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074B1F43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546E2E">
        <w:rPr>
          <w:rFonts w:ascii="Calisto MT" w:hAnsi="Calisto MT"/>
        </w:rPr>
        <w:t>Mahaboobnagar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546E2E">
        <w:rPr>
          <w:rFonts w:ascii="Calisto MT" w:hAnsi="Calisto MT"/>
        </w:rPr>
        <w:t>2600</w:t>
      </w:r>
      <w:r w:rsidR="00145F4E">
        <w:rPr>
          <w:rFonts w:ascii="Calisto MT" w:hAnsi="Calisto MT"/>
        </w:rPr>
        <w:t>6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546E2E" w:rsidRPr="00546E2E">
        <w:rPr>
          <w:sz w:val="28"/>
          <w:szCs w:val="28"/>
        </w:rPr>
        <w:t>Medari Ravinder</w:t>
      </w:r>
      <w:r w:rsidR="00D55919" w:rsidRPr="00D55919">
        <w:rPr>
          <w:sz w:val="28"/>
          <w:szCs w:val="28"/>
        </w:rPr>
        <w:t>.,</w:t>
      </w:r>
      <w:r>
        <w:rPr>
          <w:rFonts w:ascii="Calisto MT" w:hAnsi="Calisto MT"/>
        </w:rPr>
        <w:t xml:space="preserve">before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45F4E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E7538"/>
    <w:rsid w:val="00533C0F"/>
    <w:rsid w:val="00541B52"/>
    <w:rsid w:val="00546E2E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 Rao Nimmana</cp:lastModifiedBy>
  <cp:revision>25</cp:revision>
  <dcterms:created xsi:type="dcterms:W3CDTF">2022-01-10T07:02:00Z</dcterms:created>
  <dcterms:modified xsi:type="dcterms:W3CDTF">2022-11-03T12:42:00Z</dcterms:modified>
</cp:coreProperties>
</file>