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0CBF1" w14:textId="77777777" w:rsidR="005B7F78" w:rsidRPr="003141AF" w:rsidRDefault="00112DD4" w:rsidP="005B7F78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185ED0" wp14:editId="0DFA15D3">
                <wp:simplePos x="0" y="0"/>
                <wp:positionH relativeFrom="column">
                  <wp:posOffset>1534795</wp:posOffset>
                </wp:positionH>
                <wp:positionV relativeFrom="paragraph">
                  <wp:posOffset>-9525</wp:posOffset>
                </wp:positionV>
                <wp:extent cx="4686300" cy="1371600"/>
                <wp:effectExtent l="1905" t="0" r="0" b="381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60AEB" w14:textId="77777777" w:rsidR="005B7F78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11DA379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0" w:name="_Toc189491748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0"/>
                          </w:p>
                          <w:p w14:paraId="19154B73" w14:textId="77777777" w:rsidR="005B7F78" w:rsidRPr="00321210" w:rsidRDefault="005B7F78" w:rsidP="005B7F78"/>
                          <w:p w14:paraId="60FC433B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ФЕДЕРАЛЬНОЕ ГОСУДАРСТВЕННОЕ  БЮДЖЕТНОЕ  ОБРАЗОВАТЕЛЬНОЕ УЧРЕЖДЕНИЕ  ВЫСШЕГО ОБРАЗОВАНИЯ</w:t>
                            </w:r>
                          </w:p>
                          <w:p w14:paraId="48AC2113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0E7DAC4C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0647A3A6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  <w:p w14:paraId="055DC816" w14:textId="77777777" w:rsidR="002B5CDC" w:rsidRDefault="002B5CDC"/>
                          <w:p w14:paraId="72035236" w14:textId="79D1B0FB" w:rsidR="005B7F78" w:rsidRPr="00E31873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475E485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1" w:name="_Toc189434826"/>
                            <w:bookmarkStart w:id="2" w:name="_Toc189491749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1"/>
                            <w:bookmarkEnd w:id="2"/>
                          </w:p>
                          <w:p w14:paraId="39CC8261" w14:textId="77777777" w:rsidR="005B7F78" w:rsidRPr="00321210" w:rsidRDefault="005B7F78" w:rsidP="005B7F78"/>
                          <w:p w14:paraId="75B2A8B0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ФЕДЕРАЛЬНОЕ ГОСУДАРСТВЕННОЕ  БЮДЖЕТНОЕ  ОБРАЗОВАТЕЛЬНОЕ УЧРЕЖДЕНИЕ  ВЫСШЕГО ОБРАЗОВАНИЯ</w:t>
                            </w:r>
                          </w:p>
                          <w:p w14:paraId="61FE65E4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7797C2B4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14155C4B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185ED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20.85pt;margin-top:-.75pt;width:369pt;height:10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dCx8gEAAMsDAAAOAAAAZHJzL2Uyb0RvYy54bWysU1Fv0zAQfkfiP1h+p2m60o2o6TQ6FSGN&#10;gTT4AY7jJBaOz5zdJuXXc3a6rsAbwg+Wz3f+7r7vzuvbsTfsoNBrsCXPZ3POlJVQa9uW/NvX3Zsb&#10;znwQthYGrCr5UXl+u3n9aj24Qi2gA1MrZARifTG4knchuCLLvOxUL/wMnLLkbAB7EcjENqtRDITe&#10;m2wxn6+yAbB2CFJ5T7f3k5NvEn7TKBk+N41XgZmSU20h7Zj2Ku7ZZi2KFoXrtDyVIf6hil5oS0nP&#10;UPciCLZH/RdUryWChybMJPQZNI2WKnEgNvn8DzZPnXAqcSFxvDvL5P8frHw8PLkvyML4HkZqYCLh&#10;3QPI755Z2HbCtuoOEYZOiZoS51GybHC+OD2NUvvCR5Bq+AQ1NVnsAySgscE+qkI8GaFTA45n0dUY&#10;mKTL5epmdTUnlyRffnWdr8iIOUTx/NyhDx8U9CweSo7U1QQvDg8+TKHPITGbB6PrnTYmGdhWW4Ps&#10;IGgCdmmd0H8LMzYGW4jPJsR4k3hGahPJMFYjOSPfCuojMUaYJop+AB06wJ+cDTRNJfc/9gIVZ+aj&#10;JdXe5ctlHL9kLN9eL8jAS0916RFWElTJA2fTcRumkd071G1HmaY+WbgjpRudNHip6lQ3TUxS8TTd&#10;cSQv7RT18gc3vwAAAP//AwBQSwMEFAAGAAgAAAAhACTNgxneAAAACgEAAA8AAABkcnMvZG93bnJl&#10;di54bWxMj91Og0AQRu9NfIfNmHhj2oUGiiBLoyYab/vzAAs7BSI7S9htoW/veKWXM9/JN2fK3WIH&#10;ccXJ944UxOsIBFLjTE+tgtPxY/UMwgdNRg+OUMENPeyq+7tSF8bNtMfrIbSCS8gXWkEXwlhI6ZsO&#10;rfZrNyJxdnaT1YHHqZVm0jOX20Fuomgrre6JL3R6xPcOm+/DxSo4f81PaT7Xn+GU7ZPtm+6z2t2U&#10;enxYXl9ABFzCHwy/+qwOFTvV7kLGi0HBJokzRhWs4hQEA3mW86LmJE5SkFUp/79Q/QAAAP//AwBQ&#10;SwECLQAUAAYACAAAACEAtoM4kv4AAADhAQAAEwAAAAAAAAAAAAAAAAAAAAAAW0NvbnRlbnRfVHlw&#10;ZXNdLnhtbFBLAQItABQABgAIAAAAIQA4/SH/1gAAAJQBAAALAAAAAAAAAAAAAAAAAC8BAABfcmVs&#10;cy8ucmVsc1BLAQItABQABgAIAAAAIQCiOdCx8gEAAMsDAAAOAAAAAAAAAAAAAAAAAC4CAABkcnMv&#10;ZTJvRG9jLnhtbFBLAQItABQABgAIAAAAIQAkzYMZ3gAAAAoBAAAPAAAAAAAAAAAAAAAAAEwEAABk&#10;cnMvZG93bnJldi54bWxQSwUGAAAAAAQABADzAAAAVwUAAAAA&#10;" stroked="f">
                <v:textbox>
                  <w:txbxContent>
                    <w:p w14:paraId="43460AEB" w14:textId="77777777" w:rsidR="005B7F78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711DA379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3" w:name="_Toc189491748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3"/>
                    </w:p>
                    <w:p w14:paraId="19154B73" w14:textId="77777777" w:rsidR="005B7F78" w:rsidRPr="00321210" w:rsidRDefault="005B7F78" w:rsidP="005B7F78"/>
                    <w:p w14:paraId="60FC433B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ФЕДЕРАЛЬНОЕ ГОСУДАРСТВЕННОЕ  БЮДЖЕТНОЕ  ОБРАЗОВАТЕЛЬНОЕ УЧРЕЖДЕНИЕ  ВЫСШЕГО ОБРАЗОВАНИЯ</w:t>
                      </w:r>
                    </w:p>
                    <w:p w14:paraId="48AC2113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0E7DAC4C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0647A3A6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  <w:p w14:paraId="055DC816" w14:textId="77777777" w:rsidR="002B5CDC" w:rsidRDefault="002B5CDC"/>
                    <w:p w14:paraId="72035236" w14:textId="79D1B0FB" w:rsidR="005B7F78" w:rsidRPr="00E31873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475E485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4" w:name="_Toc189434826"/>
                      <w:bookmarkStart w:id="5" w:name="_Toc189491749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4"/>
                      <w:bookmarkEnd w:id="5"/>
                    </w:p>
                    <w:p w14:paraId="39CC8261" w14:textId="77777777" w:rsidR="005B7F78" w:rsidRPr="00321210" w:rsidRDefault="005B7F78" w:rsidP="005B7F78"/>
                    <w:p w14:paraId="75B2A8B0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ФЕДЕРАЛЬНОЕ ГОСУДАРСТВЕННОЕ  БЮДЖЕТНОЕ  ОБРАЗОВАТЕЛЬНОЕ УЧРЕЖДЕНИЕ  ВЫСШЕГО ОБРАЗОВАНИЯ</w:t>
                      </w:r>
                    </w:p>
                    <w:p w14:paraId="61FE65E4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7797C2B4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14155C4B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EC8982" w14:textId="77777777" w:rsidR="005B7F78" w:rsidRPr="003141AF" w:rsidRDefault="005B7F78" w:rsidP="005B7F78">
      <w:pPr>
        <w:jc w:val="center"/>
      </w:pPr>
    </w:p>
    <w:p w14:paraId="29641978" w14:textId="77777777" w:rsidR="005B7F78" w:rsidRPr="003141AF" w:rsidRDefault="005B7F78" w:rsidP="005B7F78">
      <w:r>
        <w:rPr>
          <w:noProof/>
        </w:rPr>
        <w:drawing>
          <wp:inline distT="0" distB="0" distL="0" distR="0" wp14:anchorId="4E240556" wp14:editId="56ED8B3C">
            <wp:extent cx="1528445" cy="901065"/>
            <wp:effectExtent l="19050" t="0" r="0" b="0"/>
            <wp:docPr id="1" name="Рисунок 1" descr="Эмблема ВГУИ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Эмблема ВГУИТ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445" cy="90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31D0E3" w14:textId="77777777" w:rsidR="005B7F78" w:rsidRPr="003141AF" w:rsidRDefault="005B7F78" w:rsidP="005B7F78"/>
    <w:p w14:paraId="12274219" w14:textId="77777777" w:rsidR="005B7F78" w:rsidRPr="003141AF" w:rsidRDefault="005B7F78" w:rsidP="005B7F78"/>
    <w:p w14:paraId="071F8451" w14:textId="77777777" w:rsidR="005B7F78" w:rsidRPr="003141AF" w:rsidRDefault="005B7F78" w:rsidP="005B7F78">
      <w:pPr>
        <w:jc w:val="center"/>
        <w:rPr>
          <w:rFonts w:ascii="Arial" w:hAnsi="Arial" w:cs="Arial"/>
          <w:b/>
          <w:sz w:val="28"/>
          <w:szCs w:val="28"/>
        </w:rPr>
      </w:pPr>
    </w:p>
    <w:p w14:paraId="5F23C0FE" w14:textId="77777777" w:rsidR="005B7F78" w:rsidRPr="00236336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79AFAAB1" w14:textId="77777777" w:rsidR="005B7F78" w:rsidRPr="009B0E63" w:rsidRDefault="009B0E63" w:rsidP="009B0E63">
      <w:pPr>
        <w:pStyle w:val="5"/>
        <w:ind w:right="0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Факультет </w:t>
      </w:r>
      <w:r w:rsidRPr="009B0E63">
        <w:rPr>
          <w:rFonts w:ascii="Arial" w:hAnsi="Arial" w:cs="Arial"/>
          <w:b/>
          <w:szCs w:val="24"/>
          <w:u w:val="single"/>
        </w:rPr>
        <w:t xml:space="preserve">управления </w:t>
      </w:r>
      <w:r>
        <w:rPr>
          <w:rFonts w:ascii="Arial" w:hAnsi="Arial" w:cs="Arial"/>
          <w:b/>
          <w:szCs w:val="24"/>
          <w:u w:val="single"/>
        </w:rPr>
        <w:t xml:space="preserve">и </w:t>
      </w:r>
      <w:r w:rsidRPr="009B0E63">
        <w:rPr>
          <w:rFonts w:ascii="Arial" w:hAnsi="Arial" w:cs="Arial"/>
          <w:b/>
          <w:szCs w:val="24"/>
          <w:u w:val="single"/>
        </w:rPr>
        <w:t>информатики в технологических системах</w:t>
      </w:r>
    </w:p>
    <w:p w14:paraId="63343339" w14:textId="77777777" w:rsidR="005B7F78" w:rsidRPr="005B7F78" w:rsidRDefault="005B7F78" w:rsidP="009B0E63"/>
    <w:p w14:paraId="649DF356" w14:textId="77777777" w:rsidR="005B7F78" w:rsidRPr="00236336" w:rsidRDefault="005B7F78" w:rsidP="009B0E63">
      <w:pPr>
        <w:pStyle w:val="6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Кафедра </w:t>
      </w:r>
      <w:r w:rsidR="009B0E63" w:rsidRPr="009B0E63">
        <w:rPr>
          <w:rFonts w:ascii="Arial" w:hAnsi="Arial" w:cs="Arial"/>
          <w:b/>
          <w:szCs w:val="24"/>
          <w:u w:val="single"/>
        </w:rPr>
        <w:t>информационных технологий, моделирования и управления</w:t>
      </w:r>
    </w:p>
    <w:p w14:paraId="1A8D1E15" w14:textId="77777777" w:rsidR="005B7F78" w:rsidRDefault="005B7F78" w:rsidP="005B7F78">
      <w:pPr>
        <w:pStyle w:val="9"/>
        <w:ind w:firstLine="0"/>
        <w:jc w:val="center"/>
        <w:rPr>
          <w:rFonts w:ascii="Arial" w:hAnsi="Arial" w:cs="Arial"/>
          <w:b/>
          <w:sz w:val="24"/>
          <w:szCs w:val="24"/>
        </w:rPr>
      </w:pPr>
    </w:p>
    <w:p w14:paraId="32C7DE6D" w14:textId="77777777" w:rsidR="005B7F78" w:rsidRPr="00236336" w:rsidRDefault="00112DD4" w:rsidP="00112DD4">
      <w:pPr>
        <w:pStyle w:val="9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Направление </w:t>
      </w:r>
      <w:r w:rsidR="005B7F78" w:rsidRPr="00236336">
        <w:rPr>
          <w:rFonts w:ascii="Arial" w:hAnsi="Arial" w:cs="Arial"/>
          <w:b/>
          <w:sz w:val="24"/>
          <w:szCs w:val="24"/>
        </w:rPr>
        <w:t xml:space="preserve">подготовки </w:t>
      </w:r>
      <w:r w:rsidRPr="00112DD4">
        <w:rPr>
          <w:rFonts w:ascii="Arial" w:hAnsi="Arial" w:cs="Arial"/>
          <w:b/>
          <w:sz w:val="24"/>
          <w:szCs w:val="24"/>
          <w:u w:val="single"/>
        </w:rPr>
        <w:t>09.03.03 Прикладная информатика</w:t>
      </w:r>
    </w:p>
    <w:p w14:paraId="38ACCA6C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b/>
          <w:sz w:val="24"/>
          <w:szCs w:val="24"/>
          <w:highlight w:val="green"/>
        </w:rPr>
      </w:pPr>
    </w:p>
    <w:p w14:paraId="57DE6E5E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0B3D03E3" w14:textId="77777777" w:rsidR="005B7F78" w:rsidRPr="00CD5ACA" w:rsidRDefault="005B7F78" w:rsidP="005B7F78">
      <w:pPr>
        <w:jc w:val="center"/>
        <w:rPr>
          <w:rFonts w:ascii="Arial" w:hAnsi="Arial" w:cs="Arial"/>
          <w:b/>
          <w:sz w:val="40"/>
          <w:szCs w:val="40"/>
        </w:rPr>
      </w:pPr>
      <w:r w:rsidRPr="00CD5ACA">
        <w:rPr>
          <w:rFonts w:ascii="Arial" w:hAnsi="Arial" w:cs="Arial"/>
          <w:b/>
          <w:sz w:val="40"/>
          <w:szCs w:val="40"/>
        </w:rPr>
        <w:t>Отчет</w:t>
      </w:r>
    </w:p>
    <w:p w14:paraId="3ECAD8FB" w14:textId="7EEE5D1A" w:rsidR="005B7F78" w:rsidRPr="00112DD4" w:rsidRDefault="005B7F78" w:rsidP="00112DD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112DD4">
        <w:rPr>
          <w:rFonts w:ascii="Arial" w:hAnsi="Arial" w:cs="Arial"/>
          <w:b/>
          <w:sz w:val="28"/>
          <w:szCs w:val="28"/>
          <w:u w:val="single"/>
        </w:rPr>
        <w:t xml:space="preserve">по </w:t>
      </w:r>
      <w:r w:rsidR="00A81682">
        <w:rPr>
          <w:rFonts w:ascii="Arial" w:hAnsi="Arial" w:cs="Arial"/>
          <w:b/>
          <w:sz w:val="28"/>
          <w:szCs w:val="28"/>
          <w:u w:val="single"/>
        </w:rPr>
        <w:t>лабораторной работе №</w:t>
      </w:r>
      <w:r w:rsidR="004865D7">
        <w:rPr>
          <w:rFonts w:ascii="Arial" w:hAnsi="Arial" w:cs="Arial"/>
          <w:b/>
          <w:sz w:val="28"/>
          <w:szCs w:val="28"/>
          <w:u w:val="single"/>
        </w:rPr>
        <w:t>2</w:t>
      </w:r>
    </w:p>
    <w:p w14:paraId="06F2F3E6" w14:textId="77777777" w:rsidR="005B7F78" w:rsidRPr="00704864" w:rsidRDefault="005B7F78" w:rsidP="005B7F78">
      <w:pPr>
        <w:ind w:left="-567" w:right="-447"/>
        <w:jc w:val="center"/>
        <w:rPr>
          <w:rFonts w:ascii="Arial" w:hAnsi="Arial" w:cs="Arial"/>
          <w:vertAlign w:val="superscript"/>
        </w:rPr>
      </w:pPr>
      <w:r w:rsidRPr="00704864">
        <w:rPr>
          <w:rFonts w:ascii="Arial" w:hAnsi="Arial" w:cs="Arial"/>
          <w:vertAlign w:val="superscript"/>
        </w:rPr>
        <w:t>наименование</w:t>
      </w:r>
      <w:r>
        <w:rPr>
          <w:rFonts w:ascii="Arial" w:hAnsi="Arial" w:cs="Arial"/>
          <w:vertAlign w:val="superscript"/>
        </w:rPr>
        <w:t xml:space="preserve"> (вид)</w:t>
      </w:r>
      <w:r w:rsidRPr="00704864">
        <w:rPr>
          <w:rFonts w:ascii="Arial" w:hAnsi="Arial" w:cs="Arial"/>
          <w:vertAlign w:val="superscript"/>
        </w:rPr>
        <w:t xml:space="preserve"> практики</w:t>
      </w:r>
    </w:p>
    <w:p w14:paraId="31836272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1864897B" w14:textId="41BA19C9" w:rsidR="005B7F78" w:rsidRDefault="005B7F78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  <w:r w:rsidRPr="003D1FCB">
        <w:rPr>
          <w:rFonts w:ascii="Arial" w:hAnsi="Arial" w:cs="Arial"/>
          <w:sz w:val="24"/>
          <w:szCs w:val="24"/>
        </w:rPr>
        <w:t>Выполнил студент гр.</w:t>
      </w:r>
      <w:r>
        <w:rPr>
          <w:rFonts w:ascii="Arial" w:hAnsi="Arial" w:cs="Arial"/>
          <w:sz w:val="24"/>
          <w:szCs w:val="24"/>
        </w:rPr>
        <w:t xml:space="preserve"> </w:t>
      </w:r>
      <w:r w:rsidR="005C3E49" w:rsidRPr="005C3E49">
        <w:rPr>
          <w:rFonts w:ascii="Arial" w:hAnsi="Arial" w:cs="Arial"/>
          <w:sz w:val="24"/>
          <w:szCs w:val="24"/>
          <w:u w:val="single"/>
        </w:rPr>
        <w:t>У-226</w:t>
      </w:r>
    </w:p>
    <w:p w14:paraId="63FAF3E5" w14:textId="77777777" w:rsidR="00321210" w:rsidRPr="003D1FCB" w:rsidRDefault="00321210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</w:p>
    <w:p w14:paraId="2D6B8B95" w14:textId="451F680D" w:rsidR="005B7F78" w:rsidRPr="005C3E49" w:rsidRDefault="005C3E49" w:rsidP="005B7F78">
      <w:pPr>
        <w:ind w:firstLine="720"/>
        <w:jc w:val="right"/>
        <w:rPr>
          <w:rFonts w:ascii="Arial" w:hAnsi="Arial" w:cs="Arial"/>
          <w:sz w:val="24"/>
          <w:szCs w:val="24"/>
          <w:u w:val="single"/>
        </w:rPr>
      </w:pPr>
      <w:r w:rsidRPr="005C3E49">
        <w:rPr>
          <w:rFonts w:ascii="Arial" w:hAnsi="Arial" w:cs="Arial"/>
          <w:sz w:val="24"/>
          <w:szCs w:val="24"/>
          <w:u w:val="single"/>
        </w:rPr>
        <w:t>Черноусова Анна Евгеньевна</w:t>
      </w:r>
    </w:p>
    <w:p w14:paraId="11D6A27B" w14:textId="77777777" w:rsidR="005B7F78" w:rsidRPr="003D1FCB" w:rsidRDefault="00321210" w:rsidP="005B7F78">
      <w:pPr>
        <w:pStyle w:val="6"/>
        <w:ind w:left="4944" w:firstLine="720"/>
        <w:jc w:val="center"/>
        <w:rPr>
          <w:rFonts w:ascii="Arial" w:hAnsi="Arial" w:cs="Arial"/>
          <w:szCs w:val="24"/>
          <w:vertAlign w:val="superscript"/>
        </w:rPr>
      </w:pPr>
      <w:r>
        <w:rPr>
          <w:rFonts w:ascii="Arial" w:hAnsi="Arial" w:cs="Arial"/>
          <w:szCs w:val="24"/>
          <w:vertAlign w:val="superscript"/>
        </w:rPr>
        <w:t>(</w:t>
      </w:r>
      <w:proofErr w:type="spellStart"/>
      <w:r w:rsidR="005B7F78" w:rsidRPr="003D1FCB">
        <w:rPr>
          <w:rFonts w:ascii="Arial" w:hAnsi="Arial" w:cs="Arial"/>
          <w:szCs w:val="24"/>
          <w:vertAlign w:val="superscript"/>
        </w:rPr>
        <w:t>ф.и.о.</w:t>
      </w:r>
      <w:proofErr w:type="spellEnd"/>
      <w:r w:rsidR="005B7F78" w:rsidRPr="003D1FCB">
        <w:rPr>
          <w:rFonts w:ascii="Arial" w:hAnsi="Arial" w:cs="Arial"/>
          <w:szCs w:val="24"/>
          <w:vertAlign w:val="superscript"/>
        </w:rPr>
        <w:t>)</w:t>
      </w:r>
    </w:p>
    <w:p w14:paraId="722409DE" w14:textId="77777777" w:rsidR="005B7F78" w:rsidRPr="003D1FCB" w:rsidRDefault="005B7F78" w:rsidP="005B7F78">
      <w:pPr>
        <w:pStyle w:val="6"/>
        <w:ind w:firstLine="720"/>
        <w:jc w:val="right"/>
        <w:rPr>
          <w:rFonts w:ascii="Arial" w:hAnsi="Arial" w:cs="Arial"/>
          <w:szCs w:val="24"/>
        </w:rPr>
      </w:pPr>
      <w:r w:rsidRPr="003D1FCB">
        <w:rPr>
          <w:rFonts w:ascii="Arial" w:hAnsi="Arial" w:cs="Arial"/>
          <w:szCs w:val="24"/>
        </w:rPr>
        <w:t xml:space="preserve">                                                                                       _____</w:t>
      </w:r>
      <w:r w:rsidRPr="00321210">
        <w:rPr>
          <w:rFonts w:ascii="Arial" w:hAnsi="Arial" w:cs="Arial"/>
          <w:szCs w:val="24"/>
        </w:rPr>
        <w:t>_______________</w:t>
      </w:r>
      <w:r w:rsidRPr="003D1FCB">
        <w:rPr>
          <w:rFonts w:ascii="Arial" w:hAnsi="Arial" w:cs="Arial"/>
          <w:szCs w:val="24"/>
        </w:rPr>
        <w:t>_____</w:t>
      </w:r>
    </w:p>
    <w:p w14:paraId="6B9B8AE6" w14:textId="77777777" w:rsidR="005B7F78" w:rsidRPr="003D1FCB" w:rsidRDefault="005B7F78" w:rsidP="005B7F78">
      <w:pPr>
        <w:ind w:left="2820" w:firstLine="720"/>
        <w:jc w:val="center"/>
        <w:rPr>
          <w:rFonts w:ascii="Arial" w:hAnsi="Arial" w:cs="Arial"/>
          <w:i/>
          <w:sz w:val="24"/>
          <w:szCs w:val="24"/>
        </w:rPr>
      </w:pPr>
      <w:r w:rsidRPr="003D1FCB">
        <w:rPr>
          <w:rFonts w:ascii="Arial" w:hAnsi="Arial" w:cs="Arial"/>
          <w:i/>
          <w:sz w:val="24"/>
          <w:szCs w:val="24"/>
          <w:vertAlign w:val="superscript"/>
        </w:rPr>
        <w:t xml:space="preserve">                                                      (подпись</w:t>
      </w:r>
      <w:r w:rsidRPr="005B7F78">
        <w:rPr>
          <w:rFonts w:ascii="Arial" w:hAnsi="Arial" w:cs="Arial"/>
          <w:i/>
          <w:sz w:val="24"/>
          <w:szCs w:val="24"/>
          <w:vertAlign w:val="superscript"/>
        </w:rPr>
        <w:t>)</w:t>
      </w:r>
    </w:p>
    <w:p w14:paraId="492C8022" w14:textId="77777777" w:rsidR="005B7F78" w:rsidRPr="00FF56EE" w:rsidRDefault="005B7F78" w:rsidP="005B7F78">
      <w:pPr>
        <w:pStyle w:val="6"/>
        <w:ind w:firstLine="720"/>
        <w:rPr>
          <w:rFonts w:ascii="Arial" w:hAnsi="Arial" w:cs="Arial"/>
          <w:szCs w:val="24"/>
        </w:rPr>
      </w:pPr>
      <w:r w:rsidRPr="00FF56EE">
        <w:rPr>
          <w:rFonts w:ascii="Arial" w:hAnsi="Arial" w:cs="Arial"/>
          <w:szCs w:val="24"/>
        </w:rPr>
        <w:t xml:space="preserve">         Проверили:</w:t>
      </w:r>
    </w:p>
    <w:p w14:paraId="4B3C6574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670CE975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FF56EE">
        <w:rPr>
          <w:rFonts w:ascii="Arial" w:hAnsi="Arial" w:cs="Arial"/>
          <w:sz w:val="24"/>
          <w:szCs w:val="24"/>
        </w:rPr>
        <w:t>__</w:t>
      </w:r>
      <w:r w:rsidRPr="00321210">
        <w:rPr>
          <w:rFonts w:ascii="Arial" w:hAnsi="Arial" w:cs="Arial"/>
          <w:sz w:val="24"/>
          <w:szCs w:val="24"/>
        </w:rPr>
        <w:t>_______________</w:t>
      </w:r>
      <w:r w:rsidRPr="00FF56EE">
        <w:rPr>
          <w:rFonts w:ascii="Arial" w:hAnsi="Arial" w:cs="Arial"/>
          <w:sz w:val="24"/>
          <w:szCs w:val="24"/>
        </w:rPr>
        <w:t>__________________</w:t>
      </w:r>
    </w:p>
    <w:p w14:paraId="756510EE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i/>
          <w:sz w:val="24"/>
          <w:szCs w:val="24"/>
          <w:vertAlign w:val="superscript"/>
        </w:rPr>
        <w:t>(должность руковод</w:t>
      </w:r>
      <w:r>
        <w:rPr>
          <w:rFonts w:ascii="Arial" w:hAnsi="Arial" w:cs="Arial"/>
          <w:i/>
          <w:sz w:val="24"/>
          <w:szCs w:val="24"/>
          <w:vertAlign w:val="superscript"/>
        </w:rPr>
        <w:t>ителя от организации)     (</w:t>
      </w:r>
      <w:proofErr w:type="spellStart"/>
      <w:r>
        <w:rPr>
          <w:rFonts w:ascii="Arial" w:hAnsi="Arial" w:cs="Arial"/>
          <w:i/>
          <w:sz w:val="24"/>
          <w:szCs w:val="24"/>
          <w:vertAlign w:val="superscript"/>
        </w:rPr>
        <w:t>ф.и.о.</w:t>
      </w:r>
      <w:proofErr w:type="spellEnd"/>
      <w:r>
        <w:rPr>
          <w:rFonts w:ascii="Arial" w:hAnsi="Arial" w:cs="Arial"/>
          <w:i/>
          <w:sz w:val="24"/>
          <w:szCs w:val="24"/>
          <w:vertAlign w:val="superscript"/>
        </w:rPr>
        <w:t>)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 </w:t>
      </w:r>
    </w:p>
    <w:p w14:paraId="41477C16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</w:p>
    <w:p w14:paraId="6E703B1F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>___________        ____________________</w:t>
      </w:r>
    </w:p>
    <w:p w14:paraId="6298FA03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i/>
          <w:sz w:val="24"/>
          <w:szCs w:val="24"/>
        </w:rPr>
        <w:t xml:space="preserve"> 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 (оценка)                               (подпись)</w:t>
      </w:r>
    </w:p>
    <w:p w14:paraId="21BC38B5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 xml:space="preserve">                                          _</w:t>
      </w:r>
      <w:r w:rsidR="00112DD4" w:rsidRPr="00112DD4">
        <w:rPr>
          <w:rFonts w:ascii="Arial" w:hAnsi="Arial" w:cs="Arial"/>
          <w:i/>
          <w:sz w:val="24"/>
          <w:szCs w:val="24"/>
          <w:u w:val="single"/>
        </w:rPr>
        <w:t>05.02.2025</w:t>
      </w:r>
      <w:r w:rsidR="00321210">
        <w:rPr>
          <w:rFonts w:ascii="Arial" w:hAnsi="Arial" w:cs="Arial"/>
          <w:i/>
          <w:sz w:val="24"/>
          <w:szCs w:val="24"/>
        </w:rPr>
        <w:t>_</w:t>
      </w:r>
      <w:r w:rsidRPr="00FF56EE">
        <w:rPr>
          <w:rFonts w:ascii="Arial" w:hAnsi="Arial" w:cs="Arial"/>
          <w:i/>
          <w:sz w:val="24"/>
          <w:szCs w:val="24"/>
        </w:rPr>
        <w:t>___</w:t>
      </w:r>
    </w:p>
    <w:p w14:paraId="4CD835A5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b/>
          <w:sz w:val="24"/>
          <w:szCs w:val="24"/>
        </w:rPr>
        <w:t xml:space="preserve">МП   </w:t>
      </w:r>
      <w:r w:rsidRPr="00FF56EE">
        <w:rPr>
          <w:rFonts w:ascii="Arial" w:hAnsi="Arial" w:cs="Arial"/>
          <w:i/>
          <w:sz w:val="24"/>
          <w:szCs w:val="24"/>
        </w:rPr>
        <w:t xml:space="preserve">                                       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 (дата)</w:t>
      </w:r>
    </w:p>
    <w:p w14:paraId="1D8ED622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</w:p>
    <w:p w14:paraId="0BB98C01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</w:p>
    <w:p w14:paraId="683CB7EF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</w:p>
    <w:p w14:paraId="7C694727" w14:textId="0D0FCCB9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>_</w:t>
      </w:r>
      <w:r w:rsidR="008763E0">
        <w:rPr>
          <w:rFonts w:ascii="Arial" w:hAnsi="Arial" w:cs="Arial"/>
          <w:i/>
          <w:sz w:val="24"/>
          <w:szCs w:val="24"/>
        </w:rPr>
        <w:t>__________________________________</w:t>
      </w:r>
    </w:p>
    <w:p w14:paraId="6DDBA29E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(должность руководителя от </w:t>
      </w:r>
      <w:r>
        <w:rPr>
          <w:rFonts w:ascii="Arial" w:hAnsi="Arial" w:cs="Arial"/>
          <w:i/>
          <w:sz w:val="24"/>
          <w:szCs w:val="24"/>
          <w:vertAlign w:val="superscript"/>
        </w:rPr>
        <w:t>университета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>)     (</w:t>
      </w:r>
      <w:proofErr w:type="spellStart"/>
      <w:r w:rsidRPr="00FF56EE">
        <w:rPr>
          <w:rFonts w:ascii="Arial" w:hAnsi="Arial" w:cs="Arial"/>
          <w:i/>
          <w:sz w:val="24"/>
          <w:szCs w:val="24"/>
          <w:vertAlign w:val="superscript"/>
        </w:rPr>
        <w:t>ф.и.о</w:t>
      </w:r>
      <w:proofErr w:type="spellEnd"/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) </w:t>
      </w:r>
    </w:p>
    <w:p w14:paraId="1DFA868E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>___________        ____________________</w:t>
      </w:r>
    </w:p>
    <w:p w14:paraId="2F08B281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i/>
          <w:sz w:val="24"/>
          <w:szCs w:val="24"/>
        </w:rPr>
        <w:t xml:space="preserve">  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>(оценка)                               (подпись)</w:t>
      </w:r>
    </w:p>
    <w:p w14:paraId="7BB4CC30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 xml:space="preserve">                                           _</w:t>
      </w:r>
      <w:r w:rsidR="00321210">
        <w:rPr>
          <w:rFonts w:ascii="Arial" w:hAnsi="Arial" w:cs="Arial"/>
          <w:i/>
          <w:sz w:val="24"/>
          <w:szCs w:val="24"/>
        </w:rPr>
        <w:t>__________</w:t>
      </w:r>
      <w:r w:rsidRPr="00FF56EE">
        <w:rPr>
          <w:rFonts w:ascii="Arial" w:hAnsi="Arial" w:cs="Arial"/>
          <w:i/>
          <w:sz w:val="24"/>
          <w:szCs w:val="24"/>
        </w:rPr>
        <w:t>___</w:t>
      </w:r>
    </w:p>
    <w:p w14:paraId="620A38A8" w14:textId="77777777" w:rsidR="005B7F78" w:rsidRPr="00CF4998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CF4998">
        <w:rPr>
          <w:rFonts w:ascii="Arial" w:hAnsi="Arial" w:cs="Arial"/>
          <w:i/>
          <w:sz w:val="24"/>
          <w:szCs w:val="24"/>
        </w:rPr>
        <w:t xml:space="preserve">                                                  </w:t>
      </w:r>
      <w:r w:rsidRPr="00CF4998">
        <w:rPr>
          <w:rFonts w:ascii="Arial" w:hAnsi="Arial" w:cs="Arial"/>
          <w:i/>
          <w:sz w:val="24"/>
          <w:szCs w:val="24"/>
          <w:vertAlign w:val="superscript"/>
        </w:rPr>
        <w:t xml:space="preserve"> (дата)</w:t>
      </w:r>
    </w:p>
    <w:p w14:paraId="3D2C8289" w14:textId="77777777" w:rsidR="005B7F78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6F98A51F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4E0390EB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79DB6E8B" w14:textId="77777777" w:rsidR="00321210" w:rsidRPr="00FE7179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234D17D1" w14:textId="595EB547" w:rsidR="00C37E3B" w:rsidRDefault="005B7F78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  <w:r w:rsidRPr="00CF4998">
        <w:rPr>
          <w:rFonts w:ascii="Arial" w:hAnsi="Arial" w:cs="Arial"/>
          <w:sz w:val="24"/>
          <w:szCs w:val="24"/>
        </w:rPr>
        <w:t xml:space="preserve">Воронеж </w:t>
      </w:r>
      <w:r w:rsidR="00321210">
        <w:rPr>
          <w:rFonts w:ascii="Arial" w:hAnsi="Arial" w:cs="Arial"/>
          <w:sz w:val="24"/>
          <w:szCs w:val="24"/>
        </w:rPr>
        <w:t>–</w:t>
      </w:r>
      <w:r w:rsidRPr="00CF4998">
        <w:rPr>
          <w:rFonts w:ascii="Arial" w:hAnsi="Arial" w:cs="Arial"/>
          <w:sz w:val="24"/>
          <w:szCs w:val="24"/>
        </w:rPr>
        <w:t xml:space="preserve"> 20</w:t>
      </w:r>
      <w:r w:rsidR="00112DD4">
        <w:rPr>
          <w:rFonts w:ascii="Arial" w:hAnsi="Arial" w:cs="Arial"/>
          <w:sz w:val="24"/>
          <w:szCs w:val="24"/>
        </w:rPr>
        <w:t>2</w:t>
      </w:r>
      <w:r w:rsidR="00204D50">
        <w:rPr>
          <w:rFonts w:ascii="Arial" w:hAnsi="Arial" w:cs="Arial"/>
          <w:sz w:val="24"/>
          <w:szCs w:val="24"/>
        </w:rPr>
        <w:t>5</w:t>
      </w:r>
    </w:p>
    <w:p w14:paraId="06D7B052" w14:textId="77777777" w:rsidR="00A81682" w:rsidRDefault="00A81682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</w:p>
    <w:p w14:paraId="19CA1D43" w14:textId="72855E21" w:rsidR="008763E0" w:rsidRPr="00DB6409" w:rsidRDefault="008763E0" w:rsidP="008763E0">
      <w:pPr>
        <w:pStyle w:val="af2"/>
        <w:jc w:val="center"/>
      </w:pPr>
      <w:r w:rsidRPr="00DB6409">
        <w:lastRenderedPageBreak/>
        <w:t>Лабораторная работа №</w:t>
      </w:r>
      <w:r w:rsidR="00AC76F7">
        <w:t>2</w:t>
      </w:r>
    </w:p>
    <w:p w14:paraId="26A34DC8" w14:textId="77777777" w:rsidR="008763E0" w:rsidRPr="00DB6409" w:rsidRDefault="008763E0" w:rsidP="008763E0">
      <w:pPr>
        <w:pStyle w:val="af2"/>
      </w:pPr>
    </w:p>
    <w:p w14:paraId="50A6691C" w14:textId="5981A93F" w:rsidR="00AC76F7" w:rsidRPr="00AC76F7" w:rsidRDefault="00AC76F7" w:rsidP="00AC76F7">
      <w:pPr>
        <w:pStyle w:val="af2"/>
        <w:tabs>
          <w:tab w:val="left" w:pos="0"/>
        </w:tabs>
        <w:spacing w:line="360" w:lineRule="auto"/>
        <w:ind w:firstLine="709"/>
        <w:contextualSpacing/>
      </w:pPr>
      <w:r w:rsidRPr="00AC76F7">
        <w:t xml:space="preserve">В ходе выполнения задания была построена модель прохождения заявок, которые могут обслуживаться на </w:t>
      </w:r>
      <w:proofErr w:type="spellStart"/>
      <w:r w:rsidRPr="00AC76F7">
        <w:t>олном</w:t>
      </w:r>
      <w:proofErr w:type="spellEnd"/>
      <w:r w:rsidRPr="00AC76F7">
        <w:t xml:space="preserve"> из двух устройств (рисунок 1).</w:t>
      </w:r>
    </w:p>
    <w:p w14:paraId="590F8165" w14:textId="57A222A3" w:rsidR="00AC76F7" w:rsidRPr="00AC76F7" w:rsidRDefault="00AC76F7" w:rsidP="00AC76F7">
      <w:pPr>
        <w:pStyle w:val="af2"/>
        <w:tabs>
          <w:tab w:val="left" w:pos="0"/>
        </w:tabs>
        <w:spacing w:line="360" w:lineRule="auto"/>
        <w:ind w:firstLine="709"/>
        <w:contextualSpacing/>
        <w:rPr>
          <w:rStyle w:val="50"/>
          <w:sz w:val="28"/>
          <w:szCs w:val="28"/>
        </w:rPr>
      </w:pPr>
      <w:r w:rsidRPr="00AC76F7">
        <w:t xml:space="preserve">Модель реализована с использованием блока </w:t>
      </w:r>
      <w:r w:rsidRPr="00AC76F7">
        <w:rPr>
          <w:lang w:val="en-US"/>
        </w:rPr>
        <w:t>GATE</w:t>
      </w:r>
      <w:r w:rsidRPr="00AC76F7">
        <w:t xml:space="preserve">, </w:t>
      </w:r>
      <w:r w:rsidRPr="00AC76F7">
        <w:rPr>
          <w:rStyle w:val="50"/>
          <w:sz w:val="28"/>
          <w:szCs w:val="28"/>
        </w:rPr>
        <w:t>который проверяет состояние устройства ОА1 и при его занятости перенаправляет транзакции на ОА2.</w:t>
      </w:r>
    </w:p>
    <w:p w14:paraId="70B60FD3" w14:textId="77777777" w:rsidR="00AC76F7" w:rsidRDefault="00AC76F7" w:rsidP="00DB6409">
      <w:pPr>
        <w:pStyle w:val="af2"/>
        <w:tabs>
          <w:tab w:val="left" w:pos="709"/>
        </w:tabs>
        <w:spacing w:line="360" w:lineRule="auto"/>
        <w:ind w:firstLine="709"/>
        <w:contextualSpacing/>
        <w:rPr>
          <w:rStyle w:val="50"/>
        </w:rPr>
      </w:pPr>
    </w:p>
    <w:p w14:paraId="5E81F3A7" w14:textId="17377F95" w:rsidR="00AC76F7" w:rsidRDefault="00AC76F7" w:rsidP="00AC76F7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 w:rsidRPr="004865D7">
        <w:drawing>
          <wp:inline distT="0" distB="0" distL="0" distR="0" wp14:anchorId="4726279B" wp14:editId="1DCA5328">
            <wp:extent cx="2495898" cy="312463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BEC2" w14:textId="06FAFC25" w:rsidR="00AC76F7" w:rsidRPr="00AC76F7" w:rsidRDefault="00AC76F7" w:rsidP="00AC76F7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rStyle w:val="50"/>
        </w:rPr>
        <w:t>Рисунок 1 – Модель для задание 2</w:t>
      </w:r>
    </w:p>
    <w:p w14:paraId="7ED4DF02" w14:textId="77777777" w:rsidR="00AC76F7" w:rsidRDefault="00AC76F7" w:rsidP="00DB6409">
      <w:pPr>
        <w:pStyle w:val="af2"/>
        <w:tabs>
          <w:tab w:val="left" w:pos="709"/>
        </w:tabs>
        <w:spacing w:line="360" w:lineRule="auto"/>
        <w:ind w:firstLine="709"/>
        <w:contextualSpacing/>
      </w:pPr>
    </w:p>
    <w:p w14:paraId="79A1A8C5" w14:textId="612A43D1" w:rsidR="00AC76F7" w:rsidRDefault="00AC76F7" w:rsidP="00AC76F7">
      <w:pPr>
        <w:pStyle w:val="af2"/>
        <w:tabs>
          <w:tab w:val="left" w:pos="709"/>
        </w:tabs>
        <w:spacing w:line="360" w:lineRule="auto"/>
        <w:ind w:firstLine="709"/>
        <w:contextualSpacing/>
      </w:pPr>
      <w:r w:rsidRPr="00AC76F7">
        <w:t>После запуска модели на 100 заявок получены следующие результаты (рисунок 2)</w:t>
      </w:r>
      <w:r w:rsidR="004D7BE2">
        <w:t>.</w:t>
      </w:r>
    </w:p>
    <w:p w14:paraId="7A2A3211" w14:textId="77777777" w:rsidR="00AC76F7" w:rsidRPr="00AC76F7" w:rsidRDefault="00AC76F7" w:rsidP="00AC76F7">
      <w:pPr>
        <w:pStyle w:val="af2"/>
        <w:tabs>
          <w:tab w:val="left" w:pos="709"/>
        </w:tabs>
        <w:spacing w:line="360" w:lineRule="auto"/>
        <w:contextualSpacing/>
      </w:pPr>
    </w:p>
    <w:p w14:paraId="407B833E" w14:textId="52EFE6D3" w:rsidR="00AC76F7" w:rsidRDefault="00AC76F7" w:rsidP="00AC76F7">
      <w:pPr>
        <w:pStyle w:val="af2"/>
        <w:tabs>
          <w:tab w:val="left" w:pos="709"/>
        </w:tabs>
        <w:spacing w:line="360" w:lineRule="auto"/>
        <w:contextualSpacing/>
        <w:jc w:val="center"/>
      </w:pPr>
      <w:r w:rsidRPr="004865D7">
        <w:lastRenderedPageBreak/>
        <w:drawing>
          <wp:inline distT="0" distB="0" distL="0" distR="0" wp14:anchorId="58770AB0" wp14:editId="73E6C967">
            <wp:extent cx="6301105" cy="6278245"/>
            <wp:effectExtent l="0" t="0" r="444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627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F749" w14:textId="36802A22" w:rsidR="00AC76F7" w:rsidRPr="00AC76F7" w:rsidRDefault="00AC76F7" w:rsidP="00AC76F7">
      <w:pPr>
        <w:pStyle w:val="af2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  <w:r w:rsidRPr="00AC76F7">
        <w:rPr>
          <w:sz w:val="24"/>
          <w:szCs w:val="24"/>
        </w:rPr>
        <w:t xml:space="preserve">Рисунок 2 - </w:t>
      </w:r>
      <w:r w:rsidRPr="00AC76F7">
        <w:rPr>
          <w:sz w:val="24"/>
          <w:szCs w:val="24"/>
        </w:rPr>
        <w:t>Отчёт GPSS World по результатам моделирования для задания 2</w:t>
      </w:r>
    </w:p>
    <w:p w14:paraId="5468FA4A" w14:textId="77777777" w:rsidR="00AC76F7" w:rsidRDefault="00AC76F7" w:rsidP="00AC76F7">
      <w:pPr>
        <w:pStyle w:val="af2"/>
        <w:tabs>
          <w:tab w:val="left" w:pos="709"/>
        </w:tabs>
        <w:spacing w:line="360" w:lineRule="auto"/>
        <w:contextualSpacing/>
        <w:jc w:val="center"/>
      </w:pPr>
    </w:p>
    <w:p w14:paraId="4CE7DB72" w14:textId="69806B63" w:rsidR="00AC76F7" w:rsidRDefault="00AC76F7" w:rsidP="00AC76F7">
      <w:pPr>
        <w:pStyle w:val="af2"/>
        <w:tabs>
          <w:tab w:val="left" w:pos="709"/>
        </w:tabs>
        <w:spacing w:line="360" w:lineRule="auto"/>
        <w:ind w:firstLine="709"/>
        <w:contextualSpacing/>
      </w:pPr>
      <w:r w:rsidRPr="00AC76F7">
        <w:t>В третьем задании моделировалась система с ограниченной длиной очереди (рисунок 3).</w:t>
      </w:r>
    </w:p>
    <w:p w14:paraId="58B8DA6A" w14:textId="77777777" w:rsidR="00AC76F7" w:rsidRDefault="00AC76F7" w:rsidP="00AC76F7">
      <w:pPr>
        <w:pStyle w:val="af2"/>
        <w:tabs>
          <w:tab w:val="left" w:pos="709"/>
        </w:tabs>
        <w:spacing w:line="360" w:lineRule="auto"/>
        <w:ind w:firstLine="709"/>
        <w:contextualSpacing/>
      </w:pPr>
    </w:p>
    <w:p w14:paraId="7FAD27D4" w14:textId="1A34AAAD" w:rsidR="00AC76F7" w:rsidRDefault="00AC76F7" w:rsidP="00AC76F7">
      <w:pPr>
        <w:pStyle w:val="af2"/>
        <w:tabs>
          <w:tab w:val="left" w:pos="709"/>
        </w:tabs>
        <w:spacing w:line="360" w:lineRule="auto"/>
        <w:contextualSpacing/>
        <w:jc w:val="center"/>
      </w:pPr>
      <w:r w:rsidRPr="004865D7">
        <w:rPr>
          <w:lang w:val="en-US"/>
        </w:rPr>
        <w:lastRenderedPageBreak/>
        <w:drawing>
          <wp:inline distT="0" distB="0" distL="0" distR="0" wp14:anchorId="71847008" wp14:editId="00CAE429">
            <wp:extent cx="2191056" cy="233395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A909" w14:textId="12ECCA88" w:rsidR="00AC76F7" w:rsidRDefault="00AC76F7" w:rsidP="00AC76F7">
      <w:pPr>
        <w:pStyle w:val="af2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  <w:r w:rsidRPr="004D7BE2">
        <w:rPr>
          <w:sz w:val="24"/>
          <w:szCs w:val="24"/>
        </w:rPr>
        <w:t xml:space="preserve">Рисунок 3 </w:t>
      </w:r>
      <w:r w:rsidR="004D7BE2" w:rsidRPr="004D7BE2">
        <w:rPr>
          <w:sz w:val="24"/>
          <w:szCs w:val="24"/>
        </w:rPr>
        <w:t>–</w:t>
      </w:r>
      <w:r w:rsidRPr="004D7BE2">
        <w:rPr>
          <w:sz w:val="24"/>
          <w:szCs w:val="24"/>
        </w:rPr>
        <w:t xml:space="preserve"> </w:t>
      </w:r>
      <w:r w:rsidR="004D7BE2" w:rsidRPr="004D7BE2">
        <w:rPr>
          <w:sz w:val="24"/>
          <w:szCs w:val="24"/>
        </w:rPr>
        <w:t>Модель для задания 3</w:t>
      </w:r>
    </w:p>
    <w:p w14:paraId="0C2B9503" w14:textId="77777777" w:rsidR="004D7BE2" w:rsidRDefault="004D7BE2" w:rsidP="00AC76F7">
      <w:pPr>
        <w:pStyle w:val="af2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</w:p>
    <w:p w14:paraId="4A6164DB" w14:textId="115D48E3" w:rsidR="004D7BE2" w:rsidRDefault="004D7BE2" w:rsidP="004D7BE2">
      <w:pPr>
        <w:pStyle w:val="af2"/>
        <w:tabs>
          <w:tab w:val="left" w:pos="709"/>
        </w:tabs>
        <w:spacing w:line="360" w:lineRule="auto"/>
        <w:ind w:firstLine="709"/>
        <w:contextualSpacing/>
        <w:jc w:val="left"/>
      </w:pPr>
      <w:r w:rsidRPr="004D7BE2">
        <w:t>Результаты моделирования (рисунок 4)</w:t>
      </w:r>
      <w:r>
        <w:t>.</w:t>
      </w:r>
    </w:p>
    <w:p w14:paraId="25C9AEEB" w14:textId="77777777" w:rsidR="004D7BE2" w:rsidRDefault="004D7BE2" w:rsidP="004D7BE2">
      <w:pPr>
        <w:pStyle w:val="af2"/>
        <w:tabs>
          <w:tab w:val="left" w:pos="709"/>
        </w:tabs>
        <w:spacing w:line="360" w:lineRule="auto"/>
        <w:ind w:firstLine="709"/>
        <w:contextualSpacing/>
        <w:jc w:val="left"/>
      </w:pPr>
    </w:p>
    <w:p w14:paraId="54937FCA" w14:textId="399A4525" w:rsidR="004D7BE2" w:rsidRDefault="004D7BE2" w:rsidP="004D7BE2">
      <w:pPr>
        <w:pStyle w:val="af2"/>
        <w:tabs>
          <w:tab w:val="left" w:pos="709"/>
        </w:tabs>
        <w:spacing w:line="360" w:lineRule="auto"/>
        <w:contextualSpacing/>
        <w:jc w:val="left"/>
      </w:pPr>
      <w:r w:rsidRPr="004865D7">
        <w:lastRenderedPageBreak/>
        <w:drawing>
          <wp:inline distT="0" distB="0" distL="0" distR="0" wp14:anchorId="6E5B7155" wp14:editId="70A17D9C">
            <wp:extent cx="6301105" cy="6854825"/>
            <wp:effectExtent l="0" t="0" r="444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685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67E6" w14:textId="7E74BA53" w:rsidR="004D7BE2" w:rsidRDefault="004D7BE2" w:rsidP="004D7BE2">
      <w:pPr>
        <w:pStyle w:val="af2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  <w:r w:rsidRPr="004D7BE2">
        <w:rPr>
          <w:sz w:val="24"/>
          <w:szCs w:val="24"/>
        </w:rPr>
        <w:t xml:space="preserve">Рисунок 4 - </w:t>
      </w:r>
      <w:r w:rsidRPr="004D7BE2">
        <w:rPr>
          <w:sz w:val="24"/>
          <w:szCs w:val="24"/>
        </w:rPr>
        <w:t>Отчёт GPSS World для задания 3</w:t>
      </w:r>
    </w:p>
    <w:p w14:paraId="66B9067B" w14:textId="77777777" w:rsidR="004D7BE2" w:rsidRPr="004D7BE2" w:rsidRDefault="004D7BE2" w:rsidP="004D7BE2">
      <w:pPr>
        <w:pStyle w:val="af2"/>
        <w:tabs>
          <w:tab w:val="left" w:pos="709"/>
        </w:tabs>
        <w:spacing w:line="360" w:lineRule="auto"/>
        <w:contextualSpacing/>
        <w:jc w:val="center"/>
      </w:pPr>
    </w:p>
    <w:p w14:paraId="5A6DC477" w14:textId="3171F374" w:rsidR="004D7BE2" w:rsidRDefault="004D7BE2" w:rsidP="004D7BE2">
      <w:pPr>
        <w:pStyle w:val="af2"/>
        <w:tabs>
          <w:tab w:val="left" w:pos="709"/>
        </w:tabs>
        <w:spacing w:line="360" w:lineRule="auto"/>
        <w:ind w:firstLine="709"/>
        <w:contextualSpacing/>
      </w:pPr>
      <w:r w:rsidRPr="004D7BE2">
        <w:t>Построена модель сложной системы передачи пакетов через пять коммутаторов (рисунок 5).</w:t>
      </w:r>
    </w:p>
    <w:p w14:paraId="0CCA3BEB" w14:textId="77777777" w:rsidR="004D7BE2" w:rsidRDefault="004D7BE2" w:rsidP="004D7BE2">
      <w:pPr>
        <w:pStyle w:val="af2"/>
        <w:tabs>
          <w:tab w:val="left" w:pos="709"/>
        </w:tabs>
        <w:spacing w:line="360" w:lineRule="auto"/>
        <w:ind w:firstLine="709"/>
        <w:contextualSpacing/>
      </w:pPr>
    </w:p>
    <w:p w14:paraId="76EA9D04" w14:textId="2196A102" w:rsidR="004D7BE2" w:rsidRPr="004D7BE2" w:rsidRDefault="004D7BE2" w:rsidP="004D7BE2">
      <w:pPr>
        <w:pStyle w:val="af2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  <w:r w:rsidRPr="004D7BE2">
        <w:rPr>
          <w:sz w:val="24"/>
          <w:szCs w:val="24"/>
        </w:rPr>
        <w:lastRenderedPageBreak/>
        <w:drawing>
          <wp:inline distT="0" distB="0" distL="0" distR="0" wp14:anchorId="2AAB9BA0" wp14:editId="147E110F">
            <wp:extent cx="2219635" cy="705901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0CA2" w14:textId="6ED42949" w:rsidR="004D7BE2" w:rsidRDefault="004D7BE2" w:rsidP="004D7BE2">
      <w:pPr>
        <w:pStyle w:val="af2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  <w:r w:rsidRPr="004D7BE2">
        <w:rPr>
          <w:sz w:val="24"/>
          <w:szCs w:val="24"/>
        </w:rPr>
        <w:t>Рисунок 5 – Модель для задания 4</w:t>
      </w:r>
    </w:p>
    <w:p w14:paraId="7732D118" w14:textId="77777777" w:rsidR="004D7BE2" w:rsidRDefault="004D7BE2" w:rsidP="004D7BE2">
      <w:pPr>
        <w:pStyle w:val="af2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</w:p>
    <w:p w14:paraId="6EDE18CB" w14:textId="597E102A" w:rsidR="004D7BE2" w:rsidRDefault="004D7BE2" w:rsidP="004D7BE2">
      <w:pPr>
        <w:pStyle w:val="af2"/>
        <w:tabs>
          <w:tab w:val="left" w:pos="709"/>
        </w:tabs>
        <w:spacing w:line="360" w:lineRule="auto"/>
        <w:ind w:firstLine="709"/>
        <w:contextualSpacing/>
      </w:pPr>
      <w:r w:rsidRPr="004D7BE2">
        <w:t>После запуска модели на 1000 пакетов получены следующие результаты (рисунок 6)</w:t>
      </w:r>
      <w:r>
        <w:t>.</w:t>
      </w:r>
    </w:p>
    <w:p w14:paraId="1155AED7" w14:textId="77777777" w:rsidR="004D7BE2" w:rsidRDefault="004D7BE2" w:rsidP="004D7BE2">
      <w:pPr>
        <w:pStyle w:val="af2"/>
        <w:tabs>
          <w:tab w:val="left" w:pos="709"/>
        </w:tabs>
        <w:spacing w:line="360" w:lineRule="auto"/>
        <w:ind w:firstLine="709"/>
        <w:contextualSpacing/>
      </w:pPr>
    </w:p>
    <w:p w14:paraId="54FB23D6" w14:textId="32992768" w:rsidR="004D7BE2" w:rsidRPr="004D7BE2" w:rsidRDefault="004D7BE2" w:rsidP="004D7BE2">
      <w:pPr>
        <w:pStyle w:val="af2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  <w:r w:rsidRPr="004D7BE2">
        <w:rPr>
          <w:sz w:val="24"/>
          <w:szCs w:val="24"/>
        </w:rPr>
        <w:lastRenderedPageBreak/>
        <w:drawing>
          <wp:inline distT="0" distB="0" distL="0" distR="0" wp14:anchorId="388994C7" wp14:editId="111D6186">
            <wp:extent cx="4744112" cy="727811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73FE" w14:textId="708CA262" w:rsidR="004D7BE2" w:rsidRDefault="004D7BE2" w:rsidP="004D7BE2">
      <w:pPr>
        <w:pStyle w:val="af2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  <w:r w:rsidRPr="004D7BE2">
        <w:rPr>
          <w:sz w:val="24"/>
          <w:szCs w:val="24"/>
        </w:rPr>
        <w:t xml:space="preserve">Рисунок 6 - </w:t>
      </w:r>
      <w:r w:rsidRPr="004D7BE2">
        <w:rPr>
          <w:sz w:val="24"/>
          <w:szCs w:val="24"/>
        </w:rPr>
        <w:t>Отчёт GPSS World для задания 4</w:t>
      </w:r>
    </w:p>
    <w:p w14:paraId="2DE7559F" w14:textId="77777777" w:rsidR="004D7BE2" w:rsidRPr="004D7BE2" w:rsidRDefault="004D7BE2" w:rsidP="004D7BE2">
      <w:pPr>
        <w:pStyle w:val="af2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</w:p>
    <w:p w14:paraId="6ED49645" w14:textId="77777777" w:rsidR="004D7BE2" w:rsidRDefault="004D7BE2" w:rsidP="004D7BE2">
      <w:pPr>
        <w:pStyle w:val="af2"/>
        <w:tabs>
          <w:tab w:val="left" w:pos="993"/>
          <w:tab w:val="left" w:pos="1134"/>
        </w:tabs>
        <w:spacing w:line="360" w:lineRule="auto"/>
        <w:ind w:firstLine="709"/>
        <w:contextualSpacing/>
      </w:pPr>
      <w:r>
        <w:t>В</w:t>
      </w:r>
      <w:r w:rsidR="00DB6409" w:rsidRPr="00DB6409">
        <w:t>ывод:</w:t>
      </w:r>
    </w:p>
    <w:p w14:paraId="23E7C4E0" w14:textId="11FA552D" w:rsidR="004D7BE2" w:rsidRPr="004D7BE2" w:rsidRDefault="004D7BE2" w:rsidP="004D7BE2">
      <w:pPr>
        <w:pStyle w:val="af2"/>
        <w:tabs>
          <w:tab w:val="left" w:pos="993"/>
          <w:tab w:val="left" w:pos="1134"/>
        </w:tabs>
        <w:spacing w:line="360" w:lineRule="auto"/>
        <w:ind w:firstLine="709"/>
        <w:contextualSpacing/>
      </w:pPr>
      <w:r w:rsidRPr="004D7BE2">
        <w:t>Модель</w:t>
      </w:r>
      <w:r w:rsidRPr="004D7BE2">
        <w:t> </w:t>
      </w:r>
      <w:r w:rsidRPr="004D7BE2">
        <w:t>с</w:t>
      </w:r>
      <w:r w:rsidRPr="004D7BE2">
        <w:t> </w:t>
      </w:r>
      <w:r w:rsidRPr="004D7BE2">
        <w:t>использованием</w:t>
      </w:r>
      <w:r w:rsidRPr="004D7BE2">
        <w:t> </w:t>
      </w:r>
      <w:r w:rsidRPr="004D7BE2">
        <w:t>блока</w:t>
      </w:r>
      <w:r w:rsidRPr="004D7BE2">
        <w:t> </w:t>
      </w:r>
      <w:r w:rsidRPr="004D7BE2">
        <w:t>GATE</w:t>
      </w:r>
      <w:r w:rsidRPr="004D7BE2">
        <w:t> </w:t>
      </w:r>
      <w:r w:rsidRPr="004D7BE2">
        <w:t>работает</w:t>
      </w:r>
      <w:r w:rsidRPr="004D7BE2">
        <w:t> </w:t>
      </w:r>
      <w:r w:rsidRPr="004D7BE2">
        <w:t>корректно.</w:t>
      </w:r>
      <w:r>
        <w:t xml:space="preserve"> </w:t>
      </w:r>
      <w:r w:rsidRPr="004D7BE2">
        <w:t>Приоритет первого прибора соблюдён — основная часть заявок обслужена ОА1.</w:t>
      </w:r>
    </w:p>
    <w:p w14:paraId="0D787E2D" w14:textId="03010D98" w:rsidR="004D7BE2" w:rsidRPr="004D7BE2" w:rsidRDefault="004D7BE2" w:rsidP="004D7BE2">
      <w:pPr>
        <w:pStyle w:val="af2"/>
        <w:tabs>
          <w:tab w:val="left" w:pos="709"/>
        </w:tabs>
        <w:spacing w:line="360" w:lineRule="auto"/>
        <w:ind w:firstLine="709"/>
        <w:contextualSpacing/>
      </w:pPr>
      <w:r w:rsidRPr="004D7BE2">
        <w:lastRenderedPageBreak/>
        <w:t>Модель</w:t>
      </w:r>
      <w:r w:rsidRPr="004D7BE2">
        <w:t> </w:t>
      </w:r>
      <w:r w:rsidRPr="004D7BE2">
        <w:t>с</w:t>
      </w:r>
      <w:r w:rsidRPr="004D7BE2">
        <w:t> </w:t>
      </w:r>
      <w:r w:rsidRPr="004D7BE2">
        <w:t>блоком</w:t>
      </w:r>
      <w:r w:rsidRPr="004D7BE2">
        <w:t> </w:t>
      </w:r>
      <w:r w:rsidRPr="004D7BE2">
        <w:t>TRANSFER</w:t>
      </w:r>
      <w:r w:rsidRPr="004D7BE2">
        <w:t> </w:t>
      </w:r>
      <w:r w:rsidRPr="004D7BE2">
        <w:t>функционирует</w:t>
      </w:r>
      <w:r w:rsidRPr="004D7BE2">
        <w:t> </w:t>
      </w:r>
      <w:r w:rsidRPr="004D7BE2">
        <w:t>правильно.</w:t>
      </w:r>
      <w:r>
        <w:t xml:space="preserve"> </w:t>
      </w:r>
      <w:r w:rsidRPr="004D7BE2">
        <w:t>Очередь ограничена, часть заявок покидает систему при её переполнении.</w:t>
      </w:r>
    </w:p>
    <w:p w14:paraId="628D2BAF" w14:textId="66B83840" w:rsidR="004D7BE2" w:rsidRPr="004D7BE2" w:rsidRDefault="004D7BE2" w:rsidP="004D7BE2">
      <w:pPr>
        <w:pStyle w:val="af2"/>
        <w:tabs>
          <w:tab w:val="left" w:pos="709"/>
        </w:tabs>
        <w:spacing w:line="360" w:lineRule="auto"/>
        <w:ind w:firstLine="709"/>
        <w:contextualSpacing/>
      </w:pPr>
      <w:r w:rsidRPr="004D7BE2">
        <w:t>Система передачи пакетов через пять коммутаторов смоделирована успешно.</w:t>
      </w:r>
      <w:r w:rsidRPr="004D7BE2">
        <w:br/>
        <w:t>Результаты показывают корректную маршрутизацию и подсчёт потерянных пакетов.</w:t>
      </w:r>
    </w:p>
    <w:sectPr w:rsidR="004D7BE2" w:rsidRPr="004D7BE2" w:rsidSect="00E83D9C">
      <w:footerReference w:type="default" r:id="rId15"/>
      <w:pgSz w:w="11906" w:h="16838"/>
      <w:pgMar w:top="1134" w:right="707" w:bottom="1134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44CEC" w14:textId="77777777" w:rsidR="00B2401B" w:rsidRDefault="00B2401B" w:rsidP="00C37E3B">
      <w:r>
        <w:separator/>
      </w:r>
    </w:p>
  </w:endnote>
  <w:endnote w:type="continuationSeparator" w:id="0">
    <w:p w14:paraId="775D5378" w14:textId="77777777" w:rsidR="00B2401B" w:rsidRDefault="00B2401B" w:rsidP="00C3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9540889"/>
      <w:docPartObj>
        <w:docPartGallery w:val="Page Numbers (Bottom of Page)"/>
        <w:docPartUnique/>
      </w:docPartObj>
    </w:sdtPr>
    <w:sdtContent>
      <w:p w14:paraId="1B6675E8" w14:textId="7CBC3B6D" w:rsidR="00E83D9C" w:rsidRDefault="00E83D9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30260E" w14:textId="77777777" w:rsidR="00E83D9C" w:rsidRDefault="00E83D9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9C72C" w14:textId="77777777" w:rsidR="00B2401B" w:rsidRDefault="00B2401B" w:rsidP="00C37E3B">
      <w:r>
        <w:separator/>
      </w:r>
    </w:p>
  </w:footnote>
  <w:footnote w:type="continuationSeparator" w:id="0">
    <w:p w14:paraId="4A8698FB" w14:textId="77777777" w:rsidR="00B2401B" w:rsidRDefault="00B2401B" w:rsidP="00C37E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1E6"/>
    <w:multiLevelType w:val="hybridMultilevel"/>
    <w:tmpl w:val="0D4A217E"/>
    <w:lvl w:ilvl="0" w:tplc="49268668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E60D2"/>
    <w:multiLevelType w:val="multilevel"/>
    <w:tmpl w:val="5B20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0F61"/>
    <w:multiLevelType w:val="hybridMultilevel"/>
    <w:tmpl w:val="97E80D00"/>
    <w:lvl w:ilvl="0" w:tplc="AE3EFE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617581E"/>
    <w:multiLevelType w:val="multilevel"/>
    <w:tmpl w:val="853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72151"/>
    <w:multiLevelType w:val="multilevel"/>
    <w:tmpl w:val="A824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C4F37"/>
    <w:multiLevelType w:val="hybridMultilevel"/>
    <w:tmpl w:val="EC7839E4"/>
    <w:lvl w:ilvl="0" w:tplc="1A6019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B6739F"/>
    <w:multiLevelType w:val="hybridMultilevel"/>
    <w:tmpl w:val="867E155E"/>
    <w:lvl w:ilvl="0" w:tplc="44028F0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B91954"/>
    <w:multiLevelType w:val="multilevel"/>
    <w:tmpl w:val="A3AC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B1AA2"/>
    <w:multiLevelType w:val="multilevel"/>
    <w:tmpl w:val="E000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F52DC"/>
    <w:multiLevelType w:val="multilevel"/>
    <w:tmpl w:val="F380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32AF2"/>
    <w:multiLevelType w:val="hybridMultilevel"/>
    <w:tmpl w:val="46E2DFF6"/>
    <w:lvl w:ilvl="0" w:tplc="72E2E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90E15B2"/>
    <w:multiLevelType w:val="multilevel"/>
    <w:tmpl w:val="29C2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A14208"/>
    <w:multiLevelType w:val="multilevel"/>
    <w:tmpl w:val="538CB0E4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790"/>
        </w:tabs>
        <w:ind w:left="179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10"/>
        </w:tabs>
        <w:ind w:left="251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50"/>
        </w:tabs>
        <w:ind w:left="395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70"/>
        </w:tabs>
        <w:ind w:left="467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10"/>
        </w:tabs>
        <w:ind w:left="611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30"/>
        </w:tabs>
        <w:ind w:left="683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AB449A"/>
    <w:multiLevelType w:val="multilevel"/>
    <w:tmpl w:val="E7E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5325AE"/>
    <w:multiLevelType w:val="hybridMultilevel"/>
    <w:tmpl w:val="D638D958"/>
    <w:lvl w:ilvl="0" w:tplc="0F1AAB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5785BC1"/>
    <w:multiLevelType w:val="hybridMultilevel"/>
    <w:tmpl w:val="EB4C73D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8163679"/>
    <w:multiLevelType w:val="hybridMultilevel"/>
    <w:tmpl w:val="E29AB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444CD"/>
    <w:multiLevelType w:val="multilevel"/>
    <w:tmpl w:val="83DA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D6F1B"/>
    <w:multiLevelType w:val="multilevel"/>
    <w:tmpl w:val="3A48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811A7"/>
    <w:multiLevelType w:val="multilevel"/>
    <w:tmpl w:val="DA96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271DF3"/>
    <w:multiLevelType w:val="multilevel"/>
    <w:tmpl w:val="A636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927666"/>
    <w:multiLevelType w:val="multilevel"/>
    <w:tmpl w:val="BB18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DC7D53"/>
    <w:multiLevelType w:val="multilevel"/>
    <w:tmpl w:val="4432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4F58FF"/>
    <w:multiLevelType w:val="hybridMultilevel"/>
    <w:tmpl w:val="2F90FB86"/>
    <w:lvl w:ilvl="0" w:tplc="A5F427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BD84045"/>
    <w:multiLevelType w:val="multilevel"/>
    <w:tmpl w:val="E356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E533DA"/>
    <w:multiLevelType w:val="hybridMultilevel"/>
    <w:tmpl w:val="CB168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017463"/>
    <w:multiLevelType w:val="hybridMultilevel"/>
    <w:tmpl w:val="71AE8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007CC4"/>
    <w:multiLevelType w:val="multilevel"/>
    <w:tmpl w:val="6872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46B71"/>
    <w:multiLevelType w:val="hybridMultilevel"/>
    <w:tmpl w:val="4D1CC47A"/>
    <w:lvl w:ilvl="0" w:tplc="D4765C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75059501">
    <w:abstractNumId w:val="6"/>
  </w:num>
  <w:num w:numId="2" w16cid:durableId="1039818538">
    <w:abstractNumId w:val="15"/>
  </w:num>
  <w:num w:numId="3" w16cid:durableId="925460825">
    <w:abstractNumId w:val="26"/>
  </w:num>
  <w:num w:numId="4" w16cid:durableId="538665741">
    <w:abstractNumId w:val="12"/>
  </w:num>
  <w:num w:numId="5" w16cid:durableId="1326545610">
    <w:abstractNumId w:val="20"/>
  </w:num>
  <w:num w:numId="6" w16cid:durableId="438187835">
    <w:abstractNumId w:val="13"/>
  </w:num>
  <w:num w:numId="7" w16cid:durableId="738753150">
    <w:abstractNumId w:val="4"/>
  </w:num>
  <w:num w:numId="8" w16cid:durableId="642975108">
    <w:abstractNumId w:val="19"/>
  </w:num>
  <w:num w:numId="9" w16cid:durableId="1657955964">
    <w:abstractNumId w:val="22"/>
  </w:num>
  <w:num w:numId="10" w16cid:durableId="1106852375">
    <w:abstractNumId w:val="9"/>
  </w:num>
  <w:num w:numId="11" w16cid:durableId="1977446252">
    <w:abstractNumId w:val="28"/>
  </w:num>
  <w:num w:numId="12" w16cid:durableId="763915851">
    <w:abstractNumId w:val="8"/>
  </w:num>
  <w:num w:numId="13" w16cid:durableId="1407459887">
    <w:abstractNumId w:val="25"/>
  </w:num>
  <w:num w:numId="14" w16cid:durableId="469709286">
    <w:abstractNumId w:val="0"/>
  </w:num>
  <w:num w:numId="15" w16cid:durableId="1861893634">
    <w:abstractNumId w:val="24"/>
  </w:num>
  <w:num w:numId="16" w16cid:durableId="999847474">
    <w:abstractNumId w:val="11"/>
  </w:num>
  <w:num w:numId="17" w16cid:durableId="2106725265">
    <w:abstractNumId w:val="17"/>
  </w:num>
  <w:num w:numId="18" w16cid:durableId="1159230241">
    <w:abstractNumId w:val="18"/>
  </w:num>
  <w:num w:numId="19" w16cid:durableId="841508583">
    <w:abstractNumId w:val="3"/>
  </w:num>
  <w:num w:numId="20" w16cid:durableId="119567551">
    <w:abstractNumId w:val="27"/>
  </w:num>
  <w:num w:numId="21" w16cid:durableId="1683776403">
    <w:abstractNumId w:val="1"/>
  </w:num>
  <w:num w:numId="22" w16cid:durableId="227767133">
    <w:abstractNumId w:val="14"/>
  </w:num>
  <w:num w:numId="23" w16cid:durableId="1710763826">
    <w:abstractNumId w:val="23"/>
  </w:num>
  <w:num w:numId="24" w16cid:durableId="2026637640">
    <w:abstractNumId w:val="10"/>
  </w:num>
  <w:num w:numId="25" w16cid:durableId="2119254539">
    <w:abstractNumId w:val="2"/>
  </w:num>
  <w:num w:numId="26" w16cid:durableId="1474181810">
    <w:abstractNumId w:val="5"/>
  </w:num>
  <w:num w:numId="27" w16cid:durableId="1547838470">
    <w:abstractNumId w:val="21"/>
  </w:num>
  <w:num w:numId="28" w16cid:durableId="490022373">
    <w:abstractNumId w:val="7"/>
  </w:num>
  <w:num w:numId="29" w16cid:durableId="12347804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F78"/>
    <w:rsid w:val="00095CCB"/>
    <w:rsid w:val="000A082D"/>
    <w:rsid w:val="000B7F4A"/>
    <w:rsid w:val="00112DD4"/>
    <w:rsid w:val="00134855"/>
    <w:rsid w:val="001B0B0A"/>
    <w:rsid w:val="001E20A1"/>
    <w:rsid w:val="00204D50"/>
    <w:rsid w:val="002059CB"/>
    <w:rsid w:val="002B5CDC"/>
    <w:rsid w:val="00321210"/>
    <w:rsid w:val="00390731"/>
    <w:rsid w:val="0040074F"/>
    <w:rsid w:val="004151FB"/>
    <w:rsid w:val="004478FF"/>
    <w:rsid w:val="00460BFC"/>
    <w:rsid w:val="00483B2C"/>
    <w:rsid w:val="004865D7"/>
    <w:rsid w:val="004D667F"/>
    <w:rsid w:val="004D7BE2"/>
    <w:rsid w:val="00557893"/>
    <w:rsid w:val="005976A1"/>
    <w:rsid w:val="005B7F78"/>
    <w:rsid w:val="005C3E49"/>
    <w:rsid w:val="005F48AB"/>
    <w:rsid w:val="005F78D5"/>
    <w:rsid w:val="00604BD1"/>
    <w:rsid w:val="00607613"/>
    <w:rsid w:val="006D5964"/>
    <w:rsid w:val="006F1A0D"/>
    <w:rsid w:val="00733916"/>
    <w:rsid w:val="00742CDF"/>
    <w:rsid w:val="00826A5F"/>
    <w:rsid w:val="008275F0"/>
    <w:rsid w:val="008763E0"/>
    <w:rsid w:val="00885343"/>
    <w:rsid w:val="008911F0"/>
    <w:rsid w:val="00921F45"/>
    <w:rsid w:val="00937558"/>
    <w:rsid w:val="0094631B"/>
    <w:rsid w:val="009B0E63"/>
    <w:rsid w:val="00A101C2"/>
    <w:rsid w:val="00A47744"/>
    <w:rsid w:val="00A773F6"/>
    <w:rsid w:val="00A81682"/>
    <w:rsid w:val="00A860FB"/>
    <w:rsid w:val="00A864BD"/>
    <w:rsid w:val="00A91E2B"/>
    <w:rsid w:val="00AC76F7"/>
    <w:rsid w:val="00B2401B"/>
    <w:rsid w:val="00B535F1"/>
    <w:rsid w:val="00BF036E"/>
    <w:rsid w:val="00C37E3B"/>
    <w:rsid w:val="00CB0EA8"/>
    <w:rsid w:val="00CC26F6"/>
    <w:rsid w:val="00CD1414"/>
    <w:rsid w:val="00D03234"/>
    <w:rsid w:val="00D07492"/>
    <w:rsid w:val="00D35FF1"/>
    <w:rsid w:val="00D36DCD"/>
    <w:rsid w:val="00DB6409"/>
    <w:rsid w:val="00DE4B39"/>
    <w:rsid w:val="00E00BDA"/>
    <w:rsid w:val="00E31873"/>
    <w:rsid w:val="00E66F1C"/>
    <w:rsid w:val="00E803CE"/>
    <w:rsid w:val="00E83D9C"/>
    <w:rsid w:val="00EF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43209"/>
  <w15:docId w15:val="{D6BE53CB-6EAD-4525-AD5C-853E51005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1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5B7F78"/>
    <w:pPr>
      <w:keepNext/>
      <w:widowControl w:val="0"/>
      <w:ind w:firstLine="709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37E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F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qFormat/>
    <w:rsid w:val="005B7F78"/>
    <w:pPr>
      <w:keepNext/>
      <w:ind w:right="-284"/>
      <w:jc w:val="center"/>
      <w:outlineLvl w:val="4"/>
    </w:pPr>
    <w:rPr>
      <w:sz w:val="24"/>
    </w:rPr>
  </w:style>
  <w:style w:type="paragraph" w:styleId="6">
    <w:name w:val="heading 6"/>
    <w:basedOn w:val="a"/>
    <w:next w:val="a"/>
    <w:link w:val="60"/>
    <w:qFormat/>
    <w:rsid w:val="005B7F78"/>
    <w:pPr>
      <w:keepNext/>
      <w:jc w:val="both"/>
      <w:outlineLvl w:val="5"/>
    </w:pPr>
    <w:rPr>
      <w:sz w:val="24"/>
    </w:rPr>
  </w:style>
  <w:style w:type="paragraph" w:styleId="9">
    <w:name w:val="heading 9"/>
    <w:basedOn w:val="a"/>
    <w:next w:val="a"/>
    <w:link w:val="90"/>
    <w:qFormat/>
    <w:rsid w:val="005B7F78"/>
    <w:pPr>
      <w:keepNext/>
      <w:ind w:firstLine="709"/>
      <w:outlineLvl w:val="8"/>
    </w:pPr>
    <w:rPr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B7F7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7F78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447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uiPriority w:val="99"/>
    <w:unhideWhenUsed/>
    <w:rsid w:val="00C37E3B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rsid w:val="00204D50"/>
    <w:pPr>
      <w:tabs>
        <w:tab w:val="right" w:leader="dot" w:pos="9345"/>
      </w:tabs>
      <w:spacing w:line="360" w:lineRule="auto"/>
      <w:ind w:firstLine="709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paragraph" w:styleId="a7">
    <w:name w:val="header"/>
    <w:basedOn w:val="a"/>
    <w:link w:val="a8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List Paragraph"/>
    <w:basedOn w:val="a"/>
    <w:link w:val="ac"/>
    <w:uiPriority w:val="99"/>
    <w:qFormat/>
    <w:rsid w:val="00C37E3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c">
    <w:name w:val="Абзац списка Знак"/>
    <w:basedOn w:val="a0"/>
    <w:link w:val="ab"/>
    <w:uiPriority w:val="99"/>
    <w:locked/>
    <w:rsid w:val="00C37E3B"/>
    <w:rPr>
      <w:rFonts w:ascii="Calibri" w:eastAsia="Calibri" w:hAnsi="Calibri" w:cs="Times New Roman"/>
    </w:rPr>
  </w:style>
  <w:style w:type="paragraph" w:customStyle="1" w:styleId="mb-2">
    <w:name w:val="mb-2"/>
    <w:basedOn w:val="a"/>
    <w:rsid w:val="00C37E3B"/>
    <w:pPr>
      <w:spacing w:before="100" w:beforeAutospacing="1" w:after="100" w:afterAutospacing="1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C37E3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d">
    <w:name w:val="Intense Reference"/>
    <w:basedOn w:val="a0"/>
    <w:uiPriority w:val="32"/>
    <w:qFormat/>
    <w:rsid w:val="00C37E3B"/>
    <w:rPr>
      <w:b/>
      <w:bCs/>
      <w:smallCaps/>
      <w:color w:val="4F81BD" w:themeColor="accent1"/>
      <w:spacing w:val="5"/>
    </w:rPr>
  </w:style>
  <w:style w:type="character" w:styleId="ae">
    <w:name w:val="Book Title"/>
    <w:basedOn w:val="a0"/>
    <w:uiPriority w:val="33"/>
    <w:qFormat/>
    <w:rsid w:val="00C37E3B"/>
    <w:rPr>
      <w:b/>
      <w:bCs/>
      <w:i/>
      <w:iCs/>
      <w:spacing w:val="5"/>
    </w:rPr>
  </w:style>
  <w:style w:type="paragraph" w:styleId="af">
    <w:name w:val="Normal (Web)"/>
    <w:basedOn w:val="a"/>
    <w:uiPriority w:val="99"/>
    <w:unhideWhenUsed/>
    <w:rsid w:val="008275F0"/>
    <w:pPr>
      <w:spacing w:before="100" w:beforeAutospacing="1" w:after="100" w:afterAutospacing="1"/>
    </w:pPr>
    <w:rPr>
      <w:sz w:val="24"/>
      <w:szCs w:val="24"/>
    </w:rPr>
  </w:style>
  <w:style w:type="character" w:styleId="af0">
    <w:name w:val="Strong"/>
    <w:basedOn w:val="a0"/>
    <w:uiPriority w:val="22"/>
    <w:qFormat/>
    <w:rsid w:val="008275F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35FF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204D50"/>
    <w:pPr>
      <w:keepLines/>
      <w:widowControl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204D50"/>
    <w:pPr>
      <w:spacing w:after="100"/>
      <w:ind w:left="400"/>
    </w:pPr>
  </w:style>
  <w:style w:type="paragraph" w:styleId="af2">
    <w:name w:val="Body Text"/>
    <w:basedOn w:val="a"/>
    <w:link w:val="af3"/>
    <w:uiPriority w:val="99"/>
    <w:unhideWhenUsed/>
    <w:rsid w:val="008763E0"/>
    <w:pPr>
      <w:tabs>
        <w:tab w:val="left" w:pos="5529"/>
      </w:tabs>
      <w:jc w:val="both"/>
    </w:pPr>
    <w:rPr>
      <w:sz w:val="28"/>
      <w:szCs w:val="28"/>
    </w:rPr>
  </w:style>
  <w:style w:type="character" w:customStyle="1" w:styleId="af3">
    <w:name w:val="Основной текст Знак"/>
    <w:basedOn w:val="a0"/>
    <w:link w:val="af2"/>
    <w:uiPriority w:val="99"/>
    <w:rsid w:val="008763E0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7B4AFD-982C-4F24-AD88-6E752C44F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8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Mini Min</cp:lastModifiedBy>
  <cp:revision>13</cp:revision>
  <dcterms:created xsi:type="dcterms:W3CDTF">2025-02-02T21:50:00Z</dcterms:created>
  <dcterms:modified xsi:type="dcterms:W3CDTF">2025-10-13T10:56:00Z</dcterms:modified>
</cp:coreProperties>
</file>