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4tehddbef7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Project: AI-Driven Guest Experience Personalization System for Hospitality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cdbenriyoj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Product Owner:</w:t>
      </w:r>
      <w:r w:rsidDel="00000000" w:rsidR="00000000" w:rsidRPr="00000000">
        <w:rPr>
          <w:rtl w:val="0"/>
        </w:rPr>
        <w:t xml:space="preserve"> Annapurna</w:t>
        <w:br w:type="textWrapping"/>
      </w:r>
      <w:r w:rsidDel="00000000" w:rsidR="00000000" w:rsidRPr="00000000">
        <w:rPr>
          <w:b w:val="1"/>
          <w:rtl w:val="0"/>
        </w:rPr>
        <w:t xml:space="preserve">Team: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Annapurna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Stakeholders:</w:t>
      </w:r>
      <w:r w:rsidDel="00000000" w:rsidR="00000000" w:rsidRPr="00000000">
        <w:rPr>
          <w:rtl w:val="0"/>
        </w:rPr>
        <w:t xml:space="preserve"> Hotel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kumo1eexvc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Epics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ssklpjdjx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Epic 1: Introduction &amp; Initial Training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Set up the project infrastructure, introduce team members to tools like LLMs (OpenAI GPT, Meta LLaMA), and gather initial data for training models.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1.1: Task - Setup the environment for sentiment analysis</w:t>
        <w:br w:type="textWrapping"/>
        <w:t xml:space="preserve">Description:</w:t>
      </w:r>
      <w:r w:rsidDel="00000000" w:rsidR="00000000" w:rsidRPr="00000000">
        <w:rPr>
          <w:rtl w:val="0"/>
        </w:rPr>
        <w:t xml:space="preserve"> Configure and integrate the environment for sentiment analysis with CRM systems.</w:t>
        <w:br w:type="textWrapping"/>
      </w: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Environment successfully set up and integrated with CRM systems.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and software for sentiment analysis configured and tested.</w:t>
        <w:br w:type="textWrapping"/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Completed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1.2: Task - Train team members on using LLMs for guest feedback analysis</w:t>
        <w:br w:type="textWrapping"/>
        <w:t xml:space="preserve">Description:</w:t>
      </w:r>
      <w:r w:rsidDel="00000000" w:rsidR="00000000" w:rsidRPr="00000000">
        <w:rPr>
          <w:rtl w:val="0"/>
        </w:rPr>
        <w:t xml:space="preserve"> Introduce team members to LLMs, create API keys, make API calls, and analyze feedback.</w:t>
        <w:br w:type="textWrapping"/>
      </w: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 key for LLM created.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Successful API calls made to LLMs.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members understand LLM functionality and feedback analysis.</w:t>
        <w:br w:type="textWrapping"/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Completed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1.3: Task - Collect initial data from mock CRM interactions (guest profiles, feedback)</w:t>
        <w:br w:type="textWrapping"/>
        <w:t xml:space="preserve">Description:</w:t>
      </w:r>
      <w:r w:rsidDel="00000000" w:rsidR="00000000" w:rsidRPr="00000000">
        <w:rPr>
          <w:rtl w:val="0"/>
        </w:rPr>
        <w:t xml:space="preserve"> Gather mock CRM data including Customer ID, name, email, feedback, preferences, etc. Ensure data is clean and relevant.</w:t>
        <w:br w:type="textWrapping"/>
      </w: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includes all relevant attributes essential for project workflow.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is clean, without redundancy or missing values.</w:t>
        <w:br w:type="textWrapping"/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Completed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ybkt5kq6n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Epic 2: Sentiment Analysis &amp; Service Alert Engine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Build a system that analyzes real-time sentiment from guest interactions across various touchpoints.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2.1: Task - Implement LLMs for real-time sentiment analysis</w:t>
        <w:br w:type="textWrapping"/>
        <w:t xml:space="preserve">Description:</w:t>
      </w:r>
      <w:r w:rsidDel="00000000" w:rsidR="00000000" w:rsidRPr="00000000">
        <w:rPr>
          <w:rtl w:val="0"/>
        </w:rPr>
        <w:t xml:space="preserve"> Use OpenAI GPT and Meta LLaMA to analyze guest feedback in real time.</w:t>
        <w:br w:type="textWrapping"/>
      </w: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LLMs integrated and functional for real-time sentiment analysis.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Sentiment scores generated from guest feedback.</w:t>
        <w:br w:type="textWrapping"/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Completed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2.2: Task - Develop algorithms for alerts on negative sentiment/service issues</w:t>
        <w:br w:type="textWrapping"/>
        <w:t xml:space="preserve">Description:</w:t>
      </w:r>
      <w:r w:rsidDel="00000000" w:rsidR="00000000" w:rsidRPr="00000000">
        <w:rPr>
          <w:rtl w:val="0"/>
        </w:rPr>
        <w:t xml:space="preserve"> Create algorithms to detect negative sentiment and generate service alerts.</w:t>
        <w:br w:type="textWrapping"/>
      </w: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Alerts generated accurately based on negative sentiment.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Alerts trigger in real-time during guest interactions.</w:t>
        <w:br w:type="textWrapping"/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Completed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pkxtz920m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Epic 3: Personalized Recommendation System &amp; Dynamic Guest Profile Management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Provide personalized recommendations and update guest profiles continuously based on preferences.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3.1: Task - Build a recommendation engine</w:t>
        <w:br w:type="textWrapping"/>
        <w:t xml:space="preserve">Description:</w:t>
      </w:r>
      <w:r w:rsidDel="00000000" w:rsidR="00000000" w:rsidRPr="00000000">
        <w:rPr>
          <w:rtl w:val="0"/>
        </w:rPr>
        <w:t xml:space="preserve"> Develop a recommendation engine to suggest amenities, dining options, and activities based on real-time behavior analysis.</w:t>
        <w:br w:type="textWrapping"/>
      </w: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Recommendations generated dynamically based on behavior and preferences.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Recommendations tailored for individual guests.</w:t>
        <w:br w:type="textWrapping"/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Completed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3.2: Task - Implement dynamic guest profile management</w:t>
        <w:br w:type="textWrapping"/>
        <w:t xml:space="preserve">Description:</w:t>
      </w:r>
      <w:r w:rsidDel="00000000" w:rsidR="00000000" w:rsidRPr="00000000">
        <w:rPr>
          <w:rtl w:val="0"/>
        </w:rPr>
        <w:t xml:space="preserve"> Aggregate data from multiple visits to ensure consistent personalization for guests.</w:t>
        <w:br w:type="textWrapping"/>
      </w: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Guest profiles update automatically based on interaction history.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Profiles reflect preferences from past visits and new behaviors.</w:t>
        <w:br w:type="textWrapping"/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Completed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3ibo7uv9z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Epic 4: Staff Notification &amp; Feedback Integration Hub Deployment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Provide real-time notifications about guest needs or service issues via Slack and email.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4.1: Task - Integrate system with Slack and email</w:t>
        <w:br w:type="textWrapping"/>
        <w:t xml:space="preserve">Description:</w:t>
      </w:r>
      <w:r w:rsidDel="00000000" w:rsidR="00000000" w:rsidRPr="00000000">
        <w:rPr>
          <w:rtl w:val="0"/>
        </w:rPr>
        <w:t xml:space="preserve"> Set up integrations for automated notifications regarding service issues or personalization opportunities.</w:t>
        <w:br w:type="textWrapping"/>
      </w: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Notifications sent to staff through Slack and email.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Alerts triggered based on guest sentiment and preferences.</w:t>
        <w:br w:type="textWrapping"/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Completed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4.2: Task - Test notification system for real-time alerts</w:t>
        <w:br w:type="textWrapping"/>
        <w:t xml:space="preserve">Description:</w:t>
      </w:r>
      <w:r w:rsidDel="00000000" w:rsidR="00000000" w:rsidRPr="00000000">
        <w:rPr>
          <w:rtl w:val="0"/>
        </w:rPr>
        <w:t xml:space="preserve"> Test the notification system by sending alerts based on detected sentiment or preference changes.</w:t>
        <w:br w:type="textWrapping"/>
      </w: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Notifications tested and validated for accuracy and timeliness.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Alerts address service issues or personalization opportunities effectively.</w:t>
        <w:br w:type="textWrapping"/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Completed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1bm3exrfxev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Sprint Plan</w:t>
      </w:r>
    </w:p>
    <w:tbl>
      <w:tblPr>
        <w:tblStyle w:val="Table1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52.465810194779"/>
        <w:gridCol w:w="2286.0671363447996"/>
        <w:gridCol w:w="2286.0671363447996"/>
        <w:gridCol w:w="2300.911728139246"/>
        <w:tblGridChange w:id="0">
          <w:tblGrid>
            <w:gridCol w:w="2152.465810194779"/>
            <w:gridCol w:w="2286.0671363447996"/>
            <w:gridCol w:w="2286.0671363447996"/>
            <w:gridCol w:w="2300.91172813924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Key Tasks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Deliverables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Local environment setup and data collection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Install Python, Set up virtual environment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Data collected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Feedback Analyzer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Build sentiment analysis engine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Feedback analyzer module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Develop recommendation engine and dynamic profile management 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Build recommendation engine, Implement dynamic profile logic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Recommendation engine module, Profile management system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Add email and Slack alerts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Integrate sentiment analysis and notification logic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Alerts</w:t>
            </w:r>
          </w:p>
        </w:tc>
      </w:tr>
    </w:tbl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4d5fi8lqgqu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Testing Plan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Unit Testing: Test individual modules for correctness.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Integration Testing: Ensure all modules work together seamlessly.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Performance Testing: Verify the system meets performance benchmarks.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 Testing: Collect feedback from end-users to ensure usability.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cw77tujjz1y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Key Metrics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Recommendation Accuracy: Precision, Recall.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Sentiment Classification Accuracy: F1 Score.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Profile Update Latency: Average time to update profiles.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Feedback Processing Time: Time taken to analyze feedback and trigger alerts.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