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0CE2" w14:textId="0185E99D" w:rsidR="00952C2F" w:rsidRPr="00A65EF1" w:rsidRDefault="00C2468E" w:rsidP="008D0EFA">
      <w:pPr>
        <w:jc w:val="center"/>
        <w:rPr>
          <w:rFonts w:ascii="微软雅黑" w:eastAsia="微软雅黑" w:hAnsi="微软雅黑"/>
          <w:sz w:val="56"/>
          <w:szCs w:val="56"/>
        </w:rPr>
      </w:pPr>
      <w:r w:rsidRPr="00A65EF1">
        <w:rPr>
          <w:rFonts w:ascii="微软雅黑" w:eastAsia="微软雅黑" w:hAnsi="微软雅黑" w:hint="eastAsia"/>
          <w:sz w:val="56"/>
          <w:szCs w:val="56"/>
        </w:rPr>
        <w:t>命名規則說明</w:t>
      </w:r>
    </w:p>
    <w:sdt>
      <w:sdtPr>
        <w:rPr>
          <w:lang w:val="zh-TW" w:eastAsia="zh-TW"/>
        </w:rPr>
        <w:id w:val="822088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0BF2C" w14:textId="2B5E48E6" w:rsidR="00BC3C69" w:rsidRDefault="00F056F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0808" w:history="1">
            <w:r w:rsidR="00BC3C69" w:rsidRPr="00353C8F">
              <w:rPr>
                <w:rStyle w:val="ab"/>
                <w:noProof/>
              </w:rPr>
              <w:t>C#</w:t>
            </w:r>
            <w:r w:rsidR="00BC3C69" w:rsidRPr="00353C8F">
              <w:rPr>
                <w:rStyle w:val="ab"/>
                <w:noProof/>
              </w:rPr>
              <w:t>通用</w:t>
            </w:r>
            <w:r w:rsidR="00BC3C69">
              <w:rPr>
                <w:noProof/>
                <w:webHidden/>
              </w:rPr>
              <w:tab/>
            </w:r>
            <w:r w:rsidR="00BC3C69">
              <w:rPr>
                <w:noProof/>
                <w:webHidden/>
              </w:rPr>
              <w:fldChar w:fldCharType="begin"/>
            </w:r>
            <w:r w:rsidR="00BC3C69">
              <w:rPr>
                <w:noProof/>
                <w:webHidden/>
              </w:rPr>
              <w:instrText xml:space="preserve"> PAGEREF _Toc153890808 \h </w:instrText>
            </w:r>
            <w:r w:rsidR="00BC3C69">
              <w:rPr>
                <w:noProof/>
                <w:webHidden/>
              </w:rPr>
            </w:r>
            <w:r w:rsidR="00BC3C69">
              <w:rPr>
                <w:noProof/>
                <w:webHidden/>
              </w:rPr>
              <w:fldChar w:fldCharType="separate"/>
            </w:r>
            <w:r w:rsidR="00BC3C69">
              <w:rPr>
                <w:noProof/>
                <w:webHidden/>
              </w:rPr>
              <w:t>3</w:t>
            </w:r>
            <w:r w:rsidR="00BC3C69">
              <w:rPr>
                <w:noProof/>
                <w:webHidden/>
              </w:rPr>
              <w:fldChar w:fldCharType="end"/>
            </w:r>
          </w:hyperlink>
        </w:p>
        <w:p w14:paraId="40F2A82B" w14:textId="66CA352F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09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1.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未使用到的</w:t>
            </w:r>
            <w:r w:rsidRPr="00353C8F">
              <w:rPr>
                <w:rStyle w:val="ab"/>
                <w:noProof/>
                <w:lang w:eastAsia="zh-TW"/>
              </w:rPr>
              <w:t>using</w:t>
            </w:r>
            <w:r w:rsidRPr="00353C8F">
              <w:rPr>
                <w:rStyle w:val="ab"/>
                <w:noProof/>
                <w:lang w:eastAsia="zh-TW"/>
              </w:rPr>
              <w:t>刪除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(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右鍵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-&gt;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對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Using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進行刪除和排序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4167" w14:textId="56C269A4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0" w:history="1">
            <w:r w:rsidRPr="00353C8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</w:rPr>
              <w:t>物件</w:t>
            </w:r>
            <w:r w:rsidRPr="00353C8F">
              <w:rPr>
                <w:rStyle w:val="ab"/>
                <w:rFonts w:ascii="PMingLiU" w:eastAsia="PMingLiU" w:hAnsi="PMingLiU"/>
                <w:noProof/>
              </w:rPr>
              <w:t>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E6B5" w14:textId="5577ED0B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1" w:history="1">
            <w:r w:rsidRPr="00353C8F">
              <w:rPr>
                <w:rStyle w:val="ab"/>
                <w:noProof/>
                <w:lang w:eastAsia="zh-TW"/>
              </w:rPr>
              <w:t>3.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82DF" w14:textId="53ADE494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2" w:history="1">
            <w:r w:rsidRPr="00353C8F">
              <w:rPr>
                <w:rStyle w:val="ab"/>
                <w:noProof/>
                <w:lang w:eastAsia="zh-TW"/>
              </w:rPr>
              <w:t>4.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Enum</w:t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-&gt;都需要註解，註解請使用summary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8C0A" w14:textId="61814B69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3" w:history="1">
            <w:r w:rsidRPr="00353C8F">
              <w:rPr>
                <w:rStyle w:val="ab"/>
                <w:noProof/>
                <w:lang w:eastAsia="zh-TW"/>
              </w:rPr>
              <w:t>5.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註解方式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2C2D" w14:textId="3FCD93D6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4" w:history="1">
            <w:r w:rsidRPr="00353C8F">
              <w:rPr>
                <w:rStyle w:val="ab"/>
                <w:noProof/>
                <w:lang w:eastAsia="zh-TW"/>
              </w:rPr>
              <w:t>6.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區域說明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C4A9" w14:textId="7E147D48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5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7.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撰寫格式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9395" w14:textId="051F0920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6" w:history="1">
            <w:r w:rsidRPr="00353C8F">
              <w:rPr>
                <w:rStyle w:val="ab"/>
                <w:noProof/>
                <w:lang w:eastAsia="zh-TW"/>
              </w:rPr>
              <w:t>8.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專案內資料夾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B5A2" w14:textId="09F55B65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17" w:history="1">
            <w:r w:rsidRPr="00353C8F">
              <w:rPr>
                <w:rStyle w:val="ab"/>
                <w:noProof/>
                <w:lang w:eastAsia="zh-TW"/>
              </w:rPr>
              <w:t>9.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CS</w:t>
            </w:r>
            <w:r w:rsidRPr="00353C8F">
              <w:rPr>
                <w:rStyle w:val="ab"/>
                <w:noProof/>
                <w:lang w:eastAsia="zh-TW"/>
              </w:rPr>
              <w:t>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0775" w14:textId="2C61E225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18" w:history="1">
            <w:r w:rsidRPr="00353C8F">
              <w:rPr>
                <w:rStyle w:val="ab"/>
                <w:noProof/>
                <w:lang w:eastAsia="zh-TW"/>
              </w:rPr>
              <w:t>10.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js</w:t>
            </w:r>
            <w:r w:rsidRPr="00353C8F">
              <w:rPr>
                <w:rStyle w:val="ab"/>
                <w:noProof/>
                <w:lang w:eastAsia="zh-TW"/>
              </w:rPr>
              <w:t>檔和</w:t>
            </w:r>
            <w:r w:rsidRPr="00353C8F">
              <w:rPr>
                <w:rStyle w:val="ab"/>
                <w:noProof/>
                <w:lang w:eastAsia="zh-TW"/>
              </w:rPr>
              <w:t>css</w:t>
            </w:r>
            <w:r w:rsidRPr="00353C8F">
              <w:rPr>
                <w:rStyle w:val="ab"/>
                <w:noProof/>
                <w:lang w:eastAsia="zh-TW"/>
              </w:rPr>
              <w:t>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D3DE" w14:textId="4549A6BF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19" w:history="1">
            <w:r w:rsidRPr="00353C8F">
              <w:rPr>
                <w:rStyle w:val="ab"/>
                <w:noProof/>
                <w:lang w:eastAsia="zh-TW"/>
              </w:rPr>
              <w:t>11.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功能修改描述與時間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C69D" w14:textId="6EB88216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20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12.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存取修飾詞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3C25" w14:textId="630B604D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21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13.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密碼變數名稱一律使用pwd簡寫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1961" w14:textId="2196CF82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22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14.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當使用linq不容易看型別可以使用var，其餘情況一律使用強行別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7216" w14:textId="35A087BA" w:rsidR="00BC3C69" w:rsidRDefault="00BC3C69">
          <w:pPr>
            <w:pStyle w:val="11"/>
            <w:rPr>
              <w:noProof/>
            </w:rPr>
          </w:pPr>
          <w:hyperlink w:anchor="_Toc153890823" w:history="1">
            <w:r w:rsidRPr="00353C8F">
              <w:rPr>
                <w:rStyle w:val="ab"/>
                <w:noProof/>
                <w:lang w:eastAsia="zh-TW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7349" w14:textId="4EC87DD8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24" w:history="1">
            <w:r w:rsidRPr="00353C8F">
              <w:rPr>
                <w:rStyle w:val="ab"/>
                <w:noProof/>
                <w:lang w:eastAsia="zh-TW"/>
              </w:rPr>
              <w:t>1.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保留字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8153" w14:textId="705C3D98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25" w:history="1">
            <w:r w:rsidRPr="00353C8F">
              <w:rPr>
                <w:rStyle w:val="ab"/>
                <w:noProof/>
                <w:lang w:eastAsia="zh-TW"/>
              </w:rPr>
              <w:t>2.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自訂變數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23C6" w14:textId="465AA17E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26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3.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預存程序儲存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1582" w14:textId="3DCC3F3D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27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4.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資料表名稱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E700" w14:textId="03BC3132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28" w:history="1">
            <w:r w:rsidRPr="00353C8F">
              <w:rPr>
                <w:rStyle w:val="ab"/>
                <w:noProof/>
                <w:lang w:eastAsia="zh-TW"/>
              </w:rPr>
              <w:t>5.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資料表欄位名稱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F5D8" w14:textId="40B89327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29" w:history="1">
            <w:r w:rsidRPr="00353C8F">
              <w:rPr>
                <w:rStyle w:val="ab"/>
                <w:noProof/>
                <w:lang w:eastAsia="zh-TW"/>
              </w:rPr>
              <w:t>6.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2945" w14:textId="446A65F9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0" w:history="1">
            <w:r w:rsidRPr="00353C8F">
              <w:rPr>
                <w:rStyle w:val="ab"/>
                <w:noProof/>
                <w:lang w:eastAsia="zh-TW"/>
              </w:rPr>
              <w:t>7.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390C" w14:textId="2F549B0C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1" w:history="1">
            <w:r w:rsidRPr="00353C8F">
              <w:rPr>
                <w:rStyle w:val="ab"/>
                <w:noProof/>
                <w:lang w:eastAsia="zh-TW"/>
              </w:rPr>
              <w:t>8.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5A4C" w14:textId="7A306D5B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2" w:history="1">
            <w:r w:rsidRPr="00353C8F">
              <w:rPr>
                <w:rStyle w:val="ab"/>
                <w:noProof/>
                <w:lang w:eastAsia="zh-TW"/>
              </w:rPr>
              <w:t>9.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預存程序</w:t>
            </w:r>
            <w:r w:rsidRPr="00353C8F">
              <w:rPr>
                <w:rStyle w:val="ab"/>
                <w:noProof/>
                <w:lang w:eastAsia="zh-TW"/>
              </w:rPr>
              <w:t>SP(Stored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06C1" w14:textId="6404F58F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33" w:history="1">
            <w:r w:rsidRPr="00353C8F">
              <w:rPr>
                <w:rStyle w:val="ab"/>
                <w:noProof/>
                <w:lang w:eastAsia="zh-TW"/>
              </w:rPr>
              <w:t>10.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使用者定義資料類型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D860" w14:textId="10E1168E" w:rsidR="00BC3C69" w:rsidRDefault="00BC3C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3890834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11.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自訂函數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D8E7" w14:textId="00DDBAB6" w:rsidR="00BC3C69" w:rsidRDefault="00BC3C69">
          <w:pPr>
            <w:pStyle w:val="11"/>
            <w:rPr>
              <w:noProof/>
            </w:rPr>
          </w:pPr>
          <w:hyperlink w:anchor="_Toc153890835" w:history="1">
            <w:r w:rsidRPr="00353C8F">
              <w:rPr>
                <w:rStyle w:val="ab"/>
                <w:rFonts w:eastAsia="PMingLiU"/>
                <w:noProof/>
                <w:lang w:eastAsia="zh-TW"/>
              </w:rPr>
              <w:t>Web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相關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03D7" w14:textId="467996F4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6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1.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js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、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css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、圖片的路徑引入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1490" w14:textId="28AEBA85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7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2.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URL Request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接收規範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C0C3" w14:textId="6A2A5F88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8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3.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noProof/>
                <w:lang w:eastAsia="zh-TW"/>
              </w:rPr>
              <w:t>js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與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css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檔名命名規則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 xml:space="preserve"> (</w:t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適用於網頁、其它開發裝置或語言也可以參考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DA9E" w14:textId="4BAAF8A0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39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4.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透過邏輯運算子的判斷結果，呼叫函式或給予預設值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E12C" w14:textId="03ECF63D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40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5.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撰寫js程式時請注意</w:t>
            </w:r>
            <w:r w:rsidRPr="00353C8F">
              <w:rPr>
                <w:rStyle w:val="ab"/>
                <w:rFonts w:eastAsia="PMingLiU"/>
                <w:noProof/>
                <w:lang w:eastAsia="zh-TW"/>
              </w:rPr>
              <w:t>console.log()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45E7" w14:textId="6CC9DA6F" w:rsidR="00BC3C69" w:rsidRDefault="00BC3C69">
          <w:pPr>
            <w:pStyle w:val="11"/>
            <w:rPr>
              <w:noProof/>
            </w:rPr>
          </w:pPr>
          <w:hyperlink w:anchor="_Toc153890841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控制項命名規範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7E92" w14:textId="6D835092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42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1.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按鈕開頭btn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5DBD" w14:textId="22BCDD9C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43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2.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文字區塊開頭lab或ltr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E611" w14:textId="2819B6A2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44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3.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輸入區塊開頭txb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DBD1" w14:textId="590D7C5C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45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4.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單選開頭ckb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98E6" w14:textId="3259F90E" w:rsidR="00BC3C69" w:rsidRDefault="00BC3C6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53890846" w:history="1"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5.</w:t>
            </w:r>
            <w:r>
              <w:rPr>
                <w:noProof/>
              </w:rPr>
              <w:tab/>
            </w:r>
            <w:r w:rsidRPr="00353C8F">
              <w:rPr>
                <w:rStyle w:val="ab"/>
                <w:rFonts w:ascii="PMingLiU" w:eastAsia="PMingLiU" w:hAnsi="PMingLiU"/>
                <w:noProof/>
                <w:lang w:eastAsia="zh-TW"/>
              </w:rPr>
              <w:t>多選開頭radio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C8B4" w14:textId="2BC67D55" w:rsidR="00342B6D" w:rsidRDefault="00F056F3" w:rsidP="00466B81">
          <w:pPr>
            <w:jc w:val="left"/>
          </w:pPr>
          <w:r>
            <w:rPr>
              <w:b/>
              <w:bCs/>
              <w:lang w:val="zh-TW" w:eastAsia="zh-TW"/>
            </w:rPr>
            <w:fldChar w:fldCharType="end"/>
          </w:r>
        </w:p>
      </w:sdtContent>
    </w:sdt>
    <w:p w14:paraId="28B99E73" w14:textId="5112F8D6" w:rsidR="000B2172" w:rsidRDefault="000B2172" w:rsidP="00466B81">
      <w:pPr>
        <w:widowControl/>
        <w:jc w:val="left"/>
        <w:rPr>
          <w:rFonts w:ascii="宋体" w:eastAsia="PMingLiU" w:hAnsi="宋体" w:cs="宋体"/>
          <w:b/>
          <w:kern w:val="0"/>
          <w:sz w:val="24"/>
          <w:szCs w:val="24"/>
          <w:lang w:eastAsia="zh-TW"/>
        </w:rPr>
      </w:pPr>
      <w:r>
        <w:rPr>
          <w:rFonts w:ascii="宋体" w:eastAsia="PMingLiU" w:hAnsi="宋体" w:cs="宋体"/>
          <w:b/>
          <w:kern w:val="0"/>
          <w:sz w:val="24"/>
          <w:szCs w:val="24"/>
          <w:lang w:eastAsia="zh-TW"/>
        </w:rPr>
        <w:lastRenderedPageBreak/>
        <w:br w:type="page"/>
      </w:r>
    </w:p>
    <w:p w14:paraId="4CBC45CF" w14:textId="77777777" w:rsidR="009D7A4F" w:rsidRPr="005D622E" w:rsidRDefault="005D622E" w:rsidP="00A6507B">
      <w:pPr>
        <w:pStyle w:val="1"/>
      </w:pPr>
      <w:bookmarkStart w:id="0" w:name="_Toc153890808"/>
      <w:r w:rsidRPr="005D622E">
        <w:rPr>
          <w:rFonts w:hint="eastAsia"/>
        </w:rPr>
        <w:lastRenderedPageBreak/>
        <w:t>C#</w:t>
      </w:r>
      <w:r w:rsidRPr="005D622E">
        <w:rPr>
          <w:rFonts w:hint="eastAsia"/>
        </w:rPr>
        <w:t>通用</w:t>
      </w:r>
      <w:bookmarkEnd w:id="0"/>
    </w:p>
    <w:p w14:paraId="6DCEFB20" w14:textId="65A378A1" w:rsidR="00600B81" w:rsidRPr="00556DFF" w:rsidRDefault="0051720A" w:rsidP="00466B81">
      <w:pPr>
        <w:pStyle w:val="2"/>
        <w:numPr>
          <w:ilvl w:val="0"/>
          <w:numId w:val="6"/>
        </w:numPr>
        <w:spacing w:line="60" w:lineRule="auto"/>
        <w:ind w:left="357" w:hanging="357"/>
        <w:jc w:val="left"/>
        <w:rPr>
          <w:rFonts w:eastAsia="PMingLiU"/>
          <w:b w:val="0"/>
          <w:bCs w:val="0"/>
          <w:lang w:eastAsia="zh-TW"/>
        </w:rPr>
      </w:pPr>
      <w:bookmarkStart w:id="1" w:name="_Toc153890809"/>
      <w:r w:rsidRPr="00556DFF">
        <w:rPr>
          <w:rFonts w:hint="eastAsia"/>
          <w:b w:val="0"/>
          <w:bCs w:val="0"/>
          <w:lang w:eastAsia="zh-TW"/>
        </w:rPr>
        <w:t>未使用到的</w:t>
      </w:r>
      <w:r w:rsidRPr="00556DFF">
        <w:rPr>
          <w:rFonts w:hint="eastAsia"/>
          <w:b w:val="0"/>
          <w:bCs w:val="0"/>
          <w:lang w:eastAsia="zh-TW"/>
        </w:rPr>
        <w:t>using</w:t>
      </w:r>
      <w:r w:rsidRPr="00556DFF">
        <w:rPr>
          <w:rFonts w:hint="eastAsia"/>
          <w:b w:val="0"/>
          <w:bCs w:val="0"/>
          <w:lang w:eastAsia="zh-TW"/>
        </w:rPr>
        <w:t>刪除</w:t>
      </w:r>
      <w:r w:rsidR="003F313C" w:rsidRPr="00556DFF">
        <w:rPr>
          <w:rFonts w:eastAsia="PMingLiU" w:hint="eastAsia"/>
          <w:b w:val="0"/>
          <w:bCs w:val="0"/>
          <w:lang w:eastAsia="zh-TW"/>
        </w:rPr>
        <w:t>(</w:t>
      </w:r>
      <w:r w:rsidR="003F313C" w:rsidRPr="00556DFF">
        <w:rPr>
          <w:rFonts w:eastAsia="PMingLiU" w:hint="eastAsia"/>
          <w:b w:val="0"/>
          <w:bCs w:val="0"/>
          <w:lang w:eastAsia="zh-TW"/>
        </w:rPr>
        <w:t>右</w:t>
      </w:r>
      <w:r w:rsidR="00560BB5" w:rsidRPr="00556DFF">
        <w:rPr>
          <w:rFonts w:eastAsia="PMingLiU" w:hint="eastAsia"/>
          <w:b w:val="0"/>
          <w:bCs w:val="0"/>
          <w:lang w:eastAsia="zh-TW"/>
        </w:rPr>
        <w:t>鍵</w:t>
      </w:r>
      <w:r w:rsidR="003F313C" w:rsidRPr="00556DFF">
        <w:rPr>
          <w:rFonts w:eastAsia="PMingLiU" w:hint="eastAsia"/>
          <w:b w:val="0"/>
          <w:bCs w:val="0"/>
          <w:lang w:eastAsia="zh-TW"/>
        </w:rPr>
        <w:t>-&gt;</w:t>
      </w:r>
      <w:r w:rsidR="003F313C" w:rsidRPr="00556DFF">
        <w:rPr>
          <w:rFonts w:eastAsia="PMingLiU" w:hint="eastAsia"/>
          <w:b w:val="0"/>
          <w:bCs w:val="0"/>
          <w:lang w:eastAsia="zh-TW"/>
        </w:rPr>
        <w:t>對</w:t>
      </w:r>
      <w:r w:rsidR="003F313C" w:rsidRPr="00556DFF">
        <w:rPr>
          <w:rFonts w:eastAsia="PMingLiU" w:hint="eastAsia"/>
          <w:b w:val="0"/>
          <w:bCs w:val="0"/>
          <w:lang w:eastAsia="zh-TW"/>
        </w:rPr>
        <w:t>U</w:t>
      </w:r>
      <w:r w:rsidR="003F313C" w:rsidRPr="00556DFF">
        <w:rPr>
          <w:rFonts w:eastAsia="PMingLiU"/>
          <w:b w:val="0"/>
          <w:bCs w:val="0"/>
          <w:lang w:eastAsia="zh-TW"/>
        </w:rPr>
        <w:t>sing</w:t>
      </w:r>
      <w:r w:rsidR="003F313C" w:rsidRPr="00556DFF">
        <w:rPr>
          <w:rFonts w:eastAsia="PMingLiU" w:hint="eastAsia"/>
          <w:b w:val="0"/>
          <w:bCs w:val="0"/>
          <w:lang w:eastAsia="zh-TW"/>
        </w:rPr>
        <w:t>進行刪除和排序</w:t>
      </w:r>
      <w:r w:rsidR="003F313C" w:rsidRPr="00556DFF">
        <w:rPr>
          <w:rFonts w:eastAsia="PMingLiU" w:hint="eastAsia"/>
          <w:b w:val="0"/>
          <w:bCs w:val="0"/>
          <w:lang w:eastAsia="zh-TW"/>
        </w:rPr>
        <w:t>)</w:t>
      </w:r>
      <w:bookmarkEnd w:id="1"/>
    </w:p>
    <w:p w14:paraId="6B8CCA0B" w14:textId="451C5463" w:rsidR="000B2172" w:rsidRPr="00556DFF" w:rsidRDefault="003F313C" w:rsidP="00466B81">
      <w:pPr>
        <w:jc w:val="left"/>
        <w:rPr>
          <w:rFonts w:eastAsia="PMingLiU"/>
          <w:lang w:eastAsia="zh-TW"/>
        </w:rPr>
      </w:pPr>
      <w:r w:rsidRPr="00556DFF">
        <w:rPr>
          <w:rFonts w:eastAsia="PMingLiU"/>
          <w:noProof/>
          <w:lang w:eastAsia="zh-TW"/>
        </w:rPr>
        <w:drawing>
          <wp:inline distT="0" distB="0" distL="0" distR="0" wp14:anchorId="50384760" wp14:editId="4B091A32">
            <wp:extent cx="5274310" cy="278892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9EB1" w14:textId="66C3220A" w:rsidR="00EF78C5" w:rsidRPr="000B2172" w:rsidRDefault="003B769D" w:rsidP="00466B81">
      <w:pPr>
        <w:pStyle w:val="2"/>
        <w:numPr>
          <w:ilvl w:val="0"/>
          <w:numId w:val="6"/>
        </w:numPr>
        <w:jc w:val="left"/>
      </w:pPr>
      <w:bookmarkStart w:id="2" w:name="_Toc153890810"/>
      <w:r w:rsidRPr="000B2172">
        <w:rPr>
          <w:rFonts w:hint="eastAsia"/>
        </w:rPr>
        <w:t>物件</w:t>
      </w:r>
      <w:r w:rsidR="004722B9">
        <w:rPr>
          <w:rFonts w:ascii="PMingLiU" w:eastAsia="PMingLiU" w:hAnsi="PMingLiU" w:hint="eastAsia"/>
        </w:rPr>
        <w:t>規則</w:t>
      </w:r>
      <w:bookmarkEnd w:id="2"/>
    </w:p>
    <w:p w14:paraId="5F21D98B" w14:textId="77777777" w:rsidR="00C65F49" w:rsidRPr="008738FD" w:rsidRDefault="00C65F49" w:rsidP="00466B81">
      <w:pPr>
        <w:pStyle w:val="a7"/>
        <w:numPr>
          <w:ilvl w:val="0"/>
          <w:numId w:val="15"/>
        </w:numPr>
        <w:ind w:firstLineChars="0"/>
        <w:jc w:val="left"/>
        <w:rPr>
          <w:rFonts w:eastAsia="PMingLiU"/>
          <w:lang w:eastAsia="zh-TW"/>
        </w:rPr>
      </w:pPr>
      <w:r w:rsidRPr="00C65F49">
        <w:rPr>
          <w:rFonts w:hint="eastAsia"/>
          <w:lang w:eastAsia="zh-TW"/>
        </w:rPr>
        <w:t>物件、屬性、方法須加上</w:t>
      </w:r>
      <w:r w:rsidRPr="003F313C">
        <w:rPr>
          <w:rFonts w:hint="eastAsia"/>
          <w:color w:val="FF0000"/>
          <w:lang w:eastAsia="zh-TW"/>
        </w:rPr>
        <w:t>修飾詞</w:t>
      </w:r>
    </w:p>
    <w:p w14:paraId="54EBD643" w14:textId="77777777" w:rsidR="00560BB5" w:rsidRPr="00560BB5" w:rsidRDefault="003B769D" w:rsidP="00466B81">
      <w:pPr>
        <w:pStyle w:val="a7"/>
        <w:numPr>
          <w:ilvl w:val="0"/>
          <w:numId w:val="15"/>
        </w:numPr>
        <w:ind w:firstLineChars="0"/>
        <w:jc w:val="left"/>
        <w:rPr>
          <w:b/>
          <w:lang w:eastAsia="zh-TW"/>
        </w:rPr>
      </w:pPr>
      <w:r>
        <w:rPr>
          <w:rFonts w:hint="eastAsia"/>
          <w:lang w:eastAsia="zh-TW"/>
        </w:rPr>
        <w:t>屬性、方法</w:t>
      </w:r>
      <w:r w:rsidR="00C65F49">
        <w:rPr>
          <w:rFonts w:hint="eastAsia"/>
          <w:lang w:eastAsia="zh-TW"/>
        </w:rPr>
        <w:t>的名稱</w:t>
      </w:r>
      <w:proofErr w:type="gramStart"/>
      <w:r w:rsidRPr="003F313C">
        <w:rPr>
          <w:rFonts w:hint="eastAsia"/>
          <w:color w:val="FF0000"/>
          <w:lang w:eastAsia="zh-TW"/>
        </w:rPr>
        <w:t>開頭均為大寫</w:t>
      </w:r>
      <w:proofErr w:type="gramEnd"/>
    </w:p>
    <w:p w14:paraId="30A3A341" w14:textId="143874F7" w:rsidR="003B769D" w:rsidRPr="008738FD" w:rsidRDefault="00560BB5" w:rsidP="00466B81">
      <w:pPr>
        <w:pStyle w:val="a7"/>
        <w:ind w:left="420" w:firstLineChars="0" w:firstLine="0"/>
        <w:jc w:val="left"/>
        <w:rPr>
          <w:b/>
          <w:lang w:eastAsia="zh-TW"/>
        </w:rPr>
      </w:pPr>
      <w:r w:rsidRPr="003B76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052881" wp14:editId="66EFAFCF">
            <wp:extent cx="2690600" cy="3234905"/>
            <wp:effectExtent l="0" t="0" r="0" b="3810"/>
            <wp:docPr id="1" name="圖片 1" descr="C:\Users\Administrator\AppData\Roaming\Tencent\Users\3050283870\QQ\WinTemp\RichOle\WRRTXQ5EYH97N09SFBU4]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50283870\QQ\WinTemp\RichOle\WRRTXQ5EYH97N09SFBU4]J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74" cy="324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5ED1" w14:textId="1CA49413" w:rsidR="003B769D" w:rsidRPr="00560BB5" w:rsidRDefault="00C65F49" w:rsidP="00466B81">
      <w:pPr>
        <w:pStyle w:val="a7"/>
        <w:widowControl/>
        <w:numPr>
          <w:ilvl w:val="0"/>
          <w:numId w:val="15"/>
        </w:numPr>
        <w:ind w:firstLineChars="0"/>
        <w:jc w:val="left"/>
        <w:rPr>
          <w:rFonts w:ascii="宋体" w:eastAsia="PMingLiU" w:hAnsi="宋体" w:cs="宋体"/>
          <w:kern w:val="0"/>
          <w:sz w:val="24"/>
          <w:szCs w:val="24"/>
          <w:lang w:eastAsia="zh-TW"/>
        </w:rPr>
      </w:pPr>
      <w:r>
        <w:rPr>
          <w:rFonts w:hint="eastAsia"/>
          <w:lang w:eastAsia="zh-TW"/>
        </w:rPr>
        <w:lastRenderedPageBreak/>
        <w:t>若</w:t>
      </w:r>
      <w:r w:rsidR="00E95970" w:rsidRPr="00E95970">
        <w:rPr>
          <w:rFonts w:hint="eastAsia"/>
          <w:lang w:eastAsia="zh-TW"/>
        </w:rPr>
        <w:t>使用</w:t>
      </w:r>
      <w:r w:rsidR="00E95970" w:rsidRPr="00E95970">
        <w:rPr>
          <w:rFonts w:hint="eastAsia"/>
          <w:lang w:eastAsia="zh-TW"/>
        </w:rPr>
        <w:t>const</w:t>
      </w:r>
      <w:r w:rsidR="00E95970" w:rsidRPr="00E95970">
        <w:rPr>
          <w:rFonts w:hint="eastAsia"/>
          <w:lang w:eastAsia="zh-TW"/>
        </w:rPr>
        <w:t>或</w:t>
      </w:r>
      <w:r w:rsidR="00E95970" w:rsidRPr="00E95970">
        <w:rPr>
          <w:rFonts w:hint="eastAsia"/>
          <w:lang w:eastAsia="zh-TW"/>
        </w:rPr>
        <w:t xml:space="preserve"> </w:t>
      </w:r>
      <w:proofErr w:type="spellStart"/>
      <w:r w:rsidR="00E95970" w:rsidRPr="00E95970">
        <w:rPr>
          <w:lang w:eastAsia="zh-TW"/>
        </w:rPr>
        <w:t>readonly</w:t>
      </w:r>
      <w:proofErr w:type="spellEnd"/>
      <w:r w:rsidR="00E95970" w:rsidRPr="00E95970">
        <w:rPr>
          <w:rFonts w:hint="eastAsia"/>
          <w:lang w:eastAsia="zh-TW"/>
        </w:rPr>
        <w:t xml:space="preserve"> </w:t>
      </w:r>
      <w:r w:rsidR="00E95970">
        <w:rPr>
          <w:rFonts w:hint="eastAsia"/>
          <w:lang w:eastAsia="zh-TW"/>
        </w:rPr>
        <w:t>修飾</w:t>
      </w:r>
      <w:r w:rsidR="00E95970" w:rsidRPr="00E95970">
        <w:rPr>
          <w:rFonts w:hint="eastAsia"/>
          <w:lang w:eastAsia="zh-TW"/>
        </w:rPr>
        <w:t>的屬性</w:t>
      </w:r>
      <w:r w:rsidR="00E95970">
        <w:rPr>
          <w:rFonts w:hint="eastAsia"/>
          <w:lang w:eastAsia="zh-TW"/>
        </w:rPr>
        <w:t>則</w:t>
      </w:r>
      <w:r w:rsidR="00672C10">
        <w:rPr>
          <w:rFonts w:ascii="PMingLiU" w:eastAsia="PMingLiU" w:hAnsi="PMingLiU" w:hint="eastAsia"/>
          <w:lang w:eastAsia="zh-TW"/>
        </w:rPr>
        <w:t>命名</w:t>
      </w:r>
      <w:r w:rsidR="00E95970">
        <w:rPr>
          <w:rFonts w:hint="eastAsia"/>
          <w:lang w:eastAsia="zh-TW"/>
        </w:rPr>
        <w:t>為</w:t>
      </w:r>
      <w:r w:rsidR="00E95970" w:rsidRPr="00560BB5">
        <w:rPr>
          <w:rFonts w:hint="eastAsia"/>
          <w:color w:val="FF0000"/>
          <w:lang w:eastAsia="zh-TW"/>
        </w:rPr>
        <w:t>全部大寫</w:t>
      </w:r>
      <w:r w:rsidR="005F2E2F" w:rsidRPr="00560BB5">
        <w:rPr>
          <w:rFonts w:ascii="PMingLiU" w:eastAsia="PMingLiU" w:hAnsi="PMingLiU" w:hint="eastAsia"/>
          <w:lang w:eastAsia="zh-TW"/>
        </w:rPr>
        <w:t>，單字</w:t>
      </w:r>
      <w:r w:rsidR="00560BB5" w:rsidRPr="00560BB5">
        <w:rPr>
          <w:rFonts w:ascii="PMingLiU" w:eastAsia="PMingLiU" w:hAnsi="PMingLiU" w:hint="eastAsia"/>
          <w:lang w:eastAsia="zh-TW"/>
        </w:rPr>
        <w:t>可用</w:t>
      </w:r>
      <w:r w:rsidR="005F2E2F" w:rsidRPr="00560BB5">
        <w:rPr>
          <w:rFonts w:ascii="PMingLiU" w:eastAsia="PMingLiU" w:hAnsi="PMingLiU" w:hint="eastAsia"/>
          <w:lang w:eastAsia="zh-TW"/>
        </w:rPr>
        <w:t>加</w:t>
      </w:r>
      <w:r w:rsidR="005F2E2F" w:rsidRPr="00560BB5">
        <w:rPr>
          <w:rFonts w:ascii="PMingLiU" w:eastAsia="PMingLiU" w:hAnsi="PMingLiU" w:hint="eastAsia"/>
          <w:color w:val="FF0000"/>
          <w:lang w:eastAsia="zh-TW"/>
        </w:rPr>
        <w:t>底線</w:t>
      </w:r>
      <w:r w:rsidR="005F2E2F" w:rsidRPr="00560BB5">
        <w:rPr>
          <w:rFonts w:ascii="PMingLiU" w:eastAsia="PMingLiU" w:hAnsi="PMingLiU" w:hint="eastAsia"/>
          <w:lang w:eastAsia="zh-TW"/>
        </w:rPr>
        <w:t>做區隔</w:t>
      </w:r>
    </w:p>
    <w:p w14:paraId="3BDE1D15" w14:textId="66D595C5" w:rsidR="0094364D" w:rsidRPr="001F3E2E" w:rsidRDefault="00672C10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C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4021A" wp14:editId="534EDAC3">
            <wp:extent cx="5274310" cy="156781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851A" w14:textId="77777777" w:rsidR="00971C69" w:rsidRPr="000B2172" w:rsidRDefault="0098736C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3" w:name="_Toc153890811"/>
      <w:r w:rsidRPr="000B2172">
        <w:rPr>
          <w:rFonts w:hint="eastAsia"/>
          <w:lang w:eastAsia="zh-TW"/>
        </w:rPr>
        <w:t>流程控制</w:t>
      </w:r>
      <w:bookmarkEnd w:id="3"/>
    </w:p>
    <w:p w14:paraId="0DCF09C5" w14:textId="77777777" w:rsidR="0094364D" w:rsidRDefault="00971C69" w:rsidP="00466B81">
      <w:pPr>
        <w:pStyle w:val="a7"/>
        <w:widowControl/>
        <w:numPr>
          <w:ilvl w:val="0"/>
          <w:numId w:val="18"/>
        </w:numPr>
        <w:ind w:firstLineChars="0"/>
        <w:jc w:val="left"/>
        <w:rPr>
          <w:lang w:eastAsia="zh-TW"/>
        </w:rPr>
      </w:pPr>
      <w:r>
        <w:rPr>
          <w:rFonts w:hint="eastAsia"/>
          <w:lang w:eastAsia="zh-TW"/>
        </w:rPr>
        <w:t>流程控制</w:t>
      </w:r>
      <w:r w:rsidR="0094364D">
        <w:rPr>
          <w:rFonts w:hint="eastAsia"/>
          <w:lang w:eastAsia="zh-TW"/>
        </w:rPr>
        <w:t>的前後需要</w:t>
      </w:r>
      <w:r w:rsidR="002D60C0">
        <w:rPr>
          <w:rFonts w:hint="eastAsia"/>
          <w:lang w:eastAsia="zh-TW"/>
        </w:rPr>
        <w:t>空行</w:t>
      </w:r>
      <w:r w:rsidR="000D7901">
        <w:rPr>
          <w:rFonts w:hint="eastAsia"/>
          <w:lang w:eastAsia="zh-TW"/>
        </w:rPr>
        <w:t>(if</w:t>
      </w:r>
      <w:r w:rsidR="000D7901">
        <w:rPr>
          <w:rFonts w:hint="eastAsia"/>
          <w:lang w:eastAsia="zh-TW"/>
        </w:rPr>
        <w:t>、</w:t>
      </w:r>
      <w:r w:rsidR="000D7901">
        <w:rPr>
          <w:rFonts w:hint="eastAsia"/>
          <w:lang w:eastAsia="zh-TW"/>
        </w:rPr>
        <w:t>for</w:t>
      </w:r>
      <w:r w:rsidR="000D7901">
        <w:rPr>
          <w:rFonts w:hint="eastAsia"/>
          <w:lang w:eastAsia="zh-TW"/>
        </w:rPr>
        <w:t>、</w:t>
      </w:r>
      <w:r w:rsidR="000D7901">
        <w:rPr>
          <w:lang w:eastAsia="zh-TW"/>
        </w:rPr>
        <w:t>while</w:t>
      </w:r>
      <w:r w:rsidR="000D7901">
        <w:rPr>
          <w:rFonts w:hint="eastAsia"/>
          <w:lang w:eastAsia="zh-TW"/>
        </w:rPr>
        <w:t>、</w:t>
      </w:r>
      <w:r w:rsidR="00861AF1">
        <w:rPr>
          <w:rFonts w:hint="eastAsia"/>
          <w:lang w:eastAsia="zh-TW"/>
        </w:rPr>
        <w:t>foreach</w:t>
      </w:r>
      <w:r w:rsidR="00861AF1">
        <w:rPr>
          <w:rFonts w:hint="eastAsia"/>
          <w:lang w:eastAsia="zh-TW"/>
        </w:rPr>
        <w:t>、</w:t>
      </w:r>
      <w:r w:rsidR="000D7901">
        <w:rPr>
          <w:rFonts w:hint="eastAsia"/>
          <w:lang w:eastAsia="zh-TW"/>
        </w:rPr>
        <w:t>switch</w:t>
      </w:r>
      <w:r w:rsidR="000D7901">
        <w:rPr>
          <w:rFonts w:hint="eastAsia"/>
          <w:lang w:eastAsia="zh-TW"/>
        </w:rPr>
        <w:t>、</w:t>
      </w:r>
      <w:r w:rsidR="000D7901">
        <w:rPr>
          <w:rFonts w:hint="eastAsia"/>
          <w:lang w:eastAsia="zh-TW"/>
        </w:rPr>
        <w:t>try-catch)</w:t>
      </w:r>
    </w:p>
    <w:p w14:paraId="1E0B4000" w14:textId="77777777" w:rsidR="009C3FFD" w:rsidRDefault="0094364D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6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F6C5B9" wp14:editId="140C0661">
            <wp:extent cx="2105025" cy="2035627"/>
            <wp:effectExtent l="0" t="0" r="0" b="3175"/>
            <wp:docPr id="3" name="圖片 3" descr="C:\Users\Administrator\AppData\Roaming\Tencent\Users\3050283870\QQ\WinTemp\RichOle\${F78`TF6K$)H6U8J{Z`J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050283870\QQ\WinTemp\RichOle\${F78`TF6K$)H6U8J{Z`J[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05" cy="20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7D71" w14:textId="708449AC" w:rsidR="004C5EBB" w:rsidRDefault="00A8007F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C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5D653F" wp14:editId="1601E999">
            <wp:extent cx="3144812" cy="1809750"/>
            <wp:effectExtent l="0" t="0" r="0" b="0"/>
            <wp:docPr id="4" name="圖片 4" descr="C:\Users\Administrator\AppData\Roaming\Tencent\Users\3050283870\QQ\WinTemp\RichOle\@_VO_[XG{JZSBQ{22JZ3}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50283870\QQ\WinTemp\RichOle\@_VO_[XG{JZSBQ{22JZ3}7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53" cy="181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3EB4" w14:textId="77777777" w:rsidR="003C08F8" w:rsidRPr="00F84EDE" w:rsidRDefault="003C08F8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299D73" w14:textId="004011B5" w:rsidR="00B42C69" w:rsidRPr="005F2E2F" w:rsidRDefault="00B423D9" w:rsidP="0076514B">
      <w:pPr>
        <w:pStyle w:val="a7"/>
        <w:widowControl/>
        <w:numPr>
          <w:ilvl w:val="0"/>
          <w:numId w:val="18"/>
        </w:numPr>
        <w:ind w:firstLineChars="0"/>
        <w:jc w:val="left"/>
        <w:rPr>
          <w:color w:val="FF0000"/>
          <w:lang w:eastAsia="zh-TW"/>
        </w:rPr>
      </w:pPr>
      <w:r w:rsidRPr="00B42C69">
        <w:rPr>
          <w:rFonts w:hint="eastAsia"/>
          <w:lang w:eastAsia="zh-TW"/>
        </w:rPr>
        <w:t>流程控制內，</w:t>
      </w:r>
      <w:r w:rsidR="00B42C69" w:rsidRPr="002233BB">
        <w:rPr>
          <w:rFonts w:hint="eastAsia"/>
          <w:lang w:eastAsia="zh-TW"/>
        </w:rPr>
        <w:t>程式碼</w:t>
      </w:r>
      <w:r w:rsidR="00296D39" w:rsidRPr="002233BB">
        <w:rPr>
          <w:rFonts w:hint="eastAsia"/>
          <w:lang w:eastAsia="zh-TW"/>
        </w:rPr>
        <w:t>只有</w:t>
      </w:r>
      <w:r w:rsidR="005F2E2F" w:rsidRPr="00B42C69">
        <w:rPr>
          <w:rFonts w:hint="eastAsia"/>
          <w:lang w:eastAsia="zh-TW"/>
        </w:rPr>
        <w:t>單行可以</w:t>
      </w:r>
      <w:r w:rsidR="00B42C69" w:rsidRPr="00B42C69">
        <w:rPr>
          <w:rFonts w:hint="eastAsia"/>
          <w:lang w:eastAsia="zh-TW"/>
        </w:rPr>
        <w:t>直接寫不用</w:t>
      </w:r>
      <w:r w:rsidR="00B42C69" w:rsidRPr="00B42C69">
        <w:rPr>
          <w:rFonts w:hint="eastAsia"/>
          <w:lang w:eastAsia="zh-TW"/>
        </w:rPr>
        <w:t>{}</w:t>
      </w:r>
      <w:r w:rsidR="00BF4C71" w:rsidRPr="002233BB">
        <w:rPr>
          <w:rFonts w:hint="eastAsia"/>
          <w:lang w:eastAsia="zh-TW"/>
        </w:rPr>
        <w:t>，但是多行時必須加上</w:t>
      </w:r>
      <w:r w:rsidR="00BF4C71" w:rsidRPr="002233BB">
        <w:rPr>
          <w:rFonts w:hint="eastAsia"/>
          <w:lang w:eastAsia="zh-TW"/>
        </w:rPr>
        <w:t>{}</w:t>
      </w:r>
      <w:r w:rsidR="00296D39" w:rsidRPr="002233BB">
        <w:rPr>
          <w:rFonts w:hint="eastAsia"/>
          <w:lang w:eastAsia="zh-TW"/>
        </w:rPr>
        <w:t>。</w:t>
      </w:r>
      <w:r w:rsidR="00296D39" w:rsidRPr="00296D39">
        <w:rPr>
          <w:noProof/>
          <w:color w:val="FF0000"/>
          <w:lang w:eastAsia="zh-TW"/>
        </w:rPr>
        <w:drawing>
          <wp:inline distT="0" distB="0" distL="0" distR="0" wp14:anchorId="73925178" wp14:editId="2BC74503">
            <wp:extent cx="2343150" cy="109974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442" cy="11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25F5" w14:textId="45586825" w:rsidR="00A8007F" w:rsidRPr="009C3FFD" w:rsidRDefault="00A8007F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4" w:name="_Toc153890812"/>
      <w:r w:rsidRPr="009C3FFD">
        <w:rPr>
          <w:lang w:eastAsia="zh-TW"/>
        </w:rPr>
        <w:lastRenderedPageBreak/>
        <w:t>E</w:t>
      </w:r>
      <w:r w:rsidRPr="009C3FFD">
        <w:rPr>
          <w:rFonts w:hint="eastAsia"/>
          <w:lang w:eastAsia="zh-TW"/>
        </w:rPr>
        <w:t>num</w:t>
      </w:r>
      <w:r w:rsidR="005F2E2F" w:rsidRPr="009C3FFD">
        <w:rPr>
          <w:rFonts w:ascii="PMingLiU" w:eastAsia="PMingLiU" w:hAnsi="PMingLiU" w:hint="eastAsia"/>
          <w:lang w:eastAsia="zh-TW"/>
        </w:rPr>
        <w:t>-&gt;</w:t>
      </w:r>
      <w:r w:rsidR="009C3FFD" w:rsidRPr="009C3FFD">
        <w:rPr>
          <w:rFonts w:ascii="PMingLiU" w:eastAsia="PMingLiU" w:hAnsi="PMingLiU" w:hint="eastAsia"/>
          <w:lang w:eastAsia="zh-TW"/>
        </w:rPr>
        <w:t>都需要註解，</w:t>
      </w:r>
      <w:r w:rsidR="003B0E86" w:rsidRPr="009C3FFD">
        <w:rPr>
          <w:rFonts w:ascii="PMingLiU" w:eastAsia="PMingLiU" w:hAnsi="PMingLiU" w:hint="eastAsia"/>
          <w:lang w:eastAsia="zh-TW"/>
        </w:rPr>
        <w:t>註解</w:t>
      </w:r>
      <w:r w:rsidR="009C3FFD" w:rsidRPr="009C3FFD">
        <w:rPr>
          <w:rFonts w:ascii="PMingLiU" w:eastAsia="PMingLiU" w:hAnsi="PMingLiU" w:hint="eastAsia"/>
          <w:lang w:eastAsia="zh-TW"/>
        </w:rPr>
        <w:t>請使用summary</w:t>
      </w:r>
      <w:bookmarkEnd w:id="4"/>
    </w:p>
    <w:p w14:paraId="1989CA78" w14:textId="2DA9A204" w:rsidR="00AC5D4A" w:rsidRDefault="009C3FFD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F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96C9F7" wp14:editId="277B0F28">
            <wp:extent cx="3368613" cy="4401178"/>
            <wp:effectExtent l="0" t="0" r="381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086" cy="44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329" w14:textId="77777777" w:rsidR="003B769D" w:rsidRPr="004F0470" w:rsidRDefault="000B2172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5" w:name="_Toc153890813"/>
      <w:r w:rsidRPr="004F0470">
        <w:rPr>
          <w:rFonts w:hint="eastAsia"/>
          <w:lang w:eastAsia="zh-TW"/>
        </w:rPr>
        <w:t>註解方式</w:t>
      </w:r>
      <w:bookmarkEnd w:id="5"/>
    </w:p>
    <w:p w14:paraId="1D6F6A8E" w14:textId="60F20E52" w:rsidR="003B769D" w:rsidRPr="007E6A9C" w:rsidRDefault="007E6A9C" w:rsidP="00466B81">
      <w:pPr>
        <w:jc w:val="left"/>
        <w:rPr>
          <w:rFonts w:eastAsia="PMingLiU"/>
          <w:lang w:eastAsia="zh-TW"/>
        </w:rPr>
      </w:pPr>
      <w:r w:rsidRPr="004F0470">
        <w:rPr>
          <w:lang w:eastAsia="zh-TW"/>
        </w:rPr>
        <w:t>P</w:t>
      </w:r>
      <w:r w:rsidRPr="004F0470">
        <w:rPr>
          <w:rFonts w:hint="eastAsia"/>
          <w:lang w:eastAsia="zh-TW"/>
        </w:rPr>
        <w:t>rivate</w:t>
      </w:r>
      <w:r w:rsidRPr="004F0470">
        <w:rPr>
          <w:rFonts w:ascii="PMingLiU" w:eastAsia="PMingLiU" w:hAnsi="PMingLiU" w:hint="eastAsia"/>
          <w:lang w:eastAsia="zh-TW"/>
        </w:rPr>
        <w:t>、</w:t>
      </w:r>
      <w:r w:rsidRPr="004F0470">
        <w:rPr>
          <w:lang w:eastAsia="zh-TW"/>
        </w:rPr>
        <w:t>P</w:t>
      </w:r>
      <w:r w:rsidRPr="004F0470">
        <w:rPr>
          <w:rFonts w:hint="eastAsia"/>
          <w:lang w:eastAsia="zh-TW"/>
        </w:rPr>
        <w:t>ublic</w:t>
      </w:r>
      <w:r w:rsidRPr="004F0470">
        <w:rPr>
          <w:lang w:eastAsia="zh-TW"/>
        </w:rPr>
        <w:t xml:space="preserve"> </w:t>
      </w:r>
      <w:r w:rsidR="004F0470">
        <w:rPr>
          <w:rFonts w:ascii="PMingLiU" w:eastAsia="PMingLiU" w:hAnsi="PMingLiU" w:hint="eastAsia"/>
          <w:lang w:eastAsia="zh-TW"/>
        </w:rPr>
        <w:t>一律</w:t>
      </w:r>
      <w:r w:rsidRPr="004F0470">
        <w:rPr>
          <w:rFonts w:hint="eastAsia"/>
          <w:lang w:eastAsia="zh-TW"/>
        </w:rPr>
        <w:t>使用</w:t>
      </w:r>
      <w:r w:rsidRPr="004F0470">
        <w:rPr>
          <w:rFonts w:hint="eastAsia"/>
          <w:lang w:eastAsia="zh-TW"/>
        </w:rPr>
        <w:t>summary</w:t>
      </w:r>
      <w:r w:rsidRPr="004F0470">
        <w:rPr>
          <w:rFonts w:hint="eastAsia"/>
          <w:lang w:eastAsia="zh-TW"/>
        </w:rPr>
        <w:t>註解</w:t>
      </w:r>
      <w:r w:rsidRPr="004F0470">
        <w:rPr>
          <w:rFonts w:eastAsia="PMingLiU" w:hint="eastAsia"/>
          <w:lang w:eastAsia="zh-TW"/>
        </w:rPr>
        <w:t xml:space="preserve"> </w:t>
      </w:r>
    </w:p>
    <w:p w14:paraId="5923618E" w14:textId="665C065A" w:rsidR="000B2172" w:rsidRPr="00E86CDA" w:rsidRDefault="00AC5D4A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D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6C9B16" wp14:editId="214DDCCC">
            <wp:extent cx="3152851" cy="1828851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542" cy="18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37B" w14:textId="70ABDB7A" w:rsidR="004E5E7F" w:rsidRPr="000B2172" w:rsidRDefault="007E6A9C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6" w:name="_Toc153890814"/>
      <w:r>
        <w:rPr>
          <w:rFonts w:ascii="PMingLiU" w:eastAsia="PMingLiU" w:hAnsi="PMingLiU" w:hint="eastAsia"/>
          <w:lang w:eastAsia="zh-TW"/>
        </w:rPr>
        <w:lastRenderedPageBreak/>
        <w:t>區域說明</w:t>
      </w:r>
      <w:bookmarkEnd w:id="6"/>
      <w:r w:rsidR="00AC5D4A">
        <w:rPr>
          <w:rFonts w:ascii="PMingLiU" w:eastAsia="PMingLiU" w:hAnsi="PMingLiU" w:hint="eastAsia"/>
          <w:lang w:eastAsia="zh-TW"/>
        </w:rPr>
        <w:t xml:space="preserve"> </w:t>
      </w:r>
    </w:p>
    <w:p w14:paraId="4AAE048E" w14:textId="5DFE44C1" w:rsidR="00AC5D4A" w:rsidRPr="00D12741" w:rsidRDefault="004E5E7F" w:rsidP="00466B81">
      <w:pPr>
        <w:pStyle w:val="a7"/>
        <w:numPr>
          <w:ilvl w:val="0"/>
          <w:numId w:val="19"/>
        </w:numPr>
        <w:ind w:firstLineChars="0"/>
        <w:jc w:val="left"/>
        <w:rPr>
          <w:rFonts w:ascii="PMingLiU" w:eastAsia="PMingLiU" w:hAnsi="PMingLiU"/>
          <w:lang w:eastAsia="zh-TW"/>
        </w:rPr>
      </w:pPr>
      <w:r w:rsidRPr="00AC5D4A">
        <w:rPr>
          <w:rFonts w:hint="eastAsia"/>
          <w:lang w:eastAsia="zh-TW"/>
        </w:rPr>
        <w:t>使用</w:t>
      </w:r>
      <w:r w:rsidRPr="00AC5D4A">
        <w:rPr>
          <w:rFonts w:hint="eastAsia"/>
          <w:lang w:eastAsia="zh-TW"/>
        </w:rPr>
        <w:t>region</w:t>
      </w:r>
      <w:r w:rsidRPr="00AC5D4A">
        <w:rPr>
          <w:rFonts w:hint="eastAsia"/>
          <w:lang w:eastAsia="zh-TW"/>
        </w:rPr>
        <w:t>需加入空行</w:t>
      </w:r>
    </w:p>
    <w:p w14:paraId="7EA086E9" w14:textId="5D475063" w:rsidR="00D12741" w:rsidRPr="00AC5D4A" w:rsidRDefault="00D12741" w:rsidP="00466B81">
      <w:pPr>
        <w:pStyle w:val="a7"/>
        <w:ind w:left="360" w:firstLineChars="0" w:firstLine="0"/>
        <w:jc w:val="left"/>
        <w:rPr>
          <w:rFonts w:ascii="PMingLiU" w:eastAsia="PMingLiU" w:hAnsi="PMingLiU"/>
          <w:lang w:eastAsia="zh-TW"/>
        </w:rPr>
      </w:pPr>
      <w:r w:rsidRPr="004E5E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E3DF81" wp14:editId="280213CF">
            <wp:extent cx="4804028" cy="1431985"/>
            <wp:effectExtent l="0" t="0" r="0" b="0"/>
            <wp:docPr id="15" name="圖片 15" descr="C:\Users\Administrator\AppData\Roaming\Tencent\Users\3050283870\QQ\WinTemp\RichOle\S~4AS@EA5C7C90@%M~2H7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3050283870\QQ\WinTemp\RichOle\S~4AS@EA5C7C90@%M~2H7R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45" cy="14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08EF" w14:textId="58F367A6" w:rsidR="004E5E7F" w:rsidRPr="00AC5D4A" w:rsidRDefault="00826919" w:rsidP="00466B81">
      <w:pPr>
        <w:pStyle w:val="a7"/>
        <w:numPr>
          <w:ilvl w:val="0"/>
          <w:numId w:val="19"/>
        </w:numPr>
        <w:ind w:firstLineChars="0"/>
        <w:jc w:val="left"/>
        <w:rPr>
          <w:lang w:eastAsia="zh-TW"/>
        </w:rPr>
      </w:pPr>
      <w:r>
        <w:rPr>
          <w:rFonts w:ascii="PMingLiU" w:eastAsia="PMingLiU" w:hAnsi="PMingLiU" w:hint="eastAsia"/>
          <w:lang w:eastAsia="zh-TW"/>
        </w:rPr>
        <w:t>使用</w:t>
      </w:r>
      <w:r w:rsidR="007E6A9C" w:rsidRPr="00AC5D4A">
        <w:rPr>
          <w:rFonts w:ascii="PMingLiU" w:eastAsia="PMingLiU" w:hAnsi="PMingLiU" w:hint="eastAsia"/>
          <w:lang w:eastAsia="zh-TW"/>
        </w:rPr>
        <w:t>大括號</w:t>
      </w:r>
      <w:r>
        <w:rPr>
          <w:rFonts w:ascii="PMingLiU" w:eastAsia="PMingLiU" w:hAnsi="PMingLiU" w:hint="eastAsia"/>
          <w:lang w:eastAsia="zh-TW"/>
        </w:rPr>
        <w:t>分區域</w:t>
      </w:r>
    </w:p>
    <w:p w14:paraId="6AC6C445" w14:textId="617577D3" w:rsidR="00826919" w:rsidRDefault="00826919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9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057FAB" wp14:editId="0F2A35CA">
            <wp:extent cx="5274310" cy="1321435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44B4" w14:textId="77777777" w:rsidR="00C90308" w:rsidRDefault="00C90308" w:rsidP="00466B81">
      <w:pPr>
        <w:pStyle w:val="2"/>
        <w:numPr>
          <w:ilvl w:val="0"/>
          <w:numId w:val="6"/>
        </w:numPr>
        <w:jc w:val="left"/>
        <w:rPr>
          <w:rFonts w:eastAsia="PMingLiU"/>
          <w:lang w:eastAsia="zh-TW"/>
        </w:rPr>
      </w:pPr>
      <w:bookmarkStart w:id="7" w:name="_Toc153890815"/>
      <w:r w:rsidRPr="000B2172">
        <w:rPr>
          <w:rFonts w:hint="eastAsia"/>
          <w:lang w:eastAsia="zh-TW"/>
        </w:rPr>
        <w:t>撰寫格式</w:t>
      </w:r>
      <w:bookmarkEnd w:id="7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060"/>
      </w:tblGrid>
      <w:tr w:rsidR="00E86CDA" w14:paraId="4D715C2A" w14:textId="77777777" w:rsidTr="00E86CDA">
        <w:trPr>
          <w:jc w:val="center"/>
        </w:trPr>
        <w:tc>
          <w:tcPr>
            <w:tcW w:w="4148" w:type="dxa"/>
          </w:tcPr>
          <w:p w14:paraId="544DA75F" w14:textId="77777777" w:rsidR="00E86CDA" w:rsidRDefault="00E86CDA" w:rsidP="00466B81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=</w:t>
            </w:r>
            <w:r>
              <w:rPr>
                <w:rFonts w:hint="eastAsia"/>
                <w:lang w:eastAsia="zh-TW"/>
              </w:rPr>
              <w:t>號前後</w:t>
            </w:r>
            <w:r>
              <w:rPr>
                <w:rFonts w:ascii="PMingLiU" w:eastAsia="PMingLiU" w:hAnsi="PMingLiU"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需</w:t>
            </w:r>
            <w:r>
              <w:rPr>
                <w:rFonts w:ascii="PMingLiU" w:eastAsia="PMingLiU" w:hAnsi="PMingLiU" w:hint="eastAsia"/>
                <w:lang w:eastAsia="zh-TW"/>
              </w:rPr>
              <w:t>加</w:t>
            </w:r>
            <w:r>
              <w:rPr>
                <w:rFonts w:hint="eastAsia"/>
                <w:lang w:eastAsia="zh-TW"/>
              </w:rPr>
              <w:t>上空白</w:t>
            </w:r>
          </w:p>
          <w:p w14:paraId="421ADCA0" w14:textId="77777777" w:rsidR="00E86CDA" w:rsidRDefault="00E86CDA" w:rsidP="00466B81">
            <w:pPr>
              <w:jc w:val="left"/>
              <w:rPr>
                <w:rFonts w:eastAsia="PMingLiU"/>
                <w:lang w:eastAsia="zh-TW"/>
              </w:rPr>
            </w:pPr>
            <w:r w:rsidRPr="00B568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B436386" wp14:editId="234DD496">
                  <wp:extent cx="2547595" cy="1190445"/>
                  <wp:effectExtent l="0" t="0" r="5715" b="0"/>
                  <wp:docPr id="12" name="圖片 12" descr="C:\Users\Administrator\AppData\Roaming\Tencent\Users\3050283870\QQ\WinTemp\RichOle\P(WQJU@M6~F40D2]F5U}]Z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AppData\Roaming\Tencent\Users\3050283870\QQ\WinTemp\RichOle\P(WQJU@M6~F40D2]F5U}]Z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596" cy="1211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B8EBC4C" w14:textId="77777777" w:rsidR="00E86CDA" w:rsidRDefault="00E86CDA" w:rsidP="00466B81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>號後</w:t>
            </w:r>
            <w:r>
              <w:rPr>
                <w:rFonts w:ascii="PMingLiU" w:eastAsia="PMingLiU" w:hAnsi="PMingLiU"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加上空白</w:t>
            </w:r>
          </w:p>
          <w:p w14:paraId="4DDA5EBD" w14:textId="77777777" w:rsidR="00E86CDA" w:rsidRDefault="00E86CDA" w:rsidP="00466B81">
            <w:pPr>
              <w:jc w:val="left"/>
              <w:rPr>
                <w:rFonts w:eastAsia="PMingLiU"/>
                <w:lang w:eastAsia="zh-TW"/>
              </w:rPr>
            </w:pPr>
            <w:r w:rsidRPr="0080481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BE14E36" wp14:editId="0D827803">
                  <wp:extent cx="2329132" cy="1419673"/>
                  <wp:effectExtent l="0" t="0" r="0" b="9525"/>
                  <wp:docPr id="13" name="圖片 13" descr="C:\Users\Administrator\AppData\Roaming\Tencent\Users\3050283870\QQ\WinTemp\RichOle\PRTF5{ZI0N@%C_MM]R4JM7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Roaming\Tencent\Users\3050283870\QQ\WinTemp\RichOle\PRTF5{ZI0N@%C_MM]R4JM7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452" cy="143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9997E" w14:textId="77777777" w:rsidR="00E97B6A" w:rsidRPr="0080481D" w:rsidRDefault="00E97B6A" w:rsidP="00466B81">
      <w:pPr>
        <w:jc w:val="left"/>
        <w:rPr>
          <w:rFonts w:ascii="宋体" w:eastAsia="宋体" w:hAnsi="宋体"/>
          <w:lang w:eastAsia="zh-TW"/>
        </w:rPr>
      </w:pPr>
      <w:r>
        <w:rPr>
          <w:rFonts w:hint="eastAsia"/>
          <w:lang w:eastAsia="zh-TW"/>
        </w:rPr>
        <w:t>備註：</w:t>
      </w:r>
    </w:p>
    <w:p w14:paraId="6CB22F44" w14:textId="77777777" w:rsidR="0080481D" w:rsidRDefault="007F0DEF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格式化整份文</w:t>
      </w:r>
      <w:r>
        <w:rPr>
          <w:rFonts w:ascii="PMingLiU" w:eastAsia="PMingLiU" w:hAnsi="PMingLiU" w:hint="eastAsia"/>
          <w:lang w:eastAsia="zh-TW"/>
        </w:rPr>
        <w:t>件</w:t>
      </w:r>
      <w:r>
        <w:rPr>
          <w:rFonts w:hint="eastAsia"/>
          <w:lang w:eastAsia="zh-TW"/>
        </w:rPr>
        <w:t>Ctrl + K,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D</w:t>
      </w:r>
    </w:p>
    <w:p w14:paraId="1C54CD21" w14:textId="3C3224FB" w:rsidR="00AF566E" w:rsidRDefault="007F0DEF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格式化選取範圍</w:t>
      </w:r>
      <w:r>
        <w:rPr>
          <w:rFonts w:hint="eastAsia"/>
          <w:lang w:eastAsia="zh-TW"/>
        </w:rPr>
        <w:t>C</w:t>
      </w:r>
      <w:r>
        <w:rPr>
          <w:lang w:eastAsia="zh-TW"/>
        </w:rPr>
        <w:t>trl + K, F</w:t>
      </w:r>
    </w:p>
    <w:p w14:paraId="6AC18926" w14:textId="77777777" w:rsidR="00AF566E" w:rsidRDefault="00AF566E" w:rsidP="00466B81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5916AFDF" w14:textId="77777777" w:rsidR="00E44E4E" w:rsidRPr="00903143" w:rsidRDefault="00903143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8" w:name="_Toc153890816"/>
      <w:r>
        <w:rPr>
          <w:rFonts w:hint="eastAsia"/>
          <w:lang w:eastAsia="zh-TW"/>
        </w:rPr>
        <w:lastRenderedPageBreak/>
        <w:t>專案內資料夾</w:t>
      </w:r>
      <w:bookmarkEnd w:id="8"/>
    </w:p>
    <w:p w14:paraId="09277248" w14:textId="77777777" w:rsidR="00525BB2" w:rsidRDefault="00180F59" w:rsidP="00466B81">
      <w:pPr>
        <w:jc w:val="left"/>
        <w:rPr>
          <w:rFonts w:eastAsia="PMingLiU"/>
          <w:lang w:eastAsia="zh-TW"/>
        </w:rPr>
      </w:pPr>
      <w:r w:rsidRPr="00525BB2">
        <w:rPr>
          <w:rFonts w:eastAsia="PMingLiU" w:hint="eastAsia"/>
          <w:lang w:eastAsia="zh-TW"/>
        </w:rPr>
        <w:t>自行建立的資料夾一律大寫，命名不得有底線</w:t>
      </w:r>
    </w:p>
    <w:p w14:paraId="64AC4649" w14:textId="0EAC7594" w:rsidR="00180F59" w:rsidRPr="00826919" w:rsidRDefault="00826919" w:rsidP="00466B81">
      <w:pPr>
        <w:jc w:val="left"/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PS</w:t>
      </w:r>
      <w:r w:rsidR="00180F59">
        <w:rPr>
          <w:rFonts w:eastAsia="PMingLiU" w:hint="eastAsia"/>
          <w:lang w:eastAsia="zh-TW"/>
        </w:rPr>
        <w:t>:</w:t>
      </w:r>
      <w:r>
        <w:rPr>
          <w:rFonts w:eastAsia="PMingLiU" w:hint="eastAsia"/>
          <w:lang w:eastAsia="zh-TW"/>
        </w:rPr>
        <w:t>像是</w:t>
      </w:r>
      <w:proofErr w:type="spellStart"/>
      <w:r>
        <w:rPr>
          <w:rFonts w:eastAsia="PMingLiU" w:hint="eastAsia"/>
          <w:lang w:eastAsia="zh-TW"/>
        </w:rPr>
        <w:t>dll</w:t>
      </w:r>
      <w:proofErr w:type="spellEnd"/>
      <w:r>
        <w:rPr>
          <w:rFonts w:eastAsia="PMingLiU" w:hint="eastAsia"/>
          <w:lang w:eastAsia="zh-TW"/>
        </w:rPr>
        <w:t>套件類的統一大寫成</w:t>
      </w:r>
      <w:r w:rsidR="00180F59">
        <w:rPr>
          <w:rFonts w:eastAsia="PMingLiU" w:hint="eastAsia"/>
          <w:lang w:eastAsia="zh-TW"/>
        </w:rPr>
        <w:t>DLL</w:t>
      </w:r>
    </w:p>
    <w:p w14:paraId="1F275490" w14:textId="65A70AE3" w:rsidR="00E44E4E" w:rsidRDefault="009B714D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1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59949C" wp14:editId="14C42EDD">
            <wp:extent cx="2318919" cy="4022523"/>
            <wp:effectExtent l="0" t="0" r="571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149" cy="41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E530" w14:textId="77777777" w:rsidR="00E44E4E" w:rsidRPr="00903143" w:rsidRDefault="00E44E4E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9" w:name="_Toc153890817"/>
      <w:r w:rsidRPr="00903143">
        <w:rPr>
          <w:rFonts w:hint="eastAsia"/>
          <w:lang w:eastAsia="zh-TW"/>
        </w:rPr>
        <w:t>CS</w:t>
      </w:r>
      <w:r w:rsidR="00903143">
        <w:rPr>
          <w:rFonts w:hint="eastAsia"/>
          <w:lang w:eastAsia="zh-TW"/>
        </w:rPr>
        <w:t>檔</w:t>
      </w:r>
      <w:bookmarkEnd w:id="9"/>
    </w:p>
    <w:p w14:paraId="3BDC4A37" w14:textId="5A049553" w:rsidR="00E44E4E" w:rsidRDefault="0065626E" w:rsidP="00466B81">
      <w:pPr>
        <w:jc w:val="left"/>
        <w:rPr>
          <w:lang w:eastAsia="zh-TW"/>
        </w:rPr>
      </w:pPr>
      <w:r>
        <w:rPr>
          <w:rFonts w:ascii="PMingLiU" w:eastAsia="PMingLiU" w:hAnsi="PMingLiU" w:hint="eastAsia"/>
          <w:lang w:eastAsia="zh-TW"/>
        </w:rPr>
        <w:t>開頭一律</w:t>
      </w:r>
      <w:r w:rsidR="00E44E4E">
        <w:rPr>
          <w:rFonts w:hint="eastAsia"/>
          <w:lang w:eastAsia="zh-TW"/>
        </w:rPr>
        <w:t>大寫</w:t>
      </w:r>
      <w:r w:rsidR="00DB6DC8">
        <w:rPr>
          <w:rFonts w:ascii="PMingLiU" w:eastAsia="PMingLiU" w:hAnsi="PMingLiU" w:hint="eastAsia"/>
          <w:lang w:eastAsia="zh-TW"/>
        </w:rPr>
        <w:t>，命名不得有底線</w:t>
      </w:r>
    </w:p>
    <w:p w14:paraId="0D17E96A" w14:textId="588BB9A9" w:rsidR="00AF566E" w:rsidRDefault="00286EF9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5E7D83" wp14:editId="5B01BA65">
            <wp:extent cx="1600000" cy="580952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45B4" w14:textId="77777777" w:rsidR="00AF566E" w:rsidRDefault="00AF566E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9623B48" w14:textId="380871C1" w:rsidR="00DB6DC8" w:rsidRPr="00A95E57" w:rsidRDefault="00A31DDD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10" w:name="_Toc153890818"/>
      <w:r>
        <w:rPr>
          <w:rFonts w:ascii="PMingLiU" w:eastAsia="PMingLiU" w:hAnsi="PMingLiU" w:hint="eastAsia"/>
          <w:lang w:eastAsia="zh-TW"/>
        </w:rPr>
        <w:lastRenderedPageBreak/>
        <w:t>圖片檔、</w:t>
      </w:r>
      <w:proofErr w:type="spellStart"/>
      <w:r w:rsidR="00DB6DC8" w:rsidRPr="00A95E57">
        <w:rPr>
          <w:rFonts w:hint="eastAsia"/>
          <w:lang w:eastAsia="zh-TW"/>
        </w:rPr>
        <w:t>js</w:t>
      </w:r>
      <w:proofErr w:type="spellEnd"/>
      <w:r w:rsidR="00DB6DC8" w:rsidRPr="00A95E57">
        <w:rPr>
          <w:rFonts w:hint="eastAsia"/>
          <w:lang w:eastAsia="zh-TW"/>
        </w:rPr>
        <w:t>檔和</w:t>
      </w:r>
      <w:proofErr w:type="spellStart"/>
      <w:r w:rsidR="00DB6DC8" w:rsidRPr="00A95E57">
        <w:rPr>
          <w:rFonts w:hint="eastAsia"/>
          <w:lang w:eastAsia="zh-TW"/>
        </w:rPr>
        <w:t>css</w:t>
      </w:r>
      <w:proofErr w:type="spellEnd"/>
      <w:r w:rsidR="00DB6DC8" w:rsidRPr="00A95E57">
        <w:rPr>
          <w:rFonts w:hint="eastAsia"/>
          <w:lang w:eastAsia="zh-TW"/>
        </w:rPr>
        <w:t>檔</w:t>
      </w:r>
      <w:bookmarkEnd w:id="10"/>
    </w:p>
    <w:p w14:paraId="7D692DE3" w14:textId="03CB1C29" w:rsidR="00DE4B46" w:rsidRPr="00D35819" w:rsidRDefault="00DE4B46" w:rsidP="00466B81">
      <w:pPr>
        <w:pStyle w:val="a7"/>
        <w:numPr>
          <w:ilvl w:val="0"/>
          <w:numId w:val="20"/>
        </w:numPr>
        <w:ind w:firstLineChars="0"/>
        <w:jc w:val="left"/>
        <w:rPr>
          <w:lang w:eastAsia="zh-TW"/>
        </w:rPr>
      </w:pPr>
      <w:r w:rsidRPr="00D35819">
        <w:rPr>
          <w:rFonts w:hint="eastAsia"/>
          <w:lang w:eastAsia="zh-TW"/>
        </w:rPr>
        <w:t>資料夾字首</w:t>
      </w:r>
      <w:r w:rsidR="00A31DDD">
        <w:rPr>
          <w:rFonts w:eastAsia="PMingLiU" w:hint="eastAsia"/>
          <w:lang w:eastAsia="zh-TW"/>
        </w:rPr>
        <w:t>小</w:t>
      </w:r>
      <w:r w:rsidRPr="00D35819">
        <w:rPr>
          <w:rFonts w:hint="eastAsia"/>
          <w:lang w:eastAsia="zh-TW"/>
        </w:rPr>
        <w:t>寫</w:t>
      </w:r>
    </w:p>
    <w:p w14:paraId="409E904C" w14:textId="7F2CCB84" w:rsidR="00DB6DC8" w:rsidRPr="00D35819" w:rsidRDefault="008A752D" w:rsidP="00466B81">
      <w:pPr>
        <w:pStyle w:val="a7"/>
        <w:numPr>
          <w:ilvl w:val="0"/>
          <w:numId w:val="20"/>
        </w:numPr>
        <w:ind w:firstLineChars="0"/>
        <w:jc w:val="left"/>
        <w:rPr>
          <w:lang w:eastAsia="zh-TW"/>
        </w:rPr>
      </w:pPr>
      <w:proofErr w:type="spellStart"/>
      <w:r w:rsidRPr="00D35819">
        <w:rPr>
          <w:rFonts w:hint="eastAsia"/>
          <w:lang w:eastAsia="zh-TW"/>
        </w:rPr>
        <w:t>css</w:t>
      </w:r>
      <w:proofErr w:type="spellEnd"/>
      <w:r w:rsidRPr="00D35819">
        <w:rPr>
          <w:rFonts w:hint="eastAsia"/>
          <w:lang w:eastAsia="zh-TW"/>
        </w:rPr>
        <w:t>檔統一放在</w:t>
      </w:r>
      <w:proofErr w:type="spellStart"/>
      <w:r w:rsidR="00A31DDD">
        <w:rPr>
          <w:rFonts w:eastAsia="PMingLiU" w:hint="eastAsia"/>
          <w:lang w:eastAsia="zh-TW"/>
        </w:rPr>
        <w:t>c</w:t>
      </w:r>
      <w:r w:rsidRPr="00D35819">
        <w:rPr>
          <w:rFonts w:hint="eastAsia"/>
          <w:lang w:eastAsia="zh-TW"/>
        </w:rPr>
        <w:t>ss</w:t>
      </w:r>
      <w:proofErr w:type="spellEnd"/>
      <w:r w:rsidRPr="00D35819">
        <w:rPr>
          <w:rFonts w:hint="eastAsia"/>
          <w:lang w:eastAsia="zh-TW"/>
        </w:rPr>
        <w:t>的資料夾內</w:t>
      </w:r>
    </w:p>
    <w:p w14:paraId="1E128369" w14:textId="35CD2775" w:rsidR="008A752D" w:rsidRPr="00A31DDD" w:rsidRDefault="008A752D" w:rsidP="00466B81">
      <w:pPr>
        <w:pStyle w:val="a7"/>
        <w:numPr>
          <w:ilvl w:val="0"/>
          <w:numId w:val="20"/>
        </w:numPr>
        <w:ind w:firstLineChars="0"/>
        <w:jc w:val="left"/>
        <w:rPr>
          <w:lang w:eastAsia="zh-TW"/>
        </w:rPr>
      </w:pPr>
      <w:proofErr w:type="spellStart"/>
      <w:r w:rsidRPr="00D35819">
        <w:rPr>
          <w:rFonts w:hint="eastAsia"/>
          <w:lang w:eastAsia="zh-TW"/>
        </w:rPr>
        <w:t>js</w:t>
      </w:r>
      <w:proofErr w:type="spellEnd"/>
      <w:r w:rsidRPr="00D35819">
        <w:rPr>
          <w:rFonts w:hint="eastAsia"/>
          <w:lang w:eastAsia="zh-TW"/>
        </w:rPr>
        <w:t>檔統一放</w:t>
      </w:r>
      <w:r w:rsidR="00A95E57" w:rsidRPr="00D35819">
        <w:rPr>
          <w:rFonts w:hint="eastAsia"/>
          <w:lang w:eastAsia="zh-TW"/>
        </w:rPr>
        <w:t>在</w:t>
      </w:r>
      <w:proofErr w:type="spellStart"/>
      <w:r w:rsidR="00A31DDD">
        <w:rPr>
          <w:lang w:eastAsia="zh-TW"/>
        </w:rPr>
        <w:t>j</w:t>
      </w:r>
      <w:r w:rsidRPr="00D35819">
        <w:rPr>
          <w:rFonts w:hint="eastAsia"/>
          <w:lang w:eastAsia="zh-TW"/>
        </w:rPr>
        <w:t>s</w:t>
      </w:r>
      <w:proofErr w:type="spellEnd"/>
      <w:r w:rsidRPr="00D35819">
        <w:rPr>
          <w:rFonts w:hint="eastAsia"/>
          <w:lang w:eastAsia="zh-TW"/>
        </w:rPr>
        <w:t>的資料夾內</w:t>
      </w:r>
    </w:p>
    <w:p w14:paraId="1A6F8614" w14:textId="7B2178D6" w:rsidR="00A31DDD" w:rsidRPr="00D35819" w:rsidRDefault="00A31DDD" w:rsidP="00466B81">
      <w:pPr>
        <w:pStyle w:val="a7"/>
        <w:numPr>
          <w:ilvl w:val="0"/>
          <w:numId w:val="20"/>
        </w:numPr>
        <w:ind w:firstLineChars="0"/>
        <w:jc w:val="left"/>
        <w:rPr>
          <w:lang w:eastAsia="zh-TW"/>
        </w:rPr>
      </w:pPr>
      <w:r>
        <w:rPr>
          <w:rFonts w:eastAsia="PMingLiU" w:hint="eastAsia"/>
          <w:lang w:eastAsia="zh-TW"/>
        </w:rPr>
        <w:t>圖片</w:t>
      </w:r>
      <w:proofErr w:type="gramStart"/>
      <w:r>
        <w:rPr>
          <w:rFonts w:eastAsia="PMingLiU" w:hint="eastAsia"/>
          <w:lang w:eastAsia="zh-TW"/>
        </w:rPr>
        <w:t>檔</w:t>
      </w:r>
      <w:proofErr w:type="gramEnd"/>
      <w:r>
        <w:rPr>
          <w:rFonts w:eastAsia="PMingLiU" w:hint="eastAsia"/>
          <w:lang w:eastAsia="zh-TW"/>
        </w:rPr>
        <w:t>統一放在</w:t>
      </w:r>
      <w:r>
        <w:rPr>
          <w:rFonts w:eastAsia="PMingLiU" w:hint="eastAsia"/>
          <w:lang w:eastAsia="zh-TW"/>
        </w:rPr>
        <w:t>images</w:t>
      </w:r>
      <w:r>
        <w:rPr>
          <w:rFonts w:eastAsia="PMingLiU" w:hint="eastAsia"/>
          <w:lang w:eastAsia="zh-TW"/>
        </w:rPr>
        <w:t>的資料夾內</w:t>
      </w:r>
    </w:p>
    <w:p w14:paraId="4D2FB460" w14:textId="6C539B66" w:rsidR="00D35819" w:rsidRDefault="00D3722C" w:rsidP="00466B81">
      <w:pPr>
        <w:widowControl/>
        <w:jc w:val="left"/>
        <w:rPr>
          <w:rFonts w:ascii="宋体" w:eastAsia="PMingLiU" w:hAnsi="宋体" w:cs="宋体"/>
          <w:kern w:val="0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5E7D7F61" wp14:editId="0F8C98AA">
            <wp:extent cx="2228850" cy="14859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5D2" w14:textId="77777777" w:rsidR="00E44E4E" w:rsidRPr="00903143" w:rsidRDefault="00903143" w:rsidP="00466B81">
      <w:pPr>
        <w:pStyle w:val="2"/>
        <w:numPr>
          <w:ilvl w:val="0"/>
          <w:numId w:val="6"/>
        </w:numPr>
        <w:jc w:val="left"/>
        <w:rPr>
          <w:lang w:eastAsia="zh-TW"/>
        </w:rPr>
      </w:pPr>
      <w:bookmarkStart w:id="11" w:name="_Toc153890819"/>
      <w:r>
        <w:rPr>
          <w:rFonts w:hint="eastAsia"/>
          <w:lang w:eastAsia="zh-TW"/>
        </w:rPr>
        <w:t>功能修改描述與時間</w:t>
      </w:r>
      <w:bookmarkEnd w:id="11"/>
    </w:p>
    <w:p w14:paraId="5C125323" w14:textId="212FCD7C" w:rsidR="002C3453" w:rsidRDefault="00E44E4E" w:rsidP="00466B81">
      <w:pPr>
        <w:jc w:val="left"/>
        <w:rPr>
          <w:rFonts w:ascii="PMingLiU" w:eastAsia="PMingLiU" w:hAnsi="PMingLiU"/>
          <w:lang w:eastAsia="zh-TW"/>
        </w:rPr>
      </w:pPr>
      <w:r w:rsidRPr="001B0E02">
        <w:rPr>
          <w:rFonts w:ascii="PMingLiU" w:eastAsia="PMingLiU" w:hAnsi="PMingLiU"/>
          <w:lang w:eastAsia="zh-TW"/>
        </w:rPr>
        <w:t>C</w:t>
      </w:r>
      <w:r w:rsidRPr="001B0E02">
        <w:rPr>
          <w:rFonts w:ascii="PMingLiU" w:eastAsia="PMingLiU" w:hAnsi="PMingLiU" w:hint="eastAsia"/>
          <w:lang w:eastAsia="zh-TW"/>
        </w:rPr>
        <w:t>S檔最上方需加上功能</w:t>
      </w:r>
      <w:r w:rsidR="00A17B1A" w:rsidRPr="001B0E02">
        <w:rPr>
          <w:rFonts w:ascii="PMingLiU" w:eastAsia="PMingLiU" w:hAnsi="PMingLiU" w:hint="eastAsia"/>
          <w:lang w:eastAsia="zh-TW"/>
        </w:rPr>
        <w:t>修改描述與</w:t>
      </w:r>
      <w:r w:rsidR="001B0E02" w:rsidRPr="001B0E02">
        <w:rPr>
          <w:rFonts w:ascii="PMingLiU" w:eastAsia="PMingLiU" w:hAnsi="PMingLiU" w:hint="eastAsia"/>
          <w:lang w:eastAsia="zh-TW"/>
        </w:rPr>
        <w:t>日期</w:t>
      </w:r>
      <w:r w:rsidR="00A17B1A" w:rsidRPr="001B0E02">
        <w:rPr>
          <w:rFonts w:ascii="PMingLiU" w:eastAsia="PMingLiU" w:hAnsi="PMingLiU" w:hint="eastAsia"/>
          <w:lang w:eastAsia="zh-TW"/>
        </w:rPr>
        <w:t>時間</w:t>
      </w:r>
    </w:p>
    <w:p w14:paraId="460C5702" w14:textId="637551EE" w:rsidR="00E44E4E" w:rsidRDefault="001B0E02" w:rsidP="00466B81">
      <w:pPr>
        <w:widowControl/>
        <w:jc w:val="left"/>
        <w:rPr>
          <w:rFonts w:ascii="PMingLiU" w:eastAsia="PMingLiU" w:hAnsi="PMingLiU" w:cs="宋体"/>
          <w:kern w:val="0"/>
          <w:sz w:val="24"/>
          <w:szCs w:val="24"/>
          <w:lang w:eastAsia="zh-TW"/>
        </w:rPr>
      </w:pPr>
      <w:r w:rsidRPr="001B0E02">
        <w:rPr>
          <w:rFonts w:ascii="PMingLiU" w:eastAsia="PMingLiU" w:hAnsi="PMingLiU" w:cs="宋体"/>
          <w:noProof/>
          <w:kern w:val="0"/>
          <w:sz w:val="24"/>
          <w:szCs w:val="24"/>
          <w:lang w:eastAsia="zh-TW"/>
        </w:rPr>
        <w:drawing>
          <wp:inline distT="0" distB="0" distL="0" distR="0" wp14:anchorId="26D4F02E" wp14:editId="2D41CFB0">
            <wp:extent cx="2809572" cy="1682496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027" cy="17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B3C7" w14:textId="77777777" w:rsidR="008A7A21" w:rsidRDefault="008A7A21" w:rsidP="00466B81">
      <w:pPr>
        <w:pStyle w:val="2"/>
        <w:numPr>
          <w:ilvl w:val="0"/>
          <w:numId w:val="6"/>
        </w:numPr>
        <w:jc w:val="left"/>
        <w:rPr>
          <w:rFonts w:eastAsia="PMingLiU"/>
          <w:lang w:eastAsia="zh-TW"/>
        </w:rPr>
      </w:pPr>
      <w:bookmarkStart w:id="12" w:name="_Toc153890820"/>
      <w:r>
        <w:rPr>
          <w:rFonts w:hint="eastAsia"/>
          <w:lang w:eastAsia="zh-TW"/>
        </w:rPr>
        <w:t>存取修飾詞</w:t>
      </w:r>
      <w:bookmarkEnd w:id="12"/>
    </w:p>
    <w:p w14:paraId="6567C124" w14:textId="77777777" w:rsidR="008A7A21" w:rsidRDefault="00D90CFE" w:rsidP="00466B81">
      <w:pPr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t>p</w:t>
      </w:r>
      <w:r w:rsidR="008A7A21">
        <w:rPr>
          <w:rFonts w:eastAsia="PMingLiU" w:hint="eastAsia"/>
          <w:lang w:eastAsia="zh-TW"/>
        </w:rPr>
        <w:t xml:space="preserve">ublic : </w:t>
      </w:r>
      <w:r w:rsidR="008A7A21">
        <w:rPr>
          <w:rFonts w:eastAsia="PMingLiU" w:hint="eastAsia"/>
          <w:lang w:eastAsia="zh-TW"/>
        </w:rPr>
        <w:t>存取沒有限制</w:t>
      </w:r>
    </w:p>
    <w:p w14:paraId="586978D7" w14:textId="77777777" w:rsidR="008A7A21" w:rsidRDefault="00D90CFE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p</w:t>
      </w:r>
      <w:r w:rsidR="008A7A21">
        <w:rPr>
          <w:rFonts w:eastAsia="PMingLiU" w:hint="eastAsia"/>
          <w:lang w:eastAsia="zh-TW"/>
        </w:rPr>
        <w:t xml:space="preserve">rotected : </w:t>
      </w:r>
      <w:r w:rsidR="008A7A21">
        <w:rPr>
          <w:rFonts w:eastAsia="PMingLiU" w:hint="eastAsia"/>
          <w:lang w:eastAsia="zh-TW"/>
        </w:rPr>
        <w:t>存取只限於</w:t>
      </w:r>
      <w:r>
        <w:rPr>
          <w:rFonts w:eastAsia="PMingLiU" w:hint="eastAsia"/>
          <w:lang w:eastAsia="zh-TW"/>
        </w:rPr>
        <w:t>類別</w:t>
      </w:r>
      <w:r w:rsidR="00A836B3">
        <w:rPr>
          <w:rFonts w:eastAsia="PMingLiU" w:hint="eastAsia"/>
          <w:lang w:eastAsia="zh-TW"/>
        </w:rPr>
        <w:t>或</w:t>
      </w:r>
      <w:r>
        <w:rPr>
          <w:rFonts w:eastAsia="PMingLiU" w:hint="eastAsia"/>
          <w:lang w:eastAsia="zh-TW"/>
        </w:rPr>
        <w:t>子</w:t>
      </w:r>
      <w:r w:rsidR="00A836B3">
        <w:rPr>
          <w:rFonts w:eastAsia="PMingLiU" w:hint="eastAsia"/>
          <w:lang w:eastAsia="zh-TW"/>
        </w:rPr>
        <w:t>類別</w:t>
      </w:r>
    </w:p>
    <w:p w14:paraId="614DA61F" w14:textId="77777777" w:rsidR="008A7A21" w:rsidRDefault="00D90CFE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</w:t>
      </w:r>
      <w:r w:rsidR="008A7A21">
        <w:rPr>
          <w:rFonts w:eastAsia="PMingLiU" w:hint="eastAsia"/>
          <w:lang w:eastAsia="zh-TW"/>
        </w:rPr>
        <w:t xml:space="preserve">nternal : </w:t>
      </w:r>
      <w:r w:rsidR="008A7A21">
        <w:rPr>
          <w:rFonts w:eastAsia="PMingLiU" w:hint="eastAsia"/>
          <w:lang w:eastAsia="zh-TW"/>
        </w:rPr>
        <w:t>存取只限於</w:t>
      </w:r>
      <w:r w:rsidR="00A836B3">
        <w:rPr>
          <w:rFonts w:eastAsia="PMingLiU" w:hint="eastAsia"/>
          <w:lang w:eastAsia="zh-TW"/>
        </w:rPr>
        <w:t>目前的檔案</w:t>
      </w:r>
    </w:p>
    <w:p w14:paraId="7AEAE12E" w14:textId="77777777" w:rsidR="00D90CFE" w:rsidRDefault="00D90CFE" w:rsidP="00466B81">
      <w:pPr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t>p</w:t>
      </w:r>
      <w:r>
        <w:rPr>
          <w:rFonts w:eastAsia="PMingLiU" w:hint="eastAsia"/>
          <w:lang w:eastAsia="zh-TW"/>
        </w:rPr>
        <w:t xml:space="preserve">rotected </w:t>
      </w:r>
      <w:r>
        <w:rPr>
          <w:rFonts w:eastAsia="PMingLiU"/>
          <w:lang w:eastAsia="zh-TW"/>
        </w:rPr>
        <w:t xml:space="preserve">internal : </w:t>
      </w:r>
      <w:r>
        <w:rPr>
          <w:rFonts w:eastAsia="PMingLiU" w:hint="eastAsia"/>
          <w:lang w:eastAsia="zh-TW"/>
        </w:rPr>
        <w:t>存取限於目前的檔案或子類別</w:t>
      </w:r>
    </w:p>
    <w:p w14:paraId="1FCD8D76" w14:textId="77777777" w:rsidR="008A7A21" w:rsidRDefault="00D90CFE" w:rsidP="00466B81">
      <w:pPr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t>p</w:t>
      </w:r>
      <w:r w:rsidR="008A7A21">
        <w:rPr>
          <w:rFonts w:eastAsia="PMingLiU" w:hint="eastAsia"/>
          <w:lang w:eastAsia="zh-TW"/>
        </w:rPr>
        <w:t xml:space="preserve">rivate : </w:t>
      </w:r>
      <w:r w:rsidR="00A836B3">
        <w:rPr>
          <w:rFonts w:eastAsia="PMingLiU" w:hint="eastAsia"/>
          <w:lang w:eastAsia="zh-TW"/>
        </w:rPr>
        <w:t>存取只限於類別</w:t>
      </w:r>
    </w:p>
    <w:p w14:paraId="2BB8A323" w14:textId="77777777" w:rsidR="00DF2BB8" w:rsidRDefault="00DF2BB8" w:rsidP="00466B81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65574330" w14:textId="77777777" w:rsidR="00793697" w:rsidRDefault="00793697" w:rsidP="00466B81">
      <w:pPr>
        <w:pStyle w:val="2"/>
        <w:numPr>
          <w:ilvl w:val="0"/>
          <w:numId w:val="6"/>
        </w:numPr>
        <w:jc w:val="left"/>
        <w:rPr>
          <w:rFonts w:eastAsia="PMingLiU"/>
          <w:lang w:eastAsia="zh-TW"/>
        </w:rPr>
      </w:pPr>
      <w:bookmarkStart w:id="13" w:name="_Toc153890821"/>
      <w:r>
        <w:rPr>
          <w:rFonts w:ascii="PMingLiU" w:eastAsia="PMingLiU" w:hAnsi="PMingLiU" w:hint="eastAsia"/>
          <w:lang w:eastAsia="zh-TW"/>
        </w:rPr>
        <w:lastRenderedPageBreak/>
        <w:t>密碼變數名稱一律使用</w:t>
      </w:r>
      <w:proofErr w:type="spellStart"/>
      <w:r>
        <w:rPr>
          <w:rFonts w:ascii="PMingLiU" w:eastAsia="PMingLiU" w:hAnsi="PMingLiU" w:hint="eastAsia"/>
          <w:lang w:eastAsia="zh-TW"/>
        </w:rPr>
        <w:t>pwd</w:t>
      </w:r>
      <w:proofErr w:type="spellEnd"/>
      <w:r>
        <w:rPr>
          <w:rFonts w:ascii="PMingLiU" w:eastAsia="PMingLiU" w:hAnsi="PMingLiU" w:hint="eastAsia"/>
          <w:lang w:eastAsia="zh-TW"/>
        </w:rPr>
        <w:t>簡寫</w:t>
      </w:r>
      <w:bookmarkEnd w:id="13"/>
    </w:p>
    <w:p w14:paraId="5FB98198" w14:textId="189476A5" w:rsidR="00793697" w:rsidRDefault="00793697" w:rsidP="00466B81">
      <w:pPr>
        <w:widowControl/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7F0F7C3" wp14:editId="025DDD6B">
            <wp:extent cx="2780952" cy="590476"/>
            <wp:effectExtent l="0" t="0" r="635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CFE" w14:textId="77CE76D3" w:rsidR="008E579E" w:rsidRDefault="008E579E" w:rsidP="00466B81">
      <w:pPr>
        <w:widowControl/>
        <w:jc w:val="left"/>
        <w:rPr>
          <w:rFonts w:eastAsia="PMingLiU"/>
          <w:lang w:eastAsia="zh-TW"/>
        </w:rPr>
      </w:pPr>
    </w:p>
    <w:p w14:paraId="46B17297" w14:textId="03FB3C5C" w:rsidR="008E579E" w:rsidRDefault="00AF566E" w:rsidP="00466B81">
      <w:pPr>
        <w:pStyle w:val="2"/>
        <w:numPr>
          <w:ilvl w:val="0"/>
          <w:numId w:val="6"/>
        </w:numPr>
        <w:jc w:val="left"/>
        <w:rPr>
          <w:rFonts w:ascii="PMingLiU" w:eastAsia="PMingLiU" w:hAnsi="PMingLiU"/>
          <w:lang w:eastAsia="zh-TW"/>
        </w:rPr>
      </w:pPr>
      <w:bookmarkStart w:id="14" w:name="_Toc153890822"/>
      <w:r w:rsidRPr="00592A2C">
        <w:rPr>
          <w:rFonts w:ascii="PMingLiU" w:eastAsia="PMingLiU" w:hAnsi="PMingLiU" w:hint="eastAsia"/>
          <w:lang w:eastAsia="zh-TW"/>
        </w:rPr>
        <w:t>當使用</w:t>
      </w:r>
      <w:proofErr w:type="spellStart"/>
      <w:r w:rsidRPr="00592A2C">
        <w:rPr>
          <w:rFonts w:ascii="PMingLiU" w:eastAsia="PMingLiU" w:hAnsi="PMingLiU" w:hint="eastAsia"/>
          <w:lang w:eastAsia="zh-TW"/>
        </w:rPr>
        <w:t>linq</w:t>
      </w:r>
      <w:proofErr w:type="spellEnd"/>
      <w:r w:rsidRPr="00592A2C">
        <w:rPr>
          <w:rFonts w:ascii="PMingLiU" w:eastAsia="PMingLiU" w:hAnsi="PMingLiU" w:hint="eastAsia"/>
          <w:lang w:eastAsia="zh-TW"/>
        </w:rPr>
        <w:t>不</w:t>
      </w:r>
      <w:proofErr w:type="gramStart"/>
      <w:r w:rsidRPr="00592A2C">
        <w:rPr>
          <w:rFonts w:ascii="PMingLiU" w:eastAsia="PMingLiU" w:hAnsi="PMingLiU" w:hint="eastAsia"/>
          <w:lang w:eastAsia="zh-TW"/>
        </w:rPr>
        <w:t>容易看型別</w:t>
      </w:r>
      <w:proofErr w:type="gramEnd"/>
      <w:r w:rsidRPr="00592A2C">
        <w:rPr>
          <w:rFonts w:ascii="PMingLiU" w:eastAsia="PMingLiU" w:hAnsi="PMingLiU" w:hint="eastAsia"/>
          <w:lang w:eastAsia="zh-TW"/>
        </w:rPr>
        <w:t>可以使用</w:t>
      </w:r>
      <w:r w:rsidR="008E579E" w:rsidRPr="00592A2C">
        <w:rPr>
          <w:rFonts w:ascii="PMingLiU" w:eastAsia="PMingLiU" w:hAnsi="PMingLiU"/>
          <w:color w:val="FF0000"/>
          <w:lang w:eastAsia="zh-TW"/>
        </w:rPr>
        <w:t>var</w:t>
      </w:r>
      <w:r w:rsidRPr="00592A2C">
        <w:rPr>
          <w:rFonts w:ascii="PMingLiU" w:eastAsia="PMingLiU" w:hAnsi="PMingLiU" w:hint="eastAsia"/>
          <w:lang w:eastAsia="zh-TW"/>
        </w:rPr>
        <w:t>，其餘情況一律使用強行別</w:t>
      </w:r>
      <w:bookmarkEnd w:id="14"/>
    </w:p>
    <w:p w14:paraId="5847429A" w14:textId="0E47731A" w:rsidR="0025716D" w:rsidRDefault="000C1931" w:rsidP="00466B81">
      <w:pPr>
        <w:jc w:val="left"/>
        <w:rPr>
          <w:rFonts w:eastAsia="PMingLiU"/>
          <w:lang w:eastAsia="zh-TW"/>
        </w:rPr>
      </w:pPr>
      <w:r w:rsidRPr="000C1931">
        <w:rPr>
          <w:rFonts w:eastAsia="PMingLiU"/>
          <w:noProof/>
          <w:lang w:eastAsia="zh-TW"/>
        </w:rPr>
        <w:drawing>
          <wp:inline distT="0" distB="0" distL="0" distR="0" wp14:anchorId="4C2CB56C" wp14:editId="1FAEF42B">
            <wp:extent cx="5274310" cy="682625"/>
            <wp:effectExtent l="0" t="0" r="2540" b="317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69E2" w14:textId="77777777" w:rsidR="0025716D" w:rsidRDefault="0025716D" w:rsidP="00466B81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6AAD9968" w14:textId="77777777" w:rsidR="00562483" w:rsidRDefault="00562483" w:rsidP="00A6507B">
      <w:pPr>
        <w:pStyle w:val="1"/>
        <w:rPr>
          <w:lang w:eastAsia="zh-TW"/>
        </w:rPr>
      </w:pPr>
      <w:bookmarkStart w:id="15" w:name="_Toc153890823"/>
      <w:r w:rsidRPr="00B771EF">
        <w:rPr>
          <w:rFonts w:hint="eastAsia"/>
          <w:lang w:eastAsia="zh-TW"/>
        </w:rPr>
        <w:lastRenderedPageBreak/>
        <w:t>SQL</w:t>
      </w:r>
      <w:bookmarkEnd w:id="15"/>
    </w:p>
    <w:p w14:paraId="20E307EB" w14:textId="77777777" w:rsidR="005923EE" w:rsidRPr="002E1F12" w:rsidRDefault="002E1F12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16" w:name="_Toc153890824"/>
      <w:r w:rsidRPr="002E1F12">
        <w:rPr>
          <w:rFonts w:hint="eastAsia"/>
          <w:lang w:eastAsia="zh-TW"/>
        </w:rPr>
        <w:t>保留字</w:t>
      </w:r>
      <w:bookmarkEnd w:id="16"/>
    </w:p>
    <w:p w14:paraId="40B393BE" w14:textId="77777777" w:rsidR="00562483" w:rsidRDefault="00562483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保留字一律大寫</w:t>
      </w:r>
      <w:r>
        <w:rPr>
          <w:rFonts w:hint="eastAsia"/>
          <w:lang w:eastAsia="zh-TW"/>
        </w:rPr>
        <w:t>(</w:t>
      </w:r>
      <w:r w:rsidR="006D7276">
        <w:rPr>
          <w:rFonts w:hint="eastAsia"/>
          <w:lang w:eastAsia="zh-TW"/>
        </w:rPr>
        <w:t>INSERT</w:t>
      </w:r>
      <w:r w:rsidR="003A024C">
        <w:rPr>
          <w:rFonts w:hint="eastAsia"/>
          <w:lang w:eastAsia="zh-TW"/>
        </w:rPr>
        <w:t>、</w:t>
      </w:r>
      <w:r w:rsidR="003A024C">
        <w:rPr>
          <w:rFonts w:hint="eastAsia"/>
          <w:lang w:eastAsia="zh-TW"/>
        </w:rPr>
        <w:t>UPDATE</w:t>
      </w:r>
      <w:r w:rsidR="003A024C">
        <w:rPr>
          <w:rFonts w:hint="eastAsia"/>
          <w:lang w:eastAsia="zh-TW"/>
        </w:rPr>
        <w:t>、</w:t>
      </w:r>
      <w:r w:rsidR="003A024C">
        <w:rPr>
          <w:rFonts w:hint="eastAsia"/>
          <w:lang w:eastAsia="zh-TW"/>
        </w:rPr>
        <w:t>SET</w:t>
      </w:r>
      <w:r w:rsidR="003A024C">
        <w:rPr>
          <w:rFonts w:hint="eastAsia"/>
          <w:lang w:eastAsia="zh-TW"/>
        </w:rPr>
        <w:t>、</w:t>
      </w:r>
      <w:r w:rsidR="003A024C">
        <w:rPr>
          <w:rFonts w:hint="eastAsia"/>
          <w:lang w:eastAsia="zh-TW"/>
        </w:rPr>
        <w:t>SELECT</w:t>
      </w:r>
      <w:r w:rsidR="003A024C">
        <w:rPr>
          <w:rFonts w:hint="eastAsia"/>
          <w:lang w:eastAsia="zh-TW"/>
        </w:rPr>
        <w:t>、</w:t>
      </w:r>
      <w:r w:rsidR="003A024C">
        <w:rPr>
          <w:rFonts w:hint="eastAsia"/>
          <w:lang w:eastAsia="zh-TW"/>
        </w:rPr>
        <w:t>FROM</w:t>
      </w:r>
      <w:r w:rsidR="003A024C">
        <w:rPr>
          <w:lang w:eastAsia="zh-TW"/>
        </w:rPr>
        <w:t>…</w:t>
      </w:r>
      <w:r>
        <w:rPr>
          <w:rFonts w:hint="eastAsia"/>
          <w:lang w:eastAsia="zh-TW"/>
        </w:rPr>
        <w:t>)</w:t>
      </w:r>
    </w:p>
    <w:p w14:paraId="4437C3E7" w14:textId="77777777" w:rsidR="003A024C" w:rsidRPr="002E1F12" w:rsidRDefault="003A024C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0402B9" wp14:editId="42E95D88">
            <wp:extent cx="4839335" cy="1259205"/>
            <wp:effectExtent l="0" t="0" r="0" b="0"/>
            <wp:docPr id="10" name="圖片 10" descr="C:\Users\Administrator\AppData\Roaming\Tencent\Users\3050283870\QQ\WinTemp\RichOle\NIIS}W{ILWZY6(@PVBFUA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50283870\QQ\WinTemp\RichOle\NIIS}W{ILWZY6(@PVBFUAF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53A1" w14:textId="77777777" w:rsidR="00741FB7" w:rsidRDefault="00E50E5E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17" w:name="_Toc153890825"/>
      <w:r w:rsidRPr="005923EE">
        <w:rPr>
          <w:rFonts w:hint="eastAsia"/>
          <w:lang w:eastAsia="zh-TW"/>
        </w:rPr>
        <w:t>自訂變數</w:t>
      </w:r>
      <w:bookmarkEnd w:id="17"/>
    </w:p>
    <w:p w14:paraId="3F8C11BE" w14:textId="3E10187F" w:rsidR="003F6823" w:rsidRPr="00741FB7" w:rsidRDefault="00741FB7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名稱</w:t>
      </w:r>
      <w:r w:rsidR="00E50E5E" w:rsidRPr="00741FB7">
        <w:rPr>
          <w:rFonts w:hint="eastAsia"/>
          <w:lang w:eastAsia="zh-TW"/>
        </w:rPr>
        <w:t>小寫</w:t>
      </w:r>
      <w:r w:rsidR="00DF1F4A">
        <w:rPr>
          <w:rFonts w:ascii="PMingLiU" w:eastAsia="PMingLiU" w:hAnsi="PMingLiU" w:hint="eastAsia"/>
          <w:lang w:eastAsia="zh-TW"/>
        </w:rPr>
        <w:t>開頭</w:t>
      </w:r>
    </w:p>
    <w:p w14:paraId="7B918015" w14:textId="77777777" w:rsidR="00E50E5E" w:rsidRPr="002E1F12" w:rsidRDefault="00E50E5E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E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B61196" wp14:editId="1CCD5F8B">
            <wp:extent cx="4295775" cy="828040"/>
            <wp:effectExtent l="0" t="0" r="9525" b="0"/>
            <wp:docPr id="17" name="圖片 17" descr="C:\Users\Administrator\AppData\Roaming\Tencent\Users\3050283870\QQ\WinTemp\RichOle\8HT[Y6Y_8VTM)YRO7$TPU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050283870\QQ\WinTemp\RichOle\8HT[Y6Y_8VTM)YRO7$TPURJ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0ADE" w14:textId="02C94D1D" w:rsidR="00286EF9" w:rsidRDefault="00286EF9" w:rsidP="00286EF9">
      <w:pPr>
        <w:pStyle w:val="2"/>
        <w:numPr>
          <w:ilvl w:val="0"/>
          <w:numId w:val="9"/>
        </w:numPr>
        <w:jc w:val="left"/>
        <w:rPr>
          <w:rFonts w:eastAsia="PMingLiU"/>
          <w:lang w:eastAsia="zh-TW"/>
        </w:rPr>
      </w:pPr>
      <w:bookmarkStart w:id="18" w:name="_Toc153890826"/>
      <w:r>
        <w:rPr>
          <w:rFonts w:eastAsia="PMingLiU" w:hint="eastAsia"/>
          <w:lang w:eastAsia="zh-TW"/>
        </w:rPr>
        <w:t>預存程序儲存</w:t>
      </w:r>
      <w:bookmarkEnd w:id="18"/>
      <w:r>
        <w:rPr>
          <w:rFonts w:eastAsia="PMingLiU"/>
          <w:lang w:eastAsia="zh-TW"/>
        </w:rPr>
        <w:t xml:space="preserve"> </w:t>
      </w:r>
    </w:p>
    <w:p w14:paraId="612051F1" w14:textId="429E25B4" w:rsidR="00286EF9" w:rsidRDefault="00902D54" w:rsidP="00286EF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儲存腳本時系統允許</w:t>
      </w:r>
      <w:r w:rsidR="00286EF9">
        <w:rPr>
          <w:rFonts w:eastAsia="PMingLiU" w:hint="eastAsia"/>
          <w:lang w:eastAsia="zh-TW"/>
        </w:rPr>
        <w:t>縮寫</w:t>
      </w:r>
      <w:r w:rsidR="00286EF9">
        <w:rPr>
          <w:rFonts w:eastAsia="PMingLiU"/>
          <w:lang w:eastAsia="zh-TW"/>
        </w:rPr>
        <w:t>ALTER PROC</w:t>
      </w:r>
      <w:r w:rsidR="00286EF9">
        <w:rPr>
          <w:rFonts w:eastAsia="PMingLiU" w:hint="eastAsia"/>
          <w:lang w:eastAsia="zh-TW"/>
        </w:rPr>
        <w:t>，</w:t>
      </w:r>
      <w:r>
        <w:rPr>
          <w:rFonts w:eastAsia="PMingLiU" w:hint="eastAsia"/>
          <w:lang w:eastAsia="zh-TW"/>
        </w:rPr>
        <w:t>統一</w:t>
      </w:r>
      <w:r w:rsidR="00286EF9">
        <w:rPr>
          <w:rFonts w:eastAsia="PMingLiU" w:hint="eastAsia"/>
          <w:lang w:eastAsia="zh-TW"/>
        </w:rPr>
        <w:t>為完整</w:t>
      </w:r>
      <w:r>
        <w:rPr>
          <w:rFonts w:eastAsia="PMingLiU" w:hint="eastAsia"/>
          <w:lang w:eastAsia="zh-TW"/>
        </w:rPr>
        <w:t>名稱</w:t>
      </w:r>
      <w:r>
        <w:rPr>
          <w:rFonts w:eastAsia="PMingLiU" w:hint="eastAsia"/>
          <w:lang w:eastAsia="zh-TW"/>
        </w:rPr>
        <w:t>ALTER PROCEDURE</w:t>
      </w:r>
    </w:p>
    <w:p w14:paraId="4D68C5C0" w14:textId="06C0DFEC" w:rsidR="00286EF9" w:rsidRPr="00286EF9" w:rsidRDefault="00286EF9" w:rsidP="00286EF9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05B2632" wp14:editId="33D50E40">
            <wp:extent cx="3990476" cy="1333333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A057" w14:textId="10EACCC3" w:rsidR="00286EF9" w:rsidRPr="00286EF9" w:rsidRDefault="00E50E5E" w:rsidP="00286EF9">
      <w:pPr>
        <w:pStyle w:val="2"/>
        <w:numPr>
          <w:ilvl w:val="0"/>
          <w:numId w:val="9"/>
        </w:numPr>
        <w:jc w:val="left"/>
        <w:rPr>
          <w:rFonts w:eastAsia="PMingLiU"/>
          <w:lang w:eastAsia="zh-TW"/>
        </w:rPr>
      </w:pPr>
      <w:bookmarkStart w:id="19" w:name="_Toc153890827"/>
      <w:r w:rsidRPr="005923EE">
        <w:rPr>
          <w:rFonts w:hint="eastAsia"/>
          <w:lang w:eastAsia="zh-TW"/>
        </w:rPr>
        <w:t>資料表名稱</w:t>
      </w:r>
      <w:bookmarkEnd w:id="19"/>
    </w:p>
    <w:p w14:paraId="482E5824" w14:textId="77777777" w:rsidR="003F6823" w:rsidRDefault="006C1F6A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開頭為</w:t>
      </w:r>
      <w:r>
        <w:rPr>
          <w:rFonts w:hint="eastAsia"/>
          <w:lang w:eastAsia="zh-TW"/>
        </w:rPr>
        <w:t>t_</w:t>
      </w:r>
    </w:p>
    <w:p w14:paraId="34F83366" w14:textId="77777777" w:rsidR="0059063F" w:rsidRPr="00E41FB4" w:rsidRDefault="0059063F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6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D705E1" wp14:editId="0D094CED">
            <wp:extent cx="1708097" cy="767751"/>
            <wp:effectExtent l="0" t="0" r="6985" b="0"/>
            <wp:docPr id="18" name="圖片 18" descr="C:\Users\Administrator\AppData\Roaming\Tencent\Users\3050283870\QQ\WinTemp\RichOle\MN4I25__J24@8IVA(F_8_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050283870\QQ\WinTemp\RichOle\MN4I25__J24@8IVA(F_8_@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67" cy="77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8D1F" w14:textId="77777777" w:rsidR="006C1F6A" w:rsidRPr="005923EE" w:rsidRDefault="006C1F6A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20" w:name="_Toc153890828"/>
      <w:r w:rsidRPr="005923EE">
        <w:rPr>
          <w:rFonts w:hint="eastAsia"/>
          <w:lang w:eastAsia="zh-TW"/>
        </w:rPr>
        <w:lastRenderedPageBreak/>
        <w:t>資料表欄位名稱</w:t>
      </w:r>
      <w:bookmarkEnd w:id="20"/>
    </w:p>
    <w:p w14:paraId="7EAAB985" w14:textId="77777777" w:rsidR="006C1F6A" w:rsidRDefault="006C1F6A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開頭為</w:t>
      </w:r>
      <w:r>
        <w:rPr>
          <w:rFonts w:hint="eastAsia"/>
          <w:lang w:eastAsia="zh-TW"/>
        </w:rPr>
        <w:t>f_</w:t>
      </w:r>
    </w:p>
    <w:p w14:paraId="769C2CA8" w14:textId="77777777" w:rsidR="00953A88" w:rsidRDefault="009B68B9" w:rsidP="00466B81">
      <w:pPr>
        <w:widowControl/>
        <w:jc w:val="left"/>
        <w:rPr>
          <w:rFonts w:ascii="PMingLiU" w:eastAsia="PMingLiU" w:hAnsi="PMingLiU" w:cs="宋体"/>
          <w:kern w:val="0"/>
          <w:sz w:val="24"/>
          <w:szCs w:val="24"/>
          <w:lang w:eastAsia="zh-TW"/>
        </w:rPr>
      </w:pPr>
      <w:r w:rsidRPr="009B68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D8DED0" wp14:editId="72E8ACAC">
            <wp:extent cx="2202511" cy="1419223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3118" cy="14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2749" w14:textId="77777777" w:rsidR="001F17BC" w:rsidRPr="005923EE" w:rsidRDefault="001F17BC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21" w:name="_Toc153890829"/>
      <w:r w:rsidRPr="005923EE">
        <w:rPr>
          <w:rFonts w:hint="eastAsia"/>
          <w:lang w:eastAsia="zh-TW"/>
        </w:rPr>
        <w:t>SELECT</w:t>
      </w:r>
      <w:bookmarkEnd w:id="21"/>
    </w:p>
    <w:p w14:paraId="6371F7E7" w14:textId="77777777" w:rsidR="001F17BC" w:rsidRDefault="001F17BC" w:rsidP="00466B81">
      <w:pPr>
        <w:pStyle w:val="a7"/>
        <w:numPr>
          <w:ilvl w:val="0"/>
          <w:numId w:val="14"/>
        </w:numPr>
        <w:ind w:firstLineChars="0"/>
        <w:jc w:val="left"/>
        <w:rPr>
          <w:lang w:eastAsia="zh-TW"/>
        </w:rPr>
      </w:pP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>SELECT</w:t>
      </w:r>
      <w:r>
        <w:rPr>
          <w:rFonts w:hint="eastAsia"/>
          <w:lang w:eastAsia="zh-TW"/>
        </w:rPr>
        <w:t>須加上</w:t>
      </w:r>
      <w:r>
        <w:rPr>
          <w:rFonts w:hint="eastAsia"/>
          <w:lang w:eastAsia="zh-TW"/>
        </w:rPr>
        <w:t>WITH(NOLOCK)</w:t>
      </w:r>
    </w:p>
    <w:p w14:paraId="264057B3" w14:textId="77777777" w:rsidR="0022696D" w:rsidRDefault="0022696D" w:rsidP="00466B81">
      <w:pPr>
        <w:pStyle w:val="a7"/>
        <w:numPr>
          <w:ilvl w:val="0"/>
          <w:numId w:val="14"/>
        </w:numPr>
        <w:ind w:firstLineChars="0"/>
        <w:jc w:val="left"/>
        <w:rPr>
          <w:lang w:eastAsia="zh-TW"/>
        </w:rPr>
      </w:pPr>
      <w:r>
        <w:rPr>
          <w:rFonts w:hint="eastAsia"/>
          <w:lang w:eastAsia="zh-TW"/>
        </w:rPr>
        <w:t>不可以使用</w:t>
      </w:r>
      <w:r>
        <w:rPr>
          <w:rFonts w:hint="eastAsia"/>
          <w:lang w:eastAsia="zh-TW"/>
        </w:rPr>
        <w:t xml:space="preserve"> *</w:t>
      </w:r>
      <w:r w:rsidR="00EB430D">
        <w:rPr>
          <w:rFonts w:hint="eastAsia"/>
          <w:lang w:eastAsia="zh-TW"/>
        </w:rPr>
        <w:t>，需要查詢的欄位均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即使需要用到全部欄位</w:t>
      </w:r>
      <w:r>
        <w:rPr>
          <w:rFonts w:hint="eastAsia"/>
          <w:lang w:eastAsia="zh-TW"/>
        </w:rPr>
        <w:t>)</w:t>
      </w:r>
    </w:p>
    <w:p w14:paraId="4A0D8D4A" w14:textId="2EFE23DE" w:rsidR="005A702B" w:rsidRDefault="005A702B" w:rsidP="00466B81">
      <w:pPr>
        <w:widowControl/>
        <w:jc w:val="left"/>
        <w:rPr>
          <w:rFonts w:ascii="PMingLiU" w:eastAsia="PMingLiU" w:hAnsi="PMingLiU" w:cs="宋体"/>
          <w:kern w:val="0"/>
          <w:sz w:val="24"/>
          <w:szCs w:val="24"/>
          <w:lang w:eastAsia="zh-TW"/>
        </w:rPr>
      </w:pPr>
      <w:r w:rsidRPr="005A7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353DE4" wp14:editId="0C9433F7">
            <wp:extent cx="4865370" cy="483235"/>
            <wp:effectExtent l="0" t="0" r="0" b="0"/>
            <wp:docPr id="11" name="圖片 11" descr="C:\Users\Administrator\AppData\Roaming\Tencent\Users\3050283870\QQ\WinTemp\RichOle\[3}}E21WDWV9~UU}1Z9%C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50283870\QQ\WinTemp\RichOle\[3}}E21WDWV9~UU}1Z9%C%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3D5B" w14:textId="77777777" w:rsidR="001F17BC" w:rsidRPr="005923EE" w:rsidRDefault="001F17BC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22" w:name="_Toc153890830"/>
      <w:r w:rsidRPr="005923EE">
        <w:rPr>
          <w:rFonts w:hint="eastAsia"/>
          <w:lang w:eastAsia="zh-TW"/>
        </w:rPr>
        <w:t>UPDATE</w:t>
      </w:r>
      <w:bookmarkEnd w:id="22"/>
    </w:p>
    <w:p w14:paraId="5C288DFE" w14:textId="77777777" w:rsidR="001F17BC" w:rsidRDefault="001F17BC" w:rsidP="00466B81">
      <w:pPr>
        <w:jc w:val="left"/>
        <w:rPr>
          <w:lang w:eastAsia="zh-TW"/>
        </w:rPr>
      </w:pP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>UPDATE</w:t>
      </w:r>
      <w:r>
        <w:rPr>
          <w:rFonts w:hint="eastAsia"/>
          <w:lang w:eastAsia="zh-TW"/>
        </w:rPr>
        <w:t>須加上</w:t>
      </w:r>
      <w:r>
        <w:rPr>
          <w:rFonts w:hint="eastAsia"/>
          <w:lang w:eastAsia="zh-TW"/>
        </w:rPr>
        <w:t>WITH(ROWLOCK)</w:t>
      </w:r>
    </w:p>
    <w:p w14:paraId="0F15A957" w14:textId="009B0664" w:rsidR="005923EE" w:rsidRDefault="003B4B17" w:rsidP="00466B81">
      <w:pPr>
        <w:widowControl/>
        <w:jc w:val="left"/>
        <w:rPr>
          <w:rFonts w:ascii="PMingLiU" w:eastAsia="PMingLiU" w:hAnsi="PMingLiU" w:cs="宋体"/>
          <w:kern w:val="0"/>
          <w:sz w:val="24"/>
          <w:szCs w:val="24"/>
          <w:lang w:eastAsia="zh-TW"/>
        </w:rPr>
      </w:pPr>
      <w:r w:rsidRPr="003B4B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9A3FEE" wp14:editId="349365F4">
            <wp:extent cx="4934585" cy="500380"/>
            <wp:effectExtent l="0" t="0" r="0" b="0"/>
            <wp:docPr id="16" name="圖片 16" descr="C:\Users\Administrator\AppData\Roaming\Tencent\Users\3050283870\QQ\WinTemp\RichOle\YBZ7MU8PDZ%URKBA]1HQN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050283870\QQ\WinTemp\RichOle\YBZ7MU8PDZ%URKBA]1HQN%H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3869" w14:textId="77777777" w:rsidR="003B4B17" w:rsidRPr="001E2799" w:rsidRDefault="003B4B17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23" w:name="_Toc153890831"/>
      <w:r w:rsidRPr="001E2799">
        <w:rPr>
          <w:rFonts w:hint="eastAsia"/>
          <w:lang w:eastAsia="zh-TW"/>
        </w:rPr>
        <w:t>其他</w:t>
      </w:r>
      <w:bookmarkEnd w:id="23"/>
    </w:p>
    <w:p w14:paraId="3596EAC3" w14:textId="77777777" w:rsidR="003B4B17" w:rsidRDefault="008F21A9" w:rsidP="00466B81">
      <w:pPr>
        <w:pStyle w:val="a7"/>
        <w:numPr>
          <w:ilvl w:val="0"/>
          <w:numId w:val="13"/>
        </w:numPr>
        <w:ind w:firstLineChars="0"/>
        <w:jc w:val="left"/>
        <w:rPr>
          <w:lang w:eastAsia="zh-TW"/>
        </w:rPr>
      </w:pPr>
      <w:r>
        <w:rPr>
          <w:lang w:eastAsia="zh-TW"/>
        </w:rPr>
        <w:t xml:space="preserve">“ </w:t>
      </w:r>
      <w:r w:rsidRPr="00176E88">
        <w:rPr>
          <w:color w:val="FF0000"/>
          <w:lang w:eastAsia="zh-TW"/>
        </w:rPr>
        <w:t xml:space="preserve">; </w:t>
      </w:r>
      <w:r>
        <w:rPr>
          <w:lang w:eastAsia="zh-TW"/>
        </w:rPr>
        <w:t>“</w:t>
      </w:r>
      <w:r w:rsidR="003B4B17">
        <w:rPr>
          <w:rFonts w:hint="eastAsia"/>
          <w:lang w:eastAsia="zh-TW"/>
        </w:rPr>
        <w:t>可加可不加，但要統一</w:t>
      </w:r>
      <w:r w:rsidR="003B4B17">
        <w:rPr>
          <w:rFonts w:hint="eastAsia"/>
          <w:lang w:eastAsia="zh-TW"/>
        </w:rPr>
        <w:t>(</w:t>
      </w:r>
      <w:r w:rsidR="003B4B17">
        <w:rPr>
          <w:rFonts w:hint="eastAsia"/>
          <w:lang w:eastAsia="zh-TW"/>
        </w:rPr>
        <w:t>不加就全部不加</w:t>
      </w:r>
      <w:r w:rsidR="003B4B17">
        <w:rPr>
          <w:rFonts w:hint="eastAsia"/>
          <w:lang w:eastAsia="zh-TW"/>
        </w:rPr>
        <w:t>)</w:t>
      </w:r>
    </w:p>
    <w:p w14:paraId="79B913C7" w14:textId="77777777" w:rsidR="005923EE" w:rsidRDefault="003B4B17" w:rsidP="00466B81">
      <w:pPr>
        <w:pStyle w:val="a7"/>
        <w:numPr>
          <w:ilvl w:val="0"/>
          <w:numId w:val="13"/>
        </w:numPr>
        <w:ind w:firstLineChars="0"/>
        <w:jc w:val="left"/>
        <w:rPr>
          <w:rFonts w:eastAsia="PMingLiU"/>
          <w:lang w:eastAsia="zh-TW"/>
        </w:rPr>
      </w:pPr>
      <w:r>
        <w:rPr>
          <w:rFonts w:hint="eastAsia"/>
          <w:lang w:eastAsia="zh-TW"/>
        </w:rPr>
        <w:t>引用資料表寫入全部名稱</w:t>
      </w:r>
    </w:p>
    <w:p w14:paraId="4C38AA6F" w14:textId="77777777" w:rsidR="00053E62" w:rsidRDefault="00053E62" w:rsidP="00466B81">
      <w:pPr>
        <w:pStyle w:val="a7"/>
        <w:numPr>
          <w:ilvl w:val="0"/>
          <w:numId w:val="13"/>
        </w:numPr>
        <w:ind w:firstLine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有使用到合併，須明確表示使用的參數屬於何表</w:t>
      </w:r>
    </w:p>
    <w:p w14:paraId="5ACE904E" w14:textId="0362E832" w:rsidR="00453D8C" w:rsidRPr="00453D8C" w:rsidRDefault="00DB792D" w:rsidP="00466B81">
      <w:pPr>
        <w:widowControl/>
        <w:jc w:val="left"/>
        <w:rPr>
          <w:rFonts w:eastAsia="PMingLiU"/>
          <w:lang w:eastAsia="zh-TW"/>
        </w:rPr>
      </w:pPr>
      <w:r w:rsidRPr="00DB792D">
        <w:rPr>
          <w:noProof/>
        </w:rPr>
        <w:drawing>
          <wp:inline distT="0" distB="0" distL="0" distR="0" wp14:anchorId="15BB08FA" wp14:editId="43540F4D">
            <wp:extent cx="4210050" cy="1540634"/>
            <wp:effectExtent l="0" t="0" r="0" b="2540"/>
            <wp:docPr id="21" name="圖片 21" descr="C:\Users\Administrator\AppData\Roaming\Tencent\Users\3050283870\QQ\WinTemp\RichOle\)V3)$DAU52ZWPYQLC4U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050283870\QQ\WinTemp\RichOle\)V3)$DAU52ZWPYQLC4URLE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47" cy="15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EE1B" w14:textId="77777777" w:rsidR="00562483" w:rsidRPr="000B5A19" w:rsidRDefault="00562483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24" w:name="_Toc153890832"/>
      <w:r w:rsidRPr="000B5A19">
        <w:rPr>
          <w:rFonts w:hint="eastAsia"/>
          <w:lang w:eastAsia="zh-TW"/>
        </w:rPr>
        <w:lastRenderedPageBreak/>
        <w:t>預存程序</w:t>
      </w:r>
      <w:r w:rsidRPr="000B5A19">
        <w:rPr>
          <w:rFonts w:hint="eastAsia"/>
          <w:lang w:eastAsia="zh-TW"/>
        </w:rPr>
        <w:t>SP(Stored Procedure)</w:t>
      </w:r>
      <w:bookmarkEnd w:id="24"/>
    </w:p>
    <w:p w14:paraId="79251DD3" w14:textId="06665E8A" w:rsidR="009A1C0F" w:rsidRPr="009A1C0F" w:rsidRDefault="009D69D9" w:rsidP="00466B81">
      <w:pPr>
        <w:pStyle w:val="a7"/>
        <w:numPr>
          <w:ilvl w:val="0"/>
          <w:numId w:val="22"/>
        </w:numPr>
        <w:ind w:firstLineChars="0"/>
        <w:jc w:val="left"/>
        <w:rPr>
          <w:lang w:eastAsia="zh-TW"/>
        </w:rPr>
      </w:pPr>
      <w:r w:rsidRPr="009A1C0F">
        <w:rPr>
          <w:rFonts w:hint="eastAsia"/>
          <w:lang w:eastAsia="zh-TW"/>
        </w:rPr>
        <w:t>開頭</w:t>
      </w:r>
      <w:r w:rsidR="00992412" w:rsidRPr="009A1C0F">
        <w:rPr>
          <w:rFonts w:hint="eastAsia"/>
          <w:lang w:eastAsia="zh-TW"/>
        </w:rPr>
        <w:t>使用</w:t>
      </w:r>
      <w:r w:rsidRPr="009A1C0F">
        <w:rPr>
          <w:rFonts w:hint="eastAsia"/>
          <w:lang w:eastAsia="zh-TW"/>
        </w:rPr>
        <w:t>pro</w:t>
      </w:r>
      <w:r w:rsidR="000B5A19" w:rsidRPr="009A1C0F">
        <w:rPr>
          <w:rFonts w:hint="eastAsia"/>
          <w:lang w:eastAsia="zh-TW"/>
        </w:rPr>
        <w:t>，中間使用專案名，最後是</w:t>
      </w:r>
      <w:r w:rsidR="00466B81">
        <w:rPr>
          <w:rFonts w:ascii="PMingLiU" w:eastAsia="PMingLiU" w:hAnsi="PMingLiU" w:hint="eastAsia"/>
          <w:lang w:eastAsia="zh-TW"/>
        </w:rPr>
        <w:t>操作資料</w:t>
      </w:r>
      <w:r w:rsidR="000B5A19" w:rsidRPr="009A1C0F">
        <w:rPr>
          <w:rFonts w:hint="eastAsia"/>
          <w:lang w:eastAsia="zh-TW"/>
        </w:rPr>
        <w:t>，如</w:t>
      </w:r>
      <w:r w:rsidR="000B5A19" w:rsidRPr="009A1C0F">
        <w:rPr>
          <w:rFonts w:hint="eastAsia"/>
          <w:lang w:eastAsia="zh-TW"/>
        </w:rPr>
        <w:t>:</w:t>
      </w:r>
      <w:r w:rsidR="000B5A19" w:rsidRPr="009A1C0F">
        <w:rPr>
          <w:lang w:eastAsia="zh-TW"/>
        </w:rPr>
        <w:t>pro</w:t>
      </w:r>
      <w:r w:rsidR="00A6507B">
        <w:rPr>
          <w:rFonts w:ascii="PMingLiU" w:eastAsia="PMingLiU" w:hAnsi="PMingLiU" w:hint="eastAsia"/>
          <w:lang w:eastAsia="zh-TW"/>
        </w:rPr>
        <w:t>(預存程序)</w:t>
      </w:r>
      <w:r w:rsidR="000B5A19" w:rsidRPr="009A1C0F">
        <w:rPr>
          <w:lang w:eastAsia="zh-TW"/>
        </w:rPr>
        <w:t>_</w:t>
      </w:r>
      <w:proofErr w:type="spellStart"/>
      <w:r w:rsidR="000B5A19" w:rsidRPr="009A1C0F">
        <w:rPr>
          <w:lang w:eastAsia="zh-TW"/>
        </w:rPr>
        <w:t>wcf</w:t>
      </w:r>
      <w:proofErr w:type="spellEnd"/>
      <w:r w:rsidR="000B5A19" w:rsidRPr="009A1C0F">
        <w:rPr>
          <w:lang w:eastAsia="zh-TW"/>
        </w:rPr>
        <w:t>(</w:t>
      </w:r>
      <w:r w:rsidR="000B5A19" w:rsidRPr="009A1C0F">
        <w:rPr>
          <w:rFonts w:hint="eastAsia"/>
          <w:lang w:eastAsia="zh-TW"/>
        </w:rPr>
        <w:t>專案名</w:t>
      </w:r>
      <w:r w:rsidR="000B5A19" w:rsidRPr="009A1C0F">
        <w:rPr>
          <w:lang w:eastAsia="zh-TW"/>
        </w:rPr>
        <w:t>)_</w:t>
      </w:r>
      <w:proofErr w:type="spellStart"/>
      <w:r w:rsidR="000B5A19" w:rsidRPr="009A1C0F">
        <w:rPr>
          <w:lang w:eastAsia="zh-TW"/>
        </w:rPr>
        <w:t>getGameResult</w:t>
      </w:r>
      <w:proofErr w:type="spellEnd"/>
      <w:r w:rsidR="009A1C0F">
        <w:rPr>
          <w:lang w:eastAsia="zh-TW"/>
        </w:rPr>
        <w:t>(</w:t>
      </w:r>
      <w:r w:rsidR="00466B81">
        <w:rPr>
          <w:rFonts w:ascii="PMingLiU" w:eastAsia="PMingLiU" w:hAnsi="PMingLiU" w:hint="eastAsia"/>
          <w:lang w:eastAsia="zh-TW"/>
        </w:rPr>
        <w:t>操作的資料</w:t>
      </w:r>
      <w:r w:rsidR="009A1C0F">
        <w:rPr>
          <w:lang w:eastAsia="zh-TW"/>
        </w:rPr>
        <w:t>)</w:t>
      </w:r>
    </w:p>
    <w:p w14:paraId="04C06693" w14:textId="1FF625FC" w:rsidR="00830468" w:rsidRDefault="009A1C0F" w:rsidP="00466B81">
      <w:pPr>
        <w:jc w:val="left"/>
        <w:rPr>
          <w:rFonts w:eastAsia="PMingLiU"/>
          <w:shd w:val="clear" w:color="auto" w:fill="FFFFFF" w:themeFill="background1"/>
          <w:lang w:eastAsia="zh-TW"/>
        </w:rPr>
      </w:pPr>
      <w:r w:rsidRPr="002411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4665AD" wp14:editId="77B76780">
            <wp:extent cx="2324100" cy="501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3661"/>
                    <a:stretch/>
                  </pic:blipFill>
                  <pic:spPr bwMode="auto">
                    <a:xfrm>
                      <a:off x="0" y="0"/>
                      <a:ext cx="2324424" cy="50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BF19D" w14:textId="77777777" w:rsidR="009A1C0F" w:rsidRPr="009A1C0F" w:rsidRDefault="009A1C0F" w:rsidP="00466B81">
      <w:pPr>
        <w:jc w:val="left"/>
        <w:rPr>
          <w:rFonts w:eastAsia="PMingLiU"/>
          <w:shd w:val="clear" w:color="auto" w:fill="FFFFFF" w:themeFill="background1"/>
          <w:lang w:eastAsia="zh-TW"/>
        </w:rPr>
      </w:pPr>
    </w:p>
    <w:p w14:paraId="18C90774" w14:textId="2B996847" w:rsidR="002411EA" w:rsidRPr="00CD3B13" w:rsidRDefault="000B5A19" w:rsidP="00466B81">
      <w:pPr>
        <w:pStyle w:val="a7"/>
        <w:numPr>
          <w:ilvl w:val="0"/>
          <w:numId w:val="22"/>
        </w:numPr>
        <w:ind w:firstLineChars="0"/>
        <w:jc w:val="left"/>
        <w:rPr>
          <w:lang w:eastAsia="zh-TW"/>
        </w:rPr>
      </w:pPr>
      <w:r w:rsidRPr="00CD3B13">
        <w:rPr>
          <w:rFonts w:hint="eastAsia"/>
          <w:lang w:eastAsia="zh-TW"/>
        </w:rPr>
        <w:t>功能名稱開頭</w:t>
      </w:r>
      <w:r w:rsidR="002411EA" w:rsidRPr="00CD3B13">
        <w:rPr>
          <w:rFonts w:hint="eastAsia"/>
          <w:lang w:eastAsia="zh-TW"/>
        </w:rPr>
        <w:t>命名規則</w:t>
      </w:r>
      <w:r w:rsidR="002411EA" w:rsidRPr="00CD3B13">
        <w:rPr>
          <w:rFonts w:hint="eastAsia"/>
          <w:lang w:eastAsia="zh-TW"/>
        </w:rPr>
        <w:t>:</w:t>
      </w:r>
    </w:p>
    <w:p w14:paraId="2A3D0A28" w14:textId="78690E72" w:rsidR="000B5A19" w:rsidRPr="000B5A19" w:rsidRDefault="000B5A19" w:rsidP="00466B81">
      <w:pPr>
        <w:pStyle w:val="a7"/>
        <w:numPr>
          <w:ilvl w:val="0"/>
          <w:numId w:val="23"/>
        </w:numPr>
        <w:ind w:firstLineChars="0"/>
        <w:jc w:val="left"/>
        <w:rPr>
          <w:lang w:eastAsia="zh-TW"/>
        </w:rPr>
      </w:pPr>
      <w:r w:rsidRPr="000B5A19">
        <w:rPr>
          <w:rFonts w:hint="eastAsia"/>
          <w:lang w:eastAsia="zh-TW"/>
        </w:rPr>
        <w:t>I</w:t>
      </w:r>
      <w:r w:rsidRPr="000B5A19">
        <w:rPr>
          <w:lang w:eastAsia="zh-TW"/>
        </w:rPr>
        <w:t>nsert-&gt;add</w:t>
      </w:r>
    </w:p>
    <w:p w14:paraId="36B70638" w14:textId="77777777" w:rsidR="002411EA" w:rsidRPr="000B5A19" w:rsidRDefault="002411EA" w:rsidP="00466B81">
      <w:pPr>
        <w:pStyle w:val="a7"/>
        <w:numPr>
          <w:ilvl w:val="0"/>
          <w:numId w:val="23"/>
        </w:numPr>
        <w:ind w:firstLineChars="0"/>
        <w:jc w:val="left"/>
        <w:rPr>
          <w:lang w:eastAsia="zh-TW"/>
        </w:rPr>
      </w:pPr>
      <w:r w:rsidRPr="000B5A19">
        <w:rPr>
          <w:lang w:eastAsia="zh-TW"/>
        </w:rPr>
        <w:t>Select -&gt; get</w:t>
      </w:r>
    </w:p>
    <w:p w14:paraId="7FABEA7B" w14:textId="0D6354C0" w:rsidR="002411EA" w:rsidRPr="000B5A19" w:rsidRDefault="002411EA" w:rsidP="00466B81">
      <w:pPr>
        <w:pStyle w:val="a7"/>
        <w:numPr>
          <w:ilvl w:val="0"/>
          <w:numId w:val="23"/>
        </w:numPr>
        <w:ind w:firstLineChars="0"/>
        <w:jc w:val="left"/>
        <w:rPr>
          <w:lang w:eastAsia="zh-TW"/>
        </w:rPr>
      </w:pPr>
      <w:r w:rsidRPr="000B5A19">
        <w:rPr>
          <w:lang w:eastAsia="zh-TW"/>
        </w:rPr>
        <w:t>Update-&gt;edit</w:t>
      </w:r>
    </w:p>
    <w:p w14:paraId="52CCDFB0" w14:textId="4EC54268" w:rsidR="002411EA" w:rsidRDefault="000B5A19" w:rsidP="00466B81">
      <w:pPr>
        <w:pStyle w:val="a7"/>
        <w:numPr>
          <w:ilvl w:val="0"/>
          <w:numId w:val="23"/>
        </w:numPr>
        <w:ind w:firstLineChars="0"/>
        <w:jc w:val="left"/>
        <w:rPr>
          <w:lang w:eastAsia="zh-TW"/>
        </w:rPr>
      </w:pPr>
      <w:r w:rsidRPr="000B5A19">
        <w:rPr>
          <w:rFonts w:hint="eastAsia"/>
          <w:lang w:eastAsia="zh-TW"/>
        </w:rPr>
        <w:t>D</w:t>
      </w:r>
      <w:r w:rsidRPr="000B5A19">
        <w:rPr>
          <w:lang w:eastAsia="zh-TW"/>
        </w:rPr>
        <w:t>elete-&gt;</w:t>
      </w:r>
      <w:r>
        <w:rPr>
          <w:rFonts w:eastAsia="PMingLiU" w:hint="eastAsia"/>
          <w:lang w:eastAsia="zh-TW"/>
        </w:rPr>
        <w:t>d</w:t>
      </w:r>
      <w:r w:rsidRPr="000B5A19">
        <w:rPr>
          <w:lang w:eastAsia="zh-TW"/>
        </w:rPr>
        <w:t>el</w:t>
      </w:r>
    </w:p>
    <w:p w14:paraId="39305097" w14:textId="4D19CCE0" w:rsidR="00E33C3E" w:rsidRDefault="009A1C0F" w:rsidP="008D0EFA">
      <w:pPr>
        <w:jc w:val="left"/>
        <w:rPr>
          <w:rFonts w:ascii="宋体" w:eastAsia="宋体" w:hAnsi="宋体" w:cs="宋体"/>
          <w:kern w:val="0"/>
          <w:sz w:val="24"/>
          <w:szCs w:val="24"/>
          <w:lang w:eastAsia="zh-TW"/>
        </w:rPr>
      </w:pPr>
      <w:r>
        <w:rPr>
          <w:rFonts w:eastAsia="PMingLiU" w:hint="eastAsia"/>
          <w:lang w:eastAsia="zh-TW"/>
        </w:rPr>
        <w:t>P</w:t>
      </w:r>
      <w:r>
        <w:rPr>
          <w:rFonts w:eastAsia="PMingLiU"/>
          <w:lang w:eastAsia="zh-TW"/>
        </w:rPr>
        <w:t>S:</w:t>
      </w:r>
      <w:r w:rsidR="003477D7">
        <w:rPr>
          <w:rFonts w:eastAsia="PMingLiU" w:hint="eastAsia"/>
          <w:lang w:eastAsia="zh-TW"/>
        </w:rPr>
        <w:t>當</w:t>
      </w:r>
      <w:r w:rsidR="00EE7D18" w:rsidRPr="009A1C0F">
        <w:rPr>
          <w:rFonts w:eastAsia="PMingLiU" w:hint="eastAsia"/>
          <w:lang w:eastAsia="zh-TW"/>
        </w:rPr>
        <w:t>SP</w:t>
      </w:r>
      <w:r w:rsidR="00513E56">
        <w:rPr>
          <w:rFonts w:eastAsia="PMingLiU" w:hint="eastAsia"/>
          <w:lang w:eastAsia="zh-TW"/>
        </w:rPr>
        <w:t>做多個處理</w:t>
      </w:r>
      <w:r w:rsidR="003477D7">
        <w:rPr>
          <w:rFonts w:eastAsia="PMingLiU" w:hint="eastAsia"/>
          <w:lang w:eastAsia="zh-TW"/>
        </w:rPr>
        <w:t>時，可以</w:t>
      </w:r>
      <w:r w:rsidR="00EE7D18" w:rsidRPr="009A1C0F">
        <w:rPr>
          <w:rFonts w:eastAsia="PMingLiU" w:hint="eastAsia"/>
          <w:lang w:eastAsia="zh-TW"/>
        </w:rPr>
        <w:t>使用</w:t>
      </w:r>
      <w:r w:rsidR="00EE7D18" w:rsidRPr="009A1C0F">
        <w:rPr>
          <w:rFonts w:eastAsia="PMingLiU" w:hint="eastAsia"/>
          <w:lang w:eastAsia="zh-TW"/>
        </w:rPr>
        <w:t>An</w:t>
      </w:r>
      <w:r w:rsidR="00EE7D18" w:rsidRPr="009A1C0F">
        <w:rPr>
          <w:rFonts w:eastAsia="PMingLiU"/>
          <w:lang w:eastAsia="zh-TW"/>
        </w:rPr>
        <w:t>d</w:t>
      </w:r>
      <w:r w:rsidRPr="009A1C0F">
        <w:rPr>
          <w:rFonts w:eastAsia="PMingLiU" w:hint="eastAsia"/>
          <w:lang w:eastAsia="zh-TW"/>
        </w:rPr>
        <w:t>或是</w:t>
      </w:r>
      <w:r w:rsidRPr="009A1C0F">
        <w:rPr>
          <w:rFonts w:eastAsia="PMingLiU" w:hint="eastAsia"/>
          <w:lang w:eastAsia="zh-TW"/>
        </w:rPr>
        <w:t>Or</w:t>
      </w:r>
      <w:r w:rsidR="00EE7D18" w:rsidRPr="009A1C0F">
        <w:rPr>
          <w:rFonts w:eastAsia="PMingLiU" w:hint="eastAsia"/>
          <w:lang w:eastAsia="zh-TW"/>
        </w:rPr>
        <w:t>做區隔</w:t>
      </w:r>
      <w:r w:rsidR="008D0EFA">
        <w:rPr>
          <w:rFonts w:eastAsia="PMingLiU" w:hint="eastAsia"/>
          <w:lang w:eastAsia="zh-TW"/>
        </w:rPr>
        <w:t xml:space="preserve"> </w:t>
      </w:r>
      <w:proofErr w:type="spellStart"/>
      <w:r w:rsidR="008D0EFA">
        <w:rPr>
          <w:rFonts w:eastAsia="PMingLiU"/>
          <w:lang w:eastAsia="zh-TW"/>
        </w:rPr>
        <w:t>ex:dbo.pro</w:t>
      </w:r>
      <w:r w:rsidR="008D0EFA">
        <w:rPr>
          <w:rFonts w:eastAsia="PMingLiU" w:hint="eastAsia"/>
          <w:lang w:eastAsia="zh-TW"/>
        </w:rPr>
        <w:t>_a</w:t>
      </w:r>
      <w:r w:rsidR="008D0EFA">
        <w:rPr>
          <w:rFonts w:eastAsia="PMingLiU"/>
          <w:lang w:eastAsia="zh-TW"/>
        </w:rPr>
        <w:t>p_</w:t>
      </w:r>
      <w:r w:rsidR="00513E56">
        <w:rPr>
          <w:rFonts w:eastAsia="PMingLiU"/>
          <w:lang w:eastAsia="zh-TW"/>
        </w:rPr>
        <w:t>editScore</w:t>
      </w:r>
      <w:r w:rsidR="008D0EFA">
        <w:rPr>
          <w:rFonts w:eastAsia="PMingLiU"/>
          <w:lang w:eastAsia="zh-TW"/>
        </w:rPr>
        <w:t>And</w:t>
      </w:r>
      <w:r w:rsidR="00513E56">
        <w:rPr>
          <w:rFonts w:eastAsia="PMingLiU" w:hint="eastAsia"/>
          <w:lang w:eastAsia="zh-TW"/>
        </w:rPr>
        <w:t>De</w:t>
      </w:r>
      <w:r w:rsidR="00513E56">
        <w:rPr>
          <w:rFonts w:eastAsia="PMingLiU"/>
          <w:lang w:eastAsia="zh-TW"/>
        </w:rPr>
        <w:t>lGame</w:t>
      </w:r>
      <w:proofErr w:type="spellEnd"/>
    </w:p>
    <w:p w14:paraId="0D9081C8" w14:textId="77777777" w:rsidR="000A50C4" w:rsidRPr="00E33C3E" w:rsidRDefault="000A50C4" w:rsidP="00466B81">
      <w:pPr>
        <w:pStyle w:val="2"/>
        <w:numPr>
          <w:ilvl w:val="0"/>
          <w:numId w:val="9"/>
        </w:numPr>
        <w:jc w:val="left"/>
        <w:rPr>
          <w:lang w:eastAsia="zh-TW"/>
        </w:rPr>
      </w:pPr>
      <w:bookmarkStart w:id="25" w:name="_Toc153890833"/>
      <w:r w:rsidRPr="00E33C3E">
        <w:rPr>
          <w:rFonts w:hint="eastAsia"/>
          <w:lang w:eastAsia="zh-TW"/>
        </w:rPr>
        <w:t>使用者定義資料類型</w:t>
      </w:r>
      <w:bookmarkEnd w:id="25"/>
    </w:p>
    <w:p w14:paraId="64C9A3A4" w14:textId="3EDE885F" w:rsidR="00E33C3E" w:rsidRDefault="00E33C3E" w:rsidP="00466B81">
      <w:pPr>
        <w:jc w:val="left"/>
        <w:rPr>
          <w:rFonts w:ascii="PMingLiU" w:eastAsia="PMingLiU" w:hAnsi="PMingLiU"/>
          <w:lang w:eastAsia="zh-TW"/>
        </w:rPr>
      </w:pPr>
      <w:r>
        <w:rPr>
          <w:rFonts w:hint="eastAsia"/>
          <w:lang w:eastAsia="zh-TW"/>
        </w:rPr>
        <w:t>開頭</w:t>
      </w:r>
      <w:r w:rsidR="00992412">
        <w:rPr>
          <w:rFonts w:ascii="PMingLiU" w:eastAsia="PMingLiU" w:hAnsi="PMingLiU" w:hint="eastAsia"/>
          <w:lang w:eastAsia="zh-TW"/>
        </w:rPr>
        <w:t>使用</w:t>
      </w:r>
      <w:r>
        <w:rPr>
          <w:rFonts w:hint="eastAsia"/>
          <w:lang w:eastAsia="zh-TW"/>
        </w:rPr>
        <w:t>type</w:t>
      </w:r>
      <w:r w:rsidR="00A6507B">
        <w:rPr>
          <w:rFonts w:ascii="PMingLiU" w:eastAsia="PMingLiU" w:hAnsi="PMingLiU" w:hint="eastAsia"/>
          <w:lang w:eastAsia="zh-TW"/>
        </w:rPr>
        <w:t>，</w:t>
      </w:r>
      <w:r w:rsidR="00A6507B">
        <w:rPr>
          <w:lang w:eastAsia="zh-TW"/>
        </w:rPr>
        <w:t xml:space="preserve"> </w:t>
      </w:r>
      <w:r w:rsidR="00A6507B">
        <w:rPr>
          <w:rFonts w:ascii="PMingLiU" w:eastAsia="PMingLiU" w:hAnsi="PMingLiU" w:hint="eastAsia"/>
          <w:lang w:eastAsia="zh-TW"/>
        </w:rPr>
        <w:t>中間專案名，最後處理的資料名</w:t>
      </w:r>
    </w:p>
    <w:p w14:paraId="7A227176" w14:textId="2C957C9A" w:rsidR="00A6507B" w:rsidRDefault="00A6507B" w:rsidP="00466B81">
      <w:pPr>
        <w:jc w:val="left"/>
        <w:rPr>
          <w:lang w:eastAsia="zh-TW"/>
        </w:rPr>
      </w:pPr>
      <w:r>
        <w:rPr>
          <w:rFonts w:ascii="PMingLiU" w:eastAsia="PMingLiU" w:hAnsi="PMingLiU" w:hint="eastAsia"/>
          <w:lang w:eastAsia="zh-TW"/>
        </w:rPr>
        <w:t>範例：</w:t>
      </w:r>
      <w:proofErr w:type="spellStart"/>
      <w:r>
        <w:rPr>
          <w:rFonts w:ascii="PMingLiU" w:eastAsia="PMingLiU" w:hAnsi="PMingLiU" w:hint="eastAsia"/>
          <w:lang w:eastAsia="zh-TW"/>
        </w:rPr>
        <w:t>dbo.type</w:t>
      </w:r>
      <w:proofErr w:type="spellEnd"/>
      <w:r>
        <w:rPr>
          <w:rFonts w:ascii="PMingLiU" w:eastAsia="PMingLiU" w:hAnsi="PMingLiU"/>
          <w:lang w:eastAsia="zh-TW"/>
        </w:rPr>
        <w:t>(</w:t>
      </w:r>
      <w:proofErr w:type="gramStart"/>
      <w:r>
        <w:rPr>
          <w:rFonts w:ascii="PMingLiU" w:eastAsia="PMingLiU" w:hAnsi="PMingLiU" w:hint="eastAsia"/>
          <w:lang w:eastAsia="zh-TW"/>
        </w:rPr>
        <w:t>使用者訂義資料</w:t>
      </w:r>
      <w:proofErr w:type="gramEnd"/>
      <w:r>
        <w:rPr>
          <w:rFonts w:ascii="PMingLiU" w:eastAsia="PMingLiU" w:hAnsi="PMingLiU" w:hint="eastAsia"/>
          <w:lang w:eastAsia="zh-TW"/>
        </w:rPr>
        <w:t>類型</w:t>
      </w:r>
      <w:r>
        <w:rPr>
          <w:rFonts w:ascii="PMingLiU" w:eastAsia="PMingLiU" w:hAnsi="PMingLiU"/>
          <w:lang w:eastAsia="zh-TW"/>
        </w:rPr>
        <w:t>)</w:t>
      </w:r>
      <w:r>
        <w:rPr>
          <w:rFonts w:ascii="PMingLiU" w:eastAsia="PMingLiU" w:hAnsi="PMingLiU" w:hint="eastAsia"/>
          <w:lang w:eastAsia="zh-TW"/>
        </w:rPr>
        <w:t>_cs(專案名)_</w:t>
      </w:r>
      <w:proofErr w:type="spellStart"/>
      <w:r>
        <w:rPr>
          <w:rFonts w:ascii="PMingLiU" w:eastAsia="PMingLiU" w:hAnsi="PMingLiU" w:hint="eastAsia"/>
          <w:lang w:eastAsia="zh-TW"/>
        </w:rPr>
        <w:t>oddsData</w:t>
      </w:r>
      <w:proofErr w:type="spellEnd"/>
      <w:r>
        <w:rPr>
          <w:rFonts w:ascii="PMingLiU" w:eastAsia="PMingLiU" w:hAnsi="PMingLiU" w:hint="eastAsia"/>
          <w:lang w:eastAsia="zh-TW"/>
        </w:rPr>
        <w:t>(處理的資料名)</w:t>
      </w:r>
    </w:p>
    <w:p w14:paraId="25A4CADA" w14:textId="30FA89F1" w:rsidR="00992412" w:rsidRDefault="00A6507B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0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84703F" wp14:editId="15D2C991">
            <wp:extent cx="2534004" cy="12288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DB6" w14:textId="77777777" w:rsidR="00992412" w:rsidRDefault="00992412" w:rsidP="00466B81">
      <w:pPr>
        <w:pStyle w:val="2"/>
        <w:numPr>
          <w:ilvl w:val="0"/>
          <w:numId w:val="9"/>
        </w:numPr>
        <w:jc w:val="left"/>
        <w:rPr>
          <w:rFonts w:eastAsia="PMingLiU"/>
          <w:lang w:eastAsia="zh-TW"/>
        </w:rPr>
      </w:pPr>
      <w:bookmarkStart w:id="26" w:name="_Toc153890834"/>
      <w:r>
        <w:rPr>
          <w:rFonts w:eastAsia="PMingLiU" w:hint="eastAsia"/>
          <w:lang w:eastAsia="zh-TW"/>
        </w:rPr>
        <w:t>自訂函數</w:t>
      </w:r>
      <w:bookmarkEnd w:id="26"/>
    </w:p>
    <w:p w14:paraId="260E81A8" w14:textId="77777777" w:rsidR="00992412" w:rsidRDefault="00992412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開頭使用</w:t>
      </w:r>
      <w:proofErr w:type="spellStart"/>
      <w:r>
        <w:rPr>
          <w:rFonts w:eastAsia="PMingLiU" w:hint="eastAsia"/>
          <w:lang w:eastAsia="zh-TW"/>
        </w:rPr>
        <w:t>fun_xxx</w:t>
      </w:r>
      <w:proofErr w:type="spellEnd"/>
    </w:p>
    <w:p w14:paraId="1590C8E6" w14:textId="77777777" w:rsidR="00992412" w:rsidRDefault="00992412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名稱首字小寫</w:t>
      </w:r>
    </w:p>
    <w:p w14:paraId="6E77E23D" w14:textId="77777777" w:rsidR="00992412" w:rsidRDefault="00992412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範例：</w:t>
      </w:r>
      <w:r>
        <w:rPr>
          <w:rFonts w:eastAsia="PMingLiU" w:hint="eastAsia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dbo.fun_</w:t>
      </w:r>
      <w:r w:rsidR="00A87936">
        <w:rPr>
          <w:rFonts w:eastAsia="PMingLiU"/>
          <w:lang w:eastAsia="zh-TW"/>
        </w:rPr>
        <w:t>splitGid</w:t>
      </w:r>
      <w:proofErr w:type="spellEnd"/>
    </w:p>
    <w:p w14:paraId="082F3154" w14:textId="38232E71" w:rsidR="002411EA" w:rsidRDefault="00A87936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9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4E412E" wp14:editId="64276B6F">
            <wp:extent cx="2266950" cy="228600"/>
            <wp:effectExtent l="0" t="0" r="0" b="0"/>
            <wp:docPr id="28" name="圖片 28" descr="C:\Users\Sin\AppData\Roaming\Tencent\Users\3050283870\QQ\WinTemp\RichOle\BLISI7}A580QKB_$99UTY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in\AppData\Roaming\Tencent\Users\3050283870\QQ\WinTemp\RichOle\BLISI7}A580QKB_$99UTYO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6976" w14:textId="77777777" w:rsidR="002411EA" w:rsidRDefault="002411EA" w:rsidP="00466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5841E0A" w14:textId="77777777" w:rsidR="00A87936" w:rsidRDefault="00472EBA" w:rsidP="00466B81">
      <w:pPr>
        <w:pStyle w:val="1"/>
        <w:jc w:val="left"/>
        <w:rPr>
          <w:rFonts w:eastAsia="PMingLiU"/>
          <w:lang w:eastAsia="zh-TW"/>
        </w:rPr>
      </w:pPr>
      <w:bookmarkStart w:id="27" w:name="_Toc153890835"/>
      <w:r>
        <w:rPr>
          <w:rFonts w:eastAsia="PMingLiU" w:hint="eastAsia"/>
          <w:lang w:eastAsia="zh-TW"/>
        </w:rPr>
        <w:lastRenderedPageBreak/>
        <w:t>W</w:t>
      </w:r>
      <w:r>
        <w:rPr>
          <w:rFonts w:eastAsia="PMingLiU"/>
          <w:lang w:eastAsia="zh-TW"/>
        </w:rPr>
        <w:t>eb</w:t>
      </w:r>
      <w:r>
        <w:rPr>
          <w:rFonts w:eastAsia="PMingLiU" w:hint="eastAsia"/>
          <w:lang w:eastAsia="zh-TW"/>
        </w:rPr>
        <w:t>相關</w:t>
      </w:r>
      <w:bookmarkEnd w:id="27"/>
    </w:p>
    <w:p w14:paraId="088113CB" w14:textId="22793FC2" w:rsidR="00132C16" w:rsidRDefault="00830468" w:rsidP="00466B81">
      <w:pPr>
        <w:pStyle w:val="2"/>
        <w:numPr>
          <w:ilvl w:val="1"/>
          <w:numId w:val="21"/>
        </w:numPr>
        <w:ind w:left="284"/>
        <w:jc w:val="left"/>
        <w:rPr>
          <w:rFonts w:eastAsia="PMingLiU"/>
          <w:lang w:eastAsia="zh-TW"/>
        </w:rPr>
      </w:pPr>
      <w:bookmarkStart w:id="28" w:name="_Toc153890836"/>
      <w:proofErr w:type="spellStart"/>
      <w:r>
        <w:rPr>
          <w:rFonts w:eastAsia="PMingLiU" w:hint="eastAsia"/>
          <w:lang w:eastAsia="zh-TW"/>
        </w:rPr>
        <w:t>j</w:t>
      </w:r>
      <w:r w:rsidR="00132C16">
        <w:rPr>
          <w:rFonts w:eastAsia="PMingLiU" w:hint="eastAsia"/>
          <w:lang w:eastAsia="zh-TW"/>
        </w:rPr>
        <w:t>s</w:t>
      </w:r>
      <w:proofErr w:type="spellEnd"/>
      <w:r w:rsidR="00132C16">
        <w:rPr>
          <w:rFonts w:eastAsia="PMingLiU" w:hint="eastAsia"/>
          <w:lang w:eastAsia="zh-TW"/>
        </w:rPr>
        <w:t>、</w:t>
      </w:r>
      <w:proofErr w:type="spellStart"/>
      <w:r>
        <w:rPr>
          <w:rFonts w:eastAsia="PMingLiU"/>
          <w:lang w:eastAsia="zh-TW"/>
        </w:rPr>
        <w:t>c</w:t>
      </w:r>
      <w:r w:rsidR="00132C16">
        <w:rPr>
          <w:rFonts w:eastAsia="PMingLiU" w:hint="eastAsia"/>
          <w:lang w:eastAsia="zh-TW"/>
        </w:rPr>
        <w:t>s</w:t>
      </w:r>
      <w:r w:rsidR="00132C16">
        <w:rPr>
          <w:rFonts w:eastAsia="PMingLiU"/>
          <w:lang w:eastAsia="zh-TW"/>
        </w:rPr>
        <w:t>s</w:t>
      </w:r>
      <w:proofErr w:type="spellEnd"/>
      <w:r w:rsidR="00132C16">
        <w:rPr>
          <w:rFonts w:eastAsia="PMingLiU" w:hint="eastAsia"/>
          <w:lang w:eastAsia="zh-TW"/>
        </w:rPr>
        <w:t>、圖片的路徑引入</w:t>
      </w:r>
      <w:bookmarkEnd w:id="28"/>
    </w:p>
    <w:p w14:paraId="5AE10206" w14:textId="77777777" w:rsidR="00132C16" w:rsidRDefault="00132C16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751667A" wp14:editId="68D53866">
            <wp:extent cx="5228571" cy="476190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A0" w14:textId="77777777" w:rsidR="00132C16" w:rsidRDefault="00132C16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6E19857" wp14:editId="279E220A">
            <wp:extent cx="4409524" cy="247619"/>
            <wp:effectExtent l="0" t="0" r="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5ABF" w14:textId="77777777" w:rsidR="00132C16" w:rsidRDefault="00132C16" w:rsidP="00466B81">
      <w:pPr>
        <w:jc w:val="left"/>
        <w:rPr>
          <w:rFonts w:eastAsia="PMingLiU"/>
          <w:lang w:eastAsia="zh-TW"/>
        </w:rPr>
      </w:pPr>
    </w:p>
    <w:p w14:paraId="7DB8575B" w14:textId="77777777" w:rsidR="001442CC" w:rsidRDefault="001442CC" w:rsidP="00466B81">
      <w:pPr>
        <w:pStyle w:val="2"/>
        <w:numPr>
          <w:ilvl w:val="1"/>
          <w:numId w:val="21"/>
        </w:numPr>
        <w:ind w:left="284"/>
        <w:jc w:val="left"/>
        <w:rPr>
          <w:rFonts w:eastAsia="PMingLiU"/>
          <w:lang w:eastAsia="zh-TW"/>
        </w:rPr>
      </w:pPr>
      <w:bookmarkStart w:id="29" w:name="_Toc153890837"/>
      <w:r>
        <w:rPr>
          <w:rFonts w:eastAsia="PMingLiU" w:hint="eastAsia"/>
          <w:lang w:eastAsia="zh-TW"/>
        </w:rPr>
        <w:t>URL R</w:t>
      </w:r>
      <w:r>
        <w:rPr>
          <w:rFonts w:eastAsia="PMingLiU"/>
          <w:lang w:eastAsia="zh-TW"/>
        </w:rPr>
        <w:t>equest</w:t>
      </w:r>
      <w:r>
        <w:rPr>
          <w:rFonts w:eastAsia="PMingLiU" w:hint="eastAsia"/>
          <w:lang w:eastAsia="zh-TW"/>
        </w:rPr>
        <w:t>接收規範</w:t>
      </w:r>
      <w:bookmarkEnd w:id="29"/>
    </w:p>
    <w:p w14:paraId="23FC3592" w14:textId="77777777" w:rsidR="00132C16" w:rsidRDefault="001442CC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88CAAB4" wp14:editId="477DA9C3">
            <wp:extent cx="4219048" cy="1219048"/>
            <wp:effectExtent l="0" t="0" r="0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08E" w14:textId="750E83CC" w:rsidR="00E55DCA" w:rsidRPr="00E55DCA" w:rsidRDefault="009D72F9" w:rsidP="00E55DCA">
      <w:pPr>
        <w:pStyle w:val="2"/>
        <w:numPr>
          <w:ilvl w:val="1"/>
          <w:numId w:val="21"/>
        </w:numPr>
        <w:ind w:left="284"/>
        <w:jc w:val="left"/>
        <w:rPr>
          <w:rFonts w:eastAsia="PMingLiU"/>
          <w:lang w:eastAsia="zh-TW"/>
        </w:rPr>
      </w:pPr>
      <w:bookmarkStart w:id="30" w:name="_Toc153890838"/>
      <w:proofErr w:type="spellStart"/>
      <w:r w:rsidRPr="009F2B78">
        <w:rPr>
          <w:rFonts w:eastAsiaTheme="minorEastAsia"/>
          <w:lang w:eastAsia="zh-TW"/>
        </w:rPr>
        <w:t>js</w:t>
      </w:r>
      <w:proofErr w:type="spellEnd"/>
      <w:r w:rsidRPr="009F2B78">
        <w:rPr>
          <w:rFonts w:eastAsia="PMingLiU" w:hint="eastAsia"/>
          <w:lang w:eastAsia="zh-TW"/>
        </w:rPr>
        <w:t>與</w:t>
      </w:r>
      <w:proofErr w:type="spellStart"/>
      <w:r w:rsidRPr="009F2B78">
        <w:rPr>
          <w:rFonts w:eastAsia="PMingLiU" w:hint="eastAsia"/>
          <w:lang w:eastAsia="zh-TW"/>
        </w:rPr>
        <w:t>css</w:t>
      </w:r>
      <w:proofErr w:type="spellEnd"/>
      <w:r w:rsidRPr="009F2B78">
        <w:rPr>
          <w:rFonts w:eastAsia="PMingLiU" w:hint="eastAsia"/>
          <w:lang w:eastAsia="zh-TW"/>
        </w:rPr>
        <w:t>檔名命名規則</w:t>
      </w:r>
      <w:r w:rsidR="009F2B78">
        <w:rPr>
          <w:rFonts w:eastAsia="PMingLiU" w:hint="eastAsia"/>
          <w:lang w:eastAsia="zh-TW"/>
        </w:rPr>
        <w:t xml:space="preserve"> </w:t>
      </w:r>
      <w:r w:rsidR="00F056F3" w:rsidRPr="009F2B78">
        <w:rPr>
          <w:rFonts w:eastAsia="PMingLiU" w:hint="eastAsia"/>
          <w:lang w:eastAsia="zh-TW"/>
        </w:rPr>
        <w:t>(</w:t>
      </w:r>
      <w:r w:rsidR="00F056F3" w:rsidRPr="009F2B78">
        <w:rPr>
          <w:rFonts w:ascii="PMingLiU" w:eastAsia="PMingLiU" w:hAnsi="PMingLiU" w:hint="eastAsia"/>
          <w:lang w:eastAsia="zh-TW"/>
        </w:rPr>
        <w:t>適用於網頁、其它開發裝置或語言也可以參考</w:t>
      </w:r>
      <w:r w:rsidR="00F056F3" w:rsidRPr="009F2B78">
        <w:rPr>
          <w:rFonts w:eastAsia="PMingLiU" w:hint="eastAsia"/>
          <w:lang w:eastAsia="zh-TW"/>
        </w:rPr>
        <w:t>)</w:t>
      </w:r>
      <w:bookmarkEnd w:id="30"/>
    </w:p>
    <w:p w14:paraId="1BF0CB09" w14:textId="77777777" w:rsidR="009D72F9" w:rsidRDefault="00F056F3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以網頁為例，若</w:t>
      </w:r>
      <w:proofErr w:type="spellStart"/>
      <w:r>
        <w:rPr>
          <w:rFonts w:eastAsia="PMingLiU" w:hint="eastAsia"/>
          <w:lang w:eastAsia="zh-TW"/>
        </w:rPr>
        <w:t>js</w:t>
      </w:r>
      <w:proofErr w:type="spellEnd"/>
      <w:r>
        <w:rPr>
          <w:rFonts w:eastAsia="PMingLiU" w:hint="eastAsia"/>
          <w:lang w:eastAsia="zh-TW"/>
        </w:rPr>
        <w:t>與</w:t>
      </w:r>
      <w:proofErr w:type="spellStart"/>
      <w:r>
        <w:rPr>
          <w:rFonts w:eastAsia="PMingLiU" w:hint="eastAsia"/>
          <w:lang w:eastAsia="zh-TW"/>
        </w:rPr>
        <w:t>css</w:t>
      </w:r>
      <w:proofErr w:type="spellEnd"/>
      <w:r>
        <w:rPr>
          <w:rFonts w:eastAsia="PMingLiU" w:hint="eastAsia"/>
          <w:lang w:eastAsia="zh-TW"/>
        </w:rPr>
        <w:t>只專用於</w:t>
      </w:r>
      <w:r w:rsidR="009F2B78">
        <w:rPr>
          <w:rFonts w:eastAsia="PMingLiU" w:hint="eastAsia"/>
          <w:lang w:eastAsia="zh-TW"/>
        </w:rPr>
        <w:t>某支</w:t>
      </w:r>
      <w:proofErr w:type="spellStart"/>
      <w:r>
        <w:rPr>
          <w:rFonts w:eastAsia="PMingLiU" w:hint="eastAsia"/>
          <w:lang w:eastAsia="zh-TW"/>
        </w:rPr>
        <w:t>aspx</w:t>
      </w:r>
      <w:proofErr w:type="spellEnd"/>
      <w:r>
        <w:rPr>
          <w:rFonts w:eastAsia="PMingLiU" w:hint="eastAsia"/>
          <w:lang w:eastAsia="zh-TW"/>
        </w:rPr>
        <w:t>網頁，則</w:t>
      </w:r>
      <w:r w:rsidR="009F2B78" w:rsidRPr="009F2B78">
        <w:rPr>
          <w:rFonts w:eastAsia="PMingLiU" w:hint="eastAsia"/>
          <w:lang w:eastAsia="zh-TW"/>
        </w:rPr>
        <w:t>統一</w:t>
      </w:r>
      <w:r w:rsidR="009F2B78">
        <w:rPr>
          <w:rFonts w:eastAsia="PMingLiU" w:hint="eastAsia"/>
          <w:lang w:eastAsia="zh-TW"/>
        </w:rPr>
        <w:t>命名為與</w:t>
      </w:r>
      <w:proofErr w:type="spellStart"/>
      <w:r w:rsidR="009F2B78" w:rsidRPr="009F2B78">
        <w:rPr>
          <w:rFonts w:eastAsia="PMingLiU" w:hint="eastAsia"/>
          <w:lang w:eastAsia="zh-TW"/>
        </w:rPr>
        <w:t>aspx</w:t>
      </w:r>
      <w:proofErr w:type="spellEnd"/>
      <w:r w:rsidR="009F2B78">
        <w:rPr>
          <w:rFonts w:eastAsia="PMingLiU" w:hint="eastAsia"/>
          <w:lang w:eastAsia="zh-TW"/>
        </w:rPr>
        <w:t>名稱相同。</w:t>
      </w:r>
    </w:p>
    <w:p w14:paraId="7FA9DD46" w14:textId="77777777" w:rsidR="009F2B78" w:rsidRDefault="009F2B78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AE666BF" wp14:editId="34007D1D">
            <wp:extent cx="5274310" cy="38227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br/>
      </w:r>
      <w:r>
        <w:rPr>
          <w:noProof/>
        </w:rPr>
        <w:drawing>
          <wp:inline distT="0" distB="0" distL="0" distR="0" wp14:anchorId="11CC7F34" wp14:editId="6D38B42C">
            <wp:extent cx="2162175" cy="1524000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28D0" w14:textId="1220E971" w:rsidR="00E55DCA" w:rsidRDefault="00E55DCA" w:rsidP="00E55DCA">
      <w:pPr>
        <w:pStyle w:val="2"/>
        <w:numPr>
          <w:ilvl w:val="1"/>
          <w:numId w:val="21"/>
        </w:numPr>
        <w:ind w:left="284"/>
        <w:jc w:val="left"/>
        <w:rPr>
          <w:rFonts w:eastAsia="PMingLiU"/>
          <w:lang w:eastAsia="zh-TW"/>
        </w:rPr>
      </w:pPr>
      <w:bookmarkStart w:id="31" w:name="_Toc153890839"/>
      <w:r>
        <w:rPr>
          <w:rFonts w:eastAsia="PMingLiU" w:hint="eastAsia"/>
          <w:lang w:eastAsia="zh-TW"/>
        </w:rPr>
        <w:lastRenderedPageBreak/>
        <w:t>透過邏輯運算子的判斷結果，呼叫</w:t>
      </w:r>
      <w:proofErr w:type="gramStart"/>
      <w:r>
        <w:rPr>
          <w:rFonts w:eastAsia="PMingLiU" w:hint="eastAsia"/>
          <w:lang w:eastAsia="zh-TW"/>
        </w:rPr>
        <w:t>函式或給予</w:t>
      </w:r>
      <w:proofErr w:type="gramEnd"/>
      <w:r>
        <w:rPr>
          <w:rFonts w:eastAsia="PMingLiU" w:hint="eastAsia"/>
          <w:lang w:eastAsia="zh-TW"/>
        </w:rPr>
        <w:t>預設值</w:t>
      </w:r>
      <w:bookmarkEnd w:id="31"/>
    </w:p>
    <w:p w14:paraId="684E2142" w14:textId="745E1C9D" w:rsidR="00E55DCA" w:rsidRDefault="00E55DCA" w:rsidP="00E55DCA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EF7323A" wp14:editId="32FB7902">
            <wp:extent cx="5274310" cy="9493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9989" w14:textId="65A77C9E" w:rsidR="00E55DCA" w:rsidRPr="00E55DCA" w:rsidRDefault="00E55DCA" w:rsidP="00E55DCA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6564B507" wp14:editId="3A8C3E9B">
            <wp:extent cx="5274310" cy="449897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B0A9" w14:textId="48E31D19" w:rsidR="00E55DCA" w:rsidRPr="00E55DCA" w:rsidRDefault="00813C59" w:rsidP="00E55DCA">
      <w:pPr>
        <w:pStyle w:val="2"/>
        <w:numPr>
          <w:ilvl w:val="1"/>
          <w:numId w:val="21"/>
        </w:numPr>
        <w:ind w:left="284"/>
        <w:jc w:val="left"/>
        <w:rPr>
          <w:rFonts w:eastAsia="PMingLiU"/>
          <w:lang w:eastAsia="zh-TW"/>
        </w:rPr>
      </w:pPr>
      <w:bookmarkStart w:id="32" w:name="_Toc153890840"/>
      <w:r>
        <w:rPr>
          <w:rFonts w:ascii="PMingLiU" w:eastAsia="PMingLiU" w:hAnsi="PMingLiU" w:hint="eastAsia"/>
          <w:lang w:eastAsia="zh-TW"/>
        </w:rPr>
        <w:t>撰寫</w:t>
      </w:r>
      <w:proofErr w:type="spellStart"/>
      <w:r>
        <w:rPr>
          <w:rFonts w:ascii="PMingLiU" w:eastAsia="PMingLiU" w:hAnsi="PMingLiU" w:hint="eastAsia"/>
          <w:lang w:eastAsia="zh-TW"/>
        </w:rPr>
        <w:t>js</w:t>
      </w:r>
      <w:proofErr w:type="spellEnd"/>
      <w:r>
        <w:rPr>
          <w:rFonts w:ascii="PMingLiU" w:eastAsia="PMingLiU" w:hAnsi="PMingLiU" w:hint="eastAsia"/>
          <w:lang w:eastAsia="zh-TW"/>
        </w:rPr>
        <w:t>程式時請注意</w:t>
      </w:r>
      <w:r w:rsidRPr="00813C59">
        <w:rPr>
          <w:rFonts w:eastAsia="PMingLiU" w:hint="eastAsia"/>
          <w:lang w:eastAsia="zh-TW"/>
        </w:rPr>
        <w:t>console.</w:t>
      </w:r>
      <w:proofErr w:type="gramStart"/>
      <w:r w:rsidRPr="00813C59">
        <w:rPr>
          <w:rFonts w:eastAsia="PMingLiU" w:hint="eastAsia"/>
          <w:lang w:eastAsia="zh-TW"/>
        </w:rPr>
        <w:t>log</w:t>
      </w:r>
      <w:r w:rsidR="00495045">
        <w:rPr>
          <w:rFonts w:eastAsia="PMingLiU" w:hint="eastAsia"/>
          <w:lang w:eastAsia="zh-TW"/>
        </w:rPr>
        <w:t>(</w:t>
      </w:r>
      <w:proofErr w:type="gramEnd"/>
      <w:r w:rsidR="00495045">
        <w:rPr>
          <w:rFonts w:eastAsia="PMingLiU" w:hint="eastAsia"/>
          <w:lang w:eastAsia="zh-TW"/>
        </w:rPr>
        <w:t>)</w:t>
      </w:r>
      <w:bookmarkEnd w:id="32"/>
    </w:p>
    <w:p w14:paraId="786F5340" w14:textId="77777777" w:rsidR="00495045" w:rsidRDefault="00495045" w:rsidP="00466B81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本機測試除錯時可以使用，但更新上測試和正式機時請刪除，此語法在某些版本的瀏覽器會導致</w:t>
      </w:r>
      <w:proofErr w:type="spellStart"/>
      <w:r>
        <w:rPr>
          <w:rFonts w:eastAsia="PMingLiU" w:hint="eastAsia"/>
          <w:lang w:eastAsia="zh-TW"/>
        </w:rPr>
        <w:t>js</w:t>
      </w:r>
      <w:proofErr w:type="spellEnd"/>
      <w:r>
        <w:rPr>
          <w:rFonts w:eastAsia="PMingLiU" w:hint="eastAsia"/>
          <w:lang w:eastAsia="zh-TW"/>
        </w:rPr>
        <w:t>無法正常執行</w:t>
      </w:r>
    </w:p>
    <w:p w14:paraId="61D9BDC7" w14:textId="77777777" w:rsidR="00813C59" w:rsidRPr="00813C59" w:rsidRDefault="00495045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364E45C" wp14:editId="4099784F">
            <wp:extent cx="5274310" cy="90170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B20" w14:textId="77777777" w:rsidR="00813C59" w:rsidRPr="00F056F3" w:rsidRDefault="00813C59" w:rsidP="00466B81">
      <w:pPr>
        <w:jc w:val="left"/>
        <w:rPr>
          <w:rFonts w:eastAsia="PMingLiU"/>
          <w:lang w:eastAsia="zh-TW"/>
        </w:rPr>
      </w:pPr>
    </w:p>
    <w:p w14:paraId="677EC0AD" w14:textId="77777777" w:rsidR="00132C16" w:rsidRDefault="00132C16" w:rsidP="00466B81">
      <w:pPr>
        <w:pStyle w:val="1"/>
        <w:jc w:val="left"/>
        <w:rPr>
          <w:lang w:eastAsia="zh-TW"/>
        </w:rPr>
      </w:pPr>
      <w:bookmarkStart w:id="33" w:name="_Toc153890841"/>
      <w:r>
        <w:rPr>
          <w:rFonts w:ascii="PMingLiU" w:eastAsia="PMingLiU" w:hAnsi="PMingLiU" w:hint="eastAsia"/>
          <w:lang w:eastAsia="zh-TW"/>
        </w:rPr>
        <w:lastRenderedPageBreak/>
        <w:t>控制項命名規範</w:t>
      </w:r>
      <w:bookmarkEnd w:id="33"/>
    </w:p>
    <w:p w14:paraId="04B295FA" w14:textId="77777777" w:rsidR="00132C16" w:rsidRDefault="00132C16" w:rsidP="00466B81">
      <w:pPr>
        <w:pStyle w:val="2"/>
        <w:numPr>
          <w:ilvl w:val="1"/>
          <w:numId w:val="14"/>
        </w:numPr>
        <w:ind w:left="284"/>
        <w:jc w:val="left"/>
        <w:rPr>
          <w:lang w:eastAsia="zh-TW"/>
        </w:rPr>
      </w:pPr>
      <w:bookmarkStart w:id="34" w:name="_Toc153890842"/>
      <w:r>
        <w:rPr>
          <w:rFonts w:ascii="PMingLiU" w:eastAsia="PMingLiU" w:hAnsi="PMingLiU" w:hint="eastAsia"/>
          <w:lang w:eastAsia="zh-TW"/>
        </w:rPr>
        <w:t>按鈕</w:t>
      </w:r>
      <w:r w:rsidR="00793697">
        <w:rPr>
          <w:rFonts w:ascii="PMingLiU" w:eastAsia="PMingLiU" w:hAnsi="PMingLiU" w:hint="eastAsia"/>
          <w:lang w:eastAsia="zh-TW"/>
        </w:rPr>
        <w:t>開頭</w:t>
      </w:r>
      <w:proofErr w:type="spellStart"/>
      <w:r>
        <w:rPr>
          <w:rFonts w:ascii="PMingLiU" w:eastAsia="PMingLiU" w:hAnsi="PMingLiU" w:hint="eastAsia"/>
          <w:lang w:eastAsia="zh-TW"/>
        </w:rPr>
        <w:t>btn</w:t>
      </w:r>
      <w:bookmarkEnd w:id="34"/>
      <w:proofErr w:type="spellEnd"/>
      <w:r w:rsidR="00793697">
        <w:rPr>
          <w:lang w:eastAsia="zh-TW"/>
        </w:rPr>
        <w:t xml:space="preserve"> </w:t>
      </w:r>
    </w:p>
    <w:p w14:paraId="5230453A" w14:textId="77777777" w:rsidR="00132C16" w:rsidRDefault="00793697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AA95533" wp14:editId="2D3671F3">
            <wp:extent cx="4695238" cy="69523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EC2" w14:textId="77777777" w:rsidR="00132C16" w:rsidRDefault="00132C16" w:rsidP="00466B81">
      <w:pPr>
        <w:jc w:val="left"/>
        <w:rPr>
          <w:rFonts w:eastAsia="PMingLiU"/>
          <w:lang w:eastAsia="zh-TW"/>
        </w:rPr>
      </w:pPr>
    </w:p>
    <w:p w14:paraId="4AC34667" w14:textId="77777777" w:rsidR="00793697" w:rsidRDefault="00793697" w:rsidP="00466B81">
      <w:pPr>
        <w:pStyle w:val="2"/>
        <w:numPr>
          <w:ilvl w:val="1"/>
          <w:numId w:val="14"/>
        </w:numPr>
        <w:ind w:left="284"/>
        <w:jc w:val="left"/>
        <w:rPr>
          <w:lang w:eastAsia="zh-TW"/>
        </w:rPr>
      </w:pPr>
      <w:bookmarkStart w:id="35" w:name="_Toc153890843"/>
      <w:r>
        <w:rPr>
          <w:rFonts w:ascii="PMingLiU" w:eastAsia="PMingLiU" w:hAnsi="PMingLiU" w:hint="eastAsia"/>
          <w:lang w:eastAsia="zh-TW"/>
        </w:rPr>
        <w:t>文字區塊開頭lab或</w:t>
      </w:r>
      <w:proofErr w:type="spellStart"/>
      <w:r>
        <w:rPr>
          <w:rFonts w:ascii="PMingLiU" w:eastAsia="PMingLiU" w:hAnsi="PMingLiU" w:hint="eastAsia"/>
          <w:lang w:eastAsia="zh-TW"/>
        </w:rPr>
        <w:t>ltr</w:t>
      </w:r>
      <w:bookmarkEnd w:id="35"/>
      <w:proofErr w:type="spellEnd"/>
    </w:p>
    <w:p w14:paraId="4070B3A9" w14:textId="77777777" w:rsidR="00132C16" w:rsidRDefault="00793697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CBE4AC0" wp14:editId="4B466890">
            <wp:extent cx="5274310" cy="608965"/>
            <wp:effectExtent l="0" t="0" r="254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36DB" w14:textId="77777777" w:rsidR="00132C16" w:rsidRDefault="00132C16" w:rsidP="00466B81">
      <w:pPr>
        <w:jc w:val="left"/>
        <w:rPr>
          <w:rFonts w:eastAsia="PMingLiU"/>
          <w:lang w:eastAsia="zh-TW"/>
        </w:rPr>
      </w:pPr>
    </w:p>
    <w:p w14:paraId="7CAA4EF0" w14:textId="77777777" w:rsidR="00793697" w:rsidRDefault="00793697" w:rsidP="00466B81">
      <w:pPr>
        <w:pStyle w:val="2"/>
        <w:numPr>
          <w:ilvl w:val="1"/>
          <w:numId w:val="14"/>
        </w:numPr>
        <w:ind w:left="284"/>
        <w:jc w:val="left"/>
        <w:rPr>
          <w:lang w:eastAsia="zh-TW"/>
        </w:rPr>
      </w:pPr>
      <w:bookmarkStart w:id="36" w:name="_Toc153890844"/>
      <w:r>
        <w:rPr>
          <w:rFonts w:ascii="PMingLiU" w:eastAsia="PMingLiU" w:hAnsi="PMingLiU" w:hint="eastAsia"/>
          <w:lang w:eastAsia="zh-TW"/>
        </w:rPr>
        <w:t>輸入區塊開頭</w:t>
      </w:r>
      <w:proofErr w:type="spellStart"/>
      <w:r>
        <w:rPr>
          <w:rFonts w:ascii="PMingLiU" w:eastAsia="PMingLiU" w:hAnsi="PMingLiU" w:hint="eastAsia"/>
          <w:lang w:eastAsia="zh-TW"/>
        </w:rPr>
        <w:t>txb</w:t>
      </w:r>
      <w:bookmarkEnd w:id="36"/>
      <w:proofErr w:type="spellEnd"/>
      <w:r>
        <w:rPr>
          <w:lang w:eastAsia="zh-TW"/>
        </w:rPr>
        <w:t xml:space="preserve"> </w:t>
      </w:r>
    </w:p>
    <w:p w14:paraId="2CA35628" w14:textId="77777777" w:rsidR="00793697" w:rsidRDefault="00793697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67263AB8" wp14:editId="40A79FF4">
            <wp:extent cx="4895238" cy="714286"/>
            <wp:effectExtent l="0" t="0" r="63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7DF" w14:textId="77777777" w:rsidR="00793697" w:rsidRDefault="00793697" w:rsidP="00466B81">
      <w:pPr>
        <w:jc w:val="left"/>
        <w:rPr>
          <w:rFonts w:eastAsia="PMingLiU"/>
          <w:lang w:eastAsia="zh-TW"/>
        </w:rPr>
      </w:pPr>
    </w:p>
    <w:p w14:paraId="09F9899A" w14:textId="77777777" w:rsidR="00793697" w:rsidRDefault="00601B7D" w:rsidP="00466B81">
      <w:pPr>
        <w:pStyle w:val="2"/>
        <w:numPr>
          <w:ilvl w:val="1"/>
          <w:numId w:val="14"/>
        </w:numPr>
        <w:ind w:left="284"/>
        <w:jc w:val="left"/>
        <w:rPr>
          <w:lang w:eastAsia="zh-TW"/>
        </w:rPr>
      </w:pPr>
      <w:bookmarkStart w:id="37" w:name="_Toc153890845"/>
      <w:r>
        <w:rPr>
          <w:rFonts w:ascii="PMingLiU" w:eastAsia="PMingLiU" w:hAnsi="PMingLiU" w:hint="eastAsia"/>
          <w:lang w:eastAsia="zh-TW"/>
        </w:rPr>
        <w:t>單選開頭</w:t>
      </w:r>
      <w:proofErr w:type="spellStart"/>
      <w:r>
        <w:rPr>
          <w:rFonts w:ascii="PMingLiU" w:eastAsia="PMingLiU" w:hAnsi="PMingLiU" w:hint="eastAsia"/>
          <w:lang w:eastAsia="zh-TW"/>
        </w:rPr>
        <w:t>ckb</w:t>
      </w:r>
      <w:bookmarkEnd w:id="37"/>
      <w:proofErr w:type="spellEnd"/>
    </w:p>
    <w:p w14:paraId="45208647" w14:textId="77777777" w:rsidR="00793697" w:rsidRPr="00601B7D" w:rsidRDefault="00601B7D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9B017D2" wp14:editId="738EDEBA">
            <wp:extent cx="3847619" cy="580952"/>
            <wp:effectExtent l="0" t="0" r="63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2784" w14:textId="77777777" w:rsidR="00793697" w:rsidRDefault="00793697" w:rsidP="00466B81">
      <w:pPr>
        <w:jc w:val="left"/>
        <w:rPr>
          <w:rFonts w:eastAsia="PMingLiU"/>
          <w:lang w:eastAsia="zh-TW"/>
        </w:rPr>
      </w:pPr>
    </w:p>
    <w:p w14:paraId="32149EA3" w14:textId="77777777" w:rsidR="00601B7D" w:rsidRDefault="00601B7D" w:rsidP="00466B81">
      <w:pPr>
        <w:pStyle w:val="2"/>
        <w:numPr>
          <w:ilvl w:val="1"/>
          <w:numId w:val="14"/>
        </w:numPr>
        <w:ind w:left="284"/>
        <w:jc w:val="left"/>
        <w:rPr>
          <w:lang w:eastAsia="zh-TW"/>
        </w:rPr>
      </w:pPr>
      <w:bookmarkStart w:id="38" w:name="_Toc153890846"/>
      <w:r>
        <w:rPr>
          <w:rFonts w:ascii="PMingLiU" w:eastAsia="PMingLiU" w:hAnsi="PMingLiU" w:hint="eastAsia"/>
          <w:lang w:eastAsia="zh-TW"/>
        </w:rPr>
        <w:t>多選開頭radio</w:t>
      </w:r>
      <w:bookmarkEnd w:id="38"/>
    </w:p>
    <w:p w14:paraId="5C16A915" w14:textId="77777777" w:rsidR="00601B7D" w:rsidRDefault="00601B7D" w:rsidP="00466B81">
      <w:pPr>
        <w:jc w:val="left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B03871F" wp14:editId="61638C59">
            <wp:extent cx="4161905" cy="952381"/>
            <wp:effectExtent l="0" t="0" r="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A9C" w14:textId="77777777" w:rsidR="00601B7D" w:rsidRDefault="00601B7D" w:rsidP="00466B81">
      <w:pPr>
        <w:jc w:val="left"/>
        <w:rPr>
          <w:rFonts w:eastAsia="PMingLiU"/>
          <w:lang w:eastAsia="zh-TW"/>
        </w:rPr>
      </w:pPr>
    </w:p>
    <w:p w14:paraId="7043D6A9" w14:textId="77777777" w:rsidR="00601B7D" w:rsidRDefault="00601B7D" w:rsidP="00466B81">
      <w:pPr>
        <w:jc w:val="left"/>
        <w:rPr>
          <w:rFonts w:eastAsia="PMingLiU"/>
          <w:lang w:eastAsia="zh-TW"/>
        </w:rPr>
      </w:pPr>
    </w:p>
    <w:p w14:paraId="758EF220" w14:textId="77777777" w:rsidR="00601B7D" w:rsidRPr="00132C16" w:rsidRDefault="00601B7D" w:rsidP="00466B81">
      <w:pPr>
        <w:jc w:val="left"/>
        <w:rPr>
          <w:rFonts w:eastAsia="PMingLiU"/>
          <w:lang w:eastAsia="zh-TW"/>
        </w:rPr>
      </w:pPr>
    </w:p>
    <w:sectPr w:rsidR="00601B7D" w:rsidRPr="0013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77BE" w14:textId="77777777" w:rsidR="00021DD8" w:rsidRDefault="00021DD8" w:rsidP="00E24147">
      <w:r>
        <w:separator/>
      </w:r>
    </w:p>
  </w:endnote>
  <w:endnote w:type="continuationSeparator" w:id="0">
    <w:p w14:paraId="12036F7C" w14:textId="77777777" w:rsidR="00021DD8" w:rsidRDefault="00021DD8" w:rsidP="00E24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CFAF" w14:textId="77777777" w:rsidR="00021DD8" w:rsidRDefault="00021DD8" w:rsidP="00E24147">
      <w:r>
        <w:separator/>
      </w:r>
    </w:p>
  </w:footnote>
  <w:footnote w:type="continuationSeparator" w:id="0">
    <w:p w14:paraId="066D2D82" w14:textId="77777777" w:rsidR="00021DD8" w:rsidRDefault="00021DD8" w:rsidP="00E24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8AA"/>
    <w:multiLevelType w:val="hybridMultilevel"/>
    <w:tmpl w:val="C5A03B26"/>
    <w:lvl w:ilvl="0" w:tplc="2E5E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132E9"/>
    <w:multiLevelType w:val="hybridMultilevel"/>
    <w:tmpl w:val="970AF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13D58"/>
    <w:multiLevelType w:val="hybridMultilevel"/>
    <w:tmpl w:val="21949B18"/>
    <w:lvl w:ilvl="0" w:tplc="8302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62462"/>
    <w:multiLevelType w:val="hybridMultilevel"/>
    <w:tmpl w:val="7C50713A"/>
    <w:lvl w:ilvl="0" w:tplc="8302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4F4439"/>
    <w:multiLevelType w:val="hybridMultilevel"/>
    <w:tmpl w:val="069A84C6"/>
    <w:lvl w:ilvl="0" w:tplc="48A0A436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4B3D94"/>
    <w:multiLevelType w:val="hybridMultilevel"/>
    <w:tmpl w:val="C20E240A"/>
    <w:lvl w:ilvl="0" w:tplc="AD3A2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72C37"/>
    <w:multiLevelType w:val="hybridMultilevel"/>
    <w:tmpl w:val="C7B61EC8"/>
    <w:lvl w:ilvl="0" w:tplc="48A0A436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2123C2"/>
    <w:multiLevelType w:val="hybridMultilevel"/>
    <w:tmpl w:val="76DA2916"/>
    <w:lvl w:ilvl="0" w:tplc="8302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6E4012"/>
    <w:multiLevelType w:val="hybridMultilevel"/>
    <w:tmpl w:val="A062376E"/>
    <w:lvl w:ilvl="0" w:tplc="492EFF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9C6CE16">
      <w:start w:val="1"/>
      <w:numFmt w:val="decimal"/>
      <w:lvlText w:val="%2."/>
      <w:lvlJc w:val="left"/>
      <w:pPr>
        <w:ind w:left="780" w:hanging="360"/>
      </w:pPr>
      <w:rPr>
        <w:rFonts w:ascii="PMingLiU" w:eastAsia="PMingLiU" w:hAnsi="PMingLiU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B0E98"/>
    <w:multiLevelType w:val="hybridMultilevel"/>
    <w:tmpl w:val="FFD67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D039F"/>
    <w:multiLevelType w:val="hybridMultilevel"/>
    <w:tmpl w:val="3272BF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9C6CE16">
      <w:start w:val="1"/>
      <w:numFmt w:val="decimal"/>
      <w:lvlText w:val="%2."/>
      <w:lvlJc w:val="left"/>
      <w:pPr>
        <w:ind w:left="1200" w:hanging="360"/>
      </w:pPr>
      <w:rPr>
        <w:rFonts w:ascii="PMingLiU" w:eastAsia="PMingLiU" w:hAnsi="PMingLiU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0A34B53"/>
    <w:multiLevelType w:val="hybridMultilevel"/>
    <w:tmpl w:val="01AA5374"/>
    <w:lvl w:ilvl="0" w:tplc="2E5E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7A47F2"/>
    <w:multiLevelType w:val="hybridMultilevel"/>
    <w:tmpl w:val="A062376E"/>
    <w:lvl w:ilvl="0" w:tplc="492EFF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9C6CE16">
      <w:start w:val="1"/>
      <w:numFmt w:val="decimal"/>
      <w:lvlText w:val="%2."/>
      <w:lvlJc w:val="left"/>
      <w:pPr>
        <w:ind w:left="780" w:hanging="360"/>
      </w:pPr>
      <w:rPr>
        <w:rFonts w:ascii="PMingLiU" w:eastAsia="PMingLiU" w:hAnsi="PMingLiU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E81E54"/>
    <w:multiLevelType w:val="hybridMultilevel"/>
    <w:tmpl w:val="8C842164"/>
    <w:lvl w:ilvl="0" w:tplc="2E5E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11F42"/>
    <w:multiLevelType w:val="hybridMultilevel"/>
    <w:tmpl w:val="1DA468D4"/>
    <w:lvl w:ilvl="0" w:tplc="492EFF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A5E7840">
      <w:start w:val="1"/>
      <w:numFmt w:val="decimal"/>
      <w:lvlText w:val="%2."/>
      <w:lvlJc w:val="left"/>
      <w:pPr>
        <w:ind w:left="780" w:hanging="360"/>
      </w:pPr>
      <w:rPr>
        <w:rFonts w:ascii="PMingLiU" w:eastAsia="PMingLiU" w:hAnsi="PMingLiU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1E2F52"/>
    <w:multiLevelType w:val="hybridMultilevel"/>
    <w:tmpl w:val="57082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146AE9"/>
    <w:multiLevelType w:val="hybridMultilevel"/>
    <w:tmpl w:val="684C9122"/>
    <w:lvl w:ilvl="0" w:tplc="71287EE2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022CD3"/>
    <w:multiLevelType w:val="hybridMultilevel"/>
    <w:tmpl w:val="A9023AE4"/>
    <w:lvl w:ilvl="0" w:tplc="8302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B91D43"/>
    <w:multiLevelType w:val="hybridMultilevel"/>
    <w:tmpl w:val="69068976"/>
    <w:lvl w:ilvl="0" w:tplc="992CD7D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DF52CF"/>
    <w:multiLevelType w:val="hybridMultilevel"/>
    <w:tmpl w:val="C20E240A"/>
    <w:lvl w:ilvl="0" w:tplc="AD3A2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36080"/>
    <w:multiLevelType w:val="hybridMultilevel"/>
    <w:tmpl w:val="87FAE508"/>
    <w:lvl w:ilvl="0" w:tplc="2E5E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35E5D"/>
    <w:multiLevelType w:val="hybridMultilevel"/>
    <w:tmpl w:val="A062376E"/>
    <w:lvl w:ilvl="0" w:tplc="492EFF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9C6CE16">
      <w:start w:val="1"/>
      <w:numFmt w:val="decimal"/>
      <w:lvlText w:val="%2."/>
      <w:lvlJc w:val="left"/>
      <w:pPr>
        <w:ind w:left="780" w:hanging="360"/>
      </w:pPr>
      <w:rPr>
        <w:rFonts w:ascii="PMingLiU" w:eastAsia="PMingLiU" w:hAnsi="PMingLiU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EA0286"/>
    <w:multiLevelType w:val="hybridMultilevel"/>
    <w:tmpl w:val="7F3A6FE8"/>
    <w:lvl w:ilvl="0" w:tplc="8302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2620451">
    <w:abstractNumId w:val="1"/>
  </w:num>
  <w:num w:numId="2" w16cid:durableId="5132760">
    <w:abstractNumId w:val="9"/>
  </w:num>
  <w:num w:numId="3" w16cid:durableId="524831263">
    <w:abstractNumId w:val="20"/>
  </w:num>
  <w:num w:numId="4" w16cid:durableId="1224294377">
    <w:abstractNumId w:val="18"/>
  </w:num>
  <w:num w:numId="5" w16cid:durableId="1744176129">
    <w:abstractNumId w:val="7"/>
  </w:num>
  <w:num w:numId="6" w16cid:durableId="2128887663">
    <w:abstractNumId w:val="3"/>
  </w:num>
  <w:num w:numId="7" w16cid:durableId="984629114">
    <w:abstractNumId w:val="2"/>
  </w:num>
  <w:num w:numId="8" w16cid:durableId="1974866936">
    <w:abstractNumId w:val="17"/>
  </w:num>
  <w:num w:numId="9" w16cid:durableId="85657637">
    <w:abstractNumId w:val="22"/>
  </w:num>
  <w:num w:numId="10" w16cid:durableId="1842894839">
    <w:abstractNumId w:val="11"/>
  </w:num>
  <w:num w:numId="11" w16cid:durableId="237790967">
    <w:abstractNumId w:val="0"/>
  </w:num>
  <w:num w:numId="12" w16cid:durableId="1818066060">
    <w:abstractNumId w:val="13"/>
  </w:num>
  <w:num w:numId="13" w16cid:durableId="1923368348">
    <w:abstractNumId w:val="21"/>
  </w:num>
  <w:num w:numId="14" w16cid:durableId="1966351816">
    <w:abstractNumId w:val="14"/>
  </w:num>
  <w:num w:numId="15" w16cid:durableId="247231284">
    <w:abstractNumId w:val="6"/>
  </w:num>
  <w:num w:numId="16" w16cid:durableId="1229267805">
    <w:abstractNumId w:val="4"/>
  </w:num>
  <w:num w:numId="17" w16cid:durableId="1937790608">
    <w:abstractNumId w:val="15"/>
  </w:num>
  <w:num w:numId="18" w16cid:durableId="2703798">
    <w:abstractNumId w:val="16"/>
  </w:num>
  <w:num w:numId="19" w16cid:durableId="601034601">
    <w:abstractNumId w:val="5"/>
  </w:num>
  <w:num w:numId="20" w16cid:durableId="607196250">
    <w:abstractNumId w:val="19"/>
  </w:num>
  <w:num w:numId="21" w16cid:durableId="1589582565">
    <w:abstractNumId w:val="12"/>
  </w:num>
  <w:num w:numId="22" w16cid:durableId="172843606">
    <w:abstractNumId w:val="8"/>
  </w:num>
  <w:num w:numId="23" w16cid:durableId="1643272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5D"/>
    <w:rsid w:val="00021DD8"/>
    <w:rsid w:val="000376D0"/>
    <w:rsid w:val="00053E62"/>
    <w:rsid w:val="0006174E"/>
    <w:rsid w:val="000A50C4"/>
    <w:rsid w:val="000B2172"/>
    <w:rsid w:val="000B25A7"/>
    <w:rsid w:val="000B3783"/>
    <w:rsid w:val="000B5A19"/>
    <w:rsid w:val="000C1931"/>
    <w:rsid w:val="000C2594"/>
    <w:rsid w:val="000D7901"/>
    <w:rsid w:val="001013E7"/>
    <w:rsid w:val="00101C0D"/>
    <w:rsid w:val="001073D6"/>
    <w:rsid w:val="00132C16"/>
    <w:rsid w:val="001442CC"/>
    <w:rsid w:val="00176E88"/>
    <w:rsid w:val="00180F59"/>
    <w:rsid w:val="00191FED"/>
    <w:rsid w:val="00192BB8"/>
    <w:rsid w:val="001B0E02"/>
    <w:rsid w:val="001D2650"/>
    <w:rsid w:val="001E2799"/>
    <w:rsid w:val="001F17BC"/>
    <w:rsid w:val="001F3E2E"/>
    <w:rsid w:val="002233BB"/>
    <w:rsid w:val="00224206"/>
    <w:rsid w:val="0022696D"/>
    <w:rsid w:val="002411EA"/>
    <w:rsid w:val="002433CB"/>
    <w:rsid w:val="00246633"/>
    <w:rsid w:val="00250570"/>
    <w:rsid w:val="0025716D"/>
    <w:rsid w:val="00266A19"/>
    <w:rsid w:val="002824D4"/>
    <w:rsid w:val="00286EF9"/>
    <w:rsid w:val="00296D39"/>
    <w:rsid w:val="002C3453"/>
    <w:rsid w:val="002D60C0"/>
    <w:rsid w:val="002E1F12"/>
    <w:rsid w:val="002E53BA"/>
    <w:rsid w:val="002F5015"/>
    <w:rsid w:val="00327709"/>
    <w:rsid w:val="00342B6D"/>
    <w:rsid w:val="003477D7"/>
    <w:rsid w:val="00360E09"/>
    <w:rsid w:val="003A024C"/>
    <w:rsid w:val="003B0E86"/>
    <w:rsid w:val="003B4B17"/>
    <w:rsid w:val="003B769D"/>
    <w:rsid w:val="003C08F8"/>
    <w:rsid w:val="003E2F61"/>
    <w:rsid w:val="003F313C"/>
    <w:rsid w:val="003F6823"/>
    <w:rsid w:val="003F7B8E"/>
    <w:rsid w:val="00406D5D"/>
    <w:rsid w:val="00453D8C"/>
    <w:rsid w:val="00455693"/>
    <w:rsid w:val="00466B81"/>
    <w:rsid w:val="004722B9"/>
    <w:rsid w:val="00472EBA"/>
    <w:rsid w:val="00495045"/>
    <w:rsid w:val="004C5EBB"/>
    <w:rsid w:val="004E412C"/>
    <w:rsid w:val="004E5E7F"/>
    <w:rsid w:val="004F0470"/>
    <w:rsid w:val="00501208"/>
    <w:rsid w:val="00513E56"/>
    <w:rsid w:val="0051720A"/>
    <w:rsid w:val="00525BB2"/>
    <w:rsid w:val="005307EF"/>
    <w:rsid w:val="00556DFF"/>
    <w:rsid w:val="00560BB5"/>
    <w:rsid w:val="00562483"/>
    <w:rsid w:val="0056543B"/>
    <w:rsid w:val="0059063F"/>
    <w:rsid w:val="00590D09"/>
    <w:rsid w:val="005923EE"/>
    <w:rsid w:val="00592A2C"/>
    <w:rsid w:val="005A6586"/>
    <w:rsid w:val="005A702B"/>
    <w:rsid w:val="005B619A"/>
    <w:rsid w:val="005D622E"/>
    <w:rsid w:val="005F2E2F"/>
    <w:rsid w:val="00600B81"/>
    <w:rsid w:val="00601B7D"/>
    <w:rsid w:val="0065626E"/>
    <w:rsid w:val="006646C1"/>
    <w:rsid w:val="00672C10"/>
    <w:rsid w:val="00675B47"/>
    <w:rsid w:val="00697A53"/>
    <w:rsid w:val="006B5498"/>
    <w:rsid w:val="006C1F6A"/>
    <w:rsid w:val="006C5B81"/>
    <w:rsid w:val="006D7276"/>
    <w:rsid w:val="006D75EA"/>
    <w:rsid w:val="006E2B05"/>
    <w:rsid w:val="00700754"/>
    <w:rsid w:val="00714FBC"/>
    <w:rsid w:val="00737B51"/>
    <w:rsid w:val="00741FB7"/>
    <w:rsid w:val="0076514B"/>
    <w:rsid w:val="0076579E"/>
    <w:rsid w:val="00777452"/>
    <w:rsid w:val="00782286"/>
    <w:rsid w:val="00793697"/>
    <w:rsid w:val="007B7EBC"/>
    <w:rsid w:val="007E2A05"/>
    <w:rsid w:val="007E6A9C"/>
    <w:rsid w:val="007F0DEF"/>
    <w:rsid w:val="007F5426"/>
    <w:rsid w:val="0080481D"/>
    <w:rsid w:val="00813C59"/>
    <w:rsid w:val="00824EAD"/>
    <w:rsid w:val="00826919"/>
    <w:rsid w:val="00830468"/>
    <w:rsid w:val="00841A3C"/>
    <w:rsid w:val="00841ACB"/>
    <w:rsid w:val="00846F4A"/>
    <w:rsid w:val="00853921"/>
    <w:rsid w:val="00861AF1"/>
    <w:rsid w:val="008738FD"/>
    <w:rsid w:val="00890D1F"/>
    <w:rsid w:val="008A752D"/>
    <w:rsid w:val="008A7A21"/>
    <w:rsid w:val="008B18A4"/>
    <w:rsid w:val="008B1EF8"/>
    <w:rsid w:val="008C55BF"/>
    <w:rsid w:val="008C5806"/>
    <w:rsid w:val="008C7085"/>
    <w:rsid w:val="008D0EFA"/>
    <w:rsid w:val="008E579E"/>
    <w:rsid w:val="008E6AE0"/>
    <w:rsid w:val="008F21A9"/>
    <w:rsid w:val="00902D54"/>
    <w:rsid w:val="00903143"/>
    <w:rsid w:val="00920147"/>
    <w:rsid w:val="00930C10"/>
    <w:rsid w:val="0094364D"/>
    <w:rsid w:val="00952C2F"/>
    <w:rsid w:val="00953A88"/>
    <w:rsid w:val="00971BF8"/>
    <w:rsid w:val="00971C69"/>
    <w:rsid w:val="0098736C"/>
    <w:rsid w:val="00992412"/>
    <w:rsid w:val="009A1C0F"/>
    <w:rsid w:val="009A5CB8"/>
    <w:rsid w:val="009B68B9"/>
    <w:rsid w:val="009B714D"/>
    <w:rsid w:val="009C1090"/>
    <w:rsid w:val="009C1776"/>
    <w:rsid w:val="009C3FFD"/>
    <w:rsid w:val="009D69D9"/>
    <w:rsid w:val="009D72F9"/>
    <w:rsid w:val="009D7A4F"/>
    <w:rsid w:val="009E5914"/>
    <w:rsid w:val="009F2B78"/>
    <w:rsid w:val="00A1590B"/>
    <w:rsid w:val="00A17B1A"/>
    <w:rsid w:val="00A31DDD"/>
    <w:rsid w:val="00A46495"/>
    <w:rsid w:val="00A6507B"/>
    <w:rsid w:val="00A65EF1"/>
    <w:rsid w:val="00A73DF1"/>
    <w:rsid w:val="00A8007F"/>
    <w:rsid w:val="00A836B3"/>
    <w:rsid w:val="00A86E3F"/>
    <w:rsid w:val="00A87709"/>
    <w:rsid w:val="00A87936"/>
    <w:rsid w:val="00A95E57"/>
    <w:rsid w:val="00AB24A0"/>
    <w:rsid w:val="00AC1A0F"/>
    <w:rsid w:val="00AC5D4A"/>
    <w:rsid w:val="00AF566E"/>
    <w:rsid w:val="00AF78DA"/>
    <w:rsid w:val="00B05E60"/>
    <w:rsid w:val="00B13417"/>
    <w:rsid w:val="00B16880"/>
    <w:rsid w:val="00B4084A"/>
    <w:rsid w:val="00B423D9"/>
    <w:rsid w:val="00B42C69"/>
    <w:rsid w:val="00B56894"/>
    <w:rsid w:val="00B63832"/>
    <w:rsid w:val="00B65BF8"/>
    <w:rsid w:val="00B76E14"/>
    <w:rsid w:val="00B771EF"/>
    <w:rsid w:val="00B930F5"/>
    <w:rsid w:val="00BC3C69"/>
    <w:rsid w:val="00BD5796"/>
    <w:rsid w:val="00BF4C71"/>
    <w:rsid w:val="00BF613C"/>
    <w:rsid w:val="00C11E58"/>
    <w:rsid w:val="00C20595"/>
    <w:rsid w:val="00C22DE2"/>
    <w:rsid w:val="00C2468E"/>
    <w:rsid w:val="00C54FA1"/>
    <w:rsid w:val="00C65F49"/>
    <w:rsid w:val="00C713D1"/>
    <w:rsid w:val="00C74476"/>
    <w:rsid w:val="00C90308"/>
    <w:rsid w:val="00C90CBF"/>
    <w:rsid w:val="00C954BA"/>
    <w:rsid w:val="00C9711B"/>
    <w:rsid w:val="00CB16B2"/>
    <w:rsid w:val="00CB2D25"/>
    <w:rsid w:val="00CD3B13"/>
    <w:rsid w:val="00D12741"/>
    <w:rsid w:val="00D27404"/>
    <w:rsid w:val="00D35819"/>
    <w:rsid w:val="00D3722C"/>
    <w:rsid w:val="00D477F6"/>
    <w:rsid w:val="00D47BDE"/>
    <w:rsid w:val="00D7380C"/>
    <w:rsid w:val="00D90CFE"/>
    <w:rsid w:val="00D91C95"/>
    <w:rsid w:val="00DA7DAF"/>
    <w:rsid w:val="00DB6DC8"/>
    <w:rsid w:val="00DB792D"/>
    <w:rsid w:val="00DD4C9F"/>
    <w:rsid w:val="00DE4B46"/>
    <w:rsid w:val="00DF0A53"/>
    <w:rsid w:val="00DF1F4A"/>
    <w:rsid w:val="00DF2BB8"/>
    <w:rsid w:val="00E05864"/>
    <w:rsid w:val="00E23A6C"/>
    <w:rsid w:val="00E24147"/>
    <w:rsid w:val="00E33C3E"/>
    <w:rsid w:val="00E41FB4"/>
    <w:rsid w:val="00E44E4E"/>
    <w:rsid w:val="00E50E5E"/>
    <w:rsid w:val="00E55DCA"/>
    <w:rsid w:val="00E6163D"/>
    <w:rsid w:val="00E72200"/>
    <w:rsid w:val="00E7249E"/>
    <w:rsid w:val="00E86CDA"/>
    <w:rsid w:val="00E95970"/>
    <w:rsid w:val="00E97B6A"/>
    <w:rsid w:val="00EB0570"/>
    <w:rsid w:val="00EB430D"/>
    <w:rsid w:val="00EB4603"/>
    <w:rsid w:val="00EC67B1"/>
    <w:rsid w:val="00EE5A44"/>
    <w:rsid w:val="00EE7AE7"/>
    <w:rsid w:val="00EE7D18"/>
    <w:rsid w:val="00EF4675"/>
    <w:rsid w:val="00EF78C5"/>
    <w:rsid w:val="00F056F3"/>
    <w:rsid w:val="00F15BA2"/>
    <w:rsid w:val="00F222B5"/>
    <w:rsid w:val="00F266C4"/>
    <w:rsid w:val="00F3638C"/>
    <w:rsid w:val="00F6545D"/>
    <w:rsid w:val="00F7077D"/>
    <w:rsid w:val="00F71A03"/>
    <w:rsid w:val="00F84EDE"/>
    <w:rsid w:val="00FA0B3C"/>
    <w:rsid w:val="00FE6332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E98DF"/>
  <w15:chartTrackingRefBased/>
  <w15:docId w15:val="{45FCCD31-9BD0-42A7-A2BA-E089EB96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A4F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2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24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24147"/>
    <w:rPr>
      <w:sz w:val="18"/>
      <w:szCs w:val="18"/>
    </w:rPr>
  </w:style>
  <w:style w:type="paragraph" w:styleId="a7">
    <w:name w:val="List Paragraph"/>
    <w:basedOn w:val="a"/>
    <w:uiPriority w:val="34"/>
    <w:qFormat/>
    <w:rsid w:val="00E44E4E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246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C246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9D7A4F"/>
    <w:rPr>
      <w:b/>
      <w:bCs/>
      <w:kern w:val="44"/>
      <w:sz w:val="44"/>
      <w:szCs w:val="44"/>
    </w:rPr>
  </w:style>
  <w:style w:type="paragraph" w:styleId="aa">
    <w:name w:val="TOC Heading"/>
    <w:basedOn w:val="1"/>
    <w:next w:val="a"/>
    <w:uiPriority w:val="39"/>
    <w:unhideWhenUsed/>
    <w:qFormat/>
    <w:rsid w:val="00342B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1F12"/>
    <w:pPr>
      <w:tabs>
        <w:tab w:val="right" w:leader="dot" w:pos="8296"/>
      </w:tabs>
    </w:pPr>
  </w:style>
  <w:style w:type="character" w:styleId="ab">
    <w:name w:val="Hyperlink"/>
    <w:basedOn w:val="a0"/>
    <w:uiPriority w:val="99"/>
    <w:unhideWhenUsed/>
    <w:rsid w:val="00342B6D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B217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42B6D"/>
    <w:pPr>
      <w:ind w:leftChars="200" w:left="420"/>
    </w:pPr>
  </w:style>
  <w:style w:type="table" w:styleId="ac">
    <w:name w:val="Table Grid"/>
    <w:basedOn w:val="a1"/>
    <w:uiPriority w:val="39"/>
    <w:rsid w:val="00E86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22D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51CA0-64A1-40F7-91D4-17BB313E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16521</TotalTime>
  <Pages>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winntadm</cp:lastModifiedBy>
  <cp:revision>55</cp:revision>
  <dcterms:created xsi:type="dcterms:W3CDTF">2017-09-06T05:30:00Z</dcterms:created>
  <dcterms:modified xsi:type="dcterms:W3CDTF">2023-12-19T07:49:00Z</dcterms:modified>
</cp:coreProperties>
</file>