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6071A" w14:textId="77777777" w:rsidR="00987D23" w:rsidRPr="00DF4AA7" w:rsidRDefault="000B406E">
      <w:pPr>
        <w:spacing w:after="0" w:line="259" w:lineRule="auto"/>
        <w:ind w:left="257" w:firstLine="0"/>
      </w:pPr>
      <w:r w:rsidRPr="00DF4AA7">
        <w:rPr>
          <w:noProof/>
        </w:rPr>
        <w:drawing>
          <wp:inline distT="0" distB="0" distL="0" distR="0" wp14:anchorId="6931D114" wp14:editId="372ECB0D">
            <wp:extent cx="1485900" cy="847344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AA7">
        <w:t xml:space="preserve"> </w:t>
      </w:r>
    </w:p>
    <w:p w14:paraId="58DB2772" w14:textId="77777777" w:rsidR="00987D23" w:rsidRPr="00DF4AA7" w:rsidRDefault="000B406E">
      <w:pPr>
        <w:ind w:left="201" w:right="2"/>
      </w:pPr>
      <w:r w:rsidRPr="00DF4AA7">
        <w:t xml:space="preserve">МИНОБРНАУКИ РОССИИ </w:t>
      </w:r>
    </w:p>
    <w:p w14:paraId="6A851754" w14:textId="77777777" w:rsidR="00987D23" w:rsidRPr="00DF4AA7" w:rsidRDefault="000B406E">
      <w:pPr>
        <w:ind w:left="10"/>
      </w:pPr>
      <w:r w:rsidRPr="00DF4AA7">
        <w:t xml:space="preserve">федеральное государственное бюджетное образовательное учреждение высшего образования </w:t>
      </w:r>
    </w:p>
    <w:p w14:paraId="0EDCE655" w14:textId="77777777" w:rsidR="00987D23" w:rsidRPr="00DF4AA7" w:rsidRDefault="000B406E">
      <w:pPr>
        <w:ind w:left="201" w:right="5"/>
      </w:pPr>
      <w:r w:rsidRPr="00DF4AA7">
        <w:t xml:space="preserve"> «Московский государственный технологический университет </w:t>
      </w:r>
    </w:p>
    <w:p w14:paraId="4B7D052C" w14:textId="77777777" w:rsidR="00987D23" w:rsidRPr="00DF4AA7" w:rsidRDefault="000B406E">
      <w:pPr>
        <w:ind w:left="201" w:right="3"/>
      </w:pPr>
      <w:r w:rsidRPr="00DF4AA7">
        <w:t xml:space="preserve">«СТАНКИН» </w:t>
      </w:r>
    </w:p>
    <w:p w14:paraId="163C4EF7" w14:textId="77777777" w:rsidR="00987D23" w:rsidRPr="00DF4AA7" w:rsidRDefault="000B406E">
      <w:pPr>
        <w:ind w:left="201"/>
      </w:pPr>
      <w:r w:rsidRPr="00DF4AA7">
        <w:t xml:space="preserve">(ФГБОУ ВО «МГТУ «СТАНКИН») </w:t>
      </w:r>
    </w:p>
    <w:p w14:paraId="22AE1560" w14:textId="77777777" w:rsidR="00987D23" w:rsidRPr="00DF4AA7" w:rsidRDefault="000B406E">
      <w:pPr>
        <w:spacing w:after="69" w:line="259" w:lineRule="auto"/>
        <w:ind w:left="-29" w:right="-216" w:firstLine="0"/>
        <w:jc w:val="left"/>
      </w:pPr>
      <w:r w:rsidRPr="00DF4AA7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193082F3" wp14:editId="751C53DB">
                <wp:extent cx="5977128" cy="6096"/>
                <wp:effectExtent l="0" t="0" r="0" b="0"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128" cy="6096"/>
                          <a:chOff x="0" y="0"/>
                          <a:chExt cx="5977128" cy="6096"/>
                        </a:xfrm>
                      </wpg:grpSpPr>
                      <wps:wsp>
                        <wps:cNvPr id="936" name="Shape 936"/>
                        <wps:cNvSpPr/>
                        <wps:spPr>
                          <a:xfrm>
                            <a:off x="0" y="0"/>
                            <a:ext cx="5977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28" h="9144">
                                <a:moveTo>
                                  <a:pt x="0" y="0"/>
                                </a:moveTo>
                                <a:lnTo>
                                  <a:pt x="5977128" y="0"/>
                                </a:lnTo>
                                <a:lnTo>
                                  <a:pt x="5977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9" style="width:470.64pt;height:0.480011pt;mso-position-horizontal-relative:char;mso-position-vertical-relative:line" coordsize="59771,60">
                <v:shape id="Shape 937" style="position:absolute;width:59771;height:91;left:0;top:0;" coordsize="5977128,9144" path="m0,0l5977128,0l59771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76CDD5" w14:textId="77777777" w:rsidR="00987D23" w:rsidRPr="00DF4AA7" w:rsidRDefault="000B406E">
      <w:pPr>
        <w:spacing w:after="0" w:line="259" w:lineRule="auto"/>
        <w:ind w:left="0" w:firstLine="0"/>
        <w:jc w:val="left"/>
      </w:pPr>
      <w:r w:rsidRPr="00DF4AA7">
        <w:t xml:space="preserve"> </w:t>
      </w:r>
    </w:p>
    <w:tbl>
      <w:tblPr>
        <w:tblStyle w:val="TableGrid"/>
        <w:tblW w:w="9212" w:type="dxa"/>
        <w:tblInd w:w="108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5923"/>
        <w:gridCol w:w="3289"/>
      </w:tblGrid>
      <w:tr w:rsidR="00987D23" w:rsidRPr="00DF4AA7" w14:paraId="0CC197E0" w14:textId="77777777">
        <w:trPr>
          <w:trHeight w:val="62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</w:tcPr>
          <w:p w14:paraId="66C9FAED" w14:textId="16C8CFDF" w:rsidR="00987D23" w:rsidRPr="00DF4AA7" w:rsidRDefault="000B406E">
            <w:pPr>
              <w:spacing w:after="0" w:line="259" w:lineRule="auto"/>
              <w:ind w:left="0" w:right="2278" w:firstLine="0"/>
              <w:jc w:val="left"/>
            </w:pPr>
            <w:r w:rsidRPr="00DF4AA7">
              <w:t>Институт информационных</w:t>
            </w:r>
          </w:p>
          <w:p w14:paraId="67C32291" w14:textId="405BCEE8" w:rsidR="000B406E" w:rsidRPr="00DF4AA7" w:rsidRDefault="000B406E" w:rsidP="000B406E">
            <w:pPr>
              <w:spacing w:after="18" w:line="259" w:lineRule="auto"/>
              <w:ind w:left="0" w:firstLine="0"/>
              <w:jc w:val="left"/>
            </w:pPr>
            <w:r w:rsidRPr="00DF4AA7">
              <w:t>систем и технологий</w:t>
            </w: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44120BBD" w14:textId="77777777" w:rsidR="00987D23" w:rsidRPr="00DF4AA7" w:rsidRDefault="000B406E" w:rsidP="000B406E">
            <w:pPr>
              <w:spacing w:after="23" w:line="259" w:lineRule="auto"/>
              <w:ind w:left="0" w:firstLine="0"/>
              <w:jc w:val="left"/>
            </w:pPr>
            <w:r w:rsidRPr="00DF4AA7">
              <w:t xml:space="preserve">Кафедра </w:t>
            </w:r>
          </w:p>
          <w:p w14:paraId="03591D31" w14:textId="77777777" w:rsidR="00987D23" w:rsidRPr="00DF4AA7" w:rsidRDefault="000B406E">
            <w:pPr>
              <w:spacing w:after="0" w:line="259" w:lineRule="auto"/>
              <w:ind w:left="0" w:firstLine="0"/>
              <w:jc w:val="both"/>
            </w:pPr>
            <w:r w:rsidRPr="00DF4AA7">
              <w:t xml:space="preserve">информационных систем </w:t>
            </w:r>
          </w:p>
        </w:tc>
      </w:tr>
    </w:tbl>
    <w:p w14:paraId="75773E5E" w14:textId="60453216" w:rsidR="00987D23" w:rsidRPr="00DF4AA7" w:rsidRDefault="00987D23">
      <w:pPr>
        <w:spacing w:after="0" w:line="259" w:lineRule="auto"/>
        <w:ind w:left="0" w:firstLine="0"/>
        <w:jc w:val="left"/>
      </w:pPr>
    </w:p>
    <w:p w14:paraId="7AA0A2CB" w14:textId="77777777" w:rsidR="00987D23" w:rsidRPr="00DF4AA7" w:rsidRDefault="000B406E">
      <w:pPr>
        <w:spacing w:after="169" w:line="259" w:lineRule="auto"/>
        <w:ind w:left="0" w:firstLine="0"/>
        <w:jc w:val="left"/>
      </w:pPr>
      <w:r w:rsidRPr="00DF4AA7">
        <w:t xml:space="preserve"> </w:t>
      </w:r>
    </w:p>
    <w:p w14:paraId="7F922F51" w14:textId="77777777" w:rsidR="00987D23" w:rsidRPr="00DF4AA7" w:rsidRDefault="000B406E">
      <w:pPr>
        <w:ind w:left="201" w:right="4"/>
      </w:pPr>
      <w:r w:rsidRPr="00DF4AA7">
        <w:t xml:space="preserve">Основная образовательная программа 09.03.02 </w:t>
      </w:r>
    </w:p>
    <w:p w14:paraId="262E3415" w14:textId="77777777" w:rsidR="00987D23" w:rsidRPr="00DF4AA7" w:rsidRDefault="000B406E">
      <w:pPr>
        <w:spacing w:after="182"/>
        <w:ind w:left="201" w:right="3"/>
      </w:pPr>
      <w:r w:rsidRPr="00DF4AA7">
        <w:t xml:space="preserve">«Информационные системы» </w:t>
      </w:r>
    </w:p>
    <w:p w14:paraId="5590D4A2" w14:textId="77777777" w:rsidR="00987D23" w:rsidRPr="00DF4AA7" w:rsidRDefault="000B406E">
      <w:pPr>
        <w:spacing w:after="172" w:line="259" w:lineRule="auto"/>
        <w:ind w:left="257" w:firstLine="0"/>
      </w:pPr>
      <w:r w:rsidRPr="00DF4AA7">
        <w:t xml:space="preserve"> </w:t>
      </w:r>
    </w:p>
    <w:p w14:paraId="303A1DE0" w14:textId="77777777" w:rsidR="00987D23" w:rsidRPr="00DF4AA7" w:rsidRDefault="000B406E">
      <w:pPr>
        <w:spacing w:after="182"/>
        <w:ind w:left="201" w:right="4"/>
      </w:pPr>
      <w:r w:rsidRPr="00DF4AA7">
        <w:t xml:space="preserve">дисциплина «Информационно-телекоммуникационные сети» </w:t>
      </w:r>
    </w:p>
    <w:p w14:paraId="4098D7BE" w14:textId="77777777" w:rsidR="00987D23" w:rsidRPr="00DF4AA7" w:rsidRDefault="000B406E">
      <w:pPr>
        <w:spacing w:after="172" w:line="259" w:lineRule="auto"/>
        <w:ind w:left="257" w:firstLine="0"/>
      </w:pPr>
      <w:r w:rsidRPr="00DF4AA7">
        <w:t xml:space="preserve"> </w:t>
      </w:r>
    </w:p>
    <w:p w14:paraId="429964CC" w14:textId="77777777" w:rsidR="00987D23" w:rsidRPr="00DF4AA7" w:rsidRDefault="000B406E">
      <w:pPr>
        <w:spacing w:after="182"/>
        <w:ind w:left="201" w:right="5"/>
      </w:pPr>
      <w:r w:rsidRPr="00DF4AA7">
        <w:t xml:space="preserve">Отчет  </w:t>
      </w:r>
    </w:p>
    <w:p w14:paraId="11BCB89C" w14:textId="5906DDCB" w:rsidR="00987D23" w:rsidRPr="00DF4AA7" w:rsidRDefault="000B406E">
      <w:pPr>
        <w:spacing w:after="185"/>
        <w:ind w:left="201" w:right="5"/>
      </w:pPr>
      <w:r w:rsidRPr="00DF4AA7">
        <w:t>по лабораторной работе №</w:t>
      </w:r>
      <w:r w:rsidR="00B35B4A">
        <w:t>6</w:t>
      </w:r>
    </w:p>
    <w:p w14:paraId="1002EBA0" w14:textId="60BFC943" w:rsidR="00987D23" w:rsidRPr="00DF4AA7" w:rsidRDefault="000B406E">
      <w:pPr>
        <w:ind w:left="201" w:right="3"/>
      </w:pPr>
      <w:r w:rsidRPr="00DF4AA7">
        <w:t>«</w:t>
      </w:r>
      <w:r w:rsidR="00B35B4A" w:rsidRPr="006E02E6">
        <w:rPr>
          <w:color w:val="000000" w:themeColor="text1"/>
        </w:rPr>
        <w:t>Трансляция сетевых адресов</w:t>
      </w:r>
      <w:r w:rsidRPr="00DF4AA7">
        <w:t xml:space="preserve">» </w:t>
      </w:r>
    </w:p>
    <w:p w14:paraId="5B162061" w14:textId="77777777" w:rsidR="00987D23" w:rsidRPr="00DF4AA7" w:rsidRDefault="000B406E">
      <w:pPr>
        <w:spacing w:after="0" w:line="259" w:lineRule="auto"/>
        <w:ind w:left="0" w:firstLine="0"/>
        <w:jc w:val="left"/>
      </w:pPr>
      <w:r w:rsidRPr="00DF4AA7">
        <w:t xml:space="preserve"> </w:t>
      </w:r>
    </w:p>
    <w:p w14:paraId="7AE51F79" w14:textId="77777777" w:rsidR="00987D23" w:rsidRPr="00DF4AA7" w:rsidRDefault="000B406E">
      <w:pPr>
        <w:spacing w:after="0" w:line="259" w:lineRule="auto"/>
        <w:ind w:left="0" w:firstLine="0"/>
        <w:jc w:val="left"/>
      </w:pPr>
      <w:r w:rsidRPr="00DF4AA7">
        <w:t xml:space="preserve"> </w:t>
      </w:r>
    </w:p>
    <w:p w14:paraId="42F556EC" w14:textId="77777777" w:rsidR="00987D23" w:rsidRPr="00DF4AA7" w:rsidRDefault="000B406E">
      <w:pPr>
        <w:spacing w:after="0" w:line="259" w:lineRule="auto"/>
        <w:ind w:left="0" w:firstLine="0"/>
        <w:jc w:val="left"/>
      </w:pPr>
      <w:r w:rsidRPr="00DF4AA7">
        <w:t xml:space="preserve"> </w:t>
      </w:r>
    </w:p>
    <w:tbl>
      <w:tblPr>
        <w:tblStyle w:val="TableGrid"/>
        <w:tblW w:w="8606" w:type="dxa"/>
        <w:tblInd w:w="0" w:type="dxa"/>
        <w:tblLook w:val="04A0" w:firstRow="1" w:lastRow="0" w:firstColumn="1" w:lastColumn="0" w:noHBand="0" w:noVBand="1"/>
      </w:tblPr>
      <w:tblGrid>
        <w:gridCol w:w="3746"/>
        <w:gridCol w:w="2705"/>
        <w:gridCol w:w="2155"/>
      </w:tblGrid>
      <w:tr w:rsidR="00987D23" w:rsidRPr="00DF4AA7" w14:paraId="2FEBDC45" w14:textId="77777777">
        <w:trPr>
          <w:trHeight w:val="643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</w:tcPr>
          <w:p w14:paraId="59148036" w14:textId="77777777" w:rsidR="00987D23" w:rsidRPr="00DF4AA7" w:rsidRDefault="000B406E">
            <w:pPr>
              <w:spacing w:after="0" w:line="259" w:lineRule="auto"/>
              <w:ind w:left="120" w:right="1370" w:firstLine="0"/>
              <w:jc w:val="left"/>
            </w:pPr>
            <w:r w:rsidRPr="00DF4AA7">
              <w:t xml:space="preserve">Студент группы ИДБ-18-08 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14:paraId="028787B7" w14:textId="77777777" w:rsidR="00987D23" w:rsidRPr="00DF4AA7" w:rsidRDefault="00987D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46E20C5" w14:textId="2299BA89" w:rsidR="00987D23" w:rsidRPr="00DF4AA7" w:rsidRDefault="004E054C">
            <w:pPr>
              <w:spacing w:after="0" w:line="259" w:lineRule="auto"/>
              <w:ind w:left="0" w:firstLine="0"/>
              <w:jc w:val="left"/>
            </w:pPr>
            <w:r>
              <w:t>Петруша</w:t>
            </w:r>
            <w:r w:rsidR="000B406E" w:rsidRPr="00DF4AA7">
              <w:t xml:space="preserve"> </w:t>
            </w:r>
            <w:r>
              <w:t>А</w:t>
            </w:r>
            <w:r w:rsidR="000B406E" w:rsidRPr="00DF4AA7">
              <w:t>.</w:t>
            </w:r>
            <w:r>
              <w:t>О</w:t>
            </w:r>
            <w:r w:rsidR="000B406E" w:rsidRPr="00DF4AA7">
              <w:t xml:space="preserve">. </w:t>
            </w:r>
          </w:p>
        </w:tc>
      </w:tr>
      <w:tr w:rsidR="00987D23" w:rsidRPr="00DF4AA7" w14:paraId="0E47DB6C" w14:textId="77777777">
        <w:trPr>
          <w:trHeight w:val="2313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</w:tcPr>
          <w:p w14:paraId="066DFE1D" w14:textId="77777777" w:rsidR="00987D23" w:rsidRPr="00DF4AA7" w:rsidRDefault="000B406E">
            <w:pPr>
              <w:spacing w:after="0" w:line="259" w:lineRule="auto"/>
              <w:ind w:left="120" w:firstLine="0"/>
              <w:jc w:val="left"/>
            </w:pPr>
            <w:r w:rsidRPr="00DF4AA7">
              <w:t xml:space="preserve">Преподаватель </w:t>
            </w:r>
          </w:p>
          <w:p w14:paraId="44BA571B" w14:textId="77777777" w:rsidR="00987D23" w:rsidRPr="00DF4AA7" w:rsidRDefault="000B406E">
            <w:pPr>
              <w:spacing w:after="1319" w:line="259" w:lineRule="auto"/>
              <w:ind w:left="120" w:firstLine="0"/>
              <w:jc w:val="left"/>
            </w:pPr>
            <w:r w:rsidRPr="00DF4AA7">
              <w:t xml:space="preserve">к.т.н., доц. </w:t>
            </w:r>
          </w:p>
          <w:p w14:paraId="3BAC85F8" w14:textId="77777777" w:rsidR="00987D23" w:rsidRPr="00DF4AA7" w:rsidRDefault="000B406E">
            <w:pPr>
              <w:spacing w:after="0" w:line="259" w:lineRule="auto"/>
              <w:ind w:left="0" w:firstLine="0"/>
              <w:jc w:val="left"/>
            </w:pPr>
            <w:r w:rsidRPr="00DF4AA7">
              <w:t xml:space="preserve"> 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C48CB" w14:textId="77777777" w:rsidR="00987D23" w:rsidRPr="00DF4AA7" w:rsidRDefault="000B406E">
            <w:pPr>
              <w:spacing w:after="213" w:line="259" w:lineRule="auto"/>
              <w:ind w:left="931" w:firstLine="0"/>
              <w:jc w:val="left"/>
            </w:pPr>
            <w:r w:rsidRPr="00DF4AA7">
              <w:t xml:space="preserve"> </w:t>
            </w:r>
          </w:p>
          <w:p w14:paraId="5AA17B72" w14:textId="77777777" w:rsidR="00987D23" w:rsidRPr="00DF4AA7" w:rsidRDefault="000B406E">
            <w:pPr>
              <w:spacing w:after="0" w:line="259" w:lineRule="auto"/>
              <w:ind w:left="931" w:firstLine="0"/>
              <w:jc w:val="left"/>
            </w:pPr>
            <w:r w:rsidRPr="00DF4AA7">
              <w:t xml:space="preserve"> 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009AD3E" w14:textId="77777777" w:rsidR="00987D23" w:rsidRPr="00DF4AA7" w:rsidRDefault="000B406E">
            <w:pPr>
              <w:spacing w:after="0" w:line="259" w:lineRule="auto"/>
              <w:ind w:left="0" w:firstLine="0"/>
              <w:jc w:val="both"/>
            </w:pPr>
            <w:proofErr w:type="spellStart"/>
            <w:r w:rsidRPr="00DF4AA7">
              <w:t>Сосенушкин</w:t>
            </w:r>
            <w:proofErr w:type="spellEnd"/>
            <w:r w:rsidRPr="00DF4AA7">
              <w:t xml:space="preserve"> С.Е. </w:t>
            </w:r>
          </w:p>
        </w:tc>
      </w:tr>
    </w:tbl>
    <w:p w14:paraId="2813D3EC" w14:textId="77777777" w:rsidR="000B406E" w:rsidRPr="00DF4AA7" w:rsidRDefault="000B406E">
      <w:pPr>
        <w:tabs>
          <w:tab w:val="center" w:pos="4678"/>
          <w:tab w:val="center" w:pos="8485"/>
        </w:tabs>
        <w:spacing w:after="0" w:line="259" w:lineRule="auto"/>
        <w:ind w:left="0" w:firstLine="0"/>
        <w:jc w:val="left"/>
      </w:pPr>
      <w:r w:rsidRPr="00DF4AA7">
        <w:rPr>
          <w:rFonts w:eastAsia="Calibri"/>
          <w:sz w:val="22"/>
        </w:rPr>
        <w:tab/>
      </w:r>
      <w:r w:rsidRPr="00DF4AA7">
        <w:t xml:space="preserve">Москва, 2020 г. </w:t>
      </w:r>
    </w:p>
    <w:p w14:paraId="4730C359" w14:textId="58056AF5" w:rsidR="00E84B5A" w:rsidRDefault="00E84B5A" w:rsidP="001325DC">
      <w:pPr>
        <w:jc w:val="left"/>
        <w:rPr>
          <w:color w:val="000000" w:themeColor="text1"/>
          <w:szCs w:val="28"/>
        </w:rPr>
      </w:pPr>
    </w:p>
    <w:p w14:paraId="62E50F05" w14:textId="35F9FF4F" w:rsidR="006C1881" w:rsidRDefault="006C1881" w:rsidP="001325DC">
      <w:pPr>
        <w:jc w:val="left"/>
        <w:rPr>
          <w:color w:val="000000" w:themeColor="text1"/>
          <w:szCs w:val="28"/>
        </w:rPr>
      </w:pPr>
    </w:p>
    <w:p w14:paraId="52C43B25" w14:textId="77777777" w:rsidR="00F54627" w:rsidRDefault="00F54627" w:rsidP="001325DC">
      <w:pPr>
        <w:jc w:val="left"/>
        <w:rPr>
          <w:color w:val="000000" w:themeColor="text1"/>
          <w:szCs w:val="28"/>
        </w:rPr>
      </w:pPr>
    </w:p>
    <w:p w14:paraId="1010B652" w14:textId="77777777" w:rsidR="00E84B5A" w:rsidRPr="00CC22D9" w:rsidRDefault="00E84B5A" w:rsidP="00CC22D9">
      <w:pPr>
        <w:spacing w:after="0" w:line="360" w:lineRule="auto"/>
        <w:ind w:left="0" w:firstLine="0"/>
        <w:rPr>
          <w:szCs w:val="28"/>
        </w:rPr>
      </w:pPr>
      <w:bookmarkStart w:id="0" w:name="_Toc54273768"/>
      <w:r w:rsidRPr="00CC22D9">
        <w:rPr>
          <w:szCs w:val="28"/>
        </w:rPr>
        <w:lastRenderedPageBreak/>
        <w:t>Лабораторная работа выполнялась под вариантом №4.</w:t>
      </w:r>
    </w:p>
    <w:p w14:paraId="4B1CF01D" w14:textId="77777777" w:rsidR="00D95C35" w:rsidRPr="00CC22D9" w:rsidRDefault="00D95C35" w:rsidP="00CC22D9">
      <w:pPr>
        <w:pStyle w:val="1"/>
        <w:spacing w:before="200" w:after="240" w:line="36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54273775"/>
      <w:bookmarkEnd w:id="0"/>
      <w:r w:rsidRPr="00CC22D9">
        <w:rPr>
          <w:rFonts w:ascii="Times New Roman" w:hAnsi="Times New Roman" w:cs="Times New Roman"/>
          <w:b/>
          <w:bCs/>
          <w:color w:val="000000" w:themeColor="text1"/>
        </w:rPr>
        <w:t>Схема сети</w:t>
      </w:r>
      <w:bookmarkEnd w:id="1"/>
    </w:p>
    <w:p w14:paraId="303477BB" w14:textId="096EBCCD" w:rsidR="00D95C35" w:rsidRPr="00F54627" w:rsidRDefault="00075EFC" w:rsidP="006C1881">
      <w:pPr>
        <w:ind w:left="0"/>
        <w:rPr>
          <w:color w:val="000000" w:themeColor="text1"/>
          <w:szCs w:val="28"/>
          <w:lang w:val="en-US"/>
        </w:rPr>
      </w:pPr>
      <w:r w:rsidRPr="00075EFC">
        <w:rPr>
          <w:color w:val="000000" w:themeColor="text1"/>
          <w:szCs w:val="28"/>
          <w:lang w:val="en-US"/>
        </w:rPr>
        <w:drawing>
          <wp:inline distT="0" distB="0" distL="0" distR="0" wp14:anchorId="784DAAFC" wp14:editId="1C73256F">
            <wp:extent cx="5154646" cy="3240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64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09B0" w14:textId="77777777" w:rsidR="00D95C35" w:rsidRPr="00CC22D9" w:rsidRDefault="00D95C35" w:rsidP="00075EFC">
      <w:pPr>
        <w:pStyle w:val="1"/>
        <w:spacing w:before="200" w:after="240" w:line="36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54273776"/>
      <w:r w:rsidRPr="00CC22D9">
        <w:rPr>
          <w:rFonts w:ascii="Times New Roman" w:hAnsi="Times New Roman" w:cs="Times New Roman"/>
          <w:b/>
          <w:bCs/>
          <w:color w:val="000000" w:themeColor="text1"/>
        </w:rPr>
        <w:t>Таблицы</w:t>
      </w:r>
      <w:bookmarkEnd w:id="2"/>
    </w:p>
    <w:p w14:paraId="35DB620D" w14:textId="3DC621DB" w:rsidR="00CC22D9" w:rsidRDefault="00CC22D9" w:rsidP="00CC22D9">
      <w:pPr>
        <w:pStyle w:val="2"/>
        <w:spacing w:before="200" w:after="24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 w:rsidRPr="00CC22D9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Сведения о конфигурации устройств</w:t>
      </w:r>
    </w:p>
    <w:tbl>
      <w:tblPr>
        <w:tblStyle w:val="a5"/>
        <w:tblW w:w="1020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2126"/>
        <w:gridCol w:w="2123"/>
        <w:gridCol w:w="2129"/>
        <w:gridCol w:w="1983"/>
      </w:tblGrid>
      <w:tr w:rsidR="00D06A6F" w:rsidRPr="002D568E" w14:paraId="25729431" w14:textId="77777777" w:rsidTr="00D06A6F">
        <w:trPr>
          <w:tblHeader/>
        </w:trPr>
        <w:tc>
          <w:tcPr>
            <w:tcW w:w="1844" w:type="dxa"/>
            <w:shd w:val="clear" w:color="auto" w:fill="D9D9D9" w:themeFill="background1" w:themeFillShade="D9"/>
          </w:tcPr>
          <w:p w14:paraId="702ED7F4" w14:textId="5B17338E" w:rsidR="00D06A6F" w:rsidRPr="002D568E" w:rsidRDefault="00D06A6F" w:rsidP="00D06A6F">
            <w:pPr>
              <w:ind w:left="-120" w:firstLine="12"/>
              <w:rPr>
                <w:b/>
                <w:color w:val="auto"/>
              </w:rPr>
            </w:pPr>
            <w:r w:rsidRPr="006F4E04">
              <w:rPr>
                <w:b/>
                <w:szCs w:val="28"/>
              </w:rPr>
              <w:t>Устройств</w:t>
            </w:r>
            <w:r>
              <w:rPr>
                <w:b/>
                <w:szCs w:val="28"/>
              </w:rPr>
              <w:t>о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01F96B6" w14:textId="77777777" w:rsidR="00D06A6F" w:rsidRPr="002D568E" w:rsidRDefault="00D06A6F" w:rsidP="00E254F0">
            <w:pPr>
              <w:ind w:firstLine="0"/>
              <w:rPr>
                <w:b/>
                <w:color w:val="auto"/>
              </w:rPr>
            </w:pPr>
            <w:r w:rsidRPr="002D568E">
              <w:rPr>
                <w:b/>
                <w:color w:val="auto"/>
              </w:rPr>
              <w:t>Интерфейс</w:t>
            </w:r>
            <w:r w:rsidRPr="002D568E">
              <w:rPr>
                <w:b/>
                <w:color w:val="auto"/>
                <w:lang w:val="en-US"/>
              </w:rPr>
              <w:t xml:space="preserve"> 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66E5B3AF" w14:textId="617B80C4" w:rsidR="00D06A6F" w:rsidRPr="002D568E" w:rsidRDefault="00D06A6F" w:rsidP="00E254F0">
            <w:pPr>
              <w:ind w:firstLine="0"/>
              <w:rPr>
                <w:b/>
                <w:color w:val="auto"/>
                <w:lang w:val="en-US"/>
              </w:rPr>
            </w:pPr>
            <w:r w:rsidRPr="002D568E">
              <w:rPr>
                <w:b/>
                <w:color w:val="auto"/>
              </w:rPr>
              <w:t>IP-адрес</w:t>
            </w:r>
          </w:p>
        </w:tc>
        <w:tc>
          <w:tcPr>
            <w:tcW w:w="2129" w:type="dxa"/>
            <w:shd w:val="clear" w:color="auto" w:fill="D9D9D9" w:themeFill="background1" w:themeFillShade="D9"/>
          </w:tcPr>
          <w:p w14:paraId="152B2C2D" w14:textId="77777777" w:rsidR="00D06A6F" w:rsidRPr="002D568E" w:rsidRDefault="00D06A6F" w:rsidP="00E254F0">
            <w:pPr>
              <w:ind w:firstLine="0"/>
              <w:rPr>
                <w:b/>
                <w:color w:val="auto"/>
              </w:rPr>
            </w:pPr>
            <w:r w:rsidRPr="002D568E">
              <w:rPr>
                <w:b/>
                <w:color w:val="auto"/>
              </w:rPr>
              <w:t>Маска подсети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344A6788" w14:textId="77777777" w:rsidR="00D06A6F" w:rsidRPr="002D568E" w:rsidRDefault="00D06A6F" w:rsidP="00E254F0">
            <w:pPr>
              <w:ind w:firstLine="0"/>
              <w:jc w:val="left"/>
              <w:rPr>
                <w:b/>
                <w:color w:val="auto"/>
              </w:rPr>
            </w:pPr>
            <w:r w:rsidRPr="002D568E">
              <w:rPr>
                <w:b/>
                <w:color w:val="auto"/>
              </w:rPr>
              <w:t xml:space="preserve">Шлюз </w:t>
            </w:r>
            <w:r w:rsidRPr="002D568E">
              <w:rPr>
                <w:color w:val="auto"/>
              </w:rPr>
              <w:t>(где необходимо)</w:t>
            </w:r>
          </w:p>
        </w:tc>
      </w:tr>
      <w:tr w:rsidR="00425F7C" w:rsidRPr="002D568E" w14:paraId="2F4AA62E" w14:textId="77777777" w:rsidTr="00185363">
        <w:trPr>
          <w:trHeight w:val="170"/>
        </w:trPr>
        <w:tc>
          <w:tcPr>
            <w:tcW w:w="1844" w:type="dxa"/>
            <w:vMerge w:val="restart"/>
            <w:vAlign w:val="center"/>
          </w:tcPr>
          <w:p w14:paraId="37ABCFBA" w14:textId="3942F4C3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color w:val="auto"/>
                <w:szCs w:val="28"/>
              </w:rPr>
              <w:t>R1</w:t>
            </w:r>
          </w:p>
        </w:tc>
        <w:tc>
          <w:tcPr>
            <w:tcW w:w="2126" w:type="dxa"/>
          </w:tcPr>
          <w:p w14:paraId="554CE7B0" w14:textId="48D0E3A5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Fa0/0</w:t>
            </w:r>
          </w:p>
        </w:tc>
        <w:tc>
          <w:tcPr>
            <w:tcW w:w="2123" w:type="dxa"/>
          </w:tcPr>
          <w:p w14:paraId="026131F8" w14:textId="0C8EB07A" w:rsidR="00425F7C" w:rsidRPr="00075EFC" w:rsidRDefault="00425F7C" w:rsidP="00425F7C">
            <w:pPr>
              <w:spacing w:after="160" w:line="259" w:lineRule="auto"/>
              <w:rPr>
                <w:color w:val="auto"/>
                <w:szCs w:val="28"/>
                <w:lang w:val="en-US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192.168.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4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.1</w:t>
            </w:r>
          </w:p>
        </w:tc>
        <w:tc>
          <w:tcPr>
            <w:tcW w:w="2129" w:type="dxa"/>
          </w:tcPr>
          <w:p w14:paraId="65C6A134" w14:textId="3395B142" w:rsidR="00425F7C" w:rsidRPr="00075EFC" w:rsidRDefault="00425F7C" w:rsidP="00425F7C">
            <w:pPr>
              <w:spacing w:after="160" w:line="259" w:lineRule="auto"/>
              <w:ind w:left="-102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255.255.255.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0</w:t>
            </w:r>
          </w:p>
        </w:tc>
        <w:tc>
          <w:tcPr>
            <w:tcW w:w="1983" w:type="dxa"/>
            <w:vAlign w:val="center"/>
          </w:tcPr>
          <w:p w14:paraId="102324E2" w14:textId="77777777" w:rsidR="00425F7C" w:rsidRPr="00075EFC" w:rsidRDefault="00425F7C" w:rsidP="00425F7C">
            <w:pPr>
              <w:spacing w:after="160" w:line="259" w:lineRule="auto"/>
              <w:rPr>
                <w:color w:val="auto"/>
                <w:szCs w:val="28"/>
                <w:lang w:val="en-US"/>
              </w:rPr>
            </w:pPr>
          </w:p>
        </w:tc>
      </w:tr>
      <w:tr w:rsidR="00425F7C" w:rsidRPr="002D568E" w14:paraId="3F2F74EF" w14:textId="77777777" w:rsidTr="00185363">
        <w:trPr>
          <w:trHeight w:val="227"/>
        </w:trPr>
        <w:tc>
          <w:tcPr>
            <w:tcW w:w="1844" w:type="dxa"/>
            <w:vMerge/>
            <w:vAlign w:val="center"/>
          </w:tcPr>
          <w:p w14:paraId="5DD5EF67" w14:textId="77777777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</w:p>
        </w:tc>
        <w:tc>
          <w:tcPr>
            <w:tcW w:w="2126" w:type="dxa"/>
          </w:tcPr>
          <w:p w14:paraId="734E2133" w14:textId="42EF8DA1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Fa0/1</w:t>
            </w:r>
          </w:p>
        </w:tc>
        <w:tc>
          <w:tcPr>
            <w:tcW w:w="2123" w:type="dxa"/>
          </w:tcPr>
          <w:p w14:paraId="175C991E" w14:textId="0F775EBE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172.16.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4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2</w:t>
            </w:r>
          </w:p>
        </w:tc>
        <w:tc>
          <w:tcPr>
            <w:tcW w:w="2129" w:type="dxa"/>
          </w:tcPr>
          <w:p w14:paraId="566AC37A" w14:textId="0E9CA8AB" w:rsidR="00425F7C" w:rsidRPr="00075EFC" w:rsidRDefault="00425F7C" w:rsidP="00425F7C">
            <w:pPr>
              <w:spacing w:after="160" w:line="259" w:lineRule="auto"/>
              <w:ind w:left="-102" w:firstLine="0"/>
              <w:rPr>
                <w:color w:val="auto"/>
                <w:szCs w:val="28"/>
                <w:lang w:val="en-US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255.255.255.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983" w:type="dxa"/>
            <w:vAlign w:val="center"/>
          </w:tcPr>
          <w:p w14:paraId="58DA0645" w14:textId="77777777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</w:p>
        </w:tc>
      </w:tr>
      <w:tr w:rsidR="00425F7C" w:rsidRPr="002D568E" w14:paraId="7A344160" w14:textId="77777777" w:rsidTr="00A146F4">
        <w:trPr>
          <w:trHeight w:val="227"/>
        </w:trPr>
        <w:tc>
          <w:tcPr>
            <w:tcW w:w="1844" w:type="dxa"/>
            <w:vMerge w:val="restart"/>
            <w:vAlign w:val="center"/>
          </w:tcPr>
          <w:p w14:paraId="00048332" w14:textId="072A4810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color w:val="auto"/>
                <w:szCs w:val="28"/>
              </w:rPr>
              <w:t xml:space="preserve">R0 </w:t>
            </w:r>
          </w:p>
        </w:tc>
        <w:tc>
          <w:tcPr>
            <w:tcW w:w="2126" w:type="dxa"/>
          </w:tcPr>
          <w:p w14:paraId="4829D1C8" w14:textId="3E0C8B03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  <w:lang w:val="en-US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Fa0/0</w:t>
            </w:r>
          </w:p>
        </w:tc>
        <w:tc>
          <w:tcPr>
            <w:tcW w:w="2123" w:type="dxa"/>
          </w:tcPr>
          <w:p w14:paraId="0761BD7A" w14:textId="5119607B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172.17.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4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.1</w:t>
            </w:r>
          </w:p>
        </w:tc>
        <w:tc>
          <w:tcPr>
            <w:tcW w:w="2129" w:type="dxa"/>
          </w:tcPr>
          <w:p w14:paraId="4BAEAE29" w14:textId="0130EF27" w:rsidR="00425F7C" w:rsidRPr="00075EFC" w:rsidRDefault="00425F7C" w:rsidP="00425F7C">
            <w:pPr>
              <w:spacing w:after="160" w:line="259" w:lineRule="auto"/>
              <w:ind w:left="-102"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255.255.255.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0</w:t>
            </w:r>
          </w:p>
        </w:tc>
        <w:tc>
          <w:tcPr>
            <w:tcW w:w="1983" w:type="dxa"/>
            <w:vAlign w:val="center"/>
          </w:tcPr>
          <w:p w14:paraId="075C479F" w14:textId="77777777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</w:p>
        </w:tc>
      </w:tr>
      <w:tr w:rsidR="00425F7C" w:rsidRPr="002D568E" w14:paraId="757E58F8" w14:textId="77777777" w:rsidTr="00A146F4">
        <w:trPr>
          <w:trHeight w:val="227"/>
        </w:trPr>
        <w:tc>
          <w:tcPr>
            <w:tcW w:w="1844" w:type="dxa"/>
            <w:vMerge/>
            <w:vAlign w:val="center"/>
          </w:tcPr>
          <w:p w14:paraId="79F9BC6D" w14:textId="77777777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</w:p>
        </w:tc>
        <w:tc>
          <w:tcPr>
            <w:tcW w:w="2126" w:type="dxa"/>
          </w:tcPr>
          <w:p w14:paraId="399C986C" w14:textId="64B5DF8B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  <w:lang w:val="en-US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Fa0/1</w:t>
            </w:r>
          </w:p>
        </w:tc>
        <w:tc>
          <w:tcPr>
            <w:tcW w:w="2123" w:type="dxa"/>
          </w:tcPr>
          <w:p w14:paraId="47904113" w14:textId="7B03FDF5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172.16.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4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1</w:t>
            </w:r>
          </w:p>
        </w:tc>
        <w:tc>
          <w:tcPr>
            <w:tcW w:w="2129" w:type="dxa"/>
          </w:tcPr>
          <w:p w14:paraId="041D4794" w14:textId="335BF697" w:rsidR="00425F7C" w:rsidRPr="00075EFC" w:rsidRDefault="00425F7C" w:rsidP="00425F7C">
            <w:pPr>
              <w:spacing w:after="160" w:line="259" w:lineRule="auto"/>
              <w:ind w:left="-102"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255.255.255.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983" w:type="dxa"/>
            <w:vAlign w:val="center"/>
          </w:tcPr>
          <w:p w14:paraId="724FABCA" w14:textId="77777777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</w:p>
        </w:tc>
      </w:tr>
      <w:tr w:rsidR="00425F7C" w:rsidRPr="002D568E" w14:paraId="2CA3C8C2" w14:textId="77777777" w:rsidTr="00A146F4">
        <w:trPr>
          <w:trHeight w:val="227"/>
        </w:trPr>
        <w:tc>
          <w:tcPr>
            <w:tcW w:w="1844" w:type="dxa"/>
            <w:vMerge/>
            <w:vAlign w:val="center"/>
          </w:tcPr>
          <w:p w14:paraId="4400E05C" w14:textId="77777777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</w:p>
        </w:tc>
        <w:tc>
          <w:tcPr>
            <w:tcW w:w="2126" w:type="dxa"/>
          </w:tcPr>
          <w:p w14:paraId="70AC01E9" w14:textId="6A0FD8C4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  <w:lang w:val="en-US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Eth0/1/0</w:t>
            </w:r>
          </w:p>
        </w:tc>
        <w:tc>
          <w:tcPr>
            <w:tcW w:w="2123" w:type="dxa"/>
          </w:tcPr>
          <w:p w14:paraId="11D23558" w14:textId="7CFBD634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10.0.1.2</w:t>
            </w:r>
          </w:p>
        </w:tc>
        <w:tc>
          <w:tcPr>
            <w:tcW w:w="2129" w:type="dxa"/>
          </w:tcPr>
          <w:p w14:paraId="48552172" w14:textId="64558485" w:rsidR="00425F7C" w:rsidRPr="00075EFC" w:rsidRDefault="00425F7C" w:rsidP="00425F7C">
            <w:pPr>
              <w:spacing w:after="160" w:line="259" w:lineRule="auto"/>
              <w:ind w:left="-102"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255.255.255.0</w:t>
            </w:r>
          </w:p>
        </w:tc>
        <w:tc>
          <w:tcPr>
            <w:tcW w:w="1983" w:type="dxa"/>
            <w:vAlign w:val="center"/>
          </w:tcPr>
          <w:p w14:paraId="04F10043" w14:textId="77777777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</w:p>
        </w:tc>
      </w:tr>
      <w:tr w:rsidR="00425F7C" w:rsidRPr="002D568E" w14:paraId="3B62DD53" w14:textId="77777777" w:rsidTr="00EF0282">
        <w:trPr>
          <w:trHeight w:val="227"/>
        </w:trPr>
        <w:tc>
          <w:tcPr>
            <w:tcW w:w="1844" w:type="dxa"/>
          </w:tcPr>
          <w:p w14:paraId="5D9F4702" w14:textId="6AD2ACBC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PC 0</w:t>
            </w:r>
          </w:p>
        </w:tc>
        <w:tc>
          <w:tcPr>
            <w:tcW w:w="2126" w:type="dxa"/>
          </w:tcPr>
          <w:p w14:paraId="4273F649" w14:textId="2F398F67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NIC</w:t>
            </w:r>
          </w:p>
        </w:tc>
        <w:tc>
          <w:tcPr>
            <w:tcW w:w="2123" w:type="dxa"/>
          </w:tcPr>
          <w:p w14:paraId="75BC3132" w14:textId="3C511FE6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192.168.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4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3</w:t>
            </w:r>
          </w:p>
        </w:tc>
        <w:tc>
          <w:tcPr>
            <w:tcW w:w="2129" w:type="dxa"/>
          </w:tcPr>
          <w:p w14:paraId="4FB853D5" w14:textId="42C93E38" w:rsidR="00425F7C" w:rsidRPr="00075EFC" w:rsidRDefault="00425F7C" w:rsidP="00425F7C">
            <w:pPr>
              <w:spacing w:after="160" w:line="259" w:lineRule="auto"/>
              <w:ind w:left="-102"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255.255.255.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0</w:t>
            </w:r>
          </w:p>
        </w:tc>
        <w:tc>
          <w:tcPr>
            <w:tcW w:w="1983" w:type="dxa"/>
          </w:tcPr>
          <w:p w14:paraId="6D74F834" w14:textId="524E8C3F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192.168.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4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.1</w:t>
            </w:r>
          </w:p>
        </w:tc>
      </w:tr>
      <w:tr w:rsidR="00425F7C" w:rsidRPr="002D568E" w14:paraId="78056F82" w14:textId="77777777" w:rsidTr="00EF0282">
        <w:trPr>
          <w:trHeight w:val="227"/>
        </w:trPr>
        <w:tc>
          <w:tcPr>
            <w:tcW w:w="1844" w:type="dxa"/>
          </w:tcPr>
          <w:p w14:paraId="5AD18B7F" w14:textId="7C890908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PC 1</w:t>
            </w:r>
          </w:p>
        </w:tc>
        <w:tc>
          <w:tcPr>
            <w:tcW w:w="2126" w:type="dxa"/>
          </w:tcPr>
          <w:p w14:paraId="33E178E1" w14:textId="302C8380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NIC</w:t>
            </w:r>
          </w:p>
        </w:tc>
        <w:tc>
          <w:tcPr>
            <w:tcW w:w="2123" w:type="dxa"/>
          </w:tcPr>
          <w:p w14:paraId="6BE71F3C" w14:textId="144D313F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192.168</w:t>
            </w:r>
            <w:r w:rsidRPr="00075EFC">
              <w:rPr>
                <w:rFonts w:cstheme="minorBidi"/>
                <w:color w:val="000000" w:themeColor="text1"/>
                <w:szCs w:val="28"/>
              </w:rPr>
              <w:t>4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2</w:t>
            </w:r>
          </w:p>
        </w:tc>
        <w:tc>
          <w:tcPr>
            <w:tcW w:w="2129" w:type="dxa"/>
          </w:tcPr>
          <w:p w14:paraId="1CA63649" w14:textId="63BF21A9" w:rsidR="00425F7C" w:rsidRPr="00075EFC" w:rsidRDefault="00425F7C" w:rsidP="00425F7C">
            <w:pPr>
              <w:spacing w:after="160" w:line="259" w:lineRule="auto"/>
              <w:ind w:left="-102"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255.255.255.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0</w:t>
            </w:r>
          </w:p>
        </w:tc>
        <w:tc>
          <w:tcPr>
            <w:tcW w:w="1983" w:type="dxa"/>
          </w:tcPr>
          <w:p w14:paraId="2F7D612B" w14:textId="09D27B39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192.168.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4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.1</w:t>
            </w:r>
          </w:p>
        </w:tc>
      </w:tr>
      <w:tr w:rsidR="00425F7C" w:rsidRPr="002D568E" w14:paraId="3D2E1FDB" w14:textId="77777777" w:rsidTr="00EF0282">
        <w:trPr>
          <w:trHeight w:val="227"/>
        </w:trPr>
        <w:tc>
          <w:tcPr>
            <w:tcW w:w="1844" w:type="dxa"/>
          </w:tcPr>
          <w:p w14:paraId="0393B39C" w14:textId="7D41D1D8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PC 2</w:t>
            </w:r>
          </w:p>
        </w:tc>
        <w:tc>
          <w:tcPr>
            <w:tcW w:w="2126" w:type="dxa"/>
          </w:tcPr>
          <w:p w14:paraId="545E1201" w14:textId="611C4813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NIC</w:t>
            </w:r>
          </w:p>
        </w:tc>
        <w:tc>
          <w:tcPr>
            <w:tcW w:w="2123" w:type="dxa"/>
          </w:tcPr>
          <w:p w14:paraId="37E5A241" w14:textId="4692EBC5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172.17.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4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.4</w:t>
            </w:r>
          </w:p>
        </w:tc>
        <w:tc>
          <w:tcPr>
            <w:tcW w:w="2129" w:type="dxa"/>
          </w:tcPr>
          <w:p w14:paraId="7F8E750C" w14:textId="39686E08" w:rsidR="00425F7C" w:rsidRPr="00075EFC" w:rsidRDefault="00425F7C" w:rsidP="00425F7C">
            <w:pPr>
              <w:spacing w:after="160" w:line="259" w:lineRule="auto"/>
              <w:ind w:left="-102"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255.255.255.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0</w:t>
            </w:r>
          </w:p>
        </w:tc>
        <w:tc>
          <w:tcPr>
            <w:tcW w:w="1983" w:type="dxa"/>
          </w:tcPr>
          <w:p w14:paraId="172D3A9C" w14:textId="6196D25D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172.17.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4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.1</w:t>
            </w:r>
          </w:p>
        </w:tc>
      </w:tr>
      <w:tr w:rsidR="00425F7C" w:rsidRPr="002D568E" w14:paraId="5B4294FB" w14:textId="77777777" w:rsidTr="005062C7">
        <w:trPr>
          <w:trHeight w:val="227"/>
        </w:trPr>
        <w:tc>
          <w:tcPr>
            <w:tcW w:w="1844" w:type="dxa"/>
          </w:tcPr>
          <w:p w14:paraId="2D88DC57" w14:textId="2690BCBB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proofErr w:type="spellStart"/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CorpWeb</w:t>
            </w:r>
            <w:proofErr w:type="spellEnd"/>
          </w:p>
        </w:tc>
        <w:tc>
          <w:tcPr>
            <w:tcW w:w="2126" w:type="dxa"/>
          </w:tcPr>
          <w:p w14:paraId="7679CFE4" w14:textId="19A5069C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NIC</w:t>
            </w:r>
          </w:p>
        </w:tc>
        <w:tc>
          <w:tcPr>
            <w:tcW w:w="2123" w:type="dxa"/>
          </w:tcPr>
          <w:p w14:paraId="3A295950" w14:textId="66D83AA8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  <w:lang w:val="en-US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172.17.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4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.3</w:t>
            </w:r>
          </w:p>
        </w:tc>
        <w:tc>
          <w:tcPr>
            <w:tcW w:w="2129" w:type="dxa"/>
          </w:tcPr>
          <w:p w14:paraId="5F5412B9" w14:textId="729C2135" w:rsidR="00425F7C" w:rsidRPr="00075EFC" w:rsidRDefault="00425F7C" w:rsidP="00425F7C">
            <w:pPr>
              <w:spacing w:after="160" w:line="259" w:lineRule="auto"/>
              <w:ind w:left="-102"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255.255.255.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0</w:t>
            </w:r>
          </w:p>
        </w:tc>
        <w:tc>
          <w:tcPr>
            <w:tcW w:w="1983" w:type="dxa"/>
          </w:tcPr>
          <w:p w14:paraId="375F3A0B" w14:textId="5CE14146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172.17.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4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.1</w:t>
            </w:r>
          </w:p>
        </w:tc>
      </w:tr>
      <w:tr w:rsidR="00425F7C" w:rsidRPr="002D568E" w14:paraId="2966ACA2" w14:textId="77777777" w:rsidTr="005062C7">
        <w:trPr>
          <w:trHeight w:val="227"/>
        </w:trPr>
        <w:tc>
          <w:tcPr>
            <w:tcW w:w="1844" w:type="dxa"/>
          </w:tcPr>
          <w:p w14:paraId="245A4AFC" w14:textId="18EB4E33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proofErr w:type="spellStart"/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CorpDNS</w:t>
            </w:r>
            <w:proofErr w:type="spellEnd"/>
          </w:p>
        </w:tc>
        <w:tc>
          <w:tcPr>
            <w:tcW w:w="2126" w:type="dxa"/>
          </w:tcPr>
          <w:p w14:paraId="36FB6B4E" w14:textId="1623AB9C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NIC</w:t>
            </w:r>
          </w:p>
        </w:tc>
        <w:tc>
          <w:tcPr>
            <w:tcW w:w="2123" w:type="dxa"/>
          </w:tcPr>
          <w:p w14:paraId="66506D4B" w14:textId="07796690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  <w:lang w:val="en-US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172.17.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4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.2</w:t>
            </w:r>
          </w:p>
        </w:tc>
        <w:tc>
          <w:tcPr>
            <w:tcW w:w="2129" w:type="dxa"/>
          </w:tcPr>
          <w:p w14:paraId="367DCDE8" w14:textId="5B85310F" w:rsidR="00425F7C" w:rsidRPr="00075EFC" w:rsidRDefault="00425F7C" w:rsidP="00425F7C">
            <w:pPr>
              <w:spacing w:after="160" w:line="259" w:lineRule="auto"/>
              <w:ind w:left="-102"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255.255.255.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0</w:t>
            </w:r>
          </w:p>
        </w:tc>
        <w:tc>
          <w:tcPr>
            <w:tcW w:w="1983" w:type="dxa"/>
          </w:tcPr>
          <w:p w14:paraId="13511A32" w14:textId="5AC47680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172.17.</w:t>
            </w:r>
            <w:r w:rsidRPr="00075EFC">
              <w:rPr>
                <w:rFonts w:cstheme="minorBidi"/>
                <w:color w:val="000000" w:themeColor="text1"/>
                <w:szCs w:val="28"/>
              </w:rPr>
              <w:t>4</w:t>
            </w:r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.1</w:t>
            </w:r>
          </w:p>
        </w:tc>
      </w:tr>
      <w:tr w:rsidR="00425F7C" w:rsidRPr="002D568E" w14:paraId="01BF35BF" w14:textId="77777777" w:rsidTr="005062C7">
        <w:trPr>
          <w:trHeight w:val="227"/>
        </w:trPr>
        <w:tc>
          <w:tcPr>
            <w:tcW w:w="1844" w:type="dxa"/>
          </w:tcPr>
          <w:p w14:paraId="62F98CBB" w14:textId="12FFB895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proofErr w:type="spellStart"/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lastRenderedPageBreak/>
              <w:t>InetUsr</w:t>
            </w:r>
            <w:proofErr w:type="spellEnd"/>
          </w:p>
        </w:tc>
        <w:tc>
          <w:tcPr>
            <w:tcW w:w="2126" w:type="dxa"/>
          </w:tcPr>
          <w:p w14:paraId="1A98BF86" w14:textId="7758D4D0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NIC</w:t>
            </w:r>
          </w:p>
        </w:tc>
        <w:tc>
          <w:tcPr>
            <w:tcW w:w="2123" w:type="dxa"/>
          </w:tcPr>
          <w:p w14:paraId="70F82622" w14:textId="25E9219B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  <w:lang w:val="en-US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192.168.1.3</w:t>
            </w:r>
          </w:p>
        </w:tc>
        <w:tc>
          <w:tcPr>
            <w:tcW w:w="2129" w:type="dxa"/>
          </w:tcPr>
          <w:p w14:paraId="7ADBD7DD" w14:textId="7BBAFC77" w:rsidR="00425F7C" w:rsidRPr="00075EFC" w:rsidRDefault="00425F7C" w:rsidP="00425F7C">
            <w:pPr>
              <w:spacing w:after="160" w:line="259" w:lineRule="auto"/>
              <w:ind w:left="-102"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255.255.255.0</w:t>
            </w:r>
          </w:p>
        </w:tc>
        <w:tc>
          <w:tcPr>
            <w:tcW w:w="1983" w:type="dxa"/>
          </w:tcPr>
          <w:p w14:paraId="5EF540AE" w14:textId="4F74542B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192.168.1.1</w:t>
            </w:r>
          </w:p>
        </w:tc>
      </w:tr>
      <w:tr w:rsidR="00425F7C" w:rsidRPr="002D568E" w14:paraId="16FD9598" w14:textId="77777777" w:rsidTr="000608AC">
        <w:tc>
          <w:tcPr>
            <w:tcW w:w="1844" w:type="dxa"/>
          </w:tcPr>
          <w:p w14:paraId="19845FF9" w14:textId="6A610937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proofErr w:type="spellStart"/>
            <w:r w:rsidRPr="00075EFC">
              <w:rPr>
                <w:rFonts w:cstheme="minorBidi"/>
                <w:color w:val="000000" w:themeColor="text1"/>
                <w:szCs w:val="28"/>
                <w:lang w:val="en-US"/>
              </w:rPr>
              <w:t>InetSrv</w:t>
            </w:r>
            <w:proofErr w:type="spellEnd"/>
          </w:p>
        </w:tc>
        <w:tc>
          <w:tcPr>
            <w:tcW w:w="2126" w:type="dxa"/>
          </w:tcPr>
          <w:p w14:paraId="0662995E" w14:textId="27AB61D7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NIC</w:t>
            </w:r>
          </w:p>
        </w:tc>
        <w:tc>
          <w:tcPr>
            <w:tcW w:w="2123" w:type="dxa"/>
          </w:tcPr>
          <w:p w14:paraId="0FA270AF" w14:textId="74D54D4B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192.168.1.2</w:t>
            </w:r>
          </w:p>
        </w:tc>
        <w:tc>
          <w:tcPr>
            <w:tcW w:w="2129" w:type="dxa"/>
          </w:tcPr>
          <w:p w14:paraId="65C9B2A1" w14:textId="36032E6F" w:rsidR="00425F7C" w:rsidRPr="00075EFC" w:rsidRDefault="00425F7C" w:rsidP="00425F7C">
            <w:pPr>
              <w:spacing w:after="160" w:line="259" w:lineRule="auto"/>
              <w:ind w:left="-102"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255.255.255.0</w:t>
            </w:r>
          </w:p>
        </w:tc>
        <w:tc>
          <w:tcPr>
            <w:tcW w:w="1983" w:type="dxa"/>
          </w:tcPr>
          <w:p w14:paraId="05D6A827" w14:textId="3319194A" w:rsidR="00425F7C" w:rsidRPr="00075EFC" w:rsidRDefault="00425F7C" w:rsidP="00425F7C">
            <w:pPr>
              <w:spacing w:after="160" w:line="259" w:lineRule="auto"/>
              <w:ind w:firstLine="0"/>
              <w:rPr>
                <w:color w:val="auto"/>
                <w:szCs w:val="28"/>
              </w:rPr>
            </w:pPr>
            <w:r w:rsidRPr="00075EFC">
              <w:rPr>
                <w:rFonts w:cstheme="minorBidi"/>
                <w:color w:val="000000" w:themeColor="text1"/>
                <w:szCs w:val="28"/>
              </w:rPr>
              <w:t>192.168.1.1</w:t>
            </w:r>
          </w:p>
        </w:tc>
      </w:tr>
    </w:tbl>
    <w:p w14:paraId="50606799" w14:textId="79966775" w:rsidR="00CC22D9" w:rsidRPr="00425F7C" w:rsidRDefault="00CC22D9" w:rsidP="00CC22D9">
      <w:pPr>
        <w:pStyle w:val="2"/>
        <w:spacing w:before="200" w:after="24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  <w:lang w:val="en-US" w:eastAsia="en-US"/>
        </w:rPr>
      </w:pPr>
      <w:r w:rsidRPr="00CC22D9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 xml:space="preserve">Сведения о </w:t>
      </w:r>
      <w:r w:rsidR="00D06A6F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 xml:space="preserve">настроенных </w:t>
      </w:r>
      <w:r w:rsidR="00425F7C" w:rsidRPr="00425F7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en-US"/>
        </w:rPr>
        <w:t>NAT</w:t>
      </w:r>
    </w:p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1795"/>
        <w:gridCol w:w="1816"/>
        <w:gridCol w:w="1816"/>
        <w:gridCol w:w="5347"/>
      </w:tblGrid>
      <w:tr w:rsidR="00D06A6F" w:rsidRPr="002D568E" w14:paraId="5E606ABF" w14:textId="77777777" w:rsidTr="004B702F">
        <w:tc>
          <w:tcPr>
            <w:tcW w:w="1795" w:type="dxa"/>
            <w:shd w:val="clear" w:color="auto" w:fill="BFBFBF" w:themeFill="background1" w:themeFillShade="BF"/>
          </w:tcPr>
          <w:p w14:paraId="64DC3269" w14:textId="62EE7610" w:rsidR="00D06A6F" w:rsidRPr="002D568E" w:rsidRDefault="00D06A6F" w:rsidP="00D06A6F">
            <w:pPr>
              <w:ind w:left="-108" w:firstLine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Устройство</w:t>
            </w:r>
          </w:p>
        </w:tc>
        <w:tc>
          <w:tcPr>
            <w:tcW w:w="1816" w:type="dxa"/>
            <w:shd w:val="clear" w:color="auto" w:fill="BFBFBF" w:themeFill="background1" w:themeFillShade="BF"/>
          </w:tcPr>
          <w:p w14:paraId="6E86DD5A" w14:textId="667AF21F" w:rsidR="00D06A6F" w:rsidRPr="00425F7C" w:rsidRDefault="00D06A6F" w:rsidP="00E254F0">
            <w:pPr>
              <w:ind w:firstLine="0"/>
              <w:rPr>
                <w:b/>
                <w:color w:val="auto"/>
                <w:lang w:val="en-US"/>
              </w:rPr>
            </w:pPr>
            <w:r w:rsidRPr="002D568E">
              <w:rPr>
                <w:b/>
                <w:color w:val="auto"/>
              </w:rPr>
              <w:t>Интерфейс</w:t>
            </w:r>
            <w:r w:rsidR="00425F7C">
              <w:rPr>
                <w:b/>
                <w:color w:val="auto"/>
                <w:lang w:val="en-US"/>
              </w:rPr>
              <w:t xml:space="preserve"> inside</w:t>
            </w:r>
          </w:p>
        </w:tc>
        <w:tc>
          <w:tcPr>
            <w:tcW w:w="1816" w:type="dxa"/>
            <w:shd w:val="clear" w:color="auto" w:fill="BFBFBF" w:themeFill="background1" w:themeFillShade="BF"/>
          </w:tcPr>
          <w:p w14:paraId="46E6C586" w14:textId="4B26962B" w:rsidR="00D06A6F" w:rsidRPr="002D568E" w:rsidRDefault="00425F7C" w:rsidP="00E254F0">
            <w:pPr>
              <w:ind w:firstLine="0"/>
              <w:rPr>
                <w:b/>
                <w:color w:val="auto"/>
              </w:rPr>
            </w:pPr>
            <w:r w:rsidRPr="002D568E">
              <w:rPr>
                <w:b/>
                <w:color w:val="auto"/>
              </w:rPr>
              <w:t>Интерфейс</w:t>
            </w:r>
            <w:r>
              <w:rPr>
                <w:b/>
                <w:color w:val="auto"/>
                <w:lang w:val="en-US"/>
              </w:rPr>
              <w:t xml:space="preserve"> </w:t>
            </w:r>
            <w:r>
              <w:rPr>
                <w:b/>
                <w:color w:val="auto"/>
                <w:lang w:val="en-US"/>
              </w:rPr>
              <w:t>out</w:t>
            </w:r>
            <w:r>
              <w:rPr>
                <w:b/>
                <w:color w:val="auto"/>
                <w:lang w:val="en-US"/>
              </w:rPr>
              <w:t>side</w:t>
            </w:r>
          </w:p>
        </w:tc>
        <w:tc>
          <w:tcPr>
            <w:tcW w:w="5347" w:type="dxa"/>
            <w:shd w:val="clear" w:color="auto" w:fill="BFBFBF" w:themeFill="background1" w:themeFillShade="BF"/>
          </w:tcPr>
          <w:p w14:paraId="1E347B07" w14:textId="5AB04370" w:rsidR="00D06A6F" w:rsidRPr="002D568E" w:rsidRDefault="00425F7C" w:rsidP="00E254F0">
            <w:pPr>
              <w:ind w:firstLine="0"/>
              <w:rPr>
                <w:b/>
                <w:color w:val="auto"/>
              </w:rPr>
            </w:pPr>
            <w:r w:rsidRPr="006E02E6">
              <w:rPr>
                <w:color w:val="000000" w:themeColor="text1"/>
              </w:rPr>
              <w:t xml:space="preserve">Команды конфигурирования </w:t>
            </w:r>
            <w:r w:rsidRPr="006E02E6">
              <w:rPr>
                <w:color w:val="000000" w:themeColor="text1"/>
                <w:lang w:val="en-US"/>
              </w:rPr>
              <w:t>NAT</w:t>
            </w:r>
            <w:r w:rsidRPr="006E02E6">
              <w:rPr>
                <w:color w:val="000000" w:themeColor="text1"/>
              </w:rPr>
              <w:t xml:space="preserve"> </w:t>
            </w:r>
            <w:r w:rsidRPr="006E02E6">
              <w:rPr>
                <w:color w:val="000000" w:themeColor="text1"/>
              </w:rPr>
              <w:br/>
              <w:t xml:space="preserve">(включая пул и </w:t>
            </w:r>
            <w:r w:rsidRPr="006E02E6">
              <w:rPr>
                <w:color w:val="000000" w:themeColor="text1"/>
                <w:lang w:val="en-US"/>
              </w:rPr>
              <w:t>ACL</w:t>
            </w:r>
            <w:r w:rsidRPr="006E02E6">
              <w:rPr>
                <w:color w:val="000000" w:themeColor="text1"/>
              </w:rPr>
              <w:t>)</w:t>
            </w:r>
          </w:p>
        </w:tc>
      </w:tr>
      <w:tr w:rsidR="00D06A6F" w:rsidRPr="002D568E" w14:paraId="29CB8E77" w14:textId="77777777" w:rsidTr="004B702F">
        <w:trPr>
          <w:trHeight w:val="120"/>
        </w:trPr>
        <w:tc>
          <w:tcPr>
            <w:tcW w:w="1795" w:type="dxa"/>
          </w:tcPr>
          <w:p w14:paraId="33EC0BDC" w14:textId="13437B88" w:rsidR="00D06A6F" w:rsidRPr="00425F7C" w:rsidRDefault="00D06A6F" w:rsidP="00E254F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 w:rsidRPr="002D568E">
              <w:rPr>
                <w:color w:val="auto"/>
              </w:rPr>
              <w:t>R</w:t>
            </w:r>
            <w:r w:rsidR="00425F7C">
              <w:rPr>
                <w:color w:val="auto"/>
                <w:lang w:val="en-US"/>
              </w:rPr>
              <w:t>1</w:t>
            </w:r>
          </w:p>
        </w:tc>
        <w:tc>
          <w:tcPr>
            <w:tcW w:w="1816" w:type="dxa"/>
          </w:tcPr>
          <w:p w14:paraId="018FD509" w14:textId="15B7564F" w:rsidR="00D06A6F" w:rsidRPr="00273B52" w:rsidRDefault="00D06A6F" w:rsidP="00E254F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Fa</w:t>
            </w:r>
            <w:r w:rsidR="00425F7C">
              <w:rPr>
                <w:color w:val="auto"/>
                <w:lang w:val="en-US"/>
              </w:rPr>
              <w:t>0</w:t>
            </w:r>
            <w:r>
              <w:rPr>
                <w:color w:val="auto"/>
                <w:lang w:val="en-US"/>
              </w:rPr>
              <w:t>/0</w:t>
            </w:r>
          </w:p>
        </w:tc>
        <w:tc>
          <w:tcPr>
            <w:tcW w:w="1816" w:type="dxa"/>
          </w:tcPr>
          <w:p w14:paraId="05EC7325" w14:textId="4209BF2E" w:rsidR="00D06A6F" w:rsidRPr="00273B52" w:rsidRDefault="00425F7C" w:rsidP="00E254F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Fa0/</w:t>
            </w:r>
            <w:r>
              <w:rPr>
                <w:color w:val="auto"/>
                <w:lang w:val="en-US"/>
              </w:rPr>
              <w:t>1</w:t>
            </w:r>
          </w:p>
        </w:tc>
        <w:tc>
          <w:tcPr>
            <w:tcW w:w="5347" w:type="dxa"/>
          </w:tcPr>
          <w:p w14:paraId="34574053" w14:textId="48239F97" w:rsidR="00425F7C" w:rsidRDefault="00425F7C" w:rsidP="00425F7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Ip </w:t>
            </w:r>
            <w:proofErr w:type="spellStart"/>
            <w:r>
              <w:rPr>
                <w:color w:val="000000" w:themeColor="text1"/>
                <w:lang w:val="en-US"/>
              </w:rPr>
              <w:t>acces</w:t>
            </w:r>
            <w:proofErr w:type="spellEnd"/>
            <w:r>
              <w:rPr>
                <w:color w:val="000000" w:themeColor="text1"/>
                <w:lang w:val="en-US"/>
              </w:rPr>
              <w:t xml:space="preserve">-list </w:t>
            </w:r>
            <w:proofErr w:type="spellStart"/>
            <w:r>
              <w:rPr>
                <w:color w:val="000000" w:themeColor="text1"/>
                <w:lang w:val="en-US"/>
              </w:rPr>
              <w:t>ext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LanANatAcl</w:t>
            </w:r>
            <w:proofErr w:type="spellEnd"/>
            <w:r>
              <w:rPr>
                <w:color w:val="000000" w:themeColor="text1"/>
                <w:lang w:val="en-US"/>
              </w:rPr>
              <w:br/>
            </w:r>
            <w:r w:rsidR="00075EFC">
              <w:rPr>
                <w:color w:val="000000" w:themeColor="text1"/>
                <w:lang w:val="en-US"/>
              </w:rPr>
              <w:t>P</w:t>
            </w:r>
            <w:r>
              <w:rPr>
                <w:color w:val="000000" w:themeColor="text1"/>
                <w:lang w:val="en-US"/>
              </w:rPr>
              <w:t xml:space="preserve">ermit </w:t>
            </w:r>
            <w:proofErr w:type="spellStart"/>
            <w:r>
              <w:rPr>
                <w:color w:val="000000" w:themeColor="text1"/>
                <w:lang w:val="en-US"/>
              </w:rPr>
              <w:t>ip</w:t>
            </w:r>
            <w:proofErr w:type="spellEnd"/>
            <w:r>
              <w:rPr>
                <w:color w:val="000000" w:themeColor="text1"/>
                <w:lang w:val="en-US"/>
              </w:rPr>
              <w:t xml:space="preserve"> 192.168.</w:t>
            </w:r>
            <w:r>
              <w:rPr>
                <w:color w:val="000000" w:themeColor="text1"/>
                <w:lang w:val="en-US"/>
              </w:rPr>
              <w:t>4</w:t>
            </w:r>
            <w:r>
              <w:rPr>
                <w:color w:val="000000" w:themeColor="text1"/>
                <w:lang w:val="en-US"/>
              </w:rPr>
              <w:t>.0 0.0.0.</w:t>
            </w:r>
            <w:r>
              <w:rPr>
                <w:color w:val="000000" w:themeColor="text1"/>
                <w:lang w:val="en-US"/>
              </w:rPr>
              <w:t>255</w:t>
            </w:r>
            <w:r>
              <w:rPr>
                <w:color w:val="000000" w:themeColor="text1"/>
                <w:lang w:val="en-US"/>
              </w:rPr>
              <w:t xml:space="preserve"> any</w:t>
            </w:r>
          </w:p>
          <w:p w14:paraId="124B7DEE" w14:textId="24A02083" w:rsidR="00425F7C" w:rsidRDefault="00425F7C" w:rsidP="00425F7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Ip </w:t>
            </w:r>
            <w:proofErr w:type="spellStart"/>
            <w:r>
              <w:rPr>
                <w:color w:val="000000" w:themeColor="text1"/>
                <w:lang w:val="en-US"/>
              </w:rPr>
              <w:t>nat</w:t>
            </w:r>
            <w:proofErr w:type="spellEnd"/>
            <w:r>
              <w:rPr>
                <w:color w:val="000000" w:themeColor="text1"/>
                <w:lang w:val="en-US"/>
              </w:rPr>
              <w:t xml:space="preserve"> pool </w:t>
            </w:r>
            <w:proofErr w:type="spellStart"/>
            <w:r>
              <w:rPr>
                <w:color w:val="000000" w:themeColor="text1"/>
                <w:lang w:val="en-US"/>
              </w:rPr>
              <w:t>LanANatPool</w:t>
            </w:r>
            <w:proofErr w:type="spellEnd"/>
            <w:r>
              <w:rPr>
                <w:color w:val="000000" w:themeColor="text1"/>
                <w:lang w:val="en-US"/>
              </w:rPr>
              <w:t xml:space="preserve"> 172.16.</w:t>
            </w:r>
            <w:r>
              <w:rPr>
                <w:color w:val="000000" w:themeColor="text1"/>
                <w:lang w:val="en-US"/>
              </w:rPr>
              <w:t>4</w:t>
            </w:r>
            <w:r>
              <w:rPr>
                <w:color w:val="000000" w:themeColor="text1"/>
                <w:lang w:val="en-US"/>
              </w:rPr>
              <w:t>.100 172.16.</w:t>
            </w:r>
            <w:r>
              <w:rPr>
                <w:color w:val="000000" w:themeColor="text1"/>
                <w:lang w:val="en-US"/>
              </w:rPr>
              <w:t>4</w:t>
            </w:r>
            <w:r>
              <w:rPr>
                <w:color w:val="000000" w:themeColor="text1"/>
                <w:lang w:val="en-US"/>
              </w:rPr>
              <w:t>.200 netmask 255.255.255.0</w:t>
            </w:r>
          </w:p>
          <w:p w14:paraId="752ADBC4" w14:textId="77777777" w:rsidR="00425F7C" w:rsidRDefault="00425F7C" w:rsidP="00425F7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Ip </w:t>
            </w:r>
            <w:proofErr w:type="spellStart"/>
            <w:r>
              <w:rPr>
                <w:color w:val="000000" w:themeColor="text1"/>
                <w:lang w:val="en-US"/>
              </w:rPr>
              <w:t>nat</w:t>
            </w:r>
            <w:proofErr w:type="spellEnd"/>
            <w:r>
              <w:rPr>
                <w:color w:val="000000" w:themeColor="text1"/>
                <w:lang w:val="en-US"/>
              </w:rPr>
              <w:t xml:space="preserve"> inside source list </w:t>
            </w:r>
            <w:proofErr w:type="spellStart"/>
            <w:r>
              <w:rPr>
                <w:color w:val="000000" w:themeColor="text1"/>
                <w:lang w:val="en-US"/>
              </w:rPr>
              <w:t>LanANatAcl</w:t>
            </w:r>
            <w:proofErr w:type="spellEnd"/>
            <w:r>
              <w:rPr>
                <w:color w:val="000000" w:themeColor="text1"/>
                <w:lang w:val="en-US"/>
              </w:rPr>
              <w:t xml:space="preserve"> pool </w:t>
            </w:r>
            <w:proofErr w:type="spellStart"/>
            <w:r>
              <w:rPr>
                <w:color w:val="000000" w:themeColor="text1"/>
                <w:lang w:val="en-US"/>
              </w:rPr>
              <w:t>LanANatPool</w:t>
            </w:r>
            <w:proofErr w:type="spellEnd"/>
          </w:p>
          <w:p w14:paraId="083DD2E9" w14:textId="3CE79934" w:rsidR="00425F7C" w:rsidRDefault="00425F7C" w:rsidP="00425F7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 f0/0</w:t>
            </w:r>
            <w:r>
              <w:rPr>
                <w:color w:val="000000" w:themeColor="text1"/>
                <w:lang w:val="en-US"/>
              </w:rPr>
              <w:br/>
            </w:r>
            <w:r w:rsidR="00075EFC">
              <w:rPr>
                <w:color w:val="000000" w:themeColor="text1"/>
                <w:lang w:val="en-US"/>
              </w:rPr>
              <w:t>I</w:t>
            </w:r>
            <w:r>
              <w:rPr>
                <w:color w:val="000000" w:themeColor="text1"/>
                <w:lang w:val="en-US"/>
              </w:rPr>
              <w:t xml:space="preserve">p </w:t>
            </w:r>
            <w:proofErr w:type="spellStart"/>
            <w:r>
              <w:rPr>
                <w:color w:val="000000" w:themeColor="text1"/>
                <w:lang w:val="en-US"/>
              </w:rPr>
              <w:t>nat</w:t>
            </w:r>
            <w:proofErr w:type="spellEnd"/>
            <w:r>
              <w:rPr>
                <w:color w:val="000000" w:themeColor="text1"/>
                <w:lang w:val="en-US"/>
              </w:rPr>
              <w:t xml:space="preserve"> inside</w:t>
            </w:r>
            <w:r>
              <w:rPr>
                <w:color w:val="000000" w:themeColor="text1"/>
                <w:lang w:val="en-US"/>
              </w:rPr>
              <w:br/>
            </w:r>
            <w:r w:rsidR="00075EFC">
              <w:rPr>
                <w:color w:val="000000" w:themeColor="text1"/>
                <w:lang w:val="en-US"/>
              </w:rPr>
              <w:t>I</w:t>
            </w:r>
            <w:r>
              <w:rPr>
                <w:color w:val="000000" w:themeColor="text1"/>
                <w:lang w:val="en-US"/>
              </w:rPr>
              <w:t>nt f0/1</w:t>
            </w:r>
          </w:p>
          <w:p w14:paraId="5B0A00BF" w14:textId="46D0ECEA" w:rsidR="00D06A6F" w:rsidRPr="00273B52" w:rsidRDefault="00425F7C" w:rsidP="00425F7C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Ip </w:t>
            </w:r>
            <w:proofErr w:type="spellStart"/>
            <w:r>
              <w:rPr>
                <w:color w:val="000000" w:themeColor="text1"/>
                <w:lang w:val="en-US"/>
              </w:rPr>
              <w:t>nat</w:t>
            </w:r>
            <w:proofErr w:type="spellEnd"/>
            <w:r>
              <w:rPr>
                <w:color w:val="000000" w:themeColor="text1"/>
                <w:lang w:val="en-US"/>
              </w:rPr>
              <w:t xml:space="preserve"> outside</w:t>
            </w:r>
          </w:p>
        </w:tc>
      </w:tr>
      <w:tr w:rsidR="00D06A6F" w:rsidRPr="00425F7C" w14:paraId="67B1FAFB" w14:textId="77777777" w:rsidTr="004B702F">
        <w:trPr>
          <w:trHeight w:val="60"/>
        </w:trPr>
        <w:tc>
          <w:tcPr>
            <w:tcW w:w="1795" w:type="dxa"/>
          </w:tcPr>
          <w:p w14:paraId="0125351D" w14:textId="7CE90CD0" w:rsidR="00D06A6F" w:rsidRPr="00425F7C" w:rsidRDefault="00D06A6F" w:rsidP="00E254F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 w:rsidRPr="002D568E">
              <w:rPr>
                <w:color w:val="auto"/>
              </w:rPr>
              <w:t>R</w:t>
            </w:r>
            <w:r w:rsidR="00425F7C">
              <w:rPr>
                <w:color w:val="auto"/>
                <w:lang w:val="en-US"/>
              </w:rPr>
              <w:t>0</w:t>
            </w:r>
          </w:p>
        </w:tc>
        <w:tc>
          <w:tcPr>
            <w:tcW w:w="1816" w:type="dxa"/>
          </w:tcPr>
          <w:p w14:paraId="7EBA07E9" w14:textId="77777777" w:rsidR="00D06A6F" w:rsidRDefault="00425F7C" w:rsidP="00E254F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Fa0/0</w:t>
            </w:r>
          </w:p>
          <w:p w14:paraId="0B7350C3" w14:textId="3F5957AF" w:rsidR="00425F7C" w:rsidRPr="002D568E" w:rsidRDefault="00425F7C" w:rsidP="00E254F0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auto"/>
                <w:lang w:val="en-US"/>
              </w:rPr>
              <w:t>Fa0/1</w:t>
            </w:r>
          </w:p>
        </w:tc>
        <w:tc>
          <w:tcPr>
            <w:tcW w:w="1816" w:type="dxa"/>
          </w:tcPr>
          <w:p w14:paraId="61EDF74B" w14:textId="5F5C2975" w:rsidR="00D06A6F" w:rsidRPr="002D568E" w:rsidRDefault="00425F7C" w:rsidP="00E254F0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auto"/>
                <w:lang w:val="en-US"/>
              </w:rPr>
              <w:t>e</w:t>
            </w:r>
            <w:r>
              <w:rPr>
                <w:color w:val="auto"/>
                <w:lang w:val="en-US"/>
              </w:rPr>
              <w:t>0/1</w:t>
            </w:r>
            <w:r>
              <w:rPr>
                <w:color w:val="auto"/>
                <w:lang w:val="en-US"/>
              </w:rPr>
              <w:t>/0</w:t>
            </w:r>
          </w:p>
        </w:tc>
        <w:tc>
          <w:tcPr>
            <w:tcW w:w="5347" w:type="dxa"/>
          </w:tcPr>
          <w:p w14:paraId="5CB0806E" w14:textId="73EF8D95" w:rsidR="00425F7C" w:rsidRDefault="00425F7C" w:rsidP="00425F7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Ip </w:t>
            </w:r>
            <w:proofErr w:type="spellStart"/>
            <w:r>
              <w:rPr>
                <w:color w:val="000000" w:themeColor="text1"/>
                <w:lang w:val="en-US"/>
              </w:rPr>
              <w:t>acces</w:t>
            </w:r>
            <w:proofErr w:type="spellEnd"/>
            <w:r>
              <w:rPr>
                <w:color w:val="000000" w:themeColor="text1"/>
                <w:lang w:val="en-US"/>
              </w:rPr>
              <w:t xml:space="preserve">-list </w:t>
            </w:r>
            <w:proofErr w:type="spellStart"/>
            <w:r>
              <w:rPr>
                <w:color w:val="000000" w:themeColor="text1"/>
                <w:lang w:val="en-US"/>
              </w:rPr>
              <w:t>ext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CorpNatList</w:t>
            </w:r>
            <w:proofErr w:type="spellEnd"/>
            <w:r>
              <w:rPr>
                <w:color w:val="000000" w:themeColor="text1"/>
                <w:lang w:val="en-US"/>
              </w:rPr>
              <w:br/>
            </w:r>
            <w:r w:rsidR="00075EFC">
              <w:rPr>
                <w:color w:val="000000" w:themeColor="text1"/>
                <w:lang w:val="en-US"/>
              </w:rPr>
              <w:t>P</w:t>
            </w:r>
            <w:r>
              <w:rPr>
                <w:color w:val="000000" w:themeColor="text1"/>
                <w:lang w:val="en-US"/>
              </w:rPr>
              <w:t xml:space="preserve">ermit </w:t>
            </w:r>
            <w:proofErr w:type="spellStart"/>
            <w:r>
              <w:rPr>
                <w:color w:val="000000" w:themeColor="text1"/>
                <w:lang w:val="en-US"/>
              </w:rPr>
              <w:t>ip</w:t>
            </w:r>
            <w:proofErr w:type="spellEnd"/>
            <w:r>
              <w:rPr>
                <w:color w:val="000000" w:themeColor="text1"/>
                <w:lang w:val="en-US"/>
              </w:rPr>
              <w:t xml:space="preserve"> 172.16.</w:t>
            </w:r>
            <w:r w:rsidR="00075EFC">
              <w:rPr>
                <w:color w:val="000000" w:themeColor="text1"/>
                <w:lang w:val="en-US"/>
              </w:rPr>
              <w:t>4</w:t>
            </w:r>
            <w:r>
              <w:rPr>
                <w:color w:val="000000" w:themeColor="text1"/>
                <w:lang w:val="en-US"/>
              </w:rPr>
              <w:t>.0 0.0.15.255 any</w:t>
            </w:r>
          </w:p>
          <w:p w14:paraId="7A3BE934" w14:textId="470690B2" w:rsidR="00425F7C" w:rsidRDefault="00425F7C" w:rsidP="00425F7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Ip </w:t>
            </w:r>
            <w:proofErr w:type="spellStart"/>
            <w:r>
              <w:rPr>
                <w:color w:val="000000" w:themeColor="text1"/>
                <w:lang w:val="en-US"/>
              </w:rPr>
              <w:t>nat</w:t>
            </w:r>
            <w:proofErr w:type="spellEnd"/>
            <w:r>
              <w:rPr>
                <w:color w:val="000000" w:themeColor="text1"/>
                <w:lang w:val="en-US"/>
              </w:rPr>
              <w:t xml:space="preserve"> inside source list </w:t>
            </w:r>
            <w:proofErr w:type="spellStart"/>
            <w:r w:rsidR="00075EFC">
              <w:rPr>
                <w:color w:val="000000" w:themeColor="text1"/>
                <w:lang w:val="en-US"/>
              </w:rPr>
              <w:t>CorpNatList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r w:rsidR="00075EFC">
              <w:rPr>
                <w:color w:val="000000" w:themeColor="text1"/>
                <w:lang w:val="en-US"/>
              </w:rPr>
              <w:t>I</w:t>
            </w:r>
            <w:r>
              <w:rPr>
                <w:color w:val="000000" w:themeColor="text1"/>
                <w:lang w:val="en-US"/>
              </w:rPr>
              <w:t>nterface e0/1/0 overload</w:t>
            </w:r>
          </w:p>
          <w:p w14:paraId="676E69A6" w14:textId="6529E9C3" w:rsidR="00425F7C" w:rsidRDefault="00075EFC" w:rsidP="00425F7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00425F7C">
              <w:rPr>
                <w:color w:val="000000" w:themeColor="text1"/>
                <w:lang w:val="en-US"/>
              </w:rPr>
              <w:t>nt e0/1/0</w:t>
            </w:r>
          </w:p>
          <w:p w14:paraId="11D7E597" w14:textId="725B0E17" w:rsidR="00425F7C" w:rsidRDefault="00075EFC" w:rsidP="00425F7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00425F7C">
              <w:rPr>
                <w:color w:val="000000" w:themeColor="text1"/>
                <w:lang w:val="en-US"/>
              </w:rPr>
              <w:t xml:space="preserve">p </w:t>
            </w:r>
            <w:proofErr w:type="spellStart"/>
            <w:r w:rsidR="00425F7C">
              <w:rPr>
                <w:color w:val="000000" w:themeColor="text1"/>
                <w:lang w:val="en-US"/>
              </w:rPr>
              <w:t>nat</w:t>
            </w:r>
            <w:proofErr w:type="spellEnd"/>
            <w:r w:rsidR="00425F7C">
              <w:rPr>
                <w:color w:val="000000" w:themeColor="text1"/>
                <w:lang w:val="en-US"/>
              </w:rPr>
              <w:t xml:space="preserve"> outside</w:t>
            </w:r>
          </w:p>
          <w:p w14:paraId="228F94FE" w14:textId="53BC6036" w:rsidR="00425F7C" w:rsidRDefault="00075EFC" w:rsidP="00425F7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00425F7C">
              <w:rPr>
                <w:color w:val="000000" w:themeColor="text1"/>
                <w:lang w:val="en-US"/>
              </w:rPr>
              <w:t>nt f0/0</w:t>
            </w:r>
          </w:p>
          <w:p w14:paraId="7953A485" w14:textId="030A3BDB" w:rsidR="00425F7C" w:rsidRDefault="00075EFC" w:rsidP="00425F7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00425F7C">
              <w:rPr>
                <w:color w:val="000000" w:themeColor="text1"/>
                <w:lang w:val="en-US"/>
              </w:rPr>
              <w:t xml:space="preserve">p </w:t>
            </w:r>
            <w:proofErr w:type="spellStart"/>
            <w:r>
              <w:rPr>
                <w:color w:val="000000" w:themeColor="text1"/>
                <w:lang w:val="en-US"/>
              </w:rPr>
              <w:t>na</w:t>
            </w:r>
            <w:r w:rsidR="00425F7C">
              <w:rPr>
                <w:color w:val="000000" w:themeColor="text1"/>
                <w:lang w:val="en-US"/>
              </w:rPr>
              <w:t>t</w:t>
            </w:r>
            <w:proofErr w:type="spellEnd"/>
            <w:r w:rsidR="00425F7C">
              <w:rPr>
                <w:color w:val="000000" w:themeColor="text1"/>
                <w:lang w:val="en-US"/>
              </w:rPr>
              <w:t xml:space="preserve"> inside</w:t>
            </w:r>
          </w:p>
          <w:p w14:paraId="18DB70C3" w14:textId="31F28EB0" w:rsidR="00425F7C" w:rsidRDefault="00075EFC" w:rsidP="00425F7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00425F7C">
              <w:rPr>
                <w:color w:val="000000" w:themeColor="text1"/>
                <w:lang w:val="en-US"/>
              </w:rPr>
              <w:t>nt f0/1</w:t>
            </w:r>
          </w:p>
          <w:p w14:paraId="3581B8CA" w14:textId="038D207C" w:rsidR="00425F7C" w:rsidRDefault="00075EFC" w:rsidP="00425F7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00425F7C">
              <w:rPr>
                <w:color w:val="000000" w:themeColor="text1"/>
                <w:lang w:val="en-US"/>
              </w:rPr>
              <w:t xml:space="preserve">p </w:t>
            </w:r>
            <w:proofErr w:type="spellStart"/>
            <w:r>
              <w:rPr>
                <w:color w:val="000000" w:themeColor="text1"/>
                <w:lang w:val="en-US"/>
              </w:rPr>
              <w:t>na</w:t>
            </w:r>
            <w:r w:rsidR="00425F7C">
              <w:rPr>
                <w:color w:val="000000" w:themeColor="text1"/>
                <w:lang w:val="en-US"/>
              </w:rPr>
              <w:t>t</w:t>
            </w:r>
            <w:proofErr w:type="spellEnd"/>
            <w:r w:rsidR="00425F7C">
              <w:rPr>
                <w:color w:val="000000" w:themeColor="text1"/>
                <w:lang w:val="en-US"/>
              </w:rPr>
              <w:t xml:space="preserve"> inside</w:t>
            </w:r>
          </w:p>
          <w:p w14:paraId="0134F545" w14:textId="71913165" w:rsidR="00D06A6F" w:rsidRPr="00425F7C" w:rsidRDefault="00075EFC" w:rsidP="00425F7C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00425F7C">
              <w:rPr>
                <w:color w:val="000000" w:themeColor="text1"/>
                <w:lang w:val="en-US"/>
              </w:rPr>
              <w:t xml:space="preserve">p </w:t>
            </w:r>
            <w:proofErr w:type="spellStart"/>
            <w:r w:rsidR="00425F7C">
              <w:rPr>
                <w:color w:val="000000" w:themeColor="text1"/>
                <w:lang w:val="en-US"/>
              </w:rPr>
              <w:t>nat</w:t>
            </w:r>
            <w:proofErr w:type="spellEnd"/>
            <w:r w:rsidR="00425F7C">
              <w:rPr>
                <w:color w:val="000000" w:themeColor="text1"/>
                <w:lang w:val="en-US"/>
              </w:rPr>
              <w:t xml:space="preserve"> inside source static 172.17.</w:t>
            </w:r>
            <w:r>
              <w:rPr>
                <w:color w:val="000000" w:themeColor="text1"/>
                <w:lang w:val="en-US"/>
              </w:rPr>
              <w:t>4</w:t>
            </w:r>
            <w:r w:rsidR="00425F7C">
              <w:rPr>
                <w:color w:val="000000" w:themeColor="text1"/>
                <w:lang w:val="en-US"/>
              </w:rPr>
              <w:t>.3 10.0.1.103</w:t>
            </w:r>
          </w:p>
        </w:tc>
      </w:tr>
    </w:tbl>
    <w:p w14:paraId="72E24627" w14:textId="60007042" w:rsidR="00075EFC" w:rsidRPr="00075EFC" w:rsidRDefault="00075EFC" w:rsidP="00075EFC">
      <w:pPr>
        <w:pStyle w:val="1"/>
        <w:spacing w:before="200" w:after="240" w:line="360" w:lineRule="auto"/>
        <w:ind w:left="0" w:firstLine="0"/>
        <w:rPr>
          <w:rFonts w:ascii="Times New Roman" w:hAnsi="Times New Roman" w:cs="Times New Roman"/>
          <w:b/>
          <w:color w:val="auto"/>
          <w:lang w:eastAsia="en-US"/>
        </w:rPr>
      </w:pPr>
      <w:r w:rsidRPr="00075EFC">
        <w:rPr>
          <w:rFonts w:ascii="Times New Roman" w:hAnsi="Times New Roman" w:cs="Times New Roman"/>
          <w:b/>
          <w:color w:val="auto"/>
          <w:lang w:eastAsia="en-US"/>
        </w:rPr>
        <w:t>Анализ пакетов в режиме симуляции</w:t>
      </w:r>
    </w:p>
    <w:p w14:paraId="0BDF8259" w14:textId="304DA4F3" w:rsidR="00075EFC" w:rsidRDefault="00075EFC" w:rsidP="00075EFC">
      <w:pPr>
        <w:pStyle w:val="2"/>
        <w:spacing w:before="200" w:after="240"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5EF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PC</w:t>
      </w:r>
      <w:r w:rsidRPr="00075EF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0 </w:t>
      </w:r>
      <w:r w:rsidRPr="00075E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Pr="00075EF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075E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www.corp.com</w:t>
      </w:r>
    </w:p>
    <w:tbl>
      <w:tblPr>
        <w:tblStyle w:val="a5"/>
        <w:tblW w:w="8931" w:type="dxa"/>
        <w:jc w:val="center"/>
        <w:tblInd w:w="0" w:type="dxa"/>
        <w:tblLook w:val="04A0" w:firstRow="1" w:lastRow="0" w:firstColumn="1" w:lastColumn="0" w:noHBand="0" w:noVBand="1"/>
      </w:tblPr>
      <w:tblGrid>
        <w:gridCol w:w="2232"/>
        <w:gridCol w:w="2233"/>
        <w:gridCol w:w="2233"/>
        <w:gridCol w:w="2233"/>
      </w:tblGrid>
      <w:tr w:rsidR="00075EFC" w:rsidRPr="002D568E" w14:paraId="32BBBA83" w14:textId="77777777" w:rsidTr="00075EFC">
        <w:trPr>
          <w:jc w:val="center"/>
        </w:trPr>
        <w:tc>
          <w:tcPr>
            <w:tcW w:w="2232" w:type="dxa"/>
            <w:shd w:val="clear" w:color="auto" w:fill="BFBFBF" w:themeFill="background1" w:themeFillShade="BF"/>
          </w:tcPr>
          <w:p w14:paraId="412C047A" w14:textId="12C8C9D5" w:rsidR="00075EFC" w:rsidRPr="002D568E" w:rsidRDefault="00075EFC" w:rsidP="00075EFC">
            <w:pPr>
              <w:ind w:left="-108" w:firstLine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На у</w:t>
            </w:r>
            <w:r>
              <w:rPr>
                <w:b/>
                <w:color w:val="auto"/>
              </w:rPr>
              <w:t>стройств</w:t>
            </w:r>
            <w:r>
              <w:rPr>
                <w:b/>
                <w:color w:val="auto"/>
              </w:rPr>
              <w:t>е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14:paraId="50B49928" w14:textId="7B40E9D4" w:rsidR="00075EFC" w:rsidRPr="00425F7C" w:rsidRDefault="00075EFC" w:rsidP="00075EFC">
            <w:pPr>
              <w:ind w:firstLine="0"/>
              <w:rPr>
                <w:b/>
                <w:color w:val="auto"/>
                <w:lang w:val="en-US"/>
              </w:rPr>
            </w:pPr>
            <w:proofErr w:type="spellStart"/>
            <w:r w:rsidRPr="00075EFC">
              <w:rPr>
                <w:b/>
                <w:color w:val="auto"/>
              </w:rPr>
              <w:t>Source</w:t>
            </w:r>
            <w:proofErr w:type="spellEnd"/>
            <w:r w:rsidRPr="00075EFC">
              <w:rPr>
                <w:b/>
                <w:color w:val="auto"/>
              </w:rPr>
              <w:t xml:space="preserve"> IP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14:paraId="3B646F65" w14:textId="61AD7BCC" w:rsidR="00075EFC" w:rsidRPr="002D568E" w:rsidRDefault="00075EFC" w:rsidP="00075EFC">
            <w:pPr>
              <w:ind w:firstLine="0"/>
              <w:rPr>
                <w:b/>
                <w:color w:val="auto"/>
              </w:rPr>
            </w:pPr>
            <w:proofErr w:type="spellStart"/>
            <w:r w:rsidRPr="00075EFC">
              <w:rPr>
                <w:b/>
                <w:color w:val="auto"/>
              </w:rPr>
              <w:t>Destination</w:t>
            </w:r>
            <w:proofErr w:type="spellEnd"/>
            <w:r w:rsidRPr="00075EFC">
              <w:rPr>
                <w:b/>
                <w:color w:val="auto"/>
              </w:rPr>
              <w:t xml:space="preserve"> IP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14:paraId="171243B2" w14:textId="23BEEBD9" w:rsidR="00075EFC" w:rsidRPr="002D568E" w:rsidRDefault="00075EFC" w:rsidP="00075EFC">
            <w:pPr>
              <w:ind w:firstLine="0"/>
              <w:rPr>
                <w:b/>
                <w:color w:val="auto"/>
              </w:rPr>
            </w:pPr>
            <w:r w:rsidRPr="00075EFC">
              <w:rPr>
                <w:b/>
                <w:color w:val="auto"/>
              </w:rPr>
              <w:t>Тип NAT</w:t>
            </w:r>
          </w:p>
        </w:tc>
      </w:tr>
      <w:tr w:rsidR="000B2F00" w:rsidRPr="002D568E" w14:paraId="3C1955A1" w14:textId="77777777" w:rsidTr="00075EFC">
        <w:trPr>
          <w:trHeight w:val="120"/>
          <w:jc w:val="center"/>
        </w:trPr>
        <w:tc>
          <w:tcPr>
            <w:tcW w:w="2232" w:type="dxa"/>
          </w:tcPr>
          <w:p w14:paraId="66EF0BEE" w14:textId="0375E1A3" w:rsidR="000B2F00" w:rsidRPr="00425F7C" w:rsidRDefault="000B2F00" w:rsidP="000B2F0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PC0</w:t>
            </w:r>
          </w:p>
        </w:tc>
        <w:tc>
          <w:tcPr>
            <w:tcW w:w="2233" w:type="dxa"/>
          </w:tcPr>
          <w:p w14:paraId="7BA98937" w14:textId="68406379" w:rsidR="000B2F00" w:rsidRPr="000B2F00" w:rsidRDefault="000B2F00" w:rsidP="000B2F00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szCs w:val="28"/>
                <w:lang w:val="en-US"/>
              </w:rPr>
              <w:t>192.168.</w:t>
            </w:r>
            <w:r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  <w:lang w:val="en-US"/>
              </w:rPr>
              <w:t>.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233" w:type="dxa"/>
          </w:tcPr>
          <w:p w14:paraId="3202086E" w14:textId="207489B1" w:rsidR="000B2F00" w:rsidRPr="00273B52" w:rsidRDefault="000B2F00" w:rsidP="000B2F0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172.17.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  <w:lang w:val="en-US"/>
              </w:rPr>
              <w:t>.2</w:t>
            </w:r>
          </w:p>
        </w:tc>
        <w:tc>
          <w:tcPr>
            <w:tcW w:w="2233" w:type="dxa"/>
          </w:tcPr>
          <w:p w14:paraId="0F188E57" w14:textId="37E57F6F" w:rsidR="000B2F00" w:rsidRPr="00273B52" w:rsidRDefault="000B2F00" w:rsidP="000B2F0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DNS</w:t>
            </w:r>
          </w:p>
        </w:tc>
      </w:tr>
      <w:tr w:rsidR="000B2F00" w:rsidRPr="00425F7C" w14:paraId="108196ED" w14:textId="77777777" w:rsidTr="00075EFC">
        <w:trPr>
          <w:trHeight w:val="60"/>
          <w:jc w:val="center"/>
        </w:trPr>
        <w:tc>
          <w:tcPr>
            <w:tcW w:w="2232" w:type="dxa"/>
          </w:tcPr>
          <w:p w14:paraId="32F6D9E8" w14:textId="7A56889B" w:rsidR="000B2F00" w:rsidRPr="00425F7C" w:rsidRDefault="000B2F00" w:rsidP="000B2F0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R1</w:t>
            </w:r>
          </w:p>
        </w:tc>
        <w:tc>
          <w:tcPr>
            <w:tcW w:w="2233" w:type="dxa"/>
          </w:tcPr>
          <w:p w14:paraId="3205E9E8" w14:textId="128BC15F" w:rsidR="000B2F00" w:rsidRPr="000B2F00" w:rsidRDefault="000B2F00" w:rsidP="000B2F00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szCs w:val="28"/>
                <w:lang w:val="en-US"/>
              </w:rPr>
              <w:t>192.168.</w:t>
            </w:r>
            <w:r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  <w:lang w:val="en-US"/>
              </w:rPr>
              <w:t>.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233" w:type="dxa"/>
          </w:tcPr>
          <w:p w14:paraId="27EB3064" w14:textId="066032F2" w:rsidR="000B2F00" w:rsidRPr="002D568E" w:rsidRDefault="000B2F00" w:rsidP="000B2F00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lang w:val="en-US"/>
              </w:rPr>
              <w:t>172.17.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  <w:lang w:val="en-US"/>
              </w:rPr>
              <w:t>.2</w:t>
            </w:r>
          </w:p>
        </w:tc>
        <w:tc>
          <w:tcPr>
            <w:tcW w:w="2233" w:type="dxa"/>
          </w:tcPr>
          <w:p w14:paraId="7E68AB53" w14:textId="2D1DBA43" w:rsidR="000B2F00" w:rsidRPr="00425F7C" w:rsidRDefault="000B2F00" w:rsidP="000B2F0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DNS</w:t>
            </w:r>
          </w:p>
        </w:tc>
      </w:tr>
      <w:tr w:rsidR="000B2F00" w:rsidRPr="00425F7C" w14:paraId="556E80DC" w14:textId="77777777" w:rsidTr="00075EFC">
        <w:trPr>
          <w:trHeight w:val="60"/>
          <w:jc w:val="center"/>
        </w:trPr>
        <w:tc>
          <w:tcPr>
            <w:tcW w:w="2232" w:type="dxa"/>
          </w:tcPr>
          <w:p w14:paraId="4D21130F" w14:textId="687F55CF" w:rsidR="000B2F00" w:rsidRPr="00425F7C" w:rsidRDefault="000B2F00" w:rsidP="000B2F0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lastRenderedPageBreak/>
              <w:t>R1</w:t>
            </w:r>
          </w:p>
        </w:tc>
        <w:tc>
          <w:tcPr>
            <w:tcW w:w="2233" w:type="dxa"/>
          </w:tcPr>
          <w:p w14:paraId="08E4F5E0" w14:textId="17BD5F67" w:rsidR="000B2F00" w:rsidRPr="002D568E" w:rsidRDefault="000B2F00" w:rsidP="000B2F00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szCs w:val="28"/>
                <w:lang w:val="en-US"/>
              </w:rPr>
              <w:t>172.16.</w:t>
            </w:r>
            <w:r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  <w:lang w:val="en-US"/>
              </w:rPr>
              <w:t>.101</w:t>
            </w:r>
          </w:p>
        </w:tc>
        <w:tc>
          <w:tcPr>
            <w:tcW w:w="2233" w:type="dxa"/>
          </w:tcPr>
          <w:p w14:paraId="52B95A88" w14:textId="23D234B8" w:rsidR="000B2F00" w:rsidRPr="002D568E" w:rsidRDefault="000B2F00" w:rsidP="000B2F00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lang w:val="en-US"/>
              </w:rPr>
              <w:t>172.17.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  <w:lang w:val="en-US"/>
              </w:rPr>
              <w:t>.2</w:t>
            </w:r>
          </w:p>
        </w:tc>
        <w:tc>
          <w:tcPr>
            <w:tcW w:w="2233" w:type="dxa"/>
          </w:tcPr>
          <w:p w14:paraId="2BD2EA2D" w14:textId="742122FA" w:rsidR="000B2F00" w:rsidRPr="00425F7C" w:rsidRDefault="000B2F00" w:rsidP="000B2F0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DNS</w:t>
            </w:r>
          </w:p>
        </w:tc>
      </w:tr>
      <w:tr w:rsidR="000B2F00" w:rsidRPr="00425F7C" w14:paraId="139D5CCF" w14:textId="77777777" w:rsidTr="00075EFC">
        <w:trPr>
          <w:trHeight w:val="60"/>
          <w:jc w:val="center"/>
        </w:trPr>
        <w:tc>
          <w:tcPr>
            <w:tcW w:w="2232" w:type="dxa"/>
          </w:tcPr>
          <w:p w14:paraId="0B5260D3" w14:textId="3647BCCB" w:rsidR="000B2F00" w:rsidRPr="00425F7C" w:rsidRDefault="000B2F00" w:rsidP="000B2F0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R0</w:t>
            </w:r>
          </w:p>
        </w:tc>
        <w:tc>
          <w:tcPr>
            <w:tcW w:w="2233" w:type="dxa"/>
          </w:tcPr>
          <w:p w14:paraId="72593D84" w14:textId="0A5BC7DC" w:rsidR="000B2F00" w:rsidRPr="002D568E" w:rsidRDefault="000B2F00" w:rsidP="000B2F00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szCs w:val="28"/>
                <w:lang w:val="en-US"/>
              </w:rPr>
              <w:t>172.16.</w:t>
            </w:r>
            <w:r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  <w:lang w:val="en-US"/>
              </w:rPr>
              <w:t>.101</w:t>
            </w:r>
          </w:p>
        </w:tc>
        <w:tc>
          <w:tcPr>
            <w:tcW w:w="2233" w:type="dxa"/>
          </w:tcPr>
          <w:p w14:paraId="6499DA00" w14:textId="66E931A3" w:rsidR="000B2F00" w:rsidRPr="002D568E" w:rsidRDefault="000B2F00" w:rsidP="000B2F00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lang w:val="en-US"/>
              </w:rPr>
              <w:t>172.17.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  <w:lang w:val="en-US"/>
              </w:rPr>
              <w:t>.2</w:t>
            </w:r>
          </w:p>
        </w:tc>
        <w:tc>
          <w:tcPr>
            <w:tcW w:w="2233" w:type="dxa"/>
          </w:tcPr>
          <w:p w14:paraId="7D4D2550" w14:textId="049CD3DD" w:rsidR="000B2F00" w:rsidRPr="00425F7C" w:rsidRDefault="000B2F00" w:rsidP="000B2F0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DNS</w:t>
            </w:r>
          </w:p>
        </w:tc>
      </w:tr>
      <w:tr w:rsidR="000B2F00" w:rsidRPr="00425F7C" w14:paraId="7A1C5879" w14:textId="77777777" w:rsidTr="00075EFC">
        <w:trPr>
          <w:trHeight w:val="60"/>
          <w:jc w:val="center"/>
        </w:trPr>
        <w:tc>
          <w:tcPr>
            <w:tcW w:w="2232" w:type="dxa"/>
          </w:tcPr>
          <w:p w14:paraId="0A3F9B94" w14:textId="0F78892C" w:rsidR="000B2F00" w:rsidRPr="00425F7C" w:rsidRDefault="000B2F00" w:rsidP="000B2F0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000000" w:themeColor="text1"/>
                <w:szCs w:val="24"/>
                <w:lang w:val="en-US"/>
              </w:rPr>
              <w:t>CorpDNS</w:t>
            </w:r>
            <w:proofErr w:type="spellEnd"/>
          </w:p>
        </w:tc>
        <w:tc>
          <w:tcPr>
            <w:tcW w:w="2233" w:type="dxa"/>
          </w:tcPr>
          <w:p w14:paraId="45403530" w14:textId="18B18F58" w:rsidR="000B2F00" w:rsidRPr="002D568E" w:rsidRDefault="000B2F00" w:rsidP="000B2F00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szCs w:val="28"/>
                <w:lang w:val="en-US"/>
              </w:rPr>
              <w:t>172.16.</w:t>
            </w:r>
            <w:r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  <w:lang w:val="en-US"/>
              </w:rPr>
              <w:t>.101</w:t>
            </w:r>
          </w:p>
        </w:tc>
        <w:tc>
          <w:tcPr>
            <w:tcW w:w="2233" w:type="dxa"/>
          </w:tcPr>
          <w:p w14:paraId="4B454F29" w14:textId="0209EFB7" w:rsidR="000B2F00" w:rsidRPr="002D568E" w:rsidRDefault="000B2F00" w:rsidP="000B2F00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lang w:val="en-US"/>
              </w:rPr>
              <w:t>172.17.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  <w:lang w:val="en-US"/>
              </w:rPr>
              <w:t>.2</w:t>
            </w:r>
          </w:p>
        </w:tc>
        <w:tc>
          <w:tcPr>
            <w:tcW w:w="2233" w:type="dxa"/>
          </w:tcPr>
          <w:p w14:paraId="3CFABC73" w14:textId="40E18BD1" w:rsidR="000B2F00" w:rsidRPr="00425F7C" w:rsidRDefault="000B2F00" w:rsidP="000B2F0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DNS</w:t>
            </w:r>
          </w:p>
        </w:tc>
      </w:tr>
      <w:tr w:rsidR="000B2F00" w:rsidRPr="00425F7C" w14:paraId="37FA79B1" w14:textId="77777777" w:rsidTr="00075EFC">
        <w:trPr>
          <w:trHeight w:val="60"/>
          <w:jc w:val="center"/>
        </w:trPr>
        <w:tc>
          <w:tcPr>
            <w:tcW w:w="2232" w:type="dxa"/>
          </w:tcPr>
          <w:p w14:paraId="2C7B0BD9" w14:textId="27BD98B5" w:rsidR="000B2F00" w:rsidRPr="00425F7C" w:rsidRDefault="000B2F00" w:rsidP="000B2F0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000000" w:themeColor="text1"/>
                <w:szCs w:val="24"/>
                <w:lang w:val="en-US"/>
              </w:rPr>
              <w:t>CorpDNS</w:t>
            </w:r>
            <w:proofErr w:type="spellEnd"/>
          </w:p>
        </w:tc>
        <w:tc>
          <w:tcPr>
            <w:tcW w:w="2233" w:type="dxa"/>
          </w:tcPr>
          <w:p w14:paraId="07826145" w14:textId="43DF8D0B" w:rsidR="000B2F00" w:rsidRPr="002D568E" w:rsidRDefault="000B2F00" w:rsidP="000B2F00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szCs w:val="28"/>
                <w:lang w:val="en-US"/>
              </w:rPr>
              <w:t>172.17.</w:t>
            </w:r>
            <w:r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  <w:lang w:val="en-US"/>
              </w:rPr>
              <w:t>.2</w:t>
            </w:r>
          </w:p>
        </w:tc>
        <w:tc>
          <w:tcPr>
            <w:tcW w:w="2233" w:type="dxa"/>
          </w:tcPr>
          <w:p w14:paraId="2FDA5AF3" w14:textId="6860812B" w:rsidR="000B2F00" w:rsidRPr="002D568E" w:rsidRDefault="000B2F00" w:rsidP="000B2F00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lang w:val="en-US"/>
              </w:rPr>
              <w:t>172.17.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  <w:lang w:val="en-US"/>
              </w:rPr>
              <w:t>.2</w:t>
            </w:r>
          </w:p>
        </w:tc>
        <w:tc>
          <w:tcPr>
            <w:tcW w:w="2233" w:type="dxa"/>
          </w:tcPr>
          <w:p w14:paraId="66DFEFAC" w14:textId="1EFF3090" w:rsidR="000B2F00" w:rsidRPr="00425F7C" w:rsidRDefault="000B2F00" w:rsidP="000B2F00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DNS</w:t>
            </w:r>
          </w:p>
        </w:tc>
      </w:tr>
    </w:tbl>
    <w:p w14:paraId="644673B6" w14:textId="4E93ED38" w:rsidR="000B2F00" w:rsidRDefault="000B2F00" w:rsidP="000B2F00">
      <w:pPr>
        <w:pStyle w:val="2"/>
        <w:spacing w:before="200" w:after="240"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5EF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PC0 </w:t>
      </w:r>
      <w:r w:rsidRPr="00075E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Pr="00075EF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internet</w:t>
      </w:r>
      <w:r w:rsidRPr="00075E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spellStart"/>
      <w:r w:rsidRPr="00075E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</w:t>
      </w:r>
      <w:proofErr w:type="spellEnd"/>
    </w:p>
    <w:tbl>
      <w:tblPr>
        <w:tblStyle w:val="a5"/>
        <w:tblW w:w="8931" w:type="dxa"/>
        <w:jc w:val="center"/>
        <w:tblInd w:w="0" w:type="dxa"/>
        <w:tblLook w:val="04A0" w:firstRow="1" w:lastRow="0" w:firstColumn="1" w:lastColumn="0" w:noHBand="0" w:noVBand="1"/>
      </w:tblPr>
      <w:tblGrid>
        <w:gridCol w:w="2232"/>
        <w:gridCol w:w="2233"/>
        <w:gridCol w:w="2233"/>
        <w:gridCol w:w="2233"/>
      </w:tblGrid>
      <w:tr w:rsidR="000B2F00" w:rsidRPr="002D568E" w14:paraId="379FF74A" w14:textId="77777777" w:rsidTr="00D824CB">
        <w:trPr>
          <w:jc w:val="center"/>
        </w:trPr>
        <w:tc>
          <w:tcPr>
            <w:tcW w:w="2232" w:type="dxa"/>
            <w:shd w:val="clear" w:color="auto" w:fill="BFBFBF" w:themeFill="background1" w:themeFillShade="BF"/>
          </w:tcPr>
          <w:p w14:paraId="7DD1F75D" w14:textId="77777777" w:rsidR="000B2F00" w:rsidRPr="002D568E" w:rsidRDefault="000B2F00" w:rsidP="00D824CB">
            <w:pPr>
              <w:ind w:left="-108" w:firstLine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На устройстве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14:paraId="7B0B9A5A" w14:textId="77777777" w:rsidR="000B2F00" w:rsidRPr="00425F7C" w:rsidRDefault="000B2F00" w:rsidP="00D824CB">
            <w:pPr>
              <w:ind w:firstLine="0"/>
              <w:rPr>
                <w:b/>
                <w:color w:val="auto"/>
                <w:lang w:val="en-US"/>
              </w:rPr>
            </w:pPr>
            <w:proofErr w:type="spellStart"/>
            <w:r w:rsidRPr="00075EFC">
              <w:rPr>
                <w:b/>
                <w:color w:val="auto"/>
              </w:rPr>
              <w:t>Source</w:t>
            </w:r>
            <w:proofErr w:type="spellEnd"/>
            <w:r w:rsidRPr="00075EFC">
              <w:rPr>
                <w:b/>
                <w:color w:val="auto"/>
              </w:rPr>
              <w:t xml:space="preserve"> IP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14:paraId="072D5A5F" w14:textId="77777777" w:rsidR="000B2F00" w:rsidRPr="002D568E" w:rsidRDefault="000B2F00" w:rsidP="00D824CB">
            <w:pPr>
              <w:ind w:firstLine="0"/>
              <w:rPr>
                <w:b/>
                <w:color w:val="auto"/>
              </w:rPr>
            </w:pPr>
            <w:proofErr w:type="spellStart"/>
            <w:r w:rsidRPr="00075EFC">
              <w:rPr>
                <w:b/>
                <w:color w:val="auto"/>
              </w:rPr>
              <w:t>Destination</w:t>
            </w:r>
            <w:proofErr w:type="spellEnd"/>
            <w:r w:rsidRPr="00075EFC">
              <w:rPr>
                <w:b/>
                <w:color w:val="auto"/>
              </w:rPr>
              <w:t xml:space="preserve"> IP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14:paraId="71F0A2BC" w14:textId="77777777" w:rsidR="000B2F00" w:rsidRPr="002D568E" w:rsidRDefault="000B2F00" w:rsidP="00D824CB">
            <w:pPr>
              <w:ind w:firstLine="0"/>
              <w:rPr>
                <w:b/>
                <w:color w:val="auto"/>
              </w:rPr>
            </w:pPr>
            <w:r w:rsidRPr="00075EFC">
              <w:rPr>
                <w:b/>
                <w:color w:val="auto"/>
              </w:rPr>
              <w:t>Тип NAT</w:t>
            </w:r>
          </w:p>
        </w:tc>
      </w:tr>
      <w:tr w:rsidR="000B2F00" w:rsidRPr="002D568E" w14:paraId="6330EB7F" w14:textId="77777777" w:rsidTr="00D824CB">
        <w:trPr>
          <w:trHeight w:val="120"/>
          <w:jc w:val="center"/>
        </w:trPr>
        <w:tc>
          <w:tcPr>
            <w:tcW w:w="2232" w:type="dxa"/>
          </w:tcPr>
          <w:p w14:paraId="0EDEA86E" w14:textId="77777777" w:rsidR="000B2F00" w:rsidRPr="00425F7C" w:rsidRDefault="000B2F00" w:rsidP="00D824CB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PC0</w:t>
            </w:r>
          </w:p>
        </w:tc>
        <w:tc>
          <w:tcPr>
            <w:tcW w:w="2233" w:type="dxa"/>
          </w:tcPr>
          <w:p w14:paraId="0EF02F93" w14:textId="77777777" w:rsidR="000B2F00" w:rsidRPr="000B2F00" w:rsidRDefault="000B2F00" w:rsidP="00D824CB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szCs w:val="28"/>
                <w:lang w:val="en-US"/>
              </w:rPr>
              <w:t>192.168.</w:t>
            </w:r>
            <w:r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  <w:lang w:val="en-US"/>
              </w:rPr>
              <w:t>.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233" w:type="dxa"/>
          </w:tcPr>
          <w:p w14:paraId="2F5DC2F1" w14:textId="7DDA842D" w:rsidR="000B2F00" w:rsidRPr="00273B52" w:rsidRDefault="000B2F00" w:rsidP="00D824CB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0</w:t>
            </w:r>
            <w:r>
              <w:rPr>
                <w:color w:val="000000" w:themeColor="text1"/>
                <w:lang w:val="en-US"/>
              </w:rPr>
              <w:t>.</w:t>
            </w:r>
            <w:r w:rsidR="004B702F">
              <w:rPr>
                <w:color w:val="000000" w:themeColor="text1"/>
                <w:lang w:val="en-US"/>
              </w:rPr>
              <w:t>0</w:t>
            </w:r>
            <w:r>
              <w:rPr>
                <w:color w:val="000000" w:themeColor="text1"/>
                <w:lang w:val="en-US"/>
              </w:rPr>
              <w:t>.</w:t>
            </w:r>
            <w:r w:rsidR="004B702F"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lang w:val="en-US"/>
              </w:rPr>
              <w:t>.2</w:t>
            </w:r>
          </w:p>
        </w:tc>
        <w:tc>
          <w:tcPr>
            <w:tcW w:w="2233" w:type="dxa"/>
          </w:tcPr>
          <w:p w14:paraId="3B0C554B" w14:textId="77777777" w:rsidR="000B2F00" w:rsidRPr="00273B52" w:rsidRDefault="000B2F00" w:rsidP="00D824CB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DNS</w:t>
            </w:r>
          </w:p>
        </w:tc>
      </w:tr>
      <w:tr w:rsidR="000B2F00" w:rsidRPr="00425F7C" w14:paraId="59B9E117" w14:textId="77777777" w:rsidTr="00D824CB">
        <w:trPr>
          <w:trHeight w:val="60"/>
          <w:jc w:val="center"/>
        </w:trPr>
        <w:tc>
          <w:tcPr>
            <w:tcW w:w="2232" w:type="dxa"/>
          </w:tcPr>
          <w:p w14:paraId="66C74B64" w14:textId="77777777" w:rsidR="000B2F00" w:rsidRPr="00425F7C" w:rsidRDefault="000B2F00" w:rsidP="00D824CB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R1</w:t>
            </w:r>
          </w:p>
        </w:tc>
        <w:tc>
          <w:tcPr>
            <w:tcW w:w="2233" w:type="dxa"/>
          </w:tcPr>
          <w:p w14:paraId="06A41685" w14:textId="77777777" w:rsidR="000B2F00" w:rsidRPr="000B2F00" w:rsidRDefault="000B2F00" w:rsidP="00D824CB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szCs w:val="28"/>
                <w:lang w:val="en-US"/>
              </w:rPr>
              <w:t>192.168.</w:t>
            </w:r>
            <w:r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  <w:lang w:val="en-US"/>
              </w:rPr>
              <w:t>.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233" w:type="dxa"/>
          </w:tcPr>
          <w:p w14:paraId="6000A1F7" w14:textId="500A7B9C" w:rsidR="000B2F00" w:rsidRPr="002D568E" w:rsidRDefault="004B702F" w:rsidP="00D824CB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lang w:val="en-US"/>
              </w:rPr>
              <w:t>10.0.2.2</w:t>
            </w:r>
          </w:p>
        </w:tc>
        <w:tc>
          <w:tcPr>
            <w:tcW w:w="2233" w:type="dxa"/>
          </w:tcPr>
          <w:p w14:paraId="13525CAC" w14:textId="77777777" w:rsidR="000B2F00" w:rsidRPr="00425F7C" w:rsidRDefault="000B2F00" w:rsidP="00D824CB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DNS</w:t>
            </w:r>
          </w:p>
        </w:tc>
      </w:tr>
      <w:tr w:rsidR="000B2F00" w:rsidRPr="00425F7C" w14:paraId="549384D4" w14:textId="77777777" w:rsidTr="00D824CB">
        <w:trPr>
          <w:trHeight w:val="60"/>
          <w:jc w:val="center"/>
        </w:trPr>
        <w:tc>
          <w:tcPr>
            <w:tcW w:w="2232" w:type="dxa"/>
          </w:tcPr>
          <w:p w14:paraId="4AFD0872" w14:textId="77777777" w:rsidR="000B2F00" w:rsidRPr="00425F7C" w:rsidRDefault="000B2F00" w:rsidP="00D824CB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R1</w:t>
            </w:r>
          </w:p>
        </w:tc>
        <w:tc>
          <w:tcPr>
            <w:tcW w:w="2233" w:type="dxa"/>
          </w:tcPr>
          <w:p w14:paraId="6839D621" w14:textId="77777777" w:rsidR="000B2F00" w:rsidRPr="002D568E" w:rsidRDefault="000B2F00" w:rsidP="00D824CB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szCs w:val="28"/>
                <w:lang w:val="en-US"/>
              </w:rPr>
              <w:t>172.16.</w:t>
            </w:r>
            <w:r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  <w:lang w:val="en-US"/>
              </w:rPr>
              <w:t>.101</w:t>
            </w:r>
          </w:p>
        </w:tc>
        <w:tc>
          <w:tcPr>
            <w:tcW w:w="2233" w:type="dxa"/>
          </w:tcPr>
          <w:p w14:paraId="0DD88C3A" w14:textId="279E4D56" w:rsidR="000B2F00" w:rsidRPr="002D568E" w:rsidRDefault="004B702F" w:rsidP="00D824CB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lang w:val="en-US"/>
              </w:rPr>
              <w:t>10.0.2.2</w:t>
            </w:r>
          </w:p>
        </w:tc>
        <w:tc>
          <w:tcPr>
            <w:tcW w:w="2233" w:type="dxa"/>
          </w:tcPr>
          <w:p w14:paraId="4788578D" w14:textId="77777777" w:rsidR="000B2F00" w:rsidRPr="00425F7C" w:rsidRDefault="000B2F00" w:rsidP="00D824CB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DNS</w:t>
            </w:r>
          </w:p>
        </w:tc>
      </w:tr>
      <w:tr w:rsidR="000B2F00" w:rsidRPr="00425F7C" w14:paraId="0F318557" w14:textId="77777777" w:rsidTr="00D824CB">
        <w:trPr>
          <w:trHeight w:val="60"/>
          <w:jc w:val="center"/>
        </w:trPr>
        <w:tc>
          <w:tcPr>
            <w:tcW w:w="2232" w:type="dxa"/>
          </w:tcPr>
          <w:p w14:paraId="3A5B933B" w14:textId="77777777" w:rsidR="000B2F00" w:rsidRPr="00425F7C" w:rsidRDefault="000B2F00" w:rsidP="00D824CB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R0</w:t>
            </w:r>
          </w:p>
        </w:tc>
        <w:tc>
          <w:tcPr>
            <w:tcW w:w="2233" w:type="dxa"/>
          </w:tcPr>
          <w:p w14:paraId="662C0C95" w14:textId="77777777" w:rsidR="000B2F00" w:rsidRPr="002D568E" w:rsidRDefault="000B2F00" w:rsidP="00D824CB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szCs w:val="28"/>
                <w:lang w:val="en-US"/>
              </w:rPr>
              <w:t>172.16.</w:t>
            </w:r>
            <w:r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  <w:lang w:val="en-US"/>
              </w:rPr>
              <w:t>.101</w:t>
            </w:r>
          </w:p>
        </w:tc>
        <w:tc>
          <w:tcPr>
            <w:tcW w:w="2233" w:type="dxa"/>
          </w:tcPr>
          <w:p w14:paraId="42EB9B47" w14:textId="041BF96A" w:rsidR="000B2F00" w:rsidRPr="002D568E" w:rsidRDefault="004B702F" w:rsidP="00D824CB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lang w:val="en-US"/>
              </w:rPr>
              <w:t>10.0.2.2</w:t>
            </w:r>
          </w:p>
        </w:tc>
        <w:tc>
          <w:tcPr>
            <w:tcW w:w="2233" w:type="dxa"/>
          </w:tcPr>
          <w:p w14:paraId="63B0C2E4" w14:textId="77777777" w:rsidR="000B2F00" w:rsidRPr="00425F7C" w:rsidRDefault="000B2F00" w:rsidP="00D824CB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DNS</w:t>
            </w:r>
          </w:p>
        </w:tc>
      </w:tr>
      <w:tr w:rsidR="004B702F" w:rsidRPr="00425F7C" w14:paraId="24BCA93F" w14:textId="77777777" w:rsidTr="00D824CB">
        <w:trPr>
          <w:trHeight w:val="60"/>
          <w:jc w:val="center"/>
        </w:trPr>
        <w:tc>
          <w:tcPr>
            <w:tcW w:w="2232" w:type="dxa"/>
          </w:tcPr>
          <w:p w14:paraId="62C34A74" w14:textId="13A1D169" w:rsidR="004B702F" w:rsidRDefault="004B702F" w:rsidP="004B702F">
            <w:pPr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R0</w:t>
            </w:r>
          </w:p>
        </w:tc>
        <w:tc>
          <w:tcPr>
            <w:tcW w:w="2233" w:type="dxa"/>
          </w:tcPr>
          <w:p w14:paraId="790C1DFA" w14:textId="752DEFD4" w:rsidR="004B702F" w:rsidRDefault="004B702F" w:rsidP="004B702F">
            <w:pPr>
              <w:spacing w:line="36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lang w:val="en-US"/>
              </w:rPr>
              <w:t>10.0.</w:t>
            </w:r>
            <w:r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.2</w:t>
            </w:r>
          </w:p>
        </w:tc>
        <w:tc>
          <w:tcPr>
            <w:tcW w:w="2233" w:type="dxa"/>
          </w:tcPr>
          <w:p w14:paraId="60E6F7DB" w14:textId="70F7347E" w:rsidR="004B702F" w:rsidRDefault="004B702F" w:rsidP="004B702F">
            <w:pPr>
              <w:spacing w:line="360" w:lineRule="auto"/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10.0.2.2</w:t>
            </w:r>
          </w:p>
        </w:tc>
        <w:tc>
          <w:tcPr>
            <w:tcW w:w="2233" w:type="dxa"/>
          </w:tcPr>
          <w:p w14:paraId="17BF661A" w14:textId="1CAE864E" w:rsidR="004B702F" w:rsidRDefault="004B702F" w:rsidP="004B702F">
            <w:pPr>
              <w:spacing w:line="360" w:lineRule="auto"/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PAT</w:t>
            </w:r>
          </w:p>
        </w:tc>
      </w:tr>
      <w:tr w:rsidR="004B702F" w:rsidRPr="00425F7C" w14:paraId="528AC3A3" w14:textId="77777777" w:rsidTr="00D824CB">
        <w:trPr>
          <w:trHeight w:val="60"/>
          <w:jc w:val="center"/>
        </w:trPr>
        <w:tc>
          <w:tcPr>
            <w:tcW w:w="2232" w:type="dxa"/>
          </w:tcPr>
          <w:p w14:paraId="79D50C48" w14:textId="7E2B9985" w:rsidR="004B702F" w:rsidRPr="00425F7C" w:rsidRDefault="004B702F" w:rsidP="004B702F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ISP</w:t>
            </w:r>
          </w:p>
        </w:tc>
        <w:tc>
          <w:tcPr>
            <w:tcW w:w="2233" w:type="dxa"/>
          </w:tcPr>
          <w:p w14:paraId="7D451067" w14:textId="5248DB33" w:rsidR="004B702F" w:rsidRPr="002D568E" w:rsidRDefault="004B702F" w:rsidP="004B702F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lang w:val="en-US"/>
              </w:rPr>
              <w:t>10.0.1.2</w:t>
            </w:r>
          </w:p>
        </w:tc>
        <w:tc>
          <w:tcPr>
            <w:tcW w:w="2233" w:type="dxa"/>
          </w:tcPr>
          <w:p w14:paraId="5D932F22" w14:textId="4ED11A4C" w:rsidR="004B702F" w:rsidRPr="002D568E" w:rsidRDefault="004B702F" w:rsidP="004B702F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lang w:val="en-US"/>
              </w:rPr>
              <w:t>10.0.2.2</w:t>
            </w:r>
          </w:p>
        </w:tc>
        <w:tc>
          <w:tcPr>
            <w:tcW w:w="2233" w:type="dxa"/>
          </w:tcPr>
          <w:p w14:paraId="728424F5" w14:textId="20AAD03E" w:rsidR="004B702F" w:rsidRPr="00425F7C" w:rsidRDefault="004B702F" w:rsidP="004B702F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PAT</w:t>
            </w:r>
          </w:p>
        </w:tc>
      </w:tr>
      <w:tr w:rsidR="004B702F" w:rsidRPr="00425F7C" w14:paraId="45044A42" w14:textId="77777777" w:rsidTr="00D824CB">
        <w:trPr>
          <w:trHeight w:val="60"/>
          <w:jc w:val="center"/>
        </w:trPr>
        <w:tc>
          <w:tcPr>
            <w:tcW w:w="2232" w:type="dxa"/>
          </w:tcPr>
          <w:p w14:paraId="30802F24" w14:textId="42D2DD7F" w:rsidR="004B702F" w:rsidRPr="00425F7C" w:rsidRDefault="004B702F" w:rsidP="004B702F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000000" w:themeColor="text1"/>
                <w:szCs w:val="24"/>
                <w:lang w:val="en-US"/>
              </w:rPr>
              <w:t>InetR</w:t>
            </w:r>
            <w:proofErr w:type="spellEnd"/>
          </w:p>
        </w:tc>
        <w:tc>
          <w:tcPr>
            <w:tcW w:w="2233" w:type="dxa"/>
          </w:tcPr>
          <w:p w14:paraId="409D3346" w14:textId="68B56020" w:rsidR="004B702F" w:rsidRPr="002D568E" w:rsidRDefault="004B702F" w:rsidP="004B702F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lang w:val="en-US"/>
              </w:rPr>
              <w:t>10.0.</w:t>
            </w: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lang w:val="en-US"/>
              </w:rPr>
              <w:t>.2</w:t>
            </w:r>
          </w:p>
        </w:tc>
        <w:tc>
          <w:tcPr>
            <w:tcW w:w="2233" w:type="dxa"/>
          </w:tcPr>
          <w:p w14:paraId="69C4CAEF" w14:textId="274809CA" w:rsidR="004B702F" w:rsidRPr="002D568E" w:rsidRDefault="004B702F" w:rsidP="004B702F">
            <w:pPr>
              <w:spacing w:line="360" w:lineRule="auto"/>
              <w:ind w:firstLine="0"/>
              <w:rPr>
                <w:color w:val="auto"/>
              </w:rPr>
            </w:pPr>
            <w:r>
              <w:rPr>
                <w:color w:val="000000" w:themeColor="text1"/>
                <w:lang w:val="en-US"/>
              </w:rPr>
              <w:t>10.0.2.2</w:t>
            </w:r>
          </w:p>
        </w:tc>
        <w:tc>
          <w:tcPr>
            <w:tcW w:w="2233" w:type="dxa"/>
          </w:tcPr>
          <w:p w14:paraId="3DAA301B" w14:textId="5F6DE20F" w:rsidR="004B702F" w:rsidRPr="00425F7C" w:rsidRDefault="004B702F" w:rsidP="004B702F">
            <w:pPr>
              <w:spacing w:line="360" w:lineRule="auto"/>
              <w:ind w:firstLine="0"/>
              <w:rPr>
                <w:color w:val="auto"/>
                <w:lang w:val="en-US"/>
              </w:rPr>
            </w:pPr>
            <w:r>
              <w:rPr>
                <w:color w:val="000000" w:themeColor="text1"/>
                <w:lang w:val="en-US"/>
              </w:rPr>
              <w:t>PAT</w:t>
            </w:r>
          </w:p>
        </w:tc>
      </w:tr>
    </w:tbl>
    <w:p w14:paraId="1F739CAE" w14:textId="77777777" w:rsidR="00075EFC" w:rsidRPr="00075EFC" w:rsidRDefault="00075EFC" w:rsidP="00075EFC">
      <w:pPr>
        <w:rPr>
          <w:lang w:val="en-US" w:eastAsia="en-US"/>
        </w:rPr>
      </w:pPr>
    </w:p>
    <w:p w14:paraId="309E7F9E" w14:textId="77777777" w:rsidR="006C1881" w:rsidRPr="00425F7C" w:rsidRDefault="006C1881" w:rsidP="00FA6611">
      <w:pPr>
        <w:ind w:left="0" w:firstLine="0"/>
        <w:rPr>
          <w:szCs w:val="28"/>
          <w:lang w:val="en-US"/>
        </w:rPr>
      </w:pPr>
    </w:p>
    <w:sectPr w:rsidR="006C1881" w:rsidRPr="00425F7C" w:rsidSect="002640F3">
      <w:headerReference w:type="default" r:id="rId9"/>
      <w:pgSz w:w="11906" w:h="16838"/>
      <w:pgMar w:top="709" w:right="1037" w:bottom="993" w:left="1702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4FABF" w14:textId="77777777" w:rsidR="00D32A51" w:rsidRDefault="00D32A51" w:rsidP="00C02B0A">
      <w:pPr>
        <w:spacing w:after="0" w:line="240" w:lineRule="auto"/>
      </w:pPr>
      <w:r>
        <w:separator/>
      </w:r>
    </w:p>
  </w:endnote>
  <w:endnote w:type="continuationSeparator" w:id="0">
    <w:p w14:paraId="23EF5D1B" w14:textId="77777777" w:rsidR="00D32A51" w:rsidRDefault="00D32A51" w:rsidP="00C0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9F3D9" w14:textId="77777777" w:rsidR="00D32A51" w:rsidRDefault="00D32A51" w:rsidP="00C02B0A">
      <w:pPr>
        <w:spacing w:after="0" w:line="240" w:lineRule="auto"/>
      </w:pPr>
      <w:r>
        <w:separator/>
      </w:r>
    </w:p>
  </w:footnote>
  <w:footnote w:type="continuationSeparator" w:id="0">
    <w:p w14:paraId="3B1B85FF" w14:textId="77777777" w:rsidR="00D32A51" w:rsidRDefault="00D32A51" w:rsidP="00C0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4943"/>
      <w:docPartObj>
        <w:docPartGallery w:val="Page Numbers (Top of Page)"/>
        <w:docPartUnique/>
      </w:docPartObj>
    </w:sdtPr>
    <w:sdtEndPr/>
    <w:sdtContent>
      <w:p w14:paraId="46B06E1B" w14:textId="48EE9F5A" w:rsidR="00C02B0A" w:rsidRDefault="00C02B0A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17A7A7" w14:textId="77777777" w:rsidR="00C02B0A" w:rsidRDefault="00C02B0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D23"/>
    <w:rsid w:val="00005F6B"/>
    <w:rsid w:val="00044C44"/>
    <w:rsid w:val="00047CDE"/>
    <w:rsid w:val="000515E7"/>
    <w:rsid w:val="00051D0B"/>
    <w:rsid w:val="00075EFC"/>
    <w:rsid w:val="000B2F00"/>
    <w:rsid w:val="000B406E"/>
    <w:rsid w:val="000C340B"/>
    <w:rsid w:val="000C7580"/>
    <w:rsid w:val="000C7CD5"/>
    <w:rsid w:val="000D710E"/>
    <w:rsid w:val="00120AC7"/>
    <w:rsid w:val="001265DF"/>
    <w:rsid w:val="001325DC"/>
    <w:rsid w:val="00134B23"/>
    <w:rsid w:val="00142BC1"/>
    <w:rsid w:val="00157EC0"/>
    <w:rsid w:val="001607AC"/>
    <w:rsid w:val="00170DBC"/>
    <w:rsid w:val="001A280D"/>
    <w:rsid w:val="001A46B5"/>
    <w:rsid w:val="001B0E70"/>
    <w:rsid w:val="001B7780"/>
    <w:rsid w:val="001D34F7"/>
    <w:rsid w:val="001E07AE"/>
    <w:rsid w:val="001E2CED"/>
    <w:rsid w:val="001F3474"/>
    <w:rsid w:val="001F36C4"/>
    <w:rsid w:val="001F3BD7"/>
    <w:rsid w:val="001F49C9"/>
    <w:rsid w:val="00201291"/>
    <w:rsid w:val="0021346C"/>
    <w:rsid w:val="002557F9"/>
    <w:rsid w:val="002640F3"/>
    <w:rsid w:val="00283B60"/>
    <w:rsid w:val="002A56B0"/>
    <w:rsid w:val="002B6FA2"/>
    <w:rsid w:val="002D17D4"/>
    <w:rsid w:val="00301F3F"/>
    <w:rsid w:val="00316D09"/>
    <w:rsid w:val="00355F81"/>
    <w:rsid w:val="00373664"/>
    <w:rsid w:val="003876DC"/>
    <w:rsid w:val="00391E2B"/>
    <w:rsid w:val="003A4020"/>
    <w:rsid w:val="003B0340"/>
    <w:rsid w:val="003B0D27"/>
    <w:rsid w:val="003C6D11"/>
    <w:rsid w:val="004128CD"/>
    <w:rsid w:val="00414BB2"/>
    <w:rsid w:val="00417230"/>
    <w:rsid w:val="004177EE"/>
    <w:rsid w:val="00421D9B"/>
    <w:rsid w:val="00425F7C"/>
    <w:rsid w:val="004B702F"/>
    <w:rsid w:val="004E054C"/>
    <w:rsid w:val="004F70B4"/>
    <w:rsid w:val="0052283F"/>
    <w:rsid w:val="00534A26"/>
    <w:rsid w:val="00557504"/>
    <w:rsid w:val="00595B3D"/>
    <w:rsid w:val="005B0A07"/>
    <w:rsid w:val="005B79F4"/>
    <w:rsid w:val="005C1D8A"/>
    <w:rsid w:val="005D540A"/>
    <w:rsid w:val="005E2C90"/>
    <w:rsid w:val="00632F8C"/>
    <w:rsid w:val="0064389F"/>
    <w:rsid w:val="0065717B"/>
    <w:rsid w:val="006836E0"/>
    <w:rsid w:val="006B64DE"/>
    <w:rsid w:val="006C1881"/>
    <w:rsid w:val="006C19A7"/>
    <w:rsid w:val="006D6EEC"/>
    <w:rsid w:val="006D71DA"/>
    <w:rsid w:val="006D7E25"/>
    <w:rsid w:val="00704818"/>
    <w:rsid w:val="00716114"/>
    <w:rsid w:val="00730ADD"/>
    <w:rsid w:val="00734008"/>
    <w:rsid w:val="00744AA4"/>
    <w:rsid w:val="00765F9E"/>
    <w:rsid w:val="0077748D"/>
    <w:rsid w:val="00783E1B"/>
    <w:rsid w:val="007B2E7A"/>
    <w:rsid w:val="007D1CA1"/>
    <w:rsid w:val="0080400D"/>
    <w:rsid w:val="008108A3"/>
    <w:rsid w:val="0082662C"/>
    <w:rsid w:val="008272FA"/>
    <w:rsid w:val="008470A6"/>
    <w:rsid w:val="00851C04"/>
    <w:rsid w:val="00892137"/>
    <w:rsid w:val="008D4389"/>
    <w:rsid w:val="008D4741"/>
    <w:rsid w:val="00907471"/>
    <w:rsid w:val="00930398"/>
    <w:rsid w:val="00931FF2"/>
    <w:rsid w:val="009410E2"/>
    <w:rsid w:val="00955D85"/>
    <w:rsid w:val="0096121E"/>
    <w:rsid w:val="00963CA0"/>
    <w:rsid w:val="00987D23"/>
    <w:rsid w:val="00996B90"/>
    <w:rsid w:val="009B14C3"/>
    <w:rsid w:val="009B6B70"/>
    <w:rsid w:val="009D2B25"/>
    <w:rsid w:val="00A351AC"/>
    <w:rsid w:val="00A6673E"/>
    <w:rsid w:val="00AB0B71"/>
    <w:rsid w:val="00AB5679"/>
    <w:rsid w:val="00AC11F9"/>
    <w:rsid w:val="00AC599C"/>
    <w:rsid w:val="00AE0995"/>
    <w:rsid w:val="00AF0B58"/>
    <w:rsid w:val="00B1620D"/>
    <w:rsid w:val="00B35B4A"/>
    <w:rsid w:val="00B448DC"/>
    <w:rsid w:val="00B50386"/>
    <w:rsid w:val="00B616BF"/>
    <w:rsid w:val="00B662FC"/>
    <w:rsid w:val="00B7525D"/>
    <w:rsid w:val="00B76EE1"/>
    <w:rsid w:val="00BA3E13"/>
    <w:rsid w:val="00BC7041"/>
    <w:rsid w:val="00BD6189"/>
    <w:rsid w:val="00BD76E3"/>
    <w:rsid w:val="00BE27C6"/>
    <w:rsid w:val="00BE3987"/>
    <w:rsid w:val="00BF3A5E"/>
    <w:rsid w:val="00BF3D10"/>
    <w:rsid w:val="00BF5743"/>
    <w:rsid w:val="00C02B0A"/>
    <w:rsid w:val="00C737C6"/>
    <w:rsid w:val="00C77DBD"/>
    <w:rsid w:val="00C81F79"/>
    <w:rsid w:val="00CB661E"/>
    <w:rsid w:val="00CC22D9"/>
    <w:rsid w:val="00CF29A5"/>
    <w:rsid w:val="00D06A6F"/>
    <w:rsid w:val="00D105EB"/>
    <w:rsid w:val="00D32A51"/>
    <w:rsid w:val="00D411C7"/>
    <w:rsid w:val="00D543A8"/>
    <w:rsid w:val="00D63FE3"/>
    <w:rsid w:val="00D95C35"/>
    <w:rsid w:val="00DA4FC9"/>
    <w:rsid w:val="00DE30AE"/>
    <w:rsid w:val="00DE5809"/>
    <w:rsid w:val="00DF4AA7"/>
    <w:rsid w:val="00E03FA8"/>
    <w:rsid w:val="00E10788"/>
    <w:rsid w:val="00E45593"/>
    <w:rsid w:val="00E65456"/>
    <w:rsid w:val="00E84B5A"/>
    <w:rsid w:val="00E92C6A"/>
    <w:rsid w:val="00E973DA"/>
    <w:rsid w:val="00EA318A"/>
    <w:rsid w:val="00EA3A9A"/>
    <w:rsid w:val="00F00B96"/>
    <w:rsid w:val="00F36EB1"/>
    <w:rsid w:val="00F37DC8"/>
    <w:rsid w:val="00F54627"/>
    <w:rsid w:val="00F56A99"/>
    <w:rsid w:val="00F66D0A"/>
    <w:rsid w:val="00F842F7"/>
    <w:rsid w:val="00F853E7"/>
    <w:rsid w:val="00F95A46"/>
    <w:rsid w:val="00FA6611"/>
    <w:rsid w:val="00FB6548"/>
    <w:rsid w:val="00FF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06E3F"/>
  <w15:docId w15:val="{19EF1D86-F2C0-44CC-8E43-ABE28029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EFC"/>
    <w:pPr>
      <w:spacing w:after="13" w:line="248" w:lineRule="auto"/>
      <w:ind w:left="199" w:hanging="10"/>
      <w:jc w:val="center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8D4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D4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5679"/>
    <w:pPr>
      <w:spacing w:line="259" w:lineRule="auto"/>
      <w:ind w:lef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B5679"/>
    <w:pPr>
      <w:spacing w:after="100"/>
      <w:ind w:left="0"/>
    </w:pPr>
  </w:style>
  <w:style w:type="character" w:styleId="a4">
    <w:name w:val="Hyperlink"/>
    <w:basedOn w:val="a0"/>
    <w:uiPriority w:val="99"/>
    <w:unhideWhenUsed/>
    <w:rsid w:val="00AB567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27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59"/>
    <w:rsid w:val="008272FA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27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72FA"/>
    <w:pPr>
      <w:spacing w:after="100"/>
      <w:ind w:left="280"/>
    </w:pPr>
  </w:style>
  <w:style w:type="paragraph" w:styleId="a6">
    <w:name w:val="header"/>
    <w:basedOn w:val="a"/>
    <w:link w:val="a7"/>
    <w:uiPriority w:val="99"/>
    <w:unhideWhenUsed/>
    <w:rsid w:val="00C02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2B0A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footer"/>
    <w:basedOn w:val="a"/>
    <w:link w:val="a9"/>
    <w:uiPriority w:val="99"/>
    <w:unhideWhenUsed/>
    <w:rsid w:val="00C02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2B0A"/>
    <w:rPr>
      <w:rFonts w:ascii="Times New Roman" w:eastAsia="Times New Roman" w:hAnsi="Times New Roman" w:cs="Times New Roman"/>
      <w:color w:val="000000"/>
      <w:sz w:val="28"/>
    </w:rPr>
  </w:style>
  <w:style w:type="table" w:customStyle="1" w:styleId="12">
    <w:name w:val="Сетка таблицы1"/>
    <w:basedOn w:val="a1"/>
    <w:next w:val="a5"/>
    <w:uiPriority w:val="39"/>
    <w:rsid w:val="00CC22D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C1D8A"/>
    <w:pPr>
      <w:spacing w:after="160" w:line="259" w:lineRule="auto"/>
      <w:ind w:left="720" w:firstLine="0"/>
      <w:contextualSpacing/>
      <w:jc w:val="left"/>
    </w:pPr>
    <w:rPr>
      <w:rFonts w:eastAsiaTheme="minorHAnsi" w:cstheme="minorBidi"/>
      <w:color w:val="auto"/>
      <w:sz w:val="24"/>
      <w:lang w:eastAsia="en-US"/>
    </w:rPr>
  </w:style>
  <w:style w:type="character" w:styleId="ab">
    <w:name w:val="Unresolved Mention"/>
    <w:basedOn w:val="a0"/>
    <w:uiPriority w:val="99"/>
    <w:semiHidden/>
    <w:unhideWhenUsed/>
    <w:rsid w:val="00075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54C60-7D5D-4C0E-A658-750535C63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Ð¿Ð¾ Ð»Ð°Ð±Ð¾Ñ•Ð°Ñ‡Ð¾Ñ•Ð½Ð¾Ð¹ Ñ•Ð°Ð±Ð¾Ñ‡Ðµ â—Œ1</vt:lpstr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Ð¿Ð¾ Ð»Ð°Ð±Ð¾Ñ•Ð°Ñ‡Ð¾Ñ•Ð½Ð¾Ð¹ Ñ•Ð°Ð±Ð¾Ñ‡Ðµ â—Œ1</dc:title>
  <dc:subject/>
  <dc:creator>Анна Петруша</dc:creator>
  <cp:keywords/>
  <cp:lastModifiedBy>Анна Петруша</cp:lastModifiedBy>
  <cp:revision>3</cp:revision>
  <cp:lastPrinted>2020-10-22T14:53:00Z</cp:lastPrinted>
  <dcterms:created xsi:type="dcterms:W3CDTF">2020-12-17T07:59:00Z</dcterms:created>
  <dcterms:modified xsi:type="dcterms:W3CDTF">2020-12-17T11:57:00Z</dcterms:modified>
</cp:coreProperties>
</file>