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49D77" w14:textId="5C1334C0" w:rsidR="00E36B3B" w:rsidRPr="006D4DD8" w:rsidRDefault="00E36B3B" w:rsidP="00EC2BC4">
      <w:pPr>
        <w:pStyle w:val="2"/>
        <w:rPr>
          <w:rStyle w:val="a3"/>
          <w:rFonts w:ascii="Source Sans Pro" w:hAnsi="Source Sans Pro"/>
          <w:b/>
          <w:bCs w:val="0"/>
          <w:sz w:val="28"/>
          <w:szCs w:val="28"/>
        </w:rPr>
      </w:pPr>
      <w:r w:rsidRPr="006D4DD8">
        <w:rPr>
          <w:rStyle w:val="a3"/>
          <w:rFonts w:ascii="Source Sans Pro" w:hAnsi="Source Sans Pro"/>
          <w:b/>
          <w:bCs w:val="0"/>
          <w:sz w:val="28"/>
          <w:szCs w:val="28"/>
        </w:rPr>
        <w:t>Лабораторная работа №</w:t>
      </w:r>
      <w:r w:rsidR="00087721" w:rsidRPr="006D4DD8">
        <w:rPr>
          <w:rStyle w:val="a3"/>
          <w:rFonts w:ascii="Source Sans Pro" w:hAnsi="Source Sans Pro"/>
          <w:b/>
          <w:bCs w:val="0"/>
          <w:sz w:val="28"/>
          <w:szCs w:val="28"/>
        </w:rPr>
        <w:t>2</w:t>
      </w:r>
      <w:r w:rsidRPr="006D4DD8">
        <w:rPr>
          <w:rStyle w:val="a3"/>
          <w:rFonts w:ascii="Source Sans Pro" w:hAnsi="Source Sans Pro"/>
          <w:b/>
          <w:bCs w:val="0"/>
          <w:sz w:val="28"/>
          <w:szCs w:val="28"/>
        </w:rPr>
        <w:t xml:space="preserve"> «</w:t>
      </w:r>
      <w:r w:rsidR="009314D2" w:rsidRPr="006D4DD8">
        <w:rPr>
          <w:rStyle w:val="a3"/>
          <w:rFonts w:ascii="Source Sans Pro" w:hAnsi="Source Sans Pro"/>
          <w:b/>
          <w:bCs w:val="0"/>
          <w:sz w:val="28"/>
          <w:szCs w:val="28"/>
        </w:rPr>
        <w:t>Решение задачи регрессии при помощи линейных моделей»</w:t>
      </w:r>
    </w:p>
    <w:p w14:paraId="7178A0B6" w14:textId="6F06C43F" w:rsidR="00490FE2" w:rsidRPr="006D4DD8" w:rsidRDefault="00490FE2">
      <w:pPr>
        <w:rPr>
          <w:rFonts w:ascii="Source Sans Pro" w:hAnsi="Source Sans Pro"/>
          <w:sz w:val="24"/>
          <w:szCs w:val="24"/>
        </w:rPr>
      </w:pPr>
      <w:r w:rsidRPr="006D4DD8">
        <w:rPr>
          <w:rFonts w:ascii="Source Sans Pro" w:hAnsi="Source Sans Pro"/>
          <w:sz w:val="24"/>
          <w:szCs w:val="24"/>
        </w:rPr>
        <w:t>Необходимо разработать класс линейной регрессии для предсказания значений на основе заданных признаков. Регрессия должна быть реализована с использованием численных методов.</w:t>
      </w:r>
    </w:p>
    <w:p w14:paraId="062CD7A1" w14:textId="77777777" w:rsidR="00D60AEF" w:rsidRPr="006D4DD8" w:rsidRDefault="00D60AEF" w:rsidP="00D60AEF">
      <w:pPr>
        <w:rPr>
          <w:rFonts w:ascii="Source Sans Pro" w:hAnsi="Source Sans Pro"/>
          <w:sz w:val="24"/>
          <w:szCs w:val="24"/>
        </w:rPr>
      </w:pPr>
      <w:r w:rsidRPr="006D4DD8">
        <w:rPr>
          <w:rFonts w:ascii="Source Sans Pro" w:hAnsi="Source Sans Pro"/>
          <w:sz w:val="24"/>
          <w:szCs w:val="24"/>
        </w:rPr>
        <w:t>1. № варианта определяется как номер в списке группы согласно ИСУ.</w:t>
      </w:r>
    </w:p>
    <w:p w14:paraId="047DA7CE" w14:textId="194FBEC8" w:rsidR="007877CA" w:rsidRPr="006D4DD8" w:rsidRDefault="00D60AEF" w:rsidP="00D60AEF">
      <w:pPr>
        <w:rPr>
          <w:rFonts w:ascii="Source Sans Pro" w:hAnsi="Source Sans Pro"/>
          <w:sz w:val="24"/>
          <w:szCs w:val="24"/>
        </w:rPr>
      </w:pPr>
      <w:r w:rsidRPr="006D4DD8">
        <w:rPr>
          <w:rFonts w:ascii="Source Sans Pro" w:hAnsi="Source Sans Pro"/>
          <w:sz w:val="24"/>
          <w:szCs w:val="24"/>
        </w:rPr>
        <w:t>2. В программе итерационный метод должен быть реализован в виде отдельного класса, в который исходные/выходные данные передаются в качестве параметров.</w:t>
      </w:r>
    </w:p>
    <w:p w14:paraId="7F429D9A" w14:textId="1098CA6B" w:rsidR="00464D4D" w:rsidRPr="006D4DD8" w:rsidRDefault="00464D4D" w:rsidP="00EC2BC4">
      <w:pPr>
        <w:pStyle w:val="2"/>
        <w:rPr>
          <w:rFonts w:ascii="Source Sans Pro" w:hAnsi="Source Sans Pro"/>
          <w:sz w:val="28"/>
          <w:szCs w:val="28"/>
        </w:rPr>
      </w:pPr>
      <w:r w:rsidRPr="006D4DD8">
        <w:rPr>
          <w:rFonts w:ascii="Source Sans Pro" w:hAnsi="Source Sans Pro"/>
          <w:sz w:val="28"/>
          <w:szCs w:val="28"/>
        </w:rPr>
        <w:t>В классе регресси</w:t>
      </w:r>
      <w:r w:rsidR="007122D5" w:rsidRPr="006D4DD8">
        <w:rPr>
          <w:rFonts w:ascii="Source Sans Pro" w:hAnsi="Source Sans Pro"/>
          <w:sz w:val="28"/>
          <w:szCs w:val="28"/>
        </w:rPr>
        <w:t>и</w:t>
      </w:r>
      <w:r w:rsidRPr="006D4DD8">
        <w:rPr>
          <w:rFonts w:ascii="Source Sans Pro" w:hAnsi="Source Sans Pro"/>
          <w:sz w:val="28"/>
          <w:szCs w:val="28"/>
        </w:rPr>
        <w:t xml:space="preserve"> необходимо реализовать следующие методы:</w:t>
      </w:r>
    </w:p>
    <w:p w14:paraId="3DC6959E" w14:textId="6421C9AB" w:rsidR="00464D4D" w:rsidRPr="006D4DD8" w:rsidRDefault="00464D4D" w:rsidP="00464D4D">
      <w:pPr>
        <w:rPr>
          <w:rFonts w:ascii="Source Sans Pro" w:hAnsi="Source Sans Pro"/>
          <w:sz w:val="24"/>
          <w:szCs w:val="24"/>
        </w:rPr>
      </w:pPr>
      <w:r w:rsidRPr="006D4DD8">
        <w:rPr>
          <w:rFonts w:ascii="Source Sans Pro" w:hAnsi="Source Sans Pro"/>
          <w:sz w:val="24"/>
          <w:szCs w:val="24"/>
        </w:rPr>
        <w:t>fit(X, y, epochs, lr): Метод для обучения модели. Принимает на вход матрицу признаков X, вектор целевых переменных y, количество эпох epochs и скорость обучения lr. Обучает модель методом градиентного спуска.</w:t>
      </w:r>
    </w:p>
    <w:p w14:paraId="0666B68D" w14:textId="77777777" w:rsidR="00464D4D" w:rsidRPr="006D4DD8" w:rsidRDefault="00464D4D" w:rsidP="00464D4D">
      <w:pPr>
        <w:rPr>
          <w:rFonts w:ascii="Source Sans Pro" w:hAnsi="Source Sans Pro"/>
          <w:sz w:val="24"/>
          <w:szCs w:val="24"/>
        </w:rPr>
      </w:pPr>
      <w:r w:rsidRPr="006D4DD8">
        <w:rPr>
          <w:rFonts w:ascii="Source Sans Pro" w:hAnsi="Source Sans Pro"/>
          <w:sz w:val="24"/>
          <w:szCs w:val="24"/>
        </w:rPr>
        <w:t>predict(X): Метод для предсказания новых значений на основе полученных весов. Принимает на вход матрицу признаков X и возвращает предсказанные значения.</w:t>
      </w:r>
    </w:p>
    <w:p w14:paraId="2D760522" w14:textId="77777777" w:rsidR="00464D4D" w:rsidRPr="006D4DD8" w:rsidRDefault="00464D4D" w:rsidP="00464D4D">
      <w:pPr>
        <w:rPr>
          <w:rFonts w:ascii="Source Sans Pro" w:hAnsi="Source Sans Pro"/>
          <w:sz w:val="24"/>
          <w:szCs w:val="24"/>
        </w:rPr>
      </w:pPr>
      <w:r w:rsidRPr="006D4DD8">
        <w:rPr>
          <w:rFonts w:ascii="Source Sans Pro" w:hAnsi="Source Sans Pro"/>
          <w:sz w:val="24"/>
          <w:szCs w:val="24"/>
        </w:rPr>
        <w:t>get_weights(): Метод для вывода полученных весов модели.</w:t>
      </w:r>
    </w:p>
    <w:p w14:paraId="23AFAEE3" w14:textId="77777777" w:rsidR="00464D4D" w:rsidRPr="006D4DD8" w:rsidRDefault="00464D4D" w:rsidP="00464D4D">
      <w:pPr>
        <w:rPr>
          <w:rFonts w:ascii="Source Sans Pro" w:hAnsi="Source Sans Pro"/>
          <w:sz w:val="24"/>
          <w:szCs w:val="24"/>
        </w:rPr>
      </w:pPr>
      <w:r w:rsidRPr="006D4DD8">
        <w:rPr>
          <w:rFonts w:ascii="Source Sans Pro" w:hAnsi="Source Sans Pro"/>
          <w:sz w:val="24"/>
          <w:szCs w:val="24"/>
        </w:rPr>
        <w:t>calculate_loss(y_true, y_pred): Метод для вычисления функции потерь (MSE). Принимает на вход истинные значения целевой переменной y_true и предсказанные значения y_pred.</w:t>
      </w:r>
    </w:p>
    <w:p w14:paraId="55B110DB" w14:textId="408C4A3C" w:rsidR="00EC2BC4" w:rsidRPr="006D4DD8" w:rsidRDefault="00464D4D" w:rsidP="00464D4D">
      <w:pPr>
        <w:rPr>
          <w:rFonts w:ascii="Source Sans Pro" w:hAnsi="Source Sans Pro"/>
          <w:sz w:val="24"/>
          <w:szCs w:val="24"/>
        </w:rPr>
      </w:pPr>
      <w:r w:rsidRPr="006D4DD8">
        <w:rPr>
          <w:rFonts w:ascii="Source Sans Pro" w:hAnsi="Source Sans Pro"/>
          <w:sz w:val="24"/>
          <w:szCs w:val="24"/>
        </w:rPr>
        <w:t>calculate_gradient(X, y, y_pred): Метод для вычисления градиента функции потерь. Принимает на вход матрицу признаков X, вектор целевых переменных y и предсказанные значения y_pred.</w:t>
      </w:r>
    </w:p>
    <w:p w14:paraId="543E86BC" w14:textId="77F4E2F9" w:rsidR="007877CA" w:rsidRPr="006D4DD8" w:rsidRDefault="00464D4D" w:rsidP="00EC2BC4">
      <w:pPr>
        <w:pStyle w:val="2"/>
        <w:rPr>
          <w:rFonts w:ascii="Source Sans Pro" w:hAnsi="Source Sans Pro"/>
          <w:sz w:val="28"/>
          <w:szCs w:val="28"/>
        </w:rPr>
      </w:pPr>
      <w:r w:rsidRPr="006D4DD8">
        <w:rPr>
          <w:rFonts w:ascii="Source Sans Pro" w:hAnsi="Source Sans Pro"/>
          <w:sz w:val="28"/>
          <w:szCs w:val="28"/>
        </w:rPr>
        <w:t>Формат входных данных:</w:t>
      </w:r>
    </w:p>
    <w:p w14:paraId="04A94CD0" w14:textId="533DB476" w:rsidR="00EC2BC4" w:rsidRPr="006D4DD8" w:rsidRDefault="00EC2BC4" w:rsidP="00464D4D">
      <w:pPr>
        <w:rPr>
          <w:rFonts w:ascii="Source Sans Pro" w:hAnsi="Source Sans Pro"/>
          <w:sz w:val="24"/>
          <w:szCs w:val="24"/>
        </w:rPr>
      </w:pPr>
      <w:r w:rsidRPr="006D4DD8">
        <w:rPr>
          <w:rFonts w:ascii="Source Sans Pro" w:hAnsi="Source Sans Pro"/>
          <w:sz w:val="24"/>
          <w:szCs w:val="24"/>
        </w:rPr>
        <w:t>Данные для обучения модели содержатся в файле dataset.csv. Файл содержит два столбца: признаки (X) и целевые переменные (y).</w:t>
      </w:r>
    </w:p>
    <w:p w14:paraId="4DA3D862" w14:textId="1D44F770" w:rsidR="00EC2BC4" w:rsidRPr="006D4DD8" w:rsidRDefault="00EC2BC4" w:rsidP="00EC2BC4">
      <w:pPr>
        <w:pStyle w:val="2"/>
        <w:rPr>
          <w:rFonts w:ascii="Source Sans Pro" w:hAnsi="Source Sans Pro"/>
          <w:sz w:val="28"/>
          <w:szCs w:val="28"/>
        </w:rPr>
      </w:pPr>
      <w:r w:rsidRPr="006D4DD8">
        <w:rPr>
          <w:rFonts w:ascii="Source Sans Pro" w:hAnsi="Source Sans Pro"/>
          <w:sz w:val="28"/>
          <w:szCs w:val="28"/>
        </w:rPr>
        <w:t>Формат выходных данных:</w:t>
      </w:r>
    </w:p>
    <w:p w14:paraId="7CA8FA2E" w14:textId="656A9DCC" w:rsidR="00EC2BC4" w:rsidRPr="006D4DD8" w:rsidRDefault="00EC2BC4" w:rsidP="00EC2BC4">
      <w:pPr>
        <w:rPr>
          <w:rFonts w:ascii="Source Sans Pro" w:hAnsi="Source Sans Pro"/>
          <w:sz w:val="24"/>
          <w:szCs w:val="24"/>
        </w:rPr>
      </w:pPr>
      <w:r w:rsidRPr="006D4DD8">
        <w:rPr>
          <w:rFonts w:ascii="Source Sans Pro" w:hAnsi="Source Sans Pro"/>
          <w:sz w:val="24"/>
          <w:szCs w:val="24"/>
        </w:rPr>
        <w:t>Веса модели выводятся в виде массива после обучения.</w:t>
      </w:r>
    </w:p>
    <w:sectPr w:rsidR="00EC2BC4" w:rsidRPr="006D4D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ource Sans Pro">
    <w:panose1 w:val="020B0503030403020204"/>
    <w:charset w:val="CC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BD2"/>
    <w:rsid w:val="00087721"/>
    <w:rsid w:val="001A4D51"/>
    <w:rsid w:val="00233A5D"/>
    <w:rsid w:val="00241B58"/>
    <w:rsid w:val="002B2802"/>
    <w:rsid w:val="00357BD2"/>
    <w:rsid w:val="00447836"/>
    <w:rsid w:val="00464D4D"/>
    <w:rsid w:val="00490FE2"/>
    <w:rsid w:val="00677782"/>
    <w:rsid w:val="006D4DD8"/>
    <w:rsid w:val="007122D5"/>
    <w:rsid w:val="00725743"/>
    <w:rsid w:val="007877CA"/>
    <w:rsid w:val="00795070"/>
    <w:rsid w:val="00847C2C"/>
    <w:rsid w:val="009314D2"/>
    <w:rsid w:val="009637D6"/>
    <w:rsid w:val="00A03651"/>
    <w:rsid w:val="00D60AEF"/>
    <w:rsid w:val="00DA59B5"/>
    <w:rsid w:val="00E36B3B"/>
    <w:rsid w:val="00EA4A54"/>
    <w:rsid w:val="00EC2BC4"/>
    <w:rsid w:val="00F3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CF7E4"/>
  <w15:chartTrackingRefBased/>
  <w15:docId w15:val="{747FFD91-7834-4E4E-9BD0-B2E26DB15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</w:rPr>
  </w:style>
  <w:style w:type="paragraph" w:styleId="2">
    <w:name w:val="heading 2"/>
    <w:basedOn w:val="a"/>
    <w:next w:val="a"/>
    <w:link w:val="20"/>
    <w:uiPriority w:val="9"/>
    <w:unhideWhenUsed/>
    <w:qFormat/>
    <w:rsid w:val="00EC2B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877CA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EC2BC4"/>
    <w:rPr>
      <w:rFonts w:asciiTheme="majorHAnsi" w:eastAsiaTheme="majorEastAsia" w:hAnsiTheme="majorHAnsi" w:cstheme="majorBidi"/>
      <w:b/>
      <w:noProof/>
      <w:sz w:val="26"/>
      <w:szCs w:val="26"/>
    </w:rPr>
  </w:style>
  <w:style w:type="paragraph" w:styleId="a4">
    <w:name w:val="No Spacing"/>
    <w:next w:val="a"/>
    <w:uiPriority w:val="1"/>
    <w:qFormat/>
    <w:rsid w:val="006D4DD8"/>
    <w:pPr>
      <w:spacing w:after="0" w:line="240" w:lineRule="auto"/>
    </w:pPr>
    <w:rPr>
      <w:rFonts w:ascii="Consolas" w:hAnsi="Consolas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631687E8029D14B878CA838C9CA142A" ma:contentTypeVersion="2" ma:contentTypeDescription="Создание документа." ma:contentTypeScope="" ma:versionID="5abeac1370b8b53d19033204ec14dd65">
  <xsd:schema xmlns:xsd="http://www.w3.org/2001/XMLSchema" xmlns:xs="http://www.w3.org/2001/XMLSchema" xmlns:p="http://schemas.microsoft.com/office/2006/metadata/properties" xmlns:ns3="69b0e695-c7e3-45c3-9376-31d8200ad01c" targetNamespace="http://schemas.microsoft.com/office/2006/metadata/properties" ma:root="true" ma:fieldsID="5c61194d1351225537375bd6048418db" ns3:_="">
    <xsd:import namespace="69b0e695-c7e3-45c3-9376-31d8200ad0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b0e695-c7e3-45c3-9376-31d8200ad0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566E02-E561-4556-9F3C-D2C112F87AE4}">
  <ds:schemaRefs>
    <ds:schemaRef ds:uri="69b0e695-c7e3-45c3-9376-31d8200ad01c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A540AED8-A74C-493A-B564-4A753C2C83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E95276-3C92-432B-8CA8-A0BECA7FC9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b0e695-c7e3-45c3-9376-31d8200ad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Вейгандт Владимир Вячеславович</dc:creator>
  <cp:keywords/>
  <dc:description/>
  <cp:lastModifiedBy>Вейгандт Владимир Вячеславович</cp:lastModifiedBy>
  <cp:revision>2</cp:revision>
  <dcterms:created xsi:type="dcterms:W3CDTF">2024-05-02T21:29:00Z</dcterms:created>
  <dcterms:modified xsi:type="dcterms:W3CDTF">2024-05-02T21:29:00Z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0x0101000631687E8029D14B878CA838C9CA142A</vt:lpwstr>
  </property>
</Properties>
</file>