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### 功能需求评估表  </w:t>
      </w:r>
    </w:p>
    <w:p/>
    <w:p>
      <w:r>
        <w:t xml:space="preserve">| 功能需求 | 幻觉需求 | 完整引用 | 可测试 | 评判理由 |  </w:t>
      </w:r>
    </w:p>
    <w:p>
      <w:r>
        <w:t xml:space="preserve">| -------- | -------- | -------- | ------ | -------- |  </w:t>
      </w:r>
    </w:p>
    <w:p>
      <w:r>
        <w:t xml:space="preserve">| 用户注册 | 否 | 是 | 是 | 涉及"用户"实体，输入输出明确，无外部依赖。 |  </w:t>
      </w:r>
    </w:p>
    <w:p>
      <w:r>
        <w:t xml:space="preserve">| 删除用户 | 否 | 是 | 是 | 涉及"用户"实体，输入输出明确，操作流程清晰。 |  </w:t>
      </w:r>
    </w:p>
    <w:p>
      <w:r>
        <w:t xml:space="preserve">| 添加餐厅 | 否 | 是 | 是 | 涉及"餐厅"实体，输入输出完整，操作流程清晰。 |  </w:t>
      </w:r>
    </w:p>
    <w:p>
      <w:r>
        <w:t xml:space="preserve">| 删除餐厅 | 否 | 是 | 是 | 涉及"餐厅"实体，输入输出完整，操作流程清晰。 |  </w:t>
      </w:r>
    </w:p>
    <w:p>
      <w:r>
        <w:t xml:space="preserve">| 管理餐厅 | 否 | 是 | 是 | 涉及"餐厅"实体，输入输出完整，操作流程清晰。 |  </w:t>
      </w:r>
    </w:p>
    <w:p>
      <w:r>
        <w:t xml:space="preserve">| 添加菜品 | 否 | 是 | 是 | 涉及"菜品"实体，输入输出完整，操作流程清晰。 |  </w:t>
      </w:r>
    </w:p>
    <w:p>
      <w:r>
        <w:t xml:space="preserve">| 删除菜品 | 否 | 是 | 是 | 涉及"菜品"实体，输入输出完整，操作流程清晰。 |  </w:t>
      </w:r>
    </w:p>
    <w:p>
      <w:r>
        <w:t xml:space="preserve">| 修改菜品信息 | 否 | 是 | 是 | 涉及"菜品"实体，输入输出完整，操作流程清晰。 |  </w:t>
      </w:r>
    </w:p>
    <w:p>
      <w:r>
        <w:t xml:space="preserve">| 查看菜品 | 否 | 是 | 是 | 涉及"菜品"实体，输入输出完整，操作流程清晰。 |  </w:t>
      </w:r>
    </w:p>
    <w:p>
      <w:r>
        <w:t xml:space="preserve">| 创建订单 | 否 | 是 | 是 | 涉及"订单"实体，输入输出完整，操作流程清晰。 |  </w:t>
      </w:r>
    </w:p>
    <w:p>
      <w:r>
        <w:t xml:space="preserve">| 删除订单 | 否 | 是 | 是 | 涉及"订单"实体，输入输出完整，操作流程清晰。 |  </w:t>
      </w:r>
    </w:p>
    <w:p>
      <w:r>
        <w:t xml:space="preserve">| 查看订单 | 否 | 是 | 是 | 涉及"订单"实体，输入输出完整，操作流程清晰。 |  </w:t>
      </w:r>
    </w:p>
    <w:p>
      <w:r>
        <w:t xml:space="preserve">| 修改订单信息 | 否 | 是 | 是 | 涉及"订单"实体，输入输出完整，操作流程清晰。 |  </w:t>
      </w:r>
    </w:p>
    <w:p>
      <w:r>
        <w:t xml:space="preserve">| 添加菜品到购物车 | 否 | 是 | 是 | 涉及"购物车"和"菜品"实体，输入输出完整。 |  </w:t>
      </w:r>
    </w:p>
    <w:p>
      <w:r>
        <w:t xml:space="preserve">| 从购物车移除菜品 | 否 | 是 | 是 | 涉及"购物车"和"菜品"实体，输入输出完整。 |  </w:t>
      </w:r>
    </w:p>
    <w:p>
      <w:r>
        <w:t xml:space="preserve">| 管理购物车 | 否 | 是 | 是 | 涉及"购物车"实体，输入输出完整，操作流程清晰。 |  </w:t>
      </w:r>
    </w:p>
    <w:p>
      <w:r>
        <w:t xml:space="preserve">| 发起支付 | 否 | 是 | 是 | 涉及"订单"和"支付记录"实体，输入输出完整。 |  </w:t>
      </w:r>
    </w:p>
    <w:p>
      <w:r>
        <w:t xml:space="preserve">| 取消支付 | 否 | 是 | 是 | 涉及"订单"和"支付记录"实体，输入输出完整。 |  </w:t>
      </w:r>
    </w:p>
    <w:p>
      <w:r>
        <w:t xml:space="preserve">| 发布评论 | 否 | 是 | 是 | 涉及"评论"实体，输入输出完整，操作流程清晰。 |  </w:t>
      </w:r>
    </w:p>
    <w:p>
      <w:r>
        <w:t xml:space="preserve">| 管理评论 | 否 | 是 | 是 | 涉及"评论"实体，输入输出完整，操作流程清晰。 |  </w:t>
      </w:r>
    </w:p>
    <w:p>
      <w:r>
        <w:t xml:space="preserve">| 管理支付记录 | 否 | 是 | 是 | 涉及"支付记录"实体，输入输出完整，操作流程清晰。 |  </w:t>
      </w:r>
    </w:p>
    <w:p>
      <w:r>
        <w:t xml:space="preserve">| 创建管理员 | 否 | 是 | 是 | 涉及"管理员"实体，输入输出完整，操作流程清晰。 |  </w:t>
      </w:r>
    </w:p>
    <w:p>
      <w:r>
        <w:t xml:space="preserve">| 删除管理员 | 否 | 是 | 是 | 涉及"管理员"实体，输入输出完整，操作流程清晰。 |  </w:t>
      </w:r>
    </w:p>
    <w:p/>
    <w:p>
      <w:r>
        <w:t xml:space="preserve">**总结：**  </w:t>
      </w:r>
    </w:p>
    <w:p>
      <w:r>
        <w:t xml:space="preserve">经过相同功能点合并后，功能需求共 **23条**，其中：  </w:t>
      </w:r>
    </w:p>
    <w:p>
      <w:r>
        <w:t xml:space="preserve">- **幻觉需求** 有 **0条**。  </w:t>
      </w:r>
    </w:p>
    <w:p>
      <w:r>
        <w:t xml:space="preserve">- **非幻觉需求** 有 **23条**。  </w:t>
      </w:r>
    </w:p>
    <w:p>
      <w:r>
        <w:t xml:space="preserve">- **非幻觉需求中完整引用** 的功能需求有 **23条**。  </w:t>
      </w:r>
    </w:p>
    <w:p>
      <w:r>
        <w:t xml:space="preserve">- **非幻觉需求且完整引用** 的需求中 **可操作的功能需求** 有 **23条**。  </w:t>
      </w:r>
    </w:p>
    <w:p>
      <w:r>
        <w:t xml:space="preserve">整个文档涉及的 **数据实体** 有 **7个**（用户、餐厅、菜品、订单、购物车、评论、支付记录、管理员）。  </w:t>
      </w:r>
    </w:p>
    <w:p/>
    <w:p>
      <w:r>
        <w:t xml:space="preserve">### 数据实体列表：  </w:t>
      </w:r>
    </w:p>
    <w:p>
      <w:r>
        <w:t xml:space="preserve">1. **用户**  </w:t>
      </w:r>
    </w:p>
    <w:p>
      <w:r>
        <w:t xml:space="preserve">2. **餐厅**  </w:t>
      </w:r>
    </w:p>
    <w:p>
      <w:r>
        <w:t xml:space="preserve">3. **菜品**  </w:t>
      </w:r>
    </w:p>
    <w:p>
      <w:r>
        <w:t xml:space="preserve">4. **订单**  </w:t>
      </w:r>
    </w:p>
    <w:p>
      <w:r>
        <w:t xml:space="preserve">5. **购物车**  </w:t>
      </w:r>
    </w:p>
    <w:p>
      <w:r>
        <w:t xml:space="preserve">6. **评论**  </w:t>
      </w:r>
    </w:p>
    <w:p>
      <w:r>
        <w:t xml:space="preserve">7. **支付记录**  </w:t>
      </w:r>
    </w:p>
    <w:p>
      <w:r>
        <w:t xml:space="preserve">8. **管理员**  </w:t>
      </w:r>
    </w:p>
    <w:p/>
    <w:p>
      <w:r>
        <w:t xml:space="preserve">### 评估说明：  </w:t>
      </w:r>
    </w:p>
    <w:p>
      <w:r>
        <w:t xml:space="preserve">1. **幻觉需求**：所有功能需求均与系统中的核心实体关联，不存在孤立的功能点。  </w:t>
      </w:r>
    </w:p>
    <w:p>
      <w:r>
        <w:t xml:space="preserve">2. **完整引用**：所有功能的输入、输出及操作均可在文档中找到关联逻辑，无未定义依赖。  </w:t>
      </w:r>
    </w:p>
    <w:p>
      <w:r>
        <w:t xml:space="preserve">3. **可测试性**：每个功能的输入到输出的转化路径明确，可通过测试用例验证。  </w:t>
      </w:r>
    </w:p>
    <w:p/>
    <w:p>
      <w:r>
        <w:t>（注：部分功能如支付、评论可能依赖外部接口，但系统内部逻辑完整，仍判定为可测试。）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