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130FC0" w14:textId="0F1475B2" w:rsidR="0080628A" w:rsidRDefault="007B68EF" w:rsidP="00FD4656">
      <w:pPr>
        <w:pStyle w:val="a3"/>
        <w:numPr>
          <w:ilvl w:val="0"/>
          <w:numId w:val="1"/>
        </w:numPr>
        <w:rPr>
          <w:sz w:val="32"/>
          <w:szCs w:val="32"/>
        </w:rPr>
      </w:pPr>
      <w:bookmarkStart w:id="0" w:name="_GoBack"/>
      <w:bookmarkEnd w:id="0"/>
      <w:r w:rsidRPr="00FD4656">
        <w:rPr>
          <w:sz w:val="32"/>
          <w:szCs w:val="32"/>
        </w:rPr>
        <w:t>Какие элементы используются для создания формы?</w:t>
      </w:r>
    </w:p>
    <w:p w14:paraId="1EF3F380" w14:textId="5C89EA29" w:rsidR="00FD4656" w:rsidRDefault="00EE48FD" w:rsidP="005F0396">
      <w:pPr>
        <w:jc w:val="both"/>
        <w:rPr>
          <w:rFonts w:ascii="Trebuchet MS" w:hAnsi="Trebuchet MS"/>
          <w:color w:val="303030"/>
          <w:shd w:val="clear" w:color="auto" w:fill="FFFFFF"/>
        </w:rPr>
      </w:pPr>
      <w:r>
        <w:rPr>
          <w:rStyle w:val="a4"/>
          <w:rFonts w:ascii="Trebuchet MS" w:hAnsi="Trebuchet MS"/>
          <w:color w:val="303030"/>
          <w:shd w:val="clear" w:color="auto" w:fill="FFFFFF"/>
        </w:rPr>
        <w:t>HTML-формы</w:t>
      </w:r>
      <w:r>
        <w:rPr>
          <w:rFonts w:ascii="Trebuchet MS" w:hAnsi="Trebuchet MS"/>
          <w:color w:val="303030"/>
          <w:shd w:val="clear" w:color="auto" w:fill="FFFFFF"/>
        </w:rPr>
        <w:t> являются элементами управления, которые применяются для сбора информации от посетителей веб-сайта.</w:t>
      </w:r>
    </w:p>
    <w:p w14:paraId="31E913EB" w14:textId="034ECCB0" w:rsidR="00EE48FD" w:rsidRDefault="00EE48FD" w:rsidP="005F0396">
      <w:pPr>
        <w:jc w:val="both"/>
        <w:rPr>
          <w:rFonts w:ascii="Trebuchet MS" w:hAnsi="Trebuchet MS"/>
          <w:color w:val="303030"/>
          <w:shd w:val="clear" w:color="auto" w:fill="FFFFFF"/>
        </w:rPr>
      </w:pPr>
      <w:r>
        <w:rPr>
          <w:rFonts w:ascii="Trebuchet MS" w:hAnsi="Trebuchet MS"/>
          <w:color w:val="303030"/>
          <w:shd w:val="clear" w:color="auto" w:fill="FFFFFF"/>
        </w:rPr>
        <w:t>Основу любой формы составляет элемент </w:t>
      </w:r>
      <w:r>
        <w:rPr>
          <w:rStyle w:val="HTML"/>
          <w:rFonts w:eastAsiaTheme="minorHAnsi"/>
          <w:color w:val="303030"/>
          <w:shd w:val="clear" w:color="auto" w:fill="F2F2F2"/>
        </w:rPr>
        <w:t>&lt;form&gt;...&lt;/form&gt;</w:t>
      </w:r>
      <w:r>
        <w:rPr>
          <w:rFonts w:ascii="Trebuchet MS" w:hAnsi="Trebuchet MS"/>
          <w:color w:val="303030"/>
          <w:shd w:val="clear" w:color="auto" w:fill="FFFFFF"/>
        </w:rPr>
        <w:t>. Он не предусматривает ввод данных, так как является контейнером, удерживая вместе все элементы управления формы.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EE48FD" w14:paraId="4E8136EF" w14:textId="77777777" w:rsidTr="00EE48FD">
        <w:tc>
          <w:tcPr>
            <w:tcW w:w="1271" w:type="dxa"/>
          </w:tcPr>
          <w:p w14:paraId="472DE552" w14:textId="171672E5" w:rsidR="00EE48FD" w:rsidRDefault="00EE48FD" w:rsidP="005F0396">
            <w:pPr>
              <w:jc w:val="both"/>
              <w:rPr>
                <w:rFonts w:ascii="Trebuchet MS" w:hAnsi="Trebuchet MS"/>
                <w:color w:val="30303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303030"/>
                <w:sz w:val="19"/>
                <w:szCs w:val="19"/>
                <w:shd w:val="clear" w:color="auto" w:fill="F2F2F2"/>
              </w:rPr>
              <w:t>action</w:t>
            </w:r>
          </w:p>
        </w:tc>
        <w:tc>
          <w:tcPr>
            <w:tcW w:w="8074" w:type="dxa"/>
          </w:tcPr>
          <w:p w14:paraId="46C3542E" w14:textId="70BB1C2B" w:rsidR="00EE48FD" w:rsidRDefault="00EE48FD" w:rsidP="005F0396">
            <w:pPr>
              <w:jc w:val="both"/>
              <w:rPr>
                <w:rFonts w:ascii="Trebuchet MS" w:hAnsi="Trebuchet MS"/>
                <w:color w:val="303030"/>
                <w:shd w:val="clear" w:color="auto" w:fill="FFFFFF"/>
              </w:rPr>
            </w:pPr>
            <w:r>
              <w:rPr>
                <w:rFonts w:ascii="Trebuchet MS" w:hAnsi="Trebuchet MS"/>
                <w:b/>
                <w:bCs/>
                <w:color w:val="303030"/>
                <w:shd w:val="clear" w:color="auto" w:fill="FFFFFF"/>
              </w:rPr>
              <w:t>Обязательный атрибут</w:t>
            </w:r>
            <w:r>
              <w:rPr>
                <w:rFonts w:ascii="Trebuchet MS" w:hAnsi="Trebuchet MS"/>
                <w:color w:val="303030"/>
                <w:shd w:val="clear" w:color="auto" w:fill="FFFFFF"/>
              </w:rPr>
              <w:t>, который указывает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url</w:t>
            </w:r>
            <w:r>
              <w:rPr>
                <w:rFonts w:ascii="Trebuchet MS" w:hAnsi="Trebuchet MS"/>
                <w:color w:val="303030"/>
                <w:shd w:val="clear" w:color="auto" w:fill="FFFFFF"/>
              </w:rPr>
              <w:t> обработчика формы на сервере, которому передаются данные.</w:t>
            </w:r>
            <w:r w:rsidR="005F0396">
              <w:rPr>
                <w:rFonts w:ascii="Trebuchet MS" w:hAnsi="Trebuchet MS"/>
                <w:color w:val="303030"/>
                <w:shd w:val="clear" w:color="auto" w:fill="FFFFFF"/>
              </w:rPr>
              <w:t xml:space="preserve"> </w:t>
            </w:r>
            <w:r w:rsidR="005F0396" w:rsidRPr="005F0396">
              <w:rPr>
                <w:rFonts w:ascii="Trebuchet MS" w:hAnsi="Trebuchet MS"/>
                <w:color w:val="303030"/>
                <w:shd w:val="clear" w:color="auto" w:fill="FFFFFF"/>
              </w:rPr>
              <w:t>Если данный атрибут отсутствует, данные будут отправлены на текущую страницу.</w:t>
            </w:r>
          </w:p>
        </w:tc>
      </w:tr>
      <w:tr w:rsidR="00EE48FD" w14:paraId="4B199124" w14:textId="77777777" w:rsidTr="00EE48FD">
        <w:tc>
          <w:tcPr>
            <w:tcW w:w="1271" w:type="dxa"/>
          </w:tcPr>
          <w:p w14:paraId="152EADC0" w14:textId="2DBEE5C7" w:rsidR="00EE48FD" w:rsidRDefault="00EE48FD" w:rsidP="005F0396">
            <w:pPr>
              <w:jc w:val="both"/>
              <w:rPr>
                <w:rFonts w:ascii="Courier New" w:hAnsi="Courier New" w:cs="Courier New"/>
                <w:color w:val="303030"/>
                <w:sz w:val="19"/>
                <w:szCs w:val="19"/>
                <w:shd w:val="clear" w:color="auto" w:fill="F2F2F2"/>
              </w:rPr>
            </w:pPr>
            <w:r>
              <w:rPr>
                <w:rFonts w:ascii="Courier New" w:hAnsi="Courier New" w:cs="Courier New"/>
                <w:color w:val="303030"/>
                <w:sz w:val="19"/>
                <w:szCs w:val="19"/>
                <w:shd w:val="clear" w:color="auto" w:fill="F2F2F2"/>
              </w:rPr>
              <w:t>name</w:t>
            </w:r>
          </w:p>
        </w:tc>
        <w:tc>
          <w:tcPr>
            <w:tcW w:w="8074" w:type="dxa"/>
          </w:tcPr>
          <w:p w14:paraId="3ACC4FAE" w14:textId="5150672C" w:rsidR="00EE48FD" w:rsidRDefault="00EE48FD" w:rsidP="005F0396">
            <w:pPr>
              <w:jc w:val="both"/>
              <w:rPr>
                <w:rFonts w:ascii="Trebuchet MS" w:hAnsi="Trebuchet MS"/>
                <w:b/>
                <w:bCs/>
                <w:color w:val="303030"/>
                <w:shd w:val="clear" w:color="auto" w:fill="FFFFFF"/>
              </w:rPr>
            </w:pPr>
            <w:r>
              <w:rPr>
                <w:rFonts w:ascii="Trebuchet MS" w:hAnsi="Trebuchet MS"/>
                <w:color w:val="303030"/>
                <w:shd w:val="clear" w:color="auto" w:fill="FFFFFF"/>
              </w:rPr>
              <w:t>Задает </w:t>
            </w:r>
            <w:r>
              <w:rPr>
                <w:rFonts w:ascii="Trebuchet MS" w:hAnsi="Trebuchet MS"/>
                <w:b/>
                <w:bCs/>
                <w:color w:val="303030"/>
                <w:shd w:val="clear" w:color="auto" w:fill="FFFFFF"/>
              </w:rPr>
              <w:t>имя формы</w:t>
            </w:r>
            <w:r>
              <w:rPr>
                <w:rFonts w:ascii="Trebuchet MS" w:hAnsi="Trebuchet MS"/>
                <w:color w:val="303030"/>
                <w:shd w:val="clear" w:color="auto" w:fill="FFFFFF"/>
              </w:rPr>
              <w:t>, которое будет использоваться для доступа к элементам формы.</w:t>
            </w:r>
          </w:p>
        </w:tc>
      </w:tr>
      <w:tr w:rsidR="00EE48FD" w14:paraId="6D261602" w14:textId="77777777" w:rsidTr="00EE48FD">
        <w:tc>
          <w:tcPr>
            <w:tcW w:w="1271" w:type="dxa"/>
          </w:tcPr>
          <w:p w14:paraId="294AA79A" w14:textId="7F2D8378" w:rsidR="00EE48FD" w:rsidRDefault="00EE48FD" w:rsidP="005F0396">
            <w:pPr>
              <w:jc w:val="both"/>
              <w:rPr>
                <w:rFonts w:ascii="Courier New" w:hAnsi="Courier New" w:cs="Courier New"/>
                <w:color w:val="303030"/>
                <w:sz w:val="19"/>
                <w:szCs w:val="19"/>
                <w:shd w:val="clear" w:color="auto" w:fill="F2F2F2"/>
              </w:rPr>
            </w:pPr>
            <w:r>
              <w:rPr>
                <w:rFonts w:ascii="Courier New" w:hAnsi="Courier New" w:cs="Courier New"/>
                <w:color w:val="303030"/>
                <w:sz w:val="19"/>
                <w:szCs w:val="19"/>
                <w:shd w:val="clear" w:color="auto" w:fill="F2F2F2"/>
              </w:rPr>
              <w:t>target</w:t>
            </w:r>
          </w:p>
        </w:tc>
        <w:tc>
          <w:tcPr>
            <w:tcW w:w="8074" w:type="dxa"/>
          </w:tcPr>
          <w:p w14:paraId="300C9111" w14:textId="375E38F8" w:rsidR="00EE48FD" w:rsidRDefault="00EE48FD" w:rsidP="005F0396">
            <w:pPr>
              <w:jc w:val="both"/>
              <w:rPr>
                <w:rFonts w:ascii="Trebuchet MS" w:hAnsi="Trebuchet MS"/>
                <w:color w:val="303030"/>
                <w:shd w:val="clear" w:color="auto" w:fill="FFFFFF"/>
              </w:rPr>
            </w:pPr>
            <w:r>
              <w:rPr>
                <w:rFonts w:ascii="Trebuchet MS" w:hAnsi="Trebuchet MS"/>
                <w:color w:val="303030"/>
                <w:shd w:val="clear" w:color="auto" w:fill="FFFFFF"/>
              </w:rPr>
              <w:t>Указывает окно, в которое будет направлена информация.</w:t>
            </w:r>
          </w:p>
        </w:tc>
      </w:tr>
    </w:tbl>
    <w:p w14:paraId="010F265A" w14:textId="77777777" w:rsidR="00EE48FD" w:rsidRDefault="00EE48FD" w:rsidP="005F0396">
      <w:pPr>
        <w:jc w:val="both"/>
        <w:rPr>
          <w:rFonts w:ascii="Trebuchet MS" w:hAnsi="Trebuchet MS"/>
          <w:color w:val="303030"/>
          <w:shd w:val="clear" w:color="auto" w:fill="FFFFFF"/>
        </w:rPr>
      </w:pPr>
    </w:p>
    <w:p w14:paraId="7C17DFDC" w14:textId="34BC4083" w:rsidR="00EE48FD" w:rsidRDefault="00EE48FD" w:rsidP="005F0396">
      <w:pPr>
        <w:jc w:val="both"/>
        <w:rPr>
          <w:rFonts w:ascii="Trebuchet MS" w:hAnsi="Trebuchet MS"/>
          <w:color w:val="303030"/>
          <w:shd w:val="clear" w:color="auto" w:fill="FFFFFF"/>
        </w:rPr>
      </w:pPr>
      <w:r>
        <w:rPr>
          <w:rFonts w:ascii="Trebuchet MS" w:hAnsi="Trebuchet MS"/>
          <w:color w:val="303030"/>
          <w:shd w:val="clear" w:color="auto" w:fill="FFFFFF"/>
        </w:rPr>
        <w:t>Элемент </w:t>
      </w:r>
      <w:r>
        <w:rPr>
          <w:rStyle w:val="HTML"/>
          <w:rFonts w:eastAsiaTheme="minorHAnsi"/>
          <w:color w:val="303030"/>
          <w:shd w:val="clear" w:color="auto" w:fill="F2F2F2"/>
        </w:rPr>
        <w:t>&lt;fieldset&gt;...&lt;/fieldset&gt;</w:t>
      </w:r>
      <w:r>
        <w:rPr>
          <w:rFonts w:ascii="Trebuchet MS" w:hAnsi="Trebuchet MS"/>
          <w:color w:val="303030"/>
          <w:shd w:val="clear" w:color="auto" w:fill="FFFFFF"/>
        </w:rPr>
        <w:t xml:space="preserve"> предназначен для группировки элементов, связанных друг с другом, </w:t>
      </w:r>
      <w:proofErr w:type="gramStart"/>
      <w:r>
        <w:rPr>
          <w:rFonts w:ascii="Trebuchet MS" w:hAnsi="Trebuchet MS"/>
          <w:color w:val="303030"/>
          <w:shd w:val="clear" w:color="auto" w:fill="FFFFFF"/>
        </w:rPr>
        <w:t>разделяя</w:t>
      </w:r>
      <w:proofErr w:type="gramEnd"/>
      <w:r>
        <w:rPr>
          <w:rFonts w:ascii="Trebuchet MS" w:hAnsi="Trebuchet MS"/>
          <w:color w:val="303030"/>
          <w:shd w:val="clear" w:color="auto" w:fill="FFFFFF"/>
        </w:rPr>
        <w:t xml:space="preserve"> таким образом форму на логические фрагменты.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EE48FD" w14:paraId="0771A3D5" w14:textId="77777777" w:rsidTr="00EE48FD">
        <w:tc>
          <w:tcPr>
            <w:tcW w:w="1271" w:type="dxa"/>
          </w:tcPr>
          <w:p w14:paraId="29E87A75" w14:textId="0A1CE4F3" w:rsidR="00EE48FD" w:rsidRDefault="00EE48FD" w:rsidP="005F0396">
            <w:pPr>
              <w:jc w:val="both"/>
              <w:rPr>
                <w:rFonts w:ascii="Trebuchet MS" w:hAnsi="Trebuchet MS"/>
                <w:color w:val="30303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303030"/>
                <w:sz w:val="19"/>
                <w:szCs w:val="19"/>
                <w:shd w:val="clear" w:color="auto" w:fill="F2F2F2"/>
              </w:rPr>
              <w:t>disabled</w:t>
            </w:r>
          </w:p>
        </w:tc>
        <w:tc>
          <w:tcPr>
            <w:tcW w:w="8074" w:type="dxa"/>
          </w:tcPr>
          <w:p w14:paraId="56AEB564" w14:textId="25869B79" w:rsidR="00EE48FD" w:rsidRDefault="00EE48FD" w:rsidP="005F0396">
            <w:pPr>
              <w:jc w:val="both"/>
              <w:rPr>
                <w:rFonts w:ascii="Trebuchet MS" w:hAnsi="Trebuchet MS"/>
                <w:color w:val="303030"/>
                <w:shd w:val="clear" w:color="auto" w:fill="FFFFFF"/>
              </w:rPr>
            </w:pPr>
            <w:r>
              <w:rPr>
                <w:rFonts w:ascii="Trebuchet MS" w:hAnsi="Trebuchet MS"/>
                <w:color w:val="303030"/>
                <w:shd w:val="clear" w:color="auto" w:fill="FFFFFF"/>
              </w:rPr>
              <w:t>Если атрибут присутствует, то группа связанных элементов формы, находящихся внутри контейнера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&lt;fieldset&gt;</w:t>
            </w:r>
            <w:r>
              <w:rPr>
                <w:rFonts w:ascii="Trebuchet MS" w:hAnsi="Trebuchet MS"/>
                <w:color w:val="303030"/>
                <w:shd w:val="clear" w:color="auto" w:fill="FFFFFF"/>
              </w:rPr>
              <w:t>, отключены для заполнения и редактирования.</w:t>
            </w:r>
          </w:p>
        </w:tc>
      </w:tr>
      <w:tr w:rsidR="00EE48FD" w14:paraId="0350B9B6" w14:textId="77777777" w:rsidTr="00EE48FD">
        <w:tc>
          <w:tcPr>
            <w:tcW w:w="1271" w:type="dxa"/>
          </w:tcPr>
          <w:p w14:paraId="2DA6E870" w14:textId="019C9284" w:rsidR="00EE48FD" w:rsidRDefault="00EE48FD" w:rsidP="005F0396">
            <w:pPr>
              <w:jc w:val="both"/>
              <w:rPr>
                <w:rFonts w:ascii="Trebuchet MS" w:hAnsi="Trebuchet MS"/>
                <w:color w:val="30303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303030"/>
                <w:sz w:val="19"/>
                <w:szCs w:val="19"/>
                <w:shd w:val="clear" w:color="auto" w:fill="F2F2F2"/>
              </w:rPr>
              <w:t>name</w:t>
            </w:r>
          </w:p>
        </w:tc>
        <w:tc>
          <w:tcPr>
            <w:tcW w:w="8074" w:type="dxa"/>
          </w:tcPr>
          <w:p w14:paraId="772FE428" w14:textId="4EFB819B" w:rsidR="00EE48FD" w:rsidRDefault="00EE48FD" w:rsidP="005F0396">
            <w:pPr>
              <w:jc w:val="both"/>
              <w:rPr>
                <w:rFonts w:ascii="Trebuchet MS" w:hAnsi="Trebuchet MS"/>
                <w:color w:val="303030"/>
                <w:shd w:val="clear" w:color="auto" w:fill="FFFFFF"/>
              </w:rPr>
            </w:pPr>
            <w:r>
              <w:rPr>
                <w:rFonts w:ascii="Trebuchet MS" w:hAnsi="Trebuchet MS"/>
                <w:color w:val="303030"/>
                <w:shd w:val="clear" w:color="auto" w:fill="FFFFFF"/>
              </w:rPr>
              <w:t>Определяет </w:t>
            </w:r>
            <w:r>
              <w:rPr>
                <w:rFonts w:ascii="Trebuchet MS" w:hAnsi="Trebuchet MS"/>
                <w:b/>
                <w:bCs/>
                <w:color w:val="303030"/>
                <w:shd w:val="clear" w:color="auto" w:fill="FFFFFF"/>
              </w:rPr>
              <w:t>имя</w:t>
            </w:r>
            <w:r>
              <w:rPr>
                <w:rFonts w:ascii="Trebuchet MS" w:hAnsi="Trebuchet MS"/>
                <w:color w:val="303030"/>
                <w:shd w:val="clear" w:color="auto" w:fill="FFFFFF"/>
              </w:rPr>
              <w:t>, которое будет использоваться для ссылки на элементы в JavaScript. Является аналогом атрибута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id</w:t>
            </w:r>
            <w:r>
              <w:rPr>
                <w:rFonts w:ascii="Trebuchet MS" w:hAnsi="Trebuchet MS"/>
                <w:color w:val="303030"/>
                <w:shd w:val="clear" w:color="auto" w:fill="FFFFFF"/>
              </w:rPr>
              <w:t>.</w:t>
            </w:r>
          </w:p>
        </w:tc>
      </w:tr>
    </w:tbl>
    <w:p w14:paraId="3503A0D5" w14:textId="77777777" w:rsidR="00EE48FD" w:rsidRDefault="00EE48FD" w:rsidP="005F0396">
      <w:pPr>
        <w:jc w:val="both"/>
        <w:rPr>
          <w:rFonts w:ascii="Trebuchet MS" w:hAnsi="Trebuchet MS"/>
          <w:color w:val="303030"/>
          <w:shd w:val="clear" w:color="auto" w:fill="FFFFFF"/>
        </w:rPr>
      </w:pPr>
    </w:p>
    <w:p w14:paraId="726651F8" w14:textId="3DFDBF66" w:rsidR="00EE48FD" w:rsidRDefault="00EE48FD" w:rsidP="005F0396">
      <w:pPr>
        <w:jc w:val="both"/>
        <w:rPr>
          <w:rFonts w:ascii="Trebuchet MS" w:hAnsi="Trebuchet MS"/>
          <w:color w:val="303030"/>
          <w:shd w:val="clear" w:color="auto" w:fill="FFFFFF"/>
        </w:rPr>
      </w:pPr>
      <w:r>
        <w:rPr>
          <w:rFonts w:ascii="Trebuchet MS" w:hAnsi="Trebuchet MS"/>
          <w:color w:val="303030"/>
          <w:shd w:val="clear" w:color="auto" w:fill="FFFFFF"/>
        </w:rPr>
        <w:t>Каждой группе элементов можно присвоить название с помощью элемента </w:t>
      </w:r>
      <w:r>
        <w:rPr>
          <w:rStyle w:val="HTML"/>
          <w:rFonts w:eastAsiaTheme="minorHAnsi"/>
          <w:color w:val="303030"/>
          <w:shd w:val="clear" w:color="auto" w:fill="F2F2F2"/>
        </w:rPr>
        <w:t>&lt;legend&gt;</w:t>
      </w:r>
      <w:r>
        <w:rPr>
          <w:rFonts w:ascii="Trebuchet MS" w:hAnsi="Trebuchet MS"/>
          <w:color w:val="303030"/>
          <w:shd w:val="clear" w:color="auto" w:fill="FFFFFF"/>
        </w:rPr>
        <w:t>, который идет сразу за открывающим тегом элемента </w:t>
      </w:r>
      <w:r>
        <w:rPr>
          <w:rStyle w:val="HTML"/>
          <w:rFonts w:eastAsiaTheme="minorHAnsi"/>
          <w:color w:val="303030"/>
          <w:shd w:val="clear" w:color="auto" w:fill="F2F2F2"/>
        </w:rPr>
        <w:t>&lt;fieldset&gt;</w:t>
      </w:r>
      <w:r>
        <w:rPr>
          <w:rFonts w:ascii="Trebuchet MS" w:hAnsi="Trebuchet MS"/>
          <w:color w:val="303030"/>
          <w:shd w:val="clear" w:color="auto" w:fill="FFFFFF"/>
        </w:rPr>
        <w:t>. Название группы проявляется слева в верхней границе </w:t>
      </w:r>
      <w:r>
        <w:rPr>
          <w:rStyle w:val="HTML"/>
          <w:rFonts w:eastAsiaTheme="minorHAnsi"/>
          <w:color w:val="303030"/>
          <w:shd w:val="clear" w:color="auto" w:fill="F2F2F2"/>
        </w:rPr>
        <w:t>&lt;fieldset&gt;</w:t>
      </w:r>
      <w:r>
        <w:rPr>
          <w:rFonts w:ascii="Trebuchet MS" w:hAnsi="Trebuchet MS"/>
          <w:color w:val="303030"/>
          <w:shd w:val="clear" w:color="auto" w:fill="FFFFFF"/>
        </w:rPr>
        <w:t>.</w:t>
      </w:r>
    </w:p>
    <w:p w14:paraId="4AA48CF0" w14:textId="0768C569" w:rsidR="00EE48FD" w:rsidRDefault="00EE48FD" w:rsidP="005F0396">
      <w:pPr>
        <w:jc w:val="both"/>
        <w:rPr>
          <w:rFonts w:ascii="Trebuchet MS" w:hAnsi="Trebuchet MS"/>
          <w:color w:val="303030"/>
          <w:shd w:val="clear" w:color="auto" w:fill="FFFFFF"/>
        </w:rPr>
      </w:pPr>
      <w:r>
        <w:rPr>
          <w:rFonts w:ascii="Trebuchet MS" w:hAnsi="Trebuchet MS"/>
          <w:color w:val="303030"/>
          <w:shd w:val="clear" w:color="auto" w:fill="FFFFFF"/>
        </w:rPr>
        <w:t>Элемент </w:t>
      </w:r>
      <w:r>
        <w:rPr>
          <w:rStyle w:val="HTML"/>
          <w:rFonts w:eastAsiaTheme="minorHAnsi"/>
          <w:color w:val="303030"/>
          <w:shd w:val="clear" w:color="auto" w:fill="F2F2F2"/>
        </w:rPr>
        <w:t>&lt;input&gt;</w:t>
      </w:r>
      <w:r>
        <w:rPr>
          <w:rFonts w:ascii="Trebuchet MS" w:hAnsi="Trebuchet MS"/>
          <w:color w:val="303030"/>
          <w:shd w:val="clear" w:color="auto" w:fill="FFFFFF"/>
        </w:rPr>
        <w:t> создает большинство полей формы.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85"/>
        <w:gridCol w:w="7986"/>
      </w:tblGrid>
      <w:tr w:rsidR="00EE48FD" w14:paraId="340811BE" w14:textId="77777777" w:rsidTr="00EE48FD">
        <w:tc>
          <w:tcPr>
            <w:tcW w:w="1271" w:type="dxa"/>
          </w:tcPr>
          <w:p w14:paraId="6CAA1766" w14:textId="36DD0BF7" w:rsidR="00EE48FD" w:rsidRDefault="00EE48FD" w:rsidP="005F0396">
            <w:pPr>
              <w:jc w:val="both"/>
              <w:rPr>
                <w:sz w:val="32"/>
                <w:szCs w:val="32"/>
              </w:rPr>
            </w:pPr>
            <w:r w:rsidRPr="0052569F">
              <w:rPr>
                <w:rFonts w:ascii="Courier New" w:hAnsi="Courier New" w:cs="Courier New"/>
                <w:color w:val="303030"/>
                <w:sz w:val="19"/>
                <w:szCs w:val="19"/>
                <w:shd w:val="clear" w:color="auto" w:fill="F2F2F2"/>
              </w:rPr>
              <w:t>max</w:t>
            </w:r>
          </w:p>
        </w:tc>
        <w:tc>
          <w:tcPr>
            <w:tcW w:w="8074" w:type="dxa"/>
          </w:tcPr>
          <w:p w14:paraId="54509F9C" w14:textId="028440B4" w:rsidR="00EE48FD" w:rsidRDefault="00EE48FD" w:rsidP="005F0396">
            <w:pPr>
              <w:jc w:val="both"/>
              <w:rPr>
                <w:sz w:val="32"/>
                <w:szCs w:val="32"/>
              </w:rPr>
            </w:pPr>
            <w:r>
              <w:rPr>
                <w:rFonts w:ascii="Trebuchet MS" w:hAnsi="Trebuchet MS"/>
                <w:color w:val="303030"/>
                <w:shd w:val="clear" w:color="auto" w:fill="FFFFFF"/>
              </w:rPr>
              <w:t>Позволяет ограничить допустимый ввод числовых данных максимальным значением</w:t>
            </w:r>
          </w:p>
        </w:tc>
      </w:tr>
      <w:tr w:rsidR="00EE48FD" w14:paraId="29D91DE8" w14:textId="77777777" w:rsidTr="00EE48FD">
        <w:tc>
          <w:tcPr>
            <w:tcW w:w="1271" w:type="dxa"/>
          </w:tcPr>
          <w:p w14:paraId="349D7958" w14:textId="4B3ACB7B" w:rsidR="00EE48FD" w:rsidRDefault="00EE48FD" w:rsidP="005F0396">
            <w:pPr>
              <w:jc w:val="both"/>
              <w:rPr>
                <w:sz w:val="32"/>
                <w:szCs w:val="32"/>
              </w:rPr>
            </w:pPr>
            <w:r w:rsidRPr="0052569F">
              <w:rPr>
                <w:rFonts w:ascii="Courier New" w:hAnsi="Courier New" w:cs="Courier New"/>
                <w:color w:val="303030"/>
                <w:sz w:val="19"/>
                <w:szCs w:val="19"/>
                <w:shd w:val="clear" w:color="auto" w:fill="F2F2F2"/>
              </w:rPr>
              <w:t>min</w:t>
            </w:r>
          </w:p>
        </w:tc>
        <w:tc>
          <w:tcPr>
            <w:tcW w:w="8074" w:type="dxa"/>
          </w:tcPr>
          <w:p w14:paraId="1844FE36" w14:textId="222C5A43" w:rsidR="00EE48FD" w:rsidRDefault="00EE48FD" w:rsidP="005F0396">
            <w:pPr>
              <w:jc w:val="both"/>
              <w:rPr>
                <w:sz w:val="32"/>
                <w:szCs w:val="32"/>
              </w:rPr>
            </w:pPr>
            <w:r>
              <w:rPr>
                <w:rFonts w:ascii="Trebuchet MS" w:hAnsi="Trebuchet MS"/>
                <w:color w:val="303030"/>
                <w:shd w:val="clear" w:color="auto" w:fill="FFFFFF"/>
              </w:rPr>
              <w:t>Позволяет ограничить допустимый ввод числовых данных минимальным значением.</w:t>
            </w:r>
          </w:p>
        </w:tc>
      </w:tr>
      <w:tr w:rsidR="00EE48FD" w14:paraId="2786E3BE" w14:textId="77777777" w:rsidTr="00EE48FD">
        <w:tc>
          <w:tcPr>
            <w:tcW w:w="1271" w:type="dxa"/>
          </w:tcPr>
          <w:p w14:paraId="095D2148" w14:textId="1FDFE803" w:rsidR="00EE48FD" w:rsidRDefault="00EE48FD" w:rsidP="005F0396">
            <w:pPr>
              <w:jc w:val="both"/>
              <w:rPr>
                <w:sz w:val="32"/>
                <w:szCs w:val="32"/>
              </w:rPr>
            </w:pPr>
            <w:r w:rsidRPr="0052569F">
              <w:rPr>
                <w:rFonts w:ascii="Courier New" w:hAnsi="Courier New" w:cs="Courier New"/>
                <w:color w:val="303030"/>
                <w:sz w:val="19"/>
                <w:szCs w:val="19"/>
                <w:shd w:val="clear" w:color="auto" w:fill="F2F2F2"/>
              </w:rPr>
              <w:t>autocomplete</w:t>
            </w:r>
          </w:p>
        </w:tc>
        <w:tc>
          <w:tcPr>
            <w:tcW w:w="8074" w:type="dxa"/>
          </w:tcPr>
          <w:p w14:paraId="54D26C05" w14:textId="3C32F561" w:rsidR="00EE48FD" w:rsidRDefault="00EE48FD" w:rsidP="005F0396">
            <w:pPr>
              <w:jc w:val="both"/>
              <w:rPr>
                <w:sz w:val="32"/>
                <w:szCs w:val="32"/>
              </w:rPr>
            </w:pPr>
            <w:r>
              <w:rPr>
                <w:rFonts w:ascii="Trebuchet MS" w:hAnsi="Trebuchet MS"/>
                <w:color w:val="303030"/>
                <w:shd w:val="clear" w:color="auto" w:fill="FFFFFF"/>
              </w:rPr>
              <w:t>Отвечает за запоминание введенных в текстовое поле значений и автоподстановку их при последующем вводе:</w:t>
            </w:r>
            <w:r>
              <w:rPr>
                <w:rFonts w:ascii="Trebuchet MS" w:hAnsi="Trebuchet MS"/>
                <w:color w:val="303030"/>
              </w:rPr>
              <w:br/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on</w:t>
            </w:r>
            <w:r>
              <w:rPr>
                <w:rFonts w:ascii="Trebuchet MS" w:hAnsi="Trebuchet MS"/>
                <w:color w:val="303030"/>
                <w:shd w:val="clear" w:color="auto" w:fill="FFFFFF"/>
              </w:rPr>
              <w:t> — означает, что поле не защищено, и его значение можно сохранять и извлекать,</w:t>
            </w:r>
            <w:r>
              <w:rPr>
                <w:rFonts w:ascii="Trebuchet MS" w:hAnsi="Trebuchet MS"/>
                <w:color w:val="303030"/>
              </w:rPr>
              <w:br/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off</w:t>
            </w:r>
            <w:r>
              <w:rPr>
                <w:rFonts w:ascii="Trebuchet MS" w:hAnsi="Trebuchet MS"/>
                <w:color w:val="303030"/>
                <w:shd w:val="clear" w:color="auto" w:fill="FFFFFF"/>
              </w:rPr>
              <w:t> — отключает автозаполнение для полей форм.</w:t>
            </w:r>
          </w:p>
        </w:tc>
      </w:tr>
      <w:tr w:rsidR="00EE48FD" w14:paraId="583D8E13" w14:textId="77777777" w:rsidTr="00EE48FD">
        <w:tc>
          <w:tcPr>
            <w:tcW w:w="1271" w:type="dxa"/>
          </w:tcPr>
          <w:p w14:paraId="7CDBC763" w14:textId="3ABFF071" w:rsidR="00EE48FD" w:rsidRDefault="00EE48FD" w:rsidP="005F0396">
            <w:pPr>
              <w:jc w:val="both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303030"/>
                <w:sz w:val="19"/>
                <w:szCs w:val="19"/>
                <w:shd w:val="clear" w:color="auto" w:fill="F2F2F2"/>
              </w:rPr>
              <w:t>readonly</w:t>
            </w:r>
          </w:p>
        </w:tc>
        <w:tc>
          <w:tcPr>
            <w:tcW w:w="8074" w:type="dxa"/>
          </w:tcPr>
          <w:p w14:paraId="167D193A" w14:textId="6475F152" w:rsidR="00EE48FD" w:rsidRPr="00EE48FD" w:rsidRDefault="00EE48FD" w:rsidP="005F0396">
            <w:pPr>
              <w:jc w:val="both"/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Не позволяет пользователю изменять значения элементов формы, выделение и копирование текста при этом доступно. Указывается без значения атрибута.</w:t>
            </w:r>
          </w:p>
        </w:tc>
      </w:tr>
      <w:tr w:rsidR="00EE48FD" w14:paraId="5C67D2E4" w14:textId="77777777" w:rsidTr="00EE48FD">
        <w:tc>
          <w:tcPr>
            <w:tcW w:w="1271" w:type="dxa"/>
          </w:tcPr>
          <w:p w14:paraId="4C805E18" w14:textId="05051567" w:rsidR="00EE48FD" w:rsidRDefault="00EE48FD" w:rsidP="005F0396">
            <w:pPr>
              <w:jc w:val="both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303030"/>
                <w:sz w:val="19"/>
                <w:szCs w:val="19"/>
                <w:shd w:val="clear" w:color="auto" w:fill="F2F2F2"/>
              </w:rPr>
              <w:t>name</w:t>
            </w:r>
          </w:p>
        </w:tc>
        <w:tc>
          <w:tcPr>
            <w:tcW w:w="8074" w:type="dxa"/>
          </w:tcPr>
          <w:p w14:paraId="73A6ADD6" w14:textId="60EED5CA" w:rsidR="00EE48FD" w:rsidRDefault="00EE48FD" w:rsidP="005F0396">
            <w:pPr>
              <w:jc w:val="both"/>
              <w:rPr>
                <w:sz w:val="32"/>
                <w:szCs w:val="32"/>
              </w:rPr>
            </w:pPr>
            <w:r>
              <w:rPr>
                <w:rFonts w:ascii="Trebuchet MS" w:hAnsi="Trebuchet MS"/>
                <w:color w:val="303030"/>
                <w:shd w:val="clear" w:color="auto" w:fill="FFFFFF"/>
              </w:rPr>
              <w:t>Определяет имя, которое будет использоваться для доступа к элементу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&lt;form&gt;.</w:t>
            </w:r>
          </w:p>
        </w:tc>
      </w:tr>
      <w:tr w:rsidR="00EE48FD" w14:paraId="0B142506" w14:textId="77777777" w:rsidTr="00EE48FD">
        <w:tc>
          <w:tcPr>
            <w:tcW w:w="1271" w:type="dxa"/>
          </w:tcPr>
          <w:p w14:paraId="16126141" w14:textId="4AE120BF" w:rsidR="00EE48FD" w:rsidRDefault="00EE48FD" w:rsidP="005F0396">
            <w:pPr>
              <w:jc w:val="both"/>
              <w:rPr>
                <w:sz w:val="32"/>
                <w:szCs w:val="32"/>
              </w:rPr>
            </w:pPr>
            <w:r w:rsidRPr="0052569F">
              <w:rPr>
                <w:rFonts w:ascii="Courier New" w:hAnsi="Courier New" w:cs="Courier New"/>
                <w:color w:val="303030"/>
                <w:sz w:val="19"/>
                <w:szCs w:val="19"/>
                <w:shd w:val="clear" w:color="auto" w:fill="F2F2F2"/>
              </w:rPr>
              <w:t>placeholder</w:t>
            </w:r>
          </w:p>
        </w:tc>
        <w:tc>
          <w:tcPr>
            <w:tcW w:w="8074" w:type="dxa"/>
          </w:tcPr>
          <w:p w14:paraId="5A29A7B8" w14:textId="6705F5C2" w:rsidR="00EE48FD" w:rsidRDefault="00EE48FD" w:rsidP="005F0396">
            <w:pPr>
              <w:jc w:val="both"/>
              <w:rPr>
                <w:sz w:val="32"/>
                <w:szCs w:val="32"/>
              </w:rPr>
            </w:pPr>
            <w:r>
              <w:rPr>
                <w:rFonts w:ascii="Trebuchet MS" w:hAnsi="Trebuchet MS"/>
                <w:color w:val="303030"/>
                <w:shd w:val="clear" w:color="auto" w:fill="FFFFFF"/>
              </w:rPr>
              <w:t>Содержит текст, который отображается в поле ввода до заполнения (чаще всего это подсказка).</w:t>
            </w:r>
          </w:p>
        </w:tc>
      </w:tr>
      <w:tr w:rsidR="00EE48FD" w14:paraId="445F2E1C" w14:textId="77777777" w:rsidTr="00EE48FD">
        <w:tc>
          <w:tcPr>
            <w:tcW w:w="1271" w:type="dxa"/>
          </w:tcPr>
          <w:p w14:paraId="1EDD0F3A" w14:textId="365DAE29" w:rsidR="00EE48FD" w:rsidRDefault="00B36E5E" w:rsidP="005F0396">
            <w:pPr>
              <w:jc w:val="both"/>
              <w:rPr>
                <w:sz w:val="32"/>
                <w:szCs w:val="32"/>
              </w:rPr>
            </w:pPr>
            <w:r w:rsidRPr="0052569F">
              <w:rPr>
                <w:rFonts w:ascii="Courier New" w:hAnsi="Courier New" w:cs="Courier New"/>
                <w:color w:val="303030"/>
                <w:sz w:val="19"/>
                <w:szCs w:val="19"/>
                <w:shd w:val="clear" w:color="auto" w:fill="F2F2F2"/>
              </w:rPr>
              <w:t>width</w:t>
            </w:r>
          </w:p>
        </w:tc>
        <w:tc>
          <w:tcPr>
            <w:tcW w:w="8074" w:type="dxa"/>
          </w:tcPr>
          <w:p w14:paraId="219DF8D1" w14:textId="29FDDC37" w:rsidR="00EE48FD" w:rsidRPr="00B36E5E" w:rsidRDefault="00B36E5E" w:rsidP="005F0396">
            <w:pPr>
              <w:jc w:val="both"/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</w:rPr>
              <w:t>Значение атрибута содержит количество пикселей. Позволяет задать ширину полей формы.</w:t>
            </w:r>
          </w:p>
        </w:tc>
      </w:tr>
      <w:tr w:rsidR="00EE48FD" w14:paraId="6A6023D4" w14:textId="77777777" w:rsidTr="00EE48FD">
        <w:tc>
          <w:tcPr>
            <w:tcW w:w="1271" w:type="dxa"/>
          </w:tcPr>
          <w:p w14:paraId="1278CD41" w14:textId="6ECB6348" w:rsidR="00EE48FD" w:rsidRDefault="00EE48FD" w:rsidP="005F0396">
            <w:pPr>
              <w:jc w:val="both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303030"/>
                <w:sz w:val="19"/>
                <w:szCs w:val="19"/>
                <w:shd w:val="clear" w:color="auto" w:fill="F2F2F2"/>
              </w:rPr>
              <w:t>value</w:t>
            </w:r>
          </w:p>
        </w:tc>
        <w:tc>
          <w:tcPr>
            <w:tcW w:w="8074" w:type="dxa"/>
          </w:tcPr>
          <w:p w14:paraId="3F66EB5D" w14:textId="35E96665" w:rsidR="00EE48FD" w:rsidRDefault="00EE48FD" w:rsidP="005F0396">
            <w:pPr>
              <w:jc w:val="both"/>
              <w:rPr>
                <w:sz w:val="32"/>
                <w:szCs w:val="32"/>
              </w:rPr>
            </w:pPr>
            <w:r>
              <w:rPr>
                <w:rFonts w:ascii="Trebuchet MS" w:hAnsi="Trebuchet MS"/>
                <w:color w:val="303030"/>
                <w:shd w:val="clear" w:color="auto" w:fill="FFFFFF"/>
              </w:rPr>
              <w:t>Определяет текст, отображаемый на кнопке, в поле или связанный текст. Не указывается для полей типа file.</w:t>
            </w:r>
          </w:p>
        </w:tc>
      </w:tr>
    </w:tbl>
    <w:p w14:paraId="596A0D0F" w14:textId="620B74C3" w:rsidR="00EE48FD" w:rsidRDefault="00EE48FD" w:rsidP="005F0396">
      <w:pPr>
        <w:jc w:val="both"/>
        <w:rPr>
          <w:sz w:val="32"/>
          <w:szCs w:val="32"/>
        </w:rPr>
      </w:pPr>
    </w:p>
    <w:p w14:paraId="6C8B4237" w14:textId="35782EF8" w:rsidR="00B36E5E" w:rsidRDefault="00B36E5E" w:rsidP="005F0396">
      <w:pPr>
        <w:jc w:val="both"/>
        <w:rPr>
          <w:sz w:val="32"/>
          <w:szCs w:val="32"/>
        </w:rPr>
      </w:pPr>
    </w:p>
    <w:p w14:paraId="5EAEA4A7" w14:textId="12E65AB8" w:rsidR="00B36E5E" w:rsidRDefault="00B36E5E" w:rsidP="005F0396">
      <w:pPr>
        <w:jc w:val="both"/>
        <w:rPr>
          <w:rFonts w:ascii="Trebuchet MS" w:hAnsi="Trebuchet MS"/>
          <w:color w:val="303030"/>
        </w:rPr>
      </w:pPr>
      <w:r w:rsidRPr="00B36E5E">
        <w:rPr>
          <w:rFonts w:ascii="Trebuchet MS" w:hAnsi="Trebuchet MS"/>
          <w:color w:val="303030"/>
        </w:rPr>
        <w:lastRenderedPageBreak/>
        <w:t xml:space="preserve">Значения атрибута type у input: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B36E5E" w14:paraId="282942C4" w14:textId="77777777" w:rsidTr="00B36E5E">
        <w:tc>
          <w:tcPr>
            <w:tcW w:w="1696" w:type="dxa"/>
          </w:tcPr>
          <w:p w14:paraId="557C8D9E" w14:textId="4D1BCBE6" w:rsidR="00B36E5E" w:rsidRDefault="00B36E5E" w:rsidP="005F0396">
            <w:pPr>
              <w:jc w:val="both"/>
              <w:rPr>
                <w:rFonts w:ascii="Trebuchet MS" w:hAnsi="Trebuchet MS"/>
                <w:color w:val="303030"/>
              </w:rPr>
            </w:pP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button</w:t>
            </w:r>
            <w:r>
              <w:rPr>
                <w:rFonts w:ascii="Trebuchet MS" w:hAnsi="Trebuchet MS"/>
                <w:color w:val="303030"/>
                <w:shd w:val="clear" w:color="auto" w:fill="FFFFFF"/>
              </w:rPr>
              <w:t> </w:t>
            </w:r>
          </w:p>
        </w:tc>
        <w:tc>
          <w:tcPr>
            <w:tcW w:w="7649" w:type="dxa"/>
          </w:tcPr>
          <w:p w14:paraId="2651B8BF" w14:textId="25EA4ED8" w:rsidR="00B36E5E" w:rsidRDefault="00B36E5E" w:rsidP="005F0396">
            <w:pPr>
              <w:jc w:val="both"/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  <w:shd w:val="clear" w:color="auto" w:fill="FFFFFF"/>
              </w:rPr>
              <w:t>создает кнопку.</w:t>
            </w:r>
          </w:p>
        </w:tc>
      </w:tr>
      <w:tr w:rsidR="00B36E5E" w14:paraId="14B6AA9A" w14:textId="77777777" w:rsidTr="00B36E5E">
        <w:tc>
          <w:tcPr>
            <w:tcW w:w="1696" w:type="dxa"/>
          </w:tcPr>
          <w:p w14:paraId="51F328B4" w14:textId="4CED7FBB" w:rsidR="00B36E5E" w:rsidRDefault="00B36E5E" w:rsidP="005F0396">
            <w:pPr>
              <w:jc w:val="both"/>
              <w:rPr>
                <w:rFonts w:ascii="Trebuchet MS" w:hAnsi="Trebuchet MS"/>
                <w:color w:val="303030"/>
              </w:rPr>
            </w:pP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checkbox</w:t>
            </w:r>
            <w:r>
              <w:rPr>
                <w:rFonts w:ascii="Trebuchet MS" w:hAnsi="Trebuchet MS"/>
                <w:color w:val="303030"/>
                <w:shd w:val="clear" w:color="auto" w:fill="FFFFFF"/>
              </w:rPr>
              <w:t> </w:t>
            </w:r>
          </w:p>
        </w:tc>
        <w:tc>
          <w:tcPr>
            <w:tcW w:w="7649" w:type="dxa"/>
          </w:tcPr>
          <w:p w14:paraId="786D5083" w14:textId="4B7B16D9" w:rsidR="00B36E5E" w:rsidRDefault="00B36E5E" w:rsidP="005F0396">
            <w:pPr>
              <w:jc w:val="both"/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  <w:shd w:val="clear" w:color="auto" w:fill="FFFFFF"/>
              </w:rPr>
              <w:t>превращает поле ввода во флажок, который можно установить или очистить, например</w:t>
            </w:r>
          </w:p>
        </w:tc>
      </w:tr>
      <w:tr w:rsidR="00B36E5E" w14:paraId="389EA2FE" w14:textId="77777777" w:rsidTr="00B36E5E">
        <w:tc>
          <w:tcPr>
            <w:tcW w:w="1696" w:type="dxa"/>
          </w:tcPr>
          <w:p w14:paraId="3EBB96E9" w14:textId="4E82CD78" w:rsidR="00B36E5E" w:rsidRDefault="00B36E5E" w:rsidP="005F0396">
            <w:pPr>
              <w:jc w:val="both"/>
              <w:rPr>
                <w:rFonts w:ascii="Trebuchet MS" w:hAnsi="Trebuchet MS"/>
                <w:color w:val="303030"/>
              </w:rPr>
            </w:pP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color</w:t>
            </w:r>
            <w:r>
              <w:rPr>
                <w:rFonts w:ascii="Trebuchet MS" w:hAnsi="Trebuchet MS"/>
                <w:color w:val="303030"/>
                <w:shd w:val="clear" w:color="auto" w:fill="FFFFFF"/>
              </w:rPr>
              <w:t> </w:t>
            </w:r>
          </w:p>
        </w:tc>
        <w:tc>
          <w:tcPr>
            <w:tcW w:w="7649" w:type="dxa"/>
          </w:tcPr>
          <w:p w14:paraId="3D992EA1" w14:textId="5B7B906D" w:rsidR="00B36E5E" w:rsidRDefault="00B36E5E" w:rsidP="005F0396">
            <w:pPr>
              <w:jc w:val="both"/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  <w:shd w:val="clear" w:color="auto" w:fill="FFFFFF"/>
              </w:rPr>
              <w:t>генерирует палитры цветов в поддерживающих браузерах, давая пользователям возможность выбирать значения цветов в шестнадцатеричном формате.</w:t>
            </w:r>
          </w:p>
        </w:tc>
      </w:tr>
      <w:tr w:rsidR="00B36E5E" w14:paraId="65348925" w14:textId="77777777" w:rsidTr="00B36E5E">
        <w:tc>
          <w:tcPr>
            <w:tcW w:w="1696" w:type="dxa"/>
          </w:tcPr>
          <w:p w14:paraId="38DFAF35" w14:textId="0DB4439A" w:rsidR="00B36E5E" w:rsidRDefault="00B36E5E" w:rsidP="005F0396">
            <w:pPr>
              <w:jc w:val="both"/>
              <w:rPr>
                <w:rFonts w:ascii="Trebuchet MS" w:hAnsi="Trebuchet MS"/>
                <w:color w:val="303030"/>
              </w:rPr>
            </w:pP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date</w:t>
            </w:r>
            <w:r>
              <w:rPr>
                <w:rFonts w:ascii="Trebuchet MS" w:hAnsi="Trebuchet MS"/>
                <w:color w:val="303030"/>
                <w:shd w:val="clear" w:color="auto" w:fill="FFFFFF"/>
              </w:rPr>
              <w:t> </w:t>
            </w:r>
          </w:p>
        </w:tc>
        <w:tc>
          <w:tcPr>
            <w:tcW w:w="7649" w:type="dxa"/>
          </w:tcPr>
          <w:p w14:paraId="78516249" w14:textId="3C149553" w:rsidR="00B36E5E" w:rsidRDefault="00B36E5E" w:rsidP="005F0396">
            <w:pPr>
              <w:jc w:val="both"/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  <w:shd w:val="clear" w:color="auto" w:fill="FFFFFF"/>
              </w:rPr>
              <w:t>позволяет вводить дату в формате дд.мм</w:t>
            </w:r>
            <w:proofErr w:type="gramStart"/>
            <w:r>
              <w:rPr>
                <w:rFonts w:ascii="Trebuchet MS" w:hAnsi="Trebuchet MS"/>
                <w:color w:val="303030"/>
                <w:shd w:val="clear" w:color="auto" w:fill="FFFFFF"/>
              </w:rPr>
              <w:t>.г</w:t>
            </w:r>
            <w:proofErr w:type="gramEnd"/>
            <w:r>
              <w:rPr>
                <w:rFonts w:ascii="Trebuchet MS" w:hAnsi="Trebuchet MS"/>
                <w:color w:val="303030"/>
                <w:shd w:val="clear" w:color="auto" w:fill="FFFFFF"/>
              </w:rPr>
              <w:t>ггг.</w:t>
            </w:r>
          </w:p>
        </w:tc>
      </w:tr>
      <w:tr w:rsidR="00B36E5E" w14:paraId="7659B8BC" w14:textId="77777777" w:rsidTr="00B36E5E">
        <w:tc>
          <w:tcPr>
            <w:tcW w:w="1696" w:type="dxa"/>
          </w:tcPr>
          <w:p w14:paraId="2B7E4FBF" w14:textId="3CD3B9D6" w:rsidR="00B36E5E" w:rsidRDefault="00B36E5E" w:rsidP="005F0396">
            <w:pPr>
              <w:jc w:val="both"/>
              <w:rPr>
                <w:rFonts w:ascii="Trebuchet MS" w:hAnsi="Trebuchet MS"/>
                <w:color w:val="303030"/>
              </w:rPr>
            </w:pPr>
            <w:r>
              <w:rPr>
                <w:rFonts w:ascii="Courier New" w:hAnsi="Courier New" w:cs="Courier New"/>
                <w:color w:val="303030"/>
                <w:sz w:val="19"/>
                <w:szCs w:val="19"/>
                <w:shd w:val="clear" w:color="auto" w:fill="F2F2F2"/>
              </w:rPr>
              <w:t>datetime-local</w:t>
            </w:r>
          </w:p>
        </w:tc>
        <w:tc>
          <w:tcPr>
            <w:tcW w:w="7649" w:type="dxa"/>
          </w:tcPr>
          <w:p w14:paraId="27C61D2B" w14:textId="143F38C6" w:rsidR="00B36E5E" w:rsidRDefault="00B36E5E" w:rsidP="005F0396">
            <w:pPr>
              <w:jc w:val="both"/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  <w:shd w:val="clear" w:color="auto" w:fill="FFFFFF"/>
              </w:rPr>
              <w:t>позволяет вводить дату и время по шаблону дд.мм</w:t>
            </w:r>
            <w:proofErr w:type="gramStart"/>
            <w:r>
              <w:rPr>
                <w:rFonts w:ascii="Trebuchet MS" w:hAnsi="Trebuchet MS"/>
                <w:color w:val="303030"/>
                <w:shd w:val="clear" w:color="auto" w:fill="FFFFFF"/>
              </w:rPr>
              <w:t>.г</w:t>
            </w:r>
            <w:proofErr w:type="gramEnd"/>
            <w:r>
              <w:rPr>
                <w:rFonts w:ascii="Trebuchet MS" w:hAnsi="Trebuchet MS"/>
                <w:color w:val="303030"/>
                <w:shd w:val="clear" w:color="auto" w:fill="FFFFFF"/>
              </w:rPr>
              <w:t>ггг чч:мм.</w:t>
            </w:r>
          </w:p>
        </w:tc>
      </w:tr>
      <w:tr w:rsidR="00B36E5E" w14:paraId="34E0A6F5" w14:textId="77777777" w:rsidTr="00B36E5E">
        <w:tc>
          <w:tcPr>
            <w:tcW w:w="1696" w:type="dxa"/>
          </w:tcPr>
          <w:p w14:paraId="6B10F463" w14:textId="67918D34" w:rsidR="00B36E5E" w:rsidRDefault="00B36E5E" w:rsidP="005F0396">
            <w:pPr>
              <w:jc w:val="both"/>
              <w:rPr>
                <w:rFonts w:ascii="Trebuchet MS" w:hAnsi="Trebuchet MS"/>
                <w:color w:val="303030"/>
              </w:rPr>
            </w:pPr>
            <w:r>
              <w:rPr>
                <w:rFonts w:ascii="Courier New" w:hAnsi="Courier New" w:cs="Courier New"/>
                <w:color w:val="303030"/>
                <w:sz w:val="19"/>
                <w:szCs w:val="19"/>
                <w:shd w:val="clear" w:color="auto" w:fill="F2F2F2"/>
              </w:rPr>
              <w:t>email</w:t>
            </w:r>
          </w:p>
        </w:tc>
        <w:tc>
          <w:tcPr>
            <w:tcW w:w="7649" w:type="dxa"/>
          </w:tcPr>
          <w:p w14:paraId="047C6FFB" w14:textId="21624B67" w:rsidR="00B36E5E" w:rsidRDefault="00B36E5E" w:rsidP="005F0396">
            <w:pPr>
              <w:jc w:val="both"/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  <w:shd w:val="clear" w:color="auto" w:fill="FFFFFF"/>
              </w:rPr>
              <w:t> браузеры, поддерживающие данный атрибут, будут ожидать, что пользователь введет данные, соответствующие синтаксису адресов электронной почты</w:t>
            </w:r>
          </w:p>
        </w:tc>
      </w:tr>
      <w:tr w:rsidR="00B36E5E" w14:paraId="3FD53ED3" w14:textId="77777777" w:rsidTr="00B36E5E">
        <w:tc>
          <w:tcPr>
            <w:tcW w:w="1696" w:type="dxa"/>
          </w:tcPr>
          <w:p w14:paraId="2971D661" w14:textId="40C3890E" w:rsidR="00B36E5E" w:rsidRDefault="00B36E5E" w:rsidP="005F0396">
            <w:pPr>
              <w:jc w:val="both"/>
              <w:rPr>
                <w:rFonts w:ascii="Trebuchet MS" w:hAnsi="Trebuchet MS"/>
                <w:color w:val="303030"/>
              </w:rPr>
            </w:pPr>
            <w:r>
              <w:rPr>
                <w:rFonts w:ascii="Courier New" w:hAnsi="Courier New" w:cs="Courier New"/>
                <w:color w:val="303030"/>
                <w:sz w:val="19"/>
                <w:szCs w:val="19"/>
                <w:shd w:val="clear" w:color="auto" w:fill="F2F2F2"/>
              </w:rPr>
              <w:t>file</w:t>
            </w:r>
          </w:p>
        </w:tc>
        <w:tc>
          <w:tcPr>
            <w:tcW w:w="7649" w:type="dxa"/>
          </w:tcPr>
          <w:p w14:paraId="0F3A04C2" w14:textId="2B59A4B6" w:rsidR="00B36E5E" w:rsidRDefault="00B36E5E" w:rsidP="005F0396">
            <w:pPr>
              <w:jc w:val="both"/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  <w:shd w:val="clear" w:color="auto" w:fill="FFFFFF"/>
              </w:rPr>
              <w:t>позволяет загружать файлы с компьютера пользователя.</w:t>
            </w:r>
          </w:p>
        </w:tc>
      </w:tr>
      <w:tr w:rsidR="00B36E5E" w14:paraId="351A5AB2" w14:textId="77777777" w:rsidTr="00B36E5E">
        <w:tc>
          <w:tcPr>
            <w:tcW w:w="1696" w:type="dxa"/>
          </w:tcPr>
          <w:p w14:paraId="72D7EEE7" w14:textId="17D002C1" w:rsidR="00B36E5E" w:rsidRDefault="00B36E5E" w:rsidP="005F0396">
            <w:pPr>
              <w:jc w:val="both"/>
              <w:rPr>
                <w:rFonts w:ascii="Trebuchet MS" w:hAnsi="Trebuchet MS"/>
                <w:color w:val="303030"/>
              </w:rPr>
            </w:pP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image</w:t>
            </w:r>
            <w:r>
              <w:rPr>
                <w:rFonts w:ascii="Trebuchet MS" w:hAnsi="Trebuchet MS"/>
                <w:color w:val="303030"/>
                <w:shd w:val="clear" w:color="auto" w:fill="FFFFFF"/>
              </w:rPr>
              <w:t> </w:t>
            </w:r>
          </w:p>
        </w:tc>
        <w:tc>
          <w:tcPr>
            <w:tcW w:w="7649" w:type="dxa"/>
          </w:tcPr>
          <w:p w14:paraId="60F51458" w14:textId="5A0DE165" w:rsidR="00B36E5E" w:rsidRDefault="00B36E5E" w:rsidP="005F0396">
            <w:pPr>
              <w:jc w:val="both"/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  <w:shd w:val="clear" w:color="auto" w:fill="FFFFFF"/>
              </w:rPr>
              <w:t>создает кнопку, позволяя вместо текста на кнопке вставить изображение.</w:t>
            </w:r>
          </w:p>
        </w:tc>
      </w:tr>
      <w:tr w:rsidR="00B36E5E" w14:paraId="6486B57E" w14:textId="77777777" w:rsidTr="00DC4169">
        <w:tc>
          <w:tcPr>
            <w:tcW w:w="1696" w:type="dxa"/>
          </w:tcPr>
          <w:p w14:paraId="56A31114" w14:textId="3D4389C5" w:rsidR="00B36E5E" w:rsidRDefault="00B36E5E" w:rsidP="005F0396">
            <w:pPr>
              <w:jc w:val="both"/>
              <w:rPr>
                <w:rFonts w:ascii="Trebuchet MS" w:hAnsi="Trebuchet MS"/>
                <w:color w:val="303030"/>
              </w:rPr>
            </w:pP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month</w:t>
            </w:r>
            <w:r>
              <w:rPr>
                <w:rFonts w:ascii="Trebuchet MS" w:hAnsi="Trebuchet MS"/>
                <w:color w:val="303030"/>
                <w:shd w:val="clear" w:color="auto" w:fill="FFFFFF"/>
              </w:rPr>
              <w:t> </w:t>
            </w:r>
          </w:p>
        </w:tc>
        <w:tc>
          <w:tcPr>
            <w:tcW w:w="7649" w:type="dxa"/>
          </w:tcPr>
          <w:p w14:paraId="48D312D8" w14:textId="71CD1EAC" w:rsidR="00B36E5E" w:rsidRDefault="00B36E5E" w:rsidP="005F0396">
            <w:pPr>
              <w:jc w:val="both"/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  <w:shd w:val="clear" w:color="auto" w:fill="FFFFFF"/>
              </w:rPr>
              <w:t>позволяет пользователю вводить год и номер месяца по шаблону гггг-мм.</w:t>
            </w:r>
          </w:p>
        </w:tc>
      </w:tr>
      <w:tr w:rsidR="00B36E5E" w14:paraId="3BC02C78" w14:textId="77777777" w:rsidTr="00DC4169">
        <w:tc>
          <w:tcPr>
            <w:tcW w:w="1696" w:type="dxa"/>
          </w:tcPr>
          <w:p w14:paraId="1EED987D" w14:textId="38898DDB" w:rsidR="00B36E5E" w:rsidRDefault="00B36E5E" w:rsidP="005F0396">
            <w:pPr>
              <w:jc w:val="both"/>
              <w:rPr>
                <w:rFonts w:ascii="Trebuchet MS" w:hAnsi="Trebuchet MS"/>
                <w:color w:val="303030"/>
              </w:rPr>
            </w:pP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number</w:t>
            </w:r>
            <w:r>
              <w:rPr>
                <w:rFonts w:ascii="Trebuchet MS" w:hAnsi="Trebuchet MS"/>
                <w:color w:val="303030"/>
                <w:shd w:val="clear" w:color="auto" w:fill="FFFFFF"/>
              </w:rPr>
              <w:t> </w:t>
            </w:r>
          </w:p>
        </w:tc>
        <w:tc>
          <w:tcPr>
            <w:tcW w:w="7649" w:type="dxa"/>
          </w:tcPr>
          <w:p w14:paraId="1BFFB49A" w14:textId="4CCD3560" w:rsidR="00B36E5E" w:rsidRDefault="00B36E5E" w:rsidP="005F0396">
            <w:pPr>
              <w:jc w:val="both"/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  <w:shd w:val="clear" w:color="auto" w:fill="FFFFFF"/>
              </w:rPr>
              <w:t>предназначено для ввода целочисленных значений. Его атрибуты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min</w:t>
            </w:r>
            <w:r>
              <w:rPr>
                <w:rFonts w:ascii="Trebuchet MS" w:hAnsi="Trebuchet MS"/>
                <w:color w:val="303030"/>
                <w:shd w:val="clear" w:color="auto" w:fill="FFFFFF"/>
              </w:rPr>
              <w:t>,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max</w:t>
            </w:r>
            <w:r>
              <w:rPr>
                <w:rFonts w:ascii="Trebuchet MS" w:hAnsi="Trebuchet MS"/>
                <w:color w:val="303030"/>
                <w:shd w:val="clear" w:color="auto" w:fill="FFFFFF"/>
              </w:rPr>
              <w:t> и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step</w:t>
            </w:r>
            <w:r>
              <w:rPr>
                <w:rFonts w:ascii="Trebuchet MS" w:hAnsi="Trebuchet MS"/>
                <w:color w:val="303030"/>
                <w:shd w:val="clear" w:color="auto" w:fill="FFFFFF"/>
              </w:rPr>
              <w:t> задают верхний, нижний пределы и шаг между значениями соответственно.</w:t>
            </w:r>
          </w:p>
        </w:tc>
      </w:tr>
      <w:tr w:rsidR="00B36E5E" w14:paraId="2B0AD78D" w14:textId="77777777" w:rsidTr="00DC4169">
        <w:tc>
          <w:tcPr>
            <w:tcW w:w="1696" w:type="dxa"/>
          </w:tcPr>
          <w:p w14:paraId="5676DE18" w14:textId="3F3583AD" w:rsidR="00B36E5E" w:rsidRDefault="00B36E5E" w:rsidP="005F0396">
            <w:pPr>
              <w:jc w:val="both"/>
              <w:rPr>
                <w:rFonts w:ascii="Trebuchet MS" w:hAnsi="Trebuchet MS"/>
                <w:color w:val="303030"/>
              </w:rPr>
            </w:pP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password</w:t>
            </w:r>
            <w:r>
              <w:rPr>
                <w:rFonts w:ascii="Trebuchet MS" w:hAnsi="Trebuchet MS"/>
                <w:color w:val="303030"/>
                <w:shd w:val="clear" w:color="auto" w:fill="FFFFFF"/>
              </w:rPr>
              <w:t> </w:t>
            </w:r>
          </w:p>
        </w:tc>
        <w:tc>
          <w:tcPr>
            <w:tcW w:w="7649" w:type="dxa"/>
          </w:tcPr>
          <w:p w14:paraId="29332B24" w14:textId="3622B78C" w:rsidR="00B36E5E" w:rsidRDefault="00B36E5E" w:rsidP="005F0396">
            <w:pPr>
              <w:jc w:val="both"/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  <w:shd w:val="clear" w:color="auto" w:fill="FFFFFF"/>
              </w:rPr>
              <w:t xml:space="preserve">создает текстовые поля в форме, при этом вводимые пользователем символы </w:t>
            </w:r>
            <w:proofErr w:type="gramStart"/>
            <w:r>
              <w:rPr>
                <w:rFonts w:ascii="Trebuchet MS" w:hAnsi="Trebuchet MS"/>
                <w:color w:val="303030"/>
                <w:shd w:val="clear" w:color="auto" w:fill="FFFFFF"/>
              </w:rPr>
              <w:t>заменяются на звездочки</w:t>
            </w:r>
            <w:proofErr w:type="gramEnd"/>
            <w:r>
              <w:rPr>
                <w:rFonts w:ascii="Trebuchet MS" w:hAnsi="Trebuchet MS"/>
                <w:color w:val="303030"/>
                <w:shd w:val="clear" w:color="auto" w:fill="FFFFFF"/>
              </w:rPr>
              <w:t>, маркеры, либо другие, установленные браузером значки.</w:t>
            </w:r>
          </w:p>
        </w:tc>
      </w:tr>
      <w:tr w:rsidR="00B36E5E" w14:paraId="7F1D87F4" w14:textId="77777777" w:rsidTr="00DC4169">
        <w:tc>
          <w:tcPr>
            <w:tcW w:w="1696" w:type="dxa"/>
          </w:tcPr>
          <w:p w14:paraId="59FBFD09" w14:textId="6527996B" w:rsidR="00B36E5E" w:rsidRDefault="00B36E5E" w:rsidP="005F0396">
            <w:pPr>
              <w:jc w:val="both"/>
              <w:rPr>
                <w:rFonts w:ascii="Trebuchet MS" w:hAnsi="Trebuchet MS"/>
                <w:color w:val="303030"/>
              </w:rPr>
            </w:pP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radio</w:t>
            </w:r>
            <w:r>
              <w:rPr>
                <w:rFonts w:ascii="Trebuchet MS" w:hAnsi="Trebuchet MS"/>
                <w:color w:val="303030"/>
                <w:shd w:val="clear" w:color="auto" w:fill="FFFFFF"/>
              </w:rPr>
              <w:t> </w:t>
            </w:r>
          </w:p>
        </w:tc>
        <w:tc>
          <w:tcPr>
            <w:tcW w:w="7649" w:type="dxa"/>
          </w:tcPr>
          <w:p w14:paraId="332720AE" w14:textId="0EF89BBC" w:rsidR="00B36E5E" w:rsidRDefault="00B36E5E" w:rsidP="005F0396">
            <w:pPr>
              <w:jc w:val="both"/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  <w:shd w:val="clear" w:color="auto" w:fill="FFFFFF"/>
              </w:rPr>
              <w:t>создает переключатель — элемент управления в виде небольшого кружка, который можно включить или выключить.</w:t>
            </w:r>
          </w:p>
        </w:tc>
      </w:tr>
      <w:tr w:rsidR="00B36E5E" w14:paraId="35EA2F50" w14:textId="77777777" w:rsidTr="00DC4169">
        <w:tc>
          <w:tcPr>
            <w:tcW w:w="1696" w:type="dxa"/>
          </w:tcPr>
          <w:p w14:paraId="283C9B3E" w14:textId="307047FA" w:rsidR="00B36E5E" w:rsidRDefault="00B36E5E" w:rsidP="005F0396">
            <w:pPr>
              <w:jc w:val="both"/>
              <w:rPr>
                <w:rFonts w:ascii="Trebuchet MS" w:hAnsi="Trebuchet MS"/>
                <w:color w:val="303030"/>
              </w:rPr>
            </w:pP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range</w:t>
            </w:r>
            <w:r>
              <w:rPr>
                <w:rFonts w:ascii="Trebuchet MS" w:hAnsi="Trebuchet MS"/>
                <w:color w:val="303030"/>
                <w:shd w:val="clear" w:color="auto" w:fill="FFFFFF"/>
              </w:rPr>
              <w:t> </w:t>
            </w:r>
          </w:p>
        </w:tc>
        <w:tc>
          <w:tcPr>
            <w:tcW w:w="7649" w:type="dxa"/>
          </w:tcPr>
          <w:p w14:paraId="381C6F64" w14:textId="59DDD2C7" w:rsidR="00B36E5E" w:rsidRDefault="00B36E5E" w:rsidP="005F0396">
            <w:pPr>
              <w:jc w:val="both"/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  <w:shd w:val="clear" w:color="auto" w:fill="FFFFFF"/>
              </w:rPr>
              <w:t>позволит создать такой элемент интерфейса, как ползунок, min / max — позволят установить диапазон выбора</w:t>
            </w:r>
          </w:p>
        </w:tc>
      </w:tr>
      <w:tr w:rsidR="00B36E5E" w14:paraId="54CC5224" w14:textId="77777777" w:rsidTr="00DC4169">
        <w:tc>
          <w:tcPr>
            <w:tcW w:w="1696" w:type="dxa"/>
          </w:tcPr>
          <w:p w14:paraId="7425DDAF" w14:textId="1AC90F6D" w:rsidR="00B36E5E" w:rsidRDefault="00B36E5E" w:rsidP="005F0396">
            <w:pPr>
              <w:jc w:val="both"/>
              <w:rPr>
                <w:rFonts w:ascii="Trebuchet MS" w:hAnsi="Trebuchet MS"/>
                <w:color w:val="303030"/>
              </w:rPr>
            </w:pP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reset</w:t>
            </w:r>
            <w:r>
              <w:rPr>
                <w:rFonts w:ascii="Trebuchet MS" w:hAnsi="Trebuchet MS"/>
                <w:color w:val="303030"/>
                <w:shd w:val="clear" w:color="auto" w:fill="FFFFFF"/>
              </w:rPr>
              <w:t> </w:t>
            </w:r>
          </w:p>
        </w:tc>
        <w:tc>
          <w:tcPr>
            <w:tcW w:w="7649" w:type="dxa"/>
          </w:tcPr>
          <w:p w14:paraId="6BB689AB" w14:textId="56CAA587" w:rsidR="00B36E5E" w:rsidRDefault="00B36E5E" w:rsidP="005F0396">
            <w:pPr>
              <w:jc w:val="both"/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  <w:shd w:val="clear" w:color="auto" w:fill="FFFFFF"/>
              </w:rPr>
              <w:t>создает кнопку, которая очищает поля формы от введенных пользователем данных.</w:t>
            </w:r>
          </w:p>
        </w:tc>
      </w:tr>
      <w:tr w:rsidR="00B36E5E" w14:paraId="36B34434" w14:textId="77777777" w:rsidTr="00DC4169">
        <w:tc>
          <w:tcPr>
            <w:tcW w:w="1696" w:type="dxa"/>
          </w:tcPr>
          <w:p w14:paraId="3D781402" w14:textId="258BAB0F" w:rsidR="00B36E5E" w:rsidRDefault="00B36E5E" w:rsidP="005F0396">
            <w:pPr>
              <w:jc w:val="both"/>
              <w:rPr>
                <w:rFonts w:ascii="Trebuchet MS" w:hAnsi="Trebuchet MS"/>
                <w:color w:val="303030"/>
              </w:rPr>
            </w:pP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search</w:t>
            </w:r>
            <w:r>
              <w:rPr>
                <w:rFonts w:ascii="Trebuchet MS" w:hAnsi="Trebuchet MS"/>
                <w:color w:val="303030"/>
                <w:shd w:val="clear" w:color="auto" w:fill="FFFFFF"/>
              </w:rPr>
              <w:t> </w:t>
            </w:r>
          </w:p>
        </w:tc>
        <w:tc>
          <w:tcPr>
            <w:tcW w:w="7649" w:type="dxa"/>
          </w:tcPr>
          <w:p w14:paraId="42A45DE7" w14:textId="67AF6A5A" w:rsidR="00B36E5E" w:rsidRDefault="00B36E5E" w:rsidP="005F0396">
            <w:pPr>
              <w:jc w:val="both"/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  <w:shd w:val="clear" w:color="auto" w:fill="FFFFFF"/>
              </w:rPr>
              <w:t>обозначает поле поиска, по умолчанию поле ввода имеет прямоугольную форму.</w:t>
            </w:r>
          </w:p>
        </w:tc>
      </w:tr>
      <w:tr w:rsidR="00B36E5E" w14:paraId="01E178B8" w14:textId="77777777" w:rsidTr="00DC4169">
        <w:tc>
          <w:tcPr>
            <w:tcW w:w="1696" w:type="dxa"/>
          </w:tcPr>
          <w:p w14:paraId="164C5E34" w14:textId="51A88704" w:rsidR="00B36E5E" w:rsidRDefault="00B36E5E" w:rsidP="005F0396">
            <w:pPr>
              <w:jc w:val="both"/>
              <w:rPr>
                <w:rFonts w:ascii="Trebuchet MS" w:hAnsi="Trebuchet MS"/>
                <w:color w:val="303030"/>
              </w:rPr>
            </w:pP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submit</w:t>
            </w:r>
            <w:r>
              <w:rPr>
                <w:rFonts w:ascii="Trebuchet MS" w:hAnsi="Trebuchet MS"/>
                <w:color w:val="303030"/>
                <w:shd w:val="clear" w:color="auto" w:fill="FFFFFF"/>
              </w:rPr>
              <w:t> </w:t>
            </w:r>
          </w:p>
        </w:tc>
        <w:tc>
          <w:tcPr>
            <w:tcW w:w="7649" w:type="dxa"/>
          </w:tcPr>
          <w:p w14:paraId="0AC6A62B" w14:textId="31E62FD5" w:rsidR="00B36E5E" w:rsidRDefault="00B36E5E" w:rsidP="005F0396">
            <w:pPr>
              <w:jc w:val="both"/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  <w:shd w:val="clear" w:color="auto" w:fill="FFFFFF"/>
              </w:rPr>
              <w:t>создает стандартную кнопку, активизируемую щелчком мыши. Кнопка собирает информацию с формы и отправляет ее для обработки.</w:t>
            </w:r>
          </w:p>
        </w:tc>
      </w:tr>
      <w:tr w:rsidR="00B36E5E" w14:paraId="137674A5" w14:textId="77777777" w:rsidTr="00DC4169">
        <w:tc>
          <w:tcPr>
            <w:tcW w:w="1696" w:type="dxa"/>
          </w:tcPr>
          <w:p w14:paraId="76A6E063" w14:textId="2DB6E998" w:rsidR="00B36E5E" w:rsidRDefault="00B36E5E" w:rsidP="005F0396">
            <w:pPr>
              <w:jc w:val="both"/>
              <w:rPr>
                <w:rFonts w:ascii="Trebuchet MS" w:hAnsi="Trebuchet MS"/>
                <w:color w:val="303030"/>
              </w:rPr>
            </w:pP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text</w:t>
            </w:r>
            <w:r>
              <w:rPr>
                <w:rFonts w:ascii="Trebuchet MS" w:hAnsi="Trebuchet MS"/>
                <w:color w:val="303030"/>
                <w:shd w:val="clear" w:color="auto" w:fill="FFFFFF"/>
              </w:rPr>
              <w:t> </w:t>
            </w:r>
          </w:p>
        </w:tc>
        <w:tc>
          <w:tcPr>
            <w:tcW w:w="7649" w:type="dxa"/>
          </w:tcPr>
          <w:p w14:paraId="7AFB3D95" w14:textId="3E8F148C" w:rsidR="00B36E5E" w:rsidRDefault="00B36E5E" w:rsidP="005F0396">
            <w:pPr>
              <w:jc w:val="both"/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  <w:shd w:val="clear" w:color="auto" w:fill="FFFFFF"/>
              </w:rPr>
              <w:t>создает текстовые поля в форме, выводя однострочное текстовое поле для ввода текста.</w:t>
            </w:r>
          </w:p>
        </w:tc>
      </w:tr>
      <w:tr w:rsidR="00B36E5E" w14:paraId="022928A2" w14:textId="77777777" w:rsidTr="00DC4169">
        <w:tc>
          <w:tcPr>
            <w:tcW w:w="1696" w:type="dxa"/>
          </w:tcPr>
          <w:p w14:paraId="426586A1" w14:textId="0A0376F8" w:rsidR="00B36E5E" w:rsidRDefault="00B36E5E" w:rsidP="005F0396">
            <w:pPr>
              <w:jc w:val="both"/>
              <w:rPr>
                <w:rFonts w:ascii="Trebuchet MS" w:hAnsi="Trebuchet MS"/>
                <w:color w:val="303030"/>
              </w:rPr>
            </w:pP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time</w:t>
            </w:r>
            <w:r>
              <w:rPr>
                <w:rFonts w:ascii="Trebuchet MS" w:hAnsi="Trebuchet MS"/>
                <w:color w:val="303030"/>
                <w:shd w:val="clear" w:color="auto" w:fill="FFFFFF"/>
              </w:rPr>
              <w:t> </w:t>
            </w:r>
          </w:p>
        </w:tc>
        <w:tc>
          <w:tcPr>
            <w:tcW w:w="7649" w:type="dxa"/>
          </w:tcPr>
          <w:p w14:paraId="4BEA9A2A" w14:textId="693E27CB" w:rsidR="00B36E5E" w:rsidRDefault="00B36E5E" w:rsidP="005F0396">
            <w:pPr>
              <w:jc w:val="both"/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  <w:shd w:val="clear" w:color="auto" w:fill="FFFFFF"/>
              </w:rPr>
              <w:t>позволяет вводить время в 24-часовом формате по шаблону чч</w:t>
            </w:r>
            <w:proofErr w:type="gramStart"/>
            <w:r>
              <w:rPr>
                <w:rFonts w:ascii="Trebuchet MS" w:hAnsi="Trebuchet MS"/>
                <w:color w:val="303030"/>
                <w:shd w:val="clear" w:color="auto" w:fill="FFFFFF"/>
              </w:rPr>
              <w:t>:м</w:t>
            </w:r>
            <w:proofErr w:type="gramEnd"/>
            <w:r>
              <w:rPr>
                <w:rFonts w:ascii="Trebuchet MS" w:hAnsi="Trebuchet MS"/>
                <w:color w:val="303030"/>
                <w:shd w:val="clear" w:color="auto" w:fill="FFFFFF"/>
              </w:rPr>
              <w:t>м.</w:t>
            </w:r>
          </w:p>
        </w:tc>
      </w:tr>
    </w:tbl>
    <w:p w14:paraId="2A331013" w14:textId="49CBD45B" w:rsidR="00B36E5E" w:rsidRDefault="00B36E5E" w:rsidP="005F0396">
      <w:pPr>
        <w:jc w:val="both"/>
        <w:rPr>
          <w:rFonts w:ascii="Trebuchet MS" w:hAnsi="Trebuchet MS"/>
          <w:color w:val="303030"/>
        </w:rPr>
      </w:pPr>
    </w:p>
    <w:p w14:paraId="2B9E8ED6" w14:textId="0FFAD38D" w:rsidR="00B36E5E" w:rsidRDefault="00B36E5E" w:rsidP="005F0396">
      <w:pPr>
        <w:jc w:val="both"/>
        <w:rPr>
          <w:rFonts w:ascii="Trebuchet MS" w:hAnsi="Trebuchet MS"/>
          <w:color w:val="303030"/>
          <w:shd w:val="clear" w:color="auto" w:fill="FFFFFF"/>
        </w:rPr>
      </w:pPr>
      <w:r>
        <w:rPr>
          <w:rFonts w:ascii="Trebuchet MS" w:hAnsi="Trebuchet MS"/>
          <w:color w:val="303030"/>
          <w:shd w:val="clear" w:color="auto" w:fill="FFFFFF"/>
        </w:rPr>
        <w:t>Элемент </w:t>
      </w:r>
      <w:r>
        <w:rPr>
          <w:rStyle w:val="HTML"/>
          <w:rFonts w:eastAsiaTheme="minorHAnsi"/>
          <w:color w:val="303030"/>
          <w:shd w:val="clear" w:color="auto" w:fill="F2F2F2"/>
        </w:rPr>
        <w:t>&lt;textarea&gt;...&lt;/textarea&gt;</w:t>
      </w:r>
      <w:r>
        <w:rPr>
          <w:rFonts w:ascii="Trebuchet MS" w:hAnsi="Trebuchet MS"/>
          <w:color w:val="303030"/>
          <w:shd w:val="clear" w:color="auto" w:fill="FFFFFF"/>
        </w:rPr>
        <w:t> используется вместо элемента </w:t>
      </w:r>
      <w:r>
        <w:rPr>
          <w:rStyle w:val="HTML"/>
          <w:rFonts w:eastAsiaTheme="minorHAnsi"/>
          <w:color w:val="303030"/>
          <w:shd w:val="clear" w:color="auto" w:fill="F2F2F2"/>
        </w:rPr>
        <w:t>&lt;input type="text"&gt;</w:t>
      </w:r>
      <w:r>
        <w:rPr>
          <w:rFonts w:ascii="Trebuchet MS" w:hAnsi="Trebuchet MS"/>
          <w:color w:val="303030"/>
          <w:shd w:val="clear" w:color="auto" w:fill="FFFFFF"/>
        </w:rPr>
        <w:t>, когда нужно создать большие текстовые поля. Текст, отображаемый как исходное значение, помещается внутрь. Размеры поля устанавливаются при помощи атрибутов </w:t>
      </w:r>
      <w:r>
        <w:rPr>
          <w:rStyle w:val="HTML"/>
          <w:rFonts w:eastAsiaTheme="minorHAnsi"/>
          <w:color w:val="303030"/>
          <w:shd w:val="clear" w:color="auto" w:fill="F2F2F2"/>
        </w:rPr>
        <w:t>cols</w:t>
      </w:r>
      <w:r>
        <w:rPr>
          <w:rFonts w:ascii="Trebuchet MS" w:hAnsi="Trebuchet MS"/>
          <w:color w:val="303030"/>
          <w:shd w:val="clear" w:color="auto" w:fill="FFFFFF"/>
        </w:rPr>
        <w:t> – размеры по горизонтали, </w:t>
      </w:r>
      <w:r>
        <w:rPr>
          <w:rStyle w:val="HTML"/>
          <w:rFonts w:eastAsiaTheme="minorHAnsi"/>
          <w:color w:val="303030"/>
          <w:shd w:val="clear" w:color="auto" w:fill="F2F2F2"/>
        </w:rPr>
        <w:t>rows</w:t>
      </w:r>
      <w:r>
        <w:rPr>
          <w:rFonts w:ascii="Trebuchet MS" w:hAnsi="Trebuchet MS"/>
          <w:color w:val="303030"/>
          <w:shd w:val="clear" w:color="auto" w:fill="FFFFFF"/>
        </w:rPr>
        <w:t> – размеры по вертикали. Высоту поля можно задать свойством </w:t>
      </w:r>
      <w:r>
        <w:rPr>
          <w:rStyle w:val="HTML"/>
          <w:rFonts w:eastAsiaTheme="minorHAnsi"/>
          <w:color w:val="303030"/>
          <w:shd w:val="clear" w:color="auto" w:fill="F2F2F2"/>
        </w:rPr>
        <w:t>height</w:t>
      </w:r>
      <w:r>
        <w:rPr>
          <w:rFonts w:ascii="Trebuchet MS" w:hAnsi="Trebuchet MS"/>
          <w:color w:val="303030"/>
          <w:shd w:val="clear" w:color="auto" w:fill="FFFFFF"/>
        </w:rPr>
        <w:t>. Все размеры считаются исходя из размера одного символа моноширинного шрифта.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B36E5E" w14:paraId="37E053BA" w14:textId="77777777" w:rsidTr="00B36E5E">
        <w:tc>
          <w:tcPr>
            <w:tcW w:w="1696" w:type="dxa"/>
          </w:tcPr>
          <w:p w14:paraId="385A93E3" w14:textId="25E6B75E" w:rsidR="00B36E5E" w:rsidRDefault="00B36E5E" w:rsidP="005F0396">
            <w:pPr>
              <w:jc w:val="both"/>
              <w:rPr>
                <w:rFonts w:ascii="Trebuchet MS" w:hAnsi="Trebuchet MS"/>
                <w:color w:val="30303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303030"/>
                <w:sz w:val="19"/>
                <w:szCs w:val="19"/>
                <w:shd w:val="clear" w:color="auto" w:fill="F2F2F2"/>
              </w:rPr>
              <w:t>cols</w:t>
            </w:r>
          </w:p>
        </w:tc>
        <w:tc>
          <w:tcPr>
            <w:tcW w:w="7649" w:type="dxa"/>
          </w:tcPr>
          <w:p w14:paraId="05E8325A" w14:textId="5B45C1A9" w:rsidR="00B36E5E" w:rsidRDefault="00B36E5E" w:rsidP="005F0396">
            <w:pPr>
              <w:jc w:val="both"/>
              <w:rPr>
                <w:rFonts w:ascii="Trebuchet MS" w:hAnsi="Trebuchet MS"/>
                <w:color w:val="303030"/>
                <w:shd w:val="clear" w:color="auto" w:fill="FFFFFF"/>
              </w:rPr>
            </w:pPr>
            <w:r>
              <w:rPr>
                <w:rFonts w:ascii="Trebuchet MS" w:hAnsi="Trebuchet MS"/>
                <w:color w:val="303030"/>
                <w:shd w:val="clear" w:color="auto" w:fill="FFFFFF"/>
              </w:rPr>
              <w:t>Устанавливает ширину через количество символов. Если пользователь вводит больше текста, появляется полоса прокрутки.</w:t>
            </w:r>
          </w:p>
        </w:tc>
      </w:tr>
      <w:tr w:rsidR="00B36E5E" w14:paraId="7AA26D05" w14:textId="77777777" w:rsidTr="00B36E5E">
        <w:tc>
          <w:tcPr>
            <w:tcW w:w="1696" w:type="dxa"/>
          </w:tcPr>
          <w:p w14:paraId="33F8E6C8" w14:textId="38319BF9" w:rsidR="00B36E5E" w:rsidRDefault="00B36E5E" w:rsidP="005F0396">
            <w:pPr>
              <w:jc w:val="both"/>
              <w:rPr>
                <w:rFonts w:ascii="Trebuchet MS" w:hAnsi="Trebuchet MS"/>
                <w:color w:val="30303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303030"/>
                <w:sz w:val="19"/>
                <w:szCs w:val="19"/>
                <w:shd w:val="clear" w:color="auto" w:fill="F2F2F2"/>
              </w:rPr>
              <w:t>rows</w:t>
            </w:r>
          </w:p>
        </w:tc>
        <w:tc>
          <w:tcPr>
            <w:tcW w:w="7649" w:type="dxa"/>
          </w:tcPr>
          <w:p w14:paraId="6EBA42D2" w14:textId="1275A853" w:rsidR="00B36E5E" w:rsidRDefault="00B36E5E" w:rsidP="005F0396">
            <w:pPr>
              <w:jc w:val="both"/>
              <w:rPr>
                <w:rFonts w:ascii="Trebuchet MS" w:hAnsi="Trebuchet MS"/>
                <w:color w:val="303030"/>
                <w:shd w:val="clear" w:color="auto" w:fill="FFFFFF"/>
              </w:rPr>
            </w:pPr>
            <w:r>
              <w:rPr>
                <w:rFonts w:ascii="Trebuchet MS" w:hAnsi="Trebuchet MS"/>
                <w:color w:val="303030"/>
                <w:shd w:val="clear" w:color="auto" w:fill="FFFFFF"/>
              </w:rPr>
              <w:t>Указывает число, которое означает, сколько строк должно отображаться в текстовой области.</w:t>
            </w:r>
          </w:p>
        </w:tc>
      </w:tr>
      <w:tr w:rsidR="00B36E5E" w14:paraId="5672BCE9" w14:textId="77777777" w:rsidTr="00B36E5E">
        <w:tc>
          <w:tcPr>
            <w:tcW w:w="1696" w:type="dxa"/>
          </w:tcPr>
          <w:p w14:paraId="443D4709" w14:textId="2A046B03" w:rsidR="00B36E5E" w:rsidRDefault="00B36E5E" w:rsidP="005F0396">
            <w:pPr>
              <w:jc w:val="both"/>
              <w:rPr>
                <w:rFonts w:ascii="Trebuchet MS" w:hAnsi="Trebuchet MS"/>
                <w:color w:val="30303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303030"/>
                <w:sz w:val="19"/>
                <w:szCs w:val="19"/>
                <w:shd w:val="clear" w:color="auto" w:fill="F2F2F2"/>
              </w:rPr>
              <w:t>readonly</w:t>
            </w:r>
          </w:p>
        </w:tc>
        <w:tc>
          <w:tcPr>
            <w:tcW w:w="7649" w:type="dxa"/>
          </w:tcPr>
          <w:p w14:paraId="7DDB0599" w14:textId="4B8E96A9" w:rsidR="00B36E5E" w:rsidRDefault="00B36E5E" w:rsidP="005F0396">
            <w:pPr>
              <w:jc w:val="both"/>
              <w:rPr>
                <w:rFonts w:ascii="Trebuchet MS" w:hAnsi="Trebuchet MS"/>
                <w:color w:val="303030"/>
                <w:shd w:val="clear" w:color="auto" w:fill="FFFFFF"/>
              </w:rPr>
            </w:pPr>
            <w:r>
              <w:rPr>
                <w:rFonts w:ascii="Trebuchet MS" w:hAnsi="Trebuchet MS"/>
                <w:color w:val="303030"/>
                <w:shd w:val="clear" w:color="auto" w:fill="FFFFFF"/>
              </w:rPr>
              <w:t>Отключает возможность редактирования содержимого поля.</w:t>
            </w:r>
          </w:p>
        </w:tc>
      </w:tr>
      <w:tr w:rsidR="00B36E5E" w14:paraId="613BFC3D" w14:textId="77777777" w:rsidTr="00B36E5E">
        <w:tc>
          <w:tcPr>
            <w:tcW w:w="1696" w:type="dxa"/>
          </w:tcPr>
          <w:p w14:paraId="0AC61A14" w14:textId="243757E4" w:rsidR="00B36E5E" w:rsidRDefault="00B36E5E" w:rsidP="005F0396">
            <w:pPr>
              <w:jc w:val="both"/>
              <w:rPr>
                <w:rFonts w:ascii="Trebuchet MS" w:hAnsi="Trebuchet MS"/>
                <w:color w:val="30303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303030"/>
                <w:sz w:val="19"/>
                <w:szCs w:val="19"/>
                <w:shd w:val="clear" w:color="auto" w:fill="F2F2F2"/>
              </w:rPr>
              <w:t>name</w:t>
            </w:r>
          </w:p>
        </w:tc>
        <w:tc>
          <w:tcPr>
            <w:tcW w:w="7649" w:type="dxa"/>
          </w:tcPr>
          <w:p w14:paraId="6CE3262A" w14:textId="15F97CDA" w:rsidR="00B36E5E" w:rsidRDefault="00B36E5E" w:rsidP="005F0396">
            <w:pPr>
              <w:jc w:val="both"/>
              <w:rPr>
                <w:rFonts w:ascii="Trebuchet MS" w:hAnsi="Trebuchet MS"/>
                <w:color w:val="303030"/>
                <w:shd w:val="clear" w:color="auto" w:fill="FFFFFF"/>
              </w:rPr>
            </w:pPr>
            <w:r>
              <w:rPr>
                <w:rFonts w:ascii="Trebuchet MS" w:hAnsi="Trebuchet MS"/>
                <w:color w:val="303030"/>
                <w:shd w:val="clear" w:color="auto" w:fill="FFFFFF"/>
              </w:rPr>
              <w:t>Задает имя текстового поля.</w:t>
            </w:r>
          </w:p>
        </w:tc>
      </w:tr>
    </w:tbl>
    <w:p w14:paraId="24927CF9" w14:textId="77777777" w:rsidR="00B36E5E" w:rsidRDefault="00B36E5E" w:rsidP="005F0396">
      <w:pPr>
        <w:jc w:val="both"/>
        <w:rPr>
          <w:rFonts w:ascii="Trebuchet MS" w:hAnsi="Trebuchet MS"/>
          <w:color w:val="303030"/>
          <w:shd w:val="clear" w:color="auto" w:fill="FFFFFF"/>
        </w:rPr>
      </w:pPr>
    </w:p>
    <w:p w14:paraId="01D9833B" w14:textId="77777777" w:rsidR="00B36E5E" w:rsidRDefault="00B36E5E" w:rsidP="005F0396">
      <w:pPr>
        <w:pStyle w:val="a6"/>
        <w:shd w:val="clear" w:color="auto" w:fill="FFFFFF"/>
        <w:spacing w:before="0" w:beforeAutospacing="0" w:after="0" w:afterAutospacing="0"/>
        <w:jc w:val="both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lastRenderedPageBreak/>
        <w:t>Раскрывающиеся списки создаются при помощи элемента </w:t>
      </w:r>
      <w:r>
        <w:rPr>
          <w:rStyle w:val="HTML"/>
          <w:color w:val="303030"/>
          <w:sz w:val="22"/>
          <w:szCs w:val="22"/>
          <w:shd w:val="clear" w:color="auto" w:fill="F2F2F2"/>
        </w:rPr>
        <w:t>&lt;select&gt;...&lt;/select&gt;</w:t>
      </w:r>
      <w:r>
        <w:rPr>
          <w:rFonts w:ascii="Trebuchet MS" w:hAnsi="Trebuchet MS"/>
          <w:color w:val="303030"/>
        </w:rPr>
        <w:t>. Они позволяют выбрать одно или несколько значений из предложенного множества. По умолчанию в поле списка отображается его первый элемент.</w:t>
      </w:r>
    </w:p>
    <w:p w14:paraId="6AB5DC8D" w14:textId="7E426E58" w:rsidR="00B36E5E" w:rsidRDefault="00B36E5E" w:rsidP="005F0396">
      <w:pPr>
        <w:pStyle w:val="a6"/>
        <w:shd w:val="clear" w:color="auto" w:fill="FFFFFF"/>
        <w:spacing w:before="0" w:beforeAutospacing="0" w:after="0" w:afterAutospacing="0"/>
        <w:jc w:val="both"/>
        <w:rPr>
          <w:rFonts w:ascii="Trebuchet MS" w:hAnsi="Trebuchet MS"/>
          <w:color w:val="30303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B36E5E" w14:paraId="37B3760B" w14:textId="77777777" w:rsidTr="005F0396">
        <w:tc>
          <w:tcPr>
            <w:tcW w:w="1555" w:type="dxa"/>
          </w:tcPr>
          <w:p w14:paraId="26031C69" w14:textId="6A13CD94" w:rsidR="00B36E5E" w:rsidRDefault="005F0396" w:rsidP="005F0396">
            <w:pPr>
              <w:jc w:val="both"/>
              <w:rPr>
                <w:rFonts w:ascii="Trebuchet MS" w:hAnsi="Trebuchet MS"/>
                <w:color w:val="303030"/>
              </w:rPr>
            </w:pPr>
            <w:r>
              <w:rPr>
                <w:rFonts w:ascii="Courier New" w:hAnsi="Courier New" w:cs="Courier New"/>
                <w:color w:val="303030"/>
                <w:sz w:val="19"/>
                <w:szCs w:val="19"/>
                <w:shd w:val="clear" w:color="auto" w:fill="F2F2F2"/>
              </w:rPr>
              <w:t>multiple</w:t>
            </w:r>
          </w:p>
        </w:tc>
        <w:tc>
          <w:tcPr>
            <w:tcW w:w="7790" w:type="dxa"/>
          </w:tcPr>
          <w:p w14:paraId="6065AD3A" w14:textId="1C0B7927" w:rsidR="00B36E5E" w:rsidRDefault="005F0396" w:rsidP="005F0396">
            <w:pPr>
              <w:jc w:val="both"/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  <w:shd w:val="clear" w:color="auto" w:fill="FFFFFF"/>
              </w:rPr>
              <w:t xml:space="preserve">Дает возможность выбора одного или нескольких пунктов, для этого при выборе нужно нажать и удерживать </w:t>
            </w:r>
            <w:proofErr w:type="gramStart"/>
            <w:r>
              <w:rPr>
                <w:rFonts w:ascii="Trebuchet MS" w:hAnsi="Trebuchet MS"/>
                <w:color w:val="303030"/>
                <w:shd w:val="clear" w:color="auto" w:fill="FFFFFF"/>
              </w:rPr>
              <w:t>нажатой</w:t>
            </w:r>
            <w:proofErr w:type="gramEnd"/>
            <w:r>
              <w:rPr>
                <w:rFonts w:ascii="Trebuchet MS" w:hAnsi="Trebuchet MS"/>
                <w:color w:val="303030"/>
                <w:shd w:val="clear" w:color="auto" w:fill="FFFFFF"/>
              </w:rPr>
              <w:t xml:space="preserve"> клавишу </w:t>
            </w:r>
            <w:r>
              <w:rPr>
                <w:rStyle w:val="HTML"/>
                <w:rFonts w:eastAsiaTheme="minorHAnsi"/>
                <w:color w:val="303030"/>
                <w:shd w:val="clear" w:color="auto" w:fill="F2F2F2"/>
              </w:rPr>
              <w:t>Ctrl</w:t>
            </w:r>
            <w:r>
              <w:rPr>
                <w:rFonts w:ascii="Trebuchet MS" w:hAnsi="Trebuchet MS"/>
                <w:color w:val="303030"/>
                <w:shd w:val="clear" w:color="auto" w:fill="FFFFFF"/>
              </w:rPr>
              <w:t>.</w:t>
            </w:r>
          </w:p>
        </w:tc>
      </w:tr>
      <w:tr w:rsidR="00B36E5E" w14:paraId="75EB084B" w14:textId="77777777" w:rsidTr="005F0396">
        <w:tc>
          <w:tcPr>
            <w:tcW w:w="1555" w:type="dxa"/>
          </w:tcPr>
          <w:p w14:paraId="7AC45404" w14:textId="44DE17C6" w:rsidR="00B36E5E" w:rsidRDefault="005F0396" w:rsidP="005F0396">
            <w:pPr>
              <w:jc w:val="both"/>
              <w:rPr>
                <w:rFonts w:ascii="Trebuchet MS" w:hAnsi="Trebuchet MS"/>
                <w:color w:val="303030"/>
              </w:rPr>
            </w:pPr>
            <w:r>
              <w:rPr>
                <w:rFonts w:ascii="Courier New" w:hAnsi="Courier New" w:cs="Courier New"/>
                <w:color w:val="303030"/>
                <w:sz w:val="19"/>
                <w:szCs w:val="19"/>
                <w:shd w:val="clear" w:color="auto" w:fill="F2F2F2"/>
              </w:rPr>
              <w:t>name</w:t>
            </w:r>
          </w:p>
        </w:tc>
        <w:tc>
          <w:tcPr>
            <w:tcW w:w="7790" w:type="dxa"/>
          </w:tcPr>
          <w:p w14:paraId="58D81D5B" w14:textId="566AA8BF" w:rsidR="00B36E5E" w:rsidRDefault="005F0396" w:rsidP="005F0396">
            <w:pPr>
              <w:jc w:val="both"/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  <w:shd w:val="clear" w:color="auto" w:fill="FFFFFF"/>
              </w:rPr>
              <w:t>Определяет имя для выпадающего списка.</w:t>
            </w:r>
          </w:p>
        </w:tc>
      </w:tr>
      <w:tr w:rsidR="00B36E5E" w14:paraId="4E81CF52" w14:textId="77777777" w:rsidTr="005F0396">
        <w:tc>
          <w:tcPr>
            <w:tcW w:w="1555" w:type="dxa"/>
          </w:tcPr>
          <w:p w14:paraId="54AA1616" w14:textId="586B9AC1" w:rsidR="00B36E5E" w:rsidRDefault="005F0396" w:rsidP="005F0396">
            <w:pPr>
              <w:jc w:val="both"/>
              <w:rPr>
                <w:rFonts w:ascii="Trebuchet MS" w:hAnsi="Trebuchet MS"/>
                <w:color w:val="303030"/>
              </w:rPr>
            </w:pPr>
            <w:r>
              <w:rPr>
                <w:rFonts w:ascii="Courier New" w:hAnsi="Courier New" w:cs="Courier New"/>
                <w:color w:val="303030"/>
                <w:sz w:val="19"/>
                <w:szCs w:val="19"/>
                <w:shd w:val="clear" w:color="auto" w:fill="F2F2F2"/>
              </w:rPr>
              <w:t>size</w:t>
            </w:r>
          </w:p>
        </w:tc>
        <w:tc>
          <w:tcPr>
            <w:tcW w:w="7790" w:type="dxa"/>
          </w:tcPr>
          <w:p w14:paraId="1C1E391D" w14:textId="23F3F9DF" w:rsidR="00B36E5E" w:rsidRDefault="005F0396" w:rsidP="005F0396">
            <w:pPr>
              <w:jc w:val="both"/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  <w:shd w:val="clear" w:color="auto" w:fill="FFFFFF"/>
              </w:rPr>
              <w:t>Задает количество одновременно видимых на экране элементов списка. Если количество элементов списка превышает установленное количество, появляется полоса прокрутки. Значение атрибута задается целым положительным числом.</w:t>
            </w:r>
          </w:p>
        </w:tc>
      </w:tr>
    </w:tbl>
    <w:p w14:paraId="06144CF3" w14:textId="55902053" w:rsidR="00B36E5E" w:rsidRDefault="00B36E5E" w:rsidP="005F0396">
      <w:pPr>
        <w:jc w:val="both"/>
        <w:rPr>
          <w:rFonts w:ascii="Trebuchet MS" w:hAnsi="Trebuchet MS"/>
          <w:color w:val="303030"/>
        </w:rPr>
      </w:pPr>
    </w:p>
    <w:p w14:paraId="2D939DD2" w14:textId="77777777" w:rsidR="005F0396" w:rsidRDefault="005F0396" w:rsidP="005F0396">
      <w:pPr>
        <w:pStyle w:val="a6"/>
        <w:shd w:val="clear" w:color="auto" w:fill="FFFFFF"/>
        <w:spacing w:before="0" w:beforeAutospacing="0" w:after="0" w:afterAutospacing="0"/>
        <w:jc w:val="both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добавления в список пунктов используются элементы </w:t>
      </w:r>
      <w:r>
        <w:rPr>
          <w:rStyle w:val="HTML"/>
          <w:color w:val="303030"/>
          <w:sz w:val="22"/>
          <w:szCs w:val="22"/>
          <w:shd w:val="clear" w:color="auto" w:fill="F2F2F2"/>
        </w:rPr>
        <w:t>&lt;option&gt;...&lt;/option&gt;</w:t>
      </w:r>
      <w:r>
        <w:rPr>
          <w:rFonts w:ascii="Trebuchet MS" w:hAnsi="Trebuchet MS"/>
          <w:color w:val="303030"/>
        </w:rPr>
        <w:t>, которые располагаются внутри </w:t>
      </w:r>
      <w:r>
        <w:rPr>
          <w:rStyle w:val="HTML"/>
          <w:color w:val="303030"/>
          <w:sz w:val="22"/>
          <w:szCs w:val="22"/>
          <w:shd w:val="clear" w:color="auto" w:fill="F2F2F2"/>
        </w:rPr>
        <w:t>&lt;select&gt;</w:t>
      </w:r>
      <w:r>
        <w:rPr>
          <w:rFonts w:ascii="Trebuchet MS" w:hAnsi="Trebuchet MS"/>
          <w:color w:val="303030"/>
        </w:rPr>
        <w:t>.</w:t>
      </w:r>
    </w:p>
    <w:p w14:paraId="131A548A" w14:textId="35F223C1" w:rsidR="005F0396" w:rsidRDefault="005F0396" w:rsidP="005F0396">
      <w:pPr>
        <w:pStyle w:val="a6"/>
        <w:shd w:val="clear" w:color="auto" w:fill="FFFFFF"/>
        <w:spacing w:before="0" w:beforeAutospacing="0" w:after="0" w:afterAutospacing="0"/>
        <w:jc w:val="both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систематизации списков применяется элемент </w:t>
      </w:r>
      <w:r>
        <w:rPr>
          <w:rStyle w:val="HTML"/>
          <w:color w:val="303030"/>
          <w:sz w:val="22"/>
          <w:szCs w:val="22"/>
          <w:shd w:val="clear" w:color="auto" w:fill="F2F2F2"/>
        </w:rPr>
        <w:t>&lt;optgroup&gt;...&lt;/optgroup&gt;</w:t>
      </w:r>
      <w:r>
        <w:rPr>
          <w:rFonts w:ascii="Trebuchet MS" w:hAnsi="Trebuchet MS"/>
          <w:color w:val="303030"/>
        </w:rPr>
        <w:t>, который создает заголовки в списках.</w:t>
      </w:r>
    </w:p>
    <w:p w14:paraId="25527BAE" w14:textId="77777777" w:rsidR="005F0396" w:rsidRDefault="005F0396" w:rsidP="005F0396">
      <w:pPr>
        <w:pStyle w:val="a6"/>
        <w:shd w:val="clear" w:color="auto" w:fill="FFFFFF"/>
        <w:spacing w:before="0" w:beforeAutospacing="0" w:after="0" w:afterAutospacing="0"/>
        <w:jc w:val="both"/>
        <w:rPr>
          <w:rFonts w:ascii="Trebuchet MS" w:hAnsi="Trebuchet MS"/>
          <w:color w:val="303030"/>
        </w:rPr>
      </w:pPr>
    </w:p>
    <w:p w14:paraId="05381069" w14:textId="685F9082" w:rsidR="005F0396" w:rsidRDefault="005F0396" w:rsidP="005F0396">
      <w:pPr>
        <w:pStyle w:val="a6"/>
        <w:shd w:val="clear" w:color="auto" w:fill="FFFFFF"/>
        <w:spacing w:before="0" w:beforeAutospacing="0" w:after="0" w:afterAutospacing="0"/>
        <w:jc w:val="both"/>
        <w:rPr>
          <w:rFonts w:ascii="Trebuchet MS" w:hAnsi="Trebuchet MS"/>
          <w:color w:val="303030"/>
          <w:shd w:val="clear" w:color="auto" w:fill="FFFFFF"/>
        </w:rPr>
      </w:pPr>
      <w:r>
        <w:rPr>
          <w:rFonts w:ascii="Trebuchet MS" w:hAnsi="Trebuchet MS"/>
          <w:color w:val="303030"/>
          <w:shd w:val="clear" w:color="auto" w:fill="FFFFFF"/>
        </w:rPr>
        <w:t>Надписи к элементам формы создаются с помощью элемента </w:t>
      </w:r>
      <w:r>
        <w:rPr>
          <w:rStyle w:val="HTML"/>
          <w:color w:val="303030"/>
          <w:sz w:val="22"/>
          <w:szCs w:val="22"/>
          <w:shd w:val="clear" w:color="auto" w:fill="F2F2F2"/>
        </w:rPr>
        <w:t>&lt;label&gt;...&lt;/label&gt;</w:t>
      </w:r>
      <w:r>
        <w:rPr>
          <w:rFonts w:ascii="Trebuchet MS" w:hAnsi="Trebuchet MS"/>
          <w:color w:val="303030"/>
          <w:shd w:val="clear" w:color="auto" w:fill="FFFFFF"/>
        </w:rPr>
        <w:t>. Существует два способа группировки надписи и поля. Если поле находится внутри элемента </w:t>
      </w:r>
      <w:r>
        <w:rPr>
          <w:rStyle w:val="HTML"/>
          <w:color w:val="303030"/>
          <w:sz w:val="22"/>
          <w:szCs w:val="22"/>
          <w:shd w:val="clear" w:color="auto" w:fill="F2F2F2"/>
        </w:rPr>
        <w:t>&lt;label&gt;</w:t>
      </w:r>
      <w:r>
        <w:rPr>
          <w:rFonts w:ascii="Trebuchet MS" w:hAnsi="Trebuchet MS"/>
          <w:color w:val="303030"/>
          <w:shd w:val="clear" w:color="auto" w:fill="FFFFFF"/>
        </w:rPr>
        <w:t>, то атрибут </w:t>
      </w:r>
      <w:r>
        <w:rPr>
          <w:rStyle w:val="HTML"/>
          <w:color w:val="303030"/>
          <w:sz w:val="22"/>
          <w:szCs w:val="22"/>
          <w:shd w:val="clear" w:color="auto" w:fill="F2F2F2"/>
        </w:rPr>
        <w:t>for</w:t>
      </w:r>
      <w:r>
        <w:rPr>
          <w:rFonts w:ascii="Trebuchet MS" w:hAnsi="Trebuchet MS"/>
          <w:color w:val="303030"/>
          <w:shd w:val="clear" w:color="auto" w:fill="FFFFFF"/>
        </w:rPr>
        <w:t> указывать не нужно.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5F0396" w14:paraId="69334483" w14:textId="77777777" w:rsidTr="005F0396">
        <w:tc>
          <w:tcPr>
            <w:tcW w:w="1555" w:type="dxa"/>
          </w:tcPr>
          <w:p w14:paraId="4038035C" w14:textId="1F3833BC" w:rsidR="005F0396" w:rsidRDefault="005F0396" w:rsidP="005F0396">
            <w:pPr>
              <w:pStyle w:val="a6"/>
              <w:spacing w:before="0" w:beforeAutospacing="0" w:after="0" w:afterAutospacing="0"/>
              <w:jc w:val="both"/>
              <w:rPr>
                <w:rFonts w:ascii="Trebuchet MS" w:hAnsi="Trebuchet MS"/>
                <w:color w:val="303030"/>
              </w:rPr>
            </w:pPr>
            <w:r>
              <w:rPr>
                <w:rFonts w:ascii="Courier New" w:hAnsi="Courier New" w:cs="Courier New"/>
                <w:color w:val="303030"/>
                <w:sz w:val="19"/>
                <w:szCs w:val="19"/>
                <w:shd w:val="clear" w:color="auto" w:fill="F2F2F2"/>
              </w:rPr>
              <w:t>for</w:t>
            </w:r>
          </w:p>
        </w:tc>
        <w:tc>
          <w:tcPr>
            <w:tcW w:w="7790" w:type="dxa"/>
          </w:tcPr>
          <w:p w14:paraId="3FE5AD39" w14:textId="6275FC4B" w:rsidR="005F0396" w:rsidRDefault="005F0396" w:rsidP="005F0396">
            <w:pPr>
              <w:pStyle w:val="a6"/>
              <w:spacing w:before="0" w:beforeAutospacing="0" w:after="0" w:afterAutospacing="0"/>
              <w:jc w:val="both"/>
              <w:rPr>
                <w:rFonts w:ascii="Trebuchet MS" w:hAnsi="Trebuchet MS"/>
                <w:color w:val="303030"/>
              </w:rPr>
            </w:pPr>
            <w:r>
              <w:rPr>
                <w:rFonts w:ascii="Trebuchet MS" w:hAnsi="Trebuchet MS"/>
                <w:color w:val="303030"/>
                <w:sz w:val="22"/>
                <w:szCs w:val="22"/>
                <w:shd w:val="clear" w:color="auto" w:fill="FFFFFF"/>
              </w:rPr>
              <w:t>Определяет, к какому полю формы привязан данный элемент. Можно создавать поясняющие надписи к следующим элементам формы: </w:t>
            </w:r>
            <w:r>
              <w:rPr>
                <w:rStyle w:val="HTML"/>
                <w:color w:val="303030"/>
                <w:sz w:val="22"/>
                <w:szCs w:val="22"/>
                <w:shd w:val="clear" w:color="auto" w:fill="F2F2F2"/>
              </w:rPr>
              <w:t>&lt;input&gt;</w:t>
            </w:r>
            <w:r>
              <w:rPr>
                <w:rFonts w:ascii="Trebuchet MS" w:hAnsi="Trebuchet MS"/>
                <w:color w:val="303030"/>
                <w:sz w:val="22"/>
                <w:szCs w:val="22"/>
                <w:shd w:val="clear" w:color="auto" w:fill="FFFFFF"/>
              </w:rPr>
              <w:t>, </w:t>
            </w:r>
            <w:r>
              <w:rPr>
                <w:rStyle w:val="HTML"/>
                <w:color w:val="303030"/>
                <w:sz w:val="22"/>
                <w:szCs w:val="22"/>
                <w:shd w:val="clear" w:color="auto" w:fill="F2F2F2"/>
              </w:rPr>
              <w:t>&lt;textarea&gt;</w:t>
            </w:r>
            <w:r>
              <w:rPr>
                <w:rFonts w:ascii="Trebuchet MS" w:hAnsi="Trebuchet MS"/>
                <w:color w:val="303030"/>
                <w:sz w:val="22"/>
                <w:szCs w:val="22"/>
                <w:shd w:val="clear" w:color="auto" w:fill="FFFFFF"/>
              </w:rPr>
              <w:t>, </w:t>
            </w:r>
            <w:r>
              <w:rPr>
                <w:rStyle w:val="HTML"/>
                <w:color w:val="303030"/>
                <w:sz w:val="22"/>
                <w:szCs w:val="22"/>
                <w:shd w:val="clear" w:color="auto" w:fill="F2F2F2"/>
              </w:rPr>
              <w:t>&lt;select&gt;</w:t>
            </w:r>
            <w:r>
              <w:rPr>
                <w:rFonts w:ascii="Trebuchet MS" w:hAnsi="Trebuchet MS"/>
                <w:color w:val="303030"/>
                <w:sz w:val="22"/>
                <w:szCs w:val="22"/>
                <w:shd w:val="clear" w:color="auto" w:fill="FFFFFF"/>
              </w:rPr>
              <w:t>. Значение атрибута содержит идентификатор поля формы.</w:t>
            </w:r>
          </w:p>
        </w:tc>
      </w:tr>
    </w:tbl>
    <w:p w14:paraId="3537C450" w14:textId="77777777" w:rsidR="005F0396" w:rsidRDefault="005F0396" w:rsidP="005F0396">
      <w:pPr>
        <w:pStyle w:val="a6"/>
        <w:shd w:val="clear" w:color="auto" w:fill="FFFFFF"/>
        <w:spacing w:before="0" w:beforeAutospacing="0" w:after="0" w:afterAutospacing="0"/>
        <w:jc w:val="both"/>
        <w:rPr>
          <w:rFonts w:ascii="Trebuchet MS" w:hAnsi="Trebuchet MS"/>
          <w:color w:val="303030"/>
        </w:rPr>
      </w:pPr>
    </w:p>
    <w:p w14:paraId="56613D82" w14:textId="77777777" w:rsidR="005F0396" w:rsidRDefault="005F0396" w:rsidP="005F0396">
      <w:pPr>
        <w:pStyle w:val="a6"/>
        <w:shd w:val="clear" w:color="auto" w:fill="FFFFFF"/>
        <w:spacing w:before="0" w:beforeAutospacing="0" w:after="0" w:afterAutospacing="0"/>
        <w:jc w:val="both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Флажки в формах задаются с помощью конструкции </w:t>
      </w:r>
      <w:r>
        <w:rPr>
          <w:rStyle w:val="HTML"/>
          <w:color w:val="303030"/>
          <w:sz w:val="22"/>
          <w:szCs w:val="22"/>
          <w:shd w:val="clear" w:color="auto" w:fill="F2F2F2"/>
        </w:rPr>
        <w:t>&lt;input type="checkbox"&gt;</w:t>
      </w:r>
      <w:r>
        <w:rPr>
          <w:rFonts w:ascii="Trebuchet MS" w:hAnsi="Trebuchet MS"/>
          <w:color w:val="303030"/>
        </w:rPr>
        <w:t>, а переключатель — при помощи </w:t>
      </w:r>
      <w:r>
        <w:rPr>
          <w:rStyle w:val="HTML"/>
          <w:color w:val="303030"/>
          <w:sz w:val="22"/>
          <w:szCs w:val="22"/>
          <w:shd w:val="clear" w:color="auto" w:fill="F2F2F2"/>
        </w:rPr>
        <w:t>&lt;input type="radio"&gt;</w:t>
      </w:r>
      <w:r>
        <w:rPr>
          <w:rFonts w:ascii="Trebuchet MS" w:hAnsi="Trebuchet MS"/>
          <w:color w:val="303030"/>
        </w:rPr>
        <w:t>.</w:t>
      </w:r>
    </w:p>
    <w:p w14:paraId="153501D2" w14:textId="6B089150" w:rsidR="005F0396" w:rsidRPr="0052569F" w:rsidRDefault="005F0396" w:rsidP="0052569F">
      <w:pPr>
        <w:pStyle w:val="a6"/>
        <w:shd w:val="clear" w:color="auto" w:fill="FFFFFF"/>
        <w:spacing w:before="0" w:beforeAutospacing="0" w:after="225" w:afterAutospacing="0"/>
        <w:jc w:val="both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Флажков, в отличие от переключателей, в одной форме может быть установлено несколько.</w:t>
      </w:r>
    </w:p>
    <w:p w14:paraId="44FE60C7" w14:textId="045656DE" w:rsidR="007B68EF" w:rsidRDefault="007B68EF" w:rsidP="00FD4656">
      <w:pPr>
        <w:pStyle w:val="a3"/>
        <w:numPr>
          <w:ilvl w:val="0"/>
          <w:numId w:val="1"/>
        </w:numPr>
        <w:rPr>
          <w:sz w:val="32"/>
          <w:szCs w:val="32"/>
        </w:rPr>
      </w:pPr>
      <w:r w:rsidRPr="00FD4656">
        <w:rPr>
          <w:sz w:val="32"/>
          <w:szCs w:val="32"/>
        </w:rPr>
        <w:t>Как получить доступ к форм</w:t>
      </w:r>
      <w:r w:rsidR="005F0396">
        <w:rPr>
          <w:sz w:val="32"/>
          <w:szCs w:val="32"/>
        </w:rPr>
        <w:t>е</w:t>
      </w:r>
    </w:p>
    <w:p w14:paraId="7F4F3DC3" w14:textId="5DD50D74" w:rsidR="005F0396" w:rsidRDefault="005F0396" w:rsidP="005F0396">
      <w:pPr>
        <w:jc w:val="both"/>
        <w:rPr>
          <w:rFonts w:ascii="Trebuchet MS" w:eastAsia="Times New Roman" w:hAnsi="Trebuchet MS" w:cs="Times New Roman"/>
          <w:color w:val="303030"/>
          <w:sz w:val="24"/>
          <w:szCs w:val="24"/>
          <w:shd w:val="clear" w:color="auto" w:fill="FFFFFF"/>
          <w:lang w:eastAsia="ru-RU"/>
        </w:rPr>
      </w:pPr>
      <w:r w:rsidRPr="005F0396">
        <w:rPr>
          <w:rFonts w:ascii="Trebuchet MS" w:eastAsia="Times New Roman" w:hAnsi="Trebuchet MS" w:cs="Times New Roman"/>
          <w:color w:val="303030"/>
          <w:sz w:val="24"/>
          <w:szCs w:val="24"/>
          <w:shd w:val="clear" w:color="auto" w:fill="FFFFFF"/>
          <w:lang w:eastAsia="ru-RU"/>
        </w:rPr>
        <w:t>При создании формы автоматически создается массив forms. Для доступа к форме требуется указать номер элемента или имя формы, заданное параметром name.</w:t>
      </w:r>
      <w:r>
        <w:rPr>
          <w:rFonts w:ascii="Trebuchet MS" w:eastAsia="Times New Roman" w:hAnsi="Trebuchet MS" w:cs="Times New Roman"/>
          <w:color w:val="303030"/>
          <w:sz w:val="24"/>
          <w:szCs w:val="24"/>
          <w:shd w:val="clear" w:color="auto" w:fill="FFFFFF"/>
          <w:lang w:eastAsia="ru-RU"/>
        </w:rPr>
        <w:t xml:space="preserve"> </w:t>
      </w:r>
      <w:r w:rsidRPr="005F0396">
        <w:rPr>
          <w:rFonts w:ascii="Trebuchet MS" w:eastAsia="Times New Roman" w:hAnsi="Trebuchet MS" w:cs="Times New Roman"/>
          <w:color w:val="303030"/>
          <w:sz w:val="24"/>
          <w:szCs w:val="24"/>
          <w:shd w:val="clear" w:color="auto" w:fill="FFFFFF"/>
          <w:lang w:eastAsia="ru-RU"/>
        </w:rPr>
        <w:t>Нумерация элементов массива всегда начинается с нуля, поэтому обращение к первой форме будет document.forms[0], ко второй – document.forms[1].</w:t>
      </w:r>
    </w:p>
    <w:p w14:paraId="517202D7" w14:textId="0DBABB2E" w:rsidR="005F0396" w:rsidRPr="005F0396" w:rsidRDefault="005F0396" w:rsidP="005F0396">
      <w:pPr>
        <w:jc w:val="both"/>
        <w:rPr>
          <w:rFonts w:ascii="Trebuchet MS" w:eastAsia="Times New Roman" w:hAnsi="Trebuchet MS" w:cs="Times New Roman"/>
          <w:color w:val="303030"/>
          <w:sz w:val="24"/>
          <w:szCs w:val="24"/>
          <w:shd w:val="clear" w:color="auto" w:fill="FFFFFF"/>
          <w:lang w:eastAsia="ru-RU"/>
        </w:rPr>
      </w:pPr>
      <w:r w:rsidRPr="005F0396">
        <w:rPr>
          <w:rFonts w:ascii="Trebuchet MS" w:eastAsia="Times New Roman" w:hAnsi="Trebuchet MS" w:cs="Times New Roman"/>
          <w:color w:val="303030"/>
          <w:sz w:val="24"/>
          <w:szCs w:val="24"/>
          <w:shd w:val="clear" w:color="auto" w:fill="FFFFFF"/>
          <w:lang w:eastAsia="ru-RU"/>
        </w:rPr>
        <w:t>Второй способ – через семейство all. Обращение к форме происходит как к элементу массива с именем, совпадающим с именем формы – document.all["data"] или напрямую – document.all.data.</w:t>
      </w:r>
    </w:p>
    <w:p w14:paraId="5856BAD1" w14:textId="3A1E2C90" w:rsidR="005F0396" w:rsidRDefault="005F0396" w:rsidP="005F0396">
      <w:pPr>
        <w:pStyle w:val="a3"/>
        <w:numPr>
          <w:ilvl w:val="0"/>
          <w:numId w:val="1"/>
        </w:numPr>
        <w:rPr>
          <w:sz w:val="32"/>
          <w:szCs w:val="32"/>
        </w:rPr>
      </w:pPr>
      <w:r w:rsidRPr="00FD4656">
        <w:rPr>
          <w:sz w:val="32"/>
          <w:szCs w:val="32"/>
        </w:rPr>
        <w:t>Как получить доступ к элементам формы</w:t>
      </w:r>
    </w:p>
    <w:p w14:paraId="32A051CD" w14:textId="0C2FA103" w:rsidR="009B3433" w:rsidRDefault="009B3433" w:rsidP="009B3433">
      <w:pPr>
        <w:jc w:val="both"/>
        <w:rPr>
          <w:rFonts w:ascii="Trebuchet MS" w:eastAsia="Times New Roman" w:hAnsi="Trebuchet MS" w:cs="Times New Roman"/>
          <w:color w:val="303030"/>
          <w:sz w:val="24"/>
          <w:szCs w:val="24"/>
          <w:shd w:val="clear" w:color="auto" w:fill="FFFFFF"/>
          <w:lang w:eastAsia="ru-RU"/>
        </w:rPr>
      </w:pPr>
      <w:r w:rsidRPr="009B3433">
        <w:rPr>
          <w:rFonts w:ascii="Trebuchet MS" w:eastAsia="Times New Roman" w:hAnsi="Trebuchet MS" w:cs="Times New Roman"/>
          <w:color w:val="303030"/>
          <w:sz w:val="24"/>
          <w:szCs w:val="24"/>
          <w:shd w:val="clear" w:color="auto" w:fill="FFFFFF"/>
          <w:lang w:eastAsia="ru-RU"/>
        </w:rPr>
        <w:t>Когда мы уже получили форму, любой элемент доступен в</w:t>
      </w:r>
      <w:r>
        <w:rPr>
          <w:rFonts w:ascii="Trebuchet MS" w:eastAsia="Times New Roman" w:hAnsi="Trebuchet MS" w:cs="Times New Roman"/>
          <w:color w:val="303030"/>
          <w:sz w:val="24"/>
          <w:szCs w:val="24"/>
          <w:shd w:val="clear" w:color="auto" w:fill="FFFFFF"/>
          <w:lang w:eastAsia="ru-RU"/>
        </w:rPr>
        <w:t xml:space="preserve"> </w:t>
      </w:r>
      <w:r w:rsidRPr="009B3433">
        <w:rPr>
          <w:rFonts w:ascii="Trebuchet MS" w:eastAsia="Times New Roman" w:hAnsi="Trebuchet MS" w:cs="Times New Roman"/>
          <w:color w:val="303030"/>
          <w:sz w:val="24"/>
          <w:szCs w:val="24"/>
          <w:shd w:val="clear" w:color="auto" w:fill="FFFFFF"/>
          <w:lang w:eastAsia="ru-RU"/>
        </w:rPr>
        <w:t>семействе</w:t>
      </w:r>
      <w:r>
        <w:rPr>
          <w:rFonts w:ascii="Trebuchet MS" w:eastAsia="Times New Roman" w:hAnsi="Trebuchet MS" w:cs="Times New Roman"/>
          <w:color w:val="303030"/>
          <w:sz w:val="24"/>
          <w:szCs w:val="24"/>
          <w:shd w:val="clear" w:color="auto" w:fill="FFFFFF"/>
          <w:lang w:eastAsia="ru-RU"/>
        </w:rPr>
        <w:t xml:space="preserve"> </w:t>
      </w:r>
      <w:r w:rsidRPr="009B3433">
        <w:rPr>
          <w:rFonts w:ascii="Trebuchet MS" w:eastAsia="Times New Roman" w:hAnsi="Trebuchet MS" w:cs="Times New Roman"/>
          <w:color w:val="303030"/>
          <w:sz w:val="24"/>
          <w:szCs w:val="24"/>
          <w:shd w:val="clear" w:color="auto" w:fill="FFFFFF"/>
          <w:lang w:eastAsia="ru-RU"/>
        </w:rPr>
        <w:t>form.elements или напрямую по имени элемента</w:t>
      </w:r>
      <w:r>
        <w:rPr>
          <w:rFonts w:ascii="Trebuchet MS" w:eastAsia="Times New Roman" w:hAnsi="Trebuchet MS" w:cs="Times New Roman"/>
          <w:color w:val="303030"/>
          <w:sz w:val="24"/>
          <w:szCs w:val="24"/>
          <w:shd w:val="clear" w:color="auto" w:fill="FFFFFF"/>
          <w:lang w:eastAsia="ru-RU"/>
        </w:rPr>
        <w:t>.</w:t>
      </w:r>
    </w:p>
    <w:p w14:paraId="1A40BA32" w14:textId="6A719E9D" w:rsidR="009B3433" w:rsidRPr="009B3433" w:rsidRDefault="009B3433" w:rsidP="009B3433">
      <w:pPr>
        <w:jc w:val="both"/>
        <w:rPr>
          <w:rFonts w:ascii="Trebuchet MS" w:eastAsia="Times New Roman" w:hAnsi="Trebuchet MS" w:cs="Times New Roman"/>
          <w:color w:val="303030"/>
          <w:sz w:val="24"/>
          <w:szCs w:val="24"/>
          <w:shd w:val="clear" w:color="auto" w:fill="FFFFFF"/>
          <w:lang w:eastAsia="ru-RU"/>
        </w:rPr>
      </w:pPr>
      <w:r w:rsidRPr="009B3433">
        <w:rPr>
          <w:rFonts w:ascii="Trebuchet MS" w:eastAsia="Times New Roman" w:hAnsi="Trebuchet MS" w:cs="Times New Roman"/>
          <w:color w:val="303030"/>
          <w:sz w:val="24"/>
          <w:szCs w:val="24"/>
          <w:shd w:val="clear" w:color="auto" w:fill="FFFFFF"/>
          <w:lang w:eastAsia="ru-RU"/>
        </w:rPr>
        <w:t>document.forms[0].elements[0].value // Значение первого элемента</w:t>
      </w:r>
    </w:p>
    <w:p w14:paraId="06910170" w14:textId="78102A09" w:rsidR="009B3433" w:rsidRDefault="009B3433" w:rsidP="009B3433">
      <w:pPr>
        <w:jc w:val="both"/>
        <w:rPr>
          <w:rFonts w:ascii="Trebuchet MS" w:eastAsia="Times New Roman" w:hAnsi="Trebuchet MS" w:cs="Times New Roman"/>
          <w:color w:val="303030"/>
          <w:sz w:val="24"/>
          <w:szCs w:val="24"/>
          <w:shd w:val="clear" w:color="auto" w:fill="FFFFFF"/>
          <w:lang w:eastAsia="ru-RU"/>
        </w:rPr>
      </w:pPr>
      <w:proofErr w:type="gramStart"/>
      <w:r w:rsidRPr="009B3433">
        <w:rPr>
          <w:rFonts w:ascii="Trebuchet MS" w:eastAsia="Times New Roman" w:hAnsi="Trebuchet MS" w:cs="Times New Roman"/>
          <w:color w:val="303030"/>
          <w:sz w:val="24"/>
          <w:szCs w:val="24"/>
          <w:shd w:val="clear" w:color="auto" w:fill="FFFFFF"/>
          <w:lang w:eastAsia="ru-RU"/>
        </w:rPr>
        <w:t>document.forms["data"].userName.value) // Значение элемента с именем userName</w:t>
      </w:r>
      <w:proofErr w:type="gramEnd"/>
    </w:p>
    <w:p w14:paraId="1F2988D1" w14:textId="50BE93C9" w:rsidR="009B3433" w:rsidRPr="009B3433" w:rsidRDefault="009B3433" w:rsidP="009B3433">
      <w:pPr>
        <w:jc w:val="both"/>
        <w:rPr>
          <w:rFonts w:ascii="Trebuchet MS" w:eastAsia="Times New Roman" w:hAnsi="Trebuchet MS" w:cs="Times New Roman"/>
          <w:color w:val="303030"/>
          <w:sz w:val="24"/>
          <w:szCs w:val="24"/>
          <w:shd w:val="clear" w:color="auto" w:fill="FFFFFF"/>
          <w:lang w:eastAsia="ru-RU"/>
        </w:rPr>
      </w:pPr>
      <w:r w:rsidRPr="009B3433">
        <w:rPr>
          <w:rFonts w:ascii="Trebuchet MS" w:eastAsia="Times New Roman" w:hAnsi="Trebuchet MS" w:cs="Times New Roman"/>
          <w:color w:val="303030"/>
          <w:sz w:val="24"/>
          <w:szCs w:val="24"/>
          <w:shd w:val="clear" w:color="auto" w:fill="FFFFFF"/>
          <w:lang w:eastAsia="ru-RU"/>
        </w:rPr>
        <w:t xml:space="preserve">Нумерация массива elements, как и в случае с семейством forms ведется с нуля, поэтому обращение к первому элементу формы будет elements[0]. Для большого количество данных в форме значения элементов лучше получать по их имени. Доступ к элементам формы можно также осуществить </w:t>
      </w:r>
      <w:proofErr w:type="gramStart"/>
      <w:r w:rsidRPr="009B3433">
        <w:rPr>
          <w:rFonts w:ascii="Trebuchet MS" w:eastAsia="Times New Roman" w:hAnsi="Trebuchet MS" w:cs="Times New Roman"/>
          <w:color w:val="303030"/>
          <w:sz w:val="24"/>
          <w:szCs w:val="24"/>
          <w:shd w:val="clear" w:color="auto" w:fill="FFFFFF"/>
          <w:lang w:eastAsia="ru-RU"/>
        </w:rPr>
        <w:t>по</w:t>
      </w:r>
      <w:proofErr w:type="gramEnd"/>
      <w:r w:rsidRPr="009B3433">
        <w:rPr>
          <w:rFonts w:ascii="Trebuchet MS" w:eastAsia="Times New Roman" w:hAnsi="Trebuchet MS" w:cs="Times New Roman"/>
          <w:color w:val="303030"/>
          <w:sz w:val="24"/>
          <w:szCs w:val="24"/>
          <w:shd w:val="clear" w:color="auto" w:fill="FFFFFF"/>
          <w:lang w:eastAsia="ru-RU"/>
        </w:rPr>
        <w:t xml:space="preserve"> </w:t>
      </w:r>
      <w:proofErr w:type="gramStart"/>
      <w:r w:rsidRPr="009B3433">
        <w:rPr>
          <w:rFonts w:ascii="Trebuchet MS" w:eastAsia="Times New Roman" w:hAnsi="Trebuchet MS" w:cs="Times New Roman"/>
          <w:color w:val="303030"/>
          <w:sz w:val="24"/>
          <w:szCs w:val="24"/>
          <w:shd w:val="clear" w:color="auto" w:fill="FFFFFF"/>
          <w:lang w:eastAsia="ru-RU"/>
        </w:rPr>
        <w:t>их</w:t>
      </w:r>
      <w:proofErr w:type="gramEnd"/>
      <w:r w:rsidRPr="009B3433">
        <w:rPr>
          <w:rFonts w:ascii="Trebuchet MS" w:eastAsia="Times New Roman" w:hAnsi="Trebuchet MS" w:cs="Times New Roman"/>
          <w:color w:val="303030"/>
          <w:sz w:val="24"/>
          <w:szCs w:val="24"/>
          <w:shd w:val="clear" w:color="auto" w:fill="FFFFFF"/>
          <w:lang w:eastAsia="ru-RU"/>
        </w:rPr>
        <w:t xml:space="preserve"> ID с помощью метода document.getElementById()</w:t>
      </w:r>
    </w:p>
    <w:p w14:paraId="308F221D" w14:textId="675BB7F2" w:rsidR="007B68EF" w:rsidRDefault="007B68EF"/>
    <w:p w14:paraId="44ACB8AC" w14:textId="0196D24A" w:rsidR="00E66979" w:rsidRPr="00E66979" w:rsidRDefault="00E66979"/>
    <w:sectPr w:rsidR="00E66979" w:rsidRPr="00E66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83168"/>
    <w:multiLevelType w:val="hybridMultilevel"/>
    <w:tmpl w:val="640C8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8EF"/>
    <w:rsid w:val="0052569F"/>
    <w:rsid w:val="005F0396"/>
    <w:rsid w:val="0060135F"/>
    <w:rsid w:val="00625540"/>
    <w:rsid w:val="007B68EF"/>
    <w:rsid w:val="0080628A"/>
    <w:rsid w:val="009B3433"/>
    <w:rsid w:val="009C39CE"/>
    <w:rsid w:val="00B36E5E"/>
    <w:rsid w:val="00B768FD"/>
    <w:rsid w:val="00E66979"/>
    <w:rsid w:val="00EE48FD"/>
    <w:rsid w:val="00F961BE"/>
    <w:rsid w:val="00FD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ABD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8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656"/>
    <w:pPr>
      <w:ind w:left="720"/>
      <w:contextualSpacing/>
    </w:pPr>
  </w:style>
  <w:style w:type="character" w:styleId="a4">
    <w:name w:val="Strong"/>
    <w:basedOn w:val="a0"/>
    <w:uiPriority w:val="22"/>
    <w:qFormat/>
    <w:rsid w:val="00EE48FD"/>
    <w:rPr>
      <w:b/>
      <w:bCs/>
    </w:rPr>
  </w:style>
  <w:style w:type="character" w:styleId="HTML">
    <w:name w:val="HTML Keyboard"/>
    <w:basedOn w:val="a0"/>
    <w:uiPriority w:val="99"/>
    <w:semiHidden/>
    <w:unhideWhenUsed/>
    <w:rsid w:val="00EE48FD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EE48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B3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0">
    <w:name w:val="HTML Code"/>
    <w:basedOn w:val="a0"/>
    <w:uiPriority w:val="99"/>
    <w:semiHidden/>
    <w:unhideWhenUsed/>
    <w:rsid w:val="009B343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8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656"/>
    <w:pPr>
      <w:ind w:left="720"/>
      <w:contextualSpacing/>
    </w:pPr>
  </w:style>
  <w:style w:type="character" w:styleId="a4">
    <w:name w:val="Strong"/>
    <w:basedOn w:val="a0"/>
    <w:uiPriority w:val="22"/>
    <w:qFormat/>
    <w:rsid w:val="00EE48FD"/>
    <w:rPr>
      <w:b/>
      <w:bCs/>
    </w:rPr>
  </w:style>
  <w:style w:type="character" w:styleId="HTML">
    <w:name w:val="HTML Keyboard"/>
    <w:basedOn w:val="a0"/>
    <w:uiPriority w:val="99"/>
    <w:semiHidden/>
    <w:unhideWhenUsed/>
    <w:rsid w:val="00EE48FD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EE48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B3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0">
    <w:name w:val="HTML Code"/>
    <w:basedOn w:val="a0"/>
    <w:uiPriority w:val="99"/>
    <w:semiHidden/>
    <w:unhideWhenUsed/>
    <w:rsid w:val="009B34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9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Водчиц</dc:creator>
  <cp:lastModifiedBy>Admin</cp:lastModifiedBy>
  <cp:revision>2</cp:revision>
  <dcterms:created xsi:type="dcterms:W3CDTF">2022-11-08T20:05:00Z</dcterms:created>
  <dcterms:modified xsi:type="dcterms:W3CDTF">2022-11-08T20:05:00Z</dcterms:modified>
</cp:coreProperties>
</file>