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392FDE" w:rsidRPr="00392FDE" w:rsidRDefault="00392FDE" w:rsidP="00392FDE">
      <w:pPr>
        <w:rPr>
          <w:lang w:val="pl-PL"/>
        </w:rPr>
      </w:pPr>
      <w:r>
        <w:rPr>
          <w:lang w:val="pl-PL"/>
        </w:rPr>
        <w:br w:type="page"/>
      </w:r>
    </w:p>
    <w:p w:rsidR="00392FDE" w:rsidRPr="009F33AB" w:rsidRDefault="00392FDE" w:rsidP="00392FDE">
      <w:pPr>
        <w:spacing w:after="138" w:line="287" w:lineRule="auto"/>
        <w:ind w:left="-5"/>
        <w:rPr>
          <w:rFonts w:ascii="Times New Roman" w:hAnsi="Times New Roman" w:cs="Times New Roman"/>
        </w:rPr>
      </w:pPr>
      <w:proofErr w:type="spellStart"/>
      <w:r w:rsidRPr="009F33AB">
        <w:rPr>
          <w:rFonts w:ascii="Times New Roman" w:eastAsia="Times New Roman" w:hAnsi="Times New Roman" w:cs="Times New Roman"/>
          <w:b/>
        </w:rPr>
        <w:lastRenderedPageBreak/>
        <w:t>Słowa</w:t>
      </w:r>
      <w:proofErr w:type="spellEnd"/>
      <w:r w:rsidRPr="009F33AB">
        <w:rPr>
          <w:rFonts w:ascii="Times New Roman" w:eastAsia="Times New Roman" w:hAnsi="Times New Roman" w:cs="Times New Roman"/>
          <w:b/>
        </w:rPr>
        <w:t xml:space="preserve"> </w:t>
      </w:r>
      <w:proofErr w:type="spellStart"/>
      <w:r w:rsidRPr="009F33AB">
        <w:rPr>
          <w:rFonts w:ascii="Times New Roman" w:eastAsia="Times New Roman" w:hAnsi="Times New Roman" w:cs="Times New Roman"/>
          <w:b/>
        </w:rPr>
        <w:t>kluczowe</w:t>
      </w:r>
      <w:proofErr w:type="spellEnd"/>
      <w:r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392FDE">
      <w:pPr>
        <w:spacing w:after="1080" w:line="287"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392FDE">
      <w:pPr>
        <w:pStyle w:val="3"/>
        <w:spacing w:after="746"/>
        <w:ind w:left="-5"/>
      </w:pPr>
      <w:bookmarkStart w:id="0" w:name="_Toc113718123"/>
      <w:r w:rsidRPr="009F33AB">
        <w:t>Streszczenie</w:t>
      </w:r>
      <w:bookmarkEnd w:id="0"/>
    </w:p>
    <w:p w:rsidR="00392FDE" w:rsidRDefault="009F33AB" w:rsidP="00392FDE">
      <w:pPr>
        <w:spacing w:after="721" w:line="286"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392FDE">
      <w:pPr>
        <w:pStyle w:val="3"/>
        <w:spacing w:after="764"/>
        <w:ind w:left="-5"/>
      </w:pPr>
      <w:bookmarkStart w:id="1" w:name="_Toc113718124"/>
      <w:r>
        <w:t>Abstract</w:t>
      </w:r>
      <w:bookmarkEnd w:id="1"/>
    </w:p>
    <w:p w:rsidR="001630AD" w:rsidRPr="008707E8" w:rsidRDefault="001630AD" w:rsidP="005F0EAB">
      <w:pPr>
        <w:ind w:left="-5"/>
        <w:rPr>
          <w:sz w:val="24"/>
          <w:szCs w:val="24"/>
          <w:lang w:val="pl-PL"/>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592BFE" w:rsidRPr="005F0EAB" w:rsidRDefault="005F0EAB" w:rsidP="005F0EAB">
          <w:pPr>
            <w:ind w:left="-5"/>
            <w:rPr>
              <w:rFonts w:ascii="Times New Roman" w:hAnsi="Times New Roman" w:cs="Times New Roman"/>
              <w:sz w:val="24"/>
              <w:szCs w:val="24"/>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592BFE" w:rsidRPr="005F0EAB" w:rsidRDefault="002C0122"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5" w:history="1">
            <w:r w:rsidR="00592BFE" w:rsidRPr="005F0EAB">
              <w:rPr>
                <w:rStyle w:val="a6"/>
                <w:rFonts w:ascii="Times New Roman" w:eastAsia="Times New Roman" w:hAnsi="Times New Roman" w:cs="Times New Roman"/>
                <w:noProof/>
                <w:sz w:val="24"/>
                <w:szCs w:val="24"/>
                <w:lang w:val="pl-PL"/>
              </w:rPr>
              <w:t>Wstęp</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w:t>
            </w:r>
            <w:r w:rsidR="00592BFE" w:rsidRPr="005F0EAB">
              <w:rPr>
                <w:rFonts w:ascii="Times New Roman" w:hAnsi="Times New Roman" w:cs="Times New Roman"/>
                <w:noProof/>
                <w:webHidden/>
                <w:sz w:val="24"/>
                <w:szCs w:val="24"/>
              </w:rPr>
              <w:fldChar w:fldCharType="end"/>
            </w:r>
          </w:hyperlink>
        </w:p>
        <w:p w:rsidR="00592BFE" w:rsidRPr="005F0EAB" w:rsidRDefault="002C0122"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6" w:history="1">
            <w:r w:rsidR="00592BFE" w:rsidRPr="005F0EAB">
              <w:rPr>
                <w:rStyle w:val="a6"/>
                <w:rFonts w:ascii="Times New Roman" w:eastAsia="Times New Roman" w:hAnsi="Times New Roman" w:cs="Times New Roman"/>
                <w:noProof/>
                <w:sz w:val="24"/>
                <w:szCs w:val="24"/>
                <w:lang w:val="pl-PL"/>
              </w:rPr>
              <w:t>Rozdział 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_Toc113718126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6</w:t>
            </w:r>
            <w:r w:rsidR="00592BFE" w:rsidRPr="005F0EAB">
              <w:rPr>
                <w:rFonts w:ascii="Times New Roman" w:hAnsi="Times New Roman" w:cs="Times New Roman"/>
                <w:noProof/>
                <w:webHidden/>
                <w:sz w:val="24"/>
                <w:szCs w:val="24"/>
              </w:rPr>
              <w:fldChar w:fldCharType="end"/>
            </w:r>
          </w:hyperlink>
        </w:p>
        <w:p w:rsidR="00592BFE" w:rsidRPr="005F0EAB" w:rsidRDefault="002C0122" w:rsidP="005F0EAB">
          <w:pPr>
            <w:pStyle w:val="2"/>
            <w:rPr>
              <w:rFonts w:eastAsiaTheme="minorEastAsia"/>
              <w:noProof/>
              <w:lang w:val="pl-PL" w:eastAsia="pl-PL"/>
            </w:rPr>
          </w:pPr>
          <w:hyperlink w:anchor="_Toc113718127" w:history="1">
            <w:r w:rsidR="00592BFE" w:rsidRPr="005F0EAB">
              <w:rPr>
                <w:rStyle w:val="a6"/>
                <w:rFonts w:ascii="Times New Roman" w:hAnsi="Times New Roman" w:cs="Times New Roman"/>
                <w:noProof/>
                <w:sz w:val="24"/>
                <w:szCs w:val="24"/>
                <w:lang w:val="pl-PL"/>
              </w:rPr>
              <w:t xml:space="preserve">1.1 </w:t>
            </w:r>
            <w:r w:rsidR="00592BFE" w:rsidRPr="005F0EAB">
              <w:rPr>
                <w:rStyle w:val="a6"/>
                <w:rFonts w:ascii="Times New Roman" w:hAnsi="Times New Roman" w:cs="Times New Roman"/>
                <w:noProof/>
                <w:sz w:val="24"/>
                <w:szCs w:val="24"/>
                <w:lang w:val="ru-RU"/>
              </w:rPr>
              <w:t>Социальные</w:t>
            </w:r>
            <w:r w:rsidR="00592BFE" w:rsidRPr="005F0EAB">
              <w:rPr>
                <w:rStyle w:val="a6"/>
                <w:rFonts w:ascii="Times New Roman" w:hAnsi="Times New Roman" w:cs="Times New Roman"/>
                <w:noProof/>
                <w:sz w:val="24"/>
                <w:szCs w:val="24"/>
                <w:lang w:val="pl-PL"/>
              </w:rPr>
              <w:t xml:space="preserve"> </w:t>
            </w:r>
            <w:r w:rsidR="00592BFE" w:rsidRPr="005F0EAB">
              <w:rPr>
                <w:rStyle w:val="a6"/>
                <w:rFonts w:ascii="Times New Roman" w:hAnsi="Times New Roman" w:cs="Times New Roman"/>
                <w:noProof/>
                <w:sz w:val="24"/>
                <w:szCs w:val="24"/>
                <w:lang w:val="ru-RU"/>
              </w:rPr>
              <w:t>медиа</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_Toc113718127 \h </w:instrText>
            </w:r>
            <w:r w:rsidR="00592BFE" w:rsidRPr="005F0EAB">
              <w:rPr>
                <w:noProof/>
                <w:webHidden/>
              </w:rPr>
            </w:r>
            <w:r w:rsidR="00592BFE" w:rsidRPr="005F0EAB">
              <w:rPr>
                <w:noProof/>
                <w:webHidden/>
              </w:rPr>
              <w:fldChar w:fldCharType="separate"/>
            </w:r>
            <w:r w:rsidR="00592BFE" w:rsidRPr="005F0EAB">
              <w:rPr>
                <w:noProof/>
                <w:webHidden/>
              </w:rPr>
              <w:t>6</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28" w:history="1">
            <w:r w:rsidR="00592BFE" w:rsidRPr="005F0EAB">
              <w:rPr>
                <w:rStyle w:val="a6"/>
                <w:rFonts w:ascii="Times New Roman" w:hAnsi="Times New Roman" w:cs="Times New Roman"/>
                <w:noProof/>
                <w:sz w:val="24"/>
                <w:szCs w:val="24"/>
                <w:lang w:val="pl-PL"/>
              </w:rPr>
              <w:t>1.2 Liczba użytkowników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_Toc113718128 \h </w:instrText>
            </w:r>
            <w:r w:rsidR="00592BFE" w:rsidRPr="005F0EAB">
              <w:rPr>
                <w:noProof/>
                <w:webHidden/>
              </w:rPr>
            </w:r>
            <w:r w:rsidR="00592BFE" w:rsidRPr="005F0EAB">
              <w:rPr>
                <w:noProof/>
                <w:webHidden/>
              </w:rPr>
              <w:fldChar w:fldCharType="separate"/>
            </w:r>
            <w:r w:rsidR="00592BFE" w:rsidRPr="005F0EAB">
              <w:rPr>
                <w:noProof/>
                <w:webHidden/>
              </w:rPr>
              <w:t>8</w:t>
            </w:r>
            <w:r w:rsidR="00592BFE" w:rsidRPr="005F0EAB">
              <w:rPr>
                <w:noProof/>
                <w:webHidden/>
              </w:rPr>
              <w:fldChar w:fldCharType="end"/>
            </w:r>
          </w:hyperlink>
        </w:p>
        <w:p w:rsidR="00592BFE" w:rsidRPr="005F0EAB" w:rsidRDefault="002C0122"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9" w:history="1">
            <w:r w:rsidR="00592BFE" w:rsidRPr="005F0EAB">
              <w:rPr>
                <w:rStyle w:val="a6"/>
                <w:rFonts w:ascii="Times New Roman" w:hAnsi="Times New Roman" w:cs="Times New Roman"/>
                <w:noProof/>
                <w:sz w:val="24"/>
                <w:szCs w:val="24"/>
                <w:lang w:val="pl-PL"/>
              </w:rPr>
              <w:t>Rozdział 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_Toc113718129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13</w:t>
            </w:r>
            <w:r w:rsidR="00592BFE" w:rsidRPr="005F0EAB">
              <w:rPr>
                <w:rFonts w:ascii="Times New Roman" w:hAnsi="Times New Roman" w:cs="Times New Roman"/>
                <w:noProof/>
                <w:webHidden/>
                <w:sz w:val="24"/>
                <w:szCs w:val="24"/>
              </w:rPr>
              <w:fldChar w:fldCharType="end"/>
            </w:r>
          </w:hyperlink>
        </w:p>
        <w:p w:rsidR="00592BFE" w:rsidRPr="005F0EAB" w:rsidRDefault="002C0122" w:rsidP="005F0EAB">
          <w:pPr>
            <w:pStyle w:val="2"/>
            <w:rPr>
              <w:rFonts w:eastAsiaTheme="minorEastAsia"/>
              <w:noProof/>
              <w:lang w:val="pl-PL" w:eastAsia="pl-PL"/>
            </w:rPr>
          </w:pPr>
          <w:hyperlink w:anchor="_Toc113718130" w:history="1">
            <w:r w:rsidR="00592BFE" w:rsidRPr="005F0EAB">
              <w:rPr>
                <w:rStyle w:val="a6"/>
                <w:rFonts w:ascii="Times New Roman" w:hAnsi="Times New Roman" w:cs="Times New Roman"/>
                <w:noProof/>
                <w:sz w:val="24"/>
                <w:szCs w:val="24"/>
                <w:lang w:val="pl-PL"/>
              </w:rPr>
              <w:t>2.1 Mądre głosowanie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_Toc113718130 \h </w:instrText>
            </w:r>
            <w:r w:rsidR="00592BFE" w:rsidRPr="005F0EAB">
              <w:rPr>
                <w:noProof/>
                <w:webHidden/>
              </w:rPr>
            </w:r>
            <w:r w:rsidR="00592BFE" w:rsidRPr="005F0EAB">
              <w:rPr>
                <w:noProof/>
                <w:webHidden/>
              </w:rPr>
              <w:fldChar w:fldCharType="separate"/>
            </w:r>
            <w:r w:rsidR="00592BFE" w:rsidRPr="005F0EAB">
              <w:rPr>
                <w:noProof/>
                <w:webHidden/>
              </w:rPr>
              <w:t>13</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31" w:history="1">
            <w:r w:rsidR="00592BFE" w:rsidRPr="005F0EAB">
              <w:rPr>
                <w:rStyle w:val="a6"/>
                <w:rFonts w:ascii="Times New Roman" w:hAnsi="Times New Roman" w:cs="Times New Roman"/>
                <w:noProof/>
                <w:sz w:val="24"/>
                <w:szCs w:val="24"/>
                <w:lang w:val="pl-PL"/>
              </w:rPr>
              <w:t>2.2 On nie jest "Dimonem"</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_Toc113718131 \h </w:instrText>
            </w:r>
            <w:r w:rsidR="00592BFE" w:rsidRPr="005F0EAB">
              <w:rPr>
                <w:noProof/>
                <w:webHidden/>
              </w:rPr>
            </w:r>
            <w:r w:rsidR="00592BFE" w:rsidRPr="005F0EAB">
              <w:rPr>
                <w:noProof/>
                <w:webHidden/>
              </w:rPr>
              <w:fldChar w:fldCharType="separate"/>
            </w:r>
            <w:r w:rsidR="00592BFE" w:rsidRPr="005F0EAB">
              <w:rPr>
                <w:noProof/>
                <w:webHidden/>
              </w:rPr>
              <w:t>15</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32" w:history="1">
            <w:r w:rsidR="00592BFE" w:rsidRPr="005F0EAB">
              <w:rPr>
                <w:rStyle w:val="a6"/>
                <w:rFonts w:ascii="Times New Roman" w:hAnsi="Times New Roman" w:cs="Times New Roman"/>
                <w:noProof/>
                <w:sz w:val="24"/>
                <w:szCs w:val="24"/>
                <w:lang w:val="pl-PL"/>
              </w:rPr>
              <w:t>2.3 Protest w sieciach społecznościowych – komunikatorach internetowych.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_Toc113718132 \h </w:instrText>
            </w:r>
            <w:r w:rsidR="00592BFE" w:rsidRPr="005F0EAB">
              <w:rPr>
                <w:noProof/>
                <w:webHidden/>
              </w:rPr>
            </w:r>
            <w:r w:rsidR="00592BFE" w:rsidRPr="005F0EAB">
              <w:rPr>
                <w:noProof/>
                <w:webHidden/>
              </w:rPr>
              <w:fldChar w:fldCharType="separate"/>
            </w:r>
            <w:r w:rsidR="00592BFE" w:rsidRPr="005F0EAB">
              <w:rPr>
                <w:noProof/>
                <w:webHidden/>
              </w:rPr>
              <w:t>16</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33" w:history="1">
            <w:r w:rsidR="00592BFE" w:rsidRPr="005F0EAB">
              <w:rPr>
                <w:rStyle w:val="a6"/>
                <w:rFonts w:ascii="Times New Roman" w:hAnsi="Times New Roman" w:cs="Times New Roman"/>
                <w:noProof/>
                <w:sz w:val="24"/>
                <w:szCs w:val="24"/>
                <w:lang w:val="pl-PL"/>
              </w:rPr>
              <w:t>2.4 Wyciek danych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_Toc113718133 \h </w:instrText>
            </w:r>
            <w:r w:rsidR="00592BFE" w:rsidRPr="005F0EAB">
              <w:rPr>
                <w:noProof/>
                <w:webHidden/>
              </w:rPr>
            </w:r>
            <w:r w:rsidR="00592BFE" w:rsidRPr="005F0EAB">
              <w:rPr>
                <w:noProof/>
                <w:webHidden/>
              </w:rPr>
              <w:fldChar w:fldCharType="separate"/>
            </w:r>
            <w:r w:rsidR="00592BFE" w:rsidRPr="005F0EAB">
              <w:rPr>
                <w:noProof/>
                <w:webHidden/>
              </w:rPr>
              <w:t>18</w:t>
            </w:r>
            <w:r w:rsidR="00592BFE" w:rsidRPr="005F0EAB">
              <w:rPr>
                <w:noProof/>
                <w:webHidden/>
              </w:rPr>
              <w:fldChar w:fldCharType="end"/>
            </w:r>
          </w:hyperlink>
        </w:p>
        <w:p w:rsidR="00592BFE" w:rsidRPr="005F0EAB" w:rsidRDefault="002C0122"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3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_Toc113718134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20</w:t>
            </w:r>
            <w:r w:rsidR="00592BFE" w:rsidRPr="005F0EAB">
              <w:rPr>
                <w:rFonts w:ascii="Times New Roman" w:hAnsi="Times New Roman" w:cs="Times New Roman"/>
                <w:noProof/>
                <w:webHidden/>
                <w:sz w:val="24"/>
                <w:szCs w:val="24"/>
              </w:rPr>
              <w:fldChar w:fldCharType="end"/>
            </w:r>
          </w:hyperlink>
        </w:p>
        <w:p w:rsidR="00592BFE" w:rsidRPr="005F0EAB" w:rsidRDefault="002C0122" w:rsidP="005F0EAB">
          <w:pPr>
            <w:pStyle w:val="2"/>
            <w:rPr>
              <w:rFonts w:eastAsiaTheme="minorEastAsia"/>
              <w:noProof/>
              <w:lang w:val="pl-PL" w:eastAsia="pl-PL"/>
            </w:rPr>
          </w:pPr>
          <w:hyperlink w:anchor="_Toc113718135" w:history="1">
            <w:r w:rsidR="00592BFE" w:rsidRPr="005F0EAB">
              <w:rPr>
                <w:rStyle w:val="a6"/>
                <w:rFonts w:ascii="Times New Roman" w:hAnsi="Times New Roman" w:cs="Times New Roman"/>
                <w:noProof/>
                <w:sz w:val="24"/>
                <w:szCs w:val="24"/>
                <w:lang w:val="pl-PL"/>
              </w:rPr>
              <w:t>3.1 Kontrola nad ważnymi wydawnictwami</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_Toc113718135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36" w:history="1">
            <w:r w:rsidR="00592BFE" w:rsidRPr="005F0EAB">
              <w:rPr>
                <w:rStyle w:val="a6"/>
                <w:rFonts w:ascii="Times New Roman" w:hAnsi="Times New Roman" w:cs="Times New Roman"/>
                <w:noProof/>
                <w:sz w:val="24"/>
                <w:szCs w:val="24"/>
                <w:lang w:val="pl-PL"/>
              </w:rPr>
              <w:t>3.2 Powtórzenie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_Toc113718136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37" w:history="1">
            <w:r w:rsidR="00592BFE" w:rsidRPr="005F0EAB">
              <w:rPr>
                <w:rStyle w:val="a6"/>
                <w:rFonts w:ascii="Times New Roman" w:hAnsi="Times New Roman" w:cs="Times New Roman"/>
                <w:noProof/>
                <w:sz w:val="24"/>
                <w:szCs w:val="24"/>
                <w:lang w:val="ru-RU"/>
              </w:rPr>
              <w:t>3.3</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Większość</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_Toc113718137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38" w:history="1">
            <w:r w:rsidR="00592BFE" w:rsidRPr="005F0EAB">
              <w:rPr>
                <w:rStyle w:val="a6"/>
                <w:rFonts w:ascii="Times New Roman" w:hAnsi="Times New Roman" w:cs="Times New Roman"/>
                <w:noProof/>
                <w:sz w:val="24"/>
                <w:szCs w:val="24"/>
                <w:lang w:val="pl-PL"/>
              </w:rPr>
              <w:t>3.4 Okienko Overtona</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_Toc113718138 \h </w:instrText>
            </w:r>
            <w:r w:rsidR="00592BFE" w:rsidRPr="005F0EAB">
              <w:rPr>
                <w:noProof/>
                <w:webHidden/>
              </w:rPr>
            </w:r>
            <w:r w:rsidR="00592BFE" w:rsidRPr="005F0EAB">
              <w:rPr>
                <w:noProof/>
                <w:webHidden/>
              </w:rPr>
              <w:fldChar w:fldCharType="separate"/>
            </w:r>
            <w:r w:rsidR="00592BFE" w:rsidRPr="005F0EAB">
              <w:rPr>
                <w:noProof/>
                <w:webHidden/>
              </w:rPr>
              <w:t>21</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39" w:history="1">
            <w:r w:rsidR="00592BFE" w:rsidRPr="005F0EAB">
              <w:rPr>
                <w:rStyle w:val="a6"/>
                <w:rFonts w:ascii="Times New Roman" w:hAnsi="Times New Roman" w:cs="Times New Roman"/>
                <w:noProof/>
                <w:sz w:val="24"/>
                <w:szCs w:val="24"/>
                <w:lang w:val="pl-PL"/>
              </w:rPr>
              <w:t>3.5 Uwikłanie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_Toc113718139 \h </w:instrText>
            </w:r>
            <w:r w:rsidR="00592BFE" w:rsidRPr="005F0EAB">
              <w:rPr>
                <w:noProof/>
                <w:webHidden/>
              </w:rPr>
            </w:r>
            <w:r w:rsidR="00592BFE" w:rsidRPr="005F0EAB">
              <w:rPr>
                <w:noProof/>
                <w:webHidden/>
              </w:rPr>
              <w:fldChar w:fldCharType="separate"/>
            </w:r>
            <w:r w:rsidR="00592BFE" w:rsidRPr="005F0EAB">
              <w:rPr>
                <w:noProof/>
                <w:webHidden/>
              </w:rPr>
              <w:t>22</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40" w:history="1">
            <w:r w:rsidR="00592BFE" w:rsidRPr="005F0EAB">
              <w:rPr>
                <w:rStyle w:val="a6"/>
                <w:rFonts w:ascii="Times New Roman" w:hAnsi="Times New Roman" w:cs="Times New Roman"/>
                <w:noProof/>
                <w:sz w:val="24"/>
                <w:szCs w:val="24"/>
                <w:lang w:val="ru-RU"/>
              </w:rPr>
              <w:t>3.6</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Blogerzy</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_Toc113718140 \h </w:instrText>
            </w:r>
            <w:r w:rsidR="00592BFE" w:rsidRPr="005F0EAB">
              <w:rPr>
                <w:noProof/>
                <w:webHidden/>
              </w:rPr>
            </w:r>
            <w:r w:rsidR="00592BFE" w:rsidRPr="005F0EAB">
              <w:rPr>
                <w:noProof/>
                <w:webHidden/>
              </w:rPr>
              <w:fldChar w:fldCharType="separate"/>
            </w:r>
            <w:r w:rsidR="00592BFE" w:rsidRPr="005F0EAB">
              <w:rPr>
                <w:noProof/>
                <w:webHidden/>
              </w:rPr>
              <w:t>23</w:t>
            </w:r>
            <w:r w:rsidR="00592BFE" w:rsidRPr="005F0EAB">
              <w:rPr>
                <w:noProof/>
                <w:webHidden/>
              </w:rPr>
              <w:fldChar w:fldCharType="end"/>
            </w:r>
          </w:hyperlink>
        </w:p>
        <w:p w:rsidR="00592BFE" w:rsidRPr="005F0EAB" w:rsidRDefault="002C0122" w:rsidP="005F0EAB">
          <w:pPr>
            <w:pStyle w:val="2"/>
            <w:rPr>
              <w:rFonts w:eastAsiaTheme="minorEastAsia"/>
              <w:noProof/>
              <w:lang w:val="pl-PL" w:eastAsia="pl-PL"/>
            </w:rPr>
          </w:pPr>
          <w:hyperlink w:anchor="_Toc113718141" w:history="1">
            <w:r w:rsidR="00592BFE" w:rsidRPr="005F0EAB">
              <w:rPr>
                <w:rStyle w:val="a6"/>
                <w:rFonts w:ascii="Times New Roman" w:hAnsi="Times New Roman" w:cs="Times New Roman"/>
                <w:noProof/>
                <w:sz w:val="24"/>
                <w:szCs w:val="24"/>
                <w:lang w:val="ru-RU"/>
              </w:rPr>
              <w:t>3.7</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wpływ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_Toc113718141 \h </w:instrText>
            </w:r>
            <w:r w:rsidR="00592BFE" w:rsidRPr="005F0EAB">
              <w:rPr>
                <w:noProof/>
                <w:webHidden/>
              </w:rPr>
            </w:r>
            <w:r w:rsidR="00592BFE" w:rsidRPr="005F0EAB">
              <w:rPr>
                <w:noProof/>
                <w:webHidden/>
              </w:rPr>
              <w:fldChar w:fldCharType="separate"/>
            </w:r>
            <w:r w:rsidR="00592BFE" w:rsidRPr="005F0EAB">
              <w:rPr>
                <w:noProof/>
                <w:webHidden/>
              </w:rPr>
              <w:t>25</w:t>
            </w:r>
            <w:r w:rsidR="00592BFE" w:rsidRPr="005F0EAB">
              <w:rPr>
                <w:noProof/>
                <w:webHidden/>
              </w:rPr>
              <w:fldChar w:fldCharType="end"/>
            </w:r>
          </w:hyperlink>
        </w:p>
        <w:p w:rsidR="00592BFE" w:rsidRPr="005F0EAB" w:rsidRDefault="002C0122"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2"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_Toc113718142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26</w:t>
            </w:r>
            <w:r w:rsidR="00592BFE" w:rsidRPr="005F0EAB">
              <w:rPr>
                <w:rFonts w:ascii="Times New Roman" w:hAnsi="Times New Roman" w:cs="Times New Roman"/>
                <w:noProof/>
                <w:webHidden/>
                <w:sz w:val="24"/>
                <w:szCs w:val="24"/>
              </w:rPr>
              <w:fldChar w:fldCharType="end"/>
            </w:r>
          </w:hyperlink>
        </w:p>
        <w:p w:rsidR="00592BFE" w:rsidRPr="005F0EAB" w:rsidRDefault="002C0122"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3"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_Toc113718143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29</w:t>
            </w:r>
            <w:r w:rsidR="00592BFE" w:rsidRPr="005F0EAB">
              <w:rPr>
                <w:rFonts w:ascii="Times New Roman" w:hAnsi="Times New Roman" w:cs="Times New Roman"/>
                <w:noProof/>
                <w:webHidden/>
                <w:sz w:val="24"/>
                <w:szCs w:val="24"/>
              </w:rPr>
              <w:fldChar w:fldCharType="end"/>
            </w:r>
          </w:hyperlink>
        </w:p>
        <w:p w:rsidR="00592BFE" w:rsidRPr="005F0EAB" w:rsidRDefault="002C0122"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31</w:t>
            </w:r>
            <w:r w:rsidR="00592BFE" w:rsidRPr="005F0EAB">
              <w:rPr>
                <w:rFonts w:ascii="Times New Roman" w:hAnsi="Times New Roman" w:cs="Times New Roman"/>
                <w:noProof/>
                <w:webHidden/>
                <w:sz w:val="24"/>
                <w:szCs w:val="24"/>
              </w:rPr>
              <w:fldChar w:fldCharType="end"/>
            </w:r>
          </w:hyperlink>
        </w:p>
        <w:p w:rsidR="00592BFE" w:rsidRPr="005F0EAB" w:rsidRDefault="002C0122" w:rsidP="005F0EAB">
          <w:pPr>
            <w:pStyle w:val="11"/>
            <w:tabs>
              <w:tab w:val="right" w:leader="dot" w:pos="9679"/>
            </w:tabs>
            <w:rPr>
              <w:rFonts w:eastAsiaTheme="minorEastAsia"/>
              <w:noProof/>
              <w:lang w:val="pl-PL" w:eastAsia="pl-PL"/>
            </w:rPr>
          </w:pPr>
          <w:hyperlink w:anchor="_Toc113718145"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32</w:t>
            </w:r>
            <w:r w:rsidR="00592BFE" w:rsidRPr="005F0EAB">
              <w:rPr>
                <w:rFonts w:ascii="Times New Roman" w:hAnsi="Times New Roman" w:cs="Times New Roman"/>
                <w:noProof/>
                <w:webHidden/>
                <w:sz w:val="24"/>
                <w:szCs w:val="24"/>
              </w:rPr>
              <w:fldChar w:fldCharType="end"/>
            </w:r>
          </w:hyperlink>
        </w:p>
        <w:p w:rsidR="00592BFE" w:rsidRPr="005F0EAB" w:rsidRDefault="00592BFE">
          <w:r w:rsidRPr="005F0EAB">
            <w:rPr>
              <w:bCs/>
              <w:lang w:val="ru-RU"/>
            </w:rPr>
            <w:fldChar w:fldCharType="end"/>
          </w:r>
        </w:p>
      </w:sdtContent>
    </w:sdt>
    <w:p w:rsidR="00592BFE" w:rsidRDefault="00592BFE" w:rsidP="00392FDE">
      <w:pPr>
        <w:spacing w:after="0" w:line="285" w:lineRule="auto"/>
      </w:pPr>
    </w:p>
    <w:p w:rsidR="00392FDE" w:rsidRDefault="00392FDE">
      <w:r>
        <w:br w:type="page"/>
      </w:r>
    </w:p>
    <w:p w:rsidR="005024E2" w:rsidRPr="00392FDE" w:rsidRDefault="005024E2" w:rsidP="00392FDE"/>
    <w:p w:rsidR="005024E2" w:rsidRPr="0000122D" w:rsidRDefault="005024E2" w:rsidP="005024E2">
      <w:pPr>
        <w:spacing w:after="556" w:line="264" w:lineRule="auto"/>
        <w:ind w:left="-6"/>
        <w:outlineLvl w:val="0"/>
        <w:rPr>
          <w:lang w:val="pl-PL"/>
        </w:rPr>
      </w:pPr>
      <w:bookmarkStart w:id="2" w:name="_Toc113718125"/>
      <w:r w:rsidRPr="001C1DA6">
        <w:rPr>
          <w:rFonts w:ascii="Times New Roman" w:eastAsia="Times New Roman" w:hAnsi="Times New Roman" w:cs="Times New Roman"/>
          <w:b/>
          <w:sz w:val="32"/>
          <w:lang w:val="pl-PL"/>
        </w:rPr>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bookmarkEnd w:id="2"/>
      <w:r w:rsidRPr="0000122D">
        <w:rPr>
          <w:rFonts w:ascii="Times New Roman" w:eastAsia="Times New Roman" w:hAnsi="Times New Roman" w:cs="Times New Roman"/>
          <w:b/>
          <w:sz w:val="32"/>
          <w:lang w:val="pl-PL"/>
        </w:rPr>
        <w:t xml:space="preserve"> </w:t>
      </w:r>
    </w:p>
    <w:p w:rsidR="005024E2"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W tej pracy chcę </w:t>
      </w:r>
      <w:r w:rsidR="00CE34F5">
        <w:rPr>
          <w:rFonts w:ascii="Times New Roman" w:hAnsi="Times New Roman" w:cs="Times New Roman"/>
          <w:sz w:val="24"/>
          <w:szCs w:val="24"/>
          <w:lang w:val="pl-PL"/>
        </w:rPr>
        <w:t>opisać</w:t>
      </w:r>
      <w:r w:rsidRPr="0000122D">
        <w:rPr>
          <w:rFonts w:ascii="Times New Roman" w:hAnsi="Times New Roman" w:cs="Times New Roman"/>
          <w:sz w:val="24"/>
          <w:szCs w:val="24"/>
          <w:lang w:val="pl-PL"/>
        </w:rPr>
        <w:t xml:space="preserve"> temat sieci społecznościowych i ich wpływu na potencjał protestów w Rosji w latach 2010 – 2022.</w:t>
      </w:r>
    </w:p>
    <w:p w:rsidR="00CE34F5"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I dopiero w związku z pojawieniem się technologii internetowych, które sprawiły, że Internet stał się tańszy i bardziej dostępny dla zwykłych ludzi, zaczęły pojawi</w:t>
      </w:r>
      <w:r w:rsidR="00CE34F5">
        <w:rPr>
          <w:rFonts w:ascii="Times New Roman" w:hAnsi="Times New Roman" w:cs="Times New Roman"/>
          <w:sz w:val="24"/>
          <w:szCs w:val="24"/>
          <w:lang w:val="pl-PL"/>
        </w:rPr>
        <w:t>ać się usługi, które pozwoliły</w:t>
      </w:r>
      <w:r w:rsidRPr="005024E2">
        <w:rPr>
          <w:rFonts w:ascii="Times New Roman" w:hAnsi="Times New Roman" w:cs="Times New Roman"/>
          <w:sz w:val="24"/>
          <w:szCs w:val="24"/>
          <w:lang w:val="pl-PL"/>
        </w:rPr>
        <w:t xml:space="preserve"> ludziom komunikować się ze sobą, dzielić się wiadomościami lub śledzić je.  </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 xml:space="preserve">W 2004 roku pojawił się Facebook, w 2005 roku –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w:t>
      </w:r>
      <w:r w:rsidR="008309F4">
        <w:rPr>
          <w:rFonts w:ascii="Times New Roman" w:hAnsi="Times New Roman" w:cs="Times New Roman"/>
          <w:sz w:val="24"/>
          <w:szCs w:val="24"/>
          <w:lang w:val="pl-PL"/>
        </w:rPr>
        <w:t xml:space="preserve"> Z</w:t>
      </w:r>
      <w:r w:rsidRPr="005024E2">
        <w:rPr>
          <w:rFonts w:ascii="Times New Roman" w:hAnsi="Times New Roman" w:cs="Times New Roman"/>
          <w:sz w:val="24"/>
          <w:szCs w:val="24"/>
          <w:lang w:val="pl-PL"/>
        </w:rPr>
        <w:t xml:space="preserve"> </w:t>
      </w:r>
      <w:r w:rsidR="008309F4">
        <w:rPr>
          <w:rFonts w:ascii="Times New Roman" w:hAnsi="Times New Roman" w:cs="Times New Roman"/>
          <w:sz w:val="24"/>
          <w:szCs w:val="24"/>
          <w:lang w:val="pl-PL"/>
        </w:rPr>
        <w:t>i</w:t>
      </w:r>
      <w:r w:rsidRPr="00496B3A">
        <w:rPr>
          <w:rFonts w:ascii="Times New Roman" w:hAnsi="Times New Roman" w:cs="Times New Roman"/>
          <w:sz w:val="24"/>
          <w:szCs w:val="24"/>
          <w:lang w:val="pl-PL"/>
        </w:rPr>
        <w:t>ch wpływ</w:t>
      </w:r>
      <w:r w:rsidR="008309F4">
        <w:rPr>
          <w:rFonts w:ascii="Times New Roman" w:hAnsi="Times New Roman" w:cs="Times New Roman"/>
          <w:sz w:val="24"/>
          <w:szCs w:val="24"/>
          <w:lang w:val="pl-PL"/>
        </w:rPr>
        <w:t xml:space="preserve">u </w:t>
      </w:r>
      <w:r w:rsidRPr="00496B3A">
        <w:rPr>
          <w:rFonts w:ascii="Times New Roman" w:hAnsi="Times New Roman" w:cs="Times New Roman"/>
          <w:sz w:val="24"/>
          <w:szCs w:val="24"/>
          <w:lang w:val="pl-PL"/>
        </w:rPr>
        <w:t>(mediów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w:t>
      </w:r>
      <w:r w:rsidRPr="005024E2">
        <w:rPr>
          <w:rFonts w:ascii="Times New Roman" w:hAnsi="Times New Roman" w:cs="Times New Roman"/>
          <w:sz w:val="24"/>
          <w:szCs w:val="24"/>
          <w:lang w:val="pl-PL"/>
        </w:rPr>
        <w:lastRenderedPageBreak/>
        <w:t>partnera życiowego stały się narzędziami, które mogą wpływać na myśli i opinie ludzi. O zna</w:t>
      </w:r>
      <w:r w:rsidR="008309F4">
        <w:rPr>
          <w:rFonts w:ascii="Times New Roman" w:hAnsi="Times New Roman" w:cs="Times New Roman"/>
          <w:sz w:val="24"/>
          <w:szCs w:val="24"/>
          <w:lang w:val="pl-PL"/>
        </w:rPr>
        <w:t>czeniu sieci społecznościowych dla</w:t>
      </w:r>
      <w:r w:rsidRPr="005024E2">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8309F4">
        <w:rPr>
          <w:rFonts w:ascii="Times New Roman" w:hAnsi="Times New Roman" w:cs="Times New Roman"/>
          <w:sz w:val="24"/>
          <w:szCs w:val="24"/>
          <w:lang w:val="pl-PL"/>
        </w:rPr>
        <w:t>Przykładem może być komunikator Telegram i jego rola jaką odegrał podczas protestów po wyborach prezyden</w:t>
      </w:r>
      <w:r w:rsidR="008309F4">
        <w:rPr>
          <w:rFonts w:ascii="Times New Roman" w:hAnsi="Times New Roman" w:cs="Times New Roman"/>
          <w:sz w:val="24"/>
          <w:szCs w:val="24"/>
          <w:lang w:val="pl-PL"/>
        </w:rPr>
        <w:t>ckich na Białorusi w 2020 roku</w:t>
      </w:r>
      <w:r w:rsidRPr="005024E2">
        <w:rPr>
          <w:rFonts w:ascii="Times New Roman" w:hAnsi="Times New Roman" w:cs="Times New Roman"/>
          <w:sz w:val="24"/>
          <w:szCs w:val="24"/>
          <w:lang w:val="pl-PL"/>
        </w:rPr>
        <w:t xml:space="preserve"> czy wpływ kanału </w:t>
      </w:r>
      <w:r w:rsidR="007E4FFF">
        <w:rPr>
          <w:rFonts w:ascii="Times New Roman" w:hAnsi="Times New Roman" w:cs="Times New Roman"/>
          <w:sz w:val="24"/>
          <w:szCs w:val="24"/>
          <w:lang w:val="pl-PL"/>
        </w:rPr>
        <w:t>YouTube</w:t>
      </w:r>
      <w:r w:rsidRPr="005024E2">
        <w:rPr>
          <w:rFonts w:ascii="Times New Roman" w:hAnsi="Times New Roman" w:cs="Times New Roman"/>
          <w:sz w:val="24"/>
          <w:szCs w:val="24"/>
          <w:lang w:val="pl-PL"/>
        </w:rPr>
        <w:t xml:space="preserv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w:t>
      </w:r>
      <w:r w:rsidR="008309F4">
        <w:rPr>
          <w:rFonts w:ascii="Times New Roman" w:hAnsi="Times New Roman" w:cs="Times New Roman"/>
          <w:sz w:val="24"/>
          <w:szCs w:val="24"/>
          <w:lang w:val="pl-PL"/>
        </w:rPr>
        <w:t>. A także</w:t>
      </w:r>
      <w:r w:rsidRPr="005024E2">
        <w:rPr>
          <w:rFonts w:ascii="Times New Roman" w:hAnsi="Times New Roman" w:cs="Times New Roman"/>
          <w:sz w:val="24"/>
          <w:szCs w:val="24"/>
          <w:lang w:val="pl-PL"/>
        </w:rPr>
        <w:t xml:space="preserve"> wpływ algorytmów rekomendacji na Facebooku na zwycięstwo Trumpa w wyborach w Stanach Zjednoczonych Ameryki (użycie memów i "fałszywych" artykułów o przeciwniku Trumpa w wyborach </w:t>
      </w:r>
      <w:r w:rsidR="008309F4">
        <w:rPr>
          <w:rFonts w:ascii="Times New Roman" w:hAnsi="Times New Roman" w:cs="Times New Roman"/>
          <w:sz w:val="24"/>
          <w:szCs w:val="24"/>
          <w:lang w:val="pl-PL"/>
        </w:rPr>
        <w:t>zmieniło zdanie wielu  Elektorów</w:t>
      </w:r>
      <w:r w:rsidRPr="005024E2">
        <w:rPr>
          <w:rFonts w:ascii="Times New Roman" w:hAnsi="Times New Roman" w:cs="Times New Roman"/>
          <w:sz w:val="24"/>
          <w:szCs w:val="24"/>
          <w:lang w:val="pl-PL"/>
        </w:rPr>
        <w:t xml:space="preserve">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372C2D"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496B3A" w:rsidRPr="00496B3A">
        <w:rPr>
          <w:rFonts w:ascii="Times New Roman" w:hAnsi="Times New Roman" w:cs="Times New Roman"/>
          <w:sz w:val="24"/>
          <w:szCs w:val="24"/>
          <w:lang w:val="pl-PL"/>
        </w:rPr>
        <w:t>owoczesne (w obecnym sensie) sieci społecznościowe zaczęły pojawiać się pod koniec pierwszej dekady 21 wieku.</w:t>
      </w:r>
      <w:r>
        <w:rPr>
          <w:rFonts w:ascii="Times New Roman" w:hAnsi="Times New Roman" w:cs="Times New Roman"/>
          <w:sz w:val="24"/>
          <w:szCs w:val="24"/>
          <w:lang w:val="pl-PL"/>
        </w:rPr>
        <w:t xml:space="preserve"> </w:t>
      </w:r>
      <w:r w:rsidRPr="00372C2D">
        <w:rPr>
          <w:rFonts w:ascii="Times New Roman" w:hAnsi="Times New Roman" w:cs="Times New Roman"/>
          <w:sz w:val="24"/>
          <w:szCs w:val="24"/>
          <w:lang w:val="pl-PL"/>
        </w:rPr>
        <w:t>Stąd też naturalny wybór okresu jaki został opisany w poniższej pracy</w:t>
      </w:r>
      <w:r>
        <w:rPr>
          <w:rFonts w:ascii="Times New Roman" w:hAnsi="Times New Roman" w:cs="Times New Roman"/>
          <w:sz w:val="24"/>
          <w:szCs w:val="24"/>
          <w:lang w:val="pl-PL"/>
        </w:rPr>
        <w:t>. D</w:t>
      </w:r>
      <w:r w:rsidR="00496B3A" w:rsidRPr="00496B3A">
        <w:rPr>
          <w:rFonts w:ascii="Times New Roman" w:hAnsi="Times New Roman" w:cs="Times New Roman"/>
          <w:sz w:val="24"/>
          <w:szCs w:val="24"/>
          <w:lang w:val="pl-PL"/>
        </w:rPr>
        <w:t>o 2010 roku istniały sieci społecznościowe, n</w:t>
      </w:r>
      <w:r w:rsidR="008A37EE">
        <w:rPr>
          <w:rFonts w:ascii="Times New Roman" w:hAnsi="Times New Roman" w:cs="Times New Roman"/>
          <w:sz w:val="24"/>
          <w:szCs w:val="24"/>
          <w:lang w:val="pl-PL"/>
        </w:rPr>
        <w:t>iektóre z nich nadal istnieją (Facebook, YouT</w:t>
      </w:r>
      <w:r w:rsidR="00496B3A" w:rsidRPr="00496B3A">
        <w:rPr>
          <w:rFonts w:ascii="Times New Roman" w:hAnsi="Times New Roman" w:cs="Times New Roman"/>
          <w:sz w:val="24"/>
          <w:szCs w:val="24"/>
          <w:lang w:val="pl-PL"/>
        </w:rPr>
        <w:t>ube), ale w tamtych latach po prostu nie miały dużego wpływu na społeczeństwo</w:t>
      </w:r>
      <w:r>
        <w:rPr>
          <w:rFonts w:ascii="Times New Roman" w:hAnsi="Times New Roman" w:cs="Times New Roman"/>
          <w:sz w:val="24"/>
          <w:szCs w:val="24"/>
          <w:lang w:val="pl-PL"/>
        </w:rPr>
        <w:t xml:space="preserve"> rosyjskie</w:t>
      </w:r>
      <w:r w:rsidR="00496B3A" w:rsidRPr="00496B3A">
        <w:rPr>
          <w:rFonts w:ascii="Times New Roman" w:hAnsi="Times New Roman" w:cs="Times New Roman"/>
          <w:sz w:val="24"/>
          <w:szCs w:val="24"/>
          <w:lang w:val="pl-PL"/>
        </w:rPr>
        <w:t>, ze względu na fakt, że internauci w 2010 roku stanowili 1,97 miliarda ludzi. P</w:t>
      </w:r>
      <w:r>
        <w:rPr>
          <w:rFonts w:ascii="Times New Roman" w:hAnsi="Times New Roman" w:cs="Times New Roman"/>
          <w:sz w:val="24"/>
          <w:szCs w:val="24"/>
          <w:lang w:val="pl-PL"/>
        </w:rPr>
        <w:t>onadto, na podstawie statystyk PingD</w:t>
      </w:r>
      <w:r w:rsidR="00496B3A" w:rsidRPr="00496B3A">
        <w:rPr>
          <w:rFonts w:ascii="Times New Roman" w:hAnsi="Times New Roman" w:cs="Times New Roman"/>
          <w:sz w:val="24"/>
          <w:szCs w:val="24"/>
          <w:lang w:val="pl-PL"/>
        </w:rPr>
        <w:t xml:space="preserve">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w:t>
      </w:r>
      <w:r>
        <w:rPr>
          <w:rFonts w:ascii="Times New Roman" w:hAnsi="Times New Roman" w:cs="Times New Roman"/>
          <w:sz w:val="24"/>
          <w:szCs w:val="24"/>
          <w:lang w:val="pl-PL"/>
        </w:rPr>
        <w:t>Internetu,  znajdował się poza g</w:t>
      </w:r>
      <w:r w:rsidR="00496B3A" w:rsidRPr="00496B3A">
        <w:rPr>
          <w:rFonts w:ascii="Times New Roman" w:hAnsi="Times New Roman" w:cs="Times New Roman"/>
          <w:sz w:val="24"/>
          <w:szCs w:val="24"/>
          <w:lang w:val="pl-PL"/>
        </w:rPr>
        <w:t>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lastRenderedPageBreak/>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B0180">
      <w:pPr>
        <w:spacing w:after="320" w:line="264" w:lineRule="auto"/>
        <w:jc w:val="center"/>
        <w:outlineLvl w:val="0"/>
        <w:rPr>
          <w:lang w:val="pl-PL"/>
        </w:rPr>
      </w:pPr>
      <w:bookmarkStart w:id="3" w:name="_Toc113718126"/>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bookmarkEnd w:id="3"/>
    </w:p>
    <w:p w:rsidR="005024E2" w:rsidRDefault="0000122D" w:rsidP="005B0180">
      <w:pPr>
        <w:spacing w:line="360" w:lineRule="auto"/>
        <w:jc w:val="center"/>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p>
    <w:p w:rsidR="005A20B4" w:rsidRPr="0000122D" w:rsidRDefault="005A20B4" w:rsidP="005024E2">
      <w:pPr>
        <w:spacing w:line="360" w:lineRule="auto"/>
        <w:rPr>
          <w:rFonts w:ascii="Times New Roman" w:hAnsi="Times New Roman" w:cs="Times New Roman"/>
          <w:sz w:val="24"/>
          <w:szCs w:val="24"/>
          <w:lang w:val="pl-PL"/>
        </w:rPr>
      </w:pPr>
    </w:p>
    <w:p w:rsidR="005024E2" w:rsidRPr="005F0EAB" w:rsidRDefault="005024E2" w:rsidP="005024E2">
      <w:pPr>
        <w:spacing w:line="360" w:lineRule="auto"/>
        <w:outlineLvl w:val="1"/>
        <w:rPr>
          <w:rFonts w:ascii="Times New Roman" w:hAnsi="Times New Roman" w:cs="Times New Roman"/>
          <w:b/>
          <w:sz w:val="24"/>
          <w:szCs w:val="24"/>
          <w:lang w:val="pl-PL"/>
        </w:rPr>
      </w:pPr>
      <w:bookmarkStart w:id="4" w:name="_Toc113718127"/>
      <w:r w:rsidRPr="0000122D">
        <w:rPr>
          <w:rFonts w:ascii="Times New Roman" w:hAnsi="Times New Roman" w:cs="Times New Roman"/>
          <w:b/>
          <w:sz w:val="24"/>
          <w:szCs w:val="24"/>
          <w:lang w:val="pl-PL"/>
        </w:rPr>
        <w:t xml:space="preserve">1.1 </w:t>
      </w:r>
      <w:bookmarkEnd w:id="4"/>
      <w:r w:rsidR="005F0EAB">
        <w:rPr>
          <w:rFonts w:ascii="Times New Roman" w:hAnsi="Times New Roman" w:cs="Times New Roman"/>
          <w:b/>
          <w:sz w:val="24"/>
          <w:szCs w:val="24"/>
          <w:lang w:val="pl-PL"/>
        </w:rPr>
        <w:t>Social media</w:t>
      </w:r>
    </w:p>
    <w:p w:rsidR="005024E2" w:rsidRPr="0000122D" w:rsidRDefault="00491E52" w:rsidP="005024E2">
      <w:pPr>
        <w:spacing w:line="360" w:lineRule="auto"/>
        <w:rPr>
          <w:rFonts w:ascii="Times New Roman" w:hAnsi="Times New Roman" w:cs="Times New Roman"/>
          <w:color w:val="000000" w:themeColor="text1"/>
          <w:sz w:val="24"/>
          <w:szCs w:val="24"/>
          <w:vertAlign w:val="superscript"/>
          <w:lang w:val="pl-PL"/>
        </w:rPr>
      </w:pPr>
      <w:r w:rsidRPr="00491E52">
        <w:rPr>
          <w:rFonts w:ascii="Times New Roman" w:hAnsi="Times New Roman" w:cs="Times New Roman"/>
          <w:sz w:val="24"/>
          <w:szCs w:val="24"/>
          <w:lang w:val="pl-PL"/>
        </w:rPr>
        <w:t xml:space="preserve">Na wstępie należy </w:t>
      </w:r>
      <w:r w:rsidRPr="00CC1720">
        <w:rPr>
          <w:rFonts w:ascii="Times New Roman" w:hAnsi="Times New Roman" w:cs="Times New Roman"/>
          <w:sz w:val="24"/>
          <w:szCs w:val="24"/>
          <w:lang w:val="pl-PL"/>
        </w:rPr>
        <w:t>wyjaśnić</w:t>
      </w:r>
      <w:r w:rsidR="0000122D" w:rsidRPr="00491E52">
        <w:rPr>
          <w:rFonts w:ascii="Times New Roman" w:hAnsi="Times New Roman" w:cs="Times New Roman"/>
          <w:sz w:val="24"/>
          <w:szCs w:val="24"/>
          <w:lang w:val="pl-PL"/>
        </w:rPr>
        <w:t>,</w:t>
      </w:r>
      <w:r w:rsidR="0000122D" w:rsidRPr="0000122D">
        <w:rPr>
          <w:rFonts w:ascii="Times New Roman" w:hAnsi="Times New Roman" w:cs="Times New Roman"/>
          <w:sz w:val="24"/>
          <w:szCs w:val="24"/>
          <w:lang w:val="pl-PL"/>
        </w:rPr>
        <w:t xml:space="preserve"> czym są media społecznościowe, aby znaleźć dokładną definicję tego terminu. </w:t>
      </w:r>
      <w:r w:rsidRPr="00491E52">
        <w:rPr>
          <w:rFonts w:ascii="Times New Roman" w:hAnsi="Times New Roman" w:cs="Times New Roman"/>
          <w:sz w:val="24"/>
          <w:szCs w:val="24"/>
          <w:lang w:val="pl-PL"/>
        </w:rPr>
        <w:t>W definicji  J. Obara o S. Wildmana, która jest szeroko stosowana w literaturze przedmiotu, czyta</w:t>
      </w:r>
      <w:r>
        <w:rPr>
          <w:rFonts w:ascii="Times New Roman" w:hAnsi="Times New Roman" w:cs="Times New Roman"/>
          <w:sz w:val="24"/>
          <w:szCs w:val="24"/>
          <w:lang w:val="pl-PL"/>
        </w:rPr>
        <w:t>my, że media społecznościowe to</w:t>
      </w:r>
      <w:r w:rsidRPr="00491E52">
        <w:rPr>
          <w:rFonts w:ascii="Times New Roman" w:hAnsi="Times New Roman" w:cs="Times New Roman"/>
          <w:sz w:val="24"/>
          <w:szCs w:val="24"/>
          <w:lang w:val="pl-PL"/>
        </w:rPr>
        <w:t xml:space="preserve">: </w:t>
      </w:r>
      <w:r w:rsidR="005024E2"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00122D">
        <w:rPr>
          <w:rFonts w:ascii="Times New Roman" w:hAnsi="Times New Roman" w:cs="Times New Roman"/>
          <w:color w:val="000000" w:themeColor="text1"/>
          <w:sz w:val="24"/>
          <w:szCs w:val="24"/>
          <w:lang w:val="pl-PL"/>
        </w:rPr>
        <w:t>”</w:t>
      </w:r>
      <w:r w:rsidR="005024E2"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w:t>
      </w:r>
      <w:r w:rsidR="00491E52">
        <w:rPr>
          <w:rFonts w:ascii="Times New Roman" w:hAnsi="Times New Roman" w:cs="Times New Roman"/>
          <w:color w:val="000000" w:themeColor="text1"/>
          <w:sz w:val="24"/>
          <w:szCs w:val="24"/>
          <w:lang w:val="pl-PL"/>
        </w:rPr>
        <w:t>zy</w:t>
      </w:r>
      <w:r w:rsidRPr="0000122D">
        <w:rPr>
          <w:rFonts w:ascii="Times New Roman" w:hAnsi="Times New Roman" w:cs="Times New Roman"/>
          <w:color w:val="000000" w:themeColor="text1"/>
          <w:sz w:val="24"/>
          <w:szCs w:val="24"/>
          <w:lang w:val="pl-PL"/>
        </w:rPr>
        <w:t xml:space="preserve"> zwraca</w:t>
      </w:r>
      <w:r w:rsidR="00491E52">
        <w:rPr>
          <w:rFonts w:ascii="Times New Roman" w:hAnsi="Times New Roman" w:cs="Times New Roman"/>
          <w:color w:val="000000" w:themeColor="text1"/>
          <w:sz w:val="24"/>
          <w:szCs w:val="24"/>
          <w:lang w:val="pl-PL"/>
        </w:rPr>
        <w:t>ją</w:t>
      </w:r>
      <w:r w:rsidRPr="0000122D">
        <w:rPr>
          <w:rFonts w:ascii="Times New Roman" w:hAnsi="Times New Roman" w:cs="Times New Roman"/>
          <w:color w:val="000000" w:themeColor="text1"/>
          <w:sz w:val="24"/>
          <w:szCs w:val="24"/>
          <w:lang w:val="pl-PL"/>
        </w:rPr>
        <w:t xml:space="preserve">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Pr>
          <w:rFonts w:ascii="Times New Roman" w:hAnsi="Times New Roman" w:cs="Times New Roman"/>
          <w:sz w:val="24"/>
          <w:szCs w:val="24"/>
          <w:lang w:val="pl-PL"/>
        </w:rPr>
        <w:t>etwarzana we właściwy sposób. Na przykład</w:t>
      </w:r>
      <w:r w:rsidRPr="0088482D">
        <w:rPr>
          <w:rFonts w:ascii="Times New Roman" w:hAnsi="Times New Roman" w:cs="Times New Roman"/>
          <w:sz w:val="24"/>
          <w:szCs w:val="24"/>
          <w:lang w:val="pl-PL"/>
        </w:rPr>
        <w:t xml:space="preserve"> możliwość napi</w:t>
      </w:r>
      <w:r w:rsidR="00491E52">
        <w:rPr>
          <w:rFonts w:ascii="Times New Roman" w:hAnsi="Times New Roman" w:cs="Times New Roman"/>
          <w:sz w:val="24"/>
          <w:szCs w:val="24"/>
          <w:lang w:val="pl-PL"/>
        </w:rPr>
        <w:t xml:space="preserve">sania komentarza pod filmem na </w:t>
      </w:r>
      <w:r w:rsidR="007E4FFF">
        <w:rPr>
          <w:rFonts w:ascii="Times New Roman" w:hAnsi="Times New Roman" w:cs="Times New Roman"/>
          <w:sz w:val="24"/>
          <w:szCs w:val="24"/>
          <w:lang w:val="pl-PL"/>
        </w:rPr>
        <w:t>YouTube</w:t>
      </w:r>
      <w:r w:rsidRPr="0088482D">
        <w:rPr>
          <w:rFonts w:ascii="Times New Roman" w:hAnsi="Times New Roman" w:cs="Times New Roman"/>
          <w:sz w:val="24"/>
          <w:szCs w:val="24"/>
          <w:lang w:val="pl-PL"/>
        </w:rPr>
        <w:t xml:space="preserv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w:t>
      </w:r>
      <w:r w:rsidR="00491E52">
        <w:rPr>
          <w:rFonts w:ascii="Times New Roman" w:hAnsi="Times New Roman" w:cs="Times New Roman"/>
          <w:sz w:val="24"/>
          <w:szCs w:val="24"/>
          <w:lang w:val="pl-PL"/>
        </w:rPr>
        <w:t>e przeznaczone do komunikacji (</w:t>
      </w:r>
      <w:bookmarkStart w:id="5" w:name="_GoBack"/>
      <w:r w:rsidR="00491E52">
        <w:rPr>
          <w:rFonts w:ascii="Times New Roman" w:hAnsi="Times New Roman" w:cs="Times New Roman"/>
          <w:sz w:val="24"/>
          <w:szCs w:val="24"/>
          <w:lang w:val="pl-PL"/>
        </w:rPr>
        <w:t>Vkonta</w:t>
      </w:r>
      <w:bookmarkEnd w:id="5"/>
      <w:r w:rsidR="00491E52">
        <w:rPr>
          <w:rFonts w:ascii="Times New Roman" w:hAnsi="Times New Roman" w:cs="Times New Roman"/>
          <w:sz w:val="24"/>
          <w:szCs w:val="24"/>
          <w:lang w:val="pl-PL"/>
        </w:rPr>
        <w:t>kte, Facebook, Messenger, T</w:t>
      </w:r>
      <w:r w:rsidRPr="0088482D">
        <w:rPr>
          <w:rFonts w:ascii="Times New Roman" w:hAnsi="Times New Roman" w:cs="Times New Roman"/>
          <w:sz w:val="24"/>
          <w:szCs w:val="24"/>
          <w:lang w:val="pl-PL"/>
        </w:rPr>
        <w: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w:t>
      </w:r>
      <w:r w:rsidR="00491E52">
        <w:rPr>
          <w:rFonts w:ascii="Times New Roman" w:hAnsi="Times New Roman" w:cs="Times New Roman"/>
          <w:sz w:val="24"/>
          <w:szCs w:val="24"/>
          <w:lang w:val="pl-PL"/>
        </w:rPr>
        <w:t>znaczone do edycji informacji (Wikipedia, mapy G</w:t>
      </w:r>
      <w:r w:rsidRPr="0088482D">
        <w:rPr>
          <w:rFonts w:ascii="Times New Roman" w:hAnsi="Times New Roman" w:cs="Times New Roman"/>
          <w:sz w:val="24"/>
          <w:szCs w:val="24"/>
          <w:lang w:val="pl-PL"/>
        </w:rPr>
        <w:t>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w:t>
      </w:r>
      <w:r w:rsidR="00491E52">
        <w:rPr>
          <w:rFonts w:ascii="Times New Roman" w:hAnsi="Times New Roman" w:cs="Times New Roman"/>
          <w:sz w:val="24"/>
          <w:szCs w:val="24"/>
          <w:lang w:val="pl-PL"/>
        </w:rPr>
        <w:t>ie informacji mul</w:t>
      </w:r>
      <w:r w:rsidR="008A37EE">
        <w:rPr>
          <w:rFonts w:ascii="Times New Roman" w:hAnsi="Times New Roman" w:cs="Times New Roman"/>
          <w:sz w:val="24"/>
          <w:szCs w:val="24"/>
          <w:lang w:val="pl-PL"/>
        </w:rPr>
        <w:t>timedialnych (YouT</w:t>
      </w:r>
      <w:r w:rsidR="00B2676D">
        <w:rPr>
          <w:rFonts w:ascii="Times New Roman" w:hAnsi="Times New Roman" w:cs="Times New Roman"/>
          <w:sz w:val="24"/>
          <w:szCs w:val="24"/>
          <w:lang w:val="pl-PL"/>
        </w:rPr>
        <w:t>ube, I</w:t>
      </w:r>
      <w:r w:rsidR="00491E52">
        <w:rPr>
          <w:rFonts w:ascii="Times New Roman" w:hAnsi="Times New Roman" w:cs="Times New Roman"/>
          <w:sz w:val="24"/>
          <w:szCs w:val="24"/>
          <w:lang w:val="pl-PL"/>
        </w:rPr>
        <w:t>nstagram, T</w:t>
      </w:r>
      <w:r w:rsidRPr="0088482D">
        <w:rPr>
          <w:rFonts w:ascii="Times New Roman" w:hAnsi="Times New Roman" w:cs="Times New Roman"/>
          <w:sz w:val="24"/>
          <w:szCs w:val="24"/>
          <w:lang w:val="pl-PL"/>
        </w:rPr>
        <w: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w:t>
      </w:r>
      <w:r w:rsidR="008A37EE">
        <w:rPr>
          <w:rFonts w:ascii="Times New Roman" w:hAnsi="Times New Roman" w:cs="Times New Roman"/>
          <w:sz w:val="24"/>
          <w:szCs w:val="24"/>
          <w:lang w:val="pl-PL"/>
        </w:rPr>
        <w:t>nia programów telewizyjnych do I</w:t>
      </w:r>
      <w:r w:rsidRPr="0088482D">
        <w:rPr>
          <w:rFonts w:ascii="Times New Roman" w:hAnsi="Times New Roman" w:cs="Times New Roman"/>
          <w:sz w:val="24"/>
          <w:szCs w:val="24"/>
          <w:lang w:val="pl-PL"/>
        </w:rPr>
        <w:t>nternetu, nie czyni z niej mediów</w:t>
      </w:r>
      <w:r w:rsidR="00112CC0">
        <w:rPr>
          <w:rFonts w:ascii="Times New Roman" w:hAnsi="Times New Roman" w:cs="Times New Roman"/>
          <w:sz w:val="24"/>
          <w:szCs w:val="24"/>
          <w:lang w:val="pl-PL"/>
        </w:rPr>
        <w:t xml:space="preserve"> społecznościowych, ale jeśli dana</w:t>
      </w:r>
      <w:r w:rsidRPr="0088482D">
        <w:rPr>
          <w:rFonts w:ascii="Times New Roman" w:hAnsi="Times New Roman" w:cs="Times New Roman"/>
          <w:sz w:val="24"/>
          <w:szCs w:val="24"/>
          <w:lang w:val="pl-PL"/>
        </w:rPr>
        <w:t xml:space="preserve">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bookmarkStart w:id="6" w:name="_Toc113718128"/>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bookmarkEnd w:id="6"/>
    </w:p>
    <w:p w:rsidR="00D06997"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Z roku na rok rośnie liczba internautów, zarówno na świecie, jak iw Rosji. Jednocześnie rośnie również liczba użytkowników sieci społecznościowych. Potwierdza to wypowiedź szefa Roskomnadzoru Andrieja Lipowa na forum Spektr w Soczi w 2021 r.,</w:t>
      </w:r>
      <w:r w:rsidR="00D06997">
        <w:rPr>
          <w:rFonts w:ascii="Times New Roman" w:hAnsi="Times New Roman" w:cs="Times New Roman"/>
          <w:sz w:val="24"/>
          <w:szCs w:val="24"/>
          <w:lang w:val="pl-PL"/>
        </w:rPr>
        <w:t xml:space="preserve"> że</w:t>
      </w:r>
      <w:r w:rsidRPr="004140C3">
        <w:rPr>
          <w:rFonts w:ascii="Times New Roman" w:hAnsi="Times New Roman" w:cs="Times New Roman"/>
          <w:sz w:val="24"/>
          <w:szCs w:val="24"/>
          <w:lang w:val="pl-PL"/>
        </w:rPr>
        <w:t xml:space="preserve"> </w:t>
      </w:r>
      <w:r w:rsidR="00D06997">
        <w:rPr>
          <w:rFonts w:ascii="Times New Roman" w:hAnsi="Times New Roman" w:cs="Times New Roman"/>
          <w:sz w:val="24"/>
          <w:szCs w:val="24"/>
          <w:lang w:val="pl-PL"/>
        </w:rPr>
        <w:t>w</w:t>
      </w:r>
      <w:r w:rsidR="00D06997" w:rsidRPr="00D06997">
        <w:rPr>
          <w:rFonts w:ascii="Times New Roman" w:hAnsi="Times New Roman" w:cs="Times New Roman"/>
          <w:sz w:val="24"/>
          <w:szCs w:val="24"/>
          <w:lang w:val="pl-PL"/>
        </w:rPr>
        <w:t xml:space="preserve"> Rosji grupa osób korzystających z Internetu</w:t>
      </w:r>
      <w:r w:rsidR="00D06997">
        <w:rPr>
          <w:rFonts w:ascii="Times New Roman" w:hAnsi="Times New Roman" w:cs="Times New Roman"/>
          <w:sz w:val="24"/>
          <w:szCs w:val="24"/>
          <w:lang w:val="pl-PL"/>
        </w:rPr>
        <w:t xml:space="preserve"> wzrosła</w:t>
      </w:r>
      <w:r w:rsidRPr="004140C3">
        <w:rPr>
          <w:rFonts w:ascii="Times New Roman" w:hAnsi="Times New Roman" w:cs="Times New Roman"/>
          <w:sz w:val="24"/>
          <w:szCs w:val="24"/>
          <w:lang w:val="pl-PL"/>
        </w:rPr>
        <w:t xml:space="preserve"> do 124 mln osób w 2021 r. </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00D06997" w:rsidRPr="00D06997">
        <w:rPr>
          <w:rFonts w:ascii="Times New Roman" w:hAnsi="Times New Roman" w:cs="Times New Roman"/>
          <w:sz w:val="24"/>
          <w:szCs w:val="24"/>
          <w:lang w:val="pl-PL"/>
        </w:rPr>
        <w:t xml:space="preserve">Jak wynika ze </w:t>
      </w:r>
      <w:r w:rsidR="00D06997">
        <w:rPr>
          <w:rFonts w:ascii="Times New Roman" w:hAnsi="Times New Roman" w:cs="Times New Roman"/>
          <w:sz w:val="24"/>
          <w:szCs w:val="24"/>
          <w:lang w:val="pl-PL"/>
        </w:rPr>
        <w:t>W</w:t>
      </w:r>
      <w:r w:rsidRPr="004140C3">
        <w:rPr>
          <w:rFonts w:ascii="Times New Roman" w:hAnsi="Times New Roman" w:cs="Times New Roman"/>
          <w:sz w:val="24"/>
          <w:szCs w:val="24"/>
          <w:lang w:val="pl-PL"/>
        </w:rPr>
        <w:t xml:space="preserve">eAraSocial Rosjanie spędzają na portalach społecznościowych średnio 2 godziny 28 minut dziennie, </w:t>
      </w:r>
      <w:r w:rsidR="00D06997">
        <w:rPr>
          <w:rFonts w:ascii="Times New Roman" w:hAnsi="Times New Roman" w:cs="Times New Roman"/>
          <w:sz w:val="24"/>
          <w:szCs w:val="24"/>
          <w:lang w:val="pl-PL"/>
        </w:rPr>
        <w:t>dane za 2021 rok</w:t>
      </w:r>
      <w:r w:rsidRPr="004140C3">
        <w:rPr>
          <w:rFonts w:ascii="Times New Roman" w:hAnsi="Times New Roman" w:cs="Times New Roman"/>
          <w:sz w:val="24"/>
          <w:szCs w:val="24"/>
          <w:lang w:val="pl-PL"/>
        </w:rPr>
        <w:t>.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 xml:space="preserve">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w:t>
      </w:r>
      <w:r w:rsidR="007C2FD6" w:rsidRPr="007C2FD6">
        <w:rPr>
          <w:rFonts w:ascii="Times New Roman" w:hAnsi="Times New Roman" w:cs="Times New Roman"/>
          <w:sz w:val="24"/>
          <w:szCs w:val="24"/>
          <w:lang w:val="pl-PL"/>
        </w:rPr>
        <w:t>zrozumienie celu w jakim jest wykorzystywany Internet i to</w:t>
      </w:r>
      <w:r w:rsidR="007C2FD6">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 xml:space="preserve">do czego dokładnie ludzie </w:t>
      </w:r>
      <w:r w:rsidRPr="004140C3">
        <w:rPr>
          <w:rFonts w:ascii="Times New Roman" w:hAnsi="Times New Roman" w:cs="Times New Roman"/>
          <w:sz w:val="24"/>
          <w:szCs w:val="24"/>
          <w:lang w:val="pl-PL"/>
        </w:rPr>
        <w:lastRenderedPageBreak/>
        <w:t>używają sieci społecznościowych.</w:t>
      </w:r>
      <w:r w:rsidR="005024E2" w:rsidRPr="004140C3">
        <w:rPr>
          <w:rFonts w:ascii="Times New Roman" w:hAnsi="Times New Roman" w:cs="Times New Roman"/>
          <w:sz w:val="24"/>
          <w:szCs w:val="24"/>
          <w:lang w:val="pl-PL"/>
        </w:rPr>
        <w:t xml:space="preserve"> </w:t>
      </w:r>
      <w:r w:rsidR="007C2FD6">
        <w:rPr>
          <w:rFonts w:ascii="Times New Roman" w:hAnsi="Times New Roman" w:cs="Times New Roman"/>
          <w:sz w:val="24"/>
          <w:szCs w:val="24"/>
          <w:lang w:val="pl-PL"/>
        </w:rPr>
        <w:t xml:space="preserve">I tak na podstawie tego badania </w:t>
      </w:r>
      <w:r w:rsidR="007C2FD6" w:rsidRPr="007C2FD6">
        <w:rPr>
          <w:rFonts w:ascii="Times New Roman" w:hAnsi="Times New Roman" w:cs="Times New Roman"/>
          <w:sz w:val="24"/>
          <w:szCs w:val="24"/>
          <w:lang w:val="pl-PL"/>
        </w:rPr>
        <w:t>na pytanie, jaki jest główny powód korzystania z sieci społecznościowych odpowiadają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7C2FD6" w:rsidRDefault="007C2FD6"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aby przeglądać</w:t>
      </w:r>
      <w:r w:rsidR="003728D0" w:rsidRPr="007C2FD6">
        <w:rPr>
          <w:rFonts w:ascii="Times New Roman" w:hAnsi="Times New Roman" w:cs="Times New Roman"/>
          <w:sz w:val="24"/>
          <w:szCs w:val="24"/>
          <w:lang w:val="pl-PL"/>
        </w:rPr>
        <w:t xml:space="preserve"> treści rozrywkowe/zabawne </w:t>
      </w:r>
      <w:r w:rsidR="005024E2" w:rsidRPr="007C2FD6">
        <w:rPr>
          <w:rFonts w:ascii="Times New Roman" w:hAnsi="Times New Roman" w:cs="Times New Roman"/>
          <w:sz w:val="24"/>
          <w:szCs w:val="24"/>
          <w:lang w:val="pl-PL"/>
        </w:rPr>
        <w:t>— 35 %;</w:t>
      </w:r>
    </w:p>
    <w:p w:rsidR="005024E2" w:rsidRPr="003728D0" w:rsidRDefault="007C2FD6"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zro</w:t>
      </w:r>
      <w:r w:rsidR="003728D0" w:rsidRPr="003728D0">
        <w:rPr>
          <w:rFonts w:ascii="Times New Roman" w:hAnsi="Times New Roman" w:cs="Times New Roman"/>
          <w:sz w:val="24"/>
          <w:szCs w:val="24"/>
          <w:lang w:val="pl-PL"/>
        </w:rPr>
        <w:t>b</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7C2FD6"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śledz</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wiadomości</w:t>
      </w:r>
      <w:r>
        <w:rPr>
          <w:rFonts w:ascii="Times New Roman" w:hAnsi="Times New Roman" w:cs="Times New Roman"/>
          <w:sz w:val="24"/>
          <w:szCs w:val="24"/>
          <w:lang w:val="pl-PL"/>
        </w:rPr>
        <w:t xml:space="preserve"> o znanych osobach</w:t>
      </w:r>
      <w:r w:rsidR="003728D0" w:rsidRPr="003728D0">
        <w:rPr>
          <w:rFonts w:ascii="Times New Roman" w:hAnsi="Times New Roman" w:cs="Times New Roman"/>
          <w:sz w:val="24"/>
          <w:szCs w:val="24"/>
          <w:lang w:val="pl-PL"/>
        </w:rPr>
        <w:t xml:space="preserve">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lastRenderedPageBreak/>
        <w:t>A pięć najpopularniejszych sieci społecznościowych to: WhatsApp - 83%; Y</w:t>
      </w:r>
      <w:r w:rsidR="002E104F">
        <w:rPr>
          <w:rFonts w:ascii="Times New Roman" w:hAnsi="Times New Roman" w:cs="Times New Roman"/>
          <w:sz w:val="24"/>
          <w:szCs w:val="24"/>
          <w:lang w:val="pl-PL"/>
        </w:rPr>
        <w:t>ouTube - 75%; VKontakte - 61%; I</w:t>
      </w:r>
      <w:r w:rsidRPr="006C209C">
        <w:rPr>
          <w:rFonts w:ascii="Times New Roman" w:hAnsi="Times New Roman" w:cs="Times New Roman"/>
          <w:sz w:val="24"/>
          <w:szCs w:val="24"/>
          <w:lang w:val="pl-PL"/>
        </w:rPr>
        <w:t>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Zawiera następujące statystyki popula</w:t>
      </w:r>
      <w:r w:rsidR="002E104F">
        <w:rPr>
          <w:rFonts w:ascii="Times New Roman" w:hAnsi="Times New Roman" w:cs="Times New Roman"/>
          <w:sz w:val="24"/>
          <w:szCs w:val="24"/>
          <w:lang w:val="pl-PL"/>
        </w:rPr>
        <w:t>rny</w:t>
      </w:r>
      <w:r w:rsidR="008A37EE">
        <w:rPr>
          <w:rFonts w:ascii="Times New Roman" w:hAnsi="Times New Roman" w:cs="Times New Roman"/>
          <w:sz w:val="24"/>
          <w:szCs w:val="24"/>
          <w:lang w:val="pl-PL"/>
        </w:rPr>
        <w:t>ch sieci społecznościowych: YouT</w:t>
      </w:r>
      <w:r w:rsidR="002E104F">
        <w:rPr>
          <w:rFonts w:ascii="Times New Roman" w:hAnsi="Times New Roman" w:cs="Times New Roman"/>
          <w:sz w:val="24"/>
          <w:szCs w:val="24"/>
          <w:lang w:val="pl-PL"/>
        </w:rPr>
        <w:t>ube - 85%; V</w:t>
      </w:r>
      <w:r w:rsidRPr="006C209C">
        <w:rPr>
          <w:rFonts w:ascii="Times New Roman" w:hAnsi="Times New Roman" w:cs="Times New Roman"/>
          <w:sz w:val="24"/>
          <w:szCs w:val="24"/>
          <w:lang w:val="pl-PL"/>
        </w:rPr>
        <w:t>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w:t>
      </w:r>
      <w:r w:rsidR="002E104F">
        <w:rPr>
          <w:rFonts w:ascii="Times New Roman" w:hAnsi="Times New Roman" w:cs="Times New Roman"/>
          <w:sz w:val="24"/>
          <w:szCs w:val="24"/>
          <w:lang w:val="pl-PL"/>
        </w:rPr>
        <w:t xml:space="preserve"> około 80% (na podstawie badań W</w:t>
      </w:r>
      <w:r w:rsidRPr="006C209C">
        <w:rPr>
          <w:rFonts w:ascii="Times New Roman" w:hAnsi="Times New Roman" w:cs="Times New Roman"/>
          <w:sz w:val="24"/>
          <w:szCs w:val="24"/>
          <w:lang w:val="pl-PL"/>
        </w:rPr>
        <w:t>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Pr>
          <w:rFonts w:ascii="Times New Roman" w:hAnsi="Times New Roman" w:cs="Times New Roman"/>
          <w:sz w:val="24"/>
          <w:szCs w:val="24"/>
          <w:lang w:val="pl-PL"/>
        </w:rPr>
        <w:t xml:space="preserve"> lub kilka rachunki w jednym) t</w:t>
      </w:r>
      <w:r w:rsidRPr="006C209C">
        <w:rPr>
          <w:rFonts w:ascii="Times New Roman" w:hAnsi="Times New Roman" w:cs="Times New Roman"/>
          <w:sz w:val="24"/>
          <w:szCs w:val="24"/>
          <w:lang w:val="pl-PL"/>
        </w:rPr>
        <w:t>.e.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5556BC" w:rsidP="005024E2">
      <w:pPr>
        <w:spacing w:line="360" w:lineRule="auto"/>
        <w:rPr>
          <w:rFonts w:ascii="Times New Roman" w:hAnsi="Times New Roman" w:cs="Times New Roman"/>
          <w:sz w:val="24"/>
          <w:szCs w:val="24"/>
          <w:lang w:val="pl-PL"/>
        </w:rPr>
      </w:pPr>
      <w:r w:rsidRPr="005556BC">
        <w:rPr>
          <w:rFonts w:ascii="Times New Roman" w:hAnsi="Times New Roman" w:cs="Times New Roman"/>
          <w:sz w:val="24"/>
          <w:szCs w:val="24"/>
          <w:lang w:val="pl-PL"/>
        </w:rPr>
        <w:t>Każda sieć społecznościowa ma własne, unikalne algorytmy polecania treści użytkownikowi. Różnią się tym, że na podstawie jakich danych mogą polecić użytkownikowi konkretny materiał, a także cechy samego mate</w:t>
      </w:r>
      <w:r>
        <w:rPr>
          <w:rFonts w:ascii="Times New Roman" w:hAnsi="Times New Roman" w:cs="Times New Roman"/>
          <w:sz w:val="24"/>
          <w:szCs w:val="24"/>
          <w:lang w:val="pl-PL"/>
        </w:rPr>
        <w:t>riału (treści), na przykład na YouT</w:t>
      </w:r>
      <w:r w:rsidRPr="005556BC">
        <w:rPr>
          <w:rFonts w:ascii="Times New Roman" w:hAnsi="Times New Roman" w:cs="Times New Roman"/>
          <w:sz w:val="24"/>
          <w:szCs w:val="24"/>
          <w:lang w:val="pl-PL"/>
        </w:rPr>
        <w:t>ube jest to fi</w:t>
      </w:r>
      <w:r>
        <w:rPr>
          <w:rFonts w:ascii="Times New Roman" w:hAnsi="Times New Roman" w:cs="Times New Roman"/>
          <w:sz w:val="24"/>
          <w:szCs w:val="24"/>
          <w:lang w:val="pl-PL"/>
        </w:rPr>
        <w:t>lm, na I</w:t>
      </w:r>
      <w:r w:rsidRPr="005556BC">
        <w:rPr>
          <w:rFonts w:ascii="Times New Roman" w:hAnsi="Times New Roman" w:cs="Times New Roman"/>
          <w:sz w:val="24"/>
          <w:szCs w:val="24"/>
          <w:lang w:val="pl-PL"/>
        </w:rPr>
        <w:t>nstagram</w:t>
      </w:r>
      <w:r>
        <w:rPr>
          <w:rFonts w:ascii="Times New Roman" w:hAnsi="Times New Roman" w:cs="Times New Roman"/>
          <w:sz w:val="24"/>
          <w:szCs w:val="24"/>
          <w:lang w:val="pl-PL"/>
        </w:rPr>
        <w:t>ie są to posty użytkowników itp</w:t>
      </w:r>
      <w:r w:rsidR="00D24DA6">
        <w:rPr>
          <w:rFonts w:ascii="Times New Roman" w:hAnsi="Times New Roman" w:cs="Times New Roman"/>
          <w:sz w:val="24"/>
          <w:szCs w:val="24"/>
          <w:lang w:val="pl-PL"/>
        </w:rPr>
        <w:t>.</w:t>
      </w:r>
      <w:r w:rsidR="00D24DA6"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5556BC" w:rsidP="00D24DA6">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lastRenderedPageBreak/>
        <w:t>I tak s</w:t>
      </w:r>
      <w:r w:rsidR="00D24DA6" w:rsidRPr="00D24DA6">
        <w:rPr>
          <w:rFonts w:ascii="Times New Roman" w:hAnsi="Times New Roman" w:cs="Times New Roman"/>
          <w:sz w:val="24"/>
          <w:szCs w:val="24"/>
          <w:lang w:val="pl-PL"/>
        </w:rPr>
        <w:t>chemat pracy „</w:t>
      </w:r>
      <w:r w:rsidR="00D24DA6">
        <w:rPr>
          <w:rFonts w:ascii="Times New Roman" w:hAnsi="Times New Roman" w:cs="Times New Roman"/>
          <w:sz w:val="24"/>
          <w:szCs w:val="24"/>
          <w:lang w:val="pl-PL"/>
        </w:rPr>
        <w:t>pasa</w:t>
      </w:r>
      <w:r w:rsidR="00D24DA6" w:rsidRPr="00D24DA6">
        <w:rPr>
          <w:rFonts w:ascii="Times New Roman" w:hAnsi="Times New Roman" w:cs="Times New Roman"/>
          <w:sz w:val="24"/>
          <w:szCs w:val="24"/>
          <w:lang w:val="pl-PL"/>
        </w:rPr>
        <w:t xml:space="preserve">” wiadomości, </w:t>
      </w:r>
      <w:r w:rsidR="00D24DA6">
        <w:rPr>
          <w:rFonts w:ascii="Times New Roman" w:hAnsi="Times New Roman" w:cs="Times New Roman"/>
          <w:sz w:val="24"/>
          <w:szCs w:val="24"/>
          <w:lang w:val="pl-PL"/>
        </w:rPr>
        <w:t>podstawowy</w:t>
      </w:r>
      <w:r w:rsidR="00D24DA6"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 xml:space="preserve"> </w:t>
      </w:r>
      <w:r w:rsidRPr="005556BC">
        <w:rPr>
          <w:rFonts w:ascii="Times New Roman" w:hAnsi="Times New Roman" w:cs="Times New Roman"/>
          <w:sz w:val="24"/>
          <w:szCs w:val="24"/>
          <w:lang w:val="pl-PL"/>
        </w:rPr>
        <w:t>można opisać w następujący sposób</w:t>
      </w:r>
      <w:r w:rsidR="00D24DA6">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Ranking treści, które są bliższe użytkownikowi i pojawiają się jako pierwsze w kanale.</w:t>
      </w:r>
    </w:p>
    <w:p w:rsidR="005556BC"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w:t>
      </w:r>
      <w:r w:rsidR="005556BC">
        <w:rPr>
          <w:rFonts w:ascii="Times New Roman" w:hAnsi="Times New Roman" w:cs="Times New Roman"/>
          <w:sz w:val="24"/>
          <w:szCs w:val="24"/>
          <w:lang w:val="pl-PL"/>
        </w:rPr>
        <w:t>nia danych. Na przykładzie Faceb</w:t>
      </w:r>
      <w:r w:rsidRPr="00D24DA6">
        <w:rPr>
          <w:rFonts w:ascii="Times New Roman" w:hAnsi="Times New Roman" w:cs="Times New Roman"/>
          <w:sz w:val="24"/>
          <w:szCs w:val="24"/>
          <w:lang w:val="pl-PL"/>
        </w:rPr>
        <w:t xml:space="preserve">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w:t>
      </w:r>
      <w:r w:rsidR="005556BC">
        <w:rPr>
          <w:rFonts w:ascii="Times New Roman" w:hAnsi="Times New Roman" w:cs="Times New Roman"/>
          <w:sz w:val="24"/>
          <w:szCs w:val="24"/>
          <w:lang w:val="pl-PL"/>
        </w:rPr>
        <w:t>odzi o takich gigantów jak Faceb</w:t>
      </w:r>
      <w:r w:rsidRPr="00D24DA6">
        <w:rPr>
          <w:rFonts w:ascii="Times New Roman" w:hAnsi="Times New Roman" w:cs="Times New Roman"/>
          <w:sz w:val="24"/>
          <w:szCs w:val="24"/>
          <w:lang w:val="pl-PL"/>
        </w:rPr>
        <w:t xml:space="preserve">ook. Ale </w:t>
      </w:r>
      <w:r w:rsidR="005556BC">
        <w:rPr>
          <w:rFonts w:ascii="Times New Roman" w:hAnsi="Times New Roman" w:cs="Times New Roman"/>
          <w:sz w:val="24"/>
          <w:szCs w:val="24"/>
          <w:lang w:val="pl-PL"/>
        </w:rPr>
        <w:t>moim zdaniem twórcy F</w:t>
      </w:r>
      <w:r w:rsidR="008A37EE">
        <w:rPr>
          <w:rFonts w:ascii="Times New Roman" w:hAnsi="Times New Roman" w:cs="Times New Roman"/>
          <w:sz w:val="24"/>
          <w:szCs w:val="24"/>
          <w:lang w:val="pl-PL"/>
        </w:rPr>
        <w:t>aceb</w:t>
      </w:r>
      <w:r w:rsidRPr="00D24DA6">
        <w:rPr>
          <w:rFonts w:ascii="Times New Roman" w:hAnsi="Times New Roman" w:cs="Times New Roman"/>
          <w:sz w:val="24"/>
          <w:szCs w:val="24"/>
          <w:lang w:val="pl-PL"/>
        </w:rPr>
        <w:t>ooka, podobnie jak w zasadzie i wszystkich innych sieci społecznościowych, pracują nad zwiększeniem retencji odbiorców, aby zarabiać pieniądze, im więcej czasu użytkownik spędza w tej sieci społecznościowej - tym więcej reklam zobaczy.</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Aby napisać tego rodzaju algorytmy rekomendacji, Facebook ma wszystko, czego potrzebuje, czyli dane użytkownika. Nie jest tajemnicą (jest to</w:t>
      </w:r>
      <w:r w:rsidR="008A37EE">
        <w:rPr>
          <w:rFonts w:ascii="Times New Roman" w:hAnsi="Times New Roman" w:cs="Times New Roman"/>
          <w:sz w:val="24"/>
          <w:szCs w:val="24"/>
          <w:lang w:val="pl-PL"/>
        </w:rPr>
        <w:t xml:space="preserve"> zapisane w umowie użytkownika Faceb</w:t>
      </w:r>
      <w:r w:rsidR="00FE46AA" w:rsidRPr="00FE46AA">
        <w:rPr>
          <w:rFonts w:ascii="Times New Roman" w:hAnsi="Times New Roman" w:cs="Times New Roman"/>
          <w:sz w:val="24"/>
          <w:szCs w:val="24"/>
          <w:lang w:val="pl-PL"/>
        </w:rPr>
        <w:t xml:space="preserve">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Na co</w:t>
      </w:r>
      <w:r w:rsidR="005556BC">
        <w:rPr>
          <w:rFonts w:ascii="Times New Roman" w:hAnsi="Times New Roman" w:cs="Times New Roman"/>
          <w:sz w:val="24"/>
          <w:szCs w:val="24"/>
          <w:lang w:val="pl-PL"/>
        </w:rPr>
        <w:t xml:space="preserve"> zwracają uwagę przy sortowaniu</w:t>
      </w:r>
      <w:r>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treści dla użytkownika</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w:t>
      </w:r>
      <w:r w:rsidR="005556BC">
        <w:rPr>
          <w:lang w:val="pl-PL"/>
        </w:rPr>
        <w:t xml:space="preserve"> </w:t>
      </w:r>
      <w:r w:rsidR="005556BC" w:rsidRPr="005556BC">
        <w:rPr>
          <w:rFonts w:ascii="Times New Roman" w:hAnsi="Times New Roman" w:cs="Times New Roman"/>
          <w:sz w:val="24"/>
          <w:szCs w:val="24"/>
          <w:lang w:val="pl-PL"/>
        </w:rPr>
        <w:t>„Washington post”</w:t>
      </w:r>
      <w:r w:rsidRPr="005556BC">
        <w:rPr>
          <w:rFonts w:ascii="Times New Roman" w:hAnsi="Times New Roman" w:cs="Times New Roman"/>
          <w:sz w:val="24"/>
          <w:szCs w:val="24"/>
          <w:lang w:val="pl-PL"/>
        </w:rPr>
        <w:t>,</w:t>
      </w:r>
      <w:r w:rsidRPr="00FE46AA">
        <w:rPr>
          <w:rFonts w:ascii="Times New Roman" w:hAnsi="Times New Roman" w:cs="Times New Roman"/>
          <w:sz w:val="24"/>
          <w:szCs w:val="24"/>
          <w:lang w:val="pl-PL"/>
        </w:rPr>
        <w:t xml:space="preserve">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Faceb</w:t>
      </w:r>
      <w:r w:rsidR="005024E2" w:rsidRPr="00DE4EB9">
        <w:rPr>
          <w:rFonts w:ascii="Times New Roman" w:hAnsi="Times New Roman" w:cs="Times New Roman"/>
          <w:sz w:val="24"/>
          <w:szCs w:val="24"/>
          <w:lang w:val="pl-PL"/>
        </w:rPr>
        <w:t>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w:t>
      </w:r>
      <w:r w:rsidR="00DE0591">
        <w:rPr>
          <w:rFonts w:ascii="Times New Roman" w:hAnsi="Times New Roman" w:cs="Times New Roman"/>
          <w:sz w:val="24"/>
          <w:szCs w:val="24"/>
          <w:lang w:val="pl-PL"/>
        </w:rPr>
        <w:t>aczy przemówienia konkurenta na</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w:t>
      </w:r>
      <w:r w:rsidR="00DE0591">
        <w:rPr>
          <w:rFonts w:ascii="Times New Roman" w:hAnsi="Times New Roman" w:cs="Times New Roman"/>
          <w:sz w:val="24"/>
          <w:szCs w:val="24"/>
          <w:lang w:val="pl-PL"/>
        </w:rPr>
        <w:t>strony gigantów takich jak Faceb</w:t>
      </w:r>
      <w:r w:rsidRPr="009D63DA">
        <w:rPr>
          <w:rFonts w:ascii="Times New Roman" w:hAnsi="Times New Roman" w:cs="Times New Roman"/>
          <w:sz w:val="24"/>
          <w:szCs w:val="24"/>
          <w:lang w:val="pl-PL"/>
        </w:rPr>
        <w:t>ook, ale gdy tylko takie sieci społecznościowe zaczęły się pojawiać, a ludzie zaczęli dokładnie rozumieć, jak dzi</w:t>
      </w:r>
      <w:r w:rsidR="00DE0591">
        <w:rPr>
          <w:rFonts w:ascii="Times New Roman" w:hAnsi="Times New Roman" w:cs="Times New Roman"/>
          <w:sz w:val="24"/>
          <w:szCs w:val="24"/>
          <w:lang w:val="pl-PL"/>
        </w:rPr>
        <w:t xml:space="preserve">ałają, wielu zaczęło ich używać </w:t>
      </w:r>
      <w:r w:rsidRPr="009D63DA">
        <w:rPr>
          <w:rFonts w:ascii="Times New Roman" w:hAnsi="Times New Roman" w:cs="Times New Roman"/>
          <w:sz w:val="24"/>
          <w:szCs w:val="24"/>
          <w:lang w:val="pl-PL"/>
        </w:rPr>
        <w:t xml:space="preserve">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B0180">
      <w:pPr>
        <w:spacing w:line="360" w:lineRule="auto"/>
        <w:jc w:val="center"/>
        <w:outlineLvl w:val="0"/>
        <w:rPr>
          <w:rFonts w:ascii="Times New Roman" w:hAnsi="Times New Roman" w:cs="Times New Roman"/>
          <w:b/>
          <w:sz w:val="32"/>
          <w:szCs w:val="32"/>
          <w:lang w:val="pl-PL"/>
        </w:rPr>
      </w:pPr>
      <w:bookmarkStart w:id="7" w:name="_Toc113718129"/>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bookmarkEnd w:id="7"/>
    </w:p>
    <w:p w:rsidR="005024E2" w:rsidRDefault="009D63DA" w:rsidP="005B0180">
      <w:pPr>
        <w:spacing w:line="360" w:lineRule="auto"/>
        <w:jc w:val="center"/>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F03614" w:rsidRPr="00F03614" w:rsidRDefault="00F03614" w:rsidP="00F03614">
      <w:pPr>
        <w:spacing w:line="360" w:lineRule="auto"/>
        <w:rPr>
          <w:rFonts w:ascii="Times New Roman" w:hAnsi="Times New Roman" w:cs="Times New Roman"/>
          <w:sz w:val="24"/>
          <w:szCs w:val="24"/>
          <w:lang w:val="pl-PL"/>
        </w:rPr>
      </w:pPr>
      <w:r w:rsidRPr="00F03614">
        <w:rPr>
          <w:rFonts w:ascii="Times New Roman" w:hAnsi="Times New Roman" w:cs="Times New Roman"/>
          <w:sz w:val="24"/>
          <w:szCs w:val="24"/>
          <w:lang w:val="pl-PL"/>
        </w:rPr>
        <w:t>O bezpośrednim wpływie mediów społecznościowych na system polityczny w Rosji pisze wielu</w:t>
      </w:r>
      <w:r>
        <w:rPr>
          <w:rStyle w:val="ab"/>
          <w:rFonts w:ascii="Times New Roman" w:hAnsi="Times New Roman" w:cs="Times New Roman"/>
          <w:sz w:val="24"/>
          <w:szCs w:val="24"/>
          <w:lang w:val="pl-PL"/>
        </w:rPr>
        <w:footnoteReference w:id="11"/>
      </w:r>
      <w:r w:rsidRPr="00F03614">
        <w:rPr>
          <w:rFonts w:ascii="Times New Roman" w:hAnsi="Times New Roman" w:cs="Times New Roman"/>
          <w:sz w:val="24"/>
          <w:szCs w:val="24"/>
          <w:lang w:val="pl-PL"/>
        </w:rPr>
        <w:t xml:space="preserve"> autorów  zajmujących się tym tematem. I jak twierdzą jest on bezsprzeczny. Obserwuje się na całym świecie, zarówno w Rosji jak i w innych krajach.</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bookmarkStart w:id="8" w:name="_Toc113718130"/>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bookmarkEnd w:id="8"/>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to całkowicie internetowy projekt, który był dystrybuowany wyłącznie za pośrednictwem mediów społecznośc</w:t>
      </w:r>
      <w:r w:rsidR="000F323A">
        <w:rPr>
          <w:rFonts w:ascii="Times New Roman" w:hAnsi="Times New Roman" w:cs="Times New Roman"/>
          <w:sz w:val="24"/>
          <w:szCs w:val="24"/>
          <w:lang w:val="pl-PL"/>
        </w:rPr>
        <w:t>iowych, w szczególności kanału YouT</w:t>
      </w:r>
      <w:r w:rsidR="009D63DA" w:rsidRPr="009D63DA">
        <w:rPr>
          <w:rFonts w:ascii="Times New Roman" w:hAnsi="Times New Roman" w:cs="Times New Roman"/>
          <w:sz w:val="24"/>
          <w:szCs w:val="24"/>
          <w:lang w:val="pl-PL"/>
        </w:rPr>
        <w:t>ube Aleksieja Nawalnego. Oto jak Aleksiej</w:t>
      </w:r>
      <w:r w:rsidR="000F323A">
        <w:rPr>
          <w:rFonts w:ascii="Times New Roman" w:hAnsi="Times New Roman" w:cs="Times New Roman"/>
          <w:sz w:val="24"/>
          <w:szCs w:val="24"/>
          <w:lang w:val="pl-PL"/>
        </w:rPr>
        <w:t xml:space="preserve"> Nawalny</w:t>
      </w:r>
      <w:r w:rsidR="009D63DA" w:rsidRPr="009D63DA">
        <w:rPr>
          <w:rFonts w:ascii="Times New Roman" w:hAnsi="Times New Roman" w:cs="Times New Roman"/>
          <w:sz w:val="24"/>
          <w:szCs w:val="24"/>
          <w:lang w:val="pl-PL"/>
        </w:rPr>
        <w:t xml:space="preserve">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2"/>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zespół projektowy, na podstawie wyników poprzednich </w:t>
      </w:r>
      <w:r w:rsidRPr="00865BEE">
        <w:rPr>
          <w:rFonts w:ascii="Times New Roman" w:hAnsi="Times New Roman" w:cs="Times New Roman"/>
          <w:sz w:val="24"/>
          <w:szCs w:val="24"/>
          <w:lang w:val="pl-PL"/>
        </w:rPr>
        <w:lastRenderedPageBreak/>
        <w:t xml:space="preserve">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3"/>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 xml:space="preserve">Dzięki temu projektowi (mądre głosowanie) Nawalny postanowił zjednoczyć opozycyjnie nastawionych wyborców i skierować ich głosy w jednym kierunku. Dość mądra decyzja, </w:t>
      </w:r>
      <w:r w:rsidR="000F323A" w:rsidRPr="000F323A">
        <w:rPr>
          <w:rFonts w:ascii="Times New Roman" w:hAnsi="Times New Roman" w:cs="Times New Roman"/>
          <w:sz w:val="24"/>
          <w:szCs w:val="24"/>
          <w:lang w:val="pl-PL"/>
        </w:rPr>
        <w:t>ze względu na fakt, że</w:t>
      </w:r>
      <w:r w:rsidR="000F323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6F01E9"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w:t>
      </w:r>
      <w:r w:rsidR="000F323A" w:rsidRPr="000F323A">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Takie wyniki kampanii przed wyborami do Moskiewskiej Dumy Miejskiej w 2019 roku są dostarczane przez analityka Iwana Wiktorowicza Bolszakowa (analityka politycznego, członka Rosyjskiego Stowarzyszenia Nauk Politycznych) i Władimira Walerjewicza Perevalova (magister nauk polityc</w:t>
      </w:r>
      <w:r w:rsidR="006F01E9">
        <w:rPr>
          <w:rFonts w:ascii="Times New Roman" w:hAnsi="Times New Roman" w:cs="Times New Roman"/>
          <w:sz w:val="24"/>
          <w:szCs w:val="24"/>
          <w:lang w:val="pl-PL"/>
        </w:rPr>
        <w:t xml:space="preserve">znych, analityk polityczny) - </w:t>
      </w:r>
      <w:r w:rsidR="006F01E9" w:rsidRPr="006F01E9">
        <w:rPr>
          <w:rFonts w:ascii="Times New Roman" w:hAnsi="Times New Roman" w:cs="Times New Roman"/>
          <w:sz w:val="24"/>
          <w:szCs w:val="24"/>
          <w:lang w:val="pl-PL"/>
        </w:rPr>
        <w:t>"Konsolidacja czy protest? „Mądre głosowanie”</w:t>
      </w:r>
      <w:r w:rsidRPr="006F01E9">
        <w:rPr>
          <w:rFonts w:ascii="Times New Roman" w:hAnsi="Times New Roman" w:cs="Times New Roman"/>
          <w:sz w:val="24"/>
          <w:szCs w:val="24"/>
          <w:lang w:val="pl-PL"/>
        </w:rPr>
        <w:t xml:space="preserve"> w moskiewskich wyborach"</w:t>
      </w:r>
      <w:r w:rsidR="008707E8">
        <w:rPr>
          <w:rStyle w:val="ab"/>
          <w:rFonts w:ascii="Times New Roman" w:hAnsi="Times New Roman" w:cs="Times New Roman"/>
          <w:sz w:val="24"/>
          <w:szCs w:val="24"/>
          <w:lang w:val="pl-PL"/>
        </w:rPr>
        <w:footnoteReference w:id="15"/>
      </w:r>
      <w:r w:rsidRPr="00B82A8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xml:space="preserve">. </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Oto, co pisze Meduza: "W 30. okręgu wyborczym wokół "</w:t>
      </w:r>
      <w:r w:rsidR="008707E8">
        <w:rPr>
          <w:rFonts w:ascii="Times New Roman" w:hAnsi="Times New Roman" w:cs="Times New Roman"/>
          <w:sz w:val="24"/>
          <w:szCs w:val="24"/>
          <w:lang w:val="pl-PL"/>
        </w:rPr>
        <w:t>mądrego</w:t>
      </w:r>
      <w:r w:rsidRPr="00B82A8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w:t>
      </w:r>
      <w:r w:rsidRPr="00B82A8E">
        <w:rPr>
          <w:rFonts w:ascii="Times New Roman" w:hAnsi="Times New Roman" w:cs="Times New Roman"/>
          <w:sz w:val="24"/>
          <w:szCs w:val="24"/>
          <w:lang w:val="pl-PL"/>
        </w:rPr>
        <w:lastRenderedPageBreak/>
        <w:t>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Przed wyborami twierdził, że może wygrać - i poparł swoje 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6"/>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w:t>
      </w:r>
      <w:r w:rsidR="008A37EE">
        <w:rPr>
          <w:rFonts w:ascii="Times New Roman" w:hAnsi="Times New Roman" w:cs="Times New Roman"/>
          <w:sz w:val="24"/>
          <w:szCs w:val="24"/>
          <w:lang w:val="pl-PL"/>
        </w:rPr>
        <w:t>rednio za pośrednictwem kanału YouT</w:t>
      </w:r>
      <w:r w:rsidRPr="00B82A8E">
        <w:rPr>
          <w:rFonts w:ascii="Times New Roman" w:hAnsi="Times New Roman" w:cs="Times New Roman"/>
          <w:sz w:val="24"/>
          <w:szCs w:val="24"/>
          <w:lang w:val="pl-PL"/>
        </w:rPr>
        <w: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bookmarkStart w:id="9" w:name="_Toc113718131"/>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bookmarkEnd w:id="9"/>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Pr>
          <w:rFonts w:ascii="Times New Roman" w:hAnsi="Times New Roman" w:cs="Times New Roman"/>
          <w:sz w:val="24"/>
          <w:szCs w:val="24"/>
          <w:lang w:val="pl-PL"/>
        </w:rPr>
        <w:t>Trzeba</w:t>
      </w:r>
      <w:r w:rsidRPr="00B82A8E">
        <w:rPr>
          <w:rFonts w:ascii="Times New Roman" w:hAnsi="Times New Roman" w:cs="Times New Roman"/>
          <w:sz w:val="24"/>
          <w:szCs w:val="24"/>
          <w:lang w:val="pl-PL"/>
        </w:rPr>
        <w:t xml:space="preserve"> także zrozumieć, że nie wszystkie wyświetlenia to prawdziwi ludzie, podczas gdy niektórzy oglądali ten</w:t>
      </w:r>
      <w:r w:rsidR="00AC2144">
        <w:rPr>
          <w:rFonts w:ascii="Times New Roman" w:hAnsi="Times New Roman" w:cs="Times New Roman"/>
          <w:sz w:val="24"/>
          <w:szCs w:val="24"/>
          <w:lang w:val="pl-PL"/>
        </w:rPr>
        <w:t xml:space="preserve"> film kilka razy (teoretycznie YouT</w:t>
      </w:r>
      <w:r w:rsidRPr="00B82A8E">
        <w:rPr>
          <w:rFonts w:ascii="Times New Roman" w:hAnsi="Times New Roman" w:cs="Times New Roman"/>
          <w:sz w:val="24"/>
          <w:szCs w:val="24"/>
          <w:lang w:val="pl-PL"/>
        </w:rPr>
        <w: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Te same dane potwierdza serwis OVD-Info, oto co piszą</w:t>
      </w:r>
      <w:r w:rsidR="005024E2" w:rsidRPr="00937CBC">
        <w:rPr>
          <w:rFonts w:ascii="Times New Roman" w:hAnsi="Times New Roman" w:cs="Times New Roman"/>
          <w:sz w:val="24"/>
          <w:szCs w:val="24"/>
          <w:lang w:val="pl-PL"/>
        </w:rPr>
        <w:t>:</w:t>
      </w:r>
    </w:p>
    <w:p w:rsidR="005024E2" w:rsidRPr="00937CBC" w:rsidRDefault="00AC2144"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8"/>
      </w:r>
      <w:r w:rsidR="005024E2" w:rsidRPr="00937CBC">
        <w:rPr>
          <w:rFonts w:ascii="Times New Roman" w:hAnsi="Times New Roman" w:cs="Times New Roman"/>
          <w:sz w:val="24"/>
          <w:szCs w:val="24"/>
          <w:lang w:val="pl-PL"/>
        </w:rPr>
        <w:t>.</w:t>
      </w:r>
    </w:p>
    <w:p w:rsidR="00AC2144" w:rsidRPr="00937CBC" w:rsidRDefault="00937CBC" w:rsidP="00AC2144">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Ten przypadek wyraźnie pokazuje, jak ważną rolę odgrywał serwis do oglądania </w:t>
      </w:r>
      <w:r w:rsidR="00AC2144">
        <w:rPr>
          <w:rFonts w:ascii="Times New Roman" w:hAnsi="Times New Roman" w:cs="Times New Roman"/>
          <w:sz w:val="24"/>
          <w:szCs w:val="24"/>
          <w:lang w:val="pl-PL"/>
        </w:rPr>
        <w:t>wideo YouT</w:t>
      </w:r>
      <w:r w:rsidRPr="00937CBC">
        <w:rPr>
          <w:rFonts w:ascii="Times New Roman" w:hAnsi="Times New Roman" w:cs="Times New Roman"/>
          <w:sz w:val="24"/>
          <w:szCs w:val="24"/>
          <w:lang w:val="pl-PL"/>
        </w:rPr>
        <w:t xml:space="preserve">ube, ponieważ bez </w:t>
      </w:r>
      <w:r w:rsidR="00AC2144">
        <w:rPr>
          <w:rFonts w:ascii="Times New Roman" w:hAnsi="Times New Roman" w:cs="Times New Roman"/>
          <w:sz w:val="24"/>
          <w:szCs w:val="24"/>
          <w:lang w:val="pl-PL"/>
        </w:rPr>
        <w:t>niego</w:t>
      </w:r>
      <w:r w:rsidRPr="00937CBC">
        <w:rPr>
          <w:rFonts w:ascii="Times New Roman" w:hAnsi="Times New Roman" w:cs="Times New Roman"/>
          <w:sz w:val="24"/>
          <w:szCs w:val="24"/>
          <w:lang w:val="pl-PL"/>
        </w:rPr>
        <w:t xml:space="preserve"> nie </w:t>
      </w:r>
      <w:r w:rsidR="00AC2144">
        <w:rPr>
          <w:rFonts w:ascii="Times New Roman" w:hAnsi="Times New Roman" w:cs="Times New Roman"/>
          <w:sz w:val="24"/>
          <w:szCs w:val="24"/>
          <w:lang w:val="pl-PL"/>
        </w:rPr>
        <w:t>można</w:t>
      </w:r>
      <w:r w:rsidRPr="00937CBC">
        <w:rPr>
          <w:rFonts w:ascii="Times New Roman" w:hAnsi="Times New Roman" w:cs="Times New Roman"/>
          <w:sz w:val="24"/>
          <w:szCs w:val="24"/>
          <w:lang w:val="pl-PL"/>
        </w:rPr>
        <w:t xml:space="preserve"> było liczyć na dużą popularność tego filmu, </w:t>
      </w:r>
      <w:r w:rsidR="00AC2144">
        <w:rPr>
          <w:rFonts w:ascii="Times New Roman" w:hAnsi="Times New Roman" w:cs="Times New Roman"/>
          <w:sz w:val="24"/>
          <w:szCs w:val="24"/>
          <w:lang w:val="pl-PL"/>
        </w:rPr>
        <w:t>z tego powodu że nie ma dla tego celu innego zamiennika na świecie.</w:t>
      </w:r>
    </w:p>
    <w:p w:rsidR="005024E2" w:rsidRPr="00937CBC" w:rsidRDefault="005024E2" w:rsidP="005024E2">
      <w:pPr>
        <w:spacing w:line="360" w:lineRule="auto"/>
        <w:outlineLvl w:val="1"/>
        <w:rPr>
          <w:rFonts w:ascii="Times New Roman" w:hAnsi="Times New Roman" w:cs="Times New Roman"/>
          <w:b/>
          <w:sz w:val="24"/>
          <w:szCs w:val="24"/>
          <w:lang w:val="pl-PL"/>
        </w:rPr>
      </w:pPr>
      <w:bookmarkStart w:id="10" w:name="_Toc113718132"/>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bookmarkEnd w:id="10"/>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Pr>
          <w:rFonts w:ascii="Times New Roman" w:hAnsi="Times New Roman" w:cs="Times New Roman"/>
          <w:sz w:val="24"/>
          <w:szCs w:val="24"/>
          <w:lang w:val="pl-PL"/>
        </w:rPr>
        <w:t>ocą przychodzą nam komunikatory</w:t>
      </w:r>
      <w:r w:rsidRPr="00937CBC">
        <w:rPr>
          <w:rFonts w:ascii="Times New Roman" w:hAnsi="Times New Roman" w:cs="Times New Roman"/>
          <w:sz w:val="24"/>
          <w:szCs w:val="24"/>
          <w:lang w:val="pl-PL"/>
        </w:rPr>
        <w:t xml:space="preserve">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w:t>
      </w:r>
      <w:r w:rsidR="00EA64F4" w:rsidRPr="00EA64F4">
        <w:rPr>
          <w:rFonts w:ascii="Times New Roman" w:hAnsi="Times New Roman" w:cs="Times New Roman"/>
          <w:sz w:val="24"/>
          <w:szCs w:val="24"/>
          <w:lang w:val="pl-PL"/>
        </w:rPr>
        <w:t xml:space="preserve">służbom specjalnym </w:t>
      </w:r>
      <w:r w:rsidRPr="00937CBC">
        <w:rPr>
          <w:rFonts w:ascii="Times New Roman" w:hAnsi="Times New Roman" w:cs="Times New Roman"/>
          <w:sz w:val="24"/>
          <w:szCs w:val="24"/>
          <w:lang w:val="pl-PL"/>
        </w:rPr>
        <w:t>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7C4E9A"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sidR="00937CBC">
        <w:rPr>
          <w:rFonts w:ascii="Times New Roman" w:hAnsi="Times New Roman" w:cs="Times New Roman"/>
          <w:sz w:val="24"/>
          <w:szCs w:val="24"/>
          <w:lang w:val="pl-PL"/>
        </w:rPr>
        <w:t>ówi, że jest to osobista opinia</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9"/>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 xml:space="preserve">Dlatego w Rosji komunikator Telegram stał się bardzo powszechny. Osobliwością tego </w:t>
      </w:r>
      <w:r w:rsidR="00EA64F4">
        <w:rPr>
          <w:rFonts w:ascii="Times New Roman" w:hAnsi="Times New Roman" w:cs="Times New Roman"/>
          <w:sz w:val="24"/>
          <w:szCs w:val="24"/>
          <w:lang w:val="pl-PL"/>
        </w:rPr>
        <w:t>komunikatora</w:t>
      </w:r>
      <w:r w:rsidRPr="00937CBC">
        <w:rPr>
          <w:rFonts w:ascii="Times New Roman" w:hAnsi="Times New Roman" w:cs="Times New Roman"/>
          <w:sz w:val="24"/>
          <w:szCs w:val="24"/>
          <w:lang w:val="pl-PL"/>
        </w:rPr>
        <w:t xml:space="preserve"> jest właśnie bezpieczeństwo jego użytkowania. Komunikator Telegram, stworzony prze</w:t>
      </w:r>
      <w:r w:rsidR="00EA64F4">
        <w:rPr>
          <w:rFonts w:ascii="Times New Roman" w:hAnsi="Times New Roman" w:cs="Times New Roman"/>
          <w:sz w:val="24"/>
          <w:szCs w:val="24"/>
          <w:lang w:val="pl-PL"/>
        </w:rPr>
        <w:t>z Pawła Durow</w:t>
      </w:r>
      <w:r w:rsidRPr="00937CBC">
        <w:rPr>
          <w:rFonts w:ascii="Times New Roman" w:hAnsi="Times New Roman" w:cs="Times New Roman"/>
          <w:sz w:val="24"/>
          <w:szCs w:val="24"/>
          <w:lang w:val="pl-PL"/>
        </w:rPr>
        <w:t>a,</w:t>
      </w:r>
      <w:r w:rsidR="007E4FFF">
        <w:rPr>
          <w:rFonts w:ascii="Times New Roman" w:hAnsi="Times New Roman" w:cs="Times New Roman"/>
          <w:sz w:val="24"/>
          <w:szCs w:val="24"/>
          <w:lang w:val="pl-PL"/>
        </w:rPr>
        <w:t xml:space="preserve"> twórcę sieci społecznościowej V</w:t>
      </w:r>
      <w:r w:rsidRPr="00937CBC">
        <w:rPr>
          <w:rFonts w:ascii="Times New Roman" w:hAnsi="Times New Roman" w:cs="Times New Roman"/>
          <w:sz w:val="24"/>
          <w:szCs w:val="24"/>
          <w:lang w:val="pl-PL"/>
        </w:rPr>
        <w:t>Kontakte. Historia "ściskania" (tak można o</w:t>
      </w:r>
      <w:r w:rsidR="00EA64F4">
        <w:rPr>
          <w:rFonts w:ascii="Times New Roman" w:hAnsi="Times New Roman" w:cs="Times New Roman"/>
          <w:sz w:val="24"/>
          <w:szCs w:val="24"/>
          <w:lang w:val="pl-PL"/>
        </w:rPr>
        <w:t>pisać, co stało się z firmą Pawła Durow</w:t>
      </w:r>
      <w:r w:rsidRPr="00937CBC">
        <w:rPr>
          <w:rFonts w:ascii="Times New Roman" w:hAnsi="Times New Roman" w:cs="Times New Roman"/>
          <w:sz w:val="24"/>
          <w:szCs w:val="24"/>
          <w:lang w:val="pl-PL"/>
        </w:rPr>
        <w:t xml:space="preserve">a) otworzyła oczy wielu ludziom na nagość takich gigantów informacyjnych. </w:t>
      </w:r>
      <w:r w:rsidR="00EA64F4" w:rsidRPr="00EA64F4">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Pr="00937CBC">
        <w:rPr>
          <w:rFonts w:ascii="Times New Roman" w:hAnsi="Times New Roman" w:cs="Times New Roman"/>
          <w:sz w:val="24"/>
          <w:szCs w:val="24"/>
          <w:lang w:val="pl-PL"/>
        </w:rPr>
        <w:t xml:space="preserve">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EA64F4"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3024A4" w:rsidRPr="003024A4">
        <w:rPr>
          <w:rFonts w:ascii="Times New Roman" w:hAnsi="Times New Roman" w:cs="Times New Roman"/>
          <w:sz w:val="24"/>
          <w:szCs w:val="24"/>
          <w:lang w:val="pl-PL"/>
        </w:rPr>
        <w:t>Wydarzenia wokół twórcy sieci społecznościowej mogły być elementem nacisku na Pawła Durowa przed zawarciem umowy z fun</w:t>
      </w:r>
      <w:r w:rsidR="006617E4">
        <w:rPr>
          <w:rFonts w:ascii="Times New Roman" w:hAnsi="Times New Roman" w:cs="Times New Roman"/>
          <w:sz w:val="24"/>
          <w:szCs w:val="24"/>
          <w:lang w:val="pl-PL"/>
        </w:rPr>
        <w:t>duszem United Capital Partners I</w:t>
      </w:r>
      <w:r w:rsidR="003024A4" w:rsidRPr="003024A4">
        <w:rPr>
          <w:rFonts w:ascii="Times New Roman" w:hAnsi="Times New Roman" w:cs="Times New Roman"/>
          <w:sz w:val="24"/>
          <w:szCs w:val="24"/>
          <w:lang w:val="pl-PL"/>
        </w:rPr>
        <w:t>lyi Szczerbowicza, który nabył 48% udziałów w spółce, zasugerowała Ksenia Arutyunova, analityk w Rye,</w:t>
      </w:r>
      <w:r w:rsidR="003D07FA">
        <w:rPr>
          <w:rFonts w:ascii="Times New Roman" w:hAnsi="Times New Roman" w:cs="Times New Roman"/>
          <w:sz w:val="24"/>
          <w:szCs w:val="24"/>
          <w:lang w:val="pl-PL"/>
        </w:rPr>
        <w:t xml:space="preserve"> Man &amp; Gor Securities. </w:t>
      </w:r>
      <w:r w:rsidR="003D07FA" w:rsidRPr="003D07FA">
        <w:rPr>
          <w:rFonts w:ascii="Times New Roman" w:hAnsi="Times New Roman" w:cs="Times New Roman"/>
          <w:color w:val="111111"/>
          <w:sz w:val="24"/>
          <w:szCs w:val="24"/>
          <w:shd w:val="clear" w:color="auto" w:fill="FFFFFF"/>
        </w:rPr>
        <w:t>«</w:t>
      </w:r>
      <w:r w:rsidR="003024A4" w:rsidRPr="003024A4">
        <w:rPr>
          <w:rFonts w:ascii="Times New Roman" w:hAnsi="Times New Roman" w:cs="Times New Roman"/>
          <w:sz w:val="24"/>
          <w:szCs w:val="24"/>
          <w:lang w:val="pl-PL"/>
        </w:rPr>
        <w:t>Podobne przypadki zdarzały się na rynku. Ostatnie wydarz</w:t>
      </w:r>
      <w:r w:rsidR="005A1E6B">
        <w:rPr>
          <w:rFonts w:ascii="Times New Roman" w:hAnsi="Times New Roman" w:cs="Times New Roman"/>
          <w:sz w:val="24"/>
          <w:szCs w:val="24"/>
          <w:lang w:val="pl-PL"/>
        </w:rPr>
        <w:t>enia sugerują, że być może Paweł</w:t>
      </w:r>
      <w:r w:rsidR="003024A4" w:rsidRPr="003024A4">
        <w:rPr>
          <w:rFonts w:ascii="Times New Roman" w:hAnsi="Times New Roman" w:cs="Times New Roman"/>
          <w:sz w:val="24"/>
          <w:szCs w:val="24"/>
          <w:lang w:val="pl-PL"/>
        </w:rPr>
        <w:t xml:space="preserve"> Duro</w:t>
      </w:r>
      <w:r w:rsidR="005A1E6B">
        <w:rPr>
          <w:rFonts w:ascii="Times New Roman" w:hAnsi="Times New Roman" w:cs="Times New Roman"/>
          <w:sz w:val="24"/>
          <w:szCs w:val="24"/>
          <w:lang w:val="pl-PL"/>
        </w:rPr>
        <w:t>w</w:t>
      </w:r>
      <w:r w:rsidR="003024A4" w:rsidRPr="003024A4">
        <w:rPr>
          <w:rFonts w:ascii="Times New Roman" w:hAnsi="Times New Roman" w:cs="Times New Roman"/>
          <w:sz w:val="24"/>
          <w:szCs w:val="24"/>
          <w:lang w:val="pl-PL"/>
        </w:rPr>
        <w:t xml:space="preserve"> chce zostać zmuszo</w:t>
      </w:r>
      <w:r w:rsidR="003D07FA">
        <w:rPr>
          <w:rFonts w:ascii="Times New Roman" w:hAnsi="Times New Roman" w:cs="Times New Roman"/>
          <w:sz w:val="24"/>
          <w:szCs w:val="24"/>
          <w:lang w:val="pl-PL"/>
        </w:rPr>
        <w:t>ny do sprzedaży swoich udziałów</w:t>
      </w:r>
      <w:r w:rsidR="003D07FA" w:rsidRPr="003D07FA">
        <w:rPr>
          <w:rFonts w:ascii="Times New Roman" w:hAnsi="Times New Roman" w:cs="Times New Roman"/>
          <w:color w:val="111111"/>
          <w:sz w:val="24"/>
          <w:szCs w:val="24"/>
          <w:shd w:val="clear" w:color="auto" w:fill="FFFFFF"/>
        </w:rPr>
        <w:t>»</w:t>
      </w:r>
      <w:r>
        <w:rPr>
          <w:rFonts w:ascii="Times New Roman" w:hAnsi="Times New Roman" w:cs="Times New Roman"/>
          <w:sz w:val="24"/>
          <w:szCs w:val="24"/>
          <w:lang w:val="pl-PL"/>
        </w:rPr>
        <w:t>”</w:t>
      </w:r>
      <w:r w:rsidR="003024A4">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0"/>
      </w:r>
      <w:r w:rsidR="005024E2">
        <w:rPr>
          <w:rStyle w:val="ab"/>
          <w:rFonts w:ascii="Times New Roman" w:hAnsi="Times New Roman" w:cs="Times New Roman"/>
          <w:sz w:val="24"/>
          <w:szCs w:val="24"/>
          <w:lang w:val="ru-RU"/>
        </w:rPr>
        <w:footnoteReference w:id="21"/>
      </w:r>
    </w:p>
    <w:p w:rsidR="005024E2" w:rsidRPr="003024A4" w:rsidRDefault="005A1E6B"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Również Paweł Durow</w:t>
      </w:r>
      <w:r w:rsidR="003024A4" w:rsidRPr="003024A4">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w:t>
      </w:r>
      <w:r w:rsidR="003024A4">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2"/>
      </w:r>
      <w:r w:rsidR="005024E2" w:rsidRPr="003024A4">
        <w:rPr>
          <w:rFonts w:ascii="Times New Roman" w:hAnsi="Times New Roman" w:cs="Times New Roman"/>
          <w:sz w:val="24"/>
          <w:szCs w:val="24"/>
          <w:lang w:val="pl-PL"/>
        </w:rPr>
        <w:t xml:space="preserve">. </w:t>
      </w:r>
    </w:p>
    <w:p w:rsidR="005024E2" w:rsidRPr="006F71F7"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w:t>
      </w:r>
      <w:r w:rsidR="006F71F7">
        <w:rPr>
          <w:rFonts w:ascii="Times New Roman" w:hAnsi="Times New Roman" w:cs="Times New Roman"/>
          <w:sz w:val="24"/>
          <w:szCs w:val="24"/>
          <w:lang w:val="pl-PL"/>
        </w:rPr>
        <w:t>legramu w 2018 roku. Na co Paweł Durow</w:t>
      </w:r>
      <w:r w:rsidRPr="003024A4">
        <w:rPr>
          <w:rFonts w:ascii="Times New Roman" w:hAnsi="Times New Roman" w:cs="Times New Roman"/>
          <w:sz w:val="24"/>
          <w:szCs w:val="24"/>
          <w:lang w:val="pl-PL"/>
        </w:rPr>
        <w:t xml:space="preserve"> odpowiedział w swoim kanale telegramowym: </w:t>
      </w:r>
      <w:r w:rsidR="006F71F7">
        <w:rPr>
          <w:rFonts w:ascii="Times New Roman" w:hAnsi="Times New Roman" w:cs="Times New Roman"/>
          <w:sz w:val="24"/>
          <w:szCs w:val="24"/>
          <w:lang w:val="pl-PL"/>
        </w:rPr>
        <w:t>„</w:t>
      </w:r>
      <w:r w:rsidRPr="003024A4">
        <w:rPr>
          <w:rFonts w:ascii="Times New Roman" w:hAnsi="Times New Roman" w:cs="Times New Roman"/>
          <w:sz w:val="24"/>
          <w:szCs w:val="24"/>
          <w:lang w:val="pl-PL"/>
        </w:rPr>
        <w:t>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w:t>
      </w:r>
      <w:r w:rsidRPr="003024A4">
        <w:rPr>
          <w:rFonts w:ascii="Times New Roman" w:hAnsi="Times New Roman" w:cs="Times New Roman"/>
          <w:sz w:val="24"/>
          <w:szCs w:val="24"/>
          <w:lang w:val="pl-PL"/>
        </w:rPr>
        <w:lastRenderedPageBreak/>
        <w:t>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6F71F7">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3"/>
      </w:r>
      <w:r w:rsidR="006F71F7">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4"/>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w:t>
      </w:r>
      <w:r w:rsidR="006F71F7">
        <w:rPr>
          <w:rFonts w:ascii="Times New Roman" w:hAnsi="Times New Roman" w:cs="Times New Roman"/>
          <w:sz w:val="24"/>
          <w:szCs w:val="24"/>
          <w:lang w:val="pl-PL"/>
        </w:rPr>
        <w:t>czyli p</w:t>
      </w:r>
      <w:r w:rsidR="006F71F7" w:rsidRPr="006F71F7">
        <w:rPr>
          <w:rFonts w:ascii="Times New Roman" w:hAnsi="Times New Roman" w:cs="Times New Roman"/>
          <w:sz w:val="24"/>
          <w:szCs w:val="24"/>
          <w:lang w:val="pl-PL"/>
        </w:rPr>
        <w:t>ołowa statystycznie korzystających z Internetu Rosjan</w:t>
      </w:r>
      <w:r w:rsidR="00F4323C" w:rsidRPr="006F71F7">
        <w:rPr>
          <w:rFonts w:ascii="Times New Roman" w:hAnsi="Times New Roman" w:cs="Times New Roman"/>
          <w:sz w:val="24"/>
          <w:szCs w:val="24"/>
          <w:lang w:val="pl-PL"/>
        </w:rPr>
        <w:t>.</w:t>
      </w:r>
      <w:r w:rsidR="00F4323C" w:rsidRPr="00F4323C">
        <w:rPr>
          <w:rFonts w:ascii="Times New Roman" w:hAnsi="Times New Roman" w:cs="Times New Roman"/>
          <w:sz w:val="24"/>
          <w:szCs w:val="24"/>
          <w:lang w:val="pl-PL"/>
        </w:rPr>
        <w:t xml:space="preserve">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5"/>
      </w:r>
      <w:r w:rsidR="005024E2" w:rsidRPr="00F4323C">
        <w:rPr>
          <w:rFonts w:ascii="Times New Roman" w:hAnsi="Times New Roman" w:cs="Times New Roman"/>
          <w:sz w:val="24"/>
          <w:szCs w:val="24"/>
          <w:lang w:val="pl-PL"/>
        </w:rPr>
        <w:t>.</w:t>
      </w:r>
    </w:p>
    <w:p w:rsidR="005024E2" w:rsidRPr="006F71F7" w:rsidRDefault="005024E2" w:rsidP="005024E2">
      <w:pPr>
        <w:spacing w:line="360" w:lineRule="auto"/>
        <w:outlineLvl w:val="1"/>
        <w:rPr>
          <w:rFonts w:ascii="Times New Roman" w:hAnsi="Times New Roman" w:cs="Times New Roman"/>
          <w:b/>
          <w:sz w:val="24"/>
          <w:szCs w:val="24"/>
          <w:lang w:val="pl-PL"/>
        </w:rPr>
      </w:pPr>
      <w:bookmarkStart w:id="11" w:name="_Toc113718133"/>
      <w:r w:rsidRPr="006F71F7">
        <w:rPr>
          <w:rFonts w:ascii="Times New Roman" w:hAnsi="Times New Roman" w:cs="Times New Roman"/>
          <w:b/>
          <w:sz w:val="24"/>
          <w:szCs w:val="24"/>
          <w:lang w:val="pl-PL"/>
        </w:rPr>
        <w:t xml:space="preserve">2.4 </w:t>
      </w:r>
      <w:r w:rsidR="00F4323C" w:rsidRPr="006F71F7">
        <w:rPr>
          <w:rFonts w:ascii="Times New Roman" w:hAnsi="Times New Roman" w:cs="Times New Roman"/>
          <w:b/>
          <w:sz w:val="24"/>
          <w:szCs w:val="24"/>
          <w:lang w:val="pl-PL"/>
        </w:rPr>
        <w:t>Wyciek danych</w:t>
      </w:r>
      <w:bookmarkEnd w:id="11"/>
    </w:p>
    <w:p w:rsidR="005B0180"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Pr>
          <w:rFonts w:ascii="Times New Roman" w:hAnsi="Times New Roman" w:cs="Times New Roman"/>
          <w:sz w:val="24"/>
          <w:szCs w:val="24"/>
          <w:lang w:val="pl-PL"/>
        </w:rPr>
        <w:t>zazwyczaj</w:t>
      </w:r>
      <w:r w:rsidRPr="00CA754C">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Pr>
          <w:rFonts w:ascii="Times New Roman" w:hAnsi="Times New Roman" w:cs="Times New Roman"/>
          <w:sz w:val="24"/>
          <w:szCs w:val="24"/>
          <w:lang w:val="pl-PL"/>
        </w:rPr>
        <w:t>na</w:t>
      </w:r>
      <w:r w:rsidRPr="00CA754C">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w:t>
      </w:r>
      <w:r w:rsidRPr="005B0180">
        <w:rPr>
          <w:rFonts w:ascii="Times New Roman" w:hAnsi="Times New Roman" w:cs="Times New Roman"/>
          <w:i/>
          <w:sz w:val="24"/>
          <w:szCs w:val="24"/>
          <w:lang w:val="pl-PL"/>
        </w:rPr>
        <w:t>a priori</w:t>
      </w:r>
      <w:r w:rsidRPr="00CA754C">
        <w:rPr>
          <w:rFonts w:ascii="Times New Roman" w:hAnsi="Times New Roman" w:cs="Times New Roman"/>
          <w:sz w:val="24"/>
          <w:szCs w:val="24"/>
          <w:lang w:val="pl-PL"/>
        </w:rPr>
        <w:t xml:space="preserve"> opozycja będzie ścigana przez władze. Dlatego większość takich działań opozycyjnych w ostatniej dekadzie odbywa się </w:t>
      </w:r>
      <w:r w:rsidRPr="00CA754C">
        <w:rPr>
          <w:rFonts w:ascii="Times New Roman" w:hAnsi="Times New Roman" w:cs="Times New Roman"/>
          <w:sz w:val="24"/>
          <w:szCs w:val="24"/>
          <w:lang w:val="pl-PL"/>
        </w:rPr>
        <w:lastRenderedPageBreak/>
        <w:t xml:space="preserve">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W 2021 roku do sieci wyciekła baza danych osób "przekazujący</w:t>
      </w:r>
      <w:r>
        <w:rPr>
          <w:rFonts w:ascii="Times New Roman" w:hAnsi="Times New Roman" w:cs="Times New Roman"/>
          <w:sz w:val="24"/>
          <w:szCs w:val="24"/>
          <w:lang w:val="pl-PL"/>
        </w:rPr>
        <w:t>ch" (wysyłających darowizny) FBK (</w:t>
      </w:r>
      <w:r w:rsidR="005B0180">
        <w:rPr>
          <w:rFonts w:ascii="Times New Roman" w:hAnsi="Times New Roman" w:cs="Times New Roman"/>
          <w:sz w:val="24"/>
          <w:szCs w:val="24"/>
          <w:lang w:val="pl-PL"/>
        </w:rPr>
        <w:t>Fundacja Walki z K</w:t>
      </w:r>
      <w:r w:rsidRPr="00CA754C">
        <w:rPr>
          <w:rFonts w:ascii="Times New Roman" w:hAnsi="Times New Roman" w:cs="Times New Roman"/>
          <w:sz w:val="24"/>
          <w:szCs w:val="24"/>
          <w:lang w:val="pl-PL"/>
        </w:rPr>
        <w:t>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w:t>
      </w:r>
      <w:r w:rsidR="00FE2FD4">
        <w:rPr>
          <w:rFonts w:ascii="Times New Roman" w:hAnsi="Times New Roman" w:cs="Times New Roman"/>
          <w:sz w:val="24"/>
          <w:szCs w:val="24"/>
          <w:lang w:val="pl-PL"/>
        </w:rPr>
        <w:t xml:space="preserve">na </w:t>
      </w:r>
      <w:r w:rsidRPr="00CA754C">
        <w:rPr>
          <w:rFonts w:ascii="Times New Roman" w:hAnsi="Times New Roman" w:cs="Times New Roman"/>
          <w:sz w:val="24"/>
          <w:szCs w:val="24"/>
          <w:lang w:val="pl-PL"/>
        </w:rPr>
        <w:t>już wiele dowiedzieć się. Rosja ma scentralizowany system płatności za me</w:t>
      </w:r>
      <w:r w:rsidR="005B0180">
        <w:rPr>
          <w:rFonts w:ascii="Times New Roman" w:hAnsi="Times New Roman" w:cs="Times New Roman"/>
          <w:sz w:val="24"/>
          <w:szCs w:val="24"/>
          <w:lang w:val="pl-PL"/>
        </w:rPr>
        <w:t>dia i inne usługi p</w:t>
      </w:r>
      <w:r w:rsidRPr="00CA754C">
        <w:rPr>
          <w:rFonts w:ascii="Times New Roman" w:hAnsi="Times New Roman" w:cs="Times New Roman"/>
          <w:sz w:val="24"/>
          <w:szCs w:val="24"/>
          <w:lang w:val="pl-PL"/>
        </w:rPr>
        <w:t>aństwa</w:t>
      </w:r>
      <w:r w:rsidR="005024E2">
        <w:rPr>
          <w:rStyle w:val="ab"/>
          <w:rFonts w:ascii="Times New Roman" w:hAnsi="Times New Roman" w:cs="Times New Roman"/>
          <w:sz w:val="24"/>
          <w:szCs w:val="24"/>
          <w:lang w:val="ru-RU"/>
        </w:rPr>
        <w:footnoteReference w:id="26"/>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w:t>
      </w:r>
      <w:r w:rsidR="005B0180">
        <w:rPr>
          <w:rFonts w:ascii="Times New Roman" w:hAnsi="Times New Roman" w:cs="Times New Roman"/>
          <w:sz w:val="24"/>
          <w:szCs w:val="24"/>
          <w:lang w:val="pl-PL"/>
        </w:rPr>
        <w:t>słała pieniądze na rozwój FBK (Fundusz Walki z K</w:t>
      </w:r>
      <w:r w:rsidRPr="00CA754C">
        <w:rPr>
          <w:rFonts w:ascii="Times New Roman" w:hAnsi="Times New Roman" w:cs="Times New Roman"/>
          <w:sz w:val="24"/>
          <w:szCs w:val="24"/>
          <w:lang w:val="pl-PL"/>
        </w:rPr>
        <w:t>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Pr>
          <w:rFonts w:ascii="Times New Roman" w:hAnsi="Times New Roman" w:cs="Times New Roman"/>
          <w:sz w:val="24"/>
          <w:szCs w:val="24"/>
          <w:lang w:val="pl-PL"/>
        </w:rPr>
        <w:t>e samej władzy, z którą walczą c</w:t>
      </w:r>
      <w:r w:rsidRPr="00CA754C">
        <w:rPr>
          <w:rFonts w:ascii="Times New Roman" w:hAnsi="Times New Roman" w:cs="Times New Roman"/>
          <w:sz w:val="24"/>
          <w:szCs w:val="24"/>
          <w:lang w:val="pl-PL"/>
        </w:rPr>
        <w:t xml:space="preserve">i ostatni. Jeśli u zarania Internetu wielu miało nadzieję, że Internet ma wystarczające bezpieczeństwo, to teraz wiele osób boi się </w:t>
      </w:r>
      <w:r w:rsidRPr="00CA754C">
        <w:rPr>
          <w:rFonts w:ascii="Times New Roman" w:hAnsi="Times New Roman" w:cs="Times New Roman"/>
          <w:sz w:val="24"/>
          <w:szCs w:val="24"/>
          <w:lang w:val="pl-PL"/>
        </w:rPr>
        <w:lastRenderedPageBreak/>
        <w:t>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12" w:name="_Toc11371813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III</w:t>
      </w:r>
      <w:bookmarkEnd w:id="12"/>
    </w:p>
    <w:p w:rsidR="005024E2" w:rsidRDefault="005A20B4" w:rsidP="005B0180">
      <w:pPr>
        <w:spacing w:line="360" w:lineRule="auto"/>
        <w:jc w:val="center"/>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w:t>
      </w:r>
      <w:r w:rsidR="00C73309">
        <w:rPr>
          <w:rFonts w:ascii="Times New Roman" w:hAnsi="Times New Roman" w:cs="Times New Roman"/>
          <w:sz w:val="24"/>
          <w:szCs w:val="24"/>
          <w:lang w:val="pl-PL"/>
        </w:rPr>
        <w:t xml:space="preserve">mediów społecznościowych, </w:t>
      </w:r>
      <w:r w:rsidR="00C73309" w:rsidRPr="00C73309">
        <w:rPr>
          <w:rFonts w:ascii="Times New Roman" w:hAnsi="Times New Roman" w:cs="Times New Roman"/>
          <w:sz w:val="24"/>
          <w:szCs w:val="24"/>
          <w:lang w:val="pl-PL"/>
        </w:rPr>
        <w:t>które możemy zaobserwować bez skom</w:t>
      </w:r>
      <w:r w:rsidR="00C73309">
        <w:rPr>
          <w:rFonts w:ascii="Times New Roman" w:hAnsi="Times New Roman" w:cs="Times New Roman"/>
          <w:sz w:val="24"/>
          <w:szCs w:val="24"/>
          <w:lang w:val="pl-PL"/>
        </w:rPr>
        <w:t>plikowanych badań</w:t>
      </w:r>
      <w:r w:rsidRPr="00C73309">
        <w:rPr>
          <w:rFonts w:ascii="Times New Roman" w:hAnsi="Times New Roman" w:cs="Times New Roman"/>
          <w:sz w:val="24"/>
          <w:szCs w:val="24"/>
          <w:lang w:val="pl-PL"/>
        </w:rPr>
        <w:t>,</w:t>
      </w:r>
      <w:r w:rsidRPr="005A20B4">
        <w:rPr>
          <w:rFonts w:ascii="Times New Roman" w:hAnsi="Times New Roman" w:cs="Times New Roman"/>
          <w:sz w:val="24"/>
          <w:szCs w:val="24"/>
          <w:lang w:val="pl-PL"/>
        </w:rPr>
        <w:t xml:space="preserve">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3" w:name="_Toc113718135"/>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bookmarkEnd w:id="13"/>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t>
      </w:r>
      <w:r w:rsidR="00C73309">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 xml:space="preserve">w </w:t>
      </w:r>
      <w:r w:rsidR="00C73309">
        <w:rPr>
          <w:rFonts w:ascii="Times New Roman" w:hAnsi="Times New Roman" w:cs="Times New Roman"/>
          <w:sz w:val="24"/>
          <w:szCs w:val="24"/>
          <w:lang w:val="pl-PL"/>
        </w:rPr>
        <w:t>Stanach Zjednoczonych</w:t>
      </w:r>
      <w:r w:rsidRPr="005A20B4">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4" w:name="_Toc113718136"/>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bookmarkEnd w:id="14"/>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bookmarkStart w:id="15" w:name="_Toc113718137"/>
      <w:proofErr w:type="spellStart"/>
      <w:r w:rsidRPr="005A20B4">
        <w:rPr>
          <w:rFonts w:ascii="Times New Roman" w:hAnsi="Times New Roman" w:cs="Times New Roman"/>
          <w:b/>
          <w:sz w:val="24"/>
          <w:szCs w:val="24"/>
          <w:lang w:val="ru-RU"/>
        </w:rPr>
        <w:t>Większość</w:t>
      </w:r>
      <w:bookmarkEnd w:id="15"/>
      <w:proofErr w:type="spellEnd"/>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w:t>
      </w:r>
      <w:r w:rsidR="00C73309" w:rsidRPr="00C73309">
        <w:rPr>
          <w:rFonts w:ascii="Times New Roman" w:hAnsi="Times New Roman" w:cs="Times New Roman"/>
          <w:sz w:val="24"/>
          <w:szCs w:val="24"/>
          <w:lang w:val="pl-PL"/>
        </w:rPr>
        <w:t xml:space="preserve">Badało to wielu naukowców, przedstawicieliu wielu nauk.  M.in. zajęto </w:t>
      </w:r>
      <w:r w:rsidR="00C73309">
        <w:rPr>
          <w:rFonts w:ascii="Times New Roman" w:hAnsi="Times New Roman" w:cs="Times New Roman"/>
          <w:sz w:val="24"/>
          <w:szCs w:val="24"/>
          <w:lang w:val="pl-PL"/>
        </w:rPr>
        <w:t xml:space="preserve">się tym zagadnieniem w </w:t>
      </w:r>
      <w:r w:rsidRPr="005A20B4">
        <w:rPr>
          <w:rFonts w:ascii="Times New Roman" w:hAnsi="Times New Roman" w:cs="Times New Roman"/>
          <w:sz w:val="24"/>
          <w:szCs w:val="24"/>
          <w:lang w:val="pl-PL"/>
        </w:rPr>
        <w:t>tak zwany</w:t>
      </w:r>
      <w:r w:rsidR="00C73309">
        <w:rPr>
          <w:rFonts w:ascii="Times New Roman" w:hAnsi="Times New Roman" w:cs="Times New Roman"/>
          <w:sz w:val="24"/>
          <w:szCs w:val="24"/>
          <w:lang w:val="pl-PL"/>
        </w:rPr>
        <w:t>m</w:t>
      </w:r>
      <w:r w:rsidRPr="005A20B4">
        <w:rPr>
          <w:rFonts w:ascii="Times New Roman" w:hAnsi="Times New Roman" w:cs="Times New Roman"/>
          <w:sz w:val="24"/>
          <w:szCs w:val="24"/>
          <w:lang w:val="pl-PL"/>
        </w:rPr>
        <w:t xml:space="preserve">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7"/>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6" w:name="_Toc113718138"/>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bookmarkEnd w:id="16"/>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w:t>
      </w:r>
      <w:r w:rsidR="00DD1DCE">
        <w:rPr>
          <w:rFonts w:ascii="Times New Roman" w:hAnsi="Times New Roman" w:cs="Times New Roman"/>
          <w:color w:val="000000" w:themeColor="text1"/>
          <w:sz w:val="24"/>
          <w:szCs w:val="24"/>
          <w:lang w:val="pl-PL"/>
        </w:rPr>
        <w:t>pisał jej w celach</w:t>
      </w:r>
      <w:r w:rsidRPr="00A271EB">
        <w:rPr>
          <w:rFonts w:ascii="Times New Roman" w:hAnsi="Times New Roman" w:cs="Times New Roman"/>
          <w:color w:val="000000" w:themeColor="text1"/>
          <w:sz w:val="24"/>
          <w:szCs w:val="24"/>
          <w:lang w:val="pl-PL"/>
        </w:rPr>
        <w:t xml:space="preserve">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lastRenderedPageBreak/>
        <w:t>W dniu 16 kwietnia 2015 roku, podczas bezpośredniej linii Putin powiedział: "Czy możemy, czy jesteśmy gotowi, aby teraz wziąć i dramatycznie podnieść wiek emerytalny? Wierzę, że nie.”. 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3"/>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7" w:name="_Toc113718139"/>
      <w:r w:rsidRPr="00A271EB">
        <w:rPr>
          <w:rFonts w:ascii="Times New Roman" w:hAnsi="Times New Roman" w:cs="Times New Roman"/>
          <w:b/>
          <w:color w:val="000000" w:themeColor="text1"/>
          <w:sz w:val="24"/>
          <w:szCs w:val="24"/>
          <w:lang w:val="pl-PL"/>
        </w:rPr>
        <w:lastRenderedPageBreak/>
        <w:t xml:space="preserve">3.5 </w:t>
      </w:r>
      <w:r w:rsidR="00A271EB" w:rsidRPr="00A271EB">
        <w:rPr>
          <w:rFonts w:ascii="Times New Roman" w:hAnsi="Times New Roman" w:cs="Times New Roman"/>
          <w:b/>
          <w:color w:val="000000" w:themeColor="text1"/>
          <w:sz w:val="24"/>
          <w:szCs w:val="24"/>
          <w:lang w:val="pl-PL"/>
        </w:rPr>
        <w:t>Uwikłanie</w:t>
      </w:r>
      <w:bookmarkEnd w:id="17"/>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5"/>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6"/>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7"/>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bookmarkStart w:id="18" w:name="_Toc113718140"/>
      <w:proofErr w:type="spellStart"/>
      <w:r w:rsidRPr="00A271EB">
        <w:rPr>
          <w:rFonts w:ascii="Times New Roman" w:hAnsi="Times New Roman" w:cs="Times New Roman"/>
          <w:b/>
          <w:color w:val="000000" w:themeColor="text1"/>
          <w:sz w:val="24"/>
          <w:szCs w:val="24"/>
          <w:lang w:val="ru-RU"/>
        </w:rPr>
        <w:t>Blogerzy</w:t>
      </w:r>
      <w:bookmarkEnd w:id="18"/>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8"/>
      </w:r>
    </w:p>
    <w:p w:rsidR="003148D2" w:rsidRPr="009F33AB" w:rsidRDefault="003148D2" w:rsidP="003148D2">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bookmarkStart w:id="19" w:name="_Toc113718141"/>
      <w:proofErr w:type="spellStart"/>
      <w:r w:rsidRPr="003148D2">
        <w:rPr>
          <w:rFonts w:ascii="Times New Roman" w:hAnsi="Times New Roman" w:cs="Times New Roman"/>
          <w:b/>
          <w:sz w:val="24"/>
          <w:szCs w:val="24"/>
          <w:lang w:val="ru-RU"/>
        </w:rPr>
        <w:t>wpływ</w:t>
      </w:r>
      <w:bookmarkEnd w:id="19"/>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 xml:space="preserve">Trwa akcja na rzecz Aleksieja Nawalnego " pisze dziennik </w:t>
      </w:r>
      <w:r w:rsidR="00DD1DCE">
        <w:rPr>
          <w:rFonts w:ascii="Times New Roman" w:hAnsi="Times New Roman" w:cs="Times New Roman"/>
          <w:sz w:val="24"/>
          <w:szCs w:val="24"/>
          <w:lang w:val="pl-PL"/>
        </w:rPr>
        <w:t>Dożdż</w:t>
      </w:r>
      <w:r w:rsidRPr="009F33AB">
        <w:rPr>
          <w:rFonts w:ascii="Times New Roman" w:hAnsi="Times New Roman" w:cs="Times New Roman"/>
          <w:sz w:val="24"/>
          <w:szCs w:val="24"/>
          <w:lang w:val="pl-PL"/>
        </w:rPr>
        <w:t>.</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DD1DCE">
        <w:rPr>
          <w:rFonts w:ascii="Times New Roman" w:hAnsi="Times New Roman" w:cs="Times New Roman"/>
          <w:sz w:val="24"/>
          <w:szCs w:val="24"/>
          <w:lang w:val="pl-PL"/>
        </w:rPr>
        <w:t xml:space="preserve">Doskonała technika, z której korzysta zarówno Nawalny w swoich filmach, mówiąc, że "Putin jest złodziejem", jak i prorządowy propagandysty stale unikając nazywania Aleksieja Nawalnego po imieniu i używają </w:t>
      </w:r>
      <w:r w:rsidR="008F3047">
        <w:rPr>
          <w:rFonts w:ascii="Times New Roman" w:hAnsi="Times New Roman" w:cs="Times New Roman"/>
          <w:sz w:val="24"/>
          <w:szCs w:val="24"/>
          <w:lang w:val="pl-PL"/>
        </w:rPr>
        <w:t>do tego zwrotów takich jak: "tego obywatela", "berliński pacjent", "skazany</w:t>
      </w:r>
      <w:r w:rsidR="00DD1DCE" w:rsidRPr="00DD1DCE">
        <w:rPr>
          <w:rFonts w:ascii="Times New Roman" w:hAnsi="Times New Roman" w:cs="Times New Roman"/>
          <w:sz w:val="24"/>
          <w:szCs w:val="24"/>
          <w:lang w:val="pl-PL"/>
        </w:rPr>
        <w:t>"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20" w:name="_Toc113718142"/>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IV</w:t>
      </w:r>
      <w:bookmarkEnd w:id="20"/>
    </w:p>
    <w:p w:rsidR="005024E2" w:rsidRPr="00B75851" w:rsidRDefault="003148D2" w:rsidP="005B0180">
      <w:pPr>
        <w:spacing w:line="360" w:lineRule="auto"/>
        <w:jc w:val="center"/>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w latach 90. ubiegłego wieku aktywność protestacyjna </w:t>
      </w:r>
      <w:r w:rsidR="009211D2">
        <w:rPr>
          <w:rFonts w:ascii="Times New Roman" w:hAnsi="Times New Roman" w:cs="Times New Roman"/>
          <w:sz w:val="24"/>
          <w:szCs w:val="24"/>
          <w:lang w:val="pl-PL"/>
        </w:rPr>
        <w:t>osiągała</w:t>
      </w:r>
      <w:r w:rsidRPr="00B75851">
        <w:rPr>
          <w:rFonts w:ascii="Times New Roman" w:hAnsi="Times New Roman" w:cs="Times New Roman"/>
          <w:sz w:val="24"/>
          <w:szCs w:val="24"/>
          <w:lang w:val="pl-PL"/>
        </w:rPr>
        <w:t xml:space="preserve"> maksymalne wskaźniki. Nie jest to zaskakujące, ale w większości protesty miały charakte</w:t>
      </w:r>
      <w:r w:rsidR="009211D2">
        <w:rPr>
          <w:rFonts w:ascii="Times New Roman" w:hAnsi="Times New Roman" w:cs="Times New Roman"/>
          <w:sz w:val="24"/>
          <w:szCs w:val="24"/>
          <w:lang w:val="pl-PL"/>
        </w:rPr>
        <w:t>r ekonomiczny. Tak opisuje się l</w:t>
      </w:r>
      <w:r w:rsidRPr="00B75851">
        <w:rPr>
          <w:rFonts w:ascii="Times New Roman" w:hAnsi="Times New Roman" w:cs="Times New Roman"/>
          <w:sz w:val="24"/>
          <w:szCs w:val="24"/>
          <w:lang w:val="pl-PL"/>
        </w:rPr>
        <w:t>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raporcie Instytutu współczesnej Rosji</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Pr>
          <w:rFonts w:ascii="Times New Roman" w:hAnsi="Times New Roman" w:cs="Times New Roman"/>
          <w:sz w:val="24"/>
          <w:szCs w:val="24"/>
          <w:lang w:val="pl-PL"/>
        </w:rPr>
        <w:t>potężnym symbolem solidarności o</w:t>
      </w:r>
      <w:r w:rsidRPr="00B75851">
        <w:rPr>
          <w:rFonts w:ascii="Times New Roman" w:hAnsi="Times New Roman" w:cs="Times New Roman"/>
          <w:sz w:val="24"/>
          <w:szCs w:val="24"/>
          <w:lang w:val="pl-PL"/>
        </w:rPr>
        <w:t>bywatelskiej. Niemniej jednak lata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9211D2">
        <w:rPr>
          <w:rFonts w:ascii="Times New Roman" w:hAnsi="Times New Roman" w:cs="Times New Roman"/>
          <w:sz w:val="24"/>
          <w:szCs w:val="24"/>
          <w:lang w:val="pl-PL"/>
        </w:rPr>
        <w:t>blokowanie autostrad</w:t>
      </w:r>
      <w:r w:rsidRPr="00B75851">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Pr="009211D2"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2005 roku Putin po raz pierwszy stanął w obliczu pierwszych, masowych protestów związanych z tzw. monetyzacją świadczeń. Tak opisuje wydarzenia w 2005 roku Lulka Olga Fiodorowna</w:t>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"Na samym początku reformy monetyzacji świadczeń spowodowało jednoczesny efekt </w:t>
      </w:r>
      <w:r w:rsidRPr="00B75851">
        <w:rPr>
          <w:rFonts w:ascii="Times New Roman" w:hAnsi="Times New Roman" w:cs="Times New Roman"/>
          <w:sz w:val="24"/>
          <w:szCs w:val="24"/>
          <w:lang w:val="pl-PL"/>
        </w:rPr>
        <w:lastRenderedPageBreak/>
        <w:t>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r w:rsidR="009211D2">
        <w:rPr>
          <w:rStyle w:val="ab"/>
          <w:rFonts w:ascii="Times New Roman" w:hAnsi="Times New Roman" w:cs="Times New Roman"/>
          <w:sz w:val="24"/>
          <w:szCs w:val="24"/>
          <w:lang w:val="ru-RU"/>
        </w:rPr>
        <w:footnoteReference w:id="42"/>
      </w:r>
      <w:r w:rsidR="009211D2">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Ponadto Olga Fiodorowna, opierając się na Nikovskaya L. I., Jakimets V. N. charakter konfliktu Rosyjskiej transformacji politycznej pisze, że o wzroście napięć społecznych </w:t>
      </w:r>
      <w:r w:rsidR="009211D2" w:rsidRPr="009211D2">
        <w:rPr>
          <w:rFonts w:ascii="Times New Roman" w:hAnsi="Times New Roman" w:cs="Times New Roman"/>
          <w:sz w:val="24"/>
          <w:szCs w:val="24"/>
          <w:lang w:val="pl-PL"/>
        </w:rPr>
        <w:t xml:space="preserve">twierdzili </w:t>
      </w:r>
      <w:r w:rsidRPr="00B75851">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Pr>
          <w:rFonts w:ascii="Times New Roman" w:hAnsi="Times New Roman" w:cs="Times New Roman"/>
          <w:sz w:val="24"/>
          <w:szCs w:val="24"/>
          <w:lang w:val="pl-PL"/>
        </w:rPr>
        <w:t>zanotowano</w:t>
      </w:r>
      <w:r w:rsidRPr="00B75851">
        <w:rPr>
          <w:rFonts w:ascii="Times New Roman" w:hAnsi="Times New Roman" w:cs="Times New Roman"/>
          <w:sz w:val="24"/>
          <w:szCs w:val="24"/>
          <w:lang w:val="pl-PL"/>
        </w:rPr>
        <w:t xml:space="preserve"> najwyższy wskaźnik nieufności wobec rządu Rosji</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4"/>
      </w:r>
      <w:r w:rsidR="005024E2" w:rsidRPr="00B75851">
        <w:rPr>
          <w:rFonts w:ascii="Times New Roman" w:hAnsi="Times New Roman" w:cs="Times New Roman"/>
          <w:sz w:val="24"/>
          <w:szCs w:val="24"/>
          <w:lang w:val="pl-PL"/>
        </w:rPr>
        <w:t>.</w:t>
      </w:r>
    </w:p>
    <w:p w:rsidR="00B75851" w:rsidRPr="00B75851" w:rsidRDefault="009211D2" w:rsidP="00B75851">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Przed kryzysem w 2008 roku, o</w:t>
      </w:r>
      <w:r w:rsidR="00B75851" w:rsidRPr="00B75851">
        <w:rPr>
          <w:rFonts w:ascii="Times New Roman" w:hAnsi="Times New Roman" w:cs="Times New Roman"/>
          <w:sz w:val="24"/>
          <w:szCs w:val="24"/>
          <w:lang w:val="pl-PL"/>
        </w:rPr>
        <w:t>cena Putina i procent poparcia dla działalności rządu był u szczytu</w:t>
      </w:r>
      <w:r w:rsidR="00B75851"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5"/>
      </w:r>
      <w:r w:rsidR="005024E2" w:rsidRPr="00B75851">
        <w:rPr>
          <w:rFonts w:ascii="Times New Roman" w:hAnsi="Times New Roman" w:cs="Times New Roman"/>
          <w:sz w:val="24"/>
          <w:szCs w:val="24"/>
          <w:lang w:val="pl-PL"/>
        </w:rPr>
        <w:t xml:space="preserve">. </w:t>
      </w:r>
      <w:r w:rsidR="00B75851" w:rsidRPr="00B75851">
        <w:rPr>
          <w:rFonts w:ascii="Times New Roman" w:hAnsi="Times New Roman" w:cs="Times New Roman"/>
          <w:sz w:val="24"/>
          <w:szCs w:val="24"/>
          <w:lang w:val="pl-PL"/>
        </w:rPr>
        <w:t xml:space="preserve">Chociaż już w październiku 2008 r., kiedy indeks s &amp; p500 i indeks PTC zaczęły </w:t>
      </w:r>
      <w:r w:rsidR="00B75851" w:rsidRPr="00B75851">
        <w:rPr>
          <w:rFonts w:ascii="Times New Roman" w:hAnsi="Times New Roman" w:cs="Times New Roman"/>
          <w:sz w:val="24"/>
          <w:szCs w:val="24"/>
          <w:lang w:val="pl-PL"/>
        </w:rPr>
        <w:lastRenderedPageBreak/>
        <w:t xml:space="preserve">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21" w:name="_Toc113718143"/>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w:t>
      </w:r>
      <w:bookmarkEnd w:id="21"/>
    </w:p>
    <w:p w:rsidR="005024E2" w:rsidRPr="009F33AB" w:rsidRDefault="00904166" w:rsidP="005B0180">
      <w:pPr>
        <w:spacing w:line="360" w:lineRule="auto"/>
        <w:jc w:val="center"/>
        <w:rPr>
          <w:rFonts w:ascii="Times New Roman" w:hAnsi="Times New Roman" w:cs="Times New Roman"/>
          <w:b/>
          <w:sz w:val="32"/>
          <w:szCs w:val="32"/>
          <w:lang w:val="pl-PL"/>
        </w:rPr>
      </w:pPr>
      <w:r w:rsidRPr="009F33AB">
        <w:rPr>
          <w:rFonts w:ascii="Times New Roman" w:hAnsi="Times New Roman" w:cs="Times New Roman"/>
          <w:b/>
          <w:sz w:val="32"/>
          <w:szCs w:val="32"/>
          <w:lang w:val="pl-PL"/>
        </w:rPr>
        <w:t>Aktywność protestacyjna w latach 2010 – 2020</w:t>
      </w:r>
    </w:p>
    <w:p w:rsidR="005024E2" w:rsidRPr="009F33AB" w:rsidRDefault="005024E2" w:rsidP="005024E2">
      <w:pPr>
        <w:spacing w:line="360" w:lineRule="auto"/>
        <w:rPr>
          <w:rFonts w:ascii="Times New Roman" w:hAnsi="Times New Roman" w:cs="Times New Roman"/>
          <w:b/>
          <w:sz w:val="32"/>
          <w:szCs w:val="32"/>
          <w:lang w:val="pl-PL"/>
        </w:rPr>
      </w:pPr>
    </w:p>
    <w:p w:rsidR="004A4F24"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w:t>
      </w:r>
      <w:r w:rsidR="004A4F24">
        <w:rPr>
          <w:rFonts w:ascii="Times New Roman" w:hAnsi="Times New Roman" w:cs="Times New Roman"/>
          <w:sz w:val="24"/>
          <w:szCs w:val="24"/>
          <w:lang w:val="pl-PL"/>
        </w:rPr>
        <w:t>eku naznaczona była tak zwaną "</w:t>
      </w:r>
      <w:r w:rsidRPr="00904166">
        <w:rPr>
          <w:rFonts w:ascii="Times New Roman" w:hAnsi="Times New Roman" w:cs="Times New Roman"/>
          <w:sz w:val="24"/>
          <w:szCs w:val="24"/>
          <w:lang w:val="pl-PL"/>
        </w:rPr>
        <w:t xml:space="preserve">rewolucją </w:t>
      </w:r>
      <w:r w:rsidR="004A4F24" w:rsidRPr="004A4F24">
        <w:rPr>
          <w:rFonts w:ascii="Times New Roman" w:hAnsi="Times New Roman" w:cs="Times New Roman"/>
          <w:sz w:val="24"/>
          <w:szCs w:val="24"/>
          <w:lang w:val="pl-PL"/>
        </w:rPr>
        <w:t xml:space="preserve">Bołotną </w:t>
      </w:r>
      <w:r w:rsidRPr="00904166">
        <w:rPr>
          <w:rFonts w:ascii="Times New Roman" w:hAnsi="Times New Roman" w:cs="Times New Roman"/>
          <w:sz w:val="24"/>
          <w:szCs w:val="24"/>
          <w:lang w:val="pl-PL"/>
        </w:rPr>
        <w:t>"lub"rewolucją śnieżną</w:t>
      </w:r>
      <w:r w:rsidR="004A4F24">
        <w:rPr>
          <w:rFonts w:ascii="Times New Roman" w:hAnsi="Times New Roman" w:cs="Times New Roman"/>
          <w:sz w:val="24"/>
          <w:szCs w:val="24"/>
          <w:lang w:val="pl-PL"/>
        </w:rPr>
        <w:t>". Jak pisze Miryasova O. A. " N</w:t>
      </w:r>
      <w:r w:rsidRPr="00904166">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w:t>
      </w:r>
      <w:r w:rsidR="004A4F24">
        <w:rPr>
          <w:rFonts w:ascii="Times New Roman" w:hAnsi="Times New Roman" w:cs="Times New Roman"/>
          <w:sz w:val="24"/>
          <w:szCs w:val="24"/>
          <w:lang w:val="pl-PL"/>
        </w:rPr>
        <w:t>nych z e</w:t>
      </w:r>
      <w:r w:rsidRPr="00904166">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Pr>
          <w:rFonts w:ascii="Times New Roman" w:hAnsi="Times New Roman" w:cs="Times New Roman"/>
          <w:sz w:val="24"/>
          <w:szCs w:val="24"/>
          <w:lang w:val="pl-PL"/>
        </w:rPr>
        <w:t xml:space="preserve"> pt. R</w:t>
      </w:r>
      <w:r w:rsidRPr="00904166">
        <w:rPr>
          <w:rFonts w:ascii="Times New Roman" w:hAnsi="Times New Roman" w:cs="Times New Roman"/>
          <w:sz w:val="24"/>
          <w:szCs w:val="24"/>
          <w:lang w:val="pl-PL"/>
        </w:rPr>
        <w:t>uch protestacyjny w Rosji w latach 2011-2012</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004A4F24">
        <w:rPr>
          <w:rFonts w:ascii="Times New Roman" w:hAnsi="Times New Roman" w:cs="Times New Roman"/>
          <w:sz w:val="24"/>
          <w:szCs w:val="24"/>
          <w:lang w:val="pl-PL"/>
        </w:rPr>
        <w:t>opisuje</w:t>
      </w:r>
      <w:r w:rsidRPr="00904166">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Pr>
          <w:rFonts w:ascii="Times New Roman" w:hAnsi="Times New Roman" w:cs="Times New Roman"/>
          <w:sz w:val="24"/>
          <w:szCs w:val="24"/>
          <w:lang w:val="pl-PL"/>
        </w:rPr>
        <w:t xml:space="preserve"> i</w:t>
      </w:r>
      <w:r w:rsidRPr="00904166">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Pr>
          <w:rFonts w:ascii="Times New Roman" w:hAnsi="Times New Roman" w:cs="Times New Roman"/>
          <w:sz w:val="24"/>
          <w:szCs w:val="24"/>
          <w:lang w:val="pl-PL"/>
        </w:rPr>
        <w:t xml:space="preserve">wiadczenie. </w:t>
      </w:r>
      <w:r w:rsidRPr="00904166">
        <w:rPr>
          <w:rFonts w:ascii="Times New Roman" w:hAnsi="Times New Roman" w:cs="Times New Roman"/>
          <w:sz w:val="24"/>
          <w:szCs w:val="24"/>
          <w:lang w:val="pl-PL"/>
        </w:rPr>
        <w:t xml:space="preserve">Ponadto w tym raporcie zauważono, że w Moskwie większość protestujących miała </w:t>
      </w:r>
      <w:r w:rsidR="004A4F24" w:rsidRPr="004A4F24">
        <w:rPr>
          <w:rFonts w:ascii="Times New Roman" w:hAnsi="Times New Roman" w:cs="Times New Roman"/>
          <w:sz w:val="24"/>
          <w:szCs w:val="24"/>
          <w:lang w:val="pl-PL"/>
        </w:rPr>
        <w:t xml:space="preserve">poziom zamożności wyżej średniego </w:t>
      </w:r>
      <w:r w:rsidRPr="00904166">
        <w:rPr>
          <w:rFonts w:ascii="Times New Roman" w:hAnsi="Times New Roman" w:cs="Times New Roman"/>
          <w:sz w:val="24"/>
          <w:szCs w:val="24"/>
          <w:lang w:val="pl-PL"/>
        </w:rPr>
        <w:t>(75%). Tylko 25% ludności kraju ma takie bogactwo. To właśnie stało się znakiem rozpoznawczym protestujących.</w:t>
      </w:r>
    </w:p>
    <w:p w:rsidR="004A4F24"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lastRenderedPageBreak/>
        <w:t xml:space="preserve">Po 2013 r. potencjał protestu znacznie spadł. Chociaż były oddzielne akcje protestacyjne, na przykład akcja na rzecz Aleksieja Nawalnego w 2013 r., to wtedy był sądzony w sprawie Kirov-les, czyli akcji w 2015 r. po zabójstwie Borysa Niemcowa. </w:t>
      </w:r>
    </w:p>
    <w:p w:rsidR="004A4F24" w:rsidRDefault="004A4F24"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904166" w:rsidRPr="00904166">
        <w:rPr>
          <w:rFonts w:ascii="Times New Roman" w:hAnsi="Times New Roman" w:cs="Times New Roman"/>
          <w:sz w:val="24"/>
          <w:szCs w:val="24"/>
          <w:lang w:val="pl-PL"/>
        </w:rPr>
        <w:t>owy szczyt aktywności protestacyjnej w Rosji przypadł n</w:t>
      </w:r>
      <w:r>
        <w:rPr>
          <w:rFonts w:ascii="Times New Roman" w:hAnsi="Times New Roman" w:cs="Times New Roman"/>
          <w:sz w:val="24"/>
          <w:szCs w:val="24"/>
          <w:lang w:val="pl-PL"/>
        </w:rPr>
        <w:t>a 2017 rok, tak zwane protesty antykorupcyjne wywołane filmem "O</w:t>
      </w:r>
      <w:r w:rsidR="00904166" w:rsidRPr="00904166">
        <w:rPr>
          <w:rFonts w:ascii="Times New Roman" w:hAnsi="Times New Roman" w:cs="Times New Roman"/>
          <w:sz w:val="24"/>
          <w:szCs w:val="24"/>
          <w:lang w:val="pl-PL"/>
        </w:rPr>
        <w:t>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904166" w:rsidRPr="00904166">
        <w:rPr>
          <w:rFonts w:ascii="Times New Roman" w:hAnsi="Times New Roman" w:cs="Times New Roman"/>
          <w:sz w:val="24"/>
          <w:szCs w:val="24"/>
          <w:lang w:val="pl-PL"/>
        </w:rPr>
        <w:t>"W okresie od września 2017 r. do października 2018 r. odnotowano 1174 akcje przeciwko podniesieniu wieku emerytalneg</w:t>
      </w:r>
      <w:r>
        <w:rPr>
          <w:rFonts w:ascii="Times New Roman" w:hAnsi="Times New Roman" w:cs="Times New Roman"/>
          <w:sz w:val="24"/>
          <w:szCs w:val="24"/>
          <w:lang w:val="pl-PL"/>
        </w:rPr>
        <w:t>o, z czego połowa przypadła na l</w:t>
      </w:r>
      <w:r w:rsidR="00904166" w:rsidRPr="00904166">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pozasystemową". </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lutym 2019 r. w 44 miastach odbyły się protesty w sprawie reformy śmieci</w:t>
      </w:r>
      <w:r w:rsidR="005024E2">
        <w:rPr>
          <w:rStyle w:val="ab"/>
          <w:rFonts w:ascii="Times New Roman" w:hAnsi="Times New Roman" w:cs="Times New Roman"/>
          <w:sz w:val="24"/>
          <w:szCs w:val="24"/>
          <w:lang w:val="ru-RU"/>
        </w:rPr>
        <w:footnoteReference w:id="50"/>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4A4F24">
        <w:rPr>
          <w:rFonts w:ascii="Times New Roman" w:hAnsi="Times New Roman" w:cs="Times New Roman"/>
          <w:sz w:val="24"/>
          <w:szCs w:val="24"/>
          <w:lang w:val="pl-PL"/>
        </w:rPr>
        <w:t>rządaniami</w:t>
      </w:r>
      <w:r w:rsidRPr="00904166">
        <w:rPr>
          <w:rFonts w:ascii="Times New Roman" w:hAnsi="Times New Roman" w:cs="Times New Roman"/>
          <w:sz w:val="24"/>
          <w:szCs w:val="24"/>
          <w:lang w:val="pl-PL"/>
        </w:rPr>
        <w:t xml:space="preserve"> politycznymi i gospodarczymi rośnie, choć w latach 2014-2017 był stosunkowo spokojny</w:t>
      </w:r>
      <w:r w:rsidR="005024E2">
        <w:rPr>
          <w:rStyle w:val="ab"/>
          <w:rFonts w:ascii="Times New Roman" w:hAnsi="Times New Roman" w:cs="Times New Roman"/>
          <w:sz w:val="24"/>
          <w:szCs w:val="24"/>
          <w:lang w:val="ru-RU"/>
        </w:rPr>
        <w:footnoteReference w:id="51"/>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2"/>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3"/>
      </w:r>
      <w:r w:rsidR="00345553">
        <w:rPr>
          <w:rStyle w:val="ab"/>
          <w:rFonts w:ascii="Times New Roman" w:hAnsi="Times New Roman" w:cs="Times New Roman"/>
          <w:sz w:val="24"/>
          <w:szCs w:val="24"/>
          <w:lang w:val="pl-PL"/>
        </w:rPr>
        <w:footnoteReference w:id="54"/>
      </w:r>
      <w:r w:rsidR="00345553" w:rsidRPr="00345553">
        <w:rPr>
          <w:rFonts w:ascii="Times New Roman" w:hAnsi="Times New Roman" w:cs="Times New Roman"/>
          <w:sz w:val="24"/>
          <w:szCs w:val="24"/>
          <w:lang w:val="pl-PL"/>
        </w:rPr>
        <w:t xml:space="preserve">, </w:t>
      </w:r>
      <w:r w:rsidR="00AA0E39">
        <w:rPr>
          <w:rFonts w:ascii="Times New Roman" w:hAnsi="Times New Roman" w:cs="Times New Roman"/>
          <w:sz w:val="24"/>
          <w:szCs w:val="24"/>
          <w:lang w:val="pl-PL"/>
        </w:rPr>
        <w:t>a to,</w:t>
      </w:r>
      <w:r w:rsidR="00345553" w:rsidRPr="00345553">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władz sposób. Tak więc, </w:t>
      </w:r>
      <w:r w:rsidR="00345553" w:rsidRPr="00345553">
        <w:rPr>
          <w:rFonts w:ascii="Times New Roman" w:hAnsi="Times New Roman" w:cs="Times New Roman"/>
          <w:sz w:val="24"/>
          <w:szCs w:val="24"/>
          <w:lang w:val="pl-PL"/>
        </w:rPr>
        <w:lastRenderedPageBreak/>
        <w:t xml:space="preserve">promując informacje, że </w:t>
      </w:r>
      <w:r w:rsidR="00AA0E39">
        <w:rPr>
          <w:rFonts w:ascii="Times New Roman" w:hAnsi="Times New Roman" w:cs="Times New Roman"/>
          <w:sz w:val="24"/>
          <w:szCs w:val="24"/>
          <w:lang w:val="pl-PL"/>
        </w:rPr>
        <w:t xml:space="preserve">W. </w:t>
      </w:r>
      <w:r w:rsidR="00345553" w:rsidRPr="00345553">
        <w:rPr>
          <w:rFonts w:ascii="Times New Roman" w:hAnsi="Times New Roman" w:cs="Times New Roman"/>
          <w:sz w:val="24"/>
          <w:szCs w:val="24"/>
          <w:lang w:val="pl-PL"/>
        </w:rPr>
        <w:t xml:space="preserve">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22" w:name="_Toc11371814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w:t>
      </w:r>
      <w:bookmarkEnd w:id="22"/>
    </w:p>
    <w:p w:rsidR="005024E2" w:rsidRPr="00904166" w:rsidRDefault="00904166" w:rsidP="005B0180">
      <w:pPr>
        <w:spacing w:line="360" w:lineRule="auto"/>
        <w:jc w:val="center"/>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 xml:space="preserve">W kontekście pierwszych dwóch dekad XXI wieku widać, że aktywność protestacyjna we współczesnej Rosji nie rośnie </w:t>
      </w:r>
      <w:r w:rsidR="007854FF" w:rsidRPr="007854FF">
        <w:rPr>
          <w:rFonts w:ascii="Times New Roman" w:hAnsi="Times New Roman" w:cs="Times New Roman"/>
          <w:sz w:val="24"/>
          <w:szCs w:val="24"/>
          <w:lang w:val="pl-PL"/>
        </w:rPr>
        <w:t>gwałtownie</w:t>
      </w:r>
      <w:r w:rsidRPr="007854FF">
        <w:rPr>
          <w:rFonts w:ascii="Times New Roman" w:hAnsi="Times New Roman" w:cs="Times New Roman"/>
          <w:sz w:val="24"/>
          <w:szCs w:val="24"/>
          <w:lang w:val="pl-PL"/>
        </w:rPr>
        <w:t>.</w:t>
      </w:r>
      <w:r w:rsidRPr="00904166">
        <w:rPr>
          <w:rFonts w:ascii="Times New Roman" w:hAnsi="Times New Roman" w:cs="Times New Roman"/>
          <w:sz w:val="24"/>
          <w:szCs w:val="24"/>
          <w:lang w:val="pl-PL"/>
        </w:rPr>
        <w:t xml:space="preserve">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6"/>
      </w:r>
      <w:r w:rsidR="005024E2" w:rsidRPr="00904166">
        <w:rPr>
          <w:rFonts w:ascii="Times New Roman" w:hAnsi="Times New Roman" w:cs="Times New Roman"/>
          <w:sz w:val="24"/>
          <w:szCs w:val="24"/>
          <w:lang w:val="pl-PL"/>
        </w:rPr>
        <w:t xml:space="preserve">. </w:t>
      </w:r>
      <w:r w:rsidR="007854FF">
        <w:rPr>
          <w:rFonts w:ascii="Times New Roman" w:hAnsi="Times New Roman" w:cs="Times New Roman"/>
          <w:sz w:val="24"/>
          <w:szCs w:val="24"/>
          <w:lang w:val="pl-PL"/>
        </w:rPr>
        <w:t>Aktywność protestacyjna przez 10 lat (2010</w:t>
      </w:r>
      <w:r w:rsidRPr="00904166">
        <w:rPr>
          <w:rFonts w:ascii="Times New Roman" w:hAnsi="Times New Roman" w:cs="Times New Roman"/>
          <w:sz w:val="24"/>
          <w:szCs w:val="24"/>
          <w:lang w:val="pl-PL"/>
        </w:rPr>
        <w:t xml:space="preserve"> - 2020) prawie zawsze pozostawała na tym sa</w:t>
      </w:r>
      <w:r w:rsidR="007854FF">
        <w:rPr>
          <w:rFonts w:ascii="Times New Roman" w:hAnsi="Times New Roman" w:cs="Times New Roman"/>
          <w:sz w:val="24"/>
          <w:szCs w:val="24"/>
          <w:lang w:val="pl-PL"/>
        </w:rPr>
        <w:t>mym poziomie. Nie ma silnego s</w:t>
      </w:r>
      <w:r w:rsidRPr="00904166">
        <w:rPr>
          <w:rFonts w:ascii="Times New Roman" w:hAnsi="Times New Roman" w:cs="Times New Roman"/>
          <w:sz w:val="24"/>
          <w:szCs w:val="24"/>
          <w:lang w:val="pl-PL"/>
        </w:rPr>
        <w:t xml:space="preserve">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w:t>
      </w:r>
      <w:r w:rsidR="007854FF" w:rsidRPr="007854FF">
        <w:rPr>
          <w:rFonts w:ascii="Times New Roman" w:hAnsi="Times New Roman" w:cs="Times New Roman"/>
          <w:sz w:val="24"/>
          <w:szCs w:val="24"/>
          <w:lang w:val="pl-PL"/>
        </w:rPr>
        <w:t xml:space="preserve">protestacyjnego </w:t>
      </w:r>
      <w:r w:rsidRPr="00904166">
        <w:rPr>
          <w:rFonts w:ascii="Times New Roman" w:hAnsi="Times New Roman" w:cs="Times New Roman"/>
          <w:sz w:val="24"/>
          <w:szCs w:val="24"/>
          <w:lang w:val="pl-PL"/>
        </w:rPr>
        <w:t>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23" w:name="_Toc113718145"/>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VII</w:t>
      </w:r>
      <w:bookmarkEnd w:id="23"/>
    </w:p>
    <w:p w:rsidR="005024E2" w:rsidRPr="00065A9F" w:rsidRDefault="00904166" w:rsidP="005B0180">
      <w:pPr>
        <w:spacing w:line="360" w:lineRule="auto"/>
        <w:jc w:val="center"/>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Na podstawie wyników tego badania możemy powiedzieć, że potencjał protestacyjny w Rosji pozostaje na tym </w:t>
      </w:r>
      <w:r w:rsidR="007854FF">
        <w:rPr>
          <w:rFonts w:ascii="Times New Roman" w:hAnsi="Times New Roman" w:cs="Times New Roman"/>
          <w:sz w:val="24"/>
          <w:szCs w:val="24"/>
          <w:lang w:val="pl-PL"/>
        </w:rPr>
        <w:t>samym poziomie przez ostatnie 1</w:t>
      </w:r>
      <w:r w:rsidRPr="00065A9F">
        <w:rPr>
          <w:rFonts w:ascii="Times New Roman" w:hAnsi="Times New Roman" w:cs="Times New Roman"/>
          <w:sz w:val="24"/>
          <w:szCs w:val="24"/>
          <w:lang w:val="pl-PL"/>
        </w:rPr>
        <w:t xml:space="preserve">0 lat. </w:t>
      </w:r>
      <w:r w:rsidR="007854FF" w:rsidRPr="007854FF">
        <w:rPr>
          <w:rFonts w:ascii="Times New Roman" w:hAnsi="Times New Roman" w:cs="Times New Roman"/>
          <w:sz w:val="24"/>
          <w:szCs w:val="24"/>
          <w:lang w:val="pl-PL"/>
        </w:rPr>
        <w:t>Jednak nie jest to tak jednoznaczna teza</w:t>
      </w:r>
      <w:r w:rsidRPr="00065A9F">
        <w:rPr>
          <w:rFonts w:ascii="Times New Roman" w:hAnsi="Times New Roman" w:cs="Times New Roman"/>
          <w:sz w:val="24"/>
          <w:szCs w:val="24"/>
          <w:lang w:val="pl-PL"/>
        </w:rPr>
        <w:t>. Media społecznościowe przyczyniły się do powstania takiego wyniku. Jak pisałem wcześniej, nie tylko opozycjoniści wiedzą, jak korzystać z nowoczesnych narzędzi, takich jak media społecznościowe, aby p</w:t>
      </w:r>
      <w:r w:rsidR="007854FF">
        <w:rPr>
          <w:rFonts w:ascii="Times New Roman" w:hAnsi="Times New Roman" w:cs="Times New Roman"/>
          <w:sz w:val="24"/>
          <w:szCs w:val="24"/>
          <w:lang w:val="pl-PL"/>
        </w:rPr>
        <w:t>romować swoje pomysły. Maszyna p</w:t>
      </w:r>
      <w:r w:rsidRPr="00065A9F">
        <w:rPr>
          <w:rFonts w:ascii="Times New Roman" w:hAnsi="Times New Roman" w:cs="Times New Roman"/>
          <w:sz w:val="24"/>
          <w:szCs w:val="24"/>
          <w:lang w:val="pl-PL"/>
        </w:rPr>
        <w:t>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w:t>
      </w:r>
      <w:r w:rsidR="007854FF">
        <w:rPr>
          <w:rFonts w:ascii="Times New Roman" w:hAnsi="Times New Roman" w:cs="Times New Roman"/>
          <w:sz w:val="24"/>
          <w:szCs w:val="24"/>
          <w:lang w:val="pl-PL"/>
        </w:rPr>
        <w:t xml:space="preserve"> dnia 21.07.2014 N 258-FZ, który</w:t>
      </w:r>
      <w:r w:rsidRPr="00065A9F">
        <w:rPr>
          <w:rFonts w:ascii="Times New Roman" w:hAnsi="Times New Roman" w:cs="Times New Roman"/>
          <w:sz w:val="24"/>
          <w:szCs w:val="24"/>
          <w:lang w:val="pl-PL"/>
        </w:rPr>
        <w:t xml:space="preserve">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w:t>
      </w:r>
      <w:r w:rsidR="007854FF">
        <w:rPr>
          <w:rFonts w:ascii="Times New Roman" w:hAnsi="Times New Roman" w:cs="Times New Roman"/>
          <w:sz w:val="24"/>
          <w:szCs w:val="24"/>
          <w:lang w:val="pl-PL"/>
        </w:rPr>
        <w:t>a, ale w Rosji jest osobliwość polega na</w:t>
      </w:r>
      <w:r w:rsidRPr="00065A9F">
        <w:rPr>
          <w:rFonts w:ascii="Times New Roman" w:hAnsi="Times New Roman" w:cs="Times New Roman"/>
          <w:sz w:val="24"/>
          <w:szCs w:val="24"/>
          <w:lang w:val="pl-PL"/>
        </w:rPr>
        <w:t xml:space="preserve">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w:t>
      </w:r>
      <w:r w:rsidR="008A37EE">
        <w:rPr>
          <w:rFonts w:ascii="Times New Roman" w:hAnsi="Times New Roman" w:cs="Times New Roman"/>
          <w:sz w:val="24"/>
          <w:szCs w:val="24"/>
          <w:lang w:val="pl-PL"/>
        </w:rPr>
        <w:t>al sądowych "rozchodzą się" po I</w:t>
      </w:r>
      <w:r w:rsidRPr="00065A9F">
        <w:rPr>
          <w:rFonts w:ascii="Times New Roman" w:hAnsi="Times New Roman" w:cs="Times New Roman"/>
          <w:sz w:val="24"/>
          <w:szCs w:val="24"/>
          <w:lang w:val="pl-PL"/>
        </w:rPr>
        <w:t>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w:t>
      </w:r>
      <w:r w:rsidR="007854FF">
        <w:rPr>
          <w:rFonts w:ascii="Times New Roman" w:hAnsi="Times New Roman" w:cs="Times New Roman"/>
          <w:sz w:val="24"/>
          <w:szCs w:val="24"/>
          <w:lang w:val="pl-PL"/>
        </w:rPr>
        <w:t>acje, których częściej szuka w Internecie, które ogląda na YouT</w:t>
      </w:r>
      <w:r w:rsidRPr="00065A9F">
        <w:rPr>
          <w:rFonts w:ascii="Times New Roman" w:hAnsi="Times New Roman" w:cs="Times New Roman"/>
          <w:sz w:val="24"/>
          <w:szCs w:val="24"/>
          <w:lang w:val="pl-PL"/>
        </w:rPr>
        <w:t>ube lub na podstawie kanałów lub osób, które użytkownik obserwuje w</w:t>
      </w:r>
      <w:r w:rsidR="007854FF">
        <w:rPr>
          <w:rFonts w:ascii="Times New Roman" w:hAnsi="Times New Roman" w:cs="Times New Roman"/>
          <w:sz w:val="24"/>
          <w:szCs w:val="24"/>
          <w:lang w:val="pl-PL"/>
        </w:rPr>
        <w:t xml:space="preserve"> sieci I</w:t>
      </w:r>
      <w:r w:rsidRPr="00065A9F">
        <w:rPr>
          <w:rFonts w:ascii="Times New Roman" w:hAnsi="Times New Roman" w:cs="Times New Roman"/>
          <w:sz w:val="24"/>
          <w:szCs w:val="24"/>
          <w:lang w:val="pl-PL"/>
        </w:rPr>
        <w:t>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w:t>
      </w:r>
      <w:r w:rsidR="008A37EE">
        <w:rPr>
          <w:rFonts w:ascii="Times New Roman" w:hAnsi="Times New Roman" w:cs="Times New Roman"/>
          <w:sz w:val="24"/>
          <w:szCs w:val="24"/>
          <w:lang w:val="pl-PL"/>
        </w:rPr>
        <w:t>a czwarta populacji korzysta z I</w:t>
      </w:r>
      <w:r w:rsidRPr="00065A9F">
        <w:rPr>
          <w:rFonts w:ascii="Times New Roman" w:hAnsi="Times New Roman" w:cs="Times New Roman"/>
          <w:sz w:val="24"/>
          <w:szCs w:val="24"/>
          <w:lang w:val="pl-PL"/>
        </w:rPr>
        <w:t>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w:t>
      </w:r>
      <w:r w:rsidR="007854FF">
        <w:rPr>
          <w:rFonts w:ascii="Times New Roman" w:hAnsi="Times New Roman" w:cs="Times New Roman"/>
          <w:sz w:val="24"/>
          <w:szCs w:val="24"/>
          <w:lang w:val="pl-PL"/>
        </w:rPr>
        <w:t>lityczna, która nie podoba się p</w:t>
      </w:r>
      <w:r w:rsidRPr="00065A9F">
        <w:rPr>
          <w:rFonts w:ascii="Times New Roman" w:hAnsi="Times New Roman" w:cs="Times New Roman"/>
          <w:sz w:val="24"/>
          <w:szCs w:val="24"/>
          <w:lang w:val="pl-PL"/>
        </w:rPr>
        <w:t>aństwu. Ponadto niektóre sieci społecznościowe są zmuszone do powstrzymania tego rodzaju aktywności w swoich sieciach społecznościowych, aby utrzymać b</w:t>
      </w:r>
      <w:r w:rsidR="007854FF">
        <w:rPr>
          <w:rFonts w:ascii="Times New Roman" w:hAnsi="Times New Roman" w:cs="Times New Roman"/>
          <w:sz w:val="24"/>
          <w:szCs w:val="24"/>
          <w:lang w:val="pl-PL"/>
        </w:rPr>
        <w:t>iznes w Rosji. Na przykładzie "W</w:t>
      </w:r>
      <w:r w:rsidRPr="00065A9F">
        <w:rPr>
          <w:rFonts w:ascii="Times New Roman" w:hAnsi="Times New Roman" w:cs="Times New Roman"/>
          <w:sz w:val="24"/>
          <w:szCs w:val="24"/>
          <w:lang w:val="pl-PL"/>
        </w:rPr>
        <w:t xml:space="preserve">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w:t>
      </w:r>
      <w:r w:rsidR="007854FF">
        <w:rPr>
          <w:rFonts w:ascii="Times New Roman" w:hAnsi="Times New Roman" w:cs="Times New Roman"/>
          <w:sz w:val="24"/>
          <w:szCs w:val="24"/>
          <w:lang w:val="pl-PL"/>
        </w:rPr>
        <w:t xml:space="preserve"> wpływa na potencjał protestu. Ludzie</w:t>
      </w:r>
      <w:r w:rsidRPr="00065A9F">
        <w:rPr>
          <w:rFonts w:ascii="Times New Roman" w:hAnsi="Times New Roman" w:cs="Times New Roman"/>
          <w:sz w:val="24"/>
          <w:szCs w:val="24"/>
          <w:lang w:val="pl-PL"/>
        </w:rPr>
        <w:t xml:space="preserve">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Prawie każda regionalna akcja, która odbyła się 26 marca, miała osobną stronę w sieciach społecznościowych, uczestnicy komunikowali się między sobą online, zamieszczali w sieci 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Na </w:t>
      </w:r>
      <w:r w:rsidRPr="00065A9F">
        <w:rPr>
          <w:rFonts w:ascii="Times New Roman" w:hAnsi="Times New Roman" w:cs="Times New Roman"/>
          <w:sz w:val="24"/>
          <w:szCs w:val="24"/>
          <w:lang w:val="pl-PL"/>
        </w:rPr>
        <w:lastRenderedPageBreak/>
        <w:t xml:space="preserve">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w:t>
      </w:r>
      <w:r w:rsidR="008A37EE">
        <w:rPr>
          <w:rFonts w:ascii="Times New Roman" w:hAnsi="Times New Roman" w:cs="Times New Roman"/>
          <w:sz w:val="24"/>
          <w:szCs w:val="24"/>
          <w:lang w:val="pl-PL"/>
        </w:rPr>
        <w:t>YouTube</w:t>
      </w:r>
      <w:r w:rsidRPr="00065A9F">
        <w:rPr>
          <w:rFonts w:ascii="Times New Roman" w:hAnsi="Times New Roman" w:cs="Times New Roman"/>
          <w:sz w:val="24"/>
          <w:szCs w:val="24"/>
          <w:lang w:val="pl-PL"/>
        </w:rPr>
        <w:t>,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1"/>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2"/>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w:t>
      </w:r>
      <w:r w:rsidR="007854FF">
        <w:rPr>
          <w:rFonts w:ascii="Times New Roman" w:hAnsi="Times New Roman" w:cs="Times New Roman"/>
          <w:sz w:val="24"/>
          <w:szCs w:val="24"/>
          <w:lang w:val="pl-PL"/>
        </w:rPr>
        <w:t>farmie</w:t>
      </w:r>
      <w:r w:rsidRPr="00065A9F">
        <w:rPr>
          <w:rFonts w:ascii="Times New Roman" w:hAnsi="Times New Roman" w:cs="Times New Roman"/>
          <w:sz w:val="24"/>
          <w:szCs w:val="24"/>
          <w:lang w:val="pl-PL"/>
        </w:rPr>
        <w:t xml:space="preserv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w:t>
      </w:r>
      <w:r w:rsidR="007854FF">
        <w:rPr>
          <w:rFonts w:ascii="Times New Roman" w:hAnsi="Times New Roman" w:cs="Times New Roman"/>
          <w:sz w:val="24"/>
          <w:szCs w:val="24"/>
          <w:lang w:val="pl-PL"/>
        </w:rPr>
        <w:t>ających daną agendę lub danego polityka o</w:t>
      </w:r>
      <w:r w:rsidRPr="00065A9F">
        <w:rPr>
          <w:rFonts w:ascii="Times New Roman" w:hAnsi="Times New Roman" w:cs="Times New Roman"/>
          <w:sz w:val="24"/>
          <w:szCs w:val="24"/>
          <w:lang w:val="pl-PL"/>
        </w:rPr>
        <w:t>pozycyjnego. Tu już zadziała tzw. efekt większości, a osoba podejmie decyzję, że dany program opozycyjny jest sprawą mniejszości.</w:t>
      </w:r>
    </w:p>
    <w:p w:rsidR="002D17E6"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5024E2">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t xml:space="preserve">Rosja może oczywiście zamknąć dostęp do Internetu, uciekając się do chińskiego scenariusza, ale byłoby to zbyt niebezpieczne. Według raportu Instytutu współczesnej Rosji "zgodnie z jedną z </w:t>
      </w:r>
      <w:r w:rsidRPr="002D17E6">
        <w:rPr>
          <w:rFonts w:ascii="Times New Roman" w:hAnsi="Times New Roman" w:cs="Times New Roman"/>
          <w:sz w:val="24"/>
          <w:szCs w:val="24"/>
          <w:lang w:val="pl-PL"/>
        </w:rPr>
        <w:lastRenderedPageBreak/>
        <w:t>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3"/>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w:t>
      </w:r>
      <w:r w:rsidR="007854FF">
        <w:rPr>
          <w:rFonts w:ascii="Times New Roman" w:hAnsi="Times New Roman" w:cs="Times New Roman"/>
          <w:sz w:val="24"/>
          <w:szCs w:val="24"/>
          <w:lang w:val="pl-PL"/>
        </w:rPr>
        <w:t>litykę it gigantów, takich jak Facebook, G</w:t>
      </w:r>
      <w:r w:rsidR="007E4FFF">
        <w:rPr>
          <w:rFonts w:ascii="Times New Roman" w:hAnsi="Times New Roman" w:cs="Times New Roman"/>
          <w:sz w:val="24"/>
          <w:szCs w:val="24"/>
          <w:lang w:val="pl-PL"/>
        </w:rPr>
        <w:t>oogle, V</w:t>
      </w:r>
      <w:r w:rsidRPr="00065A9F">
        <w:rPr>
          <w:rFonts w:ascii="Times New Roman" w:hAnsi="Times New Roman" w:cs="Times New Roman"/>
          <w:sz w:val="24"/>
          <w:szCs w:val="24"/>
          <w:lang w:val="pl-PL"/>
        </w:rPr>
        <w:t>Kontakte i tak dalej, którzy są zainteresowani jedynie zyskami z wyświetlania reklam, media społecznościowe jeszcze bardziej dzielą społeczeństwo i nie dają powodu do poszukiwania alternatywnych rozwiązań.</w:t>
      </w:r>
    </w:p>
    <w:p w:rsidR="00156521" w:rsidRDefault="00156521">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156521" w:rsidRPr="00392FDE" w:rsidRDefault="00156521" w:rsidP="00156521">
      <w:pPr>
        <w:spacing w:after="0"/>
        <w:ind w:left="-5"/>
        <w:rPr>
          <w:rFonts w:ascii="Times New Roman" w:hAnsi="Times New Roman" w:cs="Times New Roman"/>
        </w:rPr>
      </w:pPr>
      <w:proofErr w:type="spellStart"/>
      <w:r w:rsidRPr="00392FDE">
        <w:rPr>
          <w:rFonts w:ascii="Times New Roman" w:eastAsia="Calibri" w:hAnsi="Times New Roman" w:cs="Times New Roman"/>
          <w:b/>
          <w:sz w:val="32"/>
        </w:rPr>
        <w:lastRenderedPageBreak/>
        <w:t>Bibliografia</w:t>
      </w:r>
      <w:proofErr w:type="spellEnd"/>
    </w:p>
    <w:p w:rsidR="00392FDE" w:rsidRDefault="00392FDE" w:rsidP="00392FDE">
      <w:pPr>
        <w:spacing w:after="0"/>
      </w:pP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rPr>
        <w:t xml:space="preserve">Gene Sharp - From Dictatorship to Democracy. </w:t>
      </w:r>
      <w:r w:rsidRPr="009F33AB">
        <w:rPr>
          <w:rFonts w:ascii="Times New Roman" w:hAnsi="Times New Roman" w:cs="Times New Roman"/>
          <w:sz w:val="20"/>
          <w:szCs w:val="20"/>
        </w:rPr>
        <w:t>A Conceptual Framework for Liberation</w:t>
      </w: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lang w:val="ru-RU"/>
        </w:rPr>
        <w:t>Андрей</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Мовчан</w:t>
      </w:r>
      <w:r w:rsidRPr="009F33AB">
        <w:rPr>
          <w:rFonts w:ascii="Times New Roman" w:hAnsi="Times New Roman" w:cs="Times New Roman"/>
          <w:sz w:val="20"/>
          <w:szCs w:val="20"/>
        </w:rPr>
        <w:t xml:space="preserve"> – </w:t>
      </w:r>
      <w:r w:rsidRPr="00392FDE">
        <w:rPr>
          <w:rFonts w:ascii="Times New Roman" w:hAnsi="Times New Roman" w:cs="Times New Roman"/>
          <w:sz w:val="20"/>
          <w:szCs w:val="20"/>
          <w:lang w:val="ru-RU"/>
        </w:rPr>
        <w:t>Россия</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в</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эпоху</w:t>
      </w:r>
      <w:r w:rsidRPr="009F33AB">
        <w:rPr>
          <w:rFonts w:ascii="Times New Roman" w:hAnsi="Times New Roman" w:cs="Times New Roman"/>
          <w:sz w:val="20"/>
          <w:szCs w:val="20"/>
        </w:rPr>
        <w:t xml:space="preserve"> </w:t>
      </w:r>
      <w:proofErr w:type="spellStart"/>
      <w:r w:rsidRPr="00392FDE">
        <w:rPr>
          <w:rFonts w:ascii="Times New Roman" w:hAnsi="Times New Roman" w:cs="Times New Roman"/>
          <w:sz w:val="20"/>
          <w:szCs w:val="20"/>
          <w:lang w:val="ru-RU"/>
        </w:rPr>
        <w:t>постправды</w:t>
      </w:r>
      <w:proofErr w:type="spellEnd"/>
    </w:p>
    <w:p w:rsidR="00392FDE" w:rsidRPr="00392FDE" w:rsidRDefault="00392FDE" w:rsidP="00392FDE">
      <w:pPr>
        <w:spacing w:after="0"/>
        <w:rPr>
          <w:rFonts w:ascii="Times New Roman" w:hAnsi="Times New Roman" w:cs="Times New Roman"/>
          <w:sz w:val="20"/>
          <w:szCs w:val="20"/>
          <w:lang w:val="pl-PL"/>
        </w:rPr>
      </w:pPr>
      <w:r w:rsidRPr="00392FDE">
        <w:rPr>
          <w:rFonts w:ascii="Times New Roman" w:hAnsi="Times New Roman" w:cs="Times New Roman"/>
          <w:sz w:val="20"/>
          <w:szCs w:val="20"/>
        </w:rPr>
        <w:t xml:space="preserve">Inhuman Networks. Social Media and the Archaeology of Connection – Grant </w:t>
      </w:r>
      <w:proofErr w:type="spellStart"/>
      <w:r w:rsidRPr="00392FDE">
        <w:rPr>
          <w:rFonts w:ascii="Times New Roman" w:hAnsi="Times New Roman" w:cs="Times New Roman"/>
          <w:sz w:val="20"/>
          <w:szCs w:val="20"/>
        </w:rPr>
        <w:t>Bollmer</w:t>
      </w:r>
      <w:proofErr w:type="spellEnd"/>
    </w:p>
    <w:p w:rsidR="00392FDE" w:rsidRPr="00392FDE" w:rsidRDefault="00392FDE" w:rsidP="00392FDE">
      <w:pPr>
        <w:rPr>
          <w:lang w:val="pl-PL"/>
        </w:rPr>
      </w:pPr>
    </w:p>
    <w:p w:rsidR="00156521" w:rsidRPr="00392FDE" w:rsidRDefault="00156521">
      <w:pPr>
        <w:rPr>
          <w:lang w:val="pl-PL"/>
        </w:rPr>
      </w:pPr>
    </w:p>
    <w:sectPr w:rsidR="00156521" w:rsidRPr="00392FDE">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122" w:rsidRDefault="002C0122" w:rsidP="005024E2">
      <w:pPr>
        <w:spacing w:after="0" w:line="240" w:lineRule="auto"/>
      </w:pPr>
      <w:r>
        <w:separator/>
      </w:r>
    </w:p>
  </w:endnote>
  <w:endnote w:type="continuationSeparator" w:id="0">
    <w:p w:rsidR="002C0122" w:rsidRDefault="002C0122"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rsidR="00EA64F4" w:rsidRDefault="00EA64F4">
        <w:pPr>
          <w:pStyle w:val="a7"/>
        </w:pPr>
      </w:p>
      <w:p w:rsidR="00EA64F4" w:rsidRDefault="00EA64F4">
        <w:pPr>
          <w:pStyle w:val="a7"/>
        </w:pPr>
        <w:r>
          <w:fldChar w:fldCharType="begin"/>
        </w:r>
        <w:r>
          <w:instrText>PAGE   \* MERGEFORMAT</w:instrText>
        </w:r>
        <w:r>
          <w:fldChar w:fldCharType="separate"/>
        </w:r>
        <w:r w:rsidR="007E4FFF" w:rsidRPr="007E4FFF">
          <w:rPr>
            <w:noProof/>
            <w:lang w:val="ru-RU"/>
          </w:rPr>
          <w:t>21</w:t>
        </w:r>
        <w:r>
          <w:fldChar w:fldCharType="end"/>
        </w:r>
      </w:p>
    </w:sdtContent>
  </w:sdt>
  <w:p w:rsidR="00EA64F4" w:rsidRDefault="00EA64F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122" w:rsidRDefault="002C0122" w:rsidP="005024E2">
      <w:pPr>
        <w:spacing w:after="0" w:line="240" w:lineRule="auto"/>
      </w:pPr>
      <w:r>
        <w:separator/>
      </w:r>
    </w:p>
  </w:footnote>
  <w:footnote w:type="continuationSeparator" w:id="0">
    <w:p w:rsidR="002C0122" w:rsidRDefault="002C0122" w:rsidP="005024E2">
      <w:pPr>
        <w:spacing w:after="0" w:line="240" w:lineRule="auto"/>
      </w:pPr>
      <w:r>
        <w:continuationSeparator/>
      </w:r>
    </w:p>
  </w:footnote>
  <w:footnote w:id="1">
    <w:p w:rsidR="00EA64F4" w:rsidRPr="005A0648" w:rsidRDefault="00EA64F4">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EA64F4" w:rsidRPr="009F33AB" w:rsidRDefault="00EA64F4">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EA64F4" w:rsidRPr="009F33AB"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EA64F4" w:rsidRPr="009F33AB"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EA64F4" w:rsidRPr="009E6718" w:rsidRDefault="00EA64F4">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EA64F4" w:rsidRPr="009F33AB" w:rsidRDefault="00EA64F4" w:rsidP="005024E2">
      <w:pPr>
        <w:pStyle w:val="a9"/>
        <w:rPr>
          <w:rFonts w:ascii="Times New Roman" w:hAnsi="Times New Roman" w:cs="Times New Roman"/>
        </w:rPr>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wciom</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analytical</w:t>
      </w:r>
      <w:r w:rsidRPr="009F33AB">
        <w:rPr>
          <w:rFonts w:ascii="Times New Roman" w:hAnsi="Times New Roman" w:cs="Times New Roman"/>
        </w:rPr>
        <w:t>-</w:t>
      </w:r>
      <w:r w:rsidRPr="009E6718">
        <w:rPr>
          <w:rFonts w:ascii="Times New Roman" w:hAnsi="Times New Roman" w:cs="Times New Roman"/>
        </w:rPr>
        <w:t>reviews</w:t>
      </w:r>
      <w:r w:rsidRPr="009F33AB">
        <w:rPr>
          <w:rFonts w:ascii="Times New Roman" w:hAnsi="Times New Roman" w:cs="Times New Roman"/>
        </w:rPr>
        <w:t>/</w:t>
      </w:r>
      <w:r w:rsidRPr="009E6718">
        <w:rPr>
          <w:rFonts w:ascii="Times New Roman" w:hAnsi="Times New Roman" w:cs="Times New Roman"/>
        </w:rPr>
        <w:t>analiticheskii</w:t>
      </w:r>
      <w:r w:rsidRPr="009F33AB">
        <w:rPr>
          <w:rFonts w:ascii="Times New Roman" w:hAnsi="Times New Roman" w:cs="Times New Roman"/>
        </w:rPr>
        <w:t>-</w:t>
      </w:r>
      <w:r w:rsidRPr="009E6718">
        <w:rPr>
          <w:rFonts w:ascii="Times New Roman" w:hAnsi="Times New Roman" w:cs="Times New Roman"/>
        </w:rPr>
        <w:t>obzor</w:t>
      </w:r>
      <w:r w:rsidRPr="009F33AB">
        <w:rPr>
          <w:rFonts w:ascii="Times New Roman" w:hAnsi="Times New Roman" w:cs="Times New Roman"/>
        </w:rPr>
        <w:t>/</w:t>
      </w:r>
      <w:r w:rsidRPr="009E6718">
        <w:rPr>
          <w:rFonts w:ascii="Times New Roman" w:hAnsi="Times New Roman" w:cs="Times New Roman"/>
        </w:rPr>
        <w:t>mediapotreblenie</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aktivnost</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internete</w:t>
      </w:r>
    </w:p>
  </w:footnote>
  <w:footnote w:id="7">
    <w:p w:rsidR="00EA64F4" w:rsidRPr="009F33AB" w:rsidRDefault="00EA64F4" w:rsidP="005024E2">
      <w:pPr>
        <w:pStyle w:val="a9"/>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www</w:t>
      </w:r>
      <w:r w:rsidRPr="009F33AB">
        <w:rPr>
          <w:rFonts w:ascii="Times New Roman" w:hAnsi="Times New Roman" w:cs="Times New Roman"/>
        </w:rPr>
        <w:t>.</w:t>
      </w:r>
      <w:r w:rsidRPr="009E6718">
        <w:rPr>
          <w:rFonts w:ascii="Times New Roman" w:hAnsi="Times New Roman" w:cs="Times New Roman"/>
        </w:rPr>
        <w:t>web</w:t>
      </w:r>
      <w:r w:rsidRPr="009F33AB">
        <w:rPr>
          <w:rFonts w:ascii="Times New Roman" w:hAnsi="Times New Roman" w:cs="Times New Roman"/>
        </w:rPr>
        <w:t>-</w:t>
      </w:r>
      <w:r w:rsidRPr="009E6718">
        <w:rPr>
          <w:rFonts w:ascii="Times New Roman" w:hAnsi="Times New Roman" w:cs="Times New Roman"/>
        </w:rPr>
        <w:t>canape</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business</w:t>
      </w:r>
      <w:r w:rsidRPr="009F33AB">
        <w:rPr>
          <w:rFonts w:ascii="Times New Roman" w:hAnsi="Times New Roman" w:cs="Times New Roman"/>
        </w:rPr>
        <w:t>/</w:t>
      </w:r>
      <w:r w:rsidRPr="009E6718">
        <w:rPr>
          <w:rFonts w:ascii="Times New Roman" w:hAnsi="Times New Roman" w:cs="Times New Roman"/>
        </w:rPr>
        <w:t>internet</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socseti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rossii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-2021-</w:t>
      </w:r>
      <w:r w:rsidRPr="009E6718">
        <w:rPr>
          <w:rFonts w:ascii="Times New Roman" w:hAnsi="Times New Roman" w:cs="Times New Roman"/>
        </w:rPr>
        <w:t>godu</w:t>
      </w:r>
      <w:r w:rsidRPr="009F33AB">
        <w:rPr>
          <w:rFonts w:ascii="Times New Roman" w:hAnsi="Times New Roman" w:cs="Times New Roman"/>
        </w:rPr>
        <w:t>-</w:t>
      </w:r>
      <w:r w:rsidRPr="009E6718">
        <w:rPr>
          <w:rFonts w:ascii="Times New Roman" w:hAnsi="Times New Roman" w:cs="Times New Roman"/>
        </w:rPr>
        <w:t>vsya</w:t>
      </w:r>
      <w:r w:rsidRPr="009F33AB">
        <w:rPr>
          <w:rFonts w:ascii="Times New Roman" w:hAnsi="Times New Roman" w:cs="Times New Roman"/>
        </w:rPr>
        <w:t>-</w:t>
      </w:r>
      <w:r w:rsidRPr="009E6718">
        <w:rPr>
          <w:rFonts w:ascii="Times New Roman" w:hAnsi="Times New Roman" w:cs="Times New Roman"/>
        </w:rPr>
        <w:t>statistika</w:t>
      </w:r>
      <w:r w:rsidRPr="009F33AB">
        <w:rPr>
          <w:rFonts w:ascii="Times New Roman" w:hAnsi="Times New Roman" w:cs="Times New Roman"/>
        </w:rPr>
        <w:t>/</w:t>
      </w:r>
    </w:p>
  </w:footnote>
  <w:footnote w:id="8">
    <w:p w:rsidR="00EA64F4" w:rsidRPr="009F33AB" w:rsidRDefault="00EA64F4" w:rsidP="005024E2">
      <w:pPr>
        <w:pStyle w:val="a9"/>
      </w:pPr>
      <w:r>
        <w:rPr>
          <w:rStyle w:val="ab"/>
        </w:rPr>
        <w:footnoteRef/>
      </w:r>
      <w:r w:rsidRPr="009F33AB">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9">
    <w:p w:rsidR="00EA64F4" w:rsidRPr="009F33AB"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EA64F4" w:rsidRPr="009F33AB" w:rsidRDefault="00EA64F4"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EA64F4" w:rsidRPr="00F03614" w:rsidRDefault="00EA64F4" w:rsidP="00F03614">
      <w:pPr>
        <w:pStyle w:val="a9"/>
      </w:pPr>
      <w:r>
        <w:rPr>
          <w:rStyle w:val="ab"/>
        </w:rPr>
        <w:footnoteRef/>
      </w:r>
      <w:r>
        <w:t xml:space="preserve"> </w:t>
      </w:r>
      <w:r w:rsidRPr="00F03614">
        <w:t xml:space="preserve">M.in. A. </w:t>
      </w:r>
      <w:proofErr w:type="spellStart"/>
      <w:r w:rsidRPr="00F03614">
        <w:t>Legucka</w:t>
      </w:r>
      <w:proofErr w:type="spellEnd"/>
      <w:r w:rsidRPr="00F03614">
        <w:t xml:space="preserve">, </w:t>
      </w:r>
      <w:proofErr w:type="spellStart"/>
      <w:r w:rsidRPr="00F03614">
        <w:t>Przyszłość</w:t>
      </w:r>
      <w:proofErr w:type="spellEnd"/>
      <w:r w:rsidRPr="00F03614">
        <w:t xml:space="preserve"> </w:t>
      </w:r>
      <w:proofErr w:type="spellStart"/>
      <w:r w:rsidRPr="00F03614">
        <w:t>rosyjskiego</w:t>
      </w:r>
      <w:proofErr w:type="spellEnd"/>
      <w:r w:rsidRPr="00F03614">
        <w:t xml:space="preserve"> </w:t>
      </w:r>
      <w:proofErr w:type="spellStart"/>
      <w:r w:rsidRPr="00F03614">
        <w:t>suwerennego</w:t>
      </w:r>
      <w:proofErr w:type="spellEnd"/>
      <w:r w:rsidRPr="00F03614">
        <w:t xml:space="preserve"> </w:t>
      </w:r>
      <w:proofErr w:type="spellStart"/>
      <w:r w:rsidRPr="00F03614">
        <w:t>internetu</w:t>
      </w:r>
      <w:proofErr w:type="spellEnd"/>
      <w:r w:rsidRPr="00F03614">
        <w:t xml:space="preserve">, </w:t>
      </w:r>
      <w:proofErr w:type="spellStart"/>
      <w:r w:rsidRPr="00F03614">
        <w:t>Biuletyn</w:t>
      </w:r>
      <w:proofErr w:type="spellEnd"/>
      <w:r w:rsidRPr="00F03614">
        <w:t xml:space="preserve"> PISM </w:t>
      </w:r>
      <w:proofErr w:type="spellStart"/>
      <w:r w:rsidRPr="00F03614">
        <w:t>nr</w:t>
      </w:r>
      <w:proofErr w:type="spellEnd"/>
      <w:r w:rsidRPr="00F03614">
        <w:t xml:space="preserve"> 67 (2265) 29 </w:t>
      </w:r>
      <w:proofErr w:type="spellStart"/>
      <w:r w:rsidRPr="00F03614">
        <w:t>marca</w:t>
      </w:r>
      <w:proofErr w:type="spellEnd"/>
      <w:r w:rsidRPr="00F03614">
        <w:t xml:space="preserve"> 2021 r.pdf;  L. </w:t>
      </w:r>
      <w:proofErr w:type="spellStart"/>
      <w:r w:rsidRPr="00F03614">
        <w:t>Sykulski</w:t>
      </w:r>
      <w:proofErr w:type="spellEnd"/>
      <w:r w:rsidRPr="00F03614">
        <w:t xml:space="preserve">,  </w:t>
      </w:r>
      <w:proofErr w:type="spellStart"/>
      <w:r w:rsidRPr="00F03614">
        <w:t>Rosyjska</w:t>
      </w:r>
      <w:proofErr w:type="spellEnd"/>
      <w:r w:rsidRPr="00F03614">
        <w:t xml:space="preserve"> </w:t>
      </w:r>
      <w:proofErr w:type="spellStart"/>
      <w:r w:rsidRPr="00F03614">
        <w:t>geopolityka</w:t>
      </w:r>
      <w:proofErr w:type="spellEnd"/>
      <w:r w:rsidRPr="00F03614">
        <w:t xml:space="preserve"> a </w:t>
      </w:r>
      <w:proofErr w:type="spellStart"/>
      <w:r w:rsidRPr="00F03614">
        <w:t>wojna</w:t>
      </w:r>
      <w:proofErr w:type="spellEnd"/>
      <w:r w:rsidRPr="00F03614">
        <w:t xml:space="preserve"> </w:t>
      </w:r>
      <w:proofErr w:type="spellStart"/>
      <w:r w:rsidRPr="00F03614">
        <w:t>informacyjna</w:t>
      </w:r>
      <w:proofErr w:type="spellEnd"/>
      <w:r w:rsidRPr="00F03614">
        <w:t>, PWN 2019;</w:t>
      </w:r>
    </w:p>
  </w:footnote>
  <w:footnote w:id="12">
    <w:p w:rsidR="00EA64F4" w:rsidRPr="00B82A8E" w:rsidRDefault="00EA64F4">
      <w:pPr>
        <w:pStyle w:val="a9"/>
      </w:pPr>
      <w:r>
        <w:rPr>
          <w:rStyle w:val="ab"/>
        </w:rPr>
        <w:footnoteRef/>
      </w:r>
      <w: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novayagazeta</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news</w:t>
      </w:r>
      <w:r w:rsidRPr="009F33AB">
        <w:rPr>
          <w:rFonts w:ascii="Times New Roman" w:hAnsi="Times New Roman" w:cs="Times New Roman"/>
        </w:rPr>
        <w:t>/2018/11/28/147156-</w:t>
      </w:r>
      <w:r w:rsidRPr="005A0648">
        <w:rPr>
          <w:rFonts w:ascii="Times New Roman" w:hAnsi="Times New Roman" w:cs="Times New Roman"/>
        </w:rPr>
        <w:t>navalnyy</w:t>
      </w:r>
      <w:r w:rsidRPr="009F33AB">
        <w:rPr>
          <w:rFonts w:ascii="Times New Roman" w:hAnsi="Times New Roman" w:cs="Times New Roman"/>
        </w:rPr>
        <w:t>-</w:t>
      </w:r>
      <w:r w:rsidRPr="005A0648">
        <w:rPr>
          <w:rFonts w:ascii="Times New Roman" w:hAnsi="Times New Roman" w:cs="Times New Roman"/>
        </w:rPr>
        <w:t>zapustil</w:t>
      </w:r>
      <w:r w:rsidRPr="009F33AB">
        <w:rPr>
          <w:rFonts w:ascii="Times New Roman" w:hAnsi="Times New Roman" w:cs="Times New Roman"/>
        </w:rPr>
        <w:t>-</w:t>
      </w:r>
      <w:r w:rsidRPr="005A0648">
        <w:rPr>
          <w:rFonts w:ascii="Times New Roman" w:hAnsi="Times New Roman" w:cs="Times New Roman"/>
        </w:rPr>
        <w:t>proekt</w:t>
      </w:r>
      <w:r w:rsidRPr="009F33AB">
        <w:rPr>
          <w:rFonts w:ascii="Times New Roman" w:hAnsi="Times New Roman" w:cs="Times New Roman"/>
        </w:rPr>
        <w:t>-</w:t>
      </w:r>
      <w:r w:rsidRPr="005A0648">
        <w:rPr>
          <w:rFonts w:ascii="Times New Roman" w:hAnsi="Times New Roman" w:cs="Times New Roman"/>
        </w:rPr>
        <w:t>umnoe</w:t>
      </w:r>
      <w:r w:rsidRPr="009F33AB">
        <w:rPr>
          <w:rFonts w:ascii="Times New Roman" w:hAnsi="Times New Roman" w:cs="Times New Roman"/>
        </w:rPr>
        <w:t>-</w:t>
      </w:r>
      <w:r w:rsidRPr="005A0648">
        <w:rPr>
          <w:rFonts w:ascii="Times New Roman" w:hAnsi="Times New Roman" w:cs="Times New Roman"/>
        </w:rPr>
        <w:t>golosovanie</w:t>
      </w:r>
      <w:r w:rsidRPr="009F33AB">
        <w:rPr>
          <w:rFonts w:ascii="Times New Roman" w:hAnsi="Times New Roman" w:cs="Times New Roman"/>
        </w:rPr>
        <w:t>-</w:t>
      </w:r>
      <w:r w:rsidRPr="005A0648">
        <w:rPr>
          <w:rFonts w:ascii="Times New Roman" w:hAnsi="Times New Roman" w:cs="Times New Roman"/>
        </w:rPr>
        <w:t>on</w:t>
      </w:r>
      <w:r w:rsidRPr="009F33AB">
        <w:rPr>
          <w:rFonts w:ascii="Times New Roman" w:hAnsi="Times New Roman" w:cs="Times New Roman"/>
        </w:rPr>
        <w:t>-</w:t>
      </w:r>
      <w:r w:rsidRPr="005A0648">
        <w:rPr>
          <w:rFonts w:ascii="Times New Roman" w:hAnsi="Times New Roman" w:cs="Times New Roman"/>
        </w:rPr>
        <w:t>dolzhen</w:t>
      </w:r>
      <w:r w:rsidRPr="009F33AB">
        <w:rPr>
          <w:rFonts w:ascii="Times New Roman" w:hAnsi="Times New Roman" w:cs="Times New Roman"/>
        </w:rPr>
        <w:t>-</w:t>
      </w:r>
      <w:r w:rsidRPr="005A0648">
        <w:rPr>
          <w:rFonts w:ascii="Times New Roman" w:hAnsi="Times New Roman" w:cs="Times New Roman"/>
        </w:rPr>
        <w:t>ob</w:t>
      </w:r>
      <w:r w:rsidRPr="009F33AB">
        <w:rPr>
          <w:rFonts w:ascii="Times New Roman" w:hAnsi="Times New Roman" w:cs="Times New Roman"/>
        </w:rPr>
        <w:t>-</w:t>
      </w:r>
      <w:r w:rsidRPr="005A0648">
        <w:rPr>
          <w:rFonts w:ascii="Times New Roman" w:hAnsi="Times New Roman" w:cs="Times New Roman"/>
        </w:rPr>
        <w:t>edinit</w:t>
      </w:r>
      <w:r w:rsidRPr="009F33AB">
        <w:rPr>
          <w:rFonts w:ascii="Times New Roman" w:hAnsi="Times New Roman" w:cs="Times New Roman"/>
        </w:rPr>
        <w:t>-</w:t>
      </w:r>
      <w:r w:rsidRPr="005A0648">
        <w:rPr>
          <w:rFonts w:ascii="Times New Roman" w:hAnsi="Times New Roman" w:cs="Times New Roman"/>
        </w:rPr>
        <w:t>oppozitsiyu</w:t>
      </w:r>
      <w:r w:rsidRPr="009F33AB">
        <w:rPr>
          <w:rFonts w:ascii="Times New Roman" w:hAnsi="Times New Roman" w:cs="Times New Roman"/>
        </w:rPr>
        <w:t>-</w:t>
      </w:r>
      <w:r w:rsidRPr="005A0648">
        <w:rPr>
          <w:rFonts w:ascii="Times New Roman" w:hAnsi="Times New Roman" w:cs="Times New Roman"/>
        </w:rPr>
        <w:t>chtoby</w:t>
      </w:r>
      <w:r w:rsidRPr="009F33AB">
        <w:rPr>
          <w:rFonts w:ascii="Times New Roman" w:hAnsi="Times New Roman" w:cs="Times New Roman"/>
        </w:rPr>
        <w:t>-</w:t>
      </w:r>
      <w:r w:rsidRPr="005A0648">
        <w:rPr>
          <w:rFonts w:ascii="Times New Roman" w:hAnsi="Times New Roman" w:cs="Times New Roman"/>
        </w:rPr>
        <w:t>pobedit</w:t>
      </w:r>
      <w:r w:rsidRPr="009F33AB">
        <w:rPr>
          <w:rFonts w:ascii="Times New Roman" w:hAnsi="Times New Roman" w:cs="Times New Roman"/>
        </w:rPr>
        <w:t>-</w:t>
      </w:r>
      <w:r w:rsidRPr="005A0648">
        <w:rPr>
          <w:rFonts w:ascii="Times New Roman" w:hAnsi="Times New Roman" w:cs="Times New Roman"/>
        </w:rPr>
        <w:t>edinuyu</w:t>
      </w:r>
      <w:r w:rsidRPr="009F33AB">
        <w:rPr>
          <w:rFonts w:ascii="Times New Roman" w:hAnsi="Times New Roman" w:cs="Times New Roman"/>
        </w:rPr>
        <w:t>-</w:t>
      </w:r>
      <w:r w:rsidRPr="005A0648">
        <w:rPr>
          <w:rFonts w:ascii="Times New Roman" w:hAnsi="Times New Roman" w:cs="Times New Roman"/>
        </w:rPr>
        <w:t>rossiyu</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regionah</w:t>
      </w:r>
    </w:p>
  </w:footnote>
  <w:footnote w:id="13">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4">
    <w:p w:rsidR="00EA64F4" w:rsidRPr="005A20B4" w:rsidRDefault="00EA64F4"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5">
    <w:p w:rsidR="00EA64F4" w:rsidRPr="008707E8" w:rsidRDefault="00EA64F4">
      <w:pPr>
        <w:pStyle w:val="a9"/>
        <w:rPr>
          <w:lang w:val="ru-RU"/>
        </w:rPr>
      </w:pPr>
      <w:r>
        <w:rPr>
          <w:rStyle w:val="ab"/>
        </w:rPr>
        <w:footnoteRef/>
      </w:r>
      <w:r>
        <w:t xml:space="preserve"> </w:t>
      </w:r>
      <w:r>
        <w:rPr>
          <w:lang w:val="ru-RU"/>
        </w:rPr>
        <w:t xml:space="preserve">Консолидация или протест? </w:t>
      </w:r>
      <w:r w:rsidRPr="008707E8">
        <w:rPr>
          <w:lang w:val="ru-RU"/>
        </w:rPr>
        <w:t>„</w:t>
      </w:r>
      <w:r>
        <w:rPr>
          <w:lang w:val="ru-RU"/>
        </w:rPr>
        <w:t>Умное голосование</w:t>
      </w:r>
      <w:r w:rsidRPr="008707E8">
        <w:rPr>
          <w:lang w:val="ru-RU"/>
        </w:rPr>
        <w:t>”</w:t>
      </w:r>
      <w:r>
        <w:rPr>
          <w:lang w:val="ru-RU"/>
        </w:rPr>
        <w:t xml:space="preserve"> на Московских выборах, </w:t>
      </w:r>
      <w:r>
        <w:rPr>
          <w:lang w:val="pl-PL"/>
        </w:rPr>
        <w:t>strona</w:t>
      </w:r>
      <w:r w:rsidRPr="008707E8">
        <w:rPr>
          <w:lang w:val="ru-RU"/>
        </w:rPr>
        <w:t xml:space="preserve"> 50,</w:t>
      </w:r>
      <w:r>
        <w:rPr>
          <w:lang w:val="ru-RU"/>
        </w:rPr>
        <w:t xml:space="preserve"> </w:t>
      </w:r>
      <w:r>
        <w:t>DOI: 10.30570/2078-5089-2020-96-1-50-73</w:t>
      </w:r>
    </w:p>
  </w:footnote>
  <w:footnote w:id="16">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7">
    <w:p w:rsidR="00EA64F4" w:rsidRPr="005A20B4" w:rsidRDefault="00EA64F4"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8">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9">
    <w:p w:rsidR="00EA64F4" w:rsidRPr="005A20B4" w:rsidRDefault="00EA64F4"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20">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21">
    <w:p w:rsidR="00EA64F4" w:rsidRPr="005A0648" w:rsidRDefault="00EA64F4"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2">
    <w:p w:rsidR="00EA64F4" w:rsidRPr="005A20B4" w:rsidRDefault="00EA64F4"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3">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4">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5">
    <w:p w:rsidR="00EA64F4" w:rsidRPr="00A265FF" w:rsidRDefault="00EA64F4" w:rsidP="005024E2">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r>
        <w:rPr>
          <w:rFonts w:ascii="Times New Roman" w:hAnsi="Times New Roman" w:cs="Times New Roman"/>
          <w:lang w:val="ru-RU"/>
        </w:rPr>
        <w:t xml:space="preserve"> страница 69</w:t>
      </w:r>
    </w:p>
  </w:footnote>
  <w:footnote w:id="26">
    <w:p w:rsidR="00EA64F4" w:rsidRPr="00E6207C" w:rsidRDefault="00EA64F4"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7">
    <w:p w:rsidR="00EA64F4" w:rsidRPr="00A271EB" w:rsidRDefault="00EA64F4">
      <w:pPr>
        <w:pStyle w:val="a9"/>
      </w:pPr>
      <w:r>
        <w:rPr>
          <w:rStyle w:val="ab"/>
        </w:rPr>
        <w:footnoteRef/>
      </w:r>
      <w:r>
        <w:t xml:space="preserve"> </w:t>
      </w:r>
      <w:r w:rsidRPr="00A271EB">
        <w:t>https://www.youtube.com/watch?v=_LYe58b-3HM</w:t>
      </w:r>
    </w:p>
  </w:footnote>
  <w:footnote w:id="28">
    <w:p w:rsidR="00EA64F4" w:rsidRPr="00E6207C" w:rsidRDefault="00EA64F4" w:rsidP="005024E2">
      <w:pPr>
        <w:pStyle w:val="a9"/>
      </w:pPr>
      <w:r>
        <w:rPr>
          <w:rStyle w:val="ab"/>
        </w:rPr>
        <w:footnoteRef/>
      </w:r>
      <w:r w:rsidRPr="00E6207C">
        <w:t xml:space="preserve"> https://tass.ru/info/5501212?utm_source=google.com&amp;utm_medium=organic&amp;utm_campaign=google.com&amp;utm_referrer=google.com</w:t>
      </w:r>
    </w:p>
  </w:footnote>
  <w:footnote w:id="29">
    <w:p w:rsidR="00EA64F4" w:rsidRPr="00E6207C" w:rsidRDefault="00EA64F4" w:rsidP="005024E2">
      <w:pPr>
        <w:pStyle w:val="a9"/>
      </w:pPr>
      <w:r>
        <w:rPr>
          <w:rStyle w:val="ab"/>
        </w:rPr>
        <w:footnoteRef/>
      </w:r>
      <w:r>
        <w:t xml:space="preserve"> </w:t>
      </w:r>
      <w:r w:rsidRPr="006F3689">
        <w:t>https://tass.ru/ekonomika/1696096</w:t>
      </w:r>
    </w:p>
  </w:footnote>
  <w:footnote w:id="30">
    <w:p w:rsidR="00EA64F4" w:rsidRPr="00E6207C" w:rsidRDefault="00EA64F4" w:rsidP="005024E2">
      <w:pPr>
        <w:pStyle w:val="a9"/>
      </w:pPr>
      <w:r>
        <w:rPr>
          <w:rStyle w:val="ab"/>
        </w:rPr>
        <w:footnoteRef/>
      </w:r>
      <w:r>
        <w:t xml:space="preserve"> </w:t>
      </w:r>
      <w:r w:rsidRPr="006F3689">
        <w:t>https://tass.ru/obschestvo/1902700</w:t>
      </w:r>
    </w:p>
  </w:footnote>
  <w:footnote w:id="31">
    <w:p w:rsidR="00EA64F4" w:rsidRPr="00E6207C" w:rsidRDefault="00EA64F4" w:rsidP="005024E2">
      <w:pPr>
        <w:pStyle w:val="a9"/>
      </w:pPr>
      <w:r>
        <w:rPr>
          <w:rStyle w:val="ab"/>
        </w:rPr>
        <w:footnoteRef/>
      </w:r>
      <w:r>
        <w:t xml:space="preserve"> </w:t>
      </w:r>
      <w:r w:rsidRPr="006F3689">
        <w:t>https://tass.ru/ekonomika/3623188</w:t>
      </w:r>
    </w:p>
  </w:footnote>
  <w:footnote w:id="32">
    <w:p w:rsidR="00EA64F4" w:rsidRPr="00E6207C" w:rsidRDefault="00EA64F4"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3">
    <w:p w:rsidR="00EA64F4" w:rsidRPr="00E6207C" w:rsidRDefault="00EA64F4"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4">
    <w:p w:rsidR="00EA64F4" w:rsidRPr="00E6207C" w:rsidRDefault="00EA64F4"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5">
    <w:p w:rsidR="00EA64F4" w:rsidRPr="00095994" w:rsidRDefault="00EA64F4">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6">
    <w:p w:rsidR="00EA64F4" w:rsidRPr="00095994" w:rsidRDefault="00EA64F4">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7">
    <w:p w:rsidR="00EA64F4" w:rsidRPr="00D045AB" w:rsidRDefault="00EA64F4">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8">
    <w:p w:rsidR="00EA64F4" w:rsidRPr="00BD1EB1" w:rsidRDefault="00EA64F4"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9">
    <w:p w:rsidR="00EA64F4" w:rsidRPr="000B63E1" w:rsidRDefault="00EA64F4"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40">
    <w:p w:rsidR="00EA64F4" w:rsidRPr="000B63E1" w:rsidRDefault="00EA64F4"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41">
    <w:p w:rsidR="00EA64F4" w:rsidRPr="000B63E1" w:rsidRDefault="00EA64F4"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2">
    <w:p w:rsidR="009211D2" w:rsidRPr="000B63E1" w:rsidRDefault="009211D2" w:rsidP="009211D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3">
    <w:p w:rsidR="00EA64F4" w:rsidRPr="000B63E1" w:rsidRDefault="00EA64F4"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EA64F4" w:rsidRPr="000B63E1" w:rsidRDefault="00EA64F4"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5">
    <w:p w:rsidR="00EA64F4" w:rsidRPr="000B63E1" w:rsidRDefault="00EA64F4"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6">
    <w:p w:rsidR="00EA64F4" w:rsidRPr="007229D9" w:rsidRDefault="00EA64F4"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7">
    <w:p w:rsidR="00EA64F4" w:rsidRPr="007229D9" w:rsidRDefault="00EA64F4"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8">
    <w:p w:rsidR="00EA64F4" w:rsidRPr="007229D9" w:rsidRDefault="00EA64F4"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9">
    <w:p w:rsidR="00EA64F4" w:rsidRPr="00B13F85" w:rsidRDefault="00EA64F4"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0">
    <w:p w:rsidR="00EA64F4" w:rsidRPr="00B13F85" w:rsidRDefault="00EA64F4"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51">
    <w:p w:rsidR="00EA64F4" w:rsidRPr="00B13F85" w:rsidRDefault="00EA64F4"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2">
    <w:p w:rsidR="00EA64F4" w:rsidRPr="00B13F85" w:rsidRDefault="00EA64F4">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3">
    <w:p w:rsidR="00EA64F4" w:rsidRPr="00345553" w:rsidRDefault="00EA64F4">
      <w:pPr>
        <w:pStyle w:val="a9"/>
      </w:pPr>
      <w:r>
        <w:rPr>
          <w:rStyle w:val="ab"/>
        </w:rPr>
        <w:footnoteRef/>
      </w:r>
      <w:r>
        <w:t xml:space="preserve"> </w:t>
      </w:r>
      <w:r w:rsidRPr="00345553">
        <w:t>https://www.rand.org/content/dam/rand/pubs/research_reports/RR1400/RR1498/RAND_RR1498.pdf</w:t>
      </w:r>
    </w:p>
  </w:footnote>
  <w:footnote w:id="54">
    <w:p w:rsidR="00EA64F4" w:rsidRPr="00345553" w:rsidRDefault="00EA64F4">
      <w:pPr>
        <w:pStyle w:val="a9"/>
      </w:pPr>
      <w:r>
        <w:rPr>
          <w:rStyle w:val="ab"/>
        </w:rPr>
        <w:footnoteRef/>
      </w:r>
      <w:r>
        <w:t xml:space="preserve"> </w:t>
      </w:r>
      <w:r w:rsidRPr="00345553">
        <w:t>https://stratcomcoe.org/cuploads/pfiles/russian_information_campaign_public_12012016fin.pdf</w:t>
      </w:r>
    </w:p>
  </w:footnote>
  <w:footnote w:id="55">
    <w:p w:rsidR="00EA64F4" w:rsidRPr="00345553" w:rsidRDefault="00EA64F4" w:rsidP="005024E2">
      <w:pPr>
        <w:pStyle w:val="a9"/>
      </w:pPr>
      <w:r>
        <w:rPr>
          <w:rStyle w:val="ab"/>
        </w:rPr>
        <w:footnoteRef/>
      </w:r>
      <w:r w:rsidRPr="00345553">
        <w:t xml:space="preserve"> https://www.levada.ru/2017/09/28/rossiyane-ne-veryat-v-protesty/</w:t>
      </w:r>
    </w:p>
  </w:footnote>
  <w:footnote w:id="56">
    <w:p w:rsidR="00EA64F4" w:rsidRPr="009F33AB" w:rsidRDefault="00EA64F4" w:rsidP="005024E2">
      <w:pPr>
        <w:pStyle w:val="a9"/>
      </w:pPr>
      <w:r>
        <w:rPr>
          <w:rStyle w:val="ab"/>
        </w:rPr>
        <w:footnoteRef/>
      </w:r>
      <w:r w:rsidRPr="009F33AB">
        <w:t xml:space="preserve"> </w:t>
      </w:r>
      <w:r w:rsidRPr="007229D9">
        <w:t>https</w:t>
      </w:r>
      <w:r w:rsidRPr="009F33AB">
        <w:t>://</w:t>
      </w:r>
      <w:r w:rsidRPr="007229D9">
        <w:t>www</w:t>
      </w:r>
      <w:r w:rsidRPr="009F33AB">
        <w:t>.</w:t>
      </w:r>
      <w:r w:rsidRPr="007229D9">
        <w:t>levada</w:t>
      </w:r>
      <w:r w:rsidRPr="009F33AB">
        <w:t>.</w:t>
      </w:r>
      <w:r w:rsidRPr="007229D9">
        <w:t>ru</w:t>
      </w:r>
      <w:r w:rsidRPr="009F33AB">
        <w:t>/</w:t>
      </w:r>
      <w:r w:rsidRPr="007229D9">
        <w:t>indikatory</w:t>
      </w:r>
      <w:r w:rsidRPr="009F33AB">
        <w:t>/</w:t>
      </w:r>
      <w:r w:rsidRPr="007229D9">
        <w:t>polozhenie</w:t>
      </w:r>
      <w:r w:rsidRPr="009F33AB">
        <w:t>-</w:t>
      </w:r>
      <w:r w:rsidRPr="007229D9">
        <w:t>del</w:t>
      </w:r>
      <w:r w:rsidRPr="009F33AB">
        <w:t>-</w:t>
      </w:r>
      <w:r w:rsidRPr="007229D9">
        <w:t>v</w:t>
      </w:r>
      <w:r w:rsidRPr="009F33AB">
        <w:t>-</w:t>
      </w:r>
      <w:r w:rsidRPr="007229D9">
        <w:t>strane</w:t>
      </w:r>
      <w:r w:rsidRPr="009F33AB">
        <w:t>/</w:t>
      </w:r>
    </w:p>
  </w:footnote>
  <w:footnote w:id="57">
    <w:p w:rsidR="00EA64F4" w:rsidRPr="009F33AB" w:rsidRDefault="00EA64F4" w:rsidP="005024E2">
      <w:pPr>
        <w:pStyle w:val="a9"/>
      </w:pPr>
      <w:r>
        <w:rPr>
          <w:rStyle w:val="ab"/>
        </w:rPr>
        <w:footnoteRef/>
      </w:r>
      <w:r w:rsidRPr="009F33AB">
        <w:t xml:space="preserve"> </w:t>
      </w:r>
      <w:r w:rsidRPr="007229D9">
        <w:t>http</w:t>
      </w:r>
      <w:r w:rsidRPr="009F33AB">
        <w:t>://</w:t>
      </w:r>
      <w:r w:rsidRPr="007229D9">
        <w:t>www</w:t>
      </w:r>
      <w:r w:rsidRPr="009F33AB">
        <w:t>.</w:t>
      </w:r>
      <w:r w:rsidRPr="007229D9">
        <w:t>consultant</w:t>
      </w:r>
      <w:r w:rsidRPr="009F33AB">
        <w:t>.</w:t>
      </w:r>
      <w:r w:rsidRPr="007229D9">
        <w:t>ru</w:t>
      </w:r>
      <w:r w:rsidRPr="009F33AB">
        <w:t>/</w:t>
      </w:r>
      <w:r w:rsidRPr="007229D9">
        <w:t>document</w:t>
      </w:r>
      <w:r w:rsidRPr="009F33AB">
        <w:t>/</w:t>
      </w:r>
      <w:r w:rsidRPr="007229D9">
        <w:t>cons</w:t>
      </w:r>
      <w:r w:rsidRPr="009F33AB">
        <w:t>_</w:t>
      </w:r>
      <w:r w:rsidRPr="007229D9">
        <w:t>doc</w:t>
      </w:r>
      <w:r w:rsidRPr="009F33AB">
        <w:t>_</w:t>
      </w:r>
      <w:r w:rsidRPr="007229D9">
        <w:t>LAW</w:t>
      </w:r>
      <w:r w:rsidRPr="009F33AB">
        <w:t>_10699/3</w:t>
      </w:r>
      <w:r w:rsidRPr="007229D9">
        <w:t>c</w:t>
      </w:r>
      <w:r w:rsidRPr="009F33AB">
        <w:t>21</w:t>
      </w:r>
      <w:r w:rsidRPr="007229D9">
        <w:t>fcb</w:t>
      </w:r>
      <w:r w:rsidRPr="009F33AB">
        <w:t>0</w:t>
      </w:r>
      <w:r w:rsidRPr="007229D9">
        <w:t>be</w:t>
      </w:r>
      <w:r w:rsidRPr="009F33AB">
        <w:t>9</w:t>
      </w:r>
      <w:r w:rsidRPr="007229D9">
        <w:t>a</w:t>
      </w:r>
      <w:r w:rsidRPr="009F33AB">
        <w:t>995</w:t>
      </w:r>
      <w:r w:rsidRPr="007229D9">
        <w:t>abb</w:t>
      </w:r>
      <w:r w:rsidRPr="009F33AB">
        <w:t>345</w:t>
      </w:r>
      <w:r w:rsidRPr="007229D9">
        <w:t>c</w:t>
      </w:r>
      <w:r w:rsidRPr="009F33AB">
        <w:t>4</w:t>
      </w:r>
      <w:r w:rsidRPr="007229D9">
        <w:t>d</w:t>
      </w:r>
      <w:r w:rsidRPr="009F33AB">
        <w:t>386166206558102</w:t>
      </w:r>
      <w:r w:rsidRPr="007229D9">
        <w:t>d</w:t>
      </w:r>
      <w:r w:rsidRPr="009F33AB">
        <w:t>/</w:t>
      </w:r>
    </w:p>
  </w:footnote>
  <w:footnote w:id="58">
    <w:p w:rsidR="00EA64F4" w:rsidRPr="007229D9" w:rsidRDefault="00EA64F4"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9">
    <w:p w:rsidR="00EA64F4" w:rsidRPr="007229D9" w:rsidRDefault="00EA64F4"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60">
    <w:p w:rsidR="00EA64F4" w:rsidRPr="007229D9" w:rsidRDefault="00EA64F4"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61">
    <w:p w:rsidR="00EA64F4" w:rsidRPr="007229D9" w:rsidRDefault="00EA64F4" w:rsidP="005024E2">
      <w:pPr>
        <w:pStyle w:val="a9"/>
      </w:pPr>
      <w:r>
        <w:rPr>
          <w:rStyle w:val="ab"/>
        </w:rPr>
        <w:footnoteRef/>
      </w:r>
      <w:r>
        <w:t xml:space="preserve"> </w:t>
      </w:r>
      <w:r w:rsidRPr="007229D9">
        <w:t>Putin Thrives on Russian Passivity (newsweek.com) https://www.newsweek.com/putin-thrives-russian-passivity-321066</w:t>
      </w:r>
    </w:p>
  </w:footnote>
  <w:footnote w:id="62">
    <w:p w:rsidR="00EA64F4" w:rsidRPr="007229D9" w:rsidRDefault="00EA64F4" w:rsidP="005024E2">
      <w:pPr>
        <w:pStyle w:val="a9"/>
      </w:pPr>
      <w:r>
        <w:rPr>
          <w:rStyle w:val="ab"/>
        </w:rPr>
        <w:footnoteRef/>
      </w:r>
      <w:r>
        <w:t xml:space="preserve"> </w:t>
      </w:r>
      <w:r w:rsidRPr="007229D9">
        <w:t>https://www.svoboda.org/a/29079871.html</w:t>
      </w:r>
    </w:p>
  </w:footnote>
  <w:footnote w:id="63">
    <w:p w:rsidR="00EA64F4" w:rsidRPr="00345553" w:rsidRDefault="00EA64F4">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0F323A"/>
    <w:rsid w:val="00112CC0"/>
    <w:rsid w:val="00156521"/>
    <w:rsid w:val="001630AD"/>
    <w:rsid w:val="00277826"/>
    <w:rsid w:val="002C0122"/>
    <w:rsid w:val="002D17E6"/>
    <w:rsid w:val="002E104F"/>
    <w:rsid w:val="003024A4"/>
    <w:rsid w:val="003148D2"/>
    <w:rsid w:val="00345553"/>
    <w:rsid w:val="003728D0"/>
    <w:rsid w:val="00372C2D"/>
    <w:rsid w:val="00392FDE"/>
    <w:rsid w:val="003D07FA"/>
    <w:rsid w:val="003F001B"/>
    <w:rsid w:val="004140C3"/>
    <w:rsid w:val="00491E52"/>
    <w:rsid w:val="00496B3A"/>
    <w:rsid w:val="004A4F24"/>
    <w:rsid w:val="004A5A0B"/>
    <w:rsid w:val="004C1C5E"/>
    <w:rsid w:val="004E1CAC"/>
    <w:rsid w:val="005024E2"/>
    <w:rsid w:val="005556BC"/>
    <w:rsid w:val="00592BFE"/>
    <w:rsid w:val="005A0648"/>
    <w:rsid w:val="005A1E6B"/>
    <w:rsid w:val="005A20B4"/>
    <w:rsid w:val="005B0180"/>
    <w:rsid w:val="005F0EAB"/>
    <w:rsid w:val="006617E4"/>
    <w:rsid w:val="006661F1"/>
    <w:rsid w:val="00674B12"/>
    <w:rsid w:val="006C209C"/>
    <w:rsid w:val="006F01E9"/>
    <w:rsid w:val="006F71F7"/>
    <w:rsid w:val="007854FF"/>
    <w:rsid w:val="00790CCB"/>
    <w:rsid w:val="007A3834"/>
    <w:rsid w:val="007C2FD6"/>
    <w:rsid w:val="007C4E9A"/>
    <w:rsid w:val="007E4FFF"/>
    <w:rsid w:val="008309F4"/>
    <w:rsid w:val="00865BEE"/>
    <w:rsid w:val="00865D92"/>
    <w:rsid w:val="008707E8"/>
    <w:rsid w:val="0088482D"/>
    <w:rsid w:val="008A37EE"/>
    <w:rsid w:val="008F3047"/>
    <w:rsid w:val="00904166"/>
    <w:rsid w:val="009211D2"/>
    <w:rsid w:val="0093163D"/>
    <w:rsid w:val="00937CBC"/>
    <w:rsid w:val="0095545F"/>
    <w:rsid w:val="009D63DA"/>
    <w:rsid w:val="009E6718"/>
    <w:rsid w:val="009F33AB"/>
    <w:rsid w:val="00A265FF"/>
    <w:rsid w:val="00A271EB"/>
    <w:rsid w:val="00A3519B"/>
    <w:rsid w:val="00A77B73"/>
    <w:rsid w:val="00AA0E39"/>
    <w:rsid w:val="00AC2144"/>
    <w:rsid w:val="00B13F85"/>
    <w:rsid w:val="00B2676D"/>
    <w:rsid w:val="00B75851"/>
    <w:rsid w:val="00B82A8E"/>
    <w:rsid w:val="00C73309"/>
    <w:rsid w:val="00CA754C"/>
    <w:rsid w:val="00CE34F5"/>
    <w:rsid w:val="00D045AB"/>
    <w:rsid w:val="00D06997"/>
    <w:rsid w:val="00D24DA6"/>
    <w:rsid w:val="00D30A41"/>
    <w:rsid w:val="00DD1DCE"/>
    <w:rsid w:val="00DE0591"/>
    <w:rsid w:val="00E96477"/>
    <w:rsid w:val="00EA64F4"/>
    <w:rsid w:val="00EB7A36"/>
    <w:rsid w:val="00EF17C1"/>
    <w:rsid w:val="00F03614"/>
    <w:rsid w:val="00F4323C"/>
    <w:rsid w:val="00F67730"/>
    <w:rsid w:val="00F776D0"/>
    <w:rsid w:val="00FA6C2B"/>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A209"/>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1E9"/>
    <w:pPr>
      <w:ind w:firstLine="284"/>
    </w:pPr>
    <w:rPr>
      <w:lang w:val="en-US"/>
    </w:rPr>
  </w:style>
  <w:style w:type="paragraph" w:styleId="1">
    <w:name w:val="heading 1"/>
    <w:basedOn w:val="a"/>
    <w:next w:val="a"/>
    <w:link w:val="10"/>
    <w:uiPriority w:val="9"/>
    <w:qFormat/>
    <w:rsid w:val="00592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592BFE"/>
    <w:rPr>
      <w:rFonts w:asciiTheme="majorHAnsi" w:eastAsiaTheme="majorEastAsia" w:hAnsiTheme="majorHAnsi" w:cstheme="majorBidi"/>
      <w:color w:val="2E74B5" w:themeColor="accent1" w:themeShade="BF"/>
      <w:sz w:val="32"/>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
    <w:name w:val="toc 2"/>
    <w:basedOn w:val="a"/>
    <w:next w:val="a"/>
    <w:autoRedefine/>
    <w:uiPriority w:val="39"/>
    <w:unhideWhenUsed/>
    <w:rsid w:val="005F0EAB"/>
    <w:pPr>
      <w:tabs>
        <w:tab w:val="right" w:leader="dot" w:pos="9679"/>
      </w:tabs>
      <w:spacing w:after="4"/>
      <w:ind w:left="22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AEFBB-C08D-47C2-A3AC-EE469BF9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40</Pages>
  <Words>10446</Words>
  <Characters>62678</Characters>
  <Application>Microsoft Office Word</Application>
  <DocSecurity>0</DocSecurity>
  <Lines>522</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46</cp:revision>
  <dcterms:created xsi:type="dcterms:W3CDTF">2022-09-08T10:51:00Z</dcterms:created>
  <dcterms:modified xsi:type="dcterms:W3CDTF">2022-09-16T17:14:00Z</dcterms:modified>
</cp:coreProperties>
</file>