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CEC4E" w14:textId="33FF4EC7" w:rsidR="00BB1068" w:rsidRDefault="00F407A7" w:rsidP="00F407A7">
      <w:pPr>
        <w:jc w:val="center"/>
        <w:rPr>
          <w:rFonts w:ascii="Bitter" w:hAnsi="Bitter"/>
          <w:b/>
          <w:bCs/>
          <w:lang w:val="en-US"/>
        </w:rPr>
      </w:pPr>
      <w:r w:rsidRPr="00F407A7">
        <w:rPr>
          <w:rFonts w:ascii="Bitter" w:hAnsi="Bitter"/>
          <w:b/>
          <w:bCs/>
          <w:lang w:val="en-US"/>
        </w:rPr>
        <w:t>Square Root Evaluation</w:t>
      </w:r>
    </w:p>
    <w:p w14:paraId="25720EC0" w14:textId="23E1A192" w:rsidR="00F407A7" w:rsidRDefault="00F407A7" w:rsidP="00F407A7">
      <w:pPr>
        <w:jc w:val="center"/>
        <w:rPr>
          <w:rFonts w:ascii="Bitter" w:hAnsi="Bitter"/>
          <w:lang w:val="en-US"/>
        </w:rPr>
      </w:pPr>
      <w:r>
        <w:rPr>
          <w:rFonts w:ascii="Bitter" w:hAnsi="Bitter"/>
          <w:lang w:val="en-US"/>
        </w:rPr>
        <w:t>February 8, 2022</w:t>
      </w:r>
    </w:p>
    <w:p w14:paraId="22001BB5" w14:textId="301C4787" w:rsidR="00F407A7" w:rsidRDefault="00F407A7" w:rsidP="00F407A7">
      <w:pPr>
        <w:jc w:val="center"/>
        <w:rPr>
          <w:rFonts w:ascii="Bitter" w:hAnsi="Bitter"/>
          <w:lang w:val="en-US"/>
        </w:rPr>
      </w:pPr>
      <w:r>
        <w:rPr>
          <w:rFonts w:ascii="Bitter" w:hAnsi="Bitter"/>
          <w:lang w:val="en-US"/>
        </w:rPr>
        <w:t xml:space="preserve">Email: </w:t>
      </w:r>
      <w:hyperlink r:id="rId5" w:history="1">
        <w:r w:rsidRPr="000A62CE">
          <w:rPr>
            <w:rStyle w:val="Hyperlink"/>
            <w:rFonts w:ascii="Bitter" w:hAnsi="Bitter"/>
            <w:lang w:val="en-US"/>
          </w:rPr>
          <w:t>1anuragdutta@gmail.com</w:t>
        </w:r>
      </w:hyperlink>
    </w:p>
    <w:p w14:paraId="00638C51" w14:textId="4EEDC165" w:rsidR="00F407A7" w:rsidRDefault="00F407A7" w:rsidP="00F407A7">
      <w:pPr>
        <w:rPr>
          <w:rFonts w:ascii="Bitter" w:hAnsi="Bitter"/>
          <w:b/>
          <w:bCs/>
          <w:lang w:val="en-US"/>
        </w:rPr>
      </w:pPr>
      <w:r>
        <w:rPr>
          <w:rFonts w:ascii="Bitter" w:hAnsi="Bitter"/>
          <w:b/>
          <w:bCs/>
          <w:lang w:val="en-US"/>
        </w:rPr>
        <w:t>1 Introduction</w:t>
      </w:r>
    </w:p>
    <w:p w14:paraId="7245D2BC" w14:textId="4D061835" w:rsidR="00ED4A67" w:rsidRPr="00ED4A67" w:rsidRDefault="00B66D9D" w:rsidP="00F407A7">
      <w:pPr>
        <w:rPr>
          <w:rFonts w:ascii="Times New Roman" w:eastAsiaTheme="minorEastAsia" w:hAnsi="Times New Roman" w:cs="Times New Roman"/>
          <w:lang w:val="en-US"/>
        </w:rPr>
      </w:pPr>
      <w:r w:rsidRPr="00ED4A67">
        <w:rPr>
          <w:rFonts w:ascii="Times New Roman" w:hAnsi="Times New Roman" w:cs="Times New Roman"/>
          <w:lang w:val="en-US"/>
        </w:rPr>
        <w:t xml:space="preserve">In mathematics, a square root of a number </w:t>
      </w:r>
      <m:oMath>
        <m:r>
          <w:rPr>
            <w:rFonts w:ascii="Cambria Math" w:hAnsi="Cambria Math" w:cs="Times New Roman"/>
            <w:lang w:val="en-US"/>
          </w:rPr>
          <m:t>x</m:t>
        </m:r>
      </m:oMath>
      <w:r w:rsidRPr="00ED4A67">
        <w:rPr>
          <w:rFonts w:ascii="Times New Roman" w:eastAsiaTheme="minorEastAsia" w:hAnsi="Times New Roman" w:cs="Times New Roman"/>
          <w:lang w:val="en-US"/>
        </w:rPr>
        <w:t xml:space="preserve"> is a number </w:t>
      </w:r>
      <m:oMath>
        <m:r>
          <w:rPr>
            <w:rFonts w:ascii="Cambria Math" w:eastAsiaTheme="minorEastAsia" w:hAnsi="Cambria Math" w:cs="Times New Roman"/>
            <w:lang w:val="en-US"/>
          </w:rPr>
          <m:t>y</m:t>
        </m:r>
      </m:oMath>
      <w:r w:rsidR="00ED4A67" w:rsidRPr="00ED4A67">
        <w:rPr>
          <w:rFonts w:ascii="Times New Roman" w:eastAsiaTheme="minorEastAsia" w:hAnsi="Times New Roman" w:cs="Times New Roman"/>
          <w:lang w:val="en-US"/>
        </w:rPr>
        <w:t xml:space="preserve"> such that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=x</m:t>
        </m:r>
      </m:oMath>
      <w:r w:rsidR="00ED4A67" w:rsidRPr="00ED4A67">
        <w:rPr>
          <w:rFonts w:ascii="Times New Roman" w:eastAsiaTheme="minorEastAsia" w:hAnsi="Times New Roman" w:cs="Times New Roman"/>
          <w:lang w:val="en-US"/>
        </w:rPr>
        <w:t xml:space="preserve">. It is denoted as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rad>
      </m:oMath>
      <w:r w:rsidR="00ED4A67" w:rsidRPr="00ED4A67">
        <w:rPr>
          <w:rFonts w:ascii="Times New Roman" w:eastAsiaTheme="minorEastAsia" w:hAnsi="Times New Roman" w:cs="Times New Roman"/>
          <w:lang w:val="en-US"/>
        </w:rPr>
        <w:t xml:space="preserve">. </w:t>
      </w:r>
    </w:p>
    <w:p w14:paraId="7DDB8530" w14:textId="476B74F4" w:rsidR="00ED4A67" w:rsidRPr="00ED4A67" w:rsidRDefault="00ED4A67" w:rsidP="00F407A7">
      <w:pPr>
        <w:rPr>
          <w:rFonts w:ascii="Times New Roman" w:eastAsiaTheme="minorEastAsia" w:hAnsi="Times New Roman" w:cs="Times New Roman"/>
          <w:lang w:val="en-US"/>
        </w:rPr>
      </w:pPr>
      <w:r w:rsidRPr="00ED4A67">
        <w:rPr>
          <w:rFonts w:ascii="Times New Roman" w:eastAsiaTheme="minorEastAsia" w:hAnsi="Times New Roman" w:cs="Times New Roman"/>
          <w:lang w:val="en-US"/>
        </w:rPr>
        <w:t xml:space="preserve">For example: </w:t>
      </w:r>
    </w:p>
    <w:p w14:paraId="007298AD" w14:textId="0B25A145" w:rsidR="00ED4A67" w:rsidRPr="00ED4A67" w:rsidRDefault="002B1F43" w:rsidP="00F407A7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e>
          </m:rad>
          <m:r>
            <w:rPr>
              <w:rFonts w:ascii="Cambria Math" w:eastAsiaTheme="minorEastAsia" w:hAnsi="Cambria Math" w:cs="Times New Roman"/>
              <w:lang w:val="en-US"/>
            </w:rPr>
            <m:t>=±0,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e>
          </m:rad>
          <m:r>
            <w:rPr>
              <w:rFonts w:ascii="Cambria Math" w:eastAsiaTheme="minorEastAsia" w:hAnsi="Cambria Math" w:cs="Times New Roman"/>
              <w:lang w:val="en-US"/>
            </w:rPr>
            <m:t xml:space="preserve">=±2,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9</m:t>
              </m:r>
            </m:e>
          </m:rad>
          <m:r>
            <w:rPr>
              <w:rFonts w:ascii="Cambria Math" w:eastAsiaTheme="minorEastAsia" w:hAnsi="Cambria Math" w:cs="Times New Roman"/>
              <w:lang w:val="en-US"/>
            </w:rPr>
            <m:t>=±3,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16</m:t>
              </m:r>
            </m:e>
          </m:rad>
          <m:r>
            <w:rPr>
              <w:rFonts w:ascii="Cambria Math" w:eastAsiaTheme="minorEastAsia" w:hAnsi="Cambria Math" w:cs="Times New Roman"/>
              <w:lang w:val="en-US"/>
            </w:rPr>
            <m:t>=±4, …, etc</m:t>
          </m:r>
        </m:oMath>
      </m:oMathPara>
    </w:p>
    <w:p w14:paraId="52938DCF" w14:textId="77777777" w:rsidR="00ED4A67" w:rsidRPr="00ED4A67" w:rsidRDefault="00ED4A67" w:rsidP="00F407A7">
      <w:pPr>
        <w:rPr>
          <w:rFonts w:ascii="Times New Roman" w:eastAsiaTheme="minorEastAsia" w:hAnsi="Times New Roman" w:cs="Times New Roman"/>
          <w:lang w:val="en-US"/>
        </w:rPr>
      </w:pPr>
      <w:r w:rsidRPr="00ED4A67">
        <w:rPr>
          <w:rFonts w:ascii="Times New Roman" w:eastAsiaTheme="minorEastAsia" w:hAnsi="Times New Roman" w:cs="Times New Roman"/>
          <w:lang w:val="en-US"/>
        </w:rPr>
        <w:t xml:space="preserve">Now, it’s a point to notice that, for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=x</m:t>
        </m:r>
      </m:oMath>
      <w:r w:rsidRPr="00ED4A67">
        <w:rPr>
          <w:rFonts w:ascii="Times New Roman" w:eastAsiaTheme="minorEastAsia" w:hAnsi="Times New Roman" w:cs="Times New Roman"/>
          <w:lang w:val="en-US"/>
        </w:rPr>
        <w:t xml:space="preserve">,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rad>
        <m:r>
          <w:rPr>
            <w:rFonts w:ascii="Cambria Math" w:eastAsiaTheme="minorEastAsia" w:hAnsi="Cambria Math" w:cs="Times New Roman"/>
            <w:lang w:val="en-US"/>
          </w:rPr>
          <m:t>=±y</m:t>
        </m:r>
      </m:oMath>
      <w:r w:rsidRPr="00ED4A67">
        <w:rPr>
          <w:rFonts w:ascii="Times New Roman" w:eastAsiaTheme="minorEastAsia" w:hAnsi="Times New Roman" w:cs="Times New Roman"/>
          <w:lang w:val="en-US"/>
        </w:rPr>
        <w:t xml:space="preserve">. </w:t>
      </w:r>
    </w:p>
    <w:p w14:paraId="636A54F3" w14:textId="0664ABF9" w:rsidR="00ED4A67" w:rsidRPr="00ED4A67" w:rsidRDefault="00ED4A67" w:rsidP="00F407A7">
      <w:pPr>
        <w:rPr>
          <w:rFonts w:ascii="Times New Roman" w:eastAsiaTheme="minorEastAsia" w:hAnsi="Times New Roman" w:cs="Times New Roman"/>
          <w:lang w:val="en-US"/>
        </w:rPr>
      </w:pPr>
      <w:r w:rsidRPr="00ED4A67">
        <w:rPr>
          <w:rFonts w:ascii="Times New Roman" w:eastAsiaTheme="minorEastAsia" w:hAnsi="Times New Roman" w:cs="Times New Roman"/>
          <w:lang w:val="en-US"/>
        </w:rPr>
        <w:t xml:space="preserve">This can be justified as follows: </w:t>
      </w:r>
    </w:p>
    <w:p w14:paraId="7774A211" w14:textId="235C51F8" w:rsidR="00ED4A67" w:rsidRPr="00ED4A67" w:rsidRDefault="002B1F43" w:rsidP="00F407A7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=x</m:t>
          </m:r>
        </m:oMath>
      </m:oMathPara>
    </w:p>
    <w:p w14:paraId="27C14E05" w14:textId="551C3B2A" w:rsidR="00ED4A67" w:rsidRPr="00ED4A67" w:rsidRDefault="00ED4A67" w:rsidP="00F407A7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⇒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-x=0</m:t>
          </m:r>
        </m:oMath>
      </m:oMathPara>
    </w:p>
    <w:p w14:paraId="3716AA80" w14:textId="30BEAE8A" w:rsidR="00ED4A67" w:rsidRPr="009F5719" w:rsidRDefault="00ED4A67" w:rsidP="00F407A7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⇒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</m:ra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1E3ABF66" w14:textId="1FDF1C80" w:rsidR="009F5719" w:rsidRDefault="009F5719" w:rsidP="00F407A7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We know,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β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α+β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α-β</m:t>
            </m:r>
          </m:e>
        </m:d>
      </m:oMath>
    </w:p>
    <w:p w14:paraId="4D55286D" w14:textId="3507F700" w:rsidR="009F5719" w:rsidRPr="009F5719" w:rsidRDefault="009F5719" w:rsidP="00F407A7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⇒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</m:rad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</m:rad>
            </m:e>
          </m:d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0D9B900C" w14:textId="6240977F" w:rsidR="009F5719" w:rsidRPr="009F5719" w:rsidRDefault="009F5719" w:rsidP="00F407A7">
      <w:pPr>
        <w:rPr>
          <w:rFonts w:ascii="Times New Roman" w:eastAsiaTheme="minorEastAsia" w:hAnsi="Times New Roman" w:cs="Times New Roman"/>
          <w:lang w:val="en-U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⇒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y-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</m:rad>
          </m:e>
        </m:d>
        <m:r>
          <w:rPr>
            <w:rFonts w:ascii="Cambria Math" w:eastAsiaTheme="minorEastAsia" w:hAnsi="Cambria Math" w:cs="Times New Roman"/>
            <w:lang w:val="en-US"/>
          </w:rPr>
          <m:t>=0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and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y+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</m:rad>
          </m:e>
        </m:d>
        <m:r>
          <w:rPr>
            <w:rFonts w:ascii="Cambria Math" w:eastAsiaTheme="minorEastAsia" w:hAnsi="Cambria Math" w:cs="Times New Roman"/>
            <w:lang w:val="en-US"/>
          </w:rPr>
          <m:t>=0</m:t>
        </m:r>
      </m:oMath>
    </w:p>
    <w:p w14:paraId="2D03D493" w14:textId="46A1A3F4" w:rsidR="009F5719" w:rsidRDefault="009F5719" w:rsidP="00F407A7">
      <w:pPr>
        <w:rPr>
          <w:rFonts w:ascii="Times New Roman" w:eastAsiaTheme="minorEastAsia" w:hAnsi="Times New Roman" w:cs="Times New Roman"/>
          <w:lang w:val="en-U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⇒y=+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rad>
      </m:oMath>
      <w:r>
        <w:rPr>
          <w:rFonts w:ascii="Times New Roman" w:eastAsiaTheme="minorEastAsia" w:hAnsi="Times New Roman" w:cs="Times New Roman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lang w:val="en-US"/>
        </w:rPr>
        <w:tab/>
        <w:t xml:space="preserve">  and </w:t>
      </w:r>
      <m:oMath>
        <m:r>
          <w:rPr>
            <w:rFonts w:ascii="Cambria Math" w:eastAsiaTheme="minorEastAsia" w:hAnsi="Cambria Math" w:cs="Times New Roman"/>
            <w:lang w:val="en-US"/>
          </w:rPr>
          <m:t>y=-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rad>
      </m:oMath>
    </w:p>
    <w:p w14:paraId="421BA3A7" w14:textId="7DFBF4A3" w:rsidR="009F5719" w:rsidRDefault="009F5719" w:rsidP="00F407A7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So, </w:t>
      </w:r>
      <m:oMath>
        <m:r>
          <w:rPr>
            <w:rFonts w:ascii="Cambria Math" w:eastAsiaTheme="minorEastAsia" w:hAnsi="Cambria Math" w:cs="Times New Roman"/>
            <w:lang w:val="en-US"/>
          </w:rPr>
          <m:t>y=±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rad>
      </m:oMath>
    </w:p>
    <w:p w14:paraId="45E512EA" w14:textId="7C3F0137" w:rsidR="009F5719" w:rsidRDefault="009F5719" w:rsidP="00F407A7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Now, it’s easy to find square roots of numbers that are perfect squares (those numbers which can be represented as product of two same numbers, like 9, 25, 36, 49, etc.). </w:t>
      </w:r>
    </w:p>
    <w:p w14:paraId="181E8C80" w14:textId="313727DA" w:rsidR="00906CFD" w:rsidRPr="00ED4A67" w:rsidRDefault="00906CFD" w:rsidP="00F407A7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But, it’s comparatively difficult to find square roots of non – perfect squares like 15, 8, etc. </w:t>
      </w:r>
    </w:p>
    <w:p w14:paraId="6BDA3111" w14:textId="10353E50" w:rsidR="00906CFD" w:rsidRDefault="00906CFD" w:rsidP="00906CFD">
      <w:pPr>
        <w:rPr>
          <w:rFonts w:ascii="Bitter" w:hAnsi="Bitter"/>
          <w:b/>
          <w:bCs/>
          <w:lang w:val="en-US"/>
        </w:rPr>
      </w:pPr>
      <w:r>
        <w:rPr>
          <w:rFonts w:ascii="Bitter" w:hAnsi="Bitter"/>
          <w:b/>
          <w:bCs/>
          <w:lang w:val="en-US"/>
        </w:rPr>
        <w:t>2 Square Root Evaluation for non – perfect squares</w:t>
      </w:r>
    </w:p>
    <w:p w14:paraId="65A42B12" w14:textId="3BBA0679" w:rsidR="00906CFD" w:rsidRPr="00AC1D4E" w:rsidRDefault="00906CFD" w:rsidP="00906CFD">
      <w:pPr>
        <w:rPr>
          <w:rFonts w:ascii="Times New Roman" w:eastAsiaTheme="minorEastAsia" w:hAnsi="Times New Roman" w:cs="Times New Roman"/>
          <w:lang w:val="en-US"/>
        </w:rPr>
      </w:pPr>
      <w:r w:rsidRPr="00AC1D4E">
        <w:rPr>
          <w:rFonts w:ascii="Times New Roman" w:hAnsi="Times New Roman" w:cs="Times New Roman"/>
          <w:lang w:val="en-US"/>
        </w:rPr>
        <w:t xml:space="preserve">Suppose </w:t>
      </w:r>
      <m:oMath>
        <m:r>
          <w:rPr>
            <w:rFonts w:ascii="Cambria Math" w:hAnsi="Cambria Math" w:cs="Times New Roman"/>
            <w:lang w:val="en-US"/>
          </w:rPr>
          <m:t>φ(x)</m:t>
        </m:r>
      </m:oMath>
      <w:r w:rsidRPr="00AC1D4E">
        <w:rPr>
          <w:rFonts w:ascii="Times New Roman" w:eastAsiaTheme="minorEastAsia" w:hAnsi="Times New Roman" w:cs="Times New Roman"/>
          <w:lang w:val="en-US"/>
        </w:rPr>
        <w:t xml:space="preserve"> is a function in </w:t>
      </w:r>
      <m:oMath>
        <m:r>
          <w:rPr>
            <w:rFonts w:ascii="Cambria Math" w:eastAsiaTheme="minorEastAsia" w:hAnsi="Cambria Math" w:cs="Times New Roman"/>
            <w:lang w:val="en-US"/>
          </w:rPr>
          <m:t>x</m:t>
        </m:r>
      </m:oMath>
      <w:r w:rsidRPr="00AC1D4E">
        <w:rPr>
          <w:rFonts w:ascii="Times New Roman" w:eastAsiaTheme="minorEastAsia" w:hAnsi="Times New Roman" w:cs="Times New Roman"/>
          <w:lang w:val="en-US"/>
        </w:rPr>
        <w:t xml:space="preserve"> (a mathematical tool that takes an input in </w:t>
      </w:r>
      <m:oMath>
        <m:r>
          <w:rPr>
            <w:rFonts w:ascii="Cambria Math" w:eastAsiaTheme="minorEastAsia" w:hAnsi="Cambria Math" w:cs="Times New Roman"/>
            <w:lang w:val="en-US"/>
          </w:rPr>
          <m:t>x</m:t>
        </m:r>
      </m:oMath>
      <w:r w:rsidRPr="00AC1D4E">
        <w:rPr>
          <w:rFonts w:ascii="Times New Roman" w:eastAsiaTheme="minorEastAsia" w:hAnsi="Times New Roman" w:cs="Times New Roman"/>
          <w:lang w:val="en-US"/>
        </w:rPr>
        <w:t xml:space="preserve"> and gives a result after processing). </w:t>
      </w:r>
    </w:p>
    <w:p w14:paraId="6A972058" w14:textId="1DEBF4B7" w:rsidR="004668D2" w:rsidRPr="00AC1D4E" w:rsidRDefault="004668D2" w:rsidP="00906CFD">
      <w:pPr>
        <w:rPr>
          <w:rFonts w:ascii="Times New Roman" w:eastAsiaTheme="minorEastAsia" w:hAnsi="Times New Roman" w:cs="Times New Roman"/>
          <w:lang w:val="en-US"/>
        </w:rPr>
      </w:pPr>
      <w:r w:rsidRPr="00AC1D4E">
        <w:rPr>
          <w:rFonts w:ascii="Times New Roman" w:eastAsiaTheme="minorEastAsia" w:hAnsi="Times New Roman" w:cs="Times New Roman"/>
          <w:lang w:val="en-US"/>
        </w:rPr>
        <w:t xml:space="preserve">Now, for a slight change,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Δ</m:t>
        </m:r>
        <m:r>
          <w:rPr>
            <w:rFonts w:ascii="Cambria Math" w:hAnsi="Cambria Math" w:cs="Times New Roman"/>
            <w:lang w:val="en-US"/>
          </w:rPr>
          <m:t>x</m:t>
        </m:r>
      </m:oMath>
      <w:r w:rsidRPr="00AC1D4E">
        <w:rPr>
          <w:rFonts w:ascii="Times New Roman" w:eastAsiaTheme="minorEastAsia" w:hAnsi="Times New Roman" w:cs="Times New Roman"/>
          <w:lang w:val="en-US"/>
        </w:rPr>
        <w:t xml:space="preserve"> in the input argument </w:t>
      </w:r>
      <m:oMath>
        <m:r>
          <w:rPr>
            <w:rFonts w:ascii="Cambria Math" w:eastAsiaTheme="minorEastAsia" w:hAnsi="Cambria Math" w:cs="Times New Roman"/>
            <w:lang w:val="en-US"/>
          </w:rPr>
          <m:t>x</m:t>
        </m:r>
      </m:oMath>
      <w:r w:rsidRPr="00AC1D4E">
        <w:rPr>
          <w:rFonts w:ascii="Times New Roman" w:eastAsiaTheme="minorEastAsia" w:hAnsi="Times New Roman" w:cs="Times New Roman"/>
          <w:lang w:val="en-US"/>
        </w:rPr>
        <w:t xml:space="preserve"> of the function </w:t>
      </w:r>
      <m:oMath>
        <m:r>
          <w:rPr>
            <w:rFonts w:ascii="Cambria Math" w:hAnsi="Cambria Math" w:cs="Times New Roman"/>
            <w:lang w:val="en-US"/>
          </w:rPr>
          <m:t>φ(x)</m:t>
        </m:r>
      </m:oMath>
      <w:r w:rsidRPr="00AC1D4E">
        <w:rPr>
          <w:rFonts w:ascii="Times New Roman" w:eastAsiaTheme="minorEastAsia" w:hAnsi="Times New Roman" w:cs="Times New Roman"/>
          <w:lang w:val="en-US"/>
        </w:rPr>
        <w:t xml:space="preserve">, </w:t>
      </w:r>
    </w:p>
    <w:p w14:paraId="751C2D3E" w14:textId="0017DE1C" w:rsidR="00906CFD" w:rsidRPr="00AC1D4E" w:rsidRDefault="00906CFD" w:rsidP="00906CFD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x+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Δ</m:t>
              </m:r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lang w:val="en-US"/>
            </w:rPr>
            <m:t>-φ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Δ</m:t>
          </m:r>
          <m:r>
            <w:rPr>
              <w:rFonts w:ascii="Cambria Math" w:hAnsi="Cambria Math" w:cs="Times New Roman"/>
              <w:lang w:val="en-US"/>
            </w:rPr>
            <m:t>x</m:t>
          </m:r>
        </m:oMath>
      </m:oMathPara>
    </w:p>
    <w:p w14:paraId="5BD844D5" w14:textId="77777777" w:rsidR="004668D2" w:rsidRPr="00AC1D4E" w:rsidRDefault="004668D2" w:rsidP="00906CFD">
      <w:pPr>
        <w:rPr>
          <w:rFonts w:ascii="Times New Roman" w:eastAsiaTheme="minorEastAsia" w:hAnsi="Times New Roman" w:cs="Times New Roman"/>
          <w:lang w:val="en-US"/>
        </w:rPr>
      </w:pPr>
      <w:r w:rsidRPr="00AC1D4E">
        <w:rPr>
          <w:rFonts w:ascii="Times New Roman" w:eastAsiaTheme="minorEastAsia" w:hAnsi="Times New Roman" w:cs="Times New Roman"/>
          <w:lang w:val="en-US"/>
        </w:rPr>
        <w:t xml:space="preserve">Now, for Square Root, the function </w:t>
      </w:r>
      <m:oMath>
        <m:r>
          <w:rPr>
            <w:rFonts w:ascii="Cambria Math" w:hAnsi="Cambria Math" w:cs="Times New Roman"/>
            <w:lang w:val="en-US"/>
          </w:rPr>
          <m:t>φ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</m:rad>
        <m:r>
          <w:rPr>
            <w:rFonts w:ascii="Cambria Math" w:hAnsi="Cambria Math" w:cs="Times New Roman"/>
            <w:lang w:val="en-US"/>
          </w:rPr>
          <m:t xml:space="preserve"> ∀x∈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{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Set of all positive real numbers</m:t>
        </m:r>
        <m:r>
          <w:rPr>
            <w:rFonts w:ascii="Cambria Math" w:eastAsiaTheme="minorEastAsia" w:hAnsi="Cambria Math" w:cs="Times New Roman"/>
            <w:lang w:val="en-US"/>
          </w:rPr>
          <m:t>}</m:t>
        </m:r>
      </m:oMath>
      <w:r w:rsidRPr="00AC1D4E"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2EB0928B" w14:textId="75871FB4" w:rsidR="004668D2" w:rsidRPr="00AC1D4E" w:rsidRDefault="004668D2" w:rsidP="00906CFD">
      <w:pPr>
        <w:rPr>
          <w:rFonts w:ascii="Times New Roman" w:hAnsi="Times New Roman" w:cs="Times New Roman"/>
          <w:lang w:val="en-US"/>
        </w:rPr>
      </w:pPr>
      <w:r w:rsidRPr="00AC1D4E">
        <w:rPr>
          <w:rFonts w:ascii="Times New Roman" w:eastAsiaTheme="minorEastAsia" w:hAnsi="Times New Roman" w:cs="Times New Roman"/>
          <w:lang w:val="en-US"/>
        </w:rPr>
        <w:t xml:space="preserve">and </w:t>
      </w:r>
    </w:p>
    <w:p w14:paraId="0442677F" w14:textId="6FE01EBD" w:rsidR="00ED4A67" w:rsidRPr="00AC1D4E" w:rsidRDefault="002B1F43" w:rsidP="00F407A7">
      <w:pPr>
        <w:rPr>
          <w:rFonts w:ascii="Times New Roman" w:eastAsiaTheme="minorEastAsia" w:hAnsi="Times New Roman" w:cs="Times New Roman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dx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</m:rad>
            </m:den>
          </m:f>
        </m:oMath>
      </m:oMathPara>
    </w:p>
    <w:p w14:paraId="05D09227" w14:textId="7353BD34" w:rsidR="004668D2" w:rsidRPr="00AC1D4E" w:rsidRDefault="004668D2" w:rsidP="00F407A7">
      <w:pPr>
        <w:rPr>
          <w:rFonts w:ascii="Times New Roman" w:eastAsiaTheme="minorEastAsia" w:hAnsi="Times New Roman" w:cs="Times New Roman"/>
          <w:lang w:val="en-US"/>
        </w:rPr>
      </w:pPr>
      <w:r w:rsidRPr="00AC1D4E">
        <w:rPr>
          <w:rFonts w:ascii="Times New Roman" w:eastAsiaTheme="minorEastAsia" w:hAnsi="Times New Roman" w:cs="Times New Roman"/>
          <w:lang w:val="en-US"/>
        </w:rPr>
        <w:t>So,</w:t>
      </w:r>
    </w:p>
    <w:p w14:paraId="6E8E63C2" w14:textId="2A0BDEE4" w:rsidR="004668D2" w:rsidRPr="00AC1D4E" w:rsidRDefault="002B1F43" w:rsidP="00F407A7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lang w:val="en-US"/>
                </w:rPr>
                <m:t>x+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Δ</m:t>
              </m:r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</m:rad>
          <m:r>
            <w:rPr>
              <w:rFonts w:ascii="Cambria Math" w:hAnsi="Cambria Math" w:cs="Times New Roman"/>
              <w:lang w:val="en-US"/>
            </w:rPr>
            <m:t>-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</m:rad>
          <m:r>
            <w:rPr>
              <w:rFonts w:ascii="Cambria Math" w:hAnsi="Cambria Math" w:cs="Times New Roman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</m:rad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Δ</m:t>
          </m:r>
          <m:r>
            <w:rPr>
              <w:rFonts w:ascii="Cambria Math" w:hAnsi="Cambria Math" w:cs="Times New Roman"/>
              <w:lang w:val="en-US"/>
            </w:rPr>
            <m:t>x</m:t>
          </m:r>
        </m:oMath>
      </m:oMathPara>
    </w:p>
    <w:p w14:paraId="3C0571D1" w14:textId="4BCBD31E" w:rsidR="00AC1D4E" w:rsidRDefault="00AC1D4E" w:rsidP="00F407A7">
      <w:pPr>
        <w:rPr>
          <w:rFonts w:ascii="Times New Roman" w:eastAsiaTheme="minorEastAsia" w:hAnsi="Times New Roman" w:cs="Times New Roman"/>
          <w:lang w:val="en-US"/>
        </w:rPr>
      </w:pPr>
      <w:r w:rsidRPr="00AC1D4E">
        <w:rPr>
          <w:rFonts w:ascii="Times New Roman" w:eastAsiaTheme="minorEastAsia" w:hAnsi="Times New Roman" w:cs="Times New Roman"/>
          <w:lang w:val="en-US"/>
        </w:rPr>
        <w:t xml:space="preserve">Illustration </w:t>
      </w:r>
      <w:r>
        <w:rPr>
          <w:rFonts w:ascii="Times New Roman" w:eastAsiaTheme="minorEastAsia" w:hAnsi="Times New Roman" w:cs="Times New Roman"/>
          <w:lang w:val="en-US"/>
        </w:rPr>
        <w:t xml:space="preserve">1: Evaluate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lang w:val="en-US"/>
              </w:rPr>
              <m:t>3</m:t>
            </m:r>
          </m:e>
        </m:rad>
        <m:r>
          <w:rPr>
            <w:rFonts w:ascii="Cambria Math" w:eastAsiaTheme="minorEastAsia" w:hAnsi="Cambria Math" w:cs="Times New Roman"/>
            <w:lang w:val="en-US"/>
          </w:rPr>
          <m:t>.</m:t>
        </m:r>
      </m:oMath>
    </w:p>
    <w:p w14:paraId="656F0462" w14:textId="211E9872" w:rsidR="00AC1D4E" w:rsidRDefault="00AC1D4E" w:rsidP="00F407A7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Solution: </w:t>
      </w:r>
    </w:p>
    <w:p w14:paraId="23667459" w14:textId="563D1EEA" w:rsidR="00AC1D4E" w:rsidRDefault="00AC1D4E" w:rsidP="00F407A7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We know,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lang w:val="en-US"/>
              </w:rPr>
              <m:t>3</m:t>
            </m:r>
          </m:e>
        </m:rad>
        <m:r>
          <w:rPr>
            <w:rFonts w:ascii="Cambria Math" w:eastAsiaTheme="minorEastAsia" w:hAnsi="Cambria Math" w:cs="Times New Roman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lang w:val="en-US"/>
              </w:rPr>
              <m:t>4-1</m:t>
            </m:r>
          </m:e>
        </m:rad>
      </m:oMath>
      <w:r>
        <w:rPr>
          <w:rFonts w:ascii="Times New Roman" w:eastAsiaTheme="minorEastAsia" w:hAnsi="Times New Roman" w:cs="Times New Roman"/>
          <w:lang w:val="en-US"/>
        </w:rPr>
        <w:t xml:space="preserve">, So, </w:t>
      </w:r>
      <m:oMath>
        <m:r>
          <w:rPr>
            <w:rFonts w:ascii="Cambria Math" w:hAnsi="Cambria Math" w:cs="Times New Roman"/>
            <w:lang w:val="en-US"/>
          </w:rPr>
          <m:t>x=4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and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Δ</m:t>
        </m:r>
        <m:r>
          <w:rPr>
            <w:rFonts w:ascii="Cambria Math" w:hAnsi="Cambria Math" w:cs="Times New Roman"/>
            <w:lang w:val="en-US"/>
          </w:rPr>
          <m:t>x=-1</m:t>
        </m:r>
      </m:oMath>
    </w:p>
    <w:p w14:paraId="01D7ECA6" w14:textId="0A7D3A42" w:rsidR="00AC1D4E" w:rsidRDefault="00AC1D4E" w:rsidP="00F407A7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lastRenderedPageBreak/>
        <w:t>Now, we know,</w:t>
      </w:r>
    </w:p>
    <w:p w14:paraId="6FDF7A8E" w14:textId="0130A676" w:rsidR="00AC1D4E" w:rsidRPr="00AC1D4E" w:rsidRDefault="002B1F43" w:rsidP="00F407A7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lang w:val="en-US"/>
                </w:rPr>
                <m:t>x+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Δ</m:t>
              </m:r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</m:rad>
          <m:r>
            <w:rPr>
              <w:rFonts w:ascii="Cambria Math" w:hAnsi="Cambria Math" w:cs="Times New Roman"/>
              <w:lang w:val="en-US"/>
            </w:rPr>
            <m:t>-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</m:rad>
          <m:r>
            <w:rPr>
              <w:rFonts w:ascii="Cambria Math" w:hAnsi="Cambria Math" w:cs="Times New Roman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</m:rad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Δ</m:t>
          </m:r>
          <m:r>
            <w:rPr>
              <w:rFonts w:ascii="Cambria Math" w:hAnsi="Cambria Math" w:cs="Times New Roman"/>
              <w:lang w:val="en-US"/>
            </w:rPr>
            <m:t>x</m:t>
          </m:r>
        </m:oMath>
      </m:oMathPara>
    </w:p>
    <w:p w14:paraId="426E9DFC" w14:textId="59FEDBBB" w:rsidR="00AC1D4E" w:rsidRPr="00AC1D4E" w:rsidRDefault="00AC1D4E" w:rsidP="00F407A7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⇒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4-1</m:t>
              </m:r>
            </m:e>
          </m:rad>
          <m:r>
            <w:rPr>
              <w:rFonts w:ascii="Cambria Math" w:hAnsi="Cambria Math" w:cs="Times New Roman"/>
              <w:lang w:val="en-US"/>
            </w:rPr>
            <m:t>-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lang w:val="en-US"/>
                </w:rPr>
                <m:t>4</m:t>
              </m:r>
            </m:e>
          </m:rad>
          <m:r>
            <w:rPr>
              <w:rFonts w:ascii="Cambria Math" w:hAnsi="Cambria Math" w:cs="Times New Roman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4</m:t>
                      </m:r>
                    </m:e>
                  </m:rad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-1</m:t>
              </m:r>
            </m:e>
          </m:d>
        </m:oMath>
      </m:oMathPara>
    </w:p>
    <w:p w14:paraId="2140742B" w14:textId="171406D0" w:rsidR="00AC1D4E" w:rsidRPr="00AC1D4E" w:rsidRDefault="00AC1D4E" w:rsidP="00F407A7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⇒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e>
          </m:rad>
          <m:r>
            <w:rPr>
              <w:rFonts w:ascii="Cambria Math" w:hAnsi="Cambria Math" w:cs="Times New Roman"/>
              <w:lang w:val="en-US"/>
            </w:rPr>
            <m:t>-2=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2×2</m:t>
                  </m: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-1</m:t>
              </m:r>
            </m:e>
          </m:d>
        </m:oMath>
      </m:oMathPara>
    </w:p>
    <w:p w14:paraId="76562683" w14:textId="45814992" w:rsidR="00AC1D4E" w:rsidRPr="009E272B" w:rsidRDefault="00AC1D4E" w:rsidP="00F407A7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⇒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e>
          </m:rad>
          <m:r>
            <w:rPr>
              <w:rFonts w:ascii="Cambria Math" w:hAnsi="Cambria Math" w:cs="Times New Roman"/>
              <w:lang w:val="en-US"/>
            </w:rPr>
            <m:t>=2-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lang w:val="en-US"/>
            </w:rPr>
            <m:t>=2-0.25≈1.75</m:t>
          </m:r>
        </m:oMath>
      </m:oMathPara>
    </w:p>
    <w:p w14:paraId="38590150" w14:textId="26362EB2" w:rsidR="00AC1D4E" w:rsidRDefault="00AC1D4E" w:rsidP="00AC1D4E">
      <w:pPr>
        <w:rPr>
          <w:rFonts w:ascii="Times New Roman" w:eastAsiaTheme="minorEastAsia" w:hAnsi="Times New Roman" w:cs="Times New Roman"/>
          <w:lang w:val="en-US"/>
        </w:rPr>
      </w:pPr>
      <w:r w:rsidRPr="00AC1D4E">
        <w:rPr>
          <w:rFonts w:ascii="Times New Roman" w:eastAsiaTheme="minorEastAsia" w:hAnsi="Times New Roman" w:cs="Times New Roman"/>
          <w:lang w:val="en-US"/>
        </w:rPr>
        <w:t xml:space="preserve">Illustration </w:t>
      </w:r>
      <w:r w:rsidR="003E55B5">
        <w:rPr>
          <w:rFonts w:ascii="Times New Roman" w:eastAsiaTheme="minorEastAsia" w:hAnsi="Times New Roman" w:cs="Times New Roman"/>
          <w:lang w:val="en-US"/>
        </w:rPr>
        <w:t>2</w:t>
      </w:r>
      <w:r>
        <w:rPr>
          <w:rFonts w:ascii="Times New Roman" w:eastAsiaTheme="minorEastAsia" w:hAnsi="Times New Roman" w:cs="Times New Roman"/>
          <w:lang w:val="en-US"/>
        </w:rPr>
        <w:t xml:space="preserve">: Evaluate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lang w:val="en-US"/>
              </w:rPr>
              <m:t>32</m:t>
            </m:r>
          </m:e>
        </m:rad>
        <m:r>
          <w:rPr>
            <w:rFonts w:ascii="Cambria Math" w:eastAsiaTheme="minorEastAsia" w:hAnsi="Cambria Math" w:cs="Times New Roman"/>
            <w:lang w:val="en-US"/>
          </w:rPr>
          <m:t>.</m:t>
        </m:r>
      </m:oMath>
    </w:p>
    <w:p w14:paraId="49942C2F" w14:textId="77777777" w:rsidR="00AC1D4E" w:rsidRDefault="00AC1D4E" w:rsidP="00AC1D4E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Solution: </w:t>
      </w:r>
    </w:p>
    <w:p w14:paraId="546FE3E9" w14:textId="3066D22C" w:rsidR="00AC1D4E" w:rsidRDefault="00AC1D4E" w:rsidP="00AC1D4E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We know,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lang w:val="en-US"/>
              </w:rPr>
              <m:t>32</m:t>
            </m:r>
          </m:e>
        </m:rad>
        <m:r>
          <w:rPr>
            <w:rFonts w:ascii="Cambria Math" w:eastAsiaTheme="minorEastAsia" w:hAnsi="Cambria Math" w:cs="Times New Roman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lang w:val="en-US"/>
              </w:rPr>
              <m:t>36-4</m:t>
            </m:r>
          </m:e>
        </m:rad>
      </m:oMath>
      <w:r>
        <w:rPr>
          <w:rFonts w:ascii="Times New Roman" w:eastAsiaTheme="minorEastAsia" w:hAnsi="Times New Roman" w:cs="Times New Roman"/>
          <w:lang w:val="en-US"/>
        </w:rPr>
        <w:t xml:space="preserve">, So, </w:t>
      </w:r>
      <m:oMath>
        <m:r>
          <w:rPr>
            <w:rFonts w:ascii="Cambria Math" w:hAnsi="Cambria Math" w:cs="Times New Roman"/>
            <w:lang w:val="en-US"/>
          </w:rPr>
          <m:t>x=36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and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Δ</m:t>
        </m:r>
        <m:r>
          <w:rPr>
            <w:rFonts w:ascii="Cambria Math" w:hAnsi="Cambria Math" w:cs="Times New Roman"/>
            <w:lang w:val="en-US"/>
          </w:rPr>
          <m:t>x=-4</m:t>
        </m:r>
      </m:oMath>
    </w:p>
    <w:p w14:paraId="63873D81" w14:textId="77777777" w:rsidR="00AC1D4E" w:rsidRDefault="00AC1D4E" w:rsidP="00AC1D4E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Now, we know,</w:t>
      </w:r>
    </w:p>
    <w:p w14:paraId="564F723A" w14:textId="77777777" w:rsidR="00AC1D4E" w:rsidRPr="00AC1D4E" w:rsidRDefault="002B1F43" w:rsidP="00AC1D4E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lang w:val="en-US"/>
                </w:rPr>
                <m:t>x+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Δ</m:t>
              </m:r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</m:rad>
          <m:r>
            <w:rPr>
              <w:rFonts w:ascii="Cambria Math" w:hAnsi="Cambria Math" w:cs="Times New Roman"/>
              <w:lang w:val="en-US"/>
            </w:rPr>
            <m:t>-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</m:rad>
          <m:r>
            <w:rPr>
              <w:rFonts w:ascii="Cambria Math" w:hAnsi="Cambria Math" w:cs="Times New Roman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</m:rad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Δ</m:t>
          </m:r>
          <m:r>
            <w:rPr>
              <w:rFonts w:ascii="Cambria Math" w:hAnsi="Cambria Math" w:cs="Times New Roman"/>
              <w:lang w:val="en-US"/>
            </w:rPr>
            <m:t>x</m:t>
          </m:r>
        </m:oMath>
      </m:oMathPara>
    </w:p>
    <w:p w14:paraId="40DDF848" w14:textId="24483DDA" w:rsidR="00AC1D4E" w:rsidRPr="00AC1D4E" w:rsidRDefault="00AC1D4E" w:rsidP="00AC1D4E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⇒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36-4</m:t>
              </m:r>
            </m:e>
          </m:rad>
          <m:r>
            <w:rPr>
              <w:rFonts w:ascii="Cambria Math" w:hAnsi="Cambria Math" w:cs="Times New Roman"/>
              <w:lang w:val="en-US"/>
            </w:rPr>
            <m:t>-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lang w:val="en-US"/>
                </w:rPr>
                <m:t>36</m:t>
              </m:r>
            </m:e>
          </m:rad>
          <m:r>
            <w:rPr>
              <w:rFonts w:ascii="Cambria Math" w:hAnsi="Cambria Math" w:cs="Times New Roman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36</m:t>
                      </m:r>
                    </m:e>
                  </m:rad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-4</m:t>
              </m:r>
            </m:e>
          </m:d>
        </m:oMath>
      </m:oMathPara>
    </w:p>
    <w:p w14:paraId="1E8ABA80" w14:textId="315E8385" w:rsidR="00AC1D4E" w:rsidRPr="00AC1D4E" w:rsidRDefault="00AC1D4E" w:rsidP="00AC1D4E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⇒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32</m:t>
              </m:r>
            </m:e>
          </m:rad>
          <m:r>
            <w:rPr>
              <w:rFonts w:ascii="Cambria Math" w:hAnsi="Cambria Math" w:cs="Times New Roman"/>
              <w:lang w:val="en-US"/>
            </w:rPr>
            <m:t>-6=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2×6</m:t>
                  </m: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-4</m:t>
              </m:r>
            </m:e>
          </m:d>
        </m:oMath>
      </m:oMathPara>
    </w:p>
    <w:p w14:paraId="4B2179E5" w14:textId="0F7B0ADE" w:rsidR="00AC1D4E" w:rsidRPr="003E55B5" w:rsidRDefault="00AC1D4E" w:rsidP="00AC1D4E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⇒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32</m:t>
              </m:r>
            </m:e>
          </m:rad>
          <m:r>
            <w:rPr>
              <w:rFonts w:ascii="Cambria Math" w:hAnsi="Cambria Math" w:cs="Times New Roman"/>
              <w:lang w:val="en-US"/>
            </w:rPr>
            <m:t>=6-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lang w:val="en-US"/>
            </w:rPr>
            <m:t>=6-0.334≈5.7</m:t>
          </m:r>
        </m:oMath>
      </m:oMathPara>
    </w:p>
    <w:p w14:paraId="49DB8F36" w14:textId="38F49FD0" w:rsidR="003E55B5" w:rsidRDefault="003E55B5" w:rsidP="003E55B5">
      <w:pPr>
        <w:rPr>
          <w:rFonts w:ascii="Times New Roman" w:eastAsiaTheme="minorEastAsia" w:hAnsi="Times New Roman" w:cs="Times New Roman"/>
          <w:lang w:val="en-US"/>
        </w:rPr>
      </w:pPr>
      <w:r w:rsidRPr="00AC1D4E">
        <w:rPr>
          <w:rFonts w:ascii="Times New Roman" w:eastAsiaTheme="minorEastAsia" w:hAnsi="Times New Roman" w:cs="Times New Roman"/>
          <w:lang w:val="en-US"/>
        </w:rPr>
        <w:t xml:space="preserve">Illustration </w:t>
      </w:r>
      <w:r>
        <w:rPr>
          <w:rFonts w:ascii="Times New Roman" w:eastAsiaTheme="minorEastAsia" w:hAnsi="Times New Roman" w:cs="Times New Roman"/>
          <w:lang w:val="en-US"/>
        </w:rPr>
        <w:t xml:space="preserve">3: Evaluate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lang w:val="en-US"/>
              </w:rPr>
              <m:t>51</m:t>
            </m:r>
          </m:e>
        </m:rad>
        <m:r>
          <w:rPr>
            <w:rFonts w:ascii="Cambria Math" w:eastAsiaTheme="minorEastAsia" w:hAnsi="Cambria Math" w:cs="Times New Roman"/>
            <w:lang w:val="en-US"/>
          </w:rPr>
          <m:t>.</m:t>
        </m:r>
      </m:oMath>
    </w:p>
    <w:p w14:paraId="0711E5BC" w14:textId="77777777" w:rsidR="003E55B5" w:rsidRDefault="003E55B5" w:rsidP="003E55B5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Solution: </w:t>
      </w:r>
    </w:p>
    <w:p w14:paraId="54A70BFA" w14:textId="78C18F23" w:rsidR="003E55B5" w:rsidRDefault="003E55B5" w:rsidP="003E55B5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We know,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lang w:val="en-US"/>
              </w:rPr>
              <m:t>51</m:t>
            </m:r>
          </m:e>
        </m:rad>
        <m:r>
          <w:rPr>
            <w:rFonts w:ascii="Cambria Math" w:eastAsiaTheme="minorEastAsia" w:hAnsi="Cambria Math" w:cs="Times New Roman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lang w:val="en-US"/>
              </w:rPr>
              <m:t>49+2</m:t>
            </m:r>
          </m:e>
        </m:rad>
      </m:oMath>
      <w:r>
        <w:rPr>
          <w:rFonts w:ascii="Times New Roman" w:eastAsiaTheme="minorEastAsia" w:hAnsi="Times New Roman" w:cs="Times New Roman"/>
          <w:lang w:val="en-US"/>
        </w:rPr>
        <w:t xml:space="preserve">, So, </w:t>
      </w:r>
      <m:oMath>
        <m:r>
          <w:rPr>
            <w:rFonts w:ascii="Cambria Math" w:hAnsi="Cambria Math" w:cs="Times New Roman"/>
            <w:lang w:val="en-US"/>
          </w:rPr>
          <m:t>x=49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and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Δ</m:t>
        </m:r>
        <m:r>
          <w:rPr>
            <w:rFonts w:ascii="Cambria Math" w:hAnsi="Cambria Math" w:cs="Times New Roman"/>
            <w:lang w:val="en-US"/>
          </w:rPr>
          <m:t>x=+2</m:t>
        </m:r>
      </m:oMath>
    </w:p>
    <w:p w14:paraId="278355E1" w14:textId="77777777" w:rsidR="003E55B5" w:rsidRDefault="003E55B5" w:rsidP="003E55B5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Now, we know,</w:t>
      </w:r>
    </w:p>
    <w:p w14:paraId="74826D54" w14:textId="77777777" w:rsidR="003E55B5" w:rsidRPr="00AC1D4E" w:rsidRDefault="002B1F43" w:rsidP="003E55B5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lang w:val="en-US"/>
                </w:rPr>
                <m:t>x+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Δ</m:t>
              </m:r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</m:rad>
          <m:r>
            <w:rPr>
              <w:rFonts w:ascii="Cambria Math" w:hAnsi="Cambria Math" w:cs="Times New Roman"/>
              <w:lang w:val="en-US"/>
            </w:rPr>
            <m:t>-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</m:rad>
          <m:r>
            <w:rPr>
              <w:rFonts w:ascii="Cambria Math" w:hAnsi="Cambria Math" w:cs="Times New Roman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</m:rad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Δ</m:t>
          </m:r>
          <m:r>
            <w:rPr>
              <w:rFonts w:ascii="Cambria Math" w:hAnsi="Cambria Math" w:cs="Times New Roman"/>
              <w:lang w:val="en-US"/>
            </w:rPr>
            <m:t>x</m:t>
          </m:r>
        </m:oMath>
      </m:oMathPara>
    </w:p>
    <w:p w14:paraId="4AA9327D" w14:textId="0CE22767" w:rsidR="003E55B5" w:rsidRPr="00AC1D4E" w:rsidRDefault="003E55B5" w:rsidP="003E55B5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⇒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51</m:t>
              </m:r>
            </m:e>
          </m:rad>
          <m:r>
            <w:rPr>
              <w:rFonts w:ascii="Cambria Math" w:hAnsi="Cambria Math" w:cs="Times New Roman"/>
              <w:lang w:val="en-US"/>
            </w:rPr>
            <m:t>-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lang w:val="en-US"/>
                </w:rPr>
                <m:t>49</m:t>
              </m:r>
            </m:e>
          </m:rad>
          <m:r>
            <w:rPr>
              <w:rFonts w:ascii="Cambria Math" w:hAnsi="Cambria Math" w:cs="Times New Roman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49</m:t>
                      </m:r>
                    </m:e>
                  </m:rad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+2</m:t>
              </m:r>
            </m:e>
          </m:d>
        </m:oMath>
      </m:oMathPara>
    </w:p>
    <w:p w14:paraId="5802D2BB" w14:textId="4F0A5DBE" w:rsidR="003E55B5" w:rsidRPr="00AC1D4E" w:rsidRDefault="003E55B5" w:rsidP="003E55B5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⇒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51</m:t>
              </m:r>
            </m:e>
          </m:rad>
          <m:r>
            <w:rPr>
              <w:rFonts w:ascii="Cambria Math" w:hAnsi="Cambria Math" w:cs="Times New Roman"/>
              <w:lang w:val="en-US"/>
            </w:rPr>
            <m:t>-7=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2×7</m:t>
                  </m: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+2</m:t>
              </m:r>
            </m:e>
          </m:d>
        </m:oMath>
      </m:oMathPara>
    </w:p>
    <w:p w14:paraId="7F5B2A4B" w14:textId="233FFE72" w:rsidR="003E55B5" w:rsidRPr="00AC1D4E" w:rsidRDefault="003E55B5" w:rsidP="003E55B5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⇒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51</m:t>
              </m:r>
            </m:e>
          </m:rad>
          <m:r>
            <w:rPr>
              <w:rFonts w:ascii="Cambria Math" w:hAnsi="Cambria Math" w:cs="Times New Roman"/>
              <w:lang w:val="en-US"/>
            </w:rPr>
            <m:t>=7</m:t>
          </m:r>
          <m:r>
            <w:rPr>
              <w:rFonts w:ascii="Cambria Math" w:hAnsi="Cambria Math" w:cs="Times New Roman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7</m:t>
              </m:r>
            </m:den>
          </m:f>
          <m:r>
            <w:rPr>
              <w:rFonts w:ascii="Cambria Math" w:hAnsi="Cambria Math" w:cs="Times New Roman"/>
              <w:lang w:val="en-US"/>
            </w:rPr>
            <m:t>=7</m:t>
          </m:r>
          <m:r>
            <w:rPr>
              <w:rFonts w:ascii="Cambria Math" w:hAnsi="Cambria Math" w:cs="Times New Roman"/>
              <w:lang w:val="en-US"/>
            </w:rPr>
            <m:t>+</m:t>
          </m:r>
          <m:r>
            <w:rPr>
              <w:rFonts w:ascii="Cambria Math" w:hAnsi="Cambria Math" w:cs="Times New Roman"/>
              <w:lang w:val="en-US"/>
            </w:rPr>
            <m:t>0.142857≈</m:t>
          </m:r>
          <m:r>
            <w:rPr>
              <w:rFonts w:ascii="Cambria Math" w:hAnsi="Cambria Math" w:cs="Times New Roman"/>
              <w:lang w:val="en-US"/>
            </w:rPr>
            <m:t>7.14</m:t>
          </m:r>
        </m:oMath>
      </m:oMathPara>
    </w:p>
    <w:p w14:paraId="3FA3258B" w14:textId="24FFA4F4" w:rsidR="00484FA8" w:rsidRDefault="00484FA8" w:rsidP="00484FA8">
      <w:pPr>
        <w:rPr>
          <w:rFonts w:ascii="Bitter" w:hAnsi="Bitter"/>
          <w:b/>
          <w:bCs/>
          <w:lang w:val="en-US"/>
        </w:rPr>
      </w:pPr>
      <w:r>
        <w:rPr>
          <w:rFonts w:ascii="Bitter" w:hAnsi="Bitter"/>
          <w:b/>
          <w:bCs/>
          <w:lang w:val="en-US"/>
        </w:rPr>
        <w:t>3 Square Root Evaluation using Babylonian Method</w:t>
      </w:r>
    </w:p>
    <w:p w14:paraId="7E67FDA7" w14:textId="2FBA49ED" w:rsidR="00484FA8" w:rsidRDefault="00ED4960" w:rsidP="00484FA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method that we are going to study in this section was initiated back in Babylonia. </w:t>
      </w:r>
    </w:p>
    <w:p w14:paraId="18B2CABD" w14:textId="27B9BA19" w:rsidR="00ED4960" w:rsidRDefault="00ED4960" w:rsidP="00484FA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Algorithm for this method is quite simple, but quite long in big runs. </w:t>
      </w:r>
    </w:p>
    <w:p w14:paraId="1B25127F" w14:textId="096811CB" w:rsidR="00ED4960" w:rsidRDefault="00ED4960" w:rsidP="00484FA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steps are as follows:</w:t>
      </w:r>
    </w:p>
    <w:p w14:paraId="787F5A75" w14:textId="07D21565" w:rsidR="00ED4960" w:rsidRPr="00ED4960" w:rsidRDefault="00ED4960" w:rsidP="00ED49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Let the number, whose square root is to found is </w:t>
      </w:r>
      <m:oMath>
        <m:r>
          <w:rPr>
            <w:rFonts w:ascii="Cambria Math" w:hAnsi="Cambria Math" w:cs="Times New Roman"/>
            <w:lang w:val="en-US"/>
          </w:rPr>
          <m:t>n</m:t>
        </m:r>
      </m:oMath>
      <w:r>
        <w:rPr>
          <w:rFonts w:ascii="Times New Roman" w:eastAsiaTheme="minorEastAsia" w:hAnsi="Times New Roman" w:cs="Times New Roman"/>
          <w:lang w:val="en-US"/>
        </w:rPr>
        <w:t>.</w:t>
      </w:r>
    </w:p>
    <w:p w14:paraId="58FE2C81" w14:textId="304505CA" w:rsidR="00ED4960" w:rsidRPr="00793B89" w:rsidRDefault="00ED4960" w:rsidP="00ED49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Start with </w:t>
      </w:r>
      <w:r w:rsidR="00793B89">
        <w:rPr>
          <w:rFonts w:ascii="Times New Roman" w:hAnsi="Times New Roman" w:cs="Times New Roman"/>
          <w:lang w:val="en-US"/>
        </w:rPr>
        <w:t>two</w:t>
      </w:r>
      <w:r>
        <w:rPr>
          <w:rFonts w:ascii="Times New Roman" w:hAnsi="Times New Roman" w:cs="Times New Roman"/>
          <w:lang w:val="en-US"/>
        </w:rPr>
        <w:t xml:space="preserve"> number</w:t>
      </w:r>
      <w:r w:rsidR="00793B89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say, </w:t>
      </w:r>
      <m:oMath>
        <m:r>
          <w:rPr>
            <w:rFonts w:ascii="Cambria Math" w:hAnsi="Cambria Math" w:cs="Times New Roman"/>
            <w:lang w:val="en-US"/>
          </w:rPr>
          <m:t>x</m:t>
        </m:r>
      </m:oMath>
      <w:r w:rsidR="00793B89">
        <w:rPr>
          <w:rFonts w:ascii="Times New Roman" w:eastAsiaTheme="minorEastAsia" w:hAnsi="Times New Roman" w:cs="Times New Roman"/>
          <w:lang w:val="en-US"/>
        </w:rPr>
        <w:t xml:space="preserve"> and </w:t>
      </w:r>
      <m:oMath>
        <m:r>
          <w:rPr>
            <w:rFonts w:ascii="Cambria Math" w:eastAsiaTheme="minorEastAsia" w:hAnsi="Cambria Math" w:cs="Times New Roman"/>
            <w:lang w:val="en-US"/>
          </w:rPr>
          <m:t>y</m:t>
        </m:r>
      </m:oMath>
      <w:r w:rsidR="00793B89">
        <w:rPr>
          <w:rFonts w:ascii="Times New Roman" w:eastAsiaTheme="minorEastAsia" w:hAnsi="Times New Roman" w:cs="Times New Roman"/>
          <w:lang w:val="en-US"/>
        </w:rPr>
        <w:t>.</w:t>
      </w:r>
    </w:p>
    <w:p w14:paraId="0DFD7793" w14:textId="06F269AE" w:rsidR="00793B89" w:rsidRPr="00ED4960" w:rsidRDefault="00793B89" w:rsidP="00ED49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Set </w:t>
      </w:r>
      <m:oMath>
        <m:r>
          <w:rPr>
            <w:rFonts w:ascii="Cambria Math" w:eastAsiaTheme="minorEastAsia" w:hAnsi="Cambria Math" w:cs="Times New Roman"/>
            <w:lang w:val="en-US"/>
          </w:rPr>
          <m:t>x =n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0D4C5519" w14:textId="1CCCEA31" w:rsidR="00ED4960" w:rsidRPr="00ED4960" w:rsidRDefault="00ED4960" w:rsidP="00ED49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Set </w:t>
      </w:r>
      <m:oMath>
        <m:r>
          <w:rPr>
            <w:rFonts w:ascii="Cambria Math" w:eastAsiaTheme="minorEastAsia" w:hAnsi="Cambria Math" w:cs="Times New Roman"/>
            <w:lang w:val="en-US"/>
          </w:rPr>
          <m:t>y = 1</m:t>
        </m:r>
      </m:oMath>
    </w:p>
    <w:p w14:paraId="2E3CA3E3" w14:textId="03BB06D6" w:rsidR="00ED4960" w:rsidRPr="00793B89" w:rsidRDefault="00ED4960" w:rsidP="00ED49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lastRenderedPageBreak/>
        <w:t xml:space="preserve">Modify </w:t>
      </w:r>
      <m:oMath>
        <m:r>
          <w:rPr>
            <w:rFonts w:ascii="Cambria Math" w:eastAsiaTheme="minorEastAsia" w:hAnsi="Cambria Math" w:cs="Times New Roman"/>
            <w:lang w:val="en-US"/>
          </w:rPr>
          <m:t>x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as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lang w:val="en-US"/>
                  </w:rPr>
                  <m:t>x+y</m:t>
                </m:r>
              </m:num>
              <m:den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den>
            </m:f>
          </m:e>
        </m:d>
      </m:oMath>
    </w:p>
    <w:p w14:paraId="3901F085" w14:textId="3F1CB04E" w:rsidR="00793B89" w:rsidRPr="00793B89" w:rsidRDefault="00793B89" w:rsidP="00ED49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Modify </w:t>
      </w:r>
      <m:oMath>
        <m:r>
          <w:rPr>
            <w:rFonts w:ascii="Cambria Math" w:eastAsiaTheme="minorEastAsia" w:hAnsi="Cambria Math" w:cs="Times New Roman"/>
            <w:lang w:val="en-US"/>
          </w:rPr>
          <m:t>y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as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den>
        </m:f>
      </m:oMath>
    </w:p>
    <w:p w14:paraId="3C2EA4B8" w14:textId="3BCC0920" w:rsidR="00793B89" w:rsidRPr="00793B89" w:rsidRDefault="00793B89" w:rsidP="00ED49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Check for </w:t>
      </w:r>
      <m:oMath>
        <m:r>
          <w:rPr>
            <w:rFonts w:ascii="Cambria Math" w:eastAsiaTheme="minorEastAsia" w:hAnsi="Cambria Math" w:cs="Times New Roman"/>
            <w:lang w:val="en-US"/>
          </w:rPr>
          <m:t>x – y</m:t>
        </m:r>
      </m:oMath>
    </w:p>
    <w:p w14:paraId="08124505" w14:textId="061A929D" w:rsidR="00793B89" w:rsidRPr="001E64F9" w:rsidRDefault="00793B89" w:rsidP="001E64F9">
      <w:pPr>
        <w:rPr>
          <w:rFonts w:ascii="Times New Roman" w:hAnsi="Times New Roman" w:cs="Times New Roman"/>
          <w:lang w:val="en-US"/>
        </w:rPr>
      </w:pPr>
      <w:r w:rsidRPr="001E64F9">
        <w:rPr>
          <w:rFonts w:ascii="Times New Roman" w:eastAsiaTheme="minorEastAsia" w:hAnsi="Times New Roman" w:cs="Times New Roman"/>
          <w:lang w:val="en-US"/>
        </w:rPr>
        <w:t xml:space="preserve">If </w:t>
      </w:r>
      <m:oMath>
        <m:r>
          <w:rPr>
            <w:rFonts w:ascii="Cambria Math" w:eastAsiaTheme="minorEastAsia" w:hAnsi="Cambria Math" w:cs="Times New Roman"/>
            <w:lang w:val="en-US"/>
          </w:rPr>
          <m:t>x – y&gt;ε</m:t>
        </m:r>
      </m:oMath>
      <w:r w:rsidRPr="001E64F9">
        <w:rPr>
          <w:rFonts w:ascii="Times New Roman" w:eastAsiaTheme="minorEastAsia" w:hAnsi="Times New Roman" w:cs="Times New Roman"/>
          <w:lang w:val="en-US"/>
        </w:rPr>
        <w:t xml:space="preserve">, where </w:t>
      </w:r>
      <m:oMath>
        <m:r>
          <w:rPr>
            <w:rFonts w:ascii="Cambria Math" w:eastAsiaTheme="minorEastAsia" w:hAnsi="Cambria Math" w:cs="Times New Roman"/>
            <w:lang w:val="en-US"/>
          </w:rPr>
          <m:t>ε</m:t>
        </m:r>
      </m:oMath>
      <w:r w:rsidRPr="001E64F9">
        <w:rPr>
          <w:rFonts w:ascii="Times New Roman" w:eastAsiaTheme="minorEastAsia" w:hAnsi="Times New Roman" w:cs="Times New Roman"/>
          <w:lang w:val="en-US"/>
        </w:rPr>
        <w:t xml:space="preserve"> is the accuracy fraction like </w:t>
      </w:r>
      <m:oMath>
        <m:r>
          <w:rPr>
            <w:rFonts w:ascii="Cambria Math" w:eastAsiaTheme="minorEastAsia" w:hAnsi="Cambria Math" w:cs="Times New Roman"/>
            <w:lang w:val="en-US"/>
          </w:rPr>
          <m:t>0.0000001</m:t>
        </m:r>
      </m:oMath>
      <w:r w:rsidRPr="001E64F9">
        <w:rPr>
          <w:rFonts w:ascii="Times New Roman" w:eastAsiaTheme="minorEastAsia" w:hAnsi="Times New Roman" w:cs="Times New Roman"/>
          <w:lang w:val="en-US"/>
        </w:rPr>
        <w:t>, then REPEAT the steps</w:t>
      </w:r>
      <w:r w:rsidR="001E64F9">
        <w:rPr>
          <w:rFonts w:ascii="Times New Roman" w:eastAsiaTheme="minorEastAsia" w:hAnsi="Times New Roman" w:cs="Times New Roman"/>
          <w:lang w:val="en-US"/>
        </w:rPr>
        <w:t xml:space="preserve"> 5, 6, 7</w:t>
      </w:r>
      <w:r w:rsidRPr="001E64F9">
        <w:rPr>
          <w:rFonts w:ascii="Times New Roman" w:eastAsiaTheme="minorEastAsia" w:hAnsi="Times New Roman" w:cs="Times New Roman"/>
          <w:lang w:val="en-US"/>
        </w:rPr>
        <w:t xml:space="preserve"> again.</w:t>
      </w:r>
    </w:p>
    <w:p w14:paraId="46A86B4D" w14:textId="6FC44E74" w:rsidR="00793B89" w:rsidRDefault="00793B89" w:rsidP="001E64F9">
      <w:pPr>
        <w:rPr>
          <w:rFonts w:ascii="Times New Roman" w:eastAsiaTheme="minorEastAsia" w:hAnsi="Times New Roman" w:cs="Times New Roman"/>
          <w:lang w:val="en-US"/>
        </w:rPr>
      </w:pPr>
      <w:r w:rsidRPr="001E64F9">
        <w:rPr>
          <w:rFonts w:ascii="Times New Roman" w:eastAsiaTheme="minorEastAsia" w:hAnsi="Times New Roman" w:cs="Times New Roman"/>
          <w:lang w:val="en-US"/>
        </w:rPr>
        <w:t>Else, STOP.</w:t>
      </w:r>
    </w:p>
    <w:p w14:paraId="5902B6B1" w14:textId="5FFD2764" w:rsidR="00BE4178" w:rsidRPr="001E64F9" w:rsidRDefault="00BE4178" w:rsidP="001E64F9">
      <w:pPr>
        <w:rPr>
          <w:rFonts w:ascii="Times New Roman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Now,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e>
        </m:rad>
        <m:r>
          <w:rPr>
            <w:rFonts w:ascii="Cambria Math" w:eastAsiaTheme="minorEastAsia" w:hAnsi="Cambria Math" w:cs="Times New Roman"/>
            <w:lang w:val="en-US"/>
          </w:rPr>
          <m:t>=x</m:t>
        </m:r>
      </m:oMath>
    </w:p>
    <w:p w14:paraId="4CB136F8" w14:textId="003F148E" w:rsidR="001E64F9" w:rsidRPr="001E64F9" w:rsidRDefault="001E64F9" w:rsidP="001E64F9">
      <w:pPr>
        <w:rPr>
          <w:rFonts w:ascii="Times New Roman" w:eastAsiaTheme="minorEastAsia" w:hAnsi="Times New Roman" w:cs="Times New Roman"/>
          <w:lang w:val="en-US"/>
        </w:rPr>
      </w:pPr>
      <w:r w:rsidRPr="001E64F9">
        <w:rPr>
          <w:rFonts w:ascii="Times New Roman" w:eastAsiaTheme="minorEastAsia" w:hAnsi="Times New Roman" w:cs="Times New Roman"/>
          <w:lang w:val="en-US"/>
        </w:rPr>
        <w:t xml:space="preserve">Illustration </w:t>
      </w:r>
      <w:r>
        <w:rPr>
          <w:rFonts w:ascii="Times New Roman" w:eastAsiaTheme="minorEastAsia" w:hAnsi="Times New Roman" w:cs="Times New Roman"/>
          <w:lang w:val="en-US"/>
        </w:rPr>
        <w:t>4</w:t>
      </w:r>
      <w:r w:rsidRPr="001E64F9">
        <w:rPr>
          <w:rFonts w:ascii="Times New Roman" w:eastAsiaTheme="minorEastAsia" w:hAnsi="Times New Roman" w:cs="Times New Roman"/>
          <w:lang w:val="en-US"/>
        </w:rPr>
        <w:t xml:space="preserve">: Evaluate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lang w:val="en-US"/>
              </w:rPr>
              <m:t>4</m:t>
            </m:r>
          </m:e>
        </m:rad>
      </m:oMath>
      <w:r>
        <w:rPr>
          <w:rFonts w:ascii="Times New Roman" w:eastAsiaTheme="minorEastAsia" w:hAnsi="Times New Roman" w:cs="Times New Roman"/>
          <w:lang w:val="en-US"/>
        </w:rPr>
        <w:t xml:space="preserve"> with desired accuracy</w:t>
      </w:r>
    </w:p>
    <w:p w14:paraId="4596A441" w14:textId="032334F0" w:rsidR="001E64F9" w:rsidRDefault="001E64F9" w:rsidP="001E64F9">
      <w:pPr>
        <w:rPr>
          <w:rFonts w:ascii="Times New Roman" w:eastAsiaTheme="minorEastAsia" w:hAnsi="Times New Roman" w:cs="Times New Roman"/>
          <w:lang w:val="en-US"/>
        </w:rPr>
      </w:pPr>
      <w:r w:rsidRPr="001E64F9">
        <w:rPr>
          <w:rFonts w:ascii="Times New Roman" w:eastAsiaTheme="minorEastAsia" w:hAnsi="Times New Roman" w:cs="Times New Roman"/>
          <w:lang w:val="en-US"/>
        </w:rPr>
        <w:t xml:space="preserve">Solution: </w:t>
      </w:r>
    </w:p>
    <w:p w14:paraId="78B29148" w14:textId="36058E26" w:rsidR="001E64F9" w:rsidRPr="001E64F9" w:rsidRDefault="001E64F9" w:rsidP="001E64F9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n = 4</m:t>
          </m:r>
        </m:oMath>
      </m:oMathPara>
    </w:p>
    <w:p w14:paraId="064D90CD" w14:textId="6E9E30AF" w:rsidR="001E64F9" w:rsidRPr="001E64F9" w:rsidRDefault="001E64F9" w:rsidP="001E64F9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Let</w:t>
      </w:r>
    </w:p>
    <w:p w14:paraId="0A2E1EC9" w14:textId="6417FED0" w:rsidR="001E64F9" w:rsidRPr="001E64F9" w:rsidRDefault="001E64F9" w:rsidP="001E64F9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ε=0.0000000001</m:t>
          </m:r>
        </m:oMath>
      </m:oMathPara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725"/>
        <w:gridCol w:w="1993"/>
        <w:gridCol w:w="1097"/>
        <w:gridCol w:w="2411"/>
        <w:gridCol w:w="2240"/>
      </w:tblGrid>
      <w:tr w:rsidR="001E64F9" w14:paraId="0D75C770" w14:textId="6DA76C7F" w:rsidTr="00BE4178">
        <w:trPr>
          <w:jc w:val="center"/>
        </w:trPr>
        <w:tc>
          <w:tcPr>
            <w:tcW w:w="1302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2474307" w14:textId="0B0D4191" w:rsidR="001E64F9" w:rsidRDefault="001E64F9" w:rsidP="001E64F9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oMath>
            </m:oMathPara>
          </w:p>
        </w:tc>
        <w:tc>
          <w:tcPr>
            <w:tcW w:w="952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2E340AD" w14:textId="07149150" w:rsidR="001E64F9" w:rsidRDefault="001E64F9" w:rsidP="001E64F9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oMath>
            </m:oMathPara>
          </w:p>
        </w:tc>
        <w:tc>
          <w:tcPr>
            <w:tcW w:w="524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3352495" w14:textId="21AC04EB" w:rsidR="001E64F9" w:rsidRDefault="001E64F9" w:rsidP="001E64F9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x-y</m:t>
                </m:r>
              </m:oMath>
            </m:oMathPara>
          </w:p>
        </w:tc>
        <w:tc>
          <w:tcPr>
            <w:tcW w:w="1152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8C94C02" w14:textId="687F9CC2" w:rsidR="001E64F9" w:rsidRDefault="001E64F9" w:rsidP="001E64F9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ε</m:t>
                </m:r>
              </m:oMath>
            </m:oMathPara>
          </w:p>
        </w:tc>
        <w:tc>
          <w:tcPr>
            <w:tcW w:w="1071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AFA47DC" w14:textId="229C198D" w:rsidR="001E64F9" w:rsidRDefault="001E64F9" w:rsidP="001E64F9">
            <w:pPr>
              <w:jc w:val="center"/>
              <w:rPr>
                <w:rFonts w:ascii="Bitter" w:eastAsia="Calibri" w:hAnsi="Bitter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Is </w:t>
            </w:r>
            <m:oMath>
              <m:r>
                <w:rPr>
                  <w:rFonts w:ascii="Cambria Math" w:eastAsiaTheme="minorEastAsia" w:hAnsi="Cambria Math" w:cs="Times New Roman"/>
                  <w:lang w:val="en-US"/>
                </w:rPr>
                <m:t>x-y&gt;ε</m:t>
              </m:r>
            </m:oMath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?</w:t>
            </w:r>
          </w:p>
        </w:tc>
      </w:tr>
      <w:tr w:rsidR="001E64F9" w14:paraId="1C5561F2" w14:textId="7EA3A958" w:rsidTr="00BE4178">
        <w:trPr>
          <w:jc w:val="center"/>
        </w:trPr>
        <w:tc>
          <w:tcPr>
            <w:tcW w:w="1302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A70DDF0" w14:textId="2EBAF418" w:rsidR="001E64F9" w:rsidRDefault="00A3759E" w:rsidP="001E64F9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4</w:t>
            </w:r>
          </w:p>
        </w:tc>
        <w:tc>
          <w:tcPr>
            <w:tcW w:w="952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6FF409D" w14:textId="1E794F07" w:rsidR="001E64F9" w:rsidRDefault="001E64F9" w:rsidP="001E64F9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524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95EADC4" w14:textId="130B22C9" w:rsidR="001E64F9" w:rsidRDefault="00892AE2" w:rsidP="001E64F9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3</w:t>
            </w:r>
          </w:p>
        </w:tc>
        <w:tc>
          <w:tcPr>
            <w:tcW w:w="1152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03CECCD" w14:textId="0A829766" w:rsidR="001E64F9" w:rsidRDefault="00BE4178" w:rsidP="001E64F9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0.0000000001</m:t>
                </m:r>
              </m:oMath>
            </m:oMathPara>
          </w:p>
        </w:tc>
        <w:tc>
          <w:tcPr>
            <w:tcW w:w="1071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7A4A0C8" w14:textId="4DE89073" w:rsidR="001E64F9" w:rsidRDefault="00675483" w:rsidP="001E64F9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YES</w:t>
            </w:r>
          </w:p>
        </w:tc>
      </w:tr>
      <w:tr w:rsidR="001E64F9" w14:paraId="60E0AE8E" w14:textId="31B916C3" w:rsidTr="00BE4178">
        <w:trPr>
          <w:jc w:val="center"/>
        </w:trPr>
        <w:tc>
          <w:tcPr>
            <w:tcW w:w="1302" w:type="pct"/>
            <w:tcBorders>
              <w:top w:val="nil"/>
              <w:left w:val="nil"/>
              <w:bottom w:val="nil"/>
              <w:right w:val="nil"/>
            </w:tcBorders>
          </w:tcPr>
          <w:p w14:paraId="129B42DB" w14:textId="4E5114B5" w:rsidR="001E64F9" w:rsidRDefault="002B1F43" w:rsidP="001E64F9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4+1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en-US"/>
                  </w:rPr>
                  <m:t>=2.5</m:t>
                </m:r>
              </m:oMath>
            </m:oMathPara>
          </w:p>
        </w:tc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</w:tcPr>
          <w:p w14:paraId="6960790A" w14:textId="212F387D" w:rsidR="001E64F9" w:rsidRDefault="002B1F43" w:rsidP="001E64F9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2.5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en-US"/>
                  </w:rPr>
                  <m:t>=1.6</m:t>
                </m:r>
              </m:oMath>
            </m:oMathPara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</w:tcPr>
          <w:p w14:paraId="3510584A" w14:textId="1627F551" w:rsidR="001E64F9" w:rsidRDefault="00C664EE" w:rsidP="001E64F9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0.9</w:t>
            </w:r>
          </w:p>
        </w:tc>
        <w:tc>
          <w:tcPr>
            <w:tcW w:w="1152" w:type="pct"/>
            <w:tcBorders>
              <w:top w:val="nil"/>
              <w:left w:val="nil"/>
              <w:bottom w:val="nil"/>
              <w:right w:val="nil"/>
            </w:tcBorders>
          </w:tcPr>
          <w:p w14:paraId="4F17D8B0" w14:textId="6FA0239A" w:rsidR="001E64F9" w:rsidRDefault="00BE4178" w:rsidP="001E64F9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0.0000000001</m:t>
                </m:r>
              </m:oMath>
            </m:oMathPara>
          </w:p>
        </w:tc>
        <w:tc>
          <w:tcPr>
            <w:tcW w:w="1071" w:type="pct"/>
            <w:tcBorders>
              <w:top w:val="nil"/>
              <w:left w:val="nil"/>
              <w:bottom w:val="nil"/>
              <w:right w:val="nil"/>
            </w:tcBorders>
          </w:tcPr>
          <w:p w14:paraId="24AB0538" w14:textId="7B3D5142" w:rsidR="001E64F9" w:rsidRDefault="00675483" w:rsidP="001E64F9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YES</w:t>
            </w:r>
          </w:p>
        </w:tc>
      </w:tr>
      <w:tr w:rsidR="001E64F9" w14:paraId="43037142" w14:textId="4FF3E8AB" w:rsidTr="00BE4178">
        <w:trPr>
          <w:jc w:val="center"/>
        </w:trPr>
        <w:tc>
          <w:tcPr>
            <w:tcW w:w="1302" w:type="pct"/>
            <w:tcBorders>
              <w:top w:val="nil"/>
              <w:left w:val="nil"/>
              <w:bottom w:val="nil"/>
              <w:right w:val="nil"/>
            </w:tcBorders>
          </w:tcPr>
          <w:p w14:paraId="26955687" w14:textId="5F6C4F0B" w:rsidR="001E64F9" w:rsidRDefault="002B1F43" w:rsidP="001E64F9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2.5+1.6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en-US"/>
                  </w:rPr>
                  <m:t>=2.05</m:t>
                </m:r>
              </m:oMath>
            </m:oMathPara>
          </w:p>
        </w:tc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</w:tcPr>
          <w:p w14:paraId="4A2543D2" w14:textId="4AFC28E1" w:rsidR="001E64F9" w:rsidRDefault="002B1F43" w:rsidP="001E64F9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2.05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en-US"/>
                  </w:rPr>
                  <m:t>=1.95</m:t>
                </m:r>
              </m:oMath>
            </m:oMathPara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</w:tcPr>
          <w:p w14:paraId="12A7B3C5" w14:textId="1600A6DE" w:rsidR="001E64F9" w:rsidRDefault="00C664EE" w:rsidP="001E64F9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0.1</w:t>
            </w:r>
          </w:p>
        </w:tc>
        <w:tc>
          <w:tcPr>
            <w:tcW w:w="1152" w:type="pct"/>
            <w:tcBorders>
              <w:top w:val="nil"/>
              <w:left w:val="nil"/>
              <w:bottom w:val="nil"/>
              <w:right w:val="nil"/>
            </w:tcBorders>
          </w:tcPr>
          <w:p w14:paraId="46A8564C" w14:textId="499F11D4" w:rsidR="001E64F9" w:rsidRDefault="00BE4178" w:rsidP="001E64F9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0.0000000001</m:t>
                </m:r>
              </m:oMath>
            </m:oMathPara>
          </w:p>
        </w:tc>
        <w:tc>
          <w:tcPr>
            <w:tcW w:w="1071" w:type="pct"/>
            <w:tcBorders>
              <w:top w:val="nil"/>
              <w:left w:val="nil"/>
              <w:bottom w:val="nil"/>
              <w:right w:val="nil"/>
            </w:tcBorders>
          </w:tcPr>
          <w:p w14:paraId="5B31D238" w14:textId="33379714" w:rsidR="001E64F9" w:rsidRDefault="00675483" w:rsidP="001E64F9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YES</w:t>
            </w:r>
          </w:p>
        </w:tc>
      </w:tr>
      <w:tr w:rsidR="001E64F9" w14:paraId="095A9116" w14:textId="215A8FFA" w:rsidTr="00BE4178">
        <w:trPr>
          <w:jc w:val="center"/>
        </w:trPr>
        <w:tc>
          <w:tcPr>
            <w:tcW w:w="1302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61CCE09" w14:textId="63C1E405" w:rsidR="001E64F9" w:rsidRDefault="002B1F43" w:rsidP="001E64F9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2.05+1.95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borderBox>
                  <m:borderBox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borderBox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e>
                </m:borderBox>
              </m:oMath>
            </m:oMathPara>
          </w:p>
        </w:tc>
        <w:tc>
          <w:tcPr>
            <w:tcW w:w="952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A192009" w14:textId="704AFFEC" w:rsidR="001E64F9" w:rsidRDefault="00C664EE" w:rsidP="001E64F9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2</w:t>
            </w:r>
          </w:p>
        </w:tc>
        <w:tc>
          <w:tcPr>
            <w:tcW w:w="524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0EEE158" w14:textId="6F465BF1" w:rsidR="001E64F9" w:rsidRDefault="00C664EE" w:rsidP="001E64F9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747D246" w14:textId="09843CFD" w:rsidR="001E64F9" w:rsidRDefault="00BE4178" w:rsidP="001E64F9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0.0000000001</m:t>
                </m:r>
              </m:oMath>
            </m:oMathPara>
          </w:p>
        </w:tc>
        <w:tc>
          <w:tcPr>
            <w:tcW w:w="1071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A52374C" w14:textId="6CC9F78A" w:rsidR="001E64F9" w:rsidRDefault="00BE4178" w:rsidP="001E64F9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NO</w:t>
            </w:r>
          </w:p>
        </w:tc>
      </w:tr>
    </w:tbl>
    <w:p w14:paraId="325D8D04" w14:textId="77777777" w:rsidR="001E64F9" w:rsidRPr="00AC1D4E" w:rsidRDefault="001E64F9" w:rsidP="00AC1D4E">
      <w:pPr>
        <w:rPr>
          <w:rFonts w:ascii="Times New Roman" w:eastAsiaTheme="minorEastAsia" w:hAnsi="Times New Roman" w:cs="Times New Roman"/>
          <w:lang w:val="en-US"/>
        </w:rPr>
      </w:pPr>
    </w:p>
    <w:p w14:paraId="0749E168" w14:textId="20558C27" w:rsidR="00AC1D4E" w:rsidRPr="00AC1D4E" w:rsidRDefault="00BE4178" w:rsidP="00F407A7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Now,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lang w:val="en-US"/>
              </w:rPr>
              <m:t>4</m:t>
            </m:r>
          </m:e>
        </m:rad>
        <m:r>
          <w:rPr>
            <w:rFonts w:ascii="Cambria Math" w:eastAsiaTheme="minorEastAsia" w:hAnsi="Cambria Math" w:cs="Times New Roman"/>
            <w:lang w:val="en-US"/>
          </w:rPr>
          <m:t>=2</m:t>
        </m:r>
      </m:oMath>
    </w:p>
    <w:p w14:paraId="507738EC" w14:textId="77777777" w:rsidR="00AC1D4E" w:rsidRPr="00AC1D4E" w:rsidRDefault="00AC1D4E" w:rsidP="00F407A7">
      <w:pPr>
        <w:rPr>
          <w:rFonts w:ascii="Times New Roman" w:eastAsiaTheme="minorEastAsia" w:hAnsi="Times New Roman" w:cs="Times New Roman"/>
          <w:lang w:val="en-US"/>
        </w:rPr>
      </w:pPr>
    </w:p>
    <w:sectPr w:rsidR="00AC1D4E" w:rsidRPr="00AC1D4E" w:rsidSect="004668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tter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D19C6"/>
    <w:multiLevelType w:val="hybridMultilevel"/>
    <w:tmpl w:val="917A8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7A7"/>
    <w:rsid w:val="001E64F9"/>
    <w:rsid w:val="002B1F43"/>
    <w:rsid w:val="00302AA5"/>
    <w:rsid w:val="00346B6F"/>
    <w:rsid w:val="003E55B5"/>
    <w:rsid w:val="004668D2"/>
    <w:rsid w:val="00484FA8"/>
    <w:rsid w:val="00675483"/>
    <w:rsid w:val="00793B89"/>
    <w:rsid w:val="00892AE2"/>
    <w:rsid w:val="00906CFD"/>
    <w:rsid w:val="009E272B"/>
    <w:rsid w:val="009F5719"/>
    <w:rsid w:val="00A3759E"/>
    <w:rsid w:val="00AC1D4E"/>
    <w:rsid w:val="00B66D9D"/>
    <w:rsid w:val="00BE4178"/>
    <w:rsid w:val="00C664EE"/>
    <w:rsid w:val="00ED4960"/>
    <w:rsid w:val="00ED4A67"/>
    <w:rsid w:val="00F4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2DACA"/>
  <w15:chartTrackingRefBased/>
  <w15:docId w15:val="{D23B2614-6DAF-499F-8060-1A8EF0648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7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7A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66D9D"/>
    <w:rPr>
      <w:color w:val="808080"/>
    </w:rPr>
  </w:style>
  <w:style w:type="paragraph" w:styleId="ListParagraph">
    <w:name w:val="List Paragraph"/>
    <w:basedOn w:val="Normal"/>
    <w:uiPriority w:val="34"/>
    <w:qFormat/>
    <w:rsid w:val="00ED4960"/>
    <w:pPr>
      <w:ind w:left="720"/>
      <w:contextualSpacing/>
    </w:pPr>
  </w:style>
  <w:style w:type="table" w:styleId="TableGrid">
    <w:name w:val="Table Grid"/>
    <w:basedOn w:val="TableNormal"/>
    <w:uiPriority w:val="39"/>
    <w:rsid w:val="001E6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1anuragdutt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Dutta</dc:creator>
  <cp:keywords/>
  <dc:description/>
  <cp:lastModifiedBy>Anurag Dutta</cp:lastModifiedBy>
  <cp:revision>2</cp:revision>
  <dcterms:created xsi:type="dcterms:W3CDTF">2022-02-08T18:00:00Z</dcterms:created>
  <dcterms:modified xsi:type="dcterms:W3CDTF">2022-02-09T15:41:00Z</dcterms:modified>
</cp:coreProperties>
</file>