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Я конечно буду обсуждать эти кейсы со своим ментором, но чем больше отзывов, тем лучше, поэтому буду </w:t>
      </w:r>
      <w:r w:rsidDel="00000000" w:rsidR="00000000" w:rsidRPr="00000000">
        <w:rPr>
          <w:rFonts w:ascii="Roboto" w:cs="Roboto" w:eastAsia="Roboto" w:hAnsi="Roboto"/>
          <w:b w:val="1"/>
          <w:bCs w:val="1"/>
          <w:color w:val="222222"/>
          <w:sz w:val="21"/>
          <w:szCs w:val="21"/>
          <w:rtl w:val="0"/>
        </w:rPr>
        <w:t xml:space="preserve">ОЧЕНЬ РАД</w:t>
      </w:r>
      <w:r w:rsidDel="00000000" w:rsidR="00000000" w:rsidRPr="00000000">
        <w:rPr>
          <w:rFonts w:ascii="Roboto" w:cs="Roboto" w:eastAsia="Roboto" w:hAnsi="Roboto"/>
          <w:color w:val="222222"/>
          <w:sz w:val="21"/>
          <w:szCs w:val="21"/>
          <w:rtl w:val="0"/>
        </w:rPr>
        <w:t xml:space="preserve">, если вы прочьтете это внимательно и скинете фидбэк (особенно отрицательный, т.к. ошибки наши лучшие учителя с фокусом на 2ой кейс).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Голосовизация (1ый кейс - его я придумал не сам)</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20" w:line="384.00000000000006" w:lineRule="auto"/>
        <w:ind w:left="720" w:hanging="360"/>
      </w:pPr>
      <w:r w:rsidDel="00000000" w:rsidR="00000000" w:rsidRPr="00000000">
        <w:rPr>
          <w:rFonts w:ascii="Roboto" w:cs="Roboto" w:eastAsia="Roboto" w:hAnsi="Roboto"/>
          <w:color w:val="222222"/>
          <w:sz w:val="21"/>
          <w:szCs w:val="21"/>
          <w:rtl w:val="0"/>
        </w:rPr>
        <w:t xml:space="preserve">Меньше месяца назад я устроился в команду Умных ТВ Яндекса и мне дали задачу - с нуля сделать аналитику новой фичи - голосовое управление (дашборды с основными метриками, выгрузку данных, поиск точек роста и т.д.). Краткий рассказ про эту фичу: раньше мы умели выполнять голосовые команды, но сейчас научились смотреть на текст с экрана и тыкать по нему, а также скоро научимся выполнять практически все команды внтури основных приложений по типу: найди, переключи, поставь лайк и т.д. более элегантным техническим решением. Да, это не моя идея, но я решил совместить приятное с полезным, т.к. тут важно посмотреть с нуля на эту фичу моими глазами и, возможно, привнести много нового как в продукт, так и в базовые мерики, которые меня попросили реализовать на дашбордах.</w:t>
      </w:r>
      <w:r w:rsidDel="00000000" w:rsidR="00000000" w:rsidRPr="00000000">
        <w:rPr>
          <w:rFonts w:ascii="Roboto" w:cs="Roboto" w:eastAsia="Roboto" w:hAnsi="Roboto"/>
          <w:b w:val="1"/>
          <w:bCs w:val="1"/>
          <w:color w:val="222222"/>
          <w:sz w:val="21"/>
          <w:szCs w:val="21"/>
          <w:rtl w:val="0"/>
        </w:rPr>
        <w:t xml:space="preserve"> </w:t>
      </w:r>
      <w:r w:rsidDel="00000000" w:rsidR="00000000" w:rsidRPr="00000000">
        <w:rPr>
          <w:rFonts w:ascii="Roboto" w:cs="Roboto" w:eastAsia="Roboto" w:hAnsi="Roboto"/>
          <w:color w:val="222222"/>
          <w:sz w:val="21"/>
          <w:szCs w:val="21"/>
          <w:rtl w:val="0"/>
        </w:rPr>
        <w:t xml:space="preserve">На оставшиеся вопросы из 1ого пункта отвечаю во 2ом пункте.</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Согласно опросу пользователей - голосовизация на ТВ один из самых популярных запросов. Для нас это маркетинговый ход и повышение метрики MAD (Devices) за счёт уникальности этой фичи на рынке. Это и есть основная метрика. Пользователям это упрощяет и ускоряет использование продуктом и избавляет его от лишнего аксессуара - пульта. НО MAD это сложноизмеряемая история и если мы забегаем вперед и говорим уже о АБ тестах и метриках внутри этой платформы, то основной я бы выбрал условный WAD фичи / WAD общий</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Внедрение новой функции.</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Прокси-метрики: Количество голосовых команд на 1 активного пользователя фичи в день/неделю, TVT в приложениях для просмотра приложений (т.к. общее по итогу может чуть просесть из-за оптимизации действий), Retention, DAD фичи/DAD общий, % исключительно голосовизированных сессий, время до включения первого видео или кол-во шагов (команд) до вклчюения первого видео, кол-во включенных видео.</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22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Кол-во ругательств, кол-во повторных команд, кол-во жалоб, кол-во крашей, кол-во невыполненных команд, 5ый квантиль сессии (не очень хочется видеть, что сразу выключают), сложно отследить и скорее шуточное, но кол-во таких телевизоров на авито б/у), среднее время от произнесения команды до ее выполнения на экране,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Умная камера (моя собственная идея)</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20" w:line="384.00000000000006" w:lineRule="auto"/>
        <w:ind w:left="720" w:hanging="360"/>
      </w:pPr>
      <w:r w:rsidDel="00000000" w:rsidR="00000000" w:rsidRPr="00000000">
        <w:rPr>
          <w:rFonts w:ascii="Roboto" w:cs="Roboto" w:eastAsia="Roboto" w:hAnsi="Roboto"/>
          <w:color w:val="222222"/>
          <w:sz w:val="21"/>
          <w:szCs w:val="21"/>
          <w:rtl w:val="0"/>
        </w:rPr>
        <w:t xml:space="preserve">Как только я пришел в эту команду, я подумал какая фича “из будущего” могла бы быть в телевизоре через n лет, которая при этом помогла бы заработать денег. Аналитик из моей команды занимался фичей - “как убить босса”. Человек, играющий на ТВ через HDMI может спросить: “как пройти это место” и идейно Алиса должна подсказывать что и как. Мне сразу в голову пришла идея поместить умную камеру внутрь телевизора и тогда фича коллеги стала как бы подмножеством моей фичи. Для пользователя это возможность спросить про любого актера во время просмотра любого приложения, возможность спросить про любой элемент интерьера, одежды, да вообще чего угодно, не отрываясь от телвизора. Так мы уменьшаем точки для потери пользвоателя, когда он уходит в телефон и увеличваем его TVT. Более того, встраивая умную камеру, мы получаем еще одну поверхность предпочтений пользователя, на которые далее можно таргетировать рекламу. Например, пользователь спрашивает: что это за место? А мы рекомендуем ему туда билеты авиасейлс за ревшару, а также яндекс путешествия, а уже затем рекомендуем ему это и в браузере на телефоне. Кейсов, которых я придумал для пользователя много, а также привел статистику умной камеры от Гугл о кейсах использования: второе место там занимал как раз поиск товаров, который можно было бы запросто встроить в наш ТВ, так как у яндекса есть отличный аналог - умная камера, которая умеет “смотреть” на то, о чем спросил пользователь - я занимался этим на своей первой стажировке). Делал презентацию 2 дня и, к сожалению, идея не залетела. Такое бывает, я не расстроен (разве что чуть-чуть:) ) - у тех кто читает прошу совета - попробуйте накидать минусов и плюсов этой фичи и стоит ли ее продавливать, т.к. по моему мнению она имеет место быть и точно будет в любом ТВ через n лет, но уже сейчас технологии позволяют ее реализовать, так что почему бы и нет. Я не обижусь и не расстроюсь, если вы напишите свое честно мнение, что фича вам не зашла - наоборот, буду рад экспертной оценке, спасибо. Приложу презентацию, посмотрите, я старался, когда ее делал.</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TVT основная метрика, т.к. задача фичи максимально удержать пользователя внутри ТВ. Я еще думаю, что при дожной рекламе это был бы маркетинговый бум и может полезно было бы встроить кол-во активаций как то, на что мы хотели бы смотреть.</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Это, как я и описал в 1ом пункте, встраивание нового функционала, который дает новый, уникальный на рынке ТВ, опыт.</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Не буду повторяться, прокси метрики очень похожи на те, что описал в первом кейсе + реклама от показа предпочтений (ну деньги принесенные нам) + % пользователей, совершивших хотя бы 1 визуальный поиск в месяц + CTR на распознанный объект + конверсия в покупку.</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22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То же самое с контр метриками - прошлый пункт + доля неверно распозанных объектов или не тех, о которых спрашивал пользователь + процент пользователей, который отключил эту функцию в настройках.</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Ссылка на презентацию - https://disk.yandex.ru/d/19FmGOWSPWw9EQ</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2222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2222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