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B901" w14:textId="484BEB1E" w:rsidR="00181FDD" w:rsidRPr="00181FDD" w:rsidRDefault="00181FDD" w:rsidP="00181FDD">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181FDD">
        <w:rPr>
          <w:rFonts w:ascii="Times New Roman" w:eastAsia="Times New Roman" w:hAnsi="Times New Roman" w:cs="Times New Roman"/>
          <w:b/>
          <w:bCs/>
          <w:kern w:val="0"/>
          <w:sz w:val="32"/>
          <w:szCs w:val="32"/>
          <w:lang w:eastAsia="en-GB"/>
          <w14:ligatures w14:val="none"/>
        </w:rPr>
        <w:t xml:space="preserve">LLM driven chatbot on </w:t>
      </w:r>
      <w:proofErr w:type="spellStart"/>
      <w:r w:rsidRPr="00181FDD">
        <w:rPr>
          <w:rFonts w:ascii="Times New Roman" w:eastAsia="Times New Roman" w:hAnsi="Times New Roman" w:cs="Times New Roman"/>
          <w:b/>
          <w:bCs/>
          <w:kern w:val="0"/>
          <w:sz w:val="32"/>
          <w:szCs w:val="32"/>
          <w:lang w:eastAsia="en-GB"/>
          <w14:ligatures w14:val="none"/>
        </w:rPr>
        <w:t>ConvFinQA</w:t>
      </w:r>
      <w:proofErr w:type="spellEnd"/>
      <w:r w:rsidRPr="00181FDD">
        <w:rPr>
          <w:rFonts w:ascii="Times New Roman" w:eastAsia="Times New Roman" w:hAnsi="Times New Roman" w:cs="Times New Roman"/>
          <w:b/>
          <w:bCs/>
          <w:kern w:val="0"/>
          <w:sz w:val="32"/>
          <w:szCs w:val="32"/>
          <w:lang w:eastAsia="en-GB"/>
          <w14:ligatures w14:val="none"/>
        </w:rPr>
        <w:t xml:space="preserve"> dataset</w:t>
      </w:r>
    </w:p>
    <w:p w14:paraId="37645E13" w14:textId="09B27B95" w:rsidR="00181FDD" w:rsidRPr="00181FDD" w:rsidRDefault="00181FDD" w:rsidP="00181FD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81FDD">
        <w:rPr>
          <w:rFonts w:ascii="Times New Roman" w:eastAsia="Times New Roman" w:hAnsi="Times New Roman" w:cs="Times New Roman"/>
          <w:b/>
          <w:bCs/>
          <w:kern w:val="0"/>
          <w:sz w:val="27"/>
          <w:szCs w:val="27"/>
          <w:lang w:eastAsia="en-GB"/>
          <w14:ligatures w14:val="none"/>
        </w:rPr>
        <w:t>A Python RAG application that can be queried on a set of financial reports using natural language</w:t>
      </w:r>
    </w:p>
    <w:p w14:paraId="2079C5DD" w14:textId="77777777" w:rsidR="00181FDD" w:rsidRPr="00181FDD" w:rsidRDefault="00181FDD" w:rsidP="00181FD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81FDD">
        <w:rPr>
          <w:rFonts w:ascii="Times New Roman" w:eastAsia="Times New Roman" w:hAnsi="Times New Roman" w:cs="Times New Roman"/>
          <w:b/>
          <w:bCs/>
          <w:kern w:val="0"/>
          <w:sz w:val="27"/>
          <w:szCs w:val="27"/>
          <w:lang w:eastAsia="en-GB"/>
          <w14:ligatures w14:val="none"/>
        </w:rPr>
        <w:t>Data</w:t>
      </w:r>
    </w:p>
    <w:p w14:paraId="7AA86348"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 xml:space="preserve">The data was downloaded from the repository </w:t>
      </w:r>
      <w:hyperlink r:id="rId5" w:history="1">
        <w:r w:rsidRPr="00181FDD">
          <w:rPr>
            <w:rFonts w:ascii="Times New Roman" w:eastAsia="Times New Roman" w:hAnsi="Times New Roman" w:cs="Times New Roman"/>
            <w:color w:val="0000FF"/>
            <w:kern w:val="0"/>
            <w:u w:val="single"/>
            <w:lang w:eastAsia="en-GB"/>
            <w14:ligatures w14:val="none"/>
          </w:rPr>
          <w:t>https://github.com/czyssrs/ConvFinQA.</w:t>
        </w:r>
      </w:hyperlink>
      <w:r w:rsidRPr="00181FDD">
        <w:rPr>
          <w:rFonts w:ascii="Times New Roman" w:eastAsia="Times New Roman" w:hAnsi="Times New Roman" w:cs="Times New Roman"/>
          <w:kern w:val="0"/>
          <w:lang w:eastAsia="en-GB"/>
          <w14:ligatures w14:val="none"/>
        </w:rPr>
        <w:t xml:space="preserve"> </w:t>
      </w:r>
    </w:p>
    <w:p w14:paraId="28F5C39C" w14:textId="77777777" w:rsidR="00181FDD" w:rsidRPr="00181FDD" w:rsidRDefault="00181FDD" w:rsidP="00181FD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81FDD">
        <w:rPr>
          <w:rFonts w:ascii="Times New Roman" w:eastAsia="Times New Roman" w:hAnsi="Times New Roman" w:cs="Times New Roman"/>
          <w:b/>
          <w:bCs/>
          <w:kern w:val="0"/>
          <w:sz w:val="27"/>
          <w:szCs w:val="27"/>
          <w:lang w:eastAsia="en-GB"/>
          <w14:ligatures w14:val="none"/>
        </w:rPr>
        <w:t>Methodology</w:t>
      </w:r>
    </w:p>
    <w:p w14:paraId="775DF449" w14:textId="77777777" w:rsid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 xml:space="preserve">I ran the entire project locally on my computer using </w:t>
      </w:r>
      <w:proofErr w:type="spellStart"/>
      <w:r w:rsidRPr="00181FDD">
        <w:rPr>
          <w:rFonts w:ascii="Times New Roman" w:eastAsia="Times New Roman" w:hAnsi="Times New Roman" w:cs="Times New Roman"/>
          <w:kern w:val="0"/>
          <w:lang w:eastAsia="en-GB"/>
          <w14:ligatures w14:val="none"/>
        </w:rPr>
        <w:t>Ollama</w:t>
      </w:r>
      <w:proofErr w:type="spellEnd"/>
      <w:r w:rsidRPr="00181FDD">
        <w:rPr>
          <w:rFonts w:ascii="Times New Roman" w:eastAsia="Times New Roman" w:hAnsi="Times New Roman" w:cs="Times New Roman"/>
          <w:kern w:val="0"/>
          <w:lang w:eastAsia="en-GB"/>
          <w14:ligatures w14:val="none"/>
        </w:rPr>
        <w:t xml:space="preserve"> (a platform that manages and runs open source LLMs locally on your computer). The prototype is thus built using a subset of </w:t>
      </w:r>
      <w:proofErr w:type="spellStart"/>
      <w:r w:rsidRPr="00181FDD">
        <w:rPr>
          <w:rFonts w:ascii="Times New Roman" w:eastAsia="Times New Roman" w:hAnsi="Times New Roman" w:cs="Times New Roman"/>
          <w:kern w:val="0"/>
          <w:lang w:eastAsia="en-GB"/>
          <w14:ligatures w14:val="none"/>
        </w:rPr>
        <w:t>train.json</w:t>
      </w:r>
      <w:proofErr w:type="spellEnd"/>
      <w:r w:rsidRPr="00181FDD">
        <w:rPr>
          <w:rFonts w:ascii="Times New Roman" w:eastAsia="Times New Roman" w:hAnsi="Times New Roman" w:cs="Times New Roman"/>
          <w:kern w:val="0"/>
          <w:lang w:eastAsia="en-GB"/>
          <w14:ligatures w14:val="none"/>
        </w:rPr>
        <w:t xml:space="preserve"> file (consisting of about 50 reports) to allow quicker execution without out-of-memory errors. </w:t>
      </w:r>
    </w:p>
    <w:p w14:paraId="4574723D" w14:textId="471E7999"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772BC9C1" wp14:editId="4B335722">
            <wp:extent cx="5731510" cy="2469515"/>
            <wp:effectExtent l="0" t="0" r="0" b="0"/>
            <wp:docPr id="1626003887" name="Picture 1" descr="A diagram of a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03887" name="Picture 1" descr="A diagram of a data flow"/>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69515"/>
                    </a:xfrm>
                    <a:prstGeom prst="rect">
                      <a:avLst/>
                    </a:prstGeom>
                  </pic:spPr>
                </pic:pic>
              </a:graphicData>
            </a:graphic>
          </wp:inline>
        </w:drawing>
      </w:r>
    </w:p>
    <w:p w14:paraId="6A7192B2"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 xml:space="preserve">The </w:t>
      </w:r>
      <w:proofErr w:type="spellStart"/>
      <w:r w:rsidRPr="00181FDD">
        <w:rPr>
          <w:rFonts w:ascii="Times New Roman" w:eastAsia="Times New Roman" w:hAnsi="Times New Roman" w:cs="Times New Roman"/>
          <w:kern w:val="0"/>
          <w:lang w:eastAsia="en-GB"/>
          <w14:ligatures w14:val="none"/>
        </w:rPr>
        <w:t>train_subset.json</w:t>
      </w:r>
      <w:proofErr w:type="spellEnd"/>
      <w:r w:rsidRPr="00181FDD">
        <w:rPr>
          <w:rFonts w:ascii="Times New Roman" w:eastAsia="Times New Roman" w:hAnsi="Times New Roman" w:cs="Times New Roman"/>
          <w:kern w:val="0"/>
          <w:lang w:eastAsia="en-GB"/>
          <w14:ligatures w14:val="none"/>
        </w:rPr>
        <w:t xml:space="preserve"> file is split into chunks where each chunk has a single entry. This splitting is done using </w:t>
      </w:r>
      <w:proofErr w:type="spellStart"/>
      <w:r w:rsidRPr="00181FDD">
        <w:rPr>
          <w:rFonts w:ascii="Times New Roman" w:eastAsia="Times New Roman" w:hAnsi="Times New Roman" w:cs="Times New Roman"/>
          <w:kern w:val="0"/>
          <w:lang w:eastAsia="en-GB"/>
          <w14:ligatures w14:val="none"/>
        </w:rPr>
        <w:t>LangChain</w:t>
      </w:r>
      <w:proofErr w:type="spellEnd"/>
      <w:r w:rsidRPr="00181FDD">
        <w:rPr>
          <w:rFonts w:ascii="Times New Roman" w:eastAsia="Times New Roman" w:hAnsi="Times New Roman" w:cs="Times New Roman"/>
          <w:kern w:val="0"/>
          <w:lang w:eastAsia="en-GB"/>
          <w14:ligatures w14:val="none"/>
        </w:rPr>
        <w:t>. As the entries already have ids where each id is a combination of report id and the entry id - I used that field for indexing and storing the data. This provides the ease of adding documents to the same database (without having to rebuild it from scratch) and ensures there are no duplicate entries.</w:t>
      </w:r>
    </w:p>
    <w:p w14:paraId="2215B25F"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 xml:space="preserve">From the chunks, all the key fields are extracted and fed to an embedding function. I have used GPT4AllEmbeddings(). It is very important to use a good embedding model as it drastically affects the quality of response generated from the LLM. </w:t>
      </w:r>
    </w:p>
    <w:p w14:paraId="3568BC15"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br/>
        <w:t xml:space="preserve">All the embeddings are then stored in a vector database. I have used </w:t>
      </w:r>
      <w:proofErr w:type="spellStart"/>
      <w:r w:rsidRPr="00181FDD">
        <w:rPr>
          <w:rFonts w:ascii="Times New Roman" w:eastAsia="Times New Roman" w:hAnsi="Times New Roman" w:cs="Times New Roman"/>
          <w:kern w:val="0"/>
          <w:lang w:eastAsia="en-GB"/>
          <w14:ligatures w14:val="none"/>
        </w:rPr>
        <w:t>ChromaDB</w:t>
      </w:r>
      <w:proofErr w:type="spellEnd"/>
      <w:r w:rsidRPr="00181FDD">
        <w:rPr>
          <w:rFonts w:ascii="Times New Roman" w:eastAsia="Times New Roman" w:hAnsi="Times New Roman" w:cs="Times New Roman"/>
          <w:kern w:val="0"/>
          <w:lang w:eastAsia="en-GB"/>
          <w14:ligatures w14:val="none"/>
        </w:rPr>
        <w:t>. If you don't specify a matching list of IDs for the items that you're adding, then Chroma will generate new UUIDs for us automatically. It's convenient, but it also means that we won't be able to check for the existing items.</w:t>
      </w:r>
    </w:p>
    <w:p w14:paraId="0E0435BE"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br/>
        <w:t xml:space="preserve">Then, when a user asks a question, the query is also turned into an embedding. The database </w:t>
      </w:r>
      <w:r w:rsidRPr="00181FDD">
        <w:rPr>
          <w:rFonts w:ascii="Times New Roman" w:eastAsia="Times New Roman" w:hAnsi="Times New Roman" w:cs="Times New Roman"/>
          <w:kern w:val="0"/>
          <w:lang w:eastAsia="en-GB"/>
          <w14:ligatures w14:val="none"/>
        </w:rPr>
        <w:lastRenderedPageBreak/>
        <w:t xml:space="preserve">is searched using similarity score that fetches the k most relevant entries from the database. Using those entries together in a prompt we get our final response. For prompt generation, I have used Mistral as it is small in size and has good performance. It is pulled locally using </w:t>
      </w:r>
      <w:proofErr w:type="spellStart"/>
      <w:r w:rsidRPr="00181FDD">
        <w:rPr>
          <w:rFonts w:ascii="Times New Roman" w:eastAsia="Times New Roman" w:hAnsi="Times New Roman" w:cs="Times New Roman"/>
          <w:kern w:val="0"/>
          <w:lang w:eastAsia="en-GB"/>
          <w14:ligatures w14:val="none"/>
        </w:rPr>
        <w:t>Ollama</w:t>
      </w:r>
      <w:proofErr w:type="spellEnd"/>
      <w:r w:rsidRPr="00181FDD">
        <w:rPr>
          <w:rFonts w:ascii="Times New Roman" w:eastAsia="Times New Roman" w:hAnsi="Times New Roman" w:cs="Times New Roman"/>
          <w:kern w:val="0"/>
          <w:lang w:eastAsia="en-GB"/>
          <w14:ligatures w14:val="none"/>
        </w:rPr>
        <w:t>.</w:t>
      </w:r>
    </w:p>
    <w:p w14:paraId="528E71C5" w14:textId="77777777" w:rsidR="00181FDD" w:rsidRPr="00181FDD" w:rsidRDefault="00181FDD" w:rsidP="00181FD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81FDD">
        <w:rPr>
          <w:rFonts w:ascii="Times New Roman" w:eastAsia="Times New Roman" w:hAnsi="Times New Roman" w:cs="Times New Roman"/>
          <w:b/>
          <w:bCs/>
          <w:kern w:val="0"/>
          <w:sz w:val="27"/>
          <w:szCs w:val="27"/>
          <w:lang w:eastAsia="en-GB"/>
          <w14:ligatures w14:val="none"/>
        </w:rPr>
        <w:t>Model Performance</w:t>
      </w:r>
    </w:p>
    <w:p w14:paraId="3DAF71CD"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 xml:space="preserve">The performance of the embedding model is good as the retriever almost always retrieves the correct entry when queried. However, prompt generation suffers as the dataset has lots of mathematical operations. The existing LLMs out there are not good at performing operations and require fine-tuning on the </w:t>
      </w:r>
      <w:proofErr w:type="spellStart"/>
      <w:r w:rsidRPr="00181FDD">
        <w:rPr>
          <w:rFonts w:ascii="Times New Roman" w:eastAsia="Times New Roman" w:hAnsi="Times New Roman" w:cs="Times New Roman"/>
          <w:kern w:val="0"/>
          <w:lang w:eastAsia="en-GB"/>
          <w14:ligatures w14:val="none"/>
        </w:rPr>
        <w:t>ConvFinQA</w:t>
      </w:r>
      <w:proofErr w:type="spellEnd"/>
      <w:r w:rsidRPr="00181FDD">
        <w:rPr>
          <w:rFonts w:ascii="Times New Roman" w:eastAsia="Times New Roman" w:hAnsi="Times New Roman" w:cs="Times New Roman"/>
          <w:kern w:val="0"/>
          <w:lang w:eastAsia="en-GB"/>
          <w14:ligatures w14:val="none"/>
        </w:rPr>
        <w:t xml:space="preserve"> dataset. </w:t>
      </w:r>
    </w:p>
    <w:p w14:paraId="0EAD9A25" w14:textId="77777777" w:rsidR="00181FDD" w:rsidRPr="00181FDD" w:rsidRDefault="00181FDD" w:rsidP="00181FD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81FDD">
        <w:rPr>
          <w:rFonts w:ascii="Times New Roman" w:eastAsia="Times New Roman" w:hAnsi="Times New Roman" w:cs="Times New Roman"/>
          <w:b/>
          <w:bCs/>
          <w:kern w:val="0"/>
          <w:sz w:val="27"/>
          <w:szCs w:val="27"/>
          <w:lang w:eastAsia="en-GB"/>
          <w14:ligatures w14:val="none"/>
        </w:rPr>
        <w:t>Unit Testing</w:t>
      </w:r>
    </w:p>
    <w:p w14:paraId="34FF3AA9"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 xml:space="preserve">To evaluate the quality of responses I have used unit testing with </w:t>
      </w:r>
      <w:proofErr w:type="spellStart"/>
      <w:r w:rsidRPr="00181FDD">
        <w:rPr>
          <w:rFonts w:ascii="Times New Roman" w:eastAsia="Times New Roman" w:hAnsi="Times New Roman" w:cs="Times New Roman"/>
          <w:kern w:val="0"/>
          <w:lang w:eastAsia="en-GB"/>
          <w14:ligatures w14:val="none"/>
        </w:rPr>
        <w:t>pytest</w:t>
      </w:r>
      <w:proofErr w:type="spellEnd"/>
      <w:r w:rsidRPr="00181FDD">
        <w:rPr>
          <w:rFonts w:ascii="Times New Roman" w:eastAsia="Times New Roman" w:hAnsi="Times New Roman" w:cs="Times New Roman"/>
          <w:kern w:val="0"/>
          <w:lang w:eastAsia="en-GB"/>
          <w14:ligatures w14:val="none"/>
        </w:rPr>
        <w:br/>
        <w:t xml:space="preserve">I have done positive and negative test cases on the following scenarios - </w:t>
      </w:r>
    </w:p>
    <w:p w14:paraId="3E7A283B"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br/>
        <w:t xml:space="preserve">1. </w:t>
      </w:r>
      <w:r w:rsidRPr="00181FDD">
        <w:rPr>
          <w:rFonts w:ascii="Times New Roman" w:eastAsia="Times New Roman" w:hAnsi="Times New Roman" w:cs="Times New Roman"/>
          <w:b/>
          <w:bCs/>
          <w:kern w:val="0"/>
          <w:lang w:eastAsia="en-GB"/>
          <w14:ligatures w14:val="none"/>
        </w:rPr>
        <w:t>Test Single Hop Questions</w:t>
      </w:r>
      <w:r w:rsidRPr="00181FDD">
        <w:rPr>
          <w:rFonts w:ascii="Times New Roman" w:eastAsia="Times New Roman" w:hAnsi="Times New Roman" w:cs="Times New Roman"/>
          <w:kern w:val="0"/>
          <w:lang w:eastAsia="en-GB"/>
          <w14:ligatures w14:val="none"/>
        </w:rPr>
        <w:t xml:space="preserve">: </w:t>
      </w:r>
    </w:p>
    <w:p w14:paraId="6F663A2B"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 xml:space="preserve">This test scenario focuses on querying the </w:t>
      </w:r>
      <w:proofErr w:type="spellStart"/>
      <w:r w:rsidRPr="00181FDD">
        <w:rPr>
          <w:rFonts w:ascii="Times New Roman" w:eastAsia="Times New Roman" w:hAnsi="Times New Roman" w:cs="Times New Roman"/>
          <w:kern w:val="0"/>
          <w:lang w:eastAsia="en-GB"/>
          <w14:ligatures w14:val="none"/>
        </w:rPr>
        <w:t>RAG+LangChain</w:t>
      </w:r>
      <w:proofErr w:type="spellEnd"/>
      <w:r w:rsidRPr="00181FDD">
        <w:rPr>
          <w:rFonts w:ascii="Times New Roman" w:eastAsia="Times New Roman" w:hAnsi="Times New Roman" w:cs="Times New Roman"/>
          <w:kern w:val="0"/>
          <w:lang w:eastAsia="en-GB"/>
          <w14:ligatures w14:val="none"/>
        </w:rPr>
        <w:t xml:space="preserve"> Chatbot with single-hop questions. These are questions that can be answered directly from the provided context without needing to infer or gather additional information. The test asserts that the response generated by the chatbot matches the expected response for the given query.</w:t>
      </w:r>
    </w:p>
    <w:p w14:paraId="3FD2828D"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br/>
        <w:t xml:space="preserve">2. </w:t>
      </w:r>
      <w:r w:rsidRPr="00181FDD">
        <w:rPr>
          <w:rFonts w:ascii="Times New Roman" w:eastAsia="Times New Roman" w:hAnsi="Times New Roman" w:cs="Times New Roman"/>
          <w:b/>
          <w:bCs/>
          <w:kern w:val="0"/>
          <w:lang w:eastAsia="en-GB"/>
          <w14:ligatures w14:val="none"/>
        </w:rPr>
        <w:t xml:space="preserve">Test Simple Add Questions: </w:t>
      </w:r>
    </w:p>
    <w:p w14:paraId="09E729AD"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In this scenario, the chatbot is tested with questions that involve simple addition. The questions require the chatbot to calculate the sum of numerical values or amounts based on the provided context. The test verifies whether the chatbot correctly computes the sum and provides the expected response.</w:t>
      </w:r>
    </w:p>
    <w:p w14:paraId="04368C25"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br/>
        <w:t>3.</w:t>
      </w:r>
      <w:r w:rsidRPr="00181FDD">
        <w:rPr>
          <w:rFonts w:ascii="Times New Roman" w:eastAsia="Times New Roman" w:hAnsi="Times New Roman" w:cs="Times New Roman"/>
          <w:b/>
          <w:bCs/>
          <w:kern w:val="0"/>
          <w:lang w:eastAsia="en-GB"/>
          <w14:ligatures w14:val="none"/>
        </w:rPr>
        <w:t xml:space="preserve"> Test Simple Subtract Questions</w:t>
      </w:r>
      <w:r w:rsidRPr="00181FDD">
        <w:rPr>
          <w:rFonts w:ascii="Times New Roman" w:eastAsia="Times New Roman" w:hAnsi="Times New Roman" w:cs="Times New Roman"/>
          <w:kern w:val="0"/>
          <w:lang w:eastAsia="en-GB"/>
          <w14:ligatures w14:val="none"/>
        </w:rPr>
        <w:t xml:space="preserve">: </w:t>
      </w:r>
    </w:p>
    <w:p w14:paraId="3BAB270E"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Similar to the previous scenario, this test involves questions that require the chatbot to perform subtraction. The questions typically ask for the difference between two numerical values or amounts. The test ensures that the chatbot accurately computes the difference and returns the expected response.</w:t>
      </w:r>
    </w:p>
    <w:p w14:paraId="30062618"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br/>
        <w:t xml:space="preserve">4. </w:t>
      </w:r>
      <w:r w:rsidRPr="00181FDD">
        <w:rPr>
          <w:rFonts w:ascii="Times New Roman" w:eastAsia="Times New Roman" w:hAnsi="Times New Roman" w:cs="Times New Roman"/>
          <w:b/>
          <w:bCs/>
          <w:kern w:val="0"/>
          <w:lang w:eastAsia="en-GB"/>
          <w14:ligatures w14:val="none"/>
        </w:rPr>
        <w:t>Test Simple Multiply Questions</w:t>
      </w:r>
      <w:r w:rsidRPr="00181FDD">
        <w:rPr>
          <w:rFonts w:ascii="Times New Roman" w:eastAsia="Times New Roman" w:hAnsi="Times New Roman" w:cs="Times New Roman"/>
          <w:kern w:val="0"/>
          <w:lang w:eastAsia="en-GB"/>
          <w14:ligatures w14:val="none"/>
        </w:rPr>
        <w:t xml:space="preserve">: </w:t>
      </w:r>
    </w:p>
    <w:p w14:paraId="76F030AC"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This scenario evaluates the chatbot's ability to handle questions involving multiplication. The questions may ask for the product of numerical values or quantities provided in the context. The test validates whether the chatbot correctly performs the multiplication and provides the expected result.</w:t>
      </w:r>
    </w:p>
    <w:p w14:paraId="77881B09"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lastRenderedPageBreak/>
        <w:br/>
        <w:t xml:space="preserve">5. </w:t>
      </w:r>
      <w:r w:rsidRPr="00181FDD">
        <w:rPr>
          <w:rFonts w:ascii="Times New Roman" w:eastAsia="Times New Roman" w:hAnsi="Times New Roman" w:cs="Times New Roman"/>
          <w:b/>
          <w:bCs/>
          <w:kern w:val="0"/>
          <w:lang w:eastAsia="en-GB"/>
          <w14:ligatures w14:val="none"/>
        </w:rPr>
        <w:t>Test Simple Divide Questions:</w:t>
      </w:r>
      <w:r w:rsidRPr="00181FDD">
        <w:rPr>
          <w:rFonts w:ascii="Times New Roman" w:eastAsia="Times New Roman" w:hAnsi="Times New Roman" w:cs="Times New Roman"/>
          <w:kern w:val="0"/>
          <w:lang w:eastAsia="en-GB"/>
          <w14:ligatures w14:val="none"/>
        </w:rPr>
        <w:t xml:space="preserve"> </w:t>
      </w:r>
    </w:p>
    <w:p w14:paraId="3B821F7B"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Here, the chatbot is tested with questions that involve division. These questions typically ask for the quotient or ratio of numerical values or proportions available in the context. The test checks whether the chatbot accurately divides the numbers and returns the expected quotient or ratio.</w:t>
      </w:r>
    </w:p>
    <w:p w14:paraId="09FE8B3A"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 xml:space="preserve">6. </w:t>
      </w:r>
      <w:r w:rsidRPr="00181FDD">
        <w:rPr>
          <w:rFonts w:ascii="Times New Roman" w:eastAsia="Times New Roman" w:hAnsi="Times New Roman" w:cs="Times New Roman"/>
          <w:b/>
          <w:bCs/>
          <w:kern w:val="0"/>
          <w:lang w:eastAsia="en-GB"/>
          <w14:ligatures w14:val="none"/>
        </w:rPr>
        <w:t>Test Multiple Hop Questions:</w:t>
      </w:r>
      <w:r w:rsidRPr="00181FDD">
        <w:rPr>
          <w:rFonts w:ascii="Times New Roman" w:eastAsia="Times New Roman" w:hAnsi="Times New Roman" w:cs="Times New Roman"/>
          <w:kern w:val="0"/>
          <w:lang w:eastAsia="en-GB"/>
          <w14:ligatures w14:val="none"/>
        </w:rPr>
        <w:t xml:space="preserve"> </w:t>
      </w:r>
    </w:p>
    <w:p w14:paraId="052FE5DF"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In this scenario, the chatbot is presented with questions that require multiple steps or inferences to answer. These questions cannot be answered directly from the given context and may involve combining information or making deductions. The test assesses whether the chatbot is capable of navigating through multiple hops of reasoning to provide the correct response.</w:t>
      </w:r>
    </w:p>
    <w:p w14:paraId="19925F86"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b/>
          <w:bCs/>
          <w:kern w:val="0"/>
          <w:lang w:eastAsia="en-GB"/>
          <w14:ligatures w14:val="none"/>
        </w:rPr>
        <w:t xml:space="preserve">Test Summary </w:t>
      </w:r>
    </w:p>
    <w:p w14:paraId="1F676469"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50% of the positive test cases passed and the remaining failed.</w:t>
      </w:r>
    </w:p>
    <w:p w14:paraId="5C83C39E" w14:textId="77777777" w:rsid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 xml:space="preserve">Single hop, subtraction and division test cases passed successfully while the LLM gave incorrect responses for addition, multiplication and </w:t>
      </w:r>
      <w:proofErr w:type="spellStart"/>
      <w:r w:rsidRPr="00181FDD">
        <w:rPr>
          <w:rFonts w:ascii="Times New Roman" w:eastAsia="Times New Roman" w:hAnsi="Times New Roman" w:cs="Times New Roman"/>
          <w:kern w:val="0"/>
          <w:lang w:eastAsia="en-GB"/>
          <w14:ligatures w14:val="none"/>
        </w:rPr>
        <w:t>multihop</w:t>
      </w:r>
      <w:proofErr w:type="spellEnd"/>
      <w:r w:rsidRPr="00181FDD">
        <w:rPr>
          <w:rFonts w:ascii="Times New Roman" w:eastAsia="Times New Roman" w:hAnsi="Times New Roman" w:cs="Times New Roman"/>
          <w:kern w:val="0"/>
          <w:lang w:eastAsia="en-GB"/>
          <w14:ligatures w14:val="none"/>
        </w:rPr>
        <w:t xml:space="preserve"> questions.</w:t>
      </w:r>
    </w:p>
    <w:p w14:paraId="4FB19DE5" w14:textId="00BC3C42" w:rsid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50605F1B" wp14:editId="2DD47904">
            <wp:extent cx="5731510" cy="444500"/>
            <wp:effectExtent l="0" t="0" r="0" b="0"/>
            <wp:docPr id="1300266301" name="Picture 2" descr="Results for positiv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66301" name="Picture 2" descr="Results for positive test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44500"/>
                    </a:xfrm>
                    <a:prstGeom prst="rect">
                      <a:avLst/>
                    </a:prstGeom>
                  </pic:spPr>
                </pic:pic>
              </a:graphicData>
            </a:graphic>
          </wp:inline>
        </w:drawing>
      </w:r>
    </w:p>
    <w:p w14:paraId="6DD303BC" w14:textId="4004B5D3" w:rsidR="00181FDD" w:rsidRPr="00181FDD" w:rsidRDefault="00181FDD" w:rsidP="00181FDD">
      <w:pPr>
        <w:spacing w:before="100" w:beforeAutospacing="1" w:after="100" w:afterAutospacing="1"/>
        <w:jc w:val="center"/>
        <w:rPr>
          <w:rFonts w:ascii="Times New Roman" w:eastAsia="Times New Roman" w:hAnsi="Times New Roman" w:cs="Times New Roman"/>
          <w:kern w:val="0"/>
          <w:sz w:val="20"/>
          <w:szCs w:val="20"/>
          <w:lang w:eastAsia="en-GB"/>
          <w14:ligatures w14:val="none"/>
        </w:rPr>
      </w:pPr>
      <w:r w:rsidRPr="00181FDD">
        <w:rPr>
          <w:rStyle w:val="Emphasis"/>
          <w:rFonts w:ascii="Times New Roman" w:hAnsi="Times New Roman" w:cs="Times New Roman"/>
          <w:sz w:val="20"/>
          <w:szCs w:val="20"/>
        </w:rPr>
        <w:t>Results for positive testing</w:t>
      </w:r>
    </w:p>
    <w:p w14:paraId="45F47C6F" w14:textId="668861A0" w:rsid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 xml:space="preserve">As </w:t>
      </w:r>
      <w:proofErr w:type="spellStart"/>
      <w:r w:rsidRPr="00181FDD">
        <w:rPr>
          <w:rFonts w:ascii="Times New Roman" w:eastAsia="Times New Roman" w:hAnsi="Times New Roman" w:cs="Times New Roman"/>
          <w:kern w:val="0"/>
          <w:lang w:eastAsia="en-GB"/>
          <w14:ligatures w14:val="none"/>
        </w:rPr>
        <w:t>pytest</w:t>
      </w:r>
      <w:proofErr w:type="spellEnd"/>
      <w:r w:rsidRPr="00181FDD">
        <w:rPr>
          <w:rFonts w:ascii="Times New Roman" w:eastAsia="Times New Roman" w:hAnsi="Times New Roman" w:cs="Times New Roman"/>
          <w:kern w:val="0"/>
          <w:lang w:eastAsia="en-GB"/>
          <w14:ligatures w14:val="none"/>
        </w:rPr>
        <w:t xml:space="preserve"> shows explanation of the Failed test cases</w:t>
      </w:r>
      <w:r>
        <w:rPr>
          <w:rFonts w:ascii="Times New Roman" w:eastAsia="Times New Roman" w:hAnsi="Times New Roman" w:cs="Times New Roman"/>
          <w:kern w:val="0"/>
          <w:lang w:eastAsia="en-GB"/>
          <w14:ligatures w14:val="none"/>
        </w:rPr>
        <w:t xml:space="preserve"> only</w:t>
      </w:r>
      <w:r w:rsidRPr="00181FDD">
        <w:rPr>
          <w:rFonts w:ascii="Times New Roman" w:eastAsia="Times New Roman" w:hAnsi="Times New Roman" w:cs="Times New Roman"/>
          <w:kern w:val="0"/>
          <w:lang w:eastAsia="en-GB"/>
          <w14:ligatures w14:val="none"/>
        </w:rPr>
        <w:t>, to ensure that the LLM has not passed incorrect answers as correct, I have performed negative testing as well.</w:t>
      </w:r>
    </w:p>
    <w:p w14:paraId="3CEC7260" w14:textId="6F71B26E"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77D71DEB" wp14:editId="4F593F0B">
            <wp:extent cx="5731510" cy="631825"/>
            <wp:effectExtent l="0" t="0" r="0" b="3175"/>
            <wp:docPr id="961804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04162" name="Picture 961804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31825"/>
                    </a:xfrm>
                    <a:prstGeom prst="rect">
                      <a:avLst/>
                    </a:prstGeom>
                  </pic:spPr>
                </pic:pic>
              </a:graphicData>
            </a:graphic>
          </wp:inline>
        </w:drawing>
      </w:r>
    </w:p>
    <w:p w14:paraId="66C66BA1" w14:textId="16F41873" w:rsidR="00181FDD" w:rsidRPr="00181FDD" w:rsidRDefault="00181FDD" w:rsidP="00181FDD">
      <w:pPr>
        <w:spacing w:before="100" w:beforeAutospacing="1" w:after="100" w:afterAutospacing="1"/>
        <w:jc w:val="center"/>
        <w:rPr>
          <w:rFonts w:ascii="Times New Roman" w:eastAsia="Times New Roman" w:hAnsi="Times New Roman" w:cs="Times New Roman"/>
          <w:kern w:val="0"/>
          <w:sz w:val="20"/>
          <w:szCs w:val="20"/>
          <w:lang w:eastAsia="en-GB"/>
          <w14:ligatures w14:val="none"/>
        </w:rPr>
      </w:pPr>
      <w:r w:rsidRPr="00181FDD">
        <w:rPr>
          <w:rStyle w:val="Emphasis"/>
          <w:rFonts w:ascii="Times New Roman" w:hAnsi="Times New Roman" w:cs="Times New Roman"/>
          <w:sz w:val="20"/>
          <w:szCs w:val="20"/>
        </w:rPr>
        <w:t xml:space="preserve">Results for </w:t>
      </w:r>
      <w:r>
        <w:rPr>
          <w:rStyle w:val="Emphasis"/>
          <w:rFonts w:ascii="Times New Roman" w:hAnsi="Times New Roman" w:cs="Times New Roman"/>
          <w:sz w:val="20"/>
          <w:szCs w:val="20"/>
        </w:rPr>
        <w:t>negative</w:t>
      </w:r>
      <w:r w:rsidRPr="00181FDD">
        <w:rPr>
          <w:rStyle w:val="Emphasis"/>
          <w:rFonts w:ascii="Times New Roman" w:hAnsi="Times New Roman" w:cs="Times New Roman"/>
          <w:sz w:val="20"/>
          <w:szCs w:val="20"/>
        </w:rPr>
        <w:t xml:space="preserve"> testing</w:t>
      </w:r>
    </w:p>
    <w:p w14:paraId="4F5687B7" w14:textId="581989C0"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Out of 6, 5 test cases failed which makes the framework about 80% accurate in negative test scenarios.</w:t>
      </w:r>
    </w:p>
    <w:p w14:paraId="45A145B5"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br/>
        <w:t>Setting the threshold for the passing of test cases allow us to get a fair idea of the overall accuracy in the responses of the Chatbot.</w:t>
      </w:r>
    </w:p>
    <w:p w14:paraId="56FBFC81" w14:textId="77777777" w:rsidR="00181FDD" w:rsidRPr="00181FDD" w:rsidRDefault="00181FDD" w:rsidP="00181FD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81FDD">
        <w:rPr>
          <w:rFonts w:ascii="Times New Roman" w:eastAsia="Times New Roman" w:hAnsi="Times New Roman" w:cs="Times New Roman"/>
          <w:b/>
          <w:bCs/>
          <w:kern w:val="0"/>
          <w:sz w:val="27"/>
          <w:szCs w:val="27"/>
          <w:lang w:eastAsia="en-GB"/>
          <w14:ligatures w14:val="none"/>
        </w:rPr>
        <w:t xml:space="preserve">Conclusion </w:t>
      </w:r>
    </w:p>
    <w:p w14:paraId="1C12D335"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The LLM-driven Chatbot is about 50% accurate in generating responses.</w:t>
      </w:r>
    </w:p>
    <w:p w14:paraId="193D52C7"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lastRenderedPageBreak/>
        <w:t xml:space="preserve">It shows good performance in single-hop questions, almost always fetching the right result given that k is set to 1. </w:t>
      </w:r>
    </w:p>
    <w:p w14:paraId="609D4A72" w14:textId="77777777" w:rsidR="00181FDD" w:rsidRPr="00181FDD" w:rsidRDefault="00181FDD" w:rsidP="00181FD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81FDD">
        <w:rPr>
          <w:rFonts w:ascii="Times New Roman" w:eastAsia="Times New Roman" w:hAnsi="Times New Roman" w:cs="Times New Roman"/>
          <w:b/>
          <w:bCs/>
          <w:kern w:val="0"/>
          <w:sz w:val="27"/>
          <w:szCs w:val="27"/>
          <w:lang w:eastAsia="en-GB"/>
          <w14:ligatures w14:val="none"/>
        </w:rPr>
        <w:br/>
        <w:t>Limitations and future work</w:t>
      </w:r>
    </w:p>
    <w:p w14:paraId="0D3DF36C"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 xml:space="preserve">1. </w:t>
      </w:r>
      <w:r w:rsidRPr="00181FDD">
        <w:rPr>
          <w:rFonts w:ascii="Times New Roman" w:eastAsia="Times New Roman" w:hAnsi="Times New Roman" w:cs="Times New Roman"/>
          <w:b/>
          <w:bCs/>
          <w:kern w:val="0"/>
          <w:lang w:eastAsia="en-GB"/>
          <w14:ligatures w14:val="none"/>
        </w:rPr>
        <w:t>LLM Performance on Mathematical Operations:</w:t>
      </w:r>
      <w:r w:rsidRPr="00181FDD">
        <w:rPr>
          <w:rFonts w:ascii="Times New Roman" w:eastAsia="Times New Roman" w:hAnsi="Times New Roman" w:cs="Times New Roman"/>
          <w:kern w:val="0"/>
          <w:lang w:eastAsia="en-GB"/>
          <w14:ligatures w14:val="none"/>
        </w:rPr>
        <w:br/>
        <w:t xml:space="preserve">The current implementation of the Language and Logic Model (LLM) exhibits a 50% failure rate in accurately performing mathematical operations. This could be attributed to inherent limitations in the model's architecture or training data. To address this issue, we can adopt a methodology similar to the </w:t>
      </w:r>
      <w:proofErr w:type="spellStart"/>
      <w:r w:rsidRPr="00181FDD">
        <w:rPr>
          <w:rFonts w:ascii="Times New Roman" w:eastAsia="Times New Roman" w:hAnsi="Times New Roman" w:cs="Times New Roman"/>
          <w:kern w:val="0"/>
          <w:lang w:eastAsia="en-GB"/>
          <w14:ligatures w14:val="none"/>
        </w:rPr>
        <w:t>FinQANet</w:t>
      </w:r>
      <w:proofErr w:type="spellEnd"/>
      <w:r w:rsidRPr="00181FDD">
        <w:rPr>
          <w:rFonts w:ascii="Times New Roman" w:eastAsia="Times New Roman" w:hAnsi="Times New Roman" w:cs="Times New Roman"/>
          <w:kern w:val="0"/>
          <w:lang w:eastAsia="en-GB"/>
          <w14:ligatures w14:val="none"/>
        </w:rPr>
        <w:t xml:space="preserve"> pipeline proposed in the original </w:t>
      </w:r>
      <w:proofErr w:type="spellStart"/>
      <w:r w:rsidRPr="00181FDD">
        <w:rPr>
          <w:rFonts w:ascii="Times New Roman" w:eastAsia="Times New Roman" w:hAnsi="Times New Roman" w:cs="Times New Roman"/>
          <w:kern w:val="0"/>
          <w:lang w:eastAsia="en-GB"/>
          <w14:ligatures w14:val="none"/>
        </w:rPr>
        <w:t>ConvFinQA</w:t>
      </w:r>
      <w:proofErr w:type="spellEnd"/>
      <w:r w:rsidRPr="00181FDD">
        <w:rPr>
          <w:rFonts w:ascii="Times New Roman" w:eastAsia="Times New Roman" w:hAnsi="Times New Roman" w:cs="Times New Roman"/>
          <w:kern w:val="0"/>
          <w:lang w:eastAsia="en-GB"/>
          <w14:ligatures w14:val="none"/>
        </w:rPr>
        <w:t xml:space="preserve"> research. By training the model on a curated set of financial operations, we can fine-tune the LLM to generate more precise responses for mathematical queries.</w:t>
      </w:r>
    </w:p>
    <w:p w14:paraId="1CB04151"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br/>
        <w:t xml:space="preserve">2. </w:t>
      </w:r>
      <w:r w:rsidRPr="00181FDD">
        <w:rPr>
          <w:rFonts w:ascii="Times New Roman" w:eastAsia="Times New Roman" w:hAnsi="Times New Roman" w:cs="Times New Roman"/>
          <w:b/>
          <w:bCs/>
          <w:kern w:val="0"/>
          <w:lang w:eastAsia="en-GB"/>
          <w14:ligatures w14:val="none"/>
        </w:rPr>
        <w:t>Updating Chroma DB Entries:</w:t>
      </w:r>
      <w:r w:rsidRPr="00181FDD">
        <w:rPr>
          <w:rFonts w:ascii="Times New Roman" w:eastAsia="Times New Roman" w:hAnsi="Times New Roman" w:cs="Times New Roman"/>
          <w:kern w:val="0"/>
          <w:lang w:eastAsia="en-GB"/>
          <w14:ligatures w14:val="none"/>
        </w:rPr>
        <w:br/>
        <w:t>While the current implementation allows for the addition of new data without rebuilding the entire Chroma database, it lacks robustness when it comes to modifying existing entries. For instance, editing a chunk within a page does not update the corresponding chunk ID, leading to inconsistencies in the database. To overcome this limitation, we can integrate approaches that ensure the Chroma DB is updated accurately when modifying existing pages. This could involve implementing mechanisms to re-index affected chunks or maintaining version control for each database entry.</w:t>
      </w:r>
    </w:p>
    <w:p w14:paraId="30C6740D"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br/>
        <w:t xml:space="preserve">3. </w:t>
      </w:r>
      <w:r w:rsidRPr="00181FDD">
        <w:rPr>
          <w:rFonts w:ascii="Times New Roman" w:eastAsia="Times New Roman" w:hAnsi="Times New Roman" w:cs="Times New Roman"/>
          <w:b/>
          <w:bCs/>
          <w:kern w:val="0"/>
          <w:lang w:eastAsia="en-GB"/>
          <w14:ligatures w14:val="none"/>
        </w:rPr>
        <w:t>Local Pipeline Execution and Memory Constraints:</w:t>
      </w:r>
      <w:r w:rsidRPr="00181FDD">
        <w:rPr>
          <w:rFonts w:ascii="Times New Roman" w:eastAsia="Times New Roman" w:hAnsi="Times New Roman" w:cs="Times New Roman"/>
          <w:kern w:val="0"/>
          <w:lang w:eastAsia="en-GB"/>
          <w14:ligatures w14:val="none"/>
        </w:rPr>
        <w:br/>
        <w:t>Due to memory limitations, the pipeline currently operates on a small subset of data when running locally. While this presents a constraint in terms of scalability and comprehensive analysis, the pipeline itself is highly adaptable and can be seamlessly deployed on cloud infrastructure using various API integrations. By leveraging cloud resources, we can overcome memory constraints and process larger datasets more efficiently.</w:t>
      </w:r>
    </w:p>
    <w:p w14:paraId="485EF655"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br/>
        <w:t xml:space="preserve">4. </w:t>
      </w:r>
      <w:r w:rsidRPr="00181FDD">
        <w:rPr>
          <w:rFonts w:ascii="Times New Roman" w:eastAsia="Times New Roman" w:hAnsi="Times New Roman" w:cs="Times New Roman"/>
          <w:b/>
          <w:bCs/>
          <w:kern w:val="0"/>
          <w:lang w:eastAsia="en-GB"/>
          <w14:ligatures w14:val="none"/>
        </w:rPr>
        <w:t>Enhanced Response Handling for Multi-Question Queries:</w:t>
      </w:r>
      <w:r w:rsidRPr="00181FDD">
        <w:rPr>
          <w:rFonts w:ascii="Times New Roman" w:eastAsia="Times New Roman" w:hAnsi="Times New Roman" w:cs="Times New Roman"/>
          <w:kern w:val="0"/>
          <w:lang w:eastAsia="en-GB"/>
          <w14:ligatures w14:val="none"/>
        </w:rPr>
        <w:br/>
        <w:t>To improve the usability of the system, the output response from the LLM can be enhanced to support multiple questions on the same database entry. This feature would enable users to ask follow-up questions or inquire about related information within the same context. By facilitating multi-question interactions, the system can provide more comprehensive responses and better address complex queries, particularly those involving multiple hops or layers of inference.</w:t>
      </w:r>
    </w:p>
    <w:p w14:paraId="7E1CEC06" w14:textId="77777777" w:rsidR="00181FDD" w:rsidRPr="00181FDD" w:rsidRDefault="00181FDD" w:rsidP="00181FD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b/>
          <w:bCs/>
          <w:kern w:val="0"/>
          <w:lang w:eastAsia="en-GB"/>
          <w14:ligatures w14:val="none"/>
        </w:rPr>
        <w:t>Latency in Response Generation</w:t>
      </w:r>
      <w:r w:rsidRPr="00181FDD">
        <w:rPr>
          <w:rFonts w:ascii="Times New Roman" w:eastAsia="Times New Roman" w:hAnsi="Times New Roman" w:cs="Times New Roman"/>
          <w:kern w:val="0"/>
          <w:lang w:eastAsia="en-GB"/>
          <w14:ligatures w14:val="none"/>
        </w:rPr>
        <w:t>:</w:t>
      </w:r>
    </w:p>
    <w:p w14:paraId="36979785" w14:textId="77777777" w:rsidR="00181FDD" w:rsidRPr="00181FDD" w:rsidRDefault="00181FDD" w:rsidP="00181FDD">
      <w:pPr>
        <w:spacing w:before="100" w:beforeAutospacing="1" w:after="100" w:afterAutospacing="1"/>
        <w:rPr>
          <w:rFonts w:ascii="Times New Roman" w:eastAsia="Times New Roman" w:hAnsi="Times New Roman" w:cs="Times New Roman"/>
          <w:kern w:val="0"/>
          <w:lang w:eastAsia="en-GB"/>
          <w14:ligatures w14:val="none"/>
        </w:rPr>
      </w:pPr>
      <w:r w:rsidRPr="00181FDD">
        <w:rPr>
          <w:rFonts w:ascii="Times New Roman" w:eastAsia="Times New Roman" w:hAnsi="Times New Roman" w:cs="Times New Roman"/>
          <w:kern w:val="0"/>
          <w:lang w:eastAsia="en-GB"/>
          <w14:ligatures w14:val="none"/>
        </w:rPr>
        <w:t>One significant challenge with the current pipeline is the considerable latency in generating responses, typically ranging from 4 to 5 minutes. This prolonged response time can significantly impact user experience and system usability, particularly in real-time or interactive applications where quick responses are essential. Cloud deployment can solve this issue coupled with techniques like parallel and distributed computing.</w:t>
      </w:r>
    </w:p>
    <w:p w14:paraId="7B2DC6BE" w14:textId="343EFD75" w:rsidR="00730BE8" w:rsidRPr="00181FDD" w:rsidRDefault="00181FDD" w:rsidP="00181FD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81FDD">
        <w:rPr>
          <w:rFonts w:ascii="Times New Roman" w:eastAsia="Times New Roman" w:hAnsi="Times New Roman" w:cs="Times New Roman"/>
          <w:b/>
          <w:bCs/>
          <w:kern w:val="0"/>
          <w:sz w:val="27"/>
          <w:szCs w:val="27"/>
          <w:lang w:eastAsia="en-GB"/>
          <w14:ligatures w14:val="none"/>
        </w:rPr>
        <w:t xml:space="preserve">Links : </w:t>
      </w:r>
      <w:hyperlink r:id="rId9" w:history="1">
        <w:r w:rsidR="00455766" w:rsidRPr="00181FDD">
          <w:rPr>
            <w:rStyle w:val="Hyperlink"/>
            <w:rFonts w:ascii="Times New Roman" w:eastAsia="Times New Roman" w:hAnsi="Times New Roman" w:cs="Times New Roman"/>
            <w:kern w:val="0"/>
            <w:lang w:eastAsia="en-GB"/>
            <w14:ligatures w14:val="none"/>
          </w:rPr>
          <w:t>https://github.com/AnveshaM/convfinqa_chatbot</w:t>
        </w:r>
      </w:hyperlink>
      <w:r w:rsidRPr="00181FDD">
        <w:rPr>
          <w:rFonts w:ascii="Times New Roman" w:eastAsia="Times New Roman" w:hAnsi="Times New Roman" w:cs="Times New Roman"/>
          <w:kern w:val="0"/>
          <w:lang w:eastAsia="en-GB"/>
          <w14:ligatures w14:val="none"/>
        </w:rPr>
        <w:t xml:space="preserve"> </w:t>
      </w:r>
    </w:p>
    <w:sectPr w:rsidR="00730BE8" w:rsidRPr="0018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E0F62"/>
    <w:multiLevelType w:val="multilevel"/>
    <w:tmpl w:val="A72269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115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DD"/>
    <w:rsid w:val="00181FDD"/>
    <w:rsid w:val="002C392B"/>
    <w:rsid w:val="00400A38"/>
    <w:rsid w:val="00455766"/>
    <w:rsid w:val="004C057E"/>
    <w:rsid w:val="00730BE8"/>
    <w:rsid w:val="00F95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F13E"/>
  <w15:chartTrackingRefBased/>
  <w15:docId w15:val="{22649423-7FDC-BE4C-A01F-5B68E1CA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F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1F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81F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1F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1F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1F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F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F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F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F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1F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81F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1F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1F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1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FDD"/>
    <w:rPr>
      <w:rFonts w:eastAsiaTheme="majorEastAsia" w:cstheme="majorBidi"/>
      <w:color w:val="272727" w:themeColor="text1" w:themeTint="D8"/>
    </w:rPr>
  </w:style>
  <w:style w:type="paragraph" w:styleId="Title">
    <w:name w:val="Title"/>
    <w:basedOn w:val="Normal"/>
    <w:next w:val="Normal"/>
    <w:link w:val="TitleChar"/>
    <w:uiPriority w:val="10"/>
    <w:qFormat/>
    <w:rsid w:val="00181F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F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F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1FDD"/>
    <w:rPr>
      <w:i/>
      <w:iCs/>
      <w:color w:val="404040" w:themeColor="text1" w:themeTint="BF"/>
    </w:rPr>
  </w:style>
  <w:style w:type="paragraph" w:styleId="ListParagraph">
    <w:name w:val="List Paragraph"/>
    <w:basedOn w:val="Normal"/>
    <w:uiPriority w:val="34"/>
    <w:qFormat/>
    <w:rsid w:val="00181FDD"/>
    <w:pPr>
      <w:ind w:left="720"/>
      <w:contextualSpacing/>
    </w:pPr>
  </w:style>
  <w:style w:type="character" w:styleId="IntenseEmphasis">
    <w:name w:val="Intense Emphasis"/>
    <w:basedOn w:val="DefaultParagraphFont"/>
    <w:uiPriority w:val="21"/>
    <w:qFormat/>
    <w:rsid w:val="00181FDD"/>
    <w:rPr>
      <w:i/>
      <w:iCs/>
      <w:color w:val="2F5496" w:themeColor="accent1" w:themeShade="BF"/>
    </w:rPr>
  </w:style>
  <w:style w:type="paragraph" w:styleId="IntenseQuote">
    <w:name w:val="Intense Quote"/>
    <w:basedOn w:val="Normal"/>
    <w:next w:val="Normal"/>
    <w:link w:val="IntenseQuoteChar"/>
    <w:uiPriority w:val="30"/>
    <w:qFormat/>
    <w:rsid w:val="00181F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1FDD"/>
    <w:rPr>
      <w:i/>
      <w:iCs/>
      <w:color w:val="2F5496" w:themeColor="accent1" w:themeShade="BF"/>
    </w:rPr>
  </w:style>
  <w:style w:type="character" w:styleId="IntenseReference">
    <w:name w:val="Intense Reference"/>
    <w:basedOn w:val="DefaultParagraphFont"/>
    <w:uiPriority w:val="32"/>
    <w:qFormat/>
    <w:rsid w:val="00181FDD"/>
    <w:rPr>
      <w:b/>
      <w:bCs/>
      <w:smallCaps/>
      <w:color w:val="2F5496" w:themeColor="accent1" w:themeShade="BF"/>
      <w:spacing w:val="5"/>
    </w:rPr>
  </w:style>
  <w:style w:type="paragraph" w:styleId="NormalWeb">
    <w:name w:val="Normal (Web)"/>
    <w:basedOn w:val="Normal"/>
    <w:uiPriority w:val="99"/>
    <w:semiHidden/>
    <w:unhideWhenUsed/>
    <w:rsid w:val="00181FD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181FDD"/>
    <w:rPr>
      <w:color w:val="0000FF"/>
      <w:u w:val="single"/>
    </w:rPr>
  </w:style>
  <w:style w:type="character" w:customStyle="1" w:styleId="code">
    <w:name w:val="code"/>
    <w:basedOn w:val="DefaultParagraphFont"/>
    <w:rsid w:val="00181FDD"/>
  </w:style>
  <w:style w:type="character" w:styleId="Strong">
    <w:name w:val="Strong"/>
    <w:basedOn w:val="DefaultParagraphFont"/>
    <w:uiPriority w:val="22"/>
    <w:qFormat/>
    <w:rsid w:val="00181FDD"/>
    <w:rPr>
      <w:b/>
      <w:bCs/>
    </w:rPr>
  </w:style>
  <w:style w:type="character" w:styleId="Emphasis">
    <w:name w:val="Emphasis"/>
    <w:basedOn w:val="DefaultParagraphFont"/>
    <w:uiPriority w:val="20"/>
    <w:qFormat/>
    <w:rsid w:val="00181FDD"/>
    <w:rPr>
      <w:i/>
      <w:iCs/>
    </w:rPr>
  </w:style>
  <w:style w:type="character" w:styleId="UnresolvedMention">
    <w:name w:val="Unresolved Mention"/>
    <w:basedOn w:val="DefaultParagraphFont"/>
    <w:uiPriority w:val="99"/>
    <w:semiHidden/>
    <w:unhideWhenUsed/>
    <w:rsid w:val="00181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884727">
      <w:bodyDiv w:val="1"/>
      <w:marLeft w:val="0"/>
      <w:marRight w:val="0"/>
      <w:marTop w:val="0"/>
      <w:marBottom w:val="0"/>
      <w:divBdr>
        <w:top w:val="none" w:sz="0" w:space="0" w:color="auto"/>
        <w:left w:val="none" w:sz="0" w:space="0" w:color="auto"/>
        <w:bottom w:val="none" w:sz="0" w:space="0" w:color="auto"/>
        <w:right w:val="none" w:sz="0" w:space="0" w:color="auto"/>
      </w:divBdr>
      <w:divsChild>
        <w:div w:id="1040283154">
          <w:marLeft w:val="0"/>
          <w:marRight w:val="0"/>
          <w:marTop w:val="0"/>
          <w:marBottom w:val="0"/>
          <w:divBdr>
            <w:top w:val="none" w:sz="0" w:space="0" w:color="auto"/>
            <w:left w:val="none" w:sz="0" w:space="0" w:color="auto"/>
            <w:bottom w:val="none" w:sz="0" w:space="0" w:color="auto"/>
            <w:right w:val="none" w:sz="0" w:space="0" w:color="auto"/>
          </w:divBdr>
          <w:divsChild>
            <w:div w:id="19034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czyssrs/ConvFinQ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veshaM/convfinqa_chatbot"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1232</Words>
  <Characters>7027</Characters>
  <Application>Microsoft Office Word</Application>
  <DocSecurity>0</DocSecurity>
  <Lines>58</Lines>
  <Paragraphs>16</Paragraphs>
  <ScaleCrop>false</ScaleCrop>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Anvesha Mishra</dc:creator>
  <cp:keywords/>
  <dc:description/>
  <cp:lastModifiedBy>Anvesha Mishra</cp:lastModifiedBy>
  <cp:revision>3</cp:revision>
  <dcterms:created xsi:type="dcterms:W3CDTF">2024-04-30T20:27:00Z</dcterms:created>
  <dcterms:modified xsi:type="dcterms:W3CDTF">2024-04-30T20:27:00Z</dcterms:modified>
</cp:coreProperties>
</file>