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Client Package Detail</w:t>
      </w:r>
    </w:p>
    <w:p>
      <w:r>
        <w:rPr>
          <w:i/>
        </w:rPr>
        <w:t>Drawer: remaining services, expiration, history, manage actions.</w:t>
      </w:r>
    </w:p>
    <w:p>
      <w:pPr>
        <w:pStyle w:val="Heading1"/>
      </w:pPr>
      <w:r>
        <w:t>Chrome</w:t>
      </w:r>
    </w:p>
    <w:p>
      <w:pPr>
        <w:pStyle w:val="ListBullet"/>
      </w:pPr>
      <w:r>
        <w:t>Title: emoji + package name; subtitle: client name</w:t>
      </w:r>
    </w:p>
    <w:p>
      <w:pPr>
        <w:pStyle w:val="ListBullet"/>
      </w:pPr>
      <w:r>
        <w:t>Demo badge when isDemo</w:t>
      </w:r>
    </w:p>
    <w:p>
      <w:pPr>
        <w:pStyle w:val="ListBullet"/>
      </w:pPr>
      <w:r>
        <w:t>Overflow (manage): Transfer, Adjust quantities, Delete</w:t>
      </w:r>
    </w:p>
    <w:p>
      <w:pPr>
        <w:pStyle w:val="Heading1"/>
      </w:pPr>
      <w:r>
        <w:t>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Link to contact</w:t>
            </w:r>
          </w:p>
        </w:tc>
      </w:tr>
      <w:tr>
        <w:tc>
          <w:tcPr>
            <w:tcW w:type="dxa" w:w="4320"/>
          </w:tcPr>
          <w:p>
            <w:r>
              <w:t>Purchase date</w:t>
            </w:r>
          </w:p>
        </w:tc>
        <w:tc>
          <w:tcPr>
            <w:tcW w:type="dxa" w:w="4320"/>
          </w:tcPr>
          <w:p>
            <w:r>
              <w:t>Formatted date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Display or edit (date / empty = none); pencil → Save</w:t>
            </w:r>
          </w:p>
        </w:tc>
      </w:tr>
      <w:tr>
        <w:tc>
          <w:tcPr>
            <w:tcW w:type="dxa" w:w="4320"/>
          </w:tcPr>
          <w:p>
            <w:r>
              <w:t>Services remaining</w:t>
            </w:r>
          </w:p>
        </w:tc>
        <w:tc>
          <w:tcPr>
            <w:tcW w:type="dxa" w:w="4320"/>
          </w:tcPr>
          <w:p>
            <w:r>
              <w:t>Table Service | # Remaining; adjust mode edits remaining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Date | Event (Purchased, Redeemed, Adjusted, Transfer…)</w:t>
            </w:r>
          </w:p>
        </w:tc>
      </w:tr>
    </w:tbl>
    <w:p/>
    <w:p>
      <w:pPr>
        <w:pStyle w:val="Heading1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t>Dialog: Transfer to client → POST …/transfer</w:t>
            </w:r>
          </w:p>
        </w:tc>
      </w:tr>
      <w:tr>
        <w:tc>
          <w:tcPr>
            <w:tcW w:type="dxa" w:w="4320"/>
          </w:tcPr>
          <w:p>
            <w:r>
              <w:t>Adjust quantities</w:t>
            </w:r>
          </w:p>
        </w:tc>
        <w:tc>
          <w:tcPr>
            <w:tcW w:type="dxa" w:w="4320"/>
          </w:tcPr>
          <w:p>
            <w:r>
              <w:t>Edit remaining per service → PATCH …/quantities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DELETE client-packages/:id; toast Package deleted</w:t>
            </w:r>
          </w:p>
        </w:tc>
      </w:tr>
      <w:tr>
        <w:tc>
          <w:tcPr>
            <w:tcW w:type="dxa" w:w="4320"/>
          </w:tcPr>
          <w:p>
            <w:r>
              <w:t>Save expiration</w:t>
            </w:r>
          </w:p>
        </w:tc>
        <w:tc>
          <w:tcPr>
            <w:tcW w:type="dxa" w:w="4320"/>
          </w:tcPr>
          <w:p>
            <w:r>
              <w:t>PATCH …/expiration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