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A76" w:rsidRPr="00412870" w:rsidRDefault="00DE1C8B" w:rsidP="00473A76">
      <w:pPr>
        <w:spacing w:before="4000" w:after="1000"/>
        <w:jc w:val="center"/>
        <w:rPr>
          <w:rFonts w:ascii="Times New Roman" w:hAnsi="Times New Roman" w:cs="Times New Roman"/>
          <w:sz w:val="40"/>
          <w:szCs w:val="40"/>
        </w:rPr>
      </w:pPr>
      <w:r w:rsidRPr="00412870">
        <w:rPr>
          <w:rFonts w:ascii="Times New Roman" w:hAnsi="Times New Roman" w:cs="Times New Roman"/>
          <w:sz w:val="40"/>
          <w:szCs w:val="40"/>
        </w:rPr>
        <w:t>Техническое задание</w:t>
      </w:r>
    </w:p>
    <w:p w:rsidR="00473A76" w:rsidRPr="00412870" w:rsidRDefault="00DE1C8B" w:rsidP="00DE1C8B">
      <w:pPr>
        <w:jc w:val="center"/>
        <w:rPr>
          <w:rFonts w:ascii="Times New Roman" w:hAnsi="Times New Roman" w:cs="Times New Roman"/>
          <w:sz w:val="32"/>
          <w:szCs w:val="32"/>
        </w:rPr>
      </w:pPr>
      <w:r w:rsidRPr="00412870">
        <w:rPr>
          <w:rFonts w:ascii="Times New Roman" w:hAnsi="Times New Roman" w:cs="Times New Roman"/>
          <w:sz w:val="32"/>
          <w:szCs w:val="32"/>
        </w:rPr>
        <w:t>на разработку системы акустического моделирования</w:t>
      </w:r>
      <w:r w:rsidRPr="00412870">
        <w:rPr>
          <w:rFonts w:ascii="Times New Roman" w:hAnsi="Times New Roman" w:cs="Times New Roman"/>
          <w:sz w:val="32"/>
          <w:szCs w:val="32"/>
        </w:rPr>
        <w:br/>
        <w:t>пассажирского вагона железнодорожного подвижного состава</w:t>
      </w:r>
    </w:p>
    <w:p w:rsidR="00B51C58" w:rsidRPr="00412870" w:rsidRDefault="00881B26" w:rsidP="00DE1C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Версия 3 от 19</w:t>
      </w:r>
      <w:r w:rsidR="008B1892">
        <w:rPr>
          <w:rFonts w:ascii="Times New Roman" w:hAnsi="Times New Roman" w:cs="Times New Roman"/>
          <w:sz w:val="32"/>
          <w:szCs w:val="32"/>
        </w:rPr>
        <w:t>.09</w:t>
      </w:r>
      <w:r w:rsidR="00B51C58" w:rsidRPr="00412870">
        <w:rPr>
          <w:rFonts w:ascii="Times New Roman" w:hAnsi="Times New Roman" w:cs="Times New Roman"/>
          <w:sz w:val="32"/>
          <w:szCs w:val="32"/>
        </w:rPr>
        <w:t>.15</w:t>
      </w:r>
    </w:p>
    <w:p w:rsidR="00473A76" w:rsidRPr="00412870" w:rsidRDefault="00473A76">
      <w:pPr>
        <w:rPr>
          <w:rFonts w:ascii="Times New Roman" w:hAnsi="Times New Roman" w:cs="Times New Roman"/>
          <w:sz w:val="32"/>
          <w:szCs w:val="32"/>
        </w:rPr>
      </w:pPr>
      <w:r w:rsidRPr="00412870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8904896"/>
        <w:docPartObj>
          <w:docPartGallery w:val="Table of Contents"/>
          <w:docPartUnique/>
        </w:docPartObj>
      </w:sdtPr>
      <w:sdtEndPr/>
      <w:sdtContent>
        <w:p w:rsidR="00473A76" w:rsidRPr="00412870" w:rsidRDefault="00473A76">
          <w:pPr>
            <w:pStyle w:val="a7"/>
          </w:pPr>
          <w:r w:rsidRPr="00412870">
            <w:t>Оглавл</w:t>
          </w:r>
          <w:bookmarkStart w:id="0" w:name="_GoBack"/>
          <w:bookmarkEnd w:id="0"/>
          <w:r w:rsidRPr="00412870">
            <w:t>ение</w:t>
          </w:r>
        </w:p>
        <w:p w:rsidR="00B739C8" w:rsidRDefault="00D70FDD">
          <w:pPr>
            <w:pStyle w:val="21"/>
            <w:tabs>
              <w:tab w:val="right" w:leader="dot" w:pos="9345"/>
            </w:tabs>
            <w:rPr>
              <w:noProof/>
            </w:rPr>
          </w:pPr>
          <w:r w:rsidRPr="00412870">
            <w:fldChar w:fldCharType="begin"/>
          </w:r>
          <w:r w:rsidR="00473A76" w:rsidRPr="00412870">
            <w:instrText xml:space="preserve"> TOC \o "1-3" \h \z \u </w:instrText>
          </w:r>
          <w:r w:rsidRPr="00412870">
            <w:fldChar w:fldCharType="separate"/>
          </w:r>
          <w:hyperlink w:anchor="_Toc430460250" w:history="1">
            <w:r w:rsidR="00B739C8" w:rsidRPr="006A0628">
              <w:rPr>
                <w:rStyle w:val="a8"/>
                <w:noProof/>
              </w:rPr>
              <w:t>Состав системы</w:t>
            </w:r>
            <w:r w:rsidR="00B739C8">
              <w:rPr>
                <w:noProof/>
                <w:webHidden/>
              </w:rPr>
              <w:tab/>
            </w:r>
            <w:r w:rsidR="00B739C8">
              <w:rPr>
                <w:noProof/>
                <w:webHidden/>
              </w:rPr>
              <w:fldChar w:fldCharType="begin"/>
            </w:r>
            <w:r w:rsidR="00B739C8">
              <w:rPr>
                <w:noProof/>
                <w:webHidden/>
              </w:rPr>
              <w:instrText xml:space="preserve"> PAGEREF _Toc430460250 \h </w:instrText>
            </w:r>
            <w:r w:rsidR="00B739C8">
              <w:rPr>
                <w:noProof/>
                <w:webHidden/>
              </w:rPr>
            </w:r>
            <w:r w:rsidR="00B739C8">
              <w:rPr>
                <w:noProof/>
                <w:webHidden/>
              </w:rPr>
              <w:fldChar w:fldCharType="separate"/>
            </w:r>
            <w:r w:rsidR="00B739C8">
              <w:rPr>
                <w:noProof/>
                <w:webHidden/>
              </w:rPr>
              <w:t>3</w:t>
            </w:r>
            <w:r w:rsidR="00B739C8">
              <w:rPr>
                <w:noProof/>
                <w:webHidden/>
              </w:rPr>
              <w:fldChar w:fldCharType="end"/>
            </w:r>
          </w:hyperlink>
        </w:p>
        <w:p w:rsidR="00B739C8" w:rsidRDefault="00B739C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30460251" w:history="1">
            <w:r w:rsidRPr="006A0628">
              <w:rPr>
                <w:rStyle w:val="a8"/>
                <w:noProof/>
              </w:rPr>
              <w:t>Требования к надежности и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9C8" w:rsidRDefault="00B739C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30460252" w:history="1">
            <w:r w:rsidRPr="006A0628">
              <w:rPr>
                <w:rStyle w:val="a8"/>
                <w:noProof/>
              </w:rPr>
              <w:t>Акустическая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9C8" w:rsidRDefault="00B739C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30460253" w:history="1">
            <w:r w:rsidRPr="006A0628">
              <w:rPr>
                <w:rStyle w:val="a8"/>
                <w:noProof/>
              </w:rPr>
              <w:t>База данных о материалах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9C8" w:rsidRDefault="00B739C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30460254" w:history="1">
            <w:r w:rsidRPr="006A0628">
              <w:rPr>
                <w:rStyle w:val="a8"/>
                <w:noProof/>
              </w:rPr>
              <w:t>Редактор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9C8" w:rsidRDefault="00B739C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30460255" w:history="1">
            <w:r w:rsidRPr="006A0628">
              <w:rPr>
                <w:rStyle w:val="a8"/>
                <w:noProof/>
              </w:rPr>
              <w:t>Единицы измерения и системы координат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9C8" w:rsidRDefault="00B739C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30460256" w:history="1">
            <w:r w:rsidRPr="006A0628">
              <w:rPr>
                <w:rStyle w:val="a8"/>
                <w:noProof/>
              </w:rPr>
              <w:t>Примитивы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9C8" w:rsidRDefault="00B739C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30460257" w:history="1">
            <w:r w:rsidRPr="006A0628">
              <w:rPr>
                <w:rStyle w:val="a8"/>
                <w:noProof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9C8" w:rsidRDefault="00B739C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30460258" w:history="1">
            <w:r w:rsidRPr="006A0628">
              <w:rPr>
                <w:rStyle w:val="a8"/>
                <w:noProof/>
              </w:rPr>
              <w:t>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9C8" w:rsidRDefault="00B739C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30460259" w:history="1">
            <w:r w:rsidRPr="006A0628">
              <w:rPr>
                <w:rStyle w:val="a8"/>
                <w:noProof/>
              </w:rPr>
              <w:t>Просмотр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9C8" w:rsidRDefault="00B739C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30460260" w:history="1">
            <w:r w:rsidRPr="006A0628">
              <w:rPr>
                <w:rStyle w:val="a8"/>
                <w:noProof/>
              </w:rPr>
              <w:t>Импорт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9C8" w:rsidRDefault="00B739C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30460261" w:history="1">
            <w:r w:rsidRPr="006A0628">
              <w:rPr>
                <w:rStyle w:val="a8"/>
                <w:noProof/>
              </w:rPr>
              <w:t>Модуль расчета шума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9C8" w:rsidRDefault="00B739C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30460262" w:history="1">
            <w:r w:rsidRPr="006A0628">
              <w:rPr>
                <w:rStyle w:val="a8"/>
                <w:noProof/>
              </w:rPr>
              <w:t>Графическое отображение карты шума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_Toc430460262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A76" w:rsidRPr="00412870" w:rsidRDefault="00D70FDD">
          <w:r w:rsidRPr="00412870">
            <w:fldChar w:fldCharType="end"/>
          </w:r>
        </w:p>
      </w:sdtContent>
    </w:sdt>
    <w:p w:rsidR="005C0413" w:rsidRPr="00412870" w:rsidRDefault="005C041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12870">
        <w:br w:type="page"/>
      </w:r>
    </w:p>
    <w:p w:rsidR="006955A7" w:rsidRPr="00412870" w:rsidRDefault="006955A7" w:rsidP="00C55DA2">
      <w:pPr>
        <w:pStyle w:val="2"/>
      </w:pPr>
      <w:bookmarkStart w:id="1" w:name="_Toc430460250"/>
      <w:r w:rsidRPr="00412870">
        <w:lastRenderedPageBreak/>
        <w:t>Состав системы</w:t>
      </w:r>
      <w:bookmarkEnd w:id="1"/>
    </w:p>
    <w:p w:rsidR="006955A7" w:rsidRPr="00412870" w:rsidRDefault="006955A7" w:rsidP="00523C2C">
      <w:pPr>
        <w:rPr>
          <w:rFonts w:ascii="Times New Roman" w:hAnsi="Times New Roman"/>
          <w:sz w:val="24"/>
          <w:szCs w:val="24"/>
        </w:rPr>
      </w:pPr>
      <w:r w:rsidRPr="00412870">
        <w:rPr>
          <w:rFonts w:ascii="Times New Roman" w:hAnsi="Times New Roman"/>
          <w:sz w:val="24"/>
          <w:szCs w:val="24"/>
        </w:rPr>
        <w:t>В систем</w:t>
      </w:r>
      <w:r w:rsidR="00C55DA2" w:rsidRPr="00412870">
        <w:rPr>
          <w:rFonts w:ascii="Times New Roman" w:hAnsi="Times New Roman"/>
          <w:sz w:val="24"/>
          <w:szCs w:val="24"/>
        </w:rPr>
        <w:t>е</w:t>
      </w:r>
      <w:r w:rsidRPr="00412870">
        <w:rPr>
          <w:rFonts w:ascii="Times New Roman" w:hAnsi="Times New Roman"/>
          <w:sz w:val="24"/>
          <w:szCs w:val="24"/>
        </w:rPr>
        <w:t xml:space="preserve"> </w:t>
      </w:r>
      <w:r w:rsidR="008C7BF4" w:rsidRPr="00412870">
        <w:rPr>
          <w:rFonts w:ascii="Times New Roman" w:hAnsi="Times New Roman"/>
          <w:sz w:val="24"/>
          <w:szCs w:val="24"/>
        </w:rPr>
        <w:t>3</w:t>
      </w:r>
      <w:r w:rsidRPr="00412870">
        <w:rPr>
          <w:rFonts w:ascii="Times New Roman" w:hAnsi="Times New Roman"/>
          <w:sz w:val="24"/>
          <w:szCs w:val="24"/>
        </w:rPr>
        <w:t xml:space="preserve"> основных компоненты:</w:t>
      </w:r>
    </w:p>
    <w:p w:rsidR="00A52079" w:rsidRPr="00412870" w:rsidRDefault="00A52079" w:rsidP="00A52079">
      <w:pPr>
        <w:pStyle w:val="a3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12870">
        <w:rPr>
          <w:rFonts w:ascii="Times New Roman" w:hAnsi="Times New Roman"/>
          <w:sz w:val="24"/>
          <w:szCs w:val="24"/>
        </w:rPr>
        <w:t>База данных материалов, из которых строится вагон</w:t>
      </w:r>
      <w:r w:rsidR="008B1892">
        <w:rPr>
          <w:rFonts w:ascii="Times New Roman" w:hAnsi="Times New Roman"/>
          <w:sz w:val="24"/>
          <w:szCs w:val="24"/>
        </w:rPr>
        <w:t>. Содержит</w:t>
      </w:r>
      <w:r w:rsidRPr="00412870">
        <w:rPr>
          <w:rFonts w:ascii="Times New Roman" w:hAnsi="Times New Roman"/>
          <w:sz w:val="24"/>
          <w:szCs w:val="24"/>
        </w:rPr>
        <w:t xml:space="preserve"> существенные для акус</w:t>
      </w:r>
      <w:r w:rsidR="00193C07">
        <w:rPr>
          <w:rFonts w:ascii="Times New Roman" w:hAnsi="Times New Roman"/>
          <w:sz w:val="24"/>
          <w:szCs w:val="24"/>
        </w:rPr>
        <w:t>тического расчёта данные</w:t>
      </w:r>
      <w:r w:rsidR="00BA61E4">
        <w:rPr>
          <w:rFonts w:ascii="Times New Roman" w:hAnsi="Times New Roman"/>
          <w:sz w:val="24"/>
          <w:szCs w:val="24"/>
        </w:rPr>
        <w:t>.</w:t>
      </w:r>
    </w:p>
    <w:p w:rsidR="006955A7" w:rsidRPr="00412870" w:rsidRDefault="00BA61E4" w:rsidP="0019598D">
      <w:pPr>
        <w:pStyle w:val="a3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Редактор</w:t>
      </w:r>
      <w:r w:rsidR="00A52079" w:rsidRPr="00412870">
        <w:rPr>
          <w:rFonts w:ascii="Times New Roman" w:hAnsi="Times New Roman"/>
          <w:sz w:val="24"/>
          <w:szCs w:val="24"/>
        </w:rPr>
        <w:t xml:space="preserve"> модели вагона</w:t>
      </w:r>
      <w:r>
        <w:rPr>
          <w:rFonts w:ascii="Times New Roman" w:hAnsi="Times New Roman"/>
          <w:sz w:val="24"/>
          <w:szCs w:val="24"/>
        </w:rPr>
        <w:t>.</w:t>
      </w:r>
    </w:p>
    <w:p w:rsidR="006955A7" w:rsidRDefault="00A52079" w:rsidP="009E6A39">
      <w:pPr>
        <w:pStyle w:val="a3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12870">
        <w:rPr>
          <w:rFonts w:ascii="Times New Roman" w:hAnsi="Times New Roman"/>
          <w:sz w:val="24"/>
          <w:szCs w:val="24"/>
        </w:rPr>
        <w:t>Система расчёта и отоб</w:t>
      </w:r>
      <w:r w:rsidR="00BA61E4">
        <w:rPr>
          <w:rFonts w:ascii="Times New Roman" w:hAnsi="Times New Roman"/>
          <w:sz w:val="24"/>
          <w:szCs w:val="24"/>
        </w:rPr>
        <w:t>ражения уровней</w:t>
      </w:r>
      <w:r w:rsidRPr="00412870">
        <w:rPr>
          <w:rFonts w:ascii="Times New Roman" w:hAnsi="Times New Roman"/>
          <w:sz w:val="24"/>
          <w:szCs w:val="24"/>
        </w:rPr>
        <w:t xml:space="preserve"> шума</w:t>
      </w:r>
      <w:r w:rsidR="00BA61E4">
        <w:rPr>
          <w:rFonts w:ascii="Times New Roman" w:hAnsi="Times New Roman"/>
          <w:sz w:val="24"/>
          <w:szCs w:val="24"/>
        </w:rPr>
        <w:t xml:space="preserve"> и вибрации</w:t>
      </w:r>
      <w:r w:rsidR="00C55DA2" w:rsidRPr="00412870">
        <w:rPr>
          <w:rFonts w:ascii="Times New Roman" w:hAnsi="Times New Roman"/>
          <w:sz w:val="24"/>
          <w:szCs w:val="24"/>
        </w:rPr>
        <w:t>.</w:t>
      </w:r>
    </w:p>
    <w:p w:rsidR="00BA61E4" w:rsidRDefault="00BA61E4" w:rsidP="00BA61E4">
      <w:pPr>
        <w:pStyle w:val="2"/>
      </w:pPr>
      <w:bookmarkStart w:id="2" w:name="_Toc430460251"/>
      <w:r>
        <w:t>Требования к надежности и безопасности</w:t>
      </w:r>
      <w:bookmarkEnd w:id="2"/>
    </w:p>
    <w:p w:rsidR="00BA61E4" w:rsidRDefault="00BA61E4" w:rsidP="00BA61E4">
      <w:pPr>
        <w:rPr>
          <w:rFonts w:ascii="Times New Roman" w:hAnsi="Times New Roman"/>
          <w:sz w:val="24"/>
          <w:szCs w:val="24"/>
        </w:rPr>
      </w:pPr>
    </w:p>
    <w:p w:rsidR="002B4B90" w:rsidRPr="00412870" w:rsidRDefault="002B4B90" w:rsidP="002B4B90">
      <w:pPr>
        <w:pStyle w:val="2"/>
      </w:pPr>
      <w:bookmarkStart w:id="3" w:name="_Toc430460252"/>
      <w:r w:rsidRPr="00412870">
        <w:t>Акустическая модель</w:t>
      </w:r>
      <w:bookmarkEnd w:id="3"/>
    </w:p>
    <w:p w:rsidR="00BA61E4" w:rsidRPr="00412870" w:rsidRDefault="00BA61E4" w:rsidP="00A81959">
      <w:pPr>
        <w:rPr>
          <w:rFonts w:ascii="Times New Roman" w:hAnsi="Times New Roman" w:cs="Times New Roman"/>
          <w:sz w:val="24"/>
          <w:szCs w:val="24"/>
        </w:rPr>
      </w:pPr>
    </w:p>
    <w:p w:rsidR="007E3FB6" w:rsidRPr="00412870" w:rsidRDefault="00BA61E4" w:rsidP="007E3FB6">
      <w:pPr>
        <w:pStyle w:val="2"/>
      </w:pPr>
      <w:bookmarkStart w:id="4" w:name="_Toc430460253"/>
      <w:r>
        <w:t xml:space="preserve">База </w:t>
      </w:r>
      <w:r w:rsidR="00A75656">
        <w:t xml:space="preserve">данных о </w:t>
      </w:r>
      <w:r>
        <w:t>материал</w:t>
      </w:r>
      <w:r w:rsidR="00A75656">
        <w:t>ах</w:t>
      </w:r>
      <w:bookmarkEnd w:id="4"/>
    </w:p>
    <w:p w:rsidR="007E3FB6" w:rsidRDefault="00743445" w:rsidP="00A50239">
      <w:pPr>
        <w:rPr>
          <w:rFonts w:ascii="Times New Roman" w:hAnsi="Times New Roman" w:cs="Times New Roman"/>
          <w:sz w:val="24"/>
          <w:szCs w:val="24"/>
        </w:rPr>
      </w:pPr>
      <w:r w:rsidRPr="00412870">
        <w:rPr>
          <w:rFonts w:ascii="Times New Roman" w:hAnsi="Times New Roman" w:cs="Times New Roman"/>
          <w:sz w:val="24"/>
          <w:szCs w:val="24"/>
        </w:rPr>
        <w:t xml:space="preserve">Акустические характеристики изделия зависят от материалов, используемых при его построении. </w:t>
      </w:r>
      <w:proofErr w:type="gramStart"/>
      <w:r w:rsidR="007507BF">
        <w:rPr>
          <w:rFonts w:ascii="Times New Roman" w:hAnsi="Times New Roman" w:cs="Times New Roman"/>
          <w:sz w:val="24"/>
          <w:szCs w:val="24"/>
        </w:rPr>
        <w:t>Материалы(</w:t>
      </w:r>
      <w:proofErr w:type="gramEnd"/>
      <w:r w:rsidR="007507BF">
        <w:rPr>
          <w:rFonts w:ascii="Times New Roman" w:hAnsi="Times New Roman" w:cs="Times New Roman"/>
          <w:sz w:val="24"/>
          <w:szCs w:val="24"/>
        </w:rPr>
        <w:t xml:space="preserve">их </w:t>
      </w:r>
      <w:r w:rsidR="00B8151B" w:rsidRPr="00412870">
        <w:rPr>
          <w:rFonts w:ascii="Times New Roman" w:hAnsi="Times New Roman" w:cs="Times New Roman"/>
          <w:sz w:val="24"/>
          <w:szCs w:val="24"/>
        </w:rPr>
        <w:t>характеристики</w:t>
      </w:r>
      <w:r w:rsidR="007507BF">
        <w:rPr>
          <w:rFonts w:ascii="Times New Roman" w:hAnsi="Times New Roman" w:cs="Times New Roman"/>
          <w:sz w:val="24"/>
          <w:szCs w:val="24"/>
        </w:rPr>
        <w:t>)</w:t>
      </w:r>
      <w:r w:rsidR="00B8151B" w:rsidRPr="00412870">
        <w:rPr>
          <w:rFonts w:ascii="Times New Roman" w:hAnsi="Times New Roman" w:cs="Times New Roman"/>
          <w:sz w:val="24"/>
          <w:szCs w:val="24"/>
        </w:rPr>
        <w:t xml:space="preserve"> </w:t>
      </w:r>
      <w:r w:rsidR="007E3FB6" w:rsidRPr="00412870">
        <w:rPr>
          <w:rFonts w:ascii="Times New Roman" w:hAnsi="Times New Roman" w:cs="Times New Roman"/>
          <w:sz w:val="24"/>
          <w:szCs w:val="24"/>
        </w:rPr>
        <w:t>описываются в базе данных.</w:t>
      </w:r>
    </w:p>
    <w:p w:rsidR="00BA61E4" w:rsidRDefault="00BA61E4" w:rsidP="00A50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СУБД выбрана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>
        <w:rPr>
          <w:rFonts w:ascii="Times New Roman" w:hAnsi="Times New Roman" w:cs="Times New Roman"/>
          <w:sz w:val="24"/>
          <w:szCs w:val="24"/>
        </w:rPr>
        <w:t>. Обоснование: бесплатность и возможность доступа по сети.</w:t>
      </w:r>
    </w:p>
    <w:p w:rsidR="00BA61E4" w:rsidRDefault="00BA61E4" w:rsidP="00A50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materialsdb</w:t>
      </w:r>
      <w:proofErr w:type="spellEnd"/>
      <w:r w:rsidRPr="00BA61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состоит из одной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materials</w:t>
      </w:r>
      <w:r w:rsidRPr="00BA61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полями:</w:t>
      </w:r>
    </w:p>
    <w:p w:rsidR="00BA61E4" w:rsidRDefault="00BA61E4" w:rsidP="00BA61E4">
      <w:pPr>
        <w:pStyle w:val="a3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ID – </w:t>
      </w:r>
      <w:r>
        <w:rPr>
          <w:rFonts w:ascii="Times New Roman" w:hAnsi="Times New Roman"/>
          <w:sz w:val="24"/>
          <w:szCs w:val="24"/>
        </w:rPr>
        <w:t>уникальный идентификатор материала</w:t>
      </w:r>
    </w:p>
    <w:p w:rsidR="00BA61E4" w:rsidRDefault="007F430E" w:rsidP="00BA61E4">
      <w:pPr>
        <w:pStyle w:val="a3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NAME – </w:t>
      </w:r>
      <w:r>
        <w:rPr>
          <w:rFonts w:ascii="Times New Roman" w:hAnsi="Times New Roman"/>
          <w:sz w:val="24"/>
          <w:szCs w:val="24"/>
        </w:rPr>
        <w:t>наименование материала, до 80 символов</w:t>
      </w:r>
    </w:p>
    <w:p w:rsidR="007F430E" w:rsidRDefault="007F430E" w:rsidP="00BA61E4">
      <w:pPr>
        <w:pStyle w:val="a3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DEFAULTCOLOR</w:t>
      </w:r>
      <w:r w:rsidRPr="007F430E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код</w:t>
      </w:r>
      <w:r w:rsidRPr="007F430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цвета компоненты изделия при отображении в Редакторе модели</w:t>
      </w:r>
    </w:p>
    <w:p w:rsidR="007F430E" w:rsidRDefault="007F430E" w:rsidP="00BA61E4">
      <w:pPr>
        <w:pStyle w:val="a3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OUTDATED</w:t>
      </w:r>
      <w:r w:rsidRPr="009C4A69">
        <w:rPr>
          <w:rFonts w:ascii="Times New Roman" w:hAnsi="Times New Roman"/>
          <w:sz w:val="24"/>
          <w:szCs w:val="24"/>
        </w:rPr>
        <w:t xml:space="preserve"> – </w:t>
      </w:r>
      <w:r w:rsidR="009C4A69">
        <w:rPr>
          <w:rFonts w:ascii="Times New Roman" w:hAnsi="Times New Roman"/>
          <w:sz w:val="24"/>
          <w:szCs w:val="24"/>
        </w:rPr>
        <w:t>показывает, ч</w:t>
      </w:r>
      <w:r>
        <w:rPr>
          <w:rFonts w:ascii="Times New Roman" w:hAnsi="Times New Roman"/>
          <w:sz w:val="24"/>
          <w:szCs w:val="24"/>
        </w:rPr>
        <w:t xml:space="preserve">то запись </w:t>
      </w:r>
      <w:r w:rsidR="009C4A69">
        <w:rPr>
          <w:rFonts w:ascii="Times New Roman" w:hAnsi="Times New Roman"/>
          <w:sz w:val="24"/>
          <w:szCs w:val="24"/>
        </w:rPr>
        <w:t xml:space="preserve">о материале </w:t>
      </w:r>
      <w:r>
        <w:rPr>
          <w:rFonts w:ascii="Times New Roman" w:hAnsi="Times New Roman"/>
          <w:sz w:val="24"/>
          <w:szCs w:val="24"/>
        </w:rPr>
        <w:t>устарела и может</w:t>
      </w:r>
      <w:r w:rsidR="009C4A69">
        <w:rPr>
          <w:rFonts w:ascii="Times New Roman" w:hAnsi="Times New Roman"/>
          <w:sz w:val="24"/>
          <w:szCs w:val="24"/>
        </w:rPr>
        <w:t xml:space="preserve"> быть удалена администратором базы данных</w:t>
      </w:r>
    </w:p>
    <w:p w:rsidR="009C4A69" w:rsidRDefault="009C4A69" w:rsidP="00BA61E4">
      <w:pPr>
        <w:pStyle w:val="a3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  <w:lang w:val="en-US"/>
        </w:rPr>
        <w:t>OEFF</w:t>
      </w:r>
      <w:r w:rsidR="00CC7E2E">
        <w:rPr>
          <w:rFonts w:ascii="Times New Roman" w:hAnsi="Times New Roman"/>
          <w:sz w:val="24"/>
          <w:szCs w:val="24"/>
        </w:rPr>
        <w:t>_</w:t>
      </w:r>
      <w:r w:rsidR="00CC7E2E">
        <w:rPr>
          <w:rFonts w:ascii="Times New Roman" w:hAnsi="Times New Roman"/>
          <w:sz w:val="24"/>
          <w:szCs w:val="24"/>
          <w:lang w:val="en-US"/>
        </w:rPr>
        <w:t>OF</w:t>
      </w:r>
      <w:r w:rsidRPr="00CC7E2E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REFLECTION</w:t>
      </w:r>
      <w:r w:rsidRPr="00CC7E2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коэффициент </w:t>
      </w:r>
      <w:proofErr w:type="spellStart"/>
      <w:r>
        <w:rPr>
          <w:rFonts w:ascii="Times New Roman" w:hAnsi="Times New Roman"/>
          <w:sz w:val="24"/>
          <w:szCs w:val="24"/>
        </w:rPr>
        <w:t>звукоотражения</w:t>
      </w:r>
      <w:proofErr w:type="spellEnd"/>
      <w:r>
        <w:rPr>
          <w:rFonts w:ascii="Times New Roman" w:hAnsi="Times New Roman"/>
          <w:sz w:val="24"/>
          <w:szCs w:val="24"/>
        </w:rPr>
        <w:t xml:space="preserve"> – доля </w:t>
      </w:r>
      <w:r w:rsidR="00CC7E2E">
        <w:rPr>
          <w:rFonts w:ascii="Times New Roman" w:hAnsi="Times New Roman"/>
          <w:sz w:val="24"/>
          <w:szCs w:val="24"/>
        </w:rPr>
        <w:t>звука, отражаемого</w:t>
      </w:r>
      <w:r w:rsidR="00561E7F">
        <w:rPr>
          <w:rFonts w:ascii="Times New Roman" w:hAnsi="Times New Roman"/>
          <w:sz w:val="24"/>
          <w:szCs w:val="24"/>
        </w:rPr>
        <w:t xml:space="preserve"> 1 квадратным метром поверхности материала при падении</w:t>
      </w:r>
    </w:p>
    <w:p w:rsidR="00CC7E2E" w:rsidRPr="00CC7E2E" w:rsidRDefault="00CC7E2E" w:rsidP="00BA61E4">
      <w:pPr>
        <w:pStyle w:val="a3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VELOCITY</w:t>
      </w:r>
      <w:r w:rsidRPr="00CC7E2E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OF</w:t>
      </w:r>
      <w:r w:rsidRPr="00CC7E2E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SPEED</w:t>
      </w:r>
      <w:r w:rsidRPr="00CC7E2E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скорость</w:t>
      </w:r>
      <w:r w:rsidRPr="00CC7E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звука внутри материала</w:t>
      </w:r>
    </w:p>
    <w:p w:rsidR="00CC7E2E" w:rsidRDefault="00CC7E2E" w:rsidP="00CC7E2E">
      <w:pPr>
        <w:pStyle w:val="a3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ACOUSTIC_RESISTANCE – </w:t>
      </w:r>
      <w:r>
        <w:rPr>
          <w:rFonts w:ascii="Times New Roman" w:hAnsi="Times New Roman"/>
          <w:sz w:val="24"/>
          <w:szCs w:val="24"/>
        </w:rPr>
        <w:t>акустическое сопротивление</w:t>
      </w:r>
    </w:p>
    <w:p w:rsidR="00CC7E2E" w:rsidRDefault="00CC7E2E" w:rsidP="00CC7E2E">
      <w:pPr>
        <w:pStyle w:val="a3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DEN</w:t>
      </w:r>
      <w:r w:rsidR="005F5695"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 xml:space="preserve">ITY – </w:t>
      </w:r>
      <w:r w:rsidR="005F5695">
        <w:rPr>
          <w:rFonts w:ascii="Times New Roman" w:hAnsi="Times New Roman"/>
          <w:sz w:val="24"/>
          <w:szCs w:val="24"/>
        </w:rPr>
        <w:t>плотность</w:t>
      </w:r>
    </w:p>
    <w:p w:rsidR="005F5695" w:rsidRPr="005F5695" w:rsidRDefault="005F5695" w:rsidP="00CC7E2E">
      <w:pPr>
        <w:pStyle w:val="a3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COEFF</w:t>
      </w:r>
      <w:r w:rsidRPr="005F569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OF</w:t>
      </w:r>
      <w:r w:rsidRPr="005F569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SHIFT</w:t>
      </w:r>
      <w:r w:rsidRPr="005F569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TENACITY</w:t>
      </w:r>
      <w:r w:rsidRPr="005F5695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коэффициент</w:t>
      </w:r>
      <w:r w:rsidRPr="005F569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сдвиговой</w:t>
      </w:r>
      <w:r w:rsidRPr="005F569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вязкости</w:t>
      </w:r>
    </w:p>
    <w:p w:rsidR="005F5695" w:rsidRPr="005F5695" w:rsidRDefault="005F5695" w:rsidP="005F5695">
      <w:pPr>
        <w:pStyle w:val="a3"/>
        <w:numPr>
          <w:ilvl w:val="0"/>
          <w:numId w:val="17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COEFF_OF_BODY_TENACITY – </w:t>
      </w:r>
      <w:r>
        <w:rPr>
          <w:rFonts w:ascii="Times New Roman" w:hAnsi="Times New Roman"/>
          <w:sz w:val="24"/>
          <w:szCs w:val="24"/>
        </w:rPr>
        <w:t>коэффициент</w:t>
      </w:r>
      <w:r w:rsidRPr="005F569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объёмной</w:t>
      </w:r>
      <w:r w:rsidRPr="005F569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вязкости</w:t>
      </w:r>
    </w:p>
    <w:p w:rsidR="005F5695" w:rsidRDefault="005F5695" w:rsidP="005F56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изменения, добавления и удаления данных используется набор хранимых процедур.</w:t>
      </w:r>
    </w:p>
    <w:p w:rsidR="00055FE9" w:rsidRPr="00BF7A53" w:rsidRDefault="00055FE9" w:rsidP="00055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компонент состоит из 2 частей: сервера и клиента БД</w:t>
      </w:r>
      <w:r w:rsidR="00F75FE4">
        <w:rPr>
          <w:rFonts w:ascii="Times New Roman" w:hAnsi="Times New Roman" w:cs="Times New Roman"/>
          <w:sz w:val="24"/>
          <w:szCs w:val="24"/>
        </w:rPr>
        <w:t>.</w:t>
      </w:r>
    </w:p>
    <w:p w:rsidR="00055FE9" w:rsidRDefault="00055FE9" w:rsidP="00055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 в программе представлен классом, который инкапсулирует функции подключения к серверу и манипуляции с данными.</w:t>
      </w:r>
    </w:p>
    <w:p w:rsidR="00055FE9" w:rsidRDefault="00055FE9" w:rsidP="00055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 запускается на 1 машине в локальной сети предприятия.</w:t>
      </w:r>
    </w:p>
    <w:p w:rsidR="00055FE9" w:rsidRPr="00BF7A53" w:rsidRDefault="00055FE9" w:rsidP="00055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задач просмотра и редактирования базы данных разрабатывается специальное приложение, содержащее все функции работы с таблицей материалов.</w:t>
      </w:r>
    </w:p>
    <w:p w:rsidR="00055FE9" w:rsidRPr="00412870" w:rsidRDefault="00055FE9" w:rsidP="00055FE9">
      <w:pPr>
        <w:rPr>
          <w:rFonts w:ascii="Times New Roman" w:hAnsi="Times New Roman" w:cs="Times New Roman"/>
          <w:sz w:val="24"/>
          <w:szCs w:val="24"/>
        </w:rPr>
      </w:pPr>
      <w:r w:rsidRPr="00412870">
        <w:rPr>
          <w:rFonts w:ascii="Times New Roman" w:hAnsi="Times New Roman" w:cs="Times New Roman"/>
          <w:sz w:val="24"/>
          <w:szCs w:val="24"/>
        </w:rPr>
        <w:lastRenderedPageBreak/>
        <w:t xml:space="preserve">Связь элемента базы данных с элементом </w:t>
      </w:r>
      <w:r>
        <w:rPr>
          <w:rFonts w:ascii="Times New Roman" w:hAnsi="Times New Roman" w:cs="Times New Roman"/>
          <w:sz w:val="24"/>
          <w:szCs w:val="24"/>
        </w:rPr>
        <w:t>модели</w:t>
      </w:r>
      <w:r w:rsidRPr="00412870">
        <w:rPr>
          <w:rFonts w:ascii="Times New Roman" w:hAnsi="Times New Roman" w:cs="Times New Roman"/>
          <w:sz w:val="24"/>
          <w:szCs w:val="24"/>
        </w:rPr>
        <w:t xml:space="preserve"> устанавливается в процессе созда</w:t>
      </w:r>
      <w:r>
        <w:rPr>
          <w:rFonts w:ascii="Times New Roman" w:hAnsi="Times New Roman" w:cs="Times New Roman"/>
          <w:sz w:val="24"/>
          <w:szCs w:val="24"/>
        </w:rPr>
        <w:t>ния модели</w:t>
      </w:r>
      <w:r w:rsidRPr="00412870">
        <w:rPr>
          <w:rFonts w:ascii="Times New Roman" w:hAnsi="Times New Roman" w:cs="Times New Roman"/>
          <w:sz w:val="24"/>
          <w:szCs w:val="24"/>
        </w:rPr>
        <w:t>.</w:t>
      </w:r>
    </w:p>
    <w:p w:rsidR="00055FE9" w:rsidRPr="00412870" w:rsidRDefault="00055FE9" w:rsidP="00055FE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Приложение-клиент</w:t>
      </w:r>
      <w:r w:rsidRPr="00412870">
        <w:rPr>
          <w:rFonts w:ascii="Times New Roman" w:hAnsi="Times New Roman"/>
          <w:sz w:val="24"/>
          <w:szCs w:val="24"/>
        </w:rPr>
        <w:t xml:space="preserve"> позволяет выполнять</w:t>
      </w:r>
      <w:r>
        <w:rPr>
          <w:rFonts w:ascii="Times New Roman" w:hAnsi="Times New Roman"/>
          <w:sz w:val="24"/>
          <w:szCs w:val="24"/>
        </w:rPr>
        <w:t xml:space="preserve"> все функции класса – клиента по манипуляциям с базой данных, а именно</w:t>
      </w:r>
      <w:r w:rsidRPr="00412870">
        <w:rPr>
          <w:rFonts w:ascii="Times New Roman" w:hAnsi="Times New Roman"/>
          <w:sz w:val="24"/>
          <w:szCs w:val="24"/>
        </w:rPr>
        <w:t>:</w:t>
      </w:r>
    </w:p>
    <w:p w:rsidR="00055FE9" w:rsidRPr="00412870" w:rsidRDefault="00055FE9" w:rsidP="00055FE9">
      <w:pPr>
        <w:pStyle w:val="a3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Добавление материала</w:t>
      </w:r>
    </w:p>
    <w:p w:rsidR="00055FE9" w:rsidRPr="00412870" w:rsidRDefault="00055FE9" w:rsidP="00055FE9">
      <w:pPr>
        <w:pStyle w:val="a3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Редактирование свойств материала</w:t>
      </w:r>
    </w:p>
    <w:p w:rsidR="00055FE9" w:rsidRPr="00412870" w:rsidRDefault="00F75FE4" w:rsidP="00055FE9">
      <w:pPr>
        <w:pStyle w:val="a3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Проставление пометки</w:t>
      </w:r>
      <w:r w:rsidR="00055FE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устаревания</w:t>
      </w:r>
    </w:p>
    <w:p w:rsidR="00055FE9" w:rsidRPr="00412870" w:rsidRDefault="00F75FE4" w:rsidP="00055FE9">
      <w:pPr>
        <w:pStyle w:val="a3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Удаление</w:t>
      </w:r>
      <w:r w:rsidR="00055FE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устаревших</w:t>
      </w:r>
      <w:r w:rsidR="00055FE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материал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ов</w:t>
      </w:r>
    </w:p>
    <w:p w:rsidR="00055FE9" w:rsidRDefault="00055FE9" w:rsidP="00055FE9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Также, для простоты использования, в приложении-клиенте есть следующие функции:</w:t>
      </w:r>
    </w:p>
    <w:p w:rsidR="00055FE9" w:rsidRDefault="00055FE9" w:rsidP="00055FE9">
      <w:pPr>
        <w:pStyle w:val="a3"/>
        <w:numPr>
          <w:ilvl w:val="0"/>
          <w:numId w:val="21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Копирование материала</w:t>
      </w:r>
    </w:p>
    <w:p w:rsidR="00055FE9" w:rsidRDefault="00055FE9" w:rsidP="00055FE9">
      <w:pPr>
        <w:pStyle w:val="a3"/>
        <w:numPr>
          <w:ilvl w:val="0"/>
          <w:numId w:val="21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Сортировка списка материалов</w:t>
      </w:r>
    </w:p>
    <w:p w:rsidR="00055FE9" w:rsidRDefault="00055FE9" w:rsidP="00055FE9">
      <w:pPr>
        <w:pStyle w:val="a3"/>
        <w:numPr>
          <w:ilvl w:val="0"/>
          <w:numId w:val="21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Поиск по названию в списке материалов</w:t>
      </w:r>
    </w:p>
    <w:p w:rsidR="00055FE9" w:rsidRDefault="00055FE9" w:rsidP="00055FE9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Для использования базы данных материалов на сервере заводятся </w:t>
      </w:r>
      <w:r w:rsidR="00F75FE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учётные записи:</w:t>
      </w:r>
    </w:p>
    <w:p w:rsidR="00055FE9" w:rsidRDefault="00055FE9" w:rsidP="00055FE9">
      <w:pPr>
        <w:pStyle w:val="a3"/>
        <w:numPr>
          <w:ilvl w:val="0"/>
          <w:numId w:val="23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MatDBClient</w:t>
      </w:r>
      <w:proofErr w:type="spellEnd"/>
      <w:r w:rsidRPr="00055FE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может только просматривать таблицу материалов</w:t>
      </w:r>
    </w:p>
    <w:p w:rsidR="00055FE9" w:rsidRDefault="00055FE9" w:rsidP="00055FE9">
      <w:pPr>
        <w:pStyle w:val="a3"/>
        <w:numPr>
          <w:ilvl w:val="0"/>
          <w:numId w:val="23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MatDBAdmin</w:t>
      </w:r>
      <w:proofErr w:type="spellEnd"/>
      <w:r w:rsidRPr="00055FE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может проводить любые манипуляции с таблицей материалов, за исключением удаления записей</w:t>
      </w:r>
    </w:p>
    <w:p w:rsidR="00055FE9" w:rsidRPr="00F75FE4" w:rsidRDefault="00055FE9" w:rsidP="00A5214D">
      <w:pPr>
        <w:pStyle w:val="a3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proofErr w:type="spellStart"/>
      <w:r w:rsidRPr="00F75FE4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MatDBAdminExt</w:t>
      </w:r>
      <w:proofErr w:type="spellEnd"/>
      <w:r w:rsidRPr="00F75FE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– может всё, что может </w:t>
      </w:r>
      <w:proofErr w:type="spellStart"/>
      <w:r w:rsidRPr="00F75FE4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MatDBAdmin</w:t>
      </w:r>
      <w:proofErr w:type="spellEnd"/>
      <w:r w:rsidRPr="00F75FE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а также может удалять записи, помеченные как устаревшие (и только такие)</w:t>
      </w:r>
    </w:p>
    <w:p w:rsidR="00880A9E" w:rsidRPr="00412870" w:rsidRDefault="008C7BF4" w:rsidP="00880A9E">
      <w:pPr>
        <w:pStyle w:val="2"/>
      </w:pPr>
      <w:bookmarkStart w:id="5" w:name="_Toc430460254"/>
      <w:r w:rsidRPr="00412870">
        <w:t>Р</w:t>
      </w:r>
      <w:r w:rsidR="00880A9E" w:rsidRPr="00412870">
        <w:t>едактор</w:t>
      </w:r>
      <w:r w:rsidRPr="00412870">
        <w:t xml:space="preserve"> модели</w:t>
      </w:r>
      <w:bookmarkEnd w:id="5"/>
    </w:p>
    <w:p w:rsidR="00A81959" w:rsidRPr="00412870" w:rsidRDefault="00E81437" w:rsidP="00A81959">
      <w:pPr>
        <w:rPr>
          <w:rFonts w:ascii="Times New Roman" w:hAnsi="Times New Roman" w:cs="Times New Roman"/>
          <w:sz w:val="24"/>
          <w:szCs w:val="24"/>
        </w:rPr>
      </w:pPr>
      <w:r w:rsidRPr="00412870">
        <w:rPr>
          <w:rFonts w:ascii="Times New Roman" w:hAnsi="Times New Roman" w:cs="Times New Roman"/>
          <w:sz w:val="24"/>
          <w:szCs w:val="24"/>
        </w:rPr>
        <w:t>Содержит инструм</w:t>
      </w:r>
      <w:r w:rsidR="008C7BF4" w:rsidRPr="00412870">
        <w:rPr>
          <w:rFonts w:ascii="Times New Roman" w:hAnsi="Times New Roman" w:cs="Times New Roman"/>
          <w:sz w:val="24"/>
          <w:szCs w:val="24"/>
        </w:rPr>
        <w:t>енты, необходимые для создания/редактирования 3</w:t>
      </w:r>
      <w:r w:rsidR="008C7BF4" w:rsidRPr="004128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C7BF4" w:rsidRPr="00412870">
        <w:rPr>
          <w:rFonts w:ascii="Times New Roman" w:hAnsi="Times New Roman" w:cs="Times New Roman"/>
          <w:sz w:val="24"/>
          <w:szCs w:val="24"/>
        </w:rPr>
        <w:t xml:space="preserve"> модели вагона, привязки материалов к деталям вагона и указания источников шума</w:t>
      </w:r>
      <w:r w:rsidRPr="00412870">
        <w:rPr>
          <w:rFonts w:ascii="Times New Roman" w:hAnsi="Times New Roman" w:cs="Times New Roman"/>
          <w:sz w:val="24"/>
          <w:szCs w:val="24"/>
        </w:rPr>
        <w:t>.</w:t>
      </w:r>
    </w:p>
    <w:p w:rsidR="00962681" w:rsidRPr="00412870" w:rsidRDefault="00962681" w:rsidP="00962681">
      <w:pPr>
        <w:pStyle w:val="3"/>
      </w:pPr>
      <w:bookmarkStart w:id="6" w:name="_Toc430460255"/>
      <w:r w:rsidRPr="00412870">
        <w:t>Единицы измерения</w:t>
      </w:r>
      <w:r w:rsidR="009C51E8" w:rsidRPr="00412870">
        <w:t xml:space="preserve"> и системы координат</w:t>
      </w:r>
      <w:bookmarkEnd w:id="6"/>
    </w:p>
    <w:p w:rsidR="00EC25B7" w:rsidRPr="00412870" w:rsidRDefault="00EC25B7" w:rsidP="00EC25B7">
      <w:pPr>
        <w:rPr>
          <w:rFonts w:ascii="Times New Roman" w:hAnsi="Times New Roman" w:cs="Times New Roman"/>
          <w:sz w:val="24"/>
          <w:szCs w:val="24"/>
        </w:rPr>
      </w:pPr>
      <w:r w:rsidRPr="00412870">
        <w:rPr>
          <w:rFonts w:ascii="Times New Roman" w:hAnsi="Times New Roman" w:cs="Times New Roman"/>
          <w:sz w:val="24"/>
          <w:szCs w:val="24"/>
        </w:rPr>
        <w:t>Единицы измерения -</w:t>
      </w:r>
      <w:r w:rsidR="006F1B12" w:rsidRPr="00412870">
        <w:rPr>
          <w:rFonts w:ascii="Times New Roman" w:hAnsi="Times New Roman" w:cs="Times New Roman"/>
          <w:sz w:val="24"/>
          <w:szCs w:val="24"/>
        </w:rPr>
        <w:t xml:space="preserve"> метры</w:t>
      </w:r>
      <w:r w:rsidR="0092334A" w:rsidRPr="00412870">
        <w:rPr>
          <w:rFonts w:ascii="Times New Roman" w:hAnsi="Times New Roman" w:cs="Times New Roman"/>
          <w:sz w:val="24"/>
          <w:szCs w:val="24"/>
        </w:rPr>
        <w:t>.</w:t>
      </w:r>
    </w:p>
    <w:p w:rsidR="00DC680E" w:rsidRPr="00412870" w:rsidRDefault="000C356A" w:rsidP="00EC25B7">
      <w:pPr>
        <w:rPr>
          <w:rFonts w:ascii="Times New Roman" w:hAnsi="Times New Roman" w:cs="Times New Roman"/>
          <w:sz w:val="24"/>
          <w:szCs w:val="24"/>
        </w:rPr>
      </w:pPr>
      <w:r w:rsidRPr="00412870">
        <w:rPr>
          <w:rFonts w:ascii="Times New Roman" w:hAnsi="Times New Roman" w:cs="Times New Roman"/>
          <w:i/>
          <w:sz w:val="24"/>
          <w:szCs w:val="24"/>
        </w:rPr>
        <w:t>Мировая система координат</w:t>
      </w:r>
      <w:r w:rsidR="00002988" w:rsidRPr="00412870">
        <w:rPr>
          <w:rFonts w:ascii="Times New Roman" w:hAnsi="Times New Roman" w:cs="Times New Roman"/>
          <w:sz w:val="24"/>
          <w:szCs w:val="24"/>
        </w:rPr>
        <w:t xml:space="preserve">. </w:t>
      </w:r>
      <w:r w:rsidR="00DC680E" w:rsidRPr="00412870">
        <w:rPr>
          <w:rFonts w:ascii="Times New Roman" w:hAnsi="Times New Roman" w:cs="Times New Roman"/>
          <w:sz w:val="24"/>
          <w:szCs w:val="24"/>
        </w:rPr>
        <w:t>Является глобальной системой координат</w:t>
      </w:r>
      <w:r w:rsidR="009E6A39" w:rsidRPr="00412870">
        <w:rPr>
          <w:rFonts w:ascii="Times New Roman" w:hAnsi="Times New Roman" w:cs="Times New Roman"/>
          <w:sz w:val="24"/>
          <w:szCs w:val="24"/>
        </w:rPr>
        <w:t xml:space="preserve"> модели</w:t>
      </w:r>
      <w:r w:rsidR="009C51E8" w:rsidRPr="00412870">
        <w:rPr>
          <w:rFonts w:ascii="Times New Roman" w:hAnsi="Times New Roman" w:cs="Times New Roman"/>
          <w:sz w:val="24"/>
          <w:szCs w:val="24"/>
        </w:rPr>
        <w:t>.</w:t>
      </w:r>
    </w:p>
    <w:p w:rsidR="00002988" w:rsidRPr="00412870" w:rsidRDefault="00002988" w:rsidP="00EC25B7">
      <w:pPr>
        <w:rPr>
          <w:rFonts w:ascii="Times New Roman" w:hAnsi="Times New Roman" w:cs="Times New Roman"/>
          <w:sz w:val="24"/>
          <w:szCs w:val="24"/>
        </w:rPr>
      </w:pPr>
      <w:r w:rsidRPr="00412870">
        <w:rPr>
          <w:rFonts w:ascii="Times New Roman" w:hAnsi="Times New Roman" w:cs="Times New Roman"/>
          <w:i/>
          <w:sz w:val="24"/>
          <w:szCs w:val="24"/>
        </w:rPr>
        <w:t>Система коо</w:t>
      </w:r>
      <w:r w:rsidR="005F5695">
        <w:rPr>
          <w:rFonts w:ascii="Times New Roman" w:hAnsi="Times New Roman" w:cs="Times New Roman"/>
          <w:i/>
          <w:sz w:val="24"/>
          <w:szCs w:val="24"/>
        </w:rPr>
        <w:t>рдинат объекта</w:t>
      </w:r>
      <w:r w:rsidRPr="00412870">
        <w:rPr>
          <w:rFonts w:ascii="Times New Roman" w:hAnsi="Times New Roman" w:cs="Times New Roman"/>
          <w:sz w:val="24"/>
          <w:szCs w:val="24"/>
        </w:rPr>
        <w:t>. Начало координат зависит от типа объекта. Например, в случае линии начало координат находится в первой ее вершин</w:t>
      </w:r>
      <w:r w:rsidR="00DC680E" w:rsidRPr="00412870">
        <w:rPr>
          <w:rFonts w:ascii="Times New Roman" w:hAnsi="Times New Roman" w:cs="Times New Roman"/>
          <w:sz w:val="24"/>
          <w:szCs w:val="24"/>
        </w:rPr>
        <w:t>е</w:t>
      </w:r>
      <w:r w:rsidRPr="00412870">
        <w:rPr>
          <w:rFonts w:ascii="Times New Roman" w:hAnsi="Times New Roman" w:cs="Times New Roman"/>
          <w:sz w:val="24"/>
          <w:szCs w:val="24"/>
        </w:rPr>
        <w:t xml:space="preserve">, </w:t>
      </w:r>
      <w:r w:rsidR="00DC680E" w:rsidRPr="00412870">
        <w:rPr>
          <w:rFonts w:ascii="Times New Roman" w:hAnsi="Times New Roman" w:cs="Times New Roman"/>
          <w:sz w:val="24"/>
          <w:szCs w:val="24"/>
        </w:rPr>
        <w:t>в случае эллипса</w:t>
      </w:r>
      <w:r w:rsidRPr="00412870">
        <w:rPr>
          <w:rFonts w:ascii="Times New Roman" w:hAnsi="Times New Roman" w:cs="Times New Roman"/>
          <w:sz w:val="24"/>
          <w:szCs w:val="24"/>
        </w:rPr>
        <w:t xml:space="preserve"> - в е</w:t>
      </w:r>
      <w:r w:rsidR="005C6467" w:rsidRPr="00412870">
        <w:rPr>
          <w:rFonts w:ascii="Times New Roman" w:hAnsi="Times New Roman" w:cs="Times New Roman"/>
          <w:sz w:val="24"/>
          <w:szCs w:val="24"/>
        </w:rPr>
        <w:t>го</w:t>
      </w:r>
      <w:r w:rsidRPr="00412870">
        <w:rPr>
          <w:rFonts w:ascii="Times New Roman" w:hAnsi="Times New Roman" w:cs="Times New Roman"/>
          <w:sz w:val="24"/>
          <w:szCs w:val="24"/>
        </w:rPr>
        <w:t xml:space="preserve"> центре.</w:t>
      </w:r>
      <w:r w:rsidR="006F1B12" w:rsidRPr="00412870">
        <w:rPr>
          <w:rFonts w:ascii="Times New Roman" w:hAnsi="Times New Roman" w:cs="Times New Roman"/>
          <w:sz w:val="24"/>
          <w:szCs w:val="24"/>
        </w:rPr>
        <w:t xml:space="preserve"> Поворот объекта совершается всегда вокруг начала его системы координат</w:t>
      </w:r>
      <w:r w:rsidR="00DC680E" w:rsidRPr="00412870">
        <w:rPr>
          <w:rFonts w:ascii="Times New Roman" w:hAnsi="Times New Roman" w:cs="Times New Roman"/>
          <w:sz w:val="24"/>
          <w:szCs w:val="24"/>
        </w:rPr>
        <w:t>.</w:t>
      </w:r>
    </w:p>
    <w:p w:rsidR="00962681" w:rsidRPr="00412870" w:rsidRDefault="00962681" w:rsidP="00962681">
      <w:pPr>
        <w:pStyle w:val="3"/>
      </w:pPr>
      <w:bookmarkStart w:id="7" w:name="_Toc430460256"/>
      <w:r w:rsidRPr="00412870">
        <w:t>Примитивы</w:t>
      </w:r>
      <w:bookmarkEnd w:id="7"/>
    </w:p>
    <w:p w:rsidR="00EC25B7" w:rsidRDefault="009E6A39" w:rsidP="00EC25B7">
      <w:pPr>
        <w:rPr>
          <w:rFonts w:ascii="Times New Roman" w:hAnsi="Times New Roman" w:cs="Times New Roman"/>
          <w:sz w:val="24"/>
          <w:szCs w:val="24"/>
        </w:rPr>
      </w:pPr>
      <w:r w:rsidRPr="00412870">
        <w:rPr>
          <w:rFonts w:ascii="Times New Roman" w:hAnsi="Times New Roman" w:cs="Times New Roman"/>
          <w:sz w:val="24"/>
          <w:szCs w:val="24"/>
        </w:rPr>
        <w:t>Редактор</w:t>
      </w:r>
      <w:r w:rsidR="00EC25B7" w:rsidRPr="00412870">
        <w:rPr>
          <w:rFonts w:ascii="Times New Roman" w:hAnsi="Times New Roman" w:cs="Times New Roman"/>
          <w:sz w:val="24"/>
          <w:szCs w:val="24"/>
        </w:rPr>
        <w:t xml:space="preserve"> о</w:t>
      </w:r>
      <w:r w:rsidR="000B1B14" w:rsidRPr="00412870">
        <w:rPr>
          <w:rFonts w:ascii="Times New Roman" w:hAnsi="Times New Roman" w:cs="Times New Roman"/>
          <w:sz w:val="24"/>
          <w:szCs w:val="24"/>
        </w:rPr>
        <w:t>перирует 3</w:t>
      </w:r>
      <w:r w:rsidRPr="00412870">
        <w:rPr>
          <w:rFonts w:ascii="Times New Roman" w:hAnsi="Times New Roman" w:cs="Times New Roman"/>
          <w:sz w:val="24"/>
          <w:szCs w:val="24"/>
        </w:rPr>
        <w:t xml:space="preserve"> типами примитивов: сплайнами, телами и блоками.</w:t>
      </w:r>
    </w:p>
    <w:p w:rsidR="009E6A39" w:rsidRDefault="009E6A39" w:rsidP="003A7B0B">
      <w:pPr>
        <w:pStyle w:val="a3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3A7B0B">
        <w:rPr>
          <w:rFonts w:ascii="Times New Roman" w:hAnsi="Times New Roman"/>
          <w:sz w:val="24"/>
          <w:szCs w:val="24"/>
        </w:rPr>
        <w:t xml:space="preserve">Блок </w:t>
      </w:r>
      <w:r w:rsidR="0015325B" w:rsidRPr="003A7B0B">
        <w:rPr>
          <w:rFonts w:ascii="Times New Roman" w:hAnsi="Times New Roman"/>
          <w:sz w:val="24"/>
          <w:szCs w:val="24"/>
        </w:rPr>
        <w:t>–</w:t>
      </w:r>
      <w:r w:rsidRPr="003A7B0B">
        <w:rPr>
          <w:rFonts w:ascii="Times New Roman" w:hAnsi="Times New Roman"/>
          <w:sz w:val="24"/>
          <w:szCs w:val="24"/>
        </w:rPr>
        <w:t xml:space="preserve"> </w:t>
      </w:r>
      <w:r w:rsidR="0015325B" w:rsidRPr="003A7B0B">
        <w:rPr>
          <w:rFonts w:ascii="Times New Roman" w:hAnsi="Times New Roman"/>
          <w:sz w:val="24"/>
          <w:szCs w:val="24"/>
        </w:rPr>
        <w:t>примитив, моделирующий узлы вагона, состоит из набора деталей</w:t>
      </w:r>
      <w:r w:rsidR="000B1B14" w:rsidRPr="003A7B0B">
        <w:rPr>
          <w:rFonts w:ascii="Times New Roman" w:hAnsi="Times New Roman"/>
          <w:sz w:val="24"/>
          <w:szCs w:val="24"/>
        </w:rPr>
        <w:t xml:space="preserve"> и блоков</w:t>
      </w:r>
      <w:r w:rsidR="0015325B" w:rsidRPr="003A7B0B">
        <w:rPr>
          <w:rFonts w:ascii="Times New Roman" w:hAnsi="Times New Roman"/>
          <w:sz w:val="24"/>
          <w:szCs w:val="24"/>
        </w:rPr>
        <w:t>. Атрибуты: коллекция тел - компонент</w:t>
      </w:r>
      <w:r w:rsidR="005F3A27" w:rsidRPr="003A7B0B">
        <w:rPr>
          <w:rFonts w:ascii="Times New Roman" w:hAnsi="Times New Roman"/>
          <w:sz w:val="24"/>
          <w:szCs w:val="24"/>
        </w:rPr>
        <w:t>ов</w:t>
      </w:r>
      <w:r w:rsidR="0015325B" w:rsidRPr="003A7B0B">
        <w:rPr>
          <w:rFonts w:ascii="Times New Roman" w:hAnsi="Times New Roman"/>
          <w:sz w:val="24"/>
          <w:szCs w:val="24"/>
        </w:rPr>
        <w:t>.</w:t>
      </w:r>
    </w:p>
    <w:p w:rsidR="009E6A39" w:rsidRDefault="0015325B" w:rsidP="003A7B0B">
      <w:pPr>
        <w:pStyle w:val="a3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3A7B0B">
        <w:rPr>
          <w:rFonts w:ascii="Times New Roman" w:hAnsi="Times New Roman"/>
          <w:sz w:val="24"/>
          <w:szCs w:val="24"/>
        </w:rPr>
        <w:t>Тело</w:t>
      </w:r>
      <w:r w:rsidR="009E6A39" w:rsidRPr="003A7B0B">
        <w:rPr>
          <w:rFonts w:ascii="Times New Roman" w:hAnsi="Times New Roman"/>
          <w:sz w:val="24"/>
          <w:szCs w:val="24"/>
        </w:rPr>
        <w:t xml:space="preserve"> –</w:t>
      </w:r>
      <w:r w:rsidRPr="003A7B0B">
        <w:rPr>
          <w:rFonts w:ascii="Times New Roman" w:hAnsi="Times New Roman"/>
          <w:sz w:val="24"/>
          <w:szCs w:val="24"/>
        </w:rPr>
        <w:t xml:space="preserve"> примитив, моделирующий деталь вагона(изделия), состоящую из одного материала. </w:t>
      </w:r>
      <w:r w:rsidR="00B13713" w:rsidRPr="003A7B0B">
        <w:rPr>
          <w:rFonts w:ascii="Times New Roman" w:hAnsi="Times New Roman"/>
          <w:sz w:val="24"/>
          <w:szCs w:val="24"/>
        </w:rPr>
        <w:t>Тела бывают полые и сплошные.</w:t>
      </w:r>
      <w:r w:rsidRPr="003A7B0B">
        <w:rPr>
          <w:rFonts w:ascii="Times New Roman" w:hAnsi="Times New Roman"/>
          <w:sz w:val="24"/>
          <w:szCs w:val="24"/>
        </w:rPr>
        <w:t xml:space="preserve"> Атрибуты: </w:t>
      </w:r>
      <w:r w:rsidRPr="003A7B0B">
        <w:rPr>
          <w:rFonts w:ascii="Times New Roman" w:hAnsi="Times New Roman"/>
          <w:sz w:val="24"/>
          <w:szCs w:val="24"/>
          <w:lang w:val="en-US"/>
        </w:rPr>
        <w:t>id</w:t>
      </w:r>
      <w:r w:rsidRPr="003A7B0B">
        <w:rPr>
          <w:rFonts w:ascii="Times New Roman" w:hAnsi="Times New Roman"/>
          <w:sz w:val="24"/>
          <w:szCs w:val="24"/>
        </w:rPr>
        <w:t xml:space="preserve"> материала в базе данных</w:t>
      </w:r>
      <w:r w:rsidR="003A7B0B">
        <w:rPr>
          <w:rFonts w:ascii="Times New Roman" w:hAnsi="Times New Roman"/>
          <w:sz w:val="24"/>
          <w:szCs w:val="24"/>
        </w:rPr>
        <w:t xml:space="preserve">, </w:t>
      </w:r>
      <w:r w:rsidR="00B13713" w:rsidRPr="003A7B0B">
        <w:rPr>
          <w:rFonts w:ascii="Times New Roman" w:hAnsi="Times New Roman"/>
          <w:sz w:val="24"/>
          <w:szCs w:val="24"/>
        </w:rPr>
        <w:t>толщина оболочки(стенок), если полое</w:t>
      </w:r>
      <w:r w:rsidR="00B725D8" w:rsidRPr="003A7B0B">
        <w:rPr>
          <w:rFonts w:ascii="Times New Roman" w:hAnsi="Times New Roman"/>
          <w:sz w:val="24"/>
          <w:szCs w:val="24"/>
        </w:rPr>
        <w:t>. Рассматриваются тела 2 типов: тела выдавливания</w:t>
      </w:r>
      <w:r w:rsidR="000B1B14" w:rsidRPr="003A7B0B">
        <w:rPr>
          <w:rFonts w:ascii="Times New Roman" w:hAnsi="Times New Roman"/>
          <w:sz w:val="24"/>
          <w:szCs w:val="24"/>
        </w:rPr>
        <w:t xml:space="preserve"> (поверхность </w:t>
      </w:r>
      <w:r w:rsidR="003A7B0B">
        <w:rPr>
          <w:rFonts w:ascii="Times New Roman" w:hAnsi="Times New Roman"/>
          <w:sz w:val="24"/>
          <w:szCs w:val="24"/>
        </w:rPr>
        <w:t>формируется выдавливанием</w:t>
      </w:r>
      <w:r w:rsidR="000B1B14" w:rsidRPr="003A7B0B">
        <w:rPr>
          <w:rFonts w:ascii="Times New Roman" w:hAnsi="Times New Roman"/>
          <w:sz w:val="24"/>
          <w:szCs w:val="24"/>
        </w:rPr>
        <w:t xml:space="preserve"> сплайна вдоль д</w:t>
      </w:r>
      <w:r w:rsidR="00B13713" w:rsidRPr="003A7B0B">
        <w:rPr>
          <w:rFonts w:ascii="Times New Roman" w:hAnsi="Times New Roman"/>
          <w:sz w:val="24"/>
          <w:szCs w:val="24"/>
        </w:rPr>
        <w:t>ругого</w:t>
      </w:r>
      <w:r w:rsidR="000B1B14" w:rsidRPr="003A7B0B">
        <w:rPr>
          <w:rFonts w:ascii="Times New Roman" w:hAnsi="Times New Roman"/>
          <w:sz w:val="24"/>
          <w:szCs w:val="24"/>
        </w:rPr>
        <w:t>)</w:t>
      </w:r>
      <w:r w:rsidR="00B725D8" w:rsidRPr="003A7B0B">
        <w:rPr>
          <w:rFonts w:ascii="Times New Roman" w:hAnsi="Times New Roman"/>
          <w:sz w:val="24"/>
          <w:szCs w:val="24"/>
        </w:rPr>
        <w:t xml:space="preserve"> и тела вращения</w:t>
      </w:r>
      <w:r w:rsidR="000B1B14" w:rsidRPr="003A7B0B">
        <w:rPr>
          <w:rFonts w:ascii="Times New Roman" w:hAnsi="Times New Roman"/>
          <w:sz w:val="24"/>
          <w:szCs w:val="24"/>
        </w:rPr>
        <w:t xml:space="preserve"> (поверхность формируется вращением одного сплайна вокруг сплайна-линии</w:t>
      </w:r>
      <w:r w:rsidR="003A7B0B">
        <w:rPr>
          <w:rFonts w:ascii="Times New Roman" w:hAnsi="Times New Roman"/>
          <w:sz w:val="24"/>
          <w:szCs w:val="24"/>
        </w:rPr>
        <w:t xml:space="preserve"> (оси)</w:t>
      </w:r>
      <w:r w:rsidR="000B1B14" w:rsidRPr="003A7B0B">
        <w:rPr>
          <w:rFonts w:ascii="Times New Roman" w:hAnsi="Times New Roman"/>
          <w:sz w:val="24"/>
          <w:szCs w:val="24"/>
        </w:rPr>
        <w:t>.</w:t>
      </w:r>
    </w:p>
    <w:p w:rsidR="009E6A39" w:rsidRPr="003A7B0B" w:rsidRDefault="000B1B14" w:rsidP="00EC25B7">
      <w:pPr>
        <w:pStyle w:val="a3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3A7B0B">
        <w:rPr>
          <w:rFonts w:ascii="Times New Roman" w:hAnsi="Times New Roman"/>
          <w:sz w:val="24"/>
          <w:szCs w:val="24"/>
        </w:rPr>
        <w:lastRenderedPageBreak/>
        <w:t>Сплайн</w:t>
      </w:r>
      <w:r w:rsidR="009E6A39" w:rsidRPr="003A7B0B">
        <w:rPr>
          <w:rFonts w:ascii="Times New Roman" w:hAnsi="Times New Roman"/>
          <w:sz w:val="24"/>
          <w:szCs w:val="24"/>
        </w:rPr>
        <w:t>-вспомогательный</w:t>
      </w:r>
      <w:r w:rsidR="00B13713" w:rsidRPr="003A7B0B">
        <w:rPr>
          <w:rFonts w:ascii="Times New Roman" w:hAnsi="Times New Roman"/>
          <w:sz w:val="24"/>
          <w:szCs w:val="24"/>
        </w:rPr>
        <w:t xml:space="preserve"> двумерный</w:t>
      </w:r>
      <w:r w:rsidR="009E6A39" w:rsidRPr="003A7B0B">
        <w:rPr>
          <w:rFonts w:ascii="Times New Roman" w:hAnsi="Times New Roman"/>
          <w:sz w:val="24"/>
          <w:szCs w:val="24"/>
        </w:rPr>
        <w:t xml:space="preserve"> примитив, используемый для создания тел</w:t>
      </w:r>
      <w:r w:rsidRPr="003A7B0B">
        <w:rPr>
          <w:rFonts w:ascii="Times New Roman" w:hAnsi="Times New Roman"/>
          <w:sz w:val="24"/>
          <w:szCs w:val="24"/>
        </w:rPr>
        <w:t>.</w:t>
      </w:r>
      <w:r w:rsidR="00B13713" w:rsidRPr="003A7B0B">
        <w:rPr>
          <w:rFonts w:ascii="Times New Roman" w:hAnsi="Times New Roman"/>
          <w:sz w:val="24"/>
          <w:szCs w:val="24"/>
        </w:rPr>
        <w:t xml:space="preserve"> Сплайны бывают следующих типов:</w:t>
      </w:r>
    </w:p>
    <w:p w:rsidR="00B13713" w:rsidRPr="003A7B0B" w:rsidRDefault="006103CD" w:rsidP="003A7B0B">
      <w:pPr>
        <w:pStyle w:val="a3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3A7B0B">
        <w:rPr>
          <w:rFonts w:ascii="Times New Roman" w:hAnsi="Times New Roman"/>
          <w:i/>
          <w:sz w:val="24"/>
          <w:szCs w:val="24"/>
        </w:rPr>
        <w:t>Линия</w:t>
      </w:r>
      <w:r w:rsidR="00B13713" w:rsidRPr="003A7B0B">
        <w:rPr>
          <w:rFonts w:ascii="Times New Roman" w:hAnsi="Times New Roman"/>
          <w:sz w:val="24"/>
          <w:szCs w:val="24"/>
        </w:rPr>
        <w:t>. Атрибуты:</w:t>
      </w:r>
      <w:r w:rsidR="003A7B0B">
        <w:rPr>
          <w:rFonts w:ascii="Times New Roman" w:hAnsi="Times New Roman"/>
          <w:sz w:val="24"/>
          <w:szCs w:val="24"/>
        </w:rPr>
        <w:t xml:space="preserve"> координаты</w:t>
      </w:r>
      <w:r w:rsidR="00B13713" w:rsidRPr="003A7B0B">
        <w:rPr>
          <w:rFonts w:ascii="Times New Roman" w:hAnsi="Times New Roman"/>
          <w:sz w:val="24"/>
          <w:szCs w:val="24"/>
        </w:rPr>
        <w:t xml:space="preserve"> конца</w:t>
      </w:r>
      <w:r w:rsidRPr="003A7B0B">
        <w:rPr>
          <w:rFonts w:ascii="Times New Roman" w:hAnsi="Times New Roman"/>
          <w:sz w:val="24"/>
          <w:szCs w:val="24"/>
        </w:rPr>
        <w:t>.</w:t>
      </w:r>
      <w:r w:rsidR="003A7B0B">
        <w:rPr>
          <w:rFonts w:ascii="Times New Roman" w:hAnsi="Times New Roman"/>
          <w:sz w:val="24"/>
          <w:szCs w:val="24"/>
        </w:rPr>
        <w:t xml:space="preserve"> Координаты начала соответствуют координатам опорной точки.</w:t>
      </w:r>
    </w:p>
    <w:p w:rsidR="00B13713" w:rsidRPr="00412870" w:rsidRDefault="006103CD" w:rsidP="00FB709E">
      <w:pPr>
        <w:pStyle w:val="a3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412870">
        <w:rPr>
          <w:rFonts w:ascii="Times New Roman" w:hAnsi="Times New Roman"/>
          <w:i/>
          <w:sz w:val="24"/>
          <w:szCs w:val="24"/>
        </w:rPr>
        <w:t>Прямоугольник</w:t>
      </w:r>
      <w:r w:rsidR="00B13713" w:rsidRPr="00412870">
        <w:rPr>
          <w:rFonts w:ascii="Times New Roman" w:hAnsi="Times New Roman"/>
          <w:sz w:val="24"/>
          <w:szCs w:val="24"/>
        </w:rPr>
        <w:t>. Замкнут. Атрибуты:</w:t>
      </w:r>
      <w:r w:rsidR="00743445" w:rsidRPr="00412870">
        <w:rPr>
          <w:rFonts w:ascii="Times New Roman" w:hAnsi="Times New Roman"/>
          <w:sz w:val="24"/>
          <w:szCs w:val="24"/>
        </w:rPr>
        <w:t xml:space="preserve"> высота, ширина.</w:t>
      </w:r>
      <w:r w:rsidR="003A7B0B">
        <w:rPr>
          <w:rFonts w:ascii="Times New Roman" w:hAnsi="Times New Roman"/>
          <w:sz w:val="24"/>
          <w:szCs w:val="24"/>
        </w:rPr>
        <w:t xml:space="preserve"> Опорная точка – в центре.</w:t>
      </w:r>
    </w:p>
    <w:p w:rsidR="00743445" w:rsidRPr="00412870" w:rsidRDefault="006F1B12" w:rsidP="00FB709E">
      <w:pPr>
        <w:pStyle w:val="a3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proofErr w:type="spellStart"/>
      <w:r w:rsidRPr="00412870">
        <w:rPr>
          <w:rFonts w:ascii="Times New Roman" w:hAnsi="Times New Roman"/>
          <w:i/>
          <w:sz w:val="24"/>
          <w:szCs w:val="24"/>
        </w:rPr>
        <w:t>Полилиния</w:t>
      </w:r>
      <w:proofErr w:type="spellEnd"/>
      <w:r w:rsidR="00404D71" w:rsidRPr="00412870">
        <w:rPr>
          <w:rFonts w:ascii="Times New Roman" w:hAnsi="Times New Roman"/>
          <w:sz w:val="24"/>
          <w:szCs w:val="24"/>
        </w:rPr>
        <w:t xml:space="preserve">. </w:t>
      </w:r>
      <w:r w:rsidR="00462AF9" w:rsidRPr="00412870">
        <w:rPr>
          <w:rFonts w:ascii="Times New Roman" w:hAnsi="Times New Roman"/>
          <w:sz w:val="24"/>
          <w:szCs w:val="24"/>
        </w:rPr>
        <w:t>Является набором непрерывно переходящих друг в друга линий и кривых Безье 2 и 3 порядков. Может быть замкнутой.</w:t>
      </w:r>
      <w:r w:rsidR="003A7B0B" w:rsidRPr="003A7B0B">
        <w:rPr>
          <w:rFonts w:ascii="Times New Roman" w:hAnsi="Times New Roman"/>
          <w:sz w:val="24"/>
          <w:szCs w:val="24"/>
        </w:rPr>
        <w:t xml:space="preserve"> </w:t>
      </w:r>
      <w:r w:rsidR="003A7B0B" w:rsidRPr="00412870">
        <w:rPr>
          <w:rFonts w:ascii="Times New Roman" w:hAnsi="Times New Roman"/>
          <w:sz w:val="24"/>
          <w:szCs w:val="24"/>
        </w:rPr>
        <w:t>Атрибуты: координаты вершин.</w:t>
      </w:r>
    </w:p>
    <w:p w:rsidR="00743445" w:rsidRPr="00412870" w:rsidRDefault="00462AF9" w:rsidP="001F5546">
      <w:pPr>
        <w:pStyle w:val="a3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412870">
        <w:rPr>
          <w:rFonts w:ascii="Times New Roman" w:hAnsi="Times New Roman"/>
          <w:i/>
          <w:sz w:val="24"/>
          <w:szCs w:val="24"/>
        </w:rPr>
        <w:t>Эллипс</w:t>
      </w:r>
      <w:r w:rsidR="00404D71" w:rsidRPr="00412870">
        <w:rPr>
          <w:rFonts w:ascii="Times New Roman" w:hAnsi="Times New Roman"/>
          <w:sz w:val="24"/>
          <w:szCs w:val="24"/>
        </w:rPr>
        <w:t xml:space="preserve">. </w:t>
      </w:r>
      <w:r w:rsidR="00743445" w:rsidRPr="00412870">
        <w:rPr>
          <w:rFonts w:ascii="Times New Roman" w:hAnsi="Times New Roman"/>
          <w:sz w:val="24"/>
          <w:szCs w:val="24"/>
        </w:rPr>
        <w:t>Атрибуты</w:t>
      </w:r>
      <w:r w:rsidR="004E2685" w:rsidRPr="00412870">
        <w:rPr>
          <w:rFonts w:ascii="Times New Roman" w:hAnsi="Times New Roman"/>
          <w:sz w:val="24"/>
          <w:szCs w:val="24"/>
        </w:rPr>
        <w:t xml:space="preserve">: </w:t>
      </w:r>
      <w:r w:rsidR="00DC680E" w:rsidRPr="00412870">
        <w:rPr>
          <w:rFonts w:ascii="Times New Roman" w:hAnsi="Times New Roman"/>
          <w:sz w:val="24"/>
          <w:szCs w:val="24"/>
        </w:rPr>
        <w:t>размеры по главным осям</w:t>
      </w:r>
      <w:r w:rsidR="006103CD" w:rsidRPr="00412870">
        <w:rPr>
          <w:rFonts w:ascii="Times New Roman" w:hAnsi="Times New Roman"/>
          <w:sz w:val="24"/>
          <w:szCs w:val="24"/>
        </w:rPr>
        <w:t>.</w:t>
      </w:r>
      <w:r w:rsidR="00DC680E" w:rsidRPr="00412870">
        <w:rPr>
          <w:rFonts w:ascii="Times New Roman" w:hAnsi="Times New Roman"/>
          <w:sz w:val="24"/>
          <w:szCs w:val="24"/>
        </w:rPr>
        <w:t xml:space="preserve"> Замкнут</w:t>
      </w:r>
      <w:r w:rsidR="003A7B0B">
        <w:rPr>
          <w:rFonts w:ascii="Times New Roman" w:hAnsi="Times New Roman"/>
          <w:sz w:val="24"/>
          <w:szCs w:val="24"/>
        </w:rPr>
        <w:t>, опорная точка – в центре.</w:t>
      </w:r>
    </w:p>
    <w:p w:rsidR="00412870" w:rsidRPr="00412870" w:rsidRDefault="00462AF9" w:rsidP="00737379">
      <w:pPr>
        <w:pStyle w:val="a3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412870">
        <w:rPr>
          <w:rFonts w:ascii="Times New Roman" w:hAnsi="Times New Roman"/>
          <w:i/>
          <w:sz w:val="24"/>
          <w:szCs w:val="24"/>
        </w:rPr>
        <w:t>Дуга</w:t>
      </w:r>
      <w:r w:rsidRPr="00412870">
        <w:rPr>
          <w:rFonts w:ascii="Times New Roman" w:hAnsi="Times New Roman"/>
          <w:sz w:val="24"/>
          <w:szCs w:val="24"/>
        </w:rPr>
        <w:t xml:space="preserve">. </w:t>
      </w:r>
      <w:r w:rsidR="00743445" w:rsidRPr="00412870">
        <w:rPr>
          <w:rFonts w:ascii="Times New Roman" w:hAnsi="Times New Roman"/>
          <w:sz w:val="24"/>
          <w:szCs w:val="24"/>
        </w:rPr>
        <w:t>Часть эллипса</w:t>
      </w:r>
      <w:r w:rsidRPr="00412870">
        <w:rPr>
          <w:rFonts w:ascii="Times New Roman" w:hAnsi="Times New Roman"/>
          <w:sz w:val="24"/>
          <w:szCs w:val="24"/>
        </w:rPr>
        <w:t>.</w:t>
      </w:r>
      <w:r w:rsidR="00743445" w:rsidRPr="00412870">
        <w:rPr>
          <w:rFonts w:ascii="Times New Roman" w:hAnsi="Times New Roman"/>
          <w:sz w:val="24"/>
          <w:szCs w:val="24"/>
        </w:rPr>
        <w:t xml:space="preserve"> Атрибуты: начальный и конечный углы.</w:t>
      </w:r>
      <w:r w:rsidR="00737379" w:rsidRPr="00412870">
        <w:rPr>
          <w:rFonts w:ascii="Times New Roman" w:hAnsi="Times New Roman"/>
          <w:sz w:val="24"/>
          <w:szCs w:val="24"/>
        </w:rPr>
        <w:t xml:space="preserve"> Может быть замкнута</w:t>
      </w:r>
      <w:r w:rsidR="00DC680E" w:rsidRPr="00412870">
        <w:rPr>
          <w:rFonts w:ascii="Times New Roman" w:hAnsi="Times New Roman"/>
          <w:sz w:val="24"/>
          <w:szCs w:val="24"/>
        </w:rPr>
        <w:t xml:space="preserve"> линией</w:t>
      </w:r>
      <w:r w:rsidR="003A7B0B">
        <w:rPr>
          <w:rFonts w:ascii="Times New Roman" w:hAnsi="Times New Roman"/>
          <w:sz w:val="24"/>
          <w:szCs w:val="24"/>
        </w:rPr>
        <w:t>(хордой)</w:t>
      </w:r>
      <w:r w:rsidR="00737379" w:rsidRPr="00412870">
        <w:rPr>
          <w:rFonts w:ascii="Times New Roman" w:hAnsi="Times New Roman"/>
          <w:sz w:val="24"/>
          <w:szCs w:val="24"/>
        </w:rPr>
        <w:t>.</w:t>
      </w:r>
    </w:p>
    <w:p w:rsidR="00EC25B7" w:rsidRPr="00412870" w:rsidRDefault="00462AF9" w:rsidP="00737379">
      <w:pPr>
        <w:pStyle w:val="a3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412870">
        <w:rPr>
          <w:rFonts w:ascii="Times New Roman" w:hAnsi="Times New Roman"/>
          <w:i/>
          <w:sz w:val="24"/>
          <w:szCs w:val="24"/>
        </w:rPr>
        <w:t>Составной</w:t>
      </w:r>
      <w:r w:rsidR="008C0A00" w:rsidRPr="00412870">
        <w:rPr>
          <w:rFonts w:ascii="Times New Roman" w:hAnsi="Times New Roman"/>
          <w:i/>
          <w:sz w:val="24"/>
          <w:szCs w:val="24"/>
        </w:rPr>
        <w:t xml:space="preserve"> </w:t>
      </w:r>
      <w:r w:rsidRPr="00412870">
        <w:rPr>
          <w:rFonts w:ascii="Times New Roman" w:hAnsi="Times New Roman"/>
          <w:i/>
          <w:sz w:val="24"/>
          <w:szCs w:val="24"/>
        </w:rPr>
        <w:t>(</w:t>
      </w:r>
      <w:r w:rsidRPr="00412870">
        <w:rPr>
          <w:rFonts w:ascii="Times New Roman" w:hAnsi="Times New Roman"/>
          <w:i/>
          <w:sz w:val="24"/>
          <w:szCs w:val="24"/>
          <w:lang w:val="en-US"/>
        </w:rPr>
        <w:t>compound</w:t>
      </w:r>
      <w:r w:rsidRPr="00412870">
        <w:rPr>
          <w:rFonts w:ascii="Times New Roman" w:hAnsi="Times New Roman"/>
          <w:i/>
          <w:sz w:val="24"/>
          <w:szCs w:val="24"/>
        </w:rPr>
        <w:t xml:space="preserve">) </w:t>
      </w:r>
      <w:r w:rsidR="00737379" w:rsidRPr="00412870">
        <w:rPr>
          <w:rFonts w:ascii="Times New Roman" w:hAnsi="Times New Roman"/>
          <w:sz w:val="24"/>
          <w:szCs w:val="24"/>
        </w:rPr>
        <w:t>–</w:t>
      </w:r>
      <w:r w:rsidR="00412870" w:rsidRPr="00412870">
        <w:rPr>
          <w:rFonts w:ascii="Times New Roman" w:hAnsi="Times New Roman"/>
          <w:sz w:val="24"/>
          <w:szCs w:val="24"/>
        </w:rPr>
        <w:t xml:space="preserve"> </w:t>
      </w:r>
      <w:r w:rsidR="0092334A" w:rsidRPr="00412870">
        <w:rPr>
          <w:rFonts w:ascii="Times New Roman" w:hAnsi="Times New Roman"/>
          <w:sz w:val="24"/>
          <w:szCs w:val="24"/>
        </w:rPr>
        <w:t>примитив</w:t>
      </w:r>
      <w:r w:rsidR="00737379" w:rsidRPr="00412870">
        <w:rPr>
          <w:rFonts w:ascii="Times New Roman" w:hAnsi="Times New Roman"/>
          <w:sz w:val="24"/>
          <w:szCs w:val="24"/>
        </w:rPr>
        <w:t>-контейнер</w:t>
      </w:r>
      <w:r w:rsidR="00404D71" w:rsidRPr="00412870">
        <w:rPr>
          <w:rFonts w:ascii="Times New Roman" w:hAnsi="Times New Roman"/>
          <w:sz w:val="24"/>
          <w:szCs w:val="24"/>
        </w:rPr>
        <w:t xml:space="preserve">. </w:t>
      </w:r>
      <w:r w:rsidR="00412870" w:rsidRPr="00412870">
        <w:rPr>
          <w:rFonts w:ascii="Times New Roman" w:hAnsi="Times New Roman"/>
          <w:sz w:val="24"/>
          <w:szCs w:val="24"/>
        </w:rPr>
        <w:t>Атрибуты</w:t>
      </w:r>
      <w:r w:rsidR="004E2685" w:rsidRPr="00412870">
        <w:rPr>
          <w:rFonts w:ascii="Times New Roman" w:hAnsi="Times New Roman"/>
          <w:sz w:val="24"/>
          <w:szCs w:val="24"/>
        </w:rPr>
        <w:t xml:space="preserve">: </w:t>
      </w:r>
      <w:r w:rsidR="00412870" w:rsidRPr="00412870">
        <w:rPr>
          <w:rFonts w:ascii="Times New Roman" w:hAnsi="Times New Roman"/>
          <w:sz w:val="24"/>
          <w:szCs w:val="24"/>
        </w:rPr>
        <w:t>список сплайнов-</w:t>
      </w:r>
      <w:proofErr w:type="gramStart"/>
      <w:r w:rsidR="00412870" w:rsidRPr="00412870">
        <w:rPr>
          <w:rFonts w:ascii="Times New Roman" w:hAnsi="Times New Roman"/>
          <w:sz w:val="24"/>
          <w:szCs w:val="24"/>
        </w:rPr>
        <w:t>компонент</w:t>
      </w:r>
      <w:r w:rsidR="003A7B0B">
        <w:rPr>
          <w:rFonts w:ascii="Times New Roman" w:hAnsi="Times New Roman"/>
          <w:sz w:val="24"/>
          <w:szCs w:val="24"/>
        </w:rPr>
        <w:t>(</w:t>
      </w:r>
      <w:proofErr w:type="gramEnd"/>
      <w:r w:rsidR="00412870" w:rsidRPr="00412870">
        <w:rPr>
          <w:rFonts w:ascii="Times New Roman" w:hAnsi="Times New Roman"/>
          <w:sz w:val="24"/>
          <w:szCs w:val="24"/>
        </w:rPr>
        <w:t>лежащих в 1 плоскости</w:t>
      </w:r>
      <w:r w:rsidR="003A7B0B">
        <w:rPr>
          <w:rFonts w:ascii="Times New Roman" w:hAnsi="Times New Roman"/>
          <w:sz w:val="24"/>
          <w:szCs w:val="24"/>
        </w:rPr>
        <w:t>)</w:t>
      </w:r>
      <w:r w:rsidR="00737379" w:rsidRPr="00412870">
        <w:rPr>
          <w:rFonts w:ascii="Times New Roman" w:hAnsi="Times New Roman"/>
          <w:sz w:val="24"/>
          <w:szCs w:val="24"/>
        </w:rPr>
        <w:t>.</w:t>
      </w:r>
      <w:r w:rsidR="00EF1A3A" w:rsidRPr="00412870">
        <w:rPr>
          <w:rFonts w:ascii="Times New Roman" w:hAnsi="Times New Roman"/>
          <w:sz w:val="24"/>
          <w:szCs w:val="24"/>
        </w:rPr>
        <w:t xml:space="preserve"> Каждый примитив (в том числе и составной) может входить не более чем в 1 составной.</w:t>
      </w:r>
    </w:p>
    <w:p w:rsidR="0066434F" w:rsidRPr="00412870" w:rsidRDefault="00737379" w:rsidP="00412870">
      <w:pPr>
        <w:rPr>
          <w:rFonts w:ascii="Times New Roman" w:hAnsi="Times New Roman"/>
          <w:sz w:val="24"/>
          <w:szCs w:val="24"/>
        </w:rPr>
      </w:pPr>
      <w:r w:rsidRPr="00412870">
        <w:rPr>
          <w:rFonts w:ascii="Times New Roman" w:hAnsi="Times New Roman"/>
          <w:sz w:val="24"/>
          <w:szCs w:val="24"/>
        </w:rPr>
        <w:t xml:space="preserve">Каждый </w:t>
      </w:r>
      <w:r w:rsidR="003A7B0B">
        <w:rPr>
          <w:rFonts w:ascii="Times New Roman" w:hAnsi="Times New Roman"/>
          <w:sz w:val="24"/>
          <w:szCs w:val="24"/>
        </w:rPr>
        <w:t>примитив</w:t>
      </w:r>
      <w:r w:rsidR="00412870">
        <w:rPr>
          <w:rFonts w:ascii="Times New Roman" w:hAnsi="Times New Roman"/>
          <w:sz w:val="24"/>
          <w:szCs w:val="24"/>
        </w:rPr>
        <w:t xml:space="preserve"> имеет следующие свойства:</w:t>
      </w:r>
    </w:p>
    <w:p w:rsidR="0066434F" w:rsidRPr="00412870" w:rsidRDefault="0066434F" w:rsidP="00961B28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412870">
        <w:rPr>
          <w:rFonts w:ascii="Times New Roman" w:hAnsi="Times New Roman"/>
          <w:sz w:val="24"/>
          <w:szCs w:val="24"/>
        </w:rPr>
        <w:t>К</w:t>
      </w:r>
      <w:r w:rsidR="00412870">
        <w:rPr>
          <w:rFonts w:ascii="Times New Roman" w:hAnsi="Times New Roman"/>
          <w:sz w:val="24"/>
          <w:szCs w:val="24"/>
        </w:rPr>
        <w:t>оординаты</w:t>
      </w:r>
      <w:r w:rsidRPr="00412870">
        <w:rPr>
          <w:rFonts w:ascii="Times New Roman" w:hAnsi="Times New Roman"/>
          <w:sz w:val="24"/>
          <w:szCs w:val="24"/>
        </w:rPr>
        <w:t xml:space="preserve"> - это координаты базовой точки </w:t>
      </w:r>
      <w:r w:rsidR="00412870">
        <w:rPr>
          <w:rFonts w:ascii="Times New Roman" w:hAnsi="Times New Roman"/>
          <w:sz w:val="24"/>
          <w:szCs w:val="24"/>
        </w:rPr>
        <w:t>сплайна</w:t>
      </w:r>
      <w:r w:rsidR="003A7B0B">
        <w:rPr>
          <w:rFonts w:ascii="Times New Roman" w:hAnsi="Times New Roman"/>
          <w:sz w:val="24"/>
          <w:szCs w:val="24"/>
        </w:rPr>
        <w:t xml:space="preserve"> в мировой системе координат</w:t>
      </w:r>
      <w:r w:rsidR="00412870">
        <w:rPr>
          <w:rFonts w:ascii="Times New Roman" w:hAnsi="Times New Roman"/>
          <w:sz w:val="24"/>
          <w:szCs w:val="24"/>
        </w:rPr>
        <w:t>, если он не входит в составной, либо в ЛСК содержащего его составного</w:t>
      </w:r>
      <w:r w:rsidRPr="00412870">
        <w:rPr>
          <w:rFonts w:ascii="Times New Roman" w:hAnsi="Times New Roman"/>
          <w:sz w:val="24"/>
          <w:szCs w:val="24"/>
        </w:rPr>
        <w:t>.</w:t>
      </w:r>
    </w:p>
    <w:p w:rsidR="00961B28" w:rsidRPr="00412870" w:rsidRDefault="00412870" w:rsidP="00961B28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Поворот сплайна в пространстве задаётся вектором единичной длины (орт оси поворота) и углом поворота.</w:t>
      </w:r>
    </w:p>
    <w:p w:rsidR="00C55C99" w:rsidRPr="00412870" w:rsidRDefault="00C55C99" w:rsidP="00C55C99">
      <w:pPr>
        <w:pStyle w:val="3"/>
      </w:pPr>
      <w:bookmarkStart w:id="8" w:name="_Toc430460257"/>
      <w:r w:rsidRPr="00412870">
        <w:t>Инструменты</w:t>
      </w:r>
      <w:bookmarkEnd w:id="8"/>
    </w:p>
    <w:p w:rsidR="00C55C99" w:rsidRPr="00412870" w:rsidRDefault="002F193B" w:rsidP="00C55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Редактор</w:t>
      </w:r>
      <w:r w:rsidR="00C55C99" w:rsidRPr="00412870">
        <w:rPr>
          <w:rFonts w:ascii="Times New Roman" w:hAnsi="Times New Roman" w:cs="Times New Roman"/>
          <w:sz w:val="24"/>
          <w:szCs w:val="24"/>
        </w:rPr>
        <w:t xml:space="preserve"> содержит следующие инструменты:</w:t>
      </w:r>
    </w:p>
    <w:p w:rsidR="001F2397" w:rsidRPr="00412870" w:rsidRDefault="00050BF5" w:rsidP="0077036F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412870">
        <w:rPr>
          <w:rFonts w:ascii="Times New Roman" w:hAnsi="Times New Roman"/>
          <w:sz w:val="24"/>
          <w:szCs w:val="24"/>
        </w:rPr>
        <w:t>Создание нового примитива</w:t>
      </w:r>
    </w:p>
    <w:p w:rsidR="00DB1AA5" w:rsidRPr="00412870" w:rsidRDefault="00DB1AA5" w:rsidP="00DB1AA5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412870">
        <w:rPr>
          <w:rFonts w:ascii="Times New Roman" w:hAnsi="Times New Roman"/>
          <w:sz w:val="24"/>
          <w:szCs w:val="24"/>
        </w:rPr>
        <w:t>В</w:t>
      </w:r>
      <w:r w:rsidR="0077036F">
        <w:rPr>
          <w:rFonts w:ascii="Times New Roman" w:hAnsi="Times New Roman"/>
          <w:sz w:val="24"/>
          <w:szCs w:val="24"/>
        </w:rPr>
        <w:t>ыбор группы объектов</w:t>
      </w:r>
    </w:p>
    <w:p w:rsidR="00493AE8" w:rsidRPr="00412870" w:rsidRDefault="00493AE8" w:rsidP="00493AE8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412870">
        <w:rPr>
          <w:rFonts w:ascii="Times New Roman" w:hAnsi="Times New Roman"/>
          <w:sz w:val="24"/>
          <w:szCs w:val="24"/>
        </w:rPr>
        <w:t xml:space="preserve">Редактирование </w:t>
      </w:r>
      <w:r w:rsidR="0077036F">
        <w:rPr>
          <w:rFonts w:ascii="Times New Roman" w:hAnsi="Times New Roman"/>
          <w:sz w:val="24"/>
          <w:szCs w:val="24"/>
        </w:rPr>
        <w:t>примитива</w:t>
      </w:r>
    </w:p>
    <w:p w:rsidR="00DB1AA5" w:rsidRPr="00412870" w:rsidRDefault="0077036F" w:rsidP="00DB1AA5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Перемещение</w:t>
      </w:r>
    </w:p>
    <w:p w:rsidR="00DB1AA5" w:rsidRPr="00412870" w:rsidRDefault="0077036F" w:rsidP="00DB1AA5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Поворот</w:t>
      </w:r>
    </w:p>
    <w:p w:rsidR="00DB1AA5" w:rsidRDefault="0077036F" w:rsidP="00DB1AA5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Копирование</w:t>
      </w:r>
    </w:p>
    <w:p w:rsidR="0077036F" w:rsidRPr="00412870" w:rsidRDefault="0077036F" w:rsidP="00DB1AA5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Удаление</w:t>
      </w:r>
    </w:p>
    <w:p w:rsidR="00D1510C" w:rsidRPr="0077036F" w:rsidRDefault="0077036F" w:rsidP="0077036F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Отмена(</w:t>
      </w:r>
      <w:r>
        <w:rPr>
          <w:rFonts w:ascii="Times New Roman" w:hAnsi="Times New Roman"/>
          <w:sz w:val="24"/>
          <w:szCs w:val="24"/>
          <w:lang w:val="en-US"/>
        </w:rPr>
        <w:t>Undo</w:t>
      </w:r>
      <w:r w:rsidRPr="0077036F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и Повторение</w:t>
      </w:r>
      <w:r w:rsidR="007A01CD">
        <w:rPr>
          <w:rFonts w:ascii="Times New Roman" w:hAnsi="Times New Roman"/>
          <w:sz w:val="24"/>
          <w:szCs w:val="24"/>
        </w:rPr>
        <w:t>(</w:t>
      </w:r>
      <w:r w:rsidR="007A01CD">
        <w:rPr>
          <w:rFonts w:ascii="Times New Roman" w:hAnsi="Times New Roman"/>
          <w:sz w:val="24"/>
          <w:szCs w:val="24"/>
          <w:lang w:val="en-US"/>
        </w:rPr>
        <w:t>Redo</w:t>
      </w:r>
      <w:r w:rsidR="007A01CD" w:rsidRPr="007A01CD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действий</w:t>
      </w:r>
    </w:p>
    <w:p w:rsidR="0046114B" w:rsidRPr="00412870" w:rsidRDefault="0046114B" w:rsidP="0046114B">
      <w:pPr>
        <w:pStyle w:val="3"/>
      </w:pPr>
      <w:bookmarkStart w:id="9" w:name="_Toc430460258"/>
      <w:r w:rsidRPr="00412870">
        <w:t>Возможности</w:t>
      </w:r>
      <w:bookmarkEnd w:id="9"/>
    </w:p>
    <w:p w:rsidR="001F2397" w:rsidRPr="0077036F" w:rsidRDefault="00AE4AA0" w:rsidP="0077036F">
      <w:pPr>
        <w:rPr>
          <w:rFonts w:ascii="Times New Roman" w:hAnsi="Times New Roman" w:cs="Times New Roman"/>
          <w:sz w:val="24"/>
          <w:szCs w:val="24"/>
        </w:rPr>
      </w:pPr>
      <w:r w:rsidRPr="00412870">
        <w:rPr>
          <w:rFonts w:ascii="Times New Roman" w:hAnsi="Times New Roman" w:cs="Times New Roman"/>
          <w:sz w:val="24"/>
          <w:szCs w:val="24"/>
        </w:rPr>
        <w:t xml:space="preserve">Над </w:t>
      </w:r>
      <w:r w:rsidR="0077036F">
        <w:rPr>
          <w:rFonts w:ascii="Times New Roman" w:hAnsi="Times New Roman" w:cs="Times New Roman"/>
          <w:sz w:val="24"/>
          <w:szCs w:val="24"/>
        </w:rPr>
        <w:t xml:space="preserve">выбранными объектами можно выполнить </w:t>
      </w:r>
      <w:r w:rsidR="0092334A" w:rsidRPr="0077036F">
        <w:rPr>
          <w:rFonts w:ascii="Times New Roman" w:hAnsi="Times New Roman"/>
          <w:sz w:val="24"/>
          <w:szCs w:val="24"/>
        </w:rPr>
        <w:t>аф</w:t>
      </w:r>
      <w:r w:rsidR="0077036F" w:rsidRPr="0077036F">
        <w:rPr>
          <w:rFonts w:ascii="Times New Roman" w:hAnsi="Times New Roman"/>
          <w:sz w:val="24"/>
          <w:szCs w:val="24"/>
        </w:rPr>
        <w:t xml:space="preserve">финные преобразования </w:t>
      </w:r>
      <w:r w:rsidR="0092334A" w:rsidRPr="0077036F">
        <w:rPr>
          <w:rFonts w:ascii="Times New Roman" w:hAnsi="Times New Roman"/>
          <w:sz w:val="24"/>
          <w:szCs w:val="24"/>
        </w:rPr>
        <w:t>(</w:t>
      </w:r>
      <w:r w:rsidR="002B7702" w:rsidRPr="0077036F">
        <w:rPr>
          <w:rFonts w:ascii="Times New Roman" w:hAnsi="Times New Roman"/>
          <w:sz w:val="24"/>
          <w:szCs w:val="24"/>
        </w:rPr>
        <w:t>перемещение</w:t>
      </w:r>
      <w:r w:rsidR="0092334A" w:rsidRPr="0077036F">
        <w:rPr>
          <w:rFonts w:ascii="Times New Roman" w:hAnsi="Times New Roman"/>
          <w:sz w:val="24"/>
          <w:szCs w:val="24"/>
        </w:rPr>
        <w:t xml:space="preserve">, поворот, </w:t>
      </w:r>
      <w:r w:rsidRPr="0077036F">
        <w:rPr>
          <w:rFonts w:ascii="Times New Roman" w:hAnsi="Times New Roman"/>
          <w:sz w:val="24"/>
          <w:szCs w:val="24"/>
        </w:rPr>
        <w:t>зеркальное отражение)</w:t>
      </w:r>
      <w:r w:rsidR="0077036F">
        <w:rPr>
          <w:rFonts w:ascii="Times New Roman" w:hAnsi="Times New Roman" w:cs="Times New Roman"/>
          <w:sz w:val="24"/>
          <w:szCs w:val="24"/>
        </w:rPr>
        <w:t>.</w:t>
      </w:r>
    </w:p>
    <w:p w:rsidR="00275F04" w:rsidRPr="00412870" w:rsidRDefault="00091D47" w:rsidP="00A81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Редактор</w:t>
      </w:r>
      <w:r w:rsidR="00275F04" w:rsidRPr="00412870">
        <w:rPr>
          <w:rFonts w:ascii="Times New Roman" w:hAnsi="Times New Roman" w:cs="Times New Roman"/>
          <w:sz w:val="24"/>
          <w:szCs w:val="24"/>
        </w:rPr>
        <w:t xml:space="preserve"> обеспечивает</w:t>
      </w:r>
    </w:p>
    <w:p w:rsidR="00A81959" w:rsidRPr="0077036F" w:rsidRDefault="0077036F" w:rsidP="00353A3D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7036F">
        <w:rPr>
          <w:rFonts w:ascii="Times New Roman" w:hAnsi="Times New Roman"/>
          <w:sz w:val="24"/>
          <w:szCs w:val="24"/>
        </w:rPr>
        <w:t>С</w:t>
      </w:r>
      <w:r w:rsidR="00091D47" w:rsidRPr="0077036F">
        <w:rPr>
          <w:rFonts w:ascii="Times New Roman" w:hAnsi="Times New Roman"/>
          <w:sz w:val="24"/>
          <w:szCs w:val="24"/>
        </w:rPr>
        <w:t>охранение</w:t>
      </w:r>
      <w:r>
        <w:rPr>
          <w:rFonts w:ascii="Times New Roman" w:hAnsi="Times New Roman"/>
          <w:sz w:val="24"/>
          <w:szCs w:val="24"/>
        </w:rPr>
        <w:t>(</w:t>
      </w:r>
      <w:r w:rsidRPr="0077036F">
        <w:rPr>
          <w:rFonts w:ascii="Times New Roman" w:hAnsi="Times New Roman"/>
          <w:sz w:val="24"/>
          <w:szCs w:val="24"/>
        </w:rPr>
        <w:t>загрузку</w:t>
      </w:r>
      <w:r>
        <w:rPr>
          <w:rFonts w:ascii="Times New Roman" w:hAnsi="Times New Roman"/>
          <w:sz w:val="24"/>
          <w:szCs w:val="24"/>
        </w:rPr>
        <w:t xml:space="preserve">) </w:t>
      </w:r>
      <w:r w:rsidR="00091D47" w:rsidRPr="0077036F">
        <w:rPr>
          <w:rFonts w:ascii="Times New Roman" w:hAnsi="Times New Roman"/>
          <w:sz w:val="24"/>
          <w:szCs w:val="24"/>
        </w:rPr>
        <w:t>модели</w:t>
      </w:r>
      <w:r w:rsidR="00275F04" w:rsidRPr="0077036F">
        <w:rPr>
          <w:rFonts w:ascii="Times New Roman" w:hAnsi="Times New Roman"/>
          <w:sz w:val="24"/>
          <w:szCs w:val="24"/>
        </w:rPr>
        <w:t xml:space="preserve"> в</w:t>
      </w:r>
      <w:r>
        <w:rPr>
          <w:rFonts w:ascii="Times New Roman" w:hAnsi="Times New Roman"/>
          <w:sz w:val="24"/>
          <w:szCs w:val="24"/>
        </w:rPr>
        <w:t>(из)</w:t>
      </w:r>
      <w:r w:rsidR="00275F04" w:rsidRPr="0077036F">
        <w:rPr>
          <w:rFonts w:ascii="Times New Roman" w:hAnsi="Times New Roman"/>
          <w:sz w:val="24"/>
          <w:szCs w:val="24"/>
        </w:rPr>
        <w:t xml:space="preserve"> файла</w:t>
      </w:r>
      <w:r w:rsidRPr="0077036F">
        <w:rPr>
          <w:rFonts w:ascii="Times New Roman" w:hAnsi="Times New Roman"/>
          <w:sz w:val="24"/>
          <w:szCs w:val="24"/>
        </w:rPr>
        <w:t xml:space="preserve"> .</w:t>
      </w:r>
      <w:r w:rsidRPr="0077036F">
        <w:rPr>
          <w:rFonts w:ascii="Times New Roman" w:hAnsi="Times New Roman"/>
          <w:sz w:val="24"/>
          <w:szCs w:val="24"/>
          <w:lang w:val="en-US"/>
        </w:rPr>
        <w:t>xml</w:t>
      </w:r>
    </w:p>
    <w:p w:rsidR="00275F04" w:rsidRDefault="007A01CD" w:rsidP="004307DA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Сохранение</w:t>
      </w:r>
      <w:r w:rsidR="0077036F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вставка</w:t>
      </w:r>
      <w:r w:rsidR="0077036F">
        <w:rPr>
          <w:rFonts w:ascii="Times New Roman" w:hAnsi="Times New Roman"/>
          <w:sz w:val="24"/>
          <w:szCs w:val="24"/>
        </w:rPr>
        <w:t>)</w:t>
      </w:r>
      <w:r w:rsidR="00275F04" w:rsidRPr="00412870">
        <w:rPr>
          <w:rFonts w:ascii="Times New Roman" w:hAnsi="Times New Roman"/>
          <w:sz w:val="24"/>
          <w:szCs w:val="24"/>
        </w:rPr>
        <w:t xml:space="preserve"> выбранного </w:t>
      </w:r>
      <w:r w:rsidR="0077036F">
        <w:rPr>
          <w:rFonts w:ascii="Times New Roman" w:hAnsi="Times New Roman"/>
          <w:sz w:val="24"/>
          <w:szCs w:val="24"/>
        </w:rPr>
        <w:t>набора объектов в(из)</w:t>
      </w:r>
      <w:r w:rsidR="00275F04" w:rsidRPr="00412870">
        <w:rPr>
          <w:rFonts w:ascii="Times New Roman" w:hAnsi="Times New Roman"/>
          <w:sz w:val="24"/>
          <w:szCs w:val="24"/>
        </w:rPr>
        <w:t xml:space="preserve"> файла</w:t>
      </w:r>
      <w:r w:rsidR="0077036F">
        <w:rPr>
          <w:rFonts w:ascii="Times New Roman" w:hAnsi="Times New Roman"/>
          <w:sz w:val="24"/>
          <w:szCs w:val="24"/>
        </w:rPr>
        <w:t xml:space="preserve"> .</w:t>
      </w:r>
      <w:r w:rsidR="0077036F">
        <w:rPr>
          <w:rFonts w:ascii="Times New Roman" w:hAnsi="Times New Roman"/>
          <w:sz w:val="24"/>
          <w:szCs w:val="24"/>
          <w:lang w:val="en-US"/>
        </w:rPr>
        <w:t>xml</w:t>
      </w:r>
    </w:p>
    <w:p w:rsidR="00826F96" w:rsidRPr="00412870" w:rsidRDefault="00826F96" w:rsidP="00826F96">
      <w:pPr>
        <w:pStyle w:val="3"/>
      </w:pPr>
      <w:bookmarkStart w:id="10" w:name="_Toc430460259"/>
      <w:r w:rsidRPr="00412870">
        <w:t xml:space="preserve">Просмотр </w:t>
      </w:r>
      <w:r w:rsidR="00091D47">
        <w:t>модели</w:t>
      </w:r>
      <w:bookmarkEnd w:id="10"/>
    </w:p>
    <w:p w:rsidR="00826F96" w:rsidRPr="00412870" w:rsidRDefault="00826F96" w:rsidP="00A81959">
      <w:pPr>
        <w:rPr>
          <w:rFonts w:ascii="Times New Roman" w:hAnsi="Times New Roman" w:cs="Times New Roman"/>
          <w:sz w:val="24"/>
          <w:szCs w:val="24"/>
        </w:rPr>
      </w:pPr>
      <w:r w:rsidRPr="00412870">
        <w:rPr>
          <w:rFonts w:ascii="Times New Roman" w:hAnsi="Times New Roman" w:cs="Times New Roman"/>
          <w:sz w:val="24"/>
          <w:szCs w:val="24"/>
        </w:rPr>
        <w:t xml:space="preserve">Имеются возможности </w:t>
      </w:r>
      <w:r w:rsidR="00050BF5" w:rsidRPr="00412870">
        <w:rPr>
          <w:rFonts w:ascii="Times New Roman" w:hAnsi="Times New Roman" w:cs="Times New Roman"/>
          <w:sz w:val="24"/>
          <w:szCs w:val="24"/>
        </w:rPr>
        <w:t>масштабирования</w:t>
      </w:r>
      <w:r w:rsidR="007A01CD">
        <w:rPr>
          <w:rFonts w:ascii="Times New Roman" w:hAnsi="Times New Roman" w:cs="Times New Roman"/>
          <w:sz w:val="24"/>
          <w:szCs w:val="24"/>
        </w:rPr>
        <w:t xml:space="preserve">, </w:t>
      </w:r>
      <w:r w:rsidRPr="00412870">
        <w:rPr>
          <w:rFonts w:ascii="Times New Roman" w:hAnsi="Times New Roman" w:cs="Times New Roman"/>
          <w:sz w:val="24"/>
          <w:szCs w:val="24"/>
        </w:rPr>
        <w:t>панорамирования</w:t>
      </w:r>
      <w:r w:rsidR="007A01CD">
        <w:rPr>
          <w:rFonts w:ascii="Times New Roman" w:hAnsi="Times New Roman" w:cs="Times New Roman"/>
          <w:sz w:val="24"/>
          <w:szCs w:val="24"/>
        </w:rPr>
        <w:t xml:space="preserve"> и вращения модели при просмотре</w:t>
      </w:r>
      <w:r w:rsidRPr="00412870">
        <w:rPr>
          <w:rFonts w:ascii="Times New Roman" w:hAnsi="Times New Roman" w:cs="Times New Roman"/>
          <w:sz w:val="24"/>
          <w:szCs w:val="24"/>
        </w:rPr>
        <w:t>.</w:t>
      </w:r>
      <w:r w:rsidR="007A01CD">
        <w:rPr>
          <w:rFonts w:ascii="Times New Roman" w:hAnsi="Times New Roman" w:cs="Times New Roman"/>
          <w:sz w:val="24"/>
          <w:szCs w:val="24"/>
        </w:rPr>
        <w:t xml:space="preserve"> Имеется возможность изменения системы видовых портов</w:t>
      </w:r>
      <w:r w:rsidR="00FB709E" w:rsidRPr="00412870">
        <w:rPr>
          <w:rFonts w:ascii="Times New Roman" w:hAnsi="Times New Roman" w:cs="Times New Roman"/>
          <w:sz w:val="24"/>
          <w:szCs w:val="24"/>
        </w:rPr>
        <w:t>.</w:t>
      </w:r>
    </w:p>
    <w:p w:rsidR="00AA070A" w:rsidRPr="00A75656" w:rsidRDefault="00AA070A" w:rsidP="00AA070A">
      <w:pPr>
        <w:pStyle w:val="3"/>
      </w:pPr>
      <w:bookmarkStart w:id="11" w:name="_Toc430460260"/>
      <w:r w:rsidRPr="00412870">
        <w:lastRenderedPageBreak/>
        <w:t>Импорт</w:t>
      </w:r>
      <w:r w:rsidR="00A75656" w:rsidRPr="00A75656">
        <w:t xml:space="preserve"> </w:t>
      </w:r>
      <w:r w:rsidR="00A75656">
        <w:t>модели</w:t>
      </w:r>
      <w:bookmarkEnd w:id="11"/>
    </w:p>
    <w:p w:rsidR="00456094" w:rsidRPr="00B739C8" w:rsidRDefault="00091D47" w:rsidP="00B73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возможность импорта модели из файла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формата </w:t>
      </w:r>
      <w:r w:rsidRPr="00091D4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dxf</w:t>
      </w:r>
      <w:proofErr w:type="spellEnd"/>
      <w:proofErr w:type="gramEnd"/>
      <w:r w:rsidRPr="00091D47">
        <w:rPr>
          <w:rFonts w:ascii="Times New Roman" w:hAnsi="Times New Roman" w:cs="Times New Roman"/>
          <w:sz w:val="24"/>
          <w:szCs w:val="24"/>
        </w:rPr>
        <w:t>.</w:t>
      </w:r>
      <w:r w:rsidR="00A756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Основной фор</w:t>
      </w:r>
      <w:r w:rsidR="00A75656">
        <w:rPr>
          <w:rFonts w:ascii="Times New Roman" w:hAnsi="Times New Roman" w:cs="Times New Roman"/>
          <w:sz w:val="24"/>
          <w:szCs w:val="24"/>
        </w:rPr>
        <w:t>мат хранения модели в файле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91D4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091D47">
        <w:rPr>
          <w:rFonts w:ascii="Times New Roman" w:hAnsi="Times New Roman" w:cs="Times New Roman"/>
          <w:sz w:val="24"/>
          <w:szCs w:val="24"/>
        </w:rPr>
        <w:t>.</w:t>
      </w:r>
    </w:p>
    <w:p w:rsidR="00325CCA" w:rsidRPr="00412870" w:rsidRDefault="00325CCA" w:rsidP="00325CCA">
      <w:pPr>
        <w:pStyle w:val="2"/>
      </w:pPr>
      <w:bookmarkStart w:id="12" w:name="_Toc430460261"/>
      <w:r w:rsidRPr="00412870">
        <w:t>Модуль расчета шума</w:t>
      </w:r>
      <w:bookmarkEnd w:id="12"/>
    </w:p>
    <w:p w:rsidR="00182415" w:rsidRDefault="00325CCA" w:rsidP="00325CCA">
      <w:pPr>
        <w:rPr>
          <w:rFonts w:ascii="Times New Roman" w:hAnsi="Times New Roman" w:cs="Times New Roman"/>
          <w:sz w:val="24"/>
          <w:szCs w:val="24"/>
        </w:rPr>
      </w:pPr>
      <w:r w:rsidRPr="00412870">
        <w:rPr>
          <w:rFonts w:ascii="Times New Roman" w:hAnsi="Times New Roman" w:cs="Times New Roman"/>
          <w:sz w:val="24"/>
          <w:szCs w:val="24"/>
        </w:rPr>
        <w:t xml:space="preserve">Расчет шума запускается из </w:t>
      </w:r>
      <w:r w:rsidR="00182415">
        <w:rPr>
          <w:rFonts w:ascii="Times New Roman" w:hAnsi="Times New Roman" w:cs="Times New Roman"/>
          <w:sz w:val="24"/>
          <w:szCs w:val="24"/>
        </w:rPr>
        <w:t>Р</w:t>
      </w:r>
      <w:r w:rsidRPr="00412870">
        <w:rPr>
          <w:rFonts w:ascii="Times New Roman" w:hAnsi="Times New Roman" w:cs="Times New Roman"/>
          <w:sz w:val="24"/>
          <w:szCs w:val="24"/>
        </w:rPr>
        <w:t>едактора</w:t>
      </w:r>
      <w:r w:rsidR="00182415">
        <w:rPr>
          <w:rFonts w:ascii="Times New Roman" w:hAnsi="Times New Roman" w:cs="Times New Roman"/>
          <w:sz w:val="24"/>
          <w:szCs w:val="24"/>
        </w:rPr>
        <w:t xml:space="preserve"> Модели.</w:t>
      </w:r>
    </w:p>
    <w:p w:rsidR="00790597" w:rsidRPr="00412870" w:rsidRDefault="00182415" w:rsidP="00325C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Математический метод расчёта шума требует разработки.</w:t>
      </w:r>
      <w:r w:rsidR="00790597">
        <w:rPr>
          <w:rFonts w:ascii="Times New Roman" w:hAnsi="Times New Roman" w:cs="Times New Roman"/>
          <w:sz w:val="24"/>
          <w:szCs w:val="24"/>
        </w:rPr>
        <w:t xml:space="preserve"> Поэтому разработка этого модуля на данном этапе невозможна.</w:t>
      </w:r>
    </w:p>
    <w:p w:rsidR="00852640" w:rsidRPr="00412870" w:rsidRDefault="00852640" w:rsidP="00055FE9">
      <w:pPr>
        <w:pStyle w:val="3"/>
      </w:pPr>
      <w:bookmarkStart w:id="13" w:name="_Toc430460262"/>
      <w:r w:rsidRPr="00412870">
        <w:t>Графическое отображение карты шума</w:t>
      </w:r>
      <w:bookmarkEnd w:id="13"/>
    </w:p>
    <w:p w:rsidR="00C9643C" w:rsidRPr="00412870" w:rsidRDefault="00C1661B" w:rsidP="00C9643C">
      <w:pPr>
        <w:rPr>
          <w:rFonts w:ascii="Times New Roman" w:hAnsi="Times New Roman" w:cs="Times New Roman"/>
          <w:sz w:val="24"/>
          <w:szCs w:val="24"/>
        </w:rPr>
      </w:pPr>
      <w:r w:rsidRPr="00412870">
        <w:rPr>
          <w:rFonts w:ascii="Times New Roman" w:hAnsi="Times New Roman" w:cs="Times New Roman"/>
          <w:sz w:val="24"/>
          <w:szCs w:val="24"/>
        </w:rPr>
        <w:t>Представляется в виде растровой карты в произвольном вертикальном или гори</w:t>
      </w:r>
      <w:r w:rsidR="00790597">
        <w:rPr>
          <w:rFonts w:ascii="Times New Roman" w:hAnsi="Times New Roman" w:cs="Times New Roman"/>
          <w:sz w:val="24"/>
          <w:szCs w:val="24"/>
        </w:rPr>
        <w:t>зонтальном сечении вагона</w:t>
      </w:r>
      <w:r w:rsidR="00C9643C" w:rsidRPr="00412870">
        <w:rPr>
          <w:rFonts w:ascii="Times New Roman" w:hAnsi="Times New Roman" w:cs="Times New Roman"/>
          <w:sz w:val="24"/>
          <w:szCs w:val="24"/>
        </w:rPr>
        <w:t>.</w:t>
      </w:r>
    </w:p>
    <w:p w:rsidR="00147C62" w:rsidRPr="00412870" w:rsidRDefault="00895F0B" w:rsidP="003D5E4B">
      <w:pPr>
        <w:jc w:val="center"/>
        <w:rPr>
          <w:rFonts w:ascii="Times New Roman" w:hAnsi="Times New Roman" w:cs="Times New Roman"/>
          <w:sz w:val="24"/>
          <w:szCs w:val="24"/>
        </w:rPr>
      </w:pPr>
      <w:r w:rsidRPr="00412870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019910" cy="1138687"/>
            <wp:effectExtent l="0" t="0" r="0" b="0"/>
            <wp:docPr id="1" name="Рисунок 1" descr="D:\Dropbox\Dropbox\apich\ИНСТИТУТ\curr\нир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Dropbox\apich\ИНСТИТУТ\curr\нир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892" cy="113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F58" w:rsidRPr="00412870" w:rsidRDefault="00790597" w:rsidP="00790597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sz w:val="24"/>
          <w:szCs w:val="24"/>
        </w:rPr>
        <w:t>Градиент карты</w:t>
      </w:r>
      <w:r w:rsidR="003D5E4B" w:rsidRPr="00412870">
        <w:rPr>
          <w:rFonts w:ascii="Times New Roman" w:hAnsi="Times New Roman" w:cs="Times New Roman"/>
          <w:i/>
          <w:sz w:val="24"/>
          <w:szCs w:val="24"/>
        </w:rPr>
        <w:t xml:space="preserve"> шума</w:t>
      </w:r>
    </w:p>
    <w:p w:rsidR="008E2F58" w:rsidRPr="008E2F58" w:rsidRDefault="00790597" w:rsidP="00055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расчёте вибр</w:t>
      </w:r>
      <w:r w:rsidR="00055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ации её уровень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может быть</w:t>
      </w:r>
      <w:r w:rsidR="00055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показан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прямо на модели,</w:t>
      </w:r>
      <w:r w:rsidR="00055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аналогично изображениям, получаемым с помощью </w:t>
      </w:r>
      <w:proofErr w:type="spellStart"/>
      <w:r w:rsidR="00055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тепловизора</w:t>
      </w:r>
      <w:proofErr w:type="spellEnd"/>
      <w:r w:rsidR="00055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8E2F58" w:rsidRPr="008E2F58" w:rsidSect="00BB1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A7833"/>
    <w:multiLevelType w:val="hybridMultilevel"/>
    <w:tmpl w:val="14EC0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D38A0"/>
    <w:multiLevelType w:val="hybridMultilevel"/>
    <w:tmpl w:val="06507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C3E77"/>
    <w:multiLevelType w:val="hybridMultilevel"/>
    <w:tmpl w:val="301E6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A6472"/>
    <w:multiLevelType w:val="hybridMultilevel"/>
    <w:tmpl w:val="F2287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4306F"/>
    <w:multiLevelType w:val="hybridMultilevel"/>
    <w:tmpl w:val="23FCE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31345"/>
    <w:multiLevelType w:val="hybridMultilevel"/>
    <w:tmpl w:val="CF14E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557D2"/>
    <w:multiLevelType w:val="hybridMultilevel"/>
    <w:tmpl w:val="D042E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2116C"/>
    <w:multiLevelType w:val="hybridMultilevel"/>
    <w:tmpl w:val="1550E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A0C3B"/>
    <w:multiLevelType w:val="hybridMultilevel"/>
    <w:tmpl w:val="AA9A6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34590"/>
    <w:multiLevelType w:val="hybridMultilevel"/>
    <w:tmpl w:val="194E1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2540D"/>
    <w:multiLevelType w:val="hybridMultilevel"/>
    <w:tmpl w:val="593A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F252F"/>
    <w:multiLevelType w:val="hybridMultilevel"/>
    <w:tmpl w:val="10A86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934F8"/>
    <w:multiLevelType w:val="hybridMultilevel"/>
    <w:tmpl w:val="89EA3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811E7"/>
    <w:multiLevelType w:val="hybridMultilevel"/>
    <w:tmpl w:val="DAA21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66478"/>
    <w:multiLevelType w:val="hybridMultilevel"/>
    <w:tmpl w:val="11B6D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910B8"/>
    <w:multiLevelType w:val="hybridMultilevel"/>
    <w:tmpl w:val="4774A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71ABE"/>
    <w:multiLevelType w:val="hybridMultilevel"/>
    <w:tmpl w:val="4F6C6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87BBD"/>
    <w:multiLevelType w:val="hybridMultilevel"/>
    <w:tmpl w:val="88CC5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06F91"/>
    <w:multiLevelType w:val="hybridMultilevel"/>
    <w:tmpl w:val="B0089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96C68"/>
    <w:multiLevelType w:val="hybridMultilevel"/>
    <w:tmpl w:val="57943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04EF3"/>
    <w:multiLevelType w:val="hybridMultilevel"/>
    <w:tmpl w:val="1016891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7EB4986"/>
    <w:multiLevelType w:val="hybridMultilevel"/>
    <w:tmpl w:val="27D44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46E27"/>
    <w:multiLevelType w:val="hybridMultilevel"/>
    <w:tmpl w:val="5B460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6"/>
  </w:num>
  <w:num w:numId="4">
    <w:abstractNumId w:val="0"/>
  </w:num>
  <w:num w:numId="5">
    <w:abstractNumId w:val="14"/>
  </w:num>
  <w:num w:numId="6">
    <w:abstractNumId w:val="10"/>
  </w:num>
  <w:num w:numId="7">
    <w:abstractNumId w:val="15"/>
  </w:num>
  <w:num w:numId="8">
    <w:abstractNumId w:val="16"/>
  </w:num>
  <w:num w:numId="9">
    <w:abstractNumId w:val="13"/>
  </w:num>
  <w:num w:numId="10">
    <w:abstractNumId w:val="20"/>
  </w:num>
  <w:num w:numId="11">
    <w:abstractNumId w:val="18"/>
  </w:num>
  <w:num w:numId="12">
    <w:abstractNumId w:val="2"/>
  </w:num>
  <w:num w:numId="13">
    <w:abstractNumId w:val="22"/>
  </w:num>
  <w:num w:numId="14">
    <w:abstractNumId w:val="1"/>
  </w:num>
  <w:num w:numId="15">
    <w:abstractNumId w:val="8"/>
  </w:num>
  <w:num w:numId="16">
    <w:abstractNumId w:val="19"/>
  </w:num>
  <w:num w:numId="17">
    <w:abstractNumId w:val="4"/>
  </w:num>
  <w:num w:numId="18">
    <w:abstractNumId w:val="3"/>
  </w:num>
  <w:num w:numId="19">
    <w:abstractNumId w:val="9"/>
  </w:num>
  <w:num w:numId="20">
    <w:abstractNumId w:val="11"/>
  </w:num>
  <w:num w:numId="21">
    <w:abstractNumId w:val="7"/>
  </w:num>
  <w:num w:numId="22">
    <w:abstractNumId w:val="2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E1C8B"/>
    <w:rsid w:val="00002988"/>
    <w:rsid w:val="00023C24"/>
    <w:rsid w:val="00027601"/>
    <w:rsid w:val="0004426B"/>
    <w:rsid w:val="00050BF5"/>
    <w:rsid w:val="00055FE9"/>
    <w:rsid w:val="000673AC"/>
    <w:rsid w:val="00072578"/>
    <w:rsid w:val="000914B7"/>
    <w:rsid w:val="00091D47"/>
    <w:rsid w:val="000B1B14"/>
    <w:rsid w:val="000C073C"/>
    <w:rsid w:val="000C356A"/>
    <w:rsid w:val="000D3F2C"/>
    <w:rsid w:val="001035C5"/>
    <w:rsid w:val="0011009B"/>
    <w:rsid w:val="001463F6"/>
    <w:rsid w:val="00147C62"/>
    <w:rsid w:val="0015325B"/>
    <w:rsid w:val="00163908"/>
    <w:rsid w:val="00182415"/>
    <w:rsid w:val="00193C07"/>
    <w:rsid w:val="0019598D"/>
    <w:rsid w:val="001C3093"/>
    <w:rsid w:val="001F2397"/>
    <w:rsid w:val="001F5546"/>
    <w:rsid w:val="0023175E"/>
    <w:rsid w:val="00233CE0"/>
    <w:rsid w:val="00264F98"/>
    <w:rsid w:val="00275F04"/>
    <w:rsid w:val="00277080"/>
    <w:rsid w:val="002A4135"/>
    <w:rsid w:val="002A6186"/>
    <w:rsid w:val="002B4B90"/>
    <w:rsid w:val="002B7702"/>
    <w:rsid w:val="002C7BB3"/>
    <w:rsid w:val="002F193B"/>
    <w:rsid w:val="002F2E5A"/>
    <w:rsid w:val="00325CCA"/>
    <w:rsid w:val="00390853"/>
    <w:rsid w:val="003940DC"/>
    <w:rsid w:val="003A7B0B"/>
    <w:rsid w:val="003A7C78"/>
    <w:rsid w:val="003C4253"/>
    <w:rsid w:val="003D5E4B"/>
    <w:rsid w:val="003E5004"/>
    <w:rsid w:val="003F00CC"/>
    <w:rsid w:val="003F2175"/>
    <w:rsid w:val="00404D71"/>
    <w:rsid w:val="0041098E"/>
    <w:rsid w:val="00412870"/>
    <w:rsid w:val="004307DA"/>
    <w:rsid w:val="0043377E"/>
    <w:rsid w:val="00456094"/>
    <w:rsid w:val="0046114B"/>
    <w:rsid w:val="00462AF9"/>
    <w:rsid w:val="00473A76"/>
    <w:rsid w:val="00493AE8"/>
    <w:rsid w:val="004A14F2"/>
    <w:rsid w:val="004D5295"/>
    <w:rsid w:val="004E04F7"/>
    <w:rsid w:val="004E2685"/>
    <w:rsid w:val="004F65E2"/>
    <w:rsid w:val="00523C2C"/>
    <w:rsid w:val="005470DE"/>
    <w:rsid w:val="00552CF6"/>
    <w:rsid w:val="00556A30"/>
    <w:rsid w:val="00561E7F"/>
    <w:rsid w:val="005871BF"/>
    <w:rsid w:val="005A0102"/>
    <w:rsid w:val="005C0413"/>
    <w:rsid w:val="005C2D3C"/>
    <w:rsid w:val="005C6467"/>
    <w:rsid w:val="005E54A4"/>
    <w:rsid w:val="005F3A27"/>
    <w:rsid w:val="005F5695"/>
    <w:rsid w:val="006103CD"/>
    <w:rsid w:val="00613F60"/>
    <w:rsid w:val="00653E83"/>
    <w:rsid w:val="0066434F"/>
    <w:rsid w:val="00683A22"/>
    <w:rsid w:val="00693892"/>
    <w:rsid w:val="006955A7"/>
    <w:rsid w:val="006967B5"/>
    <w:rsid w:val="006A06B0"/>
    <w:rsid w:val="006A24F0"/>
    <w:rsid w:val="006B310C"/>
    <w:rsid w:val="006D17EE"/>
    <w:rsid w:val="006E5814"/>
    <w:rsid w:val="006F1B12"/>
    <w:rsid w:val="007365D1"/>
    <w:rsid w:val="00737379"/>
    <w:rsid w:val="00740E4D"/>
    <w:rsid w:val="00743445"/>
    <w:rsid w:val="007507BF"/>
    <w:rsid w:val="007573D8"/>
    <w:rsid w:val="00760BD3"/>
    <w:rsid w:val="0077036F"/>
    <w:rsid w:val="0077318B"/>
    <w:rsid w:val="0078612B"/>
    <w:rsid w:val="00790597"/>
    <w:rsid w:val="007A01CD"/>
    <w:rsid w:val="007B0B03"/>
    <w:rsid w:val="007B0D86"/>
    <w:rsid w:val="007E3FB6"/>
    <w:rsid w:val="007F430E"/>
    <w:rsid w:val="007F6DEB"/>
    <w:rsid w:val="00815A60"/>
    <w:rsid w:val="00826F96"/>
    <w:rsid w:val="00852640"/>
    <w:rsid w:val="00880A9E"/>
    <w:rsid w:val="00881B26"/>
    <w:rsid w:val="00895F0B"/>
    <w:rsid w:val="008B1892"/>
    <w:rsid w:val="008B5D28"/>
    <w:rsid w:val="008C0A00"/>
    <w:rsid w:val="008C7BF4"/>
    <w:rsid w:val="008E2F58"/>
    <w:rsid w:val="0090137A"/>
    <w:rsid w:val="0092334A"/>
    <w:rsid w:val="00927CD0"/>
    <w:rsid w:val="00961B28"/>
    <w:rsid w:val="00962681"/>
    <w:rsid w:val="0096471D"/>
    <w:rsid w:val="009740FF"/>
    <w:rsid w:val="009C11E8"/>
    <w:rsid w:val="009C4A69"/>
    <w:rsid w:val="009C51E8"/>
    <w:rsid w:val="009E2829"/>
    <w:rsid w:val="009E6A39"/>
    <w:rsid w:val="00A50239"/>
    <w:rsid w:val="00A52079"/>
    <w:rsid w:val="00A75656"/>
    <w:rsid w:val="00A81959"/>
    <w:rsid w:val="00AA070A"/>
    <w:rsid w:val="00AA67DF"/>
    <w:rsid w:val="00AE4AA0"/>
    <w:rsid w:val="00B13713"/>
    <w:rsid w:val="00B16BE3"/>
    <w:rsid w:val="00B2506B"/>
    <w:rsid w:val="00B51C58"/>
    <w:rsid w:val="00B725D8"/>
    <w:rsid w:val="00B739C8"/>
    <w:rsid w:val="00B74141"/>
    <w:rsid w:val="00B8151B"/>
    <w:rsid w:val="00BA5711"/>
    <w:rsid w:val="00BA61E4"/>
    <w:rsid w:val="00BB1BB3"/>
    <w:rsid w:val="00BE7DE5"/>
    <w:rsid w:val="00BF6E2D"/>
    <w:rsid w:val="00BF7A53"/>
    <w:rsid w:val="00C07143"/>
    <w:rsid w:val="00C10C93"/>
    <w:rsid w:val="00C1661B"/>
    <w:rsid w:val="00C55C99"/>
    <w:rsid w:val="00C55DA2"/>
    <w:rsid w:val="00C66520"/>
    <w:rsid w:val="00C9643C"/>
    <w:rsid w:val="00CA1037"/>
    <w:rsid w:val="00CB4CD4"/>
    <w:rsid w:val="00CC5015"/>
    <w:rsid w:val="00CC7E2E"/>
    <w:rsid w:val="00CE5026"/>
    <w:rsid w:val="00D1510C"/>
    <w:rsid w:val="00D159F3"/>
    <w:rsid w:val="00D70FDD"/>
    <w:rsid w:val="00D85D06"/>
    <w:rsid w:val="00DA48F6"/>
    <w:rsid w:val="00DB1AA5"/>
    <w:rsid w:val="00DC680E"/>
    <w:rsid w:val="00DD4540"/>
    <w:rsid w:val="00DE1C8B"/>
    <w:rsid w:val="00DE475A"/>
    <w:rsid w:val="00DF4F95"/>
    <w:rsid w:val="00E0295D"/>
    <w:rsid w:val="00E66AEE"/>
    <w:rsid w:val="00E81437"/>
    <w:rsid w:val="00E827D1"/>
    <w:rsid w:val="00EC242F"/>
    <w:rsid w:val="00EC25B7"/>
    <w:rsid w:val="00ED2CA8"/>
    <w:rsid w:val="00EE486A"/>
    <w:rsid w:val="00EF1A3A"/>
    <w:rsid w:val="00EF237E"/>
    <w:rsid w:val="00EF7778"/>
    <w:rsid w:val="00F37BAF"/>
    <w:rsid w:val="00F44EFC"/>
    <w:rsid w:val="00F45D53"/>
    <w:rsid w:val="00F51911"/>
    <w:rsid w:val="00F53E75"/>
    <w:rsid w:val="00F75FE4"/>
    <w:rsid w:val="00FA0959"/>
    <w:rsid w:val="00FB709E"/>
    <w:rsid w:val="00FE12F1"/>
    <w:rsid w:val="00FE5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74AA2-328F-4D5C-90B9-A5584D6A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BB3"/>
  </w:style>
  <w:style w:type="paragraph" w:styleId="1">
    <w:name w:val="heading 1"/>
    <w:basedOn w:val="a"/>
    <w:next w:val="a"/>
    <w:link w:val="10"/>
    <w:uiPriority w:val="9"/>
    <w:qFormat/>
    <w:rsid w:val="00473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5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14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5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link w:val="a4"/>
    <w:uiPriority w:val="99"/>
    <w:qFormat/>
    <w:rsid w:val="00F44EFC"/>
    <w:pPr>
      <w:ind w:left="720" w:firstLine="567"/>
      <w:contextualSpacing/>
      <w:jc w:val="both"/>
    </w:pPr>
    <w:rPr>
      <w:rFonts w:ascii="Calibri" w:eastAsia="Calibri" w:hAnsi="Calibri" w:cs="Times New Roman"/>
      <w:sz w:val="20"/>
      <w:szCs w:val="20"/>
    </w:rPr>
  </w:style>
  <w:style w:type="character" w:customStyle="1" w:styleId="a4">
    <w:name w:val="Абзац списка Знак"/>
    <w:link w:val="a3"/>
    <w:uiPriority w:val="99"/>
    <w:locked/>
    <w:rsid w:val="00F44EFC"/>
    <w:rPr>
      <w:rFonts w:ascii="Calibri" w:eastAsia="Calibri" w:hAnsi="Calibri" w:cs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E814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760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0B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73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473A76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473A7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73A76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473A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D62BB-B8E7-415D-B9C7-95A04C2B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Apich238</cp:lastModifiedBy>
  <cp:revision>3</cp:revision>
  <dcterms:created xsi:type="dcterms:W3CDTF">2015-09-19T18:06:00Z</dcterms:created>
  <dcterms:modified xsi:type="dcterms:W3CDTF">2015-09-19T18:08:00Z</dcterms:modified>
</cp:coreProperties>
</file>