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3C476" w14:textId="77777777" w:rsidR="00C1605C" w:rsidRDefault="00C1605C" w:rsidP="00C1605C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1.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1</w:t>
      </w:r>
    </w:p>
    <w:p w14:paraId="5A74ABC5" w14:textId="77777777" w:rsidR="00C1605C" w:rsidRDefault="00C1605C" w:rsidP="00C1605C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What does a neuron compute?</w:t>
      </w:r>
    </w:p>
    <w:p w14:paraId="48EE9AA7" w14:textId="77777777" w:rsidR="006C11D6" w:rsidRDefault="00E841CC">
      <w:r>
        <w:t>A neuron computes a linear function</w:t>
      </w:r>
      <w:r w:rsidR="00414EC1">
        <w:t xml:space="preserve"> (z = </w:t>
      </w:r>
      <w:proofErr w:type="spellStart"/>
      <w:r w:rsidR="00414EC1">
        <w:t>Wx</w:t>
      </w:r>
      <w:proofErr w:type="spellEnd"/>
      <w:r w:rsidR="00414EC1">
        <w:t xml:space="preserve"> + b) followed by an acti</w:t>
      </w:r>
      <w:r w:rsidR="000906E5">
        <w:t>vation function</w:t>
      </w:r>
    </w:p>
    <w:p w14:paraId="04AFDCB4" w14:textId="77777777" w:rsidR="000906E5" w:rsidRPr="000906E5" w:rsidRDefault="000906E5" w:rsidP="000906E5">
      <w:pPr>
        <w:widowControl/>
        <w:rPr>
          <w:rFonts w:ascii="Times New Roman" w:eastAsia="Times New Roman" w:hAnsi="Times New Roman" w:cs="Times New Roman"/>
          <w:kern w:val="0"/>
        </w:rPr>
      </w:pPr>
      <w:r w:rsidRPr="000906E5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 xml:space="preserve">Correct, we generally say that the output of a neuron is a = </w:t>
      </w:r>
      <w:proofErr w:type="gramStart"/>
      <w:r w:rsidRPr="000906E5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g(</w:t>
      </w:r>
      <w:proofErr w:type="spellStart"/>
      <w:proofErr w:type="gramEnd"/>
      <w:r w:rsidRPr="000906E5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Wx</w:t>
      </w:r>
      <w:proofErr w:type="spellEnd"/>
      <w:r w:rsidRPr="000906E5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 xml:space="preserve"> + b) where g is the activation function (sigmoid, </w:t>
      </w:r>
      <w:proofErr w:type="spellStart"/>
      <w:r w:rsidRPr="000906E5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tanh</w:t>
      </w:r>
      <w:proofErr w:type="spellEnd"/>
      <w:r w:rsidRPr="000906E5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 xml:space="preserve">, </w:t>
      </w:r>
      <w:proofErr w:type="spellStart"/>
      <w:r w:rsidRPr="000906E5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ReLU</w:t>
      </w:r>
      <w:proofErr w:type="spellEnd"/>
      <w:r w:rsidRPr="000906E5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, ...).</w:t>
      </w:r>
    </w:p>
    <w:p w14:paraId="69B2854F" w14:textId="77777777" w:rsidR="000906E5" w:rsidRDefault="000906E5"/>
    <w:p w14:paraId="00B11014" w14:textId="77777777" w:rsidR="000906E5" w:rsidRDefault="000906E5" w:rsidP="000906E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2.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2</w:t>
      </w:r>
    </w:p>
    <w:p w14:paraId="23C283B8" w14:textId="77777777" w:rsidR="000906E5" w:rsidRDefault="000906E5" w:rsidP="000906E5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Which of these is the "Logistic Loss"?</w:t>
      </w:r>
    </w:p>
    <w:p w14:paraId="7843E303" w14:textId="77777777" w:rsidR="000906E5" w:rsidRDefault="00512C63">
      <w:r w:rsidRPr="00512C63">
        <w:drawing>
          <wp:inline distT="0" distB="0" distL="0" distR="0" wp14:anchorId="58AADAD0" wp14:editId="2D995274">
            <wp:extent cx="2680335" cy="293268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2933" cy="32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E622" w14:textId="77777777" w:rsidR="00512C63" w:rsidRPr="00512C63" w:rsidRDefault="00512C63" w:rsidP="00512C63">
      <w:pPr>
        <w:widowControl/>
        <w:rPr>
          <w:rFonts w:ascii="Times New Roman" w:eastAsia="Times New Roman" w:hAnsi="Times New Roman" w:cs="Times New Roman"/>
          <w:kern w:val="0"/>
        </w:rPr>
      </w:pPr>
      <w:r w:rsidRPr="00512C63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Correct, this is the logistic loss you've seen in lecture!</w:t>
      </w:r>
    </w:p>
    <w:p w14:paraId="56518822" w14:textId="77777777" w:rsidR="00512C63" w:rsidRDefault="00512C63"/>
    <w:p w14:paraId="10E05BC4" w14:textId="77777777" w:rsidR="00512C63" w:rsidRDefault="00512C63" w:rsidP="00512C63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3.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3</w:t>
      </w:r>
    </w:p>
    <w:p w14:paraId="0A2D38C3" w14:textId="77777777" w:rsidR="00512C63" w:rsidRDefault="00512C63" w:rsidP="00512C63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 xml:space="preserve">Suppose </w:t>
      </w:r>
      <w:proofErr w:type="spellStart"/>
      <w:r>
        <w:rPr>
          <w:rFonts w:ascii="Arial" w:hAnsi="Arial" w:cs="Arial"/>
          <w:b/>
          <w:bCs/>
          <w:color w:val="373A3C"/>
          <w:sz w:val="21"/>
          <w:szCs w:val="21"/>
        </w:rPr>
        <w:t>img</w:t>
      </w:r>
      <w:proofErr w:type="spellEnd"/>
      <w:r>
        <w:rPr>
          <w:rFonts w:ascii="Arial" w:hAnsi="Arial" w:cs="Arial"/>
          <w:b/>
          <w:bCs/>
          <w:color w:val="373A3C"/>
          <w:sz w:val="21"/>
          <w:szCs w:val="21"/>
        </w:rPr>
        <w:t xml:space="preserve"> is a (32,32,3) array, representing a 32x32 image with 3 color channels red, green and blue. How do you reshape this into a column vector?</w:t>
      </w:r>
    </w:p>
    <w:p w14:paraId="03E73A0E" w14:textId="77777777" w:rsidR="00512C63" w:rsidRDefault="00512C63">
      <w:r>
        <w:t xml:space="preserve">x = </w:t>
      </w:r>
      <w:proofErr w:type="spellStart"/>
      <w:proofErr w:type="gramStart"/>
      <w:r>
        <w:t>img.reshape</w:t>
      </w:r>
      <w:proofErr w:type="spellEnd"/>
      <w:proofErr w:type="gramEnd"/>
      <w:r>
        <w:t>((32*32*3, 1))</w:t>
      </w:r>
    </w:p>
    <w:p w14:paraId="29C7B0CF" w14:textId="77777777" w:rsidR="00B64664" w:rsidRDefault="00B64664"/>
    <w:p w14:paraId="1AC2323E" w14:textId="77777777" w:rsidR="00B64664" w:rsidRPr="00B64664" w:rsidRDefault="00B64664" w:rsidP="00B64664">
      <w:pPr>
        <w:widowControl/>
        <w:spacing w:line="315" w:lineRule="atLeast"/>
        <w:rPr>
          <w:rFonts w:ascii="Arial" w:hAnsi="Arial" w:cs="Arial"/>
          <w:kern w:val="0"/>
          <w:sz w:val="21"/>
          <w:szCs w:val="21"/>
        </w:rPr>
      </w:pPr>
      <w:r w:rsidRPr="00B64664">
        <w:rPr>
          <w:rFonts w:ascii="Arial" w:hAnsi="Arial" w:cs="Arial"/>
          <w:kern w:val="0"/>
          <w:sz w:val="21"/>
          <w:szCs w:val="21"/>
        </w:rPr>
        <w:t>4.</w:t>
      </w:r>
      <w:r w:rsidRPr="00B64664">
        <w:rPr>
          <w:rFonts w:ascii="Arial" w:hAnsi="Arial" w:cs="Arial"/>
          <w:kern w:val="0"/>
          <w:sz w:val="21"/>
          <w:szCs w:val="21"/>
          <w:bdr w:val="none" w:sz="0" w:space="0" w:color="auto" w:frame="1"/>
        </w:rPr>
        <w:t>Question 4</w:t>
      </w:r>
    </w:p>
    <w:p w14:paraId="6CD6B8B5" w14:textId="76A7CE74" w:rsidR="00B64664" w:rsidRDefault="00B64664" w:rsidP="00B64664">
      <w:pPr>
        <w:widowControl/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B64664">
        <w:rPr>
          <w:rFonts w:ascii="Arial" w:hAnsi="Arial" w:cs="Arial"/>
          <w:b/>
          <w:bCs/>
          <w:color w:val="373A3C"/>
          <w:kern w:val="0"/>
          <w:sz w:val="21"/>
          <w:szCs w:val="21"/>
        </w:rPr>
        <w:t>Consider the two following random arrays "a" and "b":</w:t>
      </w:r>
    </w:p>
    <w:p w14:paraId="1EA82337" w14:textId="38392608" w:rsidR="00B64664" w:rsidRDefault="00B64664" w:rsidP="00B64664">
      <w:pPr>
        <w:widowControl/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B64664">
        <w:rPr>
          <w:rFonts w:ascii="Arial" w:hAnsi="Arial" w:cs="Arial"/>
          <w:b/>
          <w:bCs/>
          <w:color w:val="373A3C"/>
          <w:kern w:val="0"/>
          <w:sz w:val="21"/>
          <w:szCs w:val="21"/>
        </w:rPr>
        <w:drawing>
          <wp:inline distT="0" distB="0" distL="0" distR="0" wp14:anchorId="0374C8B1" wp14:editId="39583681">
            <wp:extent cx="4509135" cy="64137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001" cy="6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F199" w14:textId="77777777" w:rsidR="00B64664" w:rsidRPr="00B64664" w:rsidRDefault="00B64664" w:rsidP="00B64664">
      <w:pPr>
        <w:widowControl/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B64664">
        <w:rPr>
          <w:rFonts w:ascii="Arial" w:hAnsi="Arial" w:cs="Arial"/>
          <w:b/>
          <w:bCs/>
          <w:color w:val="373A3C"/>
          <w:kern w:val="0"/>
          <w:sz w:val="21"/>
          <w:szCs w:val="21"/>
        </w:rPr>
        <w:t>What will be the shape of "c"?</w:t>
      </w:r>
    </w:p>
    <w:p w14:paraId="082FB375" w14:textId="6426A908" w:rsidR="00B64664" w:rsidRDefault="00B64664" w:rsidP="00B64664">
      <w:pPr>
        <w:widowControl/>
        <w:shd w:val="clear" w:color="auto" w:fill="FFFFFF"/>
        <w:spacing w:after="300" w:line="300" w:lineRule="atLeas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eastAsia="Times New Roman" w:hAnsi="Times New Roman" w:cs="Times New Roman"/>
          <w:kern w:val="0"/>
        </w:rPr>
        <w:t>c.shape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= (2, 3)</w:t>
      </w:r>
    </w:p>
    <w:p w14:paraId="64BCC249" w14:textId="77777777" w:rsidR="00B64664" w:rsidRPr="00B64664" w:rsidRDefault="00B64664" w:rsidP="00B64664">
      <w:pPr>
        <w:widowControl/>
        <w:rPr>
          <w:rFonts w:ascii="Times New Roman" w:eastAsia="Times New Roman" w:hAnsi="Times New Roman" w:cs="Times New Roman"/>
          <w:kern w:val="0"/>
        </w:rPr>
      </w:pPr>
      <w:r w:rsidRPr="00B64664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Yes! This is broadcasting. b (column vector) is copied 3 times so that it can be summed to each column of a.</w:t>
      </w:r>
    </w:p>
    <w:p w14:paraId="79B9B376" w14:textId="77777777" w:rsidR="00B64664" w:rsidRPr="00B64664" w:rsidRDefault="00B64664" w:rsidP="00B64664">
      <w:pPr>
        <w:widowControl/>
        <w:shd w:val="clear" w:color="auto" w:fill="FFFFFF"/>
        <w:spacing w:after="300" w:line="300" w:lineRule="atLeast"/>
        <w:rPr>
          <w:rFonts w:ascii="Times New Roman" w:eastAsia="Times New Roman" w:hAnsi="Times New Roman" w:cs="Times New Roman"/>
          <w:kern w:val="0"/>
        </w:rPr>
      </w:pPr>
    </w:p>
    <w:p w14:paraId="3A2F78CA" w14:textId="77777777" w:rsidR="00B64664" w:rsidRDefault="00B64664" w:rsidP="00B64664">
      <w:pPr>
        <w:widowControl/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</w:p>
    <w:p w14:paraId="39E03365" w14:textId="77777777" w:rsidR="000650AD" w:rsidRPr="000650AD" w:rsidRDefault="000650AD" w:rsidP="000650AD">
      <w:pPr>
        <w:widowControl/>
        <w:spacing w:line="315" w:lineRule="atLeast"/>
        <w:rPr>
          <w:rFonts w:ascii="Arial" w:hAnsi="Arial" w:cs="Arial"/>
          <w:kern w:val="0"/>
          <w:sz w:val="21"/>
          <w:szCs w:val="21"/>
        </w:rPr>
      </w:pPr>
      <w:r w:rsidRPr="000650AD">
        <w:rPr>
          <w:rFonts w:ascii="Arial" w:hAnsi="Arial" w:cs="Arial"/>
          <w:kern w:val="0"/>
          <w:sz w:val="21"/>
          <w:szCs w:val="21"/>
        </w:rPr>
        <w:lastRenderedPageBreak/>
        <w:t>5.</w:t>
      </w:r>
      <w:r w:rsidRPr="000650AD">
        <w:rPr>
          <w:rFonts w:ascii="Arial" w:hAnsi="Arial" w:cs="Arial"/>
          <w:kern w:val="0"/>
          <w:sz w:val="21"/>
          <w:szCs w:val="21"/>
          <w:bdr w:val="none" w:sz="0" w:space="0" w:color="auto" w:frame="1"/>
        </w:rPr>
        <w:t>Question 5</w:t>
      </w:r>
    </w:p>
    <w:p w14:paraId="38765BBD" w14:textId="59C75996" w:rsidR="00B64664" w:rsidRDefault="000650AD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0650AD">
        <w:rPr>
          <w:rFonts w:ascii="Arial" w:hAnsi="Arial" w:cs="Arial"/>
          <w:b/>
          <w:bCs/>
          <w:color w:val="373A3C"/>
          <w:kern w:val="0"/>
          <w:sz w:val="21"/>
          <w:szCs w:val="21"/>
        </w:rPr>
        <w:t>Consider the two following random arrays "a" and "b":</w:t>
      </w:r>
    </w:p>
    <w:p w14:paraId="4FC4AE5A" w14:textId="7356EFD8" w:rsidR="000650AD" w:rsidRDefault="000650AD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0650AD">
        <w:rPr>
          <w:rFonts w:ascii="Arial" w:hAnsi="Arial" w:cs="Arial"/>
          <w:b/>
          <w:bCs/>
          <w:color w:val="373A3C"/>
          <w:kern w:val="0"/>
          <w:sz w:val="21"/>
          <w:szCs w:val="21"/>
        </w:rPr>
        <w:drawing>
          <wp:inline distT="0" distB="0" distL="0" distR="0" wp14:anchorId="693C1DD0" wp14:editId="1794BE6D">
            <wp:extent cx="4051935" cy="566462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079" cy="5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18AB" w14:textId="77777777" w:rsidR="000650AD" w:rsidRPr="000650AD" w:rsidRDefault="000650AD" w:rsidP="000650AD">
      <w:pPr>
        <w:widowControl/>
        <w:rPr>
          <w:rFonts w:ascii="Times New Roman" w:eastAsia="Times New Roman" w:hAnsi="Times New Roman" w:cs="Times New Roman"/>
          <w:kern w:val="0"/>
        </w:rPr>
      </w:pPr>
      <w:r w:rsidRPr="000650AD">
        <w:rPr>
          <w:rFonts w:ascii="Arial" w:eastAsia="Times New Roman" w:hAnsi="Arial" w:cs="Arial"/>
          <w:b/>
          <w:bCs/>
          <w:color w:val="373A3C"/>
          <w:kern w:val="0"/>
          <w:sz w:val="21"/>
          <w:szCs w:val="21"/>
          <w:shd w:val="clear" w:color="auto" w:fill="FFFFFF"/>
        </w:rPr>
        <w:t>What will be the shape of "c"?</w:t>
      </w:r>
    </w:p>
    <w:p w14:paraId="405A1F68" w14:textId="4B50EF22" w:rsidR="000650AD" w:rsidRDefault="000650AD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r w:rsidRPr="000650AD">
        <w:rPr>
          <w:rFonts w:ascii="Arial" w:hAnsi="Arial" w:cs="Arial"/>
          <w:bCs/>
          <w:color w:val="373A3C"/>
          <w:kern w:val="0"/>
          <w:sz w:val="21"/>
          <w:szCs w:val="21"/>
        </w:rPr>
        <w:t>The co</w:t>
      </w:r>
      <w:r>
        <w:rPr>
          <w:rFonts w:ascii="Arial" w:hAnsi="Arial" w:cs="Arial"/>
          <w:bCs/>
          <w:color w:val="373A3C"/>
          <w:kern w:val="0"/>
          <w:sz w:val="21"/>
          <w:szCs w:val="21"/>
        </w:rPr>
        <w:t>mputation cannot happen because the sizes don’t match. It’s going to be Error</w:t>
      </w:r>
    </w:p>
    <w:p w14:paraId="783815CC" w14:textId="77777777" w:rsidR="000650AD" w:rsidRPr="000650AD" w:rsidRDefault="000650AD" w:rsidP="000650AD">
      <w:pPr>
        <w:widowControl/>
        <w:shd w:val="clear" w:color="auto" w:fill="F3FAF7"/>
        <w:spacing w:after="100" w:afterAutospacing="1" w:line="300" w:lineRule="atLeast"/>
        <w:rPr>
          <w:rFonts w:ascii="Arial" w:hAnsi="Arial" w:cs="Arial"/>
          <w:kern w:val="0"/>
          <w:sz w:val="21"/>
          <w:szCs w:val="21"/>
        </w:rPr>
      </w:pPr>
      <w:r w:rsidRPr="000650AD">
        <w:rPr>
          <w:rFonts w:ascii="Arial" w:hAnsi="Arial" w:cs="Arial"/>
          <w:kern w:val="0"/>
          <w:sz w:val="21"/>
          <w:szCs w:val="21"/>
        </w:rPr>
        <w:t xml:space="preserve">Indeed! In </w:t>
      </w:r>
      <w:proofErr w:type="spellStart"/>
      <w:r w:rsidRPr="000650AD">
        <w:rPr>
          <w:rFonts w:ascii="Arial" w:hAnsi="Arial" w:cs="Arial"/>
          <w:kern w:val="0"/>
          <w:sz w:val="21"/>
          <w:szCs w:val="21"/>
        </w:rPr>
        <w:t>numpy</w:t>
      </w:r>
      <w:proofErr w:type="spellEnd"/>
      <w:r w:rsidRPr="000650AD">
        <w:rPr>
          <w:rFonts w:ascii="Arial" w:hAnsi="Arial" w:cs="Arial"/>
          <w:kern w:val="0"/>
          <w:sz w:val="21"/>
          <w:szCs w:val="21"/>
        </w:rPr>
        <w:t xml:space="preserve"> the "*" operator indicates element-wise multiplication. It is different from "</w:t>
      </w:r>
      <w:proofErr w:type="gramStart"/>
      <w:r w:rsidRPr="000650AD">
        <w:rPr>
          <w:rFonts w:ascii="Arial" w:hAnsi="Arial" w:cs="Arial"/>
          <w:kern w:val="0"/>
          <w:sz w:val="21"/>
          <w:szCs w:val="21"/>
        </w:rPr>
        <w:t>np.dot(</w:t>
      </w:r>
      <w:proofErr w:type="gramEnd"/>
      <w:r w:rsidRPr="000650AD">
        <w:rPr>
          <w:rFonts w:ascii="Arial" w:hAnsi="Arial" w:cs="Arial"/>
          <w:kern w:val="0"/>
          <w:sz w:val="21"/>
          <w:szCs w:val="21"/>
        </w:rPr>
        <w:t>)". If you would try "c = np.dot(</w:t>
      </w:r>
      <w:proofErr w:type="spellStart"/>
      <w:proofErr w:type="gramStart"/>
      <w:r w:rsidRPr="000650AD">
        <w:rPr>
          <w:rFonts w:ascii="Arial" w:hAnsi="Arial" w:cs="Arial"/>
          <w:kern w:val="0"/>
          <w:sz w:val="21"/>
          <w:szCs w:val="21"/>
        </w:rPr>
        <w:t>a,b</w:t>
      </w:r>
      <w:proofErr w:type="spellEnd"/>
      <w:proofErr w:type="gramEnd"/>
      <w:r w:rsidRPr="000650AD">
        <w:rPr>
          <w:rFonts w:ascii="Arial" w:hAnsi="Arial" w:cs="Arial"/>
          <w:kern w:val="0"/>
          <w:sz w:val="21"/>
          <w:szCs w:val="21"/>
        </w:rPr>
        <w:t xml:space="preserve">)" you would get </w:t>
      </w:r>
      <w:proofErr w:type="spellStart"/>
      <w:r w:rsidRPr="000650AD">
        <w:rPr>
          <w:rFonts w:ascii="Arial" w:hAnsi="Arial" w:cs="Arial"/>
          <w:kern w:val="0"/>
          <w:sz w:val="21"/>
          <w:szCs w:val="21"/>
        </w:rPr>
        <w:t>c.shape</w:t>
      </w:r>
      <w:proofErr w:type="spellEnd"/>
      <w:r w:rsidRPr="000650AD">
        <w:rPr>
          <w:rFonts w:ascii="Arial" w:hAnsi="Arial" w:cs="Arial"/>
          <w:kern w:val="0"/>
          <w:sz w:val="21"/>
          <w:szCs w:val="21"/>
        </w:rPr>
        <w:t xml:space="preserve"> = (4, 2).</w:t>
      </w:r>
    </w:p>
    <w:p w14:paraId="4E586E71" w14:textId="77777777" w:rsidR="00EA201C" w:rsidRPr="00EA201C" w:rsidRDefault="000650AD" w:rsidP="00EA201C">
      <w:pPr>
        <w:widowControl/>
        <w:rPr>
          <w:rFonts w:ascii="Times New Roman" w:eastAsia="Times New Roman" w:hAnsi="Times New Roman" w:cs="Times New Roman"/>
          <w:kern w:val="0"/>
        </w:rPr>
      </w:pPr>
      <w:r w:rsidRPr="000650AD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bdr w:val="none" w:sz="0" w:space="0" w:color="auto" w:frame="1"/>
          <w:shd w:val="clear" w:color="auto" w:fill="888888"/>
        </w:rPr>
        <w:br/>
      </w:r>
      <w:hyperlink r:id="rId7" w:history="1">
        <w:r w:rsidR="00EA201C" w:rsidRPr="00EA201C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https://www.gautamkrishnar.com/an-intro-to-numpy/</w:t>
        </w:r>
      </w:hyperlink>
    </w:p>
    <w:p w14:paraId="1AA93DA8" w14:textId="77777777" w:rsidR="000650AD" w:rsidRPr="000650AD" w:rsidRDefault="000650AD" w:rsidP="000650AD">
      <w:pPr>
        <w:widowControl/>
        <w:rPr>
          <w:rFonts w:ascii="Times New Roman" w:eastAsia="Times New Roman" w:hAnsi="Times New Roman" w:cs="Times New Roman"/>
          <w:kern w:val="0"/>
        </w:rPr>
      </w:pPr>
    </w:p>
    <w:p w14:paraId="15B13BD4" w14:textId="77777777" w:rsidR="000650AD" w:rsidRDefault="000650AD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</w:p>
    <w:p w14:paraId="1928BF7C" w14:textId="77777777" w:rsidR="00EA201C" w:rsidRPr="00EA201C" w:rsidRDefault="00EA201C" w:rsidP="00EA201C">
      <w:pPr>
        <w:widowControl/>
        <w:spacing w:line="315" w:lineRule="atLeast"/>
        <w:rPr>
          <w:rFonts w:ascii="Arial" w:hAnsi="Arial" w:cs="Arial"/>
          <w:kern w:val="0"/>
          <w:sz w:val="21"/>
          <w:szCs w:val="21"/>
        </w:rPr>
      </w:pPr>
      <w:proofErr w:type="gramStart"/>
      <w:r w:rsidRPr="00EA201C">
        <w:rPr>
          <w:rFonts w:ascii="Arial" w:hAnsi="Arial" w:cs="Arial"/>
          <w:kern w:val="0"/>
          <w:sz w:val="21"/>
          <w:szCs w:val="21"/>
        </w:rPr>
        <w:t>.</w:t>
      </w:r>
      <w:r w:rsidRPr="00EA201C">
        <w:rPr>
          <w:rFonts w:ascii="Arial" w:hAnsi="Arial" w:cs="Arial"/>
          <w:kern w:val="0"/>
          <w:sz w:val="21"/>
          <w:szCs w:val="21"/>
          <w:bdr w:val="none" w:sz="0" w:space="0" w:color="auto" w:frame="1"/>
        </w:rPr>
        <w:t>Question</w:t>
      </w:r>
      <w:proofErr w:type="gramEnd"/>
      <w:r w:rsidRPr="00EA201C">
        <w:rPr>
          <w:rFonts w:ascii="Arial" w:hAnsi="Arial" w:cs="Arial"/>
          <w:kern w:val="0"/>
          <w:sz w:val="21"/>
          <w:szCs w:val="21"/>
          <w:bdr w:val="none" w:sz="0" w:space="0" w:color="auto" w:frame="1"/>
        </w:rPr>
        <w:t xml:space="preserve"> 6</w:t>
      </w:r>
    </w:p>
    <w:p w14:paraId="4B46A6BA" w14:textId="77777777" w:rsidR="00EA201C" w:rsidRPr="00EA201C" w:rsidRDefault="00EA201C" w:rsidP="00EA201C">
      <w:pPr>
        <w:widowControl/>
        <w:shd w:val="clear" w:color="auto" w:fill="FFFFFF"/>
        <w:spacing w:after="300" w:line="300" w:lineRule="atLeast"/>
        <w:rPr>
          <w:rFonts w:ascii="Arial" w:hAnsi="Arial" w:cs="Arial"/>
          <w:b/>
          <w:bCs/>
          <w:color w:val="373A3C"/>
          <w:kern w:val="0"/>
          <w:sz w:val="21"/>
          <w:szCs w:val="21"/>
        </w:rPr>
      </w:pPr>
      <w:r w:rsidRPr="00EA201C">
        <w:rPr>
          <w:rFonts w:ascii="Arial" w:hAnsi="Arial" w:cs="Arial"/>
          <w:b/>
          <w:bCs/>
          <w:color w:val="373A3C"/>
          <w:kern w:val="0"/>
          <w:sz w:val="21"/>
          <w:szCs w:val="21"/>
        </w:rPr>
        <w:t>Suppose you have </w:t>
      </w:r>
      <w:proofErr w:type="spellStart"/>
      <w:r w:rsidRPr="00EA201C">
        <w:rPr>
          <w:rFonts w:ascii="Times New Roman" w:hAnsi="Times New Roman" w:cs="Times New Roman"/>
          <w:b/>
          <w:bCs/>
          <w:color w:val="373A3C"/>
          <w:kern w:val="0"/>
          <w:sz w:val="25"/>
          <w:szCs w:val="25"/>
          <w:bdr w:val="none" w:sz="0" w:space="0" w:color="auto" w:frame="1"/>
        </w:rPr>
        <w:t>n_x</w:t>
      </w:r>
      <w:r w:rsidRPr="00EA201C">
        <w:rPr>
          <w:rFonts w:ascii="KaTeX_Math" w:hAnsi="KaTeX_Math" w:cs="Times New Roman"/>
          <w:b/>
          <w:bCs/>
          <w:i/>
          <w:iCs/>
          <w:color w:val="373A3C"/>
          <w:kern w:val="0"/>
          <w:sz w:val="25"/>
          <w:szCs w:val="25"/>
        </w:rPr>
        <w:t>n</w:t>
      </w:r>
      <w:r w:rsidRPr="00EA201C">
        <w:rPr>
          <w:rFonts w:ascii="KaTeX_Math" w:hAnsi="KaTeX_Math" w:cs="Times New Roman"/>
          <w:b/>
          <w:bCs/>
          <w:i/>
          <w:iCs/>
          <w:color w:val="373A3C"/>
          <w:kern w:val="0"/>
          <w:sz w:val="18"/>
          <w:szCs w:val="18"/>
        </w:rPr>
        <w:t>x</w:t>
      </w:r>
      <w:proofErr w:type="spellEnd"/>
      <w:r w:rsidRPr="00EA201C">
        <w:rPr>
          <w:rFonts w:ascii="Times New Roman" w:hAnsi="Times New Roman" w:cs="Times New Roman"/>
          <w:b/>
          <w:bCs/>
          <w:color w:val="373A3C"/>
          <w:kern w:val="0"/>
          <w:sz w:val="2"/>
          <w:szCs w:val="2"/>
        </w:rPr>
        <w:t>​</w:t>
      </w:r>
      <w:r w:rsidRPr="00EA201C">
        <w:rPr>
          <w:rFonts w:ascii="Arial" w:hAnsi="Arial" w:cs="Arial"/>
          <w:b/>
          <w:bCs/>
          <w:color w:val="373A3C"/>
          <w:kern w:val="0"/>
          <w:sz w:val="21"/>
          <w:szCs w:val="21"/>
        </w:rPr>
        <w:t> input features per example. Recall that </w:t>
      </w:r>
      <w:r w:rsidRPr="00EA201C">
        <w:rPr>
          <w:rFonts w:ascii="Times New Roman" w:hAnsi="Times New Roman" w:cs="Times New Roman"/>
          <w:b/>
          <w:bCs/>
          <w:color w:val="373A3C"/>
          <w:kern w:val="0"/>
          <w:sz w:val="25"/>
          <w:szCs w:val="25"/>
          <w:bdr w:val="none" w:sz="0" w:space="0" w:color="auto" w:frame="1"/>
        </w:rPr>
        <w:t>X = [</w:t>
      </w:r>
      <w:proofErr w:type="spellStart"/>
      <w:r w:rsidRPr="00EA201C">
        <w:rPr>
          <w:rFonts w:ascii="Times New Roman" w:hAnsi="Times New Roman" w:cs="Times New Roman"/>
          <w:b/>
          <w:bCs/>
          <w:color w:val="373A3C"/>
          <w:kern w:val="0"/>
          <w:sz w:val="25"/>
          <w:szCs w:val="25"/>
          <w:bdr w:val="none" w:sz="0" w:space="0" w:color="auto" w:frame="1"/>
        </w:rPr>
        <w:t>x</w:t>
      </w:r>
      <w:proofErr w:type="spellEnd"/>
      <w:proofErr w:type="gramStart"/>
      <w:r w:rsidRPr="00EA201C">
        <w:rPr>
          <w:rFonts w:ascii="Times New Roman" w:hAnsi="Times New Roman" w:cs="Times New Roman"/>
          <w:b/>
          <w:bCs/>
          <w:color w:val="373A3C"/>
          <w:kern w:val="0"/>
          <w:sz w:val="25"/>
          <w:szCs w:val="25"/>
          <w:bdr w:val="none" w:sz="0" w:space="0" w:color="auto" w:frame="1"/>
        </w:rPr>
        <w:t>^{</w:t>
      </w:r>
      <w:proofErr w:type="gramEnd"/>
      <w:r w:rsidRPr="00EA201C">
        <w:rPr>
          <w:rFonts w:ascii="Times New Roman" w:hAnsi="Times New Roman" w:cs="Times New Roman"/>
          <w:b/>
          <w:bCs/>
          <w:color w:val="373A3C"/>
          <w:kern w:val="0"/>
          <w:sz w:val="25"/>
          <w:szCs w:val="25"/>
          <w:bdr w:val="none" w:sz="0" w:space="0" w:color="auto" w:frame="1"/>
        </w:rPr>
        <w:t>(1)} x^{(2)} ... x^{(m)}]</w:t>
      </w:r>
      <w:r w:rsidRPr="00EA201C">
        <w:rPr>
          <w:rFonts w:ascii="KaTeX_Math" w:hAnsi="KaTeX_Math" w:cs="Times New Roman"/>
          <w:b/>
          <w:bCs/>
          <w:i/>
          <w:iCs/>
          <w:color w:val="373A3C"/>
          <w:kern w:val="0"/>
          <w:sz w:val="25"/>
          <w:szCs w:val="25"/>
        </w:rPr>
        <w:t>X</w:t>
      </w:r>
      <w:r w:rsidRPr="00EA201C">
        <w:rPr>
          <w:rFonts w:ascii="Times New Roman" w:hAnsi="Times New Roman" w:cs="Times New Roman"/>
          <w:b/>
          <w:bCs/>
          <w:color w:val="373A3C"/>
          <w:kern w:val="0"/>
          <w:sz w:val="25"/>
          <w:szCs w:val="25"/>
        </w:rPr>
        <w:t>=[</w:t>
      </w:r>
      <w:r w:rsidRPr="00EA201C">
        <w:rPr>
          <w:rFonts w:ascii="KaTeX_Math" w:hAnsi="KaTeX_Math" w:cs="Times New Roman"/>
          <w:b/>
          <w:bCs/>
          <w:i/>
          <w:iCs/>
          <w:color w:val="373A3C"/>
          <w:kern w:val="0"/>
          <w:sz w:val="25"/>
          <w:szCs w:val="25"/>
        </w:rPr>
        <w:t>x</w:t>
      </w:r>
      <w:r w:rsidRPr="00EA201C">
        <w:rPr>
          <w:rFonts w:ascii="Times New Roman" w:hAnsi="Times New Roman" w:cs="Times New Roman"/>
          <w:b/>
          <w:bCs/>
          <w:color w:val="373A3C"/>
          <w:kern w:val="0"/>
          <w:sz w:val="18"/>
          <w:szCs w:val="18"/>
        </w:rPr>
        <w:t>(1)</w:t>
      </w:r>
      <w:r w:rsidRPr="00EA201C">
        <w:rPr>
          <w:rFonts w:ascii="KaTeX_Math" w:hAnsi="KaTeX_Math" w:cs="Times New Roman"/>
          <w:b/>
          <w:bCs/>
          <w:i/>
          <w:iCs/>
          <w:color w:val="373A3C"/>
          <w:kern w:val="0"/>
          <w:sz w:val="25"/>
          <w:szCs w:val="25"/>
        </w:rPr>
        <w:t>x</w:t>
      </w:r>
      <w:r w:rsidRPr="00EA201C">
        <w:rPr>
          <w:rFonts w:ascii="Times New Roman" w:hAnsi="Times New Roman" w:cs="Times New Roman"/>
          <w:b/>
          <w:bCs/>
          <w:color w:val="373A3C"/>
          <w:kern w:val="0"/>
          <w:sz w:val="18"/>
          <w:szCs w:val="18"/>
        </w:rPr>
        <w:t>(2)</w:t>
      </w:r>
      <w:r w:rsidRPr="00EA201C">
        <w:rPr>
          <w:rFonts w:ascii="Times New Roman" w:hAnsi="Times New Roman" w:cs="Times New Roman"/>
          <w:b/>
          <w:bCs/>
          <w:color w:val="373A3C"/>
          <w:kern w:val="0"/>
          <w:sz w:val="25"/>
          <w:szCs w:val="25"/>
        </w:rPr>
        <w:t>...</w:t>
      </w:r>
      <w:r w:rsidRPr="00EA201C">
        <w:rPr>
          <w:rFonts w:ascii="KaTeX_Math" w:hAnsi="KaTeX_Math" w:cs="Times New Roman"/>
          <w:b/>
          <w:bCs/>
          <w:i/>
          <w:iCs/>
          <w:color w:val="373A3C"/>
          <w:kern w:val="0"/>
          <w:sz w:val="25"/>
          <w:szCs w:val="25"/>
        </w:rPr>
        <w:t>x</w:t>
      </w:r>
      <w:r w:rsidRPr="00EA201C">
        <w:rPr>
          <w:rFonts w:ascii="Times New Roman" w:hAnsi="Times New Roman" w:cs="Times New Roman"/>
          <w:b/>
          <w:bCs/>
          <w:color w:val="373A3C"/>
          <w:kern w:val="0"/>
          <w:sz w:val="18"/>
          <w:szCs w:val="18"/>
        </w:rPr>
        <w:t>(</w:t>
      </w:r>
      <w:r w:rsidRPr="00EA201C">
        <w:rPr>
          <w:rFonts w:ascii="KaTeX_Math" w:hAnsi="KaTeX_Math" w:cs="Times New Roman"/>
          <w:b/>
          <w:bCs/>
          <w:i/>
          <w:iCs/>
          <w:color w:val="373A3C"/>
          <w:kern w:val="0"/>
          <w:sz w:val="18"/>
          <w:szCs w:val="18"/>
        </w:rPr>
        <w:t>m</w:t>
      </w:r>
      <w:r w:rsidRPr="00EA201C">
        <w:rPr>
          <w:rFonts w:ascii="Times New Roman" w:hAnsi="Times New Roman" w:cs="Times New Roman"/>
          <w:b/>
          <w:bCs/>
          <w:color w:val="373A3C"/>
          <w:kern w:val="0"/>
          <w:sz w:val="18"/>
          <w:szCs w:val="18"/>
        </w:rPr>
        <w:t>)</w:t>
      </w:r>
      <w:r w:rsidRPr="00EA201C">
        <w:rPr>
          <w:rFonts w:ascii="Times New Roman" w:hAnsi="Times New Roman" w:cs="Times New Roman"/>
          <w:b/>
          <w:bCs/>
          <w:color w:val="373A3C"/>
          <w:kern w:val="0"/>
          <w:sz w:val="25"/>
          <w:szCs w:val="25"/>
        </w:rPr>
        <w:t>]</w:t>
      </w:r>
      <w:r w:rsidRPr="00EA201C">
        <w:rPr>
          <w:rFonts w:ascii="Arial" w:hAnsi="Arial" w:cs="Arial"/>
          <w:b/>
          <w:bCs/>
          <w:color w:val="373A3C"/>
          <w:kern w:val="0"/>
          <w:sz w:val="21"/>
          <w:szCs w:val="21"/>
        </w:rPr>
        <w:t>. What is the dimension of X?</w:t>
      </w:r>
    </w:p>
    <w:p w14:paraId="70770DA0" w14:textId="1F96495A" w:rsidR="00EA201C" w:rsidRPr="00EA201C" w:rsidRDefault="00EA201C" w:rsidP="00EA201C">
      <w:pPr>
        <w:widowControl/>
        <w:rPr>
          <w:rFonts w:ascii="Times New Roman" w:eastAsia="Times New Roman" w:hAnsi="Times New Roman" w:cs="Times New Roman"/>
          <w:kern w:val="0"/>
        </w:rPr>
      </w:pPr>
      <w:r w:rsidRPr="00EA201C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6388D7F0" wp14:editId="13D0EEA7">
            <wp:extent cx="825500" cy="431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5B0" w14:textId="77777777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</w:p>
    <w:p w14:paraId="17F32364" w14:textId="77777777" w:rsidR="00EA201C" w:rsidRDefault="00EA201C" w:rsidP="00EA201C">
      <w:pPr>
        <w:pStyle w:val="rc-formpartsquestionquestionnumber"/>
        <w:spacing w:before="0" w:beforeAutospacing="0" w:after="0" w:after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</w:t>
      </w:r>
      <w:r>
        <w:rPr>
          <w:rStyle w:val="screenreader-only"/>
          <w:rFonts w:ascii="Arial" w:hAnsi="Arial" w:cs="Arial"/>
          <w:sz w:val="21"/>
          <w:szCs w:val="21"/>
          <w:bdr w:val="none" w:sz="0" w:space="0" w:color="auto" w:frame="1"/>
        </w:rPr>
        <w:t>Question 7</w:t>
      </w:r>
    </w:p>
    <w:p w14:paraId="65A17F9A" w14:textId="77777777" w:rsidR="00EA201C" w:rsidRDefault="00EA201C" w:rsidP="00EA201C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Recall that "np.dot(</w:t>
      </w:r>
      <w:proofErr w:type="spellStart"/>
      <w:proofErr w:type="gramStart"/>
      <w:r>
        <w:rPr>
          <w:rFonts w:ascii="Arial" w:hAnsi="Arial" w:cs="Arial"/>
          <w:b/>
          <w:bCs/>
          <w:color w:val="373A3C"/>
          <w:sz w:val="21"/>
          <w:szCs w:val="21"/>
        </w:rPr>
        <w:t>a,b</w:t>
      </w:r>
      <w:proofErr w:type="spellEnd"/>
      <w:proofErr w:type="gramEnd"/>
      <w:r>
        <w:rPr>
          <w:rFonts w:ascii="Arial" w:hAnsi="Arial" w:cs="Arial"/>
          <w:b/>
          <w:bCs/>
          <w:color w:val="373A3C"/>
          <w:sz w:val="21"/>
          <w:szCs w:val="21"/>
        </w:rPr>
        <w:t>)" performs a matrix multiplication on a and b, whereas "a*b" performs an element-wise multiplication.</w:t>
      </w:r>
    </w:p>
    <w:p w14:paraId="7FA933B3" w14:textId="77777777" w:rsidR="00EA201C" w:rsidRDefault="00EA201C" w:rsidP="00EA201C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Consider the two following random arrays "a" and "b":</w:t>
      </w:r>
    </w:p>
    <w:p w14:paraId="72F8838A" w14:textId="4583EBBF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r w:rsidRPr="00EA201C">
        <w:rPr>
          <w:rFonts w:ascii="Arial" w:hAnsi="Arial" w:cs="Arial"/>
          <w:bCs/>
          <w:color w:val="373A3C"/>
          <w:kern w:val="0"/>
          <w:sz w:val="21"/>
          <w:szCs w:val="21"/>
        </w:rPr>
        <w:drawing>
          <wp:inline distT="0" distB="0" distL="0" distR="0" wp14:anchorId="70F7E57C" wp14:editId="2A695E20">
            <wp:extent cx="5727700" cy="834390"/>
            <wp:effectExtent l="0" t="0" r="1270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AD6B" w14:textId="77777777" w:rsidR="00EA201C" w:rsidRPr="00EA201C" w:rsidRDefault="00EA201C" w:rsidP="00EA201C">
      <w:pPr>
        <w:widowControl/>
        <w:rPr>
          <w:rFonts w:ascii="Times New Roman" w:eastAsia="Times New Roman" w:hAnsi="Times New Roman" w:cs="Times New Roman"/>
          <w:kern w:val="0"/>
        </w:rPr>
      </w:pPr>
      <w:r w:rsidRPr="00EA201C">
        <w:rPr>
          <w:rFonts w:ascii="Arial" w:eastAsia="Times New Roman" w:hAnsi="Arial" w:cs="Arial"/>
          <w:b/>
          <w:bCs/>
          <w:color w:val="373A3C"/>
          <w:kern w:val="0"/>
          <w:sz w:val="21"/>
          <w:szCs w:val="21"/>
          <w:shd w:val="clear" w:color="auto" w:fill="FFFFFF"/>
        </w:rPr>
        <w:t>What is the shape of c?</w:t>
      </w:r>
    </w:p>
    <w:p w14:paraId="67C4D3FC" w14:textId="39CC3138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proofErr w:type="spellStart"/>
      <w:r>
        <w:rPr>
          <w:rFonts w:ascii="Arial" w:hAnsi="Arial" w:cs="Arial"/>
          <w:bCs/>
          <w:color w:val="373A3C"/>
          <w:kern w:val="0"/>
          <w:sz w:val="21"/>
          <w:szCs w:val="21"/>
        </w:rPr>
        <w:t>c.shape</w:t>
      </w:r>
      <w:proofErr w:type="spellEnd"/>
      <w:r>
        <w:rPr>
          <w:rFonts w:ascii="Arial" w:hAnsi="Arial" w:cs="Arial"/>
          <w:bCs/>
          <w:color w:val="373A3C"/>
          <w:kern w:val="0"/>
          <w:sz w:val="21"/>
          <w:szCs w:val="21"/>
        </w:rPr>
        <w:t xml:space="preserve"> = (12288, 45)</w:t>
      </w:r>
    </w:p>
    <w:p w14:paraId="796A7CF2" w14:textId="77777777" w:rsidR="00EA201C" w:rsidRDefault="00EA201C" w:rsidP="00EA201C">
      <w:pPr>
        <w:pStyle w:val="NormalWeb"/>
        <w:shd w:val="clear" w:color="auto" w:fill="F3FAF7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Correct, remember that a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np.dot(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a, b) has shape (number of rows of a, number of columns of b). The sizes match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because :</w:t>
      </w:r>
      <w:proofErr w:type="gramEnd"/>
    </w:p>
    <w:p w14:paraId="05485A76" w14:textId="77777777" w:rsidR="00EA201C" w:rsidRDefault="00EA201C" w:rsidP="00EA201C">
      <w:pPr>
        <w:pStyle w:val="NormalWeb"/>
        <w:shd w:val="clear" w:color="auto" w:fill="F3FAF7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"number of columns of a = 150 = number of rows of b"</w:t>
      </w:r>
    </w:p>
    <w:p w14:paraId="698901BD" w14:textId="77777777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</w:p>
    <w:p w14:paraId="6CFD1DB3" w14:textId="77777777" w:rsidR="00EA201C" w:rsidRDefault="00EA201C" w:rsidP="00EA201C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8.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8</w:t>
      </w:r>
    </w:p>
    <w:p w14:paraId="4569459A" w14:textId="77777777" w:rsidR="00EA201C" w:rsidRDefault="00EA201C" w:rsidP="00EA201C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Consider the following code snippet:</w:t>
      </w:r>
    </w:p>
    <w:p w14:paraId="43C325BA" w14:textId="542AED68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r w:rsidRPr="00EA201C">
        <w:rPr>
          <w:rFonts w:ascii="Arial" w:hAnsi="Arial" w:cs="Arial"/>
          <w:bCs/>
          <w:color w:val="373A3C"/>
          <w:kern w:val="0"/>
          <w:sz w:val="21"/>
          <w:szCs w:val="21"/>
        </w:rPr>
        <w:drawing>
          <wp:inline distT="0" distB="0" distL="0" distR="0" wp14:anchorId="0DE296B6" wp14:editId="4071801A">
            <wp:extent cx="4166235" cy="998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20" cy="10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DCDD" w14:textId="77777777" w:rsidR="00EA201C" w:rsidRPr="00EA201C" w:rsidRDefault="00EA201C" w:rsidP="00EA201C">
      <w:pPr>
        <w:widowControl/>
        <w:rPr>
          <w:rFonts w:ascii="Times New Roman" w:eastAsia="Times New Roman" w:hAnsi="Times New Roman" w:cs="Times New Roman"/>
          <w:kern w:val="0"/>
        </w:rPr>
      </w:pPr>
      <w:r w:rsidRPr="00EA201C">
        <w:rPr>
          <w:rFonts w:ascii="Arial" w:eastAsia="Times New Roman" w:hAnsi="Arial" w:cs="Arial"/>
          <w:b/>
          <w:bCs/>
          <w:color w:val="373A3C"/>
          <w:kern w:val="0"/>
          <w:sz w:val="21"/>
          <w:szCs w:val="21"/>
          <w:shd w:val="clear" w:color="auto" w:fill="FFFFFF"/>
        </w:rPr>
        <w:t xml:space="preserve">How do you </w:t>
      </w:r>
      <w:proofErr w:type="spellStart"/>
      <w:r w:rsidRPr="00EA201C">
        <w:rPr>
          <w:rFonts w:ascii="Arial" w:eastAsia="Times New Roman" w:hAnsi="Arial" w:cs="Arial"/>
          <w:b/>
          <w:bCs/>
          <w:color w:val="373A3C"/>
          <w:kern w:val="0"/>
          <w:sz w:val="21"/>
          <w:szCs w:val="21"/>
          <w:shd w:val="clear" w:color="auto" w:fill="FFFFFF"/>
        </w:rPr>
        <w:t>vectorize</w:t>
      </w:r>
      <w:proofErr w:type="spellEnd"/>
      <w:r w:rsidRPr="00EA201C">
        <w:rPr>
          <w:rFonts w:ascii="Arial" w:eastAsia="Times New Roman" w:hAnsi="Arial" w:cs="Arial"/>
          <w:b/>
          <w:bCs/>
          <w:color w:val="373A3C"/>
          <w:kern w:val="0"/>
          <w:sz w:val="21"/>
          <w:szCs w:val="21"/>
          <w:shd w:val="clear" w:color="auto" w:fill="FFFFFF"/>
        </w:rPr>
        <w:t xml:space="preserve"> this?</w:t>
      </w:r>
    </w:p>
    <w:p w14:paraId="5D4C305F" w14:textId="7EB8D4BF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r>
        <w:rPr>
          <w:rFonts w:ascii="Arial" w:hAnsi="Arial" w:cs="Arial"/>
          <w:bCs/>
          <w:color w:val="373A3C"/>
          <w:kern w:val="0"/>
          <w:sz w:val="21"/>
          <w:szCs w:val="21"/>
        </w:rPr>
        <w:t xml:space="preserve">c = a + </w:t>
      </w:r>
      <w:proofErr w:type="spellStart"/>
      <w:r>
        <w:rPr>
          <w:rFonts w:ascii="Arial" w:hAnsi="Arial" w:cs="Arial"/>
          <w:bCs/>
          <w:color w:val="373A3C"/>
          <w:kern w:val="0"/>
          <w:sz w:val="21"/>
          <w:szCs w:val="21"/>
        </w:rPr>
        <w:t>b.T</w:t>
      </w:r>
      <w:proofErr w:type="spellEnd"/>
    </w:p>
    <w:p w14:paraId="13C6B01B" w14:textId="77777777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</w:p>
    <w:p w14:paraId="57BE1DF3" w14:textId="77777777" w:rsidR="00EA201C" w:rsidRDefault="00EA201C" w:rsidP="00EA201C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9.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9</w:t>
      </w:r>
    </w:p>
    <w:p w14:paraId="338FD56F" w14:textId="77777777" w:rsidR="00EA201C" w:rsidRDefault="00EA201C" w:rsidP="00EA201C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Consider the following code:</w:t>
      </w:r>
    </w:p>
    <w:p w14:paraId="485EB414" w14:textId="160C73B2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r w:rsidRPr="00EA201C">
        <w:rPr>
          <w:rFonts w:ascii="Arial" w:hAnsi="Arial" w:cs="Arial"/>
          <w:bCs/>
          <w:color w:val="373A3C"/>
          <w:kern w:val="0"/>
          <w:sz w:val="21"/>
          <w:szCs w:val="21"/>
        </w:rPr>
        <w:drawing>
          <wp:inline distT="0" distB="0" distL="0" distR="0" wp14:anchorId="76BF3838" wp14:editId="48F73AEA">
            <wp:extent cx="4051935" cy="58128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656" cy="5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F38E" w14:textId="56AB1FBE" w:rsidR="00EA201C" w:rsidRDefault="00EA201C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r>
        <w:rPr>
          <w:rFonts w:ascii="Arial" w:hAnsi="Arial" w:cs="Arial"/>
          <w:bCs/>
          <w:color w:val="373A3C"/>
          <w:kern w:val="0"/>
          <w:sz w:val="21"/>
          <w:szCs w:val="21"/>
        </w:rPr>
        <w:t xml:space="preserve">This will invoke broadcasting, so b is copied three times to become (3, 3), and * is an element-wise product so </w:t>
      </w:r>
      <w:proofErr w:type="spellStart"/>
      <w:proofErr w:type="gramStart"/>
      <w:r>
        <w:rPr>
          <w:rFonts w:ascii="Arial" w:hAnsi="Arial" w:cs="Arial"/>
          <w:bCs/>
          <w:color w:val="373A3C"/>
          <w:kern w:val="0"/>
          <w:sz w:val="21"/>
          <w:szCs w:val="21"/>
        </w:rPr>
        <w:t>c.shape</w:t>
      </w:r>
      <w:proofErr w:type="spellEnd"/>
      <w:proofErr w:type="gramEnd"/>
      <w:r>
        <w:rPr>
          <w:rFonts w:ascii="Arial" w:hAnsi="Arial" w:cs="Arial"/>
          <w:bCs/>
          <w:color w:val="373A3C"/>
          <w:kern w:val="0"/>
          <w:sz w:val="21"/>
          <w:szCs w:val="21"/>
        </w:rPr>
        <w:t xml:space="preserve"> will be (3, 3)</w:t>
      </w:r>
    </w:p>
    <w:p w14:paraId="7472F548" w14:textId="77777777" w:rsidR="00AD172B" w:rsidRDefault="00AD172B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</w:p>
    <w:p w14:paraId="7938B45A" w14:textId="77777777" w:rsidR="00AD172B" w:rsidRDefault="00AD172B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</w:p>
    <w:p w14:paraId="0F6BE1CD" w14:textId="77777777" w:rsidR="00AD172B" w:rsidRDefault="00AD172B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</w:p>
    <w:p w14:paraId="31649985" w14:textId="77777777" w:rsidR="00AD172B" w:rsidRDefault="00AD172B" w:rsidP="00AD172B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10.</w:t>
      </w:r>
      <w:r>
        <w:rPr>
          <w:rStyle w:val="screenreader-only"/>
          <w:rFonts w:ascii="Arial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 10</w:t>
      </w:r>
    </w:p>
    <w:p w14:paraId="7B6262F6" w14:textId="77777777" w:rsidR="00AD172B" w:rsidRDefault="00AD172B" w:rsidP="00AD172B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z w:val="21"/>
          <w:szCs w:val="21"/>
        </w:rPr>
        <w:t>Consider the following computation graph.</w:t>
      </w:r>
    </w:p>
    <w:p w14:paraId="38C227C0" w14:textId="7F740507" w:rsidR="00AD172B" w:rsidRDefault="00AD172B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r w:rsidRPr="00AD172B">
        <w:rPr>
          <w:rFonts w:ascii="Arial" w:hAnsi="Arial" w:cs="Arial"/>
          <w:bCs/>
          <w:color w:val="373A3C"/>
          <w:kern w:val="0"/>
          <w:sz w:val="21"/>
          <w:szCs w:val="21"/>
        </w:rPr>
        <w:drawing>
          <wp:inline distT="0" distB="0" distL="0" distR="0" wp14:anchorId="20F1DC8C" wp14:editId="6597493C">
            <wp:extent cx="4981980" cy="1855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745" cy="18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86EC" w14:textId="77777777" w:rsidR="00AD172B" w:rsidRPr="00AD172B" w:rsidRDefault="00AD172B" w:rsidP="00AD172B">
      <w:pPr>
        <w:widowControl/>
        <w:rPr>
          <w:rFonts w:ascii="Times New Roman" w:eastAsia="Times New Roman" w:hAnsi="Times New Roman" w:cs="Times New Roman"/>
          <w:kern w:val="0"/>
        </w:rPr>
      </w:pPr>
      <w:r w:rsidRPr="00AD172B">
        <w:rPr>
          <w:rFonts w:ascii="Arial" w:eastAsia="Times New Roman" w:hAnsi="Arial" w:cs="Arial"/>
          <w:b/>
          <w:bCs/>
          <w:color w:val="373A3C"/>
          <w:kern w:val="0"/>
          <w:sz w:val="21"/>
          <w:szCs w:val="21"/>
          <w:shd w:val="clear" w:color="auto" w:fill="FFFFFF"/>
        </w:rPr>
        <w:t>What is the output J?</w:t>
      </w:r>
    </w:p>
    <w:p w14:paraId="77E15DAF" w14:textId="12ECB816" w:rsidR="00AD172B" w:rsidRDefault="00AD172B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r>
        <w:rPr>
          <w:rFonts w:ascii="Arial" w:hAnsi="Arial" w:cs="Arial"/>
          <w:bCs/>
          <w:color w:val="373A3C"/>
          <w:kern w:val="0"/>
          <w:sz w:val="21"/>
          <w:szCs w:val="21"/>
        </w:rPr>
        <w:t>J = (a - 1) * (b + c)</w:t>
      </w:r>
    </w:p>
    <w:p w14:paraId="029053E1" w14:textId="77777777" w:rsidR="00AD172B" w:rsidRPr="00AD172B" w:rsidRDefault="00AD172B" w:rsidP="00AD172B">
      <w:pPr>
        <w:widowControl/>
        <w:rPr>
          <w:rFonts w:ascii="Times New Roman" w:eastAsia="Times New Roman" w:hAnsi="Times New Roman" w:cs="Times New Roman"/>
          <w:kern w:val="0"/>
        </w:rPr>
      </w:pPr>
      <w:r w:rsidRPr="00AD172B">
        <w:rPr>
          <w:rFonts w:ascii="Arial" w:eastAsia="Times New Roman" w:hAnsi="Arial" w:cs="Arial"/>
          <w:color w:val="373A3C"/>
          <w:kern w:val="0"/>
          <w:sz w:val="21"/>
          <w:szCs w:val="21"/>
          <w:shd w:val="clear" w:color="auto" w:fill="F3FAF7"/>
        </w:rPr>
        <w:t>Yes. J = u + v - w = a*b + a*c - (b + c) = a * (b + c) - (b + c) = (a - 1) * (b + c).</w:t>
      </w:r>
    </w:p>
    <w:p w14:paraId="1E5ED9B8" w14:textId="77777777" w:rsidR="00AD172B" w:rsidRPr="00AD172B" w:rsidRDefault="00AD172B" w:rsidP="000650AD">
      <w:pPr>
        <w:widowControl/>
        <w:shd w:val="clear" w:color="auto" w:fill="FFFFFF"/>
        <w:spacing w:after="300" w:line="300" w:lineRule="atLeast"/>
        <w:rPr>
          <w:rFonts w:ascii="Arial" w:hAnsi="Arial" w:cs="Arial"/>
          <w:bCs/>
          <w:color w:val="373A3C"/>
          <w:kern w:val="0"/>
          <w:sz w:val="21"/>
          <w:szCs w:val="21"/>
        </w:rPr>
      </w:pPr>
      <w:bookmarkStart w:id="0" w:name="_GoBack"/>
      <w:bookmarkEnd w:id="0"/>
    </w:p>
    <w:sectPr w:rsidR="00AD172B" w:rsidRPr="00AD172B" w:rsidSect="00D164E4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Angsana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5C"/>
    <w:rsid w:val="000650AD"/>
    <w:rsid w:val="000906E5"/>
    <w:rsid w:val="00414EC1"/>
    <w:rsid w:val="00512C63"/>
    <w:rsid w:val="006E43AB"/>
    <w:rsid w:val="00AD172B"/>
    <w:rsid w:val="00B64664"/>
    <w:rsid w:val="00C1605C"/>
    <w:rsid w:val="00D164E4"/>
    <w:rsid w:val="00E841CC"/>
    <w:rsid w:val="00EA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EA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C1605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screenreader-only">
    <w:name w:val="screenreader-only"/>
    <w:basedOn w:val="DefaultParagraphFont"/>
    <w:rsid w:val="00C1605C"/>
  </w:style>
  <w:style w:type="paragraph" w:styleId="NormalWeb">
    <w:name w:val="Normal (Web)"/>
    <w:basedOn w:val="Normal"/>
    <w:uiPriority w:val="99"/>
    <w:semiHidden/>
    <w:unhideWhenUsed/>
    <w:rsid w:val="00C1605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6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664"/>
    <w:rPr>
      <w:rFonts w:ascii="Courier New" w:hAnsi="Courier New" w:cs="Courier New"/>
      <w:kern w:val="0"/>
      <w:sz w:val="20"/>
      <w:szCs w:val="20"/>
    </w:rPr>
  </w:style>
  <w:style w:type="character" w:customStyle="1" w:styleId="aceidentifier">
    <w:name w:val="ace_identifier"/>
    <w:basedOn w:val="DefaultParagraphFont"/>
    <w:rsid w:val="000650AD"/>
  </w:style>
  <w:style w:type="character" w:customStyle="1" w:styleId="acekeyword">
    <w:name w:val="ace_keyword"/>
    <w:basedOn w:val="DefaultParagraphFont"/>
    <w:rsid w:val="000650AD"/>
  </w:style>
  <w:style w:type="character" w:customStyle="1" w:styleId="aceparen">
    <w:name w:val="ace_paren"/>
    <w:basedOn w:val="DefaultParagraphFont"/>
    <w:rsid w:val="000650AD"/>
  </w:style>
  <w:style w:type="character" w:customStyle="1" w:styleId="aceconstant">
    <w:name w:val="ace_constant"/>
    <w:basedOn w:val="DefaultParagraphFont"/>
    <w:rsid w:val="000650AD"/>
  </w:style>
  <w:style w:type="character" w:customStyle="1" w:styleId="acecomment">
    <w:name w:val="ace_comment"/>
    <w:basedOn w:val="DefaultParagraphFont"/>
    <w:rsid w:val="000650AD"/>
  </w:style>
  <w:style w:type="character" w:styleId="Hyperlink">
    <w:name w:val="Hyperlink"/>
    <w:basedOn w:val="DefaultParagraphFont"/>
    <w:uiPriority w:val="99"/>
    <w:semiHidden/>
    <w:unhideWhenUsed/>
    <w:rsid w:val="00EA201C"/>
    <w:rPr>
      <w:color w:val="0000FF"/>
      <w:u w:val="single"/>
    </w:rPr>
  </w:style>
  <w:style w:type="character" w:customStyle="1" w:styleId="katex-mathml">
    <w:name w:val="katex-mathml"/>
    <w:basedOn w:val="DefaultParagraphFont"/>
    <w:rsid w:val="00EA201C"/>
  </w:style>
  <w:style w:type="character" w:customStyle="1" w:styleId="mord">
    <w:name w:val="mord"/>
    <w:basedOn w:val="DefaultParagraphFont"/>
    <w:rsid w:val="00EA201C"/>
  </w:style>
  <w:style w:type="character" w:customStyle="1" w:styleId="vlist-s">
    <w:name w:val="vlist-s"/>
    <w:basedOn w:val="DefaultParagraphFont"/>
    <w:rsid w:val="00EA201C"/>
  </w:style>
  <w:style w:type="character" w:customStyle="1" w:styleId="mrel">
    <w:name w:val="mrel"/>
    <w:basedOn w:val="DefaultParagraphFont"/>
    <w:rsid w:val="00EA201C"/>
  </w:style>
  <w:style w:type="character" w:customStyle="1" w:styleId="mopen">
    <w:name w:val="mopen"/>
    <w:basedOn w:val="DefaultParagraphFont"/>
    <w:rsid w:val="00EA201C"/>
  </w:style>
  <w:style w:type="character" w:customStyle="1" w:styleId="mclose">
    <w:name w:val="mclose"/>
    <w:basedOn w:val="DefaultParagraphFont"/>
    <w:rsid w:val="00EA2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821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067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1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0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7938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721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www.gautamkrishnar.com/an-intro-to-numpy/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kyle.huang168@outlook.com</dc:creator>
  <cp:keywords/>
  <dc:description/>
  <cp:lastModifiedBy>kyle.huang168@outlook.com</cp:lastModifiedBy>
  <cp:revision>4</cp:revision>
  <dcterms:created xsi:type="dcterms:W3CDTF">2019-08-05T02:45:00Z</dcterms:created>
  <dcterms:modified xsi:type="dcterms:W3CDTF">2019-08-05T03:25:00Z</dcterms:modified>
</cp:coreProperties>
</file>