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20" w:rsidRDefault="00D67320" w:rsidP="00D67320">
      <w:pPr>
        <w:pStyle w:val="Title"/>
      </w:pPr>
      <w:r>
        <w:t>Result and Transcript Processing System (RTPS)</w:t>
      </w:r>
    </w:p>
    <w:p w:rsidR="00D67320" w:rsidRDefault="00D67320" w:rsidP="00D67320">
      <w:pPr>
        <w:pStyle w:val="Title"/>
      </w:pPr>
    </w:p>
    <w:p w:rsidR="00945C86" w:rsidRPr="00945C86" w:rsidRDefault="00945C86" w:rsidP="00945C86">
      <w:bookmarkStart w:id="0" w:name="_GoBack"/>
      <w:bookmarkEnd w:id="0"/>
    </w:p>
    <w:p w:rsidR="00D67320" w:rsidRDefault="00D67320" w:rsidP="00D67320"/>
    <w:p w:rsidR="00D67320" w:rsidRDefault="00D67320" w:rsidP="00D67320"/>
    <w:p w:rsidR="00D67320" w:rsidRDefault="00D67320" w:rsidP="00D67320">
      <w:pPr>
        <w:pStyle w:val="Title"/>
      </w:pPr>
      <w:r>
        <w:t>By</w:t>
      </w:r>
    </w:p>
    <w:p w:rsidR="00D67320" w:rsidRDefault="00D67320" w:rsidP="00D67320">
      <w:pPr>
        <w:pStyle w:val="Title"/>
      </w:pPr>
    </w:p>
    <w:p w:rsidR="00D67320" w:rsidRDefault="00D67320" w:rsidP="00D67320">
      <w:pPr>
        <w:pStyle w:val="Title"/>
      </w:pPr>
      <w:r>
        <w:t>Dr. E. Olaye</w:t>
      </w:r>
    </w:p>
    <w:p w:rsidR="00D67320" w:rsidRDefault="00D67320" w:rsidP="00D67320">
      <w:r>
        <w:t>Eddie.olaye@gmail.com</w:t>
      </w:r>
    </w:p>
    <w:p w:rsidR="00D67320" w:rsidRPr="00D67320" w:rsidRDefault="00D67320" w:rsidP="00D67320"/>
    <w:p w:rsidR="00C35789" w:rsidRDefault="00C357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5789" w:rsidRDefault="00C35789" w:rsidP="00C35789">
      <w:pPr>
        <w:pStyle w:val="Title"/>
      </w:pPr>
      <w:r>
        <w:lastRenderedPageBreak/>
        <w:t>Features</w:t>
      </w:r>
    </w:p>
    <w:p w:rsidR="00C35789" w:rsidRDefault="00C35789" w:rsidP="00C35789">
      <w:pPr>
        <w:pStyle w:val="Heading1"/>
      </w:pPr>
      <w:r>
        <w:t>Uploading Results</w:t>
      </w:r>
    </w:p>
    <w:p w:rsidR="00C35789" w:rsidRDefault="00C35789" w:rsidP="00C35789"/>
    <w:p w:rsidR="00C35789" w:rsidRDefault="00C35789" w:rsidP="00C35789">
      <w:r>
        <w:t>Single click imports of result from excel file</w:t>
      </w:r>
    </w:p>
    <w:p w:rsidR="00C35789" w:rsidRDefault="00C35789" w:rsidP="00C35789">
      <w:r>
        <w:t>Result checker</w:t>
      </w:r>
    </w:p>
    <w:p w:rsidR="005157E2" w:rsidRDefault="00C35789" w:rsidP="005157E2">
      <w:r>
        <w:t>Customizable</w:t>
      </w:r>
      <w:r w:rsidR="005157E2">
        <w:t xml:space="preserve"> </w:t>
      </w:r>
      <w:r w:rsidR="005157E2">
        <w:t>result template</w:t>
      </w:r>
    </w:p>
    <w:p w:rsidR="00C35789" w:rsidRDefault="00C35789" w:rsidP="00C35789"/>
    <w:p w:rsidR="00C35789" w:rsidRPr="00C35789" w:rsidRDefault="00C35789" w:rsidP="00C35789"/>
    <w:p w:rsidR="00C35789" w:rsidRDefault="00C35789" w:rsidP="00C35789">
      <w:r>
        <w:rPr>
          <w:noProof/>
        </w:rPr>
        <w:drawing>
          <wp:inline distT="0" distB="0" distL="0" distR="0" wp14:anchorId="06C8742E" wp14:editId="531DB16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ps-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89" w:rsidRDefault="00C35789" w:rsidP="00C35789">
      <w:r>
        <w:rPr>
          <w:noProof/>
        </w:rPr>
        <w:lastRenderedPageBreak/>
        <w:drawing>
          <wp:inline distT="0" distB="0" distL="0" distR="0" wp14:anchorId="352B61BC" wp14:editId="5C512E4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tps-u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A4B57" wp14:editId="55D91CC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tps-u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0CAEB" wp14:editId="3BE552B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tps-u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2286A" wp14:editId="52F55BB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tps-ur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89" w:rsidRDefault="00C357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7320" w:rsidRDefault="00D67320" w:rsidP="00D67320">
      <w:pPr>
        <w:pStyle w:val="Heading1"/>
      </w:pPr>
      <w:r>
        <w:lastRenderedPageBreak/>
        <w:t>Broadsheet Generation</w:t>
      </w:r>
    </w:p>
    <w:p w:rsidR="005157E2" w:rsidRDefault="005157E2" w:rsidP="00C35789">
      <w:r>
        <w:t>Single Click Fully automated</w:t>
      </w:r>
    </w:p>
    <w:p w:rsidR="00C35789" w:rsidRDefault="00C35789" w:rsidP="00C35789">
      <w:r>
        <w:t>Customizable template</w:t>
      </w:r>
    </w:p>
    <w:p w:rsidR="005157E2" w:rsidRDefault="005157E2" w:rsidP="00C35789">
      <w:r>
        <w:t>Database storage</w:t>
      </w:r>
    </w:p>
    <w:p w:rsidR="005157E2" w:rsidRDefault="005157E2" w:rsidP="00C35789">
      <w:r>
        <w:t>Flexible: Adjustments can be made by authorized user</w:t>
      </w:r>
    </w:p>
    <w:p w:rsidR="00D67320" w:rsidRDefault="00D67320" w:rsidP="00C3578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89" w:rsidRDefault="00C35789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D67320" w:rsidRDefault="00D67320" w:rsidP="00C35789">
      <w:pPr>
        <w:pStyle w:val="Heading1"/>
        <w:rPr>
          <w:noProof/>
        </w:rPr>
      </w:pPr>
      <w:r>
        <w:rPr>
          <w:noProof/>
        </w:rPr>
        <w:lastRenderedPageBreak/>
        <w:t>BroadSheet Sample Output</w:t>
      </w:r>
    </w:p>
    <w:p w:rsidR="00D67320" w:rsidRDefault="00D67320" w:rsidP="00C35789">
      <w:pPr>
        <w:pStyle w:val="Heading2"/>
      </w:pPr>
      <w:r>
        <w:t>Features</w:t>
      </w:r>
    </w:p>
    <w:p w:rsidR="00D67320" w:rsidRDefault="00D67320" w:rsidP="00D67320">
      <w:r>
        <w:t>Slash notation for repeated course</w:t>
      </w:r>
    </w:p>
    <w:p w:rsidR="00D67320" w:rsidRDefault="00D67320" w:rsidP="00D67320">
      <w:r>
        <w:t>Faculty format</w:t>
      </w:r>
    </w:p>
    <w:p w:rsidR="00D67320" w:rsidRDefault="00D67320" w:rsidP="00D67320">
      <w:r>
        <w:t xml:space="preserve">Customizable with </w:t>
      </w:r>
      <w:r w:rsidR="00C35789">
        <w:t>familiar E</w:t>
      </w:r>
      <w:r>
        <w:t>x</w:t>
      </w:r>
      <w:r w:rsidR="00C35789">
        <w:t>c</w:t>
      </w:r>
      <w:r>
        <w:t>el software</w:t>
      </w:r>
    </w:p>
    <w:p w:rsidR="00D67320" w:rsidRDefault="00D67320" w:rsidP="00D67320">
      <w:r>
        <w:t>Compact and elegant</w:t>
      </w:r>
    </w:p>
    <w:p w:rsidR="00D67320" w:rsidRDefault="00D67320" w:rsidP="00D6732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tps_s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20" w:rsidRDefault="00D67320" w:rsidP="00D67320"/>
    <w:p w:rsidR="00C35789" w:rsidRDefault="00C357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Supports direct export to PDF</w:t>
      </w:r>
      <w:r>
        <w:br w:type="page"/>
      </w:r>
    </w:p>
    <w:p w:rsidR="00D67320" w:rsidRDefault="00D67320" w:rsidP="00C35789">
      <w:pPr>
        <w:pStyle w:val="Heading1"/>
      </w:pPr>
      <w:r>
        <w:lastRenderedPageBreak/>
        <w:t>Audit Trail</w:t>
      </w:r>
    </w:p>
    <w:p w:rsidR="00C35789" w:rsidRDefault="00C35789" w:rsidP="00C35789">
      <w:r>
        <w:t>Encryption Schemes</w:t>
      </w:r>
    </w:p>
    <w:p w:rsidR="00C35789" w:rsidRDefault="00C35789" w:rsidP="00C35789">
      <w:r>
        <w:t>Tracking of every change to results in database</w:t>
      </w:r>
    </w:p>
    <w:p w:rsidR="00C35789" w:rsidRDefault="00C35789" w:rsidP="00C35789">
      <w:r>
        <w:t>Audit logs</w:t>
      </w:r>
    </w:p>
    <w:p w:rsidR="00C35789" w:rsidRDefault="00C35789" w:rsidP="00C35789"/>
    <w:p w:rsidR="00C35789" w:rsidRPr="00C35789" w:rsidRDefault="00C35789" w:rsidP="00C35789">
      <w:pPr>
        <w:pStyle w:val="Heading1"/>
      </w:pPr>
      <w:r>
        <w:t>Broadsheet Generation</w:t>
      </w:r>
    </w:p>
    <w:p w:rsidR="00D67320" w:rsidRDefault="00C35789" w:rsidP="00D6732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ps-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9" w:rsidRDefault="00D67320" w:rsidP="00D67320">
      <w:pPr>
        <w:pStyle w:val="Heading1"/>
      </w:pPr>
      <w:r>
        <w:lastRenderedPageBreak/>
        <w:t>Course Adviser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tps-c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9" w:rsidRDefault="00030479" w:rsidP="00030479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D67320" w:rsidRDefault="00D67320" w:rsidP="00D67320">
      <w:pPr>
        <w:pStyle w:val="Heading1"/>
      </w:pPr>
      <w:r>
        <w:lastRenderedPageBreak/>
        <w:t>Student’s Registration</w:t>
      </w:r>
    </w:p>
    <w:p w:rsidR="00030479" w:rsidRDefault="00030479" w:rsidP="00030479">
      <w:r>
        <w:t>Easy to use</w:t>
      </w:r>
    </w:p>
    <w:p w:rsidR="00030479" w:rsidRPr="00030479" w:rsidRDefault="00030479" w:rsidP="00030479">
      <w:r>
        <w:t>Accepts registration data from other sourses</w:t>
      </w:r>
    </w:p>
    <w:p w:rsidR="00030479" w:rsidRDefault="00D6732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tps-re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79" w:rsidRDefault="00030479" w:rsidP="00030479">
      <w:r>
        <w:br w:type="page"/>
      </w:r>
    </w:p>
    <w:p w:rsidR="00D67320" w:rsidRDefault="00030479" w:rsidP="00030479">
      <w:pPr>
        <w:pStyle w:val="Heading1"/>
      </w:pPr>
      <w:r>
        <w:lastRenderedPageBreak/>
        <w:t>Other Features</w:t>
      </w:r>
    </w:p>
    <w:p w:rsidR="00030479" w:rsidRDefault="00030479"/>
    <w:p w:rsidR="00030479" w:rsidRDefault="00030479">
      <w:r>
        <w:t>Senate version</w:t>
      </w:r>
    </w:p>
    <w:p w:rsidR="00030479" w:rsidRDefault="00030479">
      <w:r>
        <w:t>GPA computation</w:t>
      </w:r>
    </w:p>
    <w:p w:rsidR="00030479" w:rsidRDefault="00030479">
      <w:r>
        <w:t>Transcripts</w:t>
      </w:r>
    </w:p>
    <w:sectPr w:rsidR="00030479" w:rsidSect="0003047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20"/>
    <w:rsid w:val="00030479"/>
    <w:rsid w:val="00100FB5"/>
    <w:rsid w:val="005157E2"/>
    <w:rsid w:val="00714774"/>
    <w:rsid w:val="00945C86"/>
    <w:rsid w:val="00C35789"/>
    <w:rsid w:val="00D67320"/>
    <w:rsid w:val="00F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0D66"/>
  <w15:chartTrackingRefBased/>
  <w15:docId w15:val="{F7977917-955F-4345-A5AA-9922662B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789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89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7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5789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9DFE-6778-4BB4-8307-3D164B55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2021-09-14T22:41:00Z</dcterms:created>
  <dcterms:modified xsi:type="dcterms:W3CDTF">2021-09-14T23:16:00Z</dcterms:modified>
</cp:coreProperties>
</file>