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77777777" w:rsidR="001F5EE6" w:rsidRPr="0019515E" w:rsidRDefault="001F5EE6" w:rsidP="0010439D">
      <w:pPr>
        <w:spacing w:line="240" w:lineRule="auto"/>
        <w:ind w:firstLine="0"/>
        <w:jc w:val="center"/>
      </w:pPr>
      <w:bookmarkStart w:id="0" w:name="_Hlk201185458"/>
      <w:bookmarkStart w:id="1" w:name="_Hlk516093502"/>
      <w:r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r w:rsidRPr="0019515E">
        <w:rPr>
          <w:sz w:val="24"/>
          <w:szCs w:val="24"/>
        </w:rPr>
        <w:t>Факультет  «Информатика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r w:rsidRPr="0019515E">
        <w:rPr>
          <w:sz w:val="24"/>
          <w:szCs w:val="24"/>
        </w:rPr>
        <w:t>Кафедра  «Программное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«ПОВТиАС»</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r w:rsidRPr="0019515E">
        <w:rPr>
          <w:sz w:val="24"/>
          <w:szCs w:val="24"/>
        </w:rPr>
        <w:t>Ростов-на-Дону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6C5F76">
      <w:pPr>
        <w:spacing w:line="240" w:lineRule="auto"/>
        <w:ind w:right="-1" w:firstLine="0"/>
        <w:jc w:val="center"/>
        <w:rPr>
          <w:b/>
          <w:bCs/>
        </w:rPr>
      </w:pPr>
      <w:r w:rsidRPr="00920429">
        <w:t xml:space="preserve"> </w:t>
      </w:r>
      <w:r w:rsidRPr="009F215D">
        <w:rPr>
          <w:sz w:val="24"/>
          <w:szCs w:val="24"/>
        </w:rPr>
        <w:t>МИНИСТЕРСТВО НАУКИ И ВЫСШЕГО ОБРАЗОВАНИЯ РОССИЙСКОЙ ФЕДЕРАЦИИ</w:t>
      </w:r>
      <w:r w:rsidRPr="009F215D">
        <w:rPr>
          <w:b/>
          <w:sz w:val="24"/>
          <w:szCs w:val="24"/>
        </w:rPr>
        <w:t xml:space="preserve"> </w:t>
      </w:r>
    </w:p>
    <w:p w14:paraId="3743392C" w14:textId="77777777" w:rsidR="00082109" w:rsidRPr="00920429" w:rsidRDefault="003760D3" w:rsidP="006C5F76">
      <w:pPr>
        <w:spacing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6C5F76">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6C5F76">
      <w:pPr>
        <w:spacing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от « 28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sidR="00E72E71">
        <w:rPr>
          <w:sz w:val="24"/>
          <w:szCs w:val="24"/>
        </w:rPr>
        <w:t xml:space="preserve"> </w:t>
      </w:r>
      <w:r w:rsidR="00E72E71" w:rsidRPr="00E72E71">
        <w:rPr>
          <w:sz w:val="24"/>
          <w:szCs w:val="24"/>
        </w:rPr>
        <w:t>«     »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5C7412C3" w:rsidR="004F0992" w:rsidRPr="0004172A" w:rsidRDefault="004F0992" w:rsidP="00DD56BC">
      <w:pPr>
        <w:pStyle w:val="af2"/>
        <w:ind w:firstLine="0"/>
        <w:rPr>
          <w:rStyle w:val="ad"/>
          <w:color w:val="auto"/>
          <w:sz w:val="24"/>
          <w:szCs w:val="20"/>
          <w:u w:val="none"/>
        </w:rPr>
      </w:pPr>
      <w:r w:rsidRPr="0004172A">
        <w:rPr>
          <w:rStyle w:val="ad"/>
          <w:color w:val="auto"/>
          <w:sz w:val="24"/>
          <w:szCs w:val="20"/>
          <w:u w:val="none"/>
        </w:rPr>
        <w:t>Задание на выпускную квалификационную работу</w:t>
      </w:r>
      <w:r w:rsidR="00AE33A4" w:rsidRPr="0004172A">
        <w:rPr>
          <w:rStyle w:val="ad"/>
          <w:color w:val="auto"/>
          <w:sz w:val="24"/>
          <w:szCs w:val="20"/>
          <w:u w:val="none"/>
        </w:rPr>
        <w:t xml:space="preserve">, </w:t>
      </w:r>
      <w:r w:rsidRPr="0004172A">
        <w:rPr>
          <w:rStyle w:val="ad"/>
          <w:color w:val="auto"/>
          <w:sz w:val="24"/>
          <w:szCs w:val="20"/>
          <w:u w:val="none"/>
        </w:rPr>
        <w:t>Ален, Л.Дж.С. Введение в математическую биологию / Л.Дж.С. Ален. – Москва: Мир, 2009. – 320 с.</w:t>
      </w:r>
      <w:r w:rsidR="00AE33A4" w:rsidRPr="0004172A">
        <w:rPr>
          <w:rStyle w:val="ad"/>
          <w:color w:val="auto"/>
          <w:sz w:val="24"/>
          <w:szCs w:val="20"/>
          <w:u w:val="none"/>
        </w:rPr>
        <w:t xml:space="preserve">, </w:t>
      </w:r>
      <w:r w:rsidR="00FB75D9" w:rsidRPr="0004172A">
        <w:rPr>
          <w:rStyle w:val="ad"/>
          <w:color w:val="auto"/>
          <w:sz w:val="24"/>
          <w:szCs w:val="20"/>
          <w:u w:val="none"/>
        </w:rPr>
        <w:t>Воронин, А.А. Математические модели распространения эпидемий /</w:t>
      </w:r>
      <w:r w:rsidR="001756AE" w:rsidRPr="0004172A">
        <w:rPr>
          <w:rStyle w:val="ad"/>
          <w:color w:val="auto"/>
          <w:sz w:val="24"/>
          <w:szCs w:val="20"/>
          <w:u w:val="none"/>
        </w:rPr>
        <w:t xml:space="preserve"> </w:t>
      </w:r>
      <w:r w:rsidR="00FB75D9" w:rsidRPr="0004172A">
        <w:rPr>
          <w:rStyle w:val="ad"/>
          <w:color w:val="auto"/>
          <w:sz w:val="24"/>
          <w:szCs w:val="20"/>
          <w:u w:val="none"/>
        </w:rPr>
        <w:t>А.А. Воронин. – Москва: МГУ, 2019. – 208 с</w:t>
      </w:r>
      <w:r w:rsidR="00AE33A4" w:rsidRPr="0004172A">
        <w:rPr>
          <w:rStyle w:val="ad"/>
          <w:color w:val="auto"/>
          <w:sz w:val="24"/>
          <w:szCs w:val="20"/>
          <w:u w:val="none"/>
        </w:rPr>
        <w:t xml:space="preserve">., </w:t>
      </w:r>
      <w:r w:rsidR="009A1828" w:rsidRPr="0004172A">
        <w:rPr>
          <w:rStyle w:val="ad"/>
          <w:color w:val="auto"/>
          <w:sz w:val="24"/>
          <w:szCs w:val="20"/>
          <w:u w:val="none"/>
        </w:rPr>
        <w:t>Гудман Б. Python и анализ данных / Б. Гудман. – Москва: Диалектика, 2022. – 251 с. – ISBN 978-5-8459-2531-2.</w:t>
      </w:r>
      <w:r w:rsidRPr="0004172A">
        <w:rPr>
          <w:rStyle w:val="ad"/>
          <w:color w:val="auto"/>
          <w:sz w:val="24"/>
          <w:szCs w:val="20"/>
          <w:u w:val="none"/>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6550A3D9" w14:textId="77777777" w:rsidR="003B4347" w:rsidRDefault="003B4347" w:rsidP="00082109">
      <w:pPr>
        <w:spacing w:line="240" w:lineRule="auto"/>
        <w:ind w:firstLine="0"/>
        <w:rPr>
          <w:sz w:val="24"/>
        </w:rPr>
      </w:pPr>
    </w:p>
    <w:p w14:paraId="6B95529D" w14:textId="77777777" w:rsidR="003B4347" w:rsidRDefault="003B4347"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705A966E" w:rsidR="00082109" w:rsidRPr="00920429" w:rsidRDefault="003760D3" w:rsidP="00EB0A96">
      <w:pPr>
        <w:spacing w:line="240" w:lineRule="auto"/>
        <w:ind w:left="-567" w:right="708"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C6291E">
      <w:pPr>
        <w:spacing w:line="240" w:lineRule="auto"/>
        <w:ind w:left="-851" w:right="708" w:firstLine="0"/>
        <w:rPr>
          <w:sz w:val="24"/>
        </w:rPr>
      </w:pPr>
    </w:p>
    <w:p w14:paraId="5DF5B4E8" w14:textId="77777777" w:rsidR="00082109" w:rsidRPr="00920429" w:rsidRDefault="003760D3" w:rsidP="00C6291E">
      <w:pPr>
        <w:spacing w:line="240" w:lineRule="auto"/>
        <w:ind w:left="-567" w:right="708" w:firstLine="0"/>
        <w:rPr>
          <w:sz w:val="24"/>
        </w:rPr>
      </w:pPr>
      <w:r w:rsidRPr="00920429">
        <w:rPr>
          <w:sz w:val="24"/>
        </w:rPr>
        <w:t>Введение:</w:t>
      </w:r>
    </w:p>
    <w:p w14:paraId="362A00C6" w14:textId="1ECA7BD5" w:rsidR="00082109" w:rsidRPr="00920429" w:rsidRDefault="00C901CA" w:rsidP="00C6291E">
      <w:pPr>
        <w:spacing w:line="240" w:lineRule="auto"/>
        <w:ind w:left="-567" w:right="708"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A33434">
        <w:rPr>
          <w:color w:val="000000"/>
          <w:sz w:val="24"/>
        </w:rPr>
        <w:t xml:space="preserve">приведено </w:t>
      </w:r>
      <w:r w:rsidR="003760D3" w:rsidRPr="00920429">
        <w:rPr>
          <w:color w:val="000000"/>
          <w:sz w:val="24"/>
        </w:rPr>
        <w:t>обоснование актуальности темы.</w:t>
      </w:r>
    </w:p>
    <w:p w14:paraId="046C7344" w14:textId="77777777" w:rsidR="00082109" w:rsidRPr="00920429" w:rsidRDefault="00082109" w:rsidP="00C6291E">
      <w:pPr>
        <w:spacing w:line="240" w:lineRule="auto"/>
        <w:ind w:left="-567" w:right="708" w:firstLine="0"/>
        <w:rPr>
          <w:color w:val="000000" w:themeColor="text1"/>
          <w:sz w:val="24"/>
        </w:rPr>
      </w:pPr>
    </w:p>
    <w:p w14:paraId="4F8EA82E" w14:textId="77777777" w:rsidR="00082109" w:rsidRDefault="003760D3" w:rsidP="00C6291E">
      <w:pPr>
        <w:spacing w:line="240" w:lineRule="auto"/>
        <w:ind w:left="-567" w:right="708"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C6291E">
      <w:pPr>
        <w:spacing w:line="240" w:lineRule="auto"/>
        <w:ind w:left="-567" w:right="708"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C6291E">
      <w:pPr>
        <w:spacing w:line="240" w:lineRule="auto"/>
        <w:ind w:left="-567" w:right="708"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C6291E">
      <w:pPr>
        <w:spacing w:line="240" w:lineRule="auto"/>
        <w:ind w:left="-567" w:right="708"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C6291E">
      <w:pPr>
        <w:spacing w:line="240" w:lineRule="auto"/>
        <w:ind w:left="-567" w:right="708"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C6291E">
      <w:pPr>
        <w:spacing w:line="240" w:lineRule="auto"/>
        <w:ind w:left="-567" w:right="708"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C6291E">
      <w:pPr>
        <w:spacing w:line="240" w:lineRule="auto"/>
        <w:ind w:left="-567" w:right="708" w:firstLine="0"/>
        <w:rPr>
          <w:color w:val="000000" w:themeColor="text1"/>
          <w:sz w:val="24"/>
        </w:rPr>
      </w:pPr>
    </w:p>
    <w:p w14:paraId="22046542" w14:textId="77777777" w:rsidR="00082109" w:rsidRPr="00920429" w:rsidRDefault="003760D3" w:rsidP="00C6291E">
      <w:pPr>
        <w:spacing w:line="240" w:lineRule="auto"/>
        <w:ind w:left="-567" w:right="708" w:firstLine="0"/>
        <w:rPr>
          <w:sz w:val="24"/>
        </w:rPr>
      </w:pPr>
      <w:r w:rsidRPr="00920429">
        <w:rPr>
          <w:sz w:val="24"/>
        </w:rPr>
        <w:t>Заключение:</w:t>
      </w:r>
    </w:p>
    <w:p w14:paraId="1F451356" w14:textId="4A38CFD8" w:rsidR="00082109" w:rsidRDefault="00F13EAC" w:rsidP="00C6291E">
      <w:pPr>
        <w:spacing w:line="240" w:lineRule="auto"/>
        <w:ind w:left="-567" w:right="708"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1655ABAA" w14:textId="77777777" w:rsidR="00081ED1" w:rsidRPr="00F13EAC" w:rsidRDefault="00081ED1" w:rsidP="00C6291E">
      <w:pPr>
        <w:spacing w:line="240" w:lineRule="auto"/>
        <w:ind w:left="-851" w:right="708" w:firstLine="0"/>
        <w:rPr>
          <w:sz w:val="24"/>
          <w:szCs w:val="20"/>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518" w:type="dxa"/>
        <w:tblInd w:w="-831" w:type="dxa"/>
        <w:tblLook w:val="01E0" w:firstRow="1" w:lastRow="1" w:firstColumn="1" w:lastColumn="1" w:noHBand="0" w:noVBand="0"/>
      </w:tblPr>
      <w:tblGrid>
        <w:gridCol w:w="3578"/>
        <w:gridCol w:w="2929"/>
        <w:gridCol w:w="4011"/>
      </w:tblGrid>
      <w:tr w:rsidR="00A834D1" w14:paraId="516A5B3A" w14:textId="77777777" w:rsidTr="0004172A">
        <w:trPr>
          <w:trHeight w:val="933"/>
        </w:trPr>
        <w:tc>
          <w:tcPr>
            <w:tcW w:w="3578" w:type="dxa"/>
            <w:shd w:val="clear" w:color="auto" w:fill="auto"/>
          </w:tcPr>
          <w:p w14:paraId="561A73E5" w14:textId="7EEB1CEE" w:rsidR="00082109" w:rsidRPr="007116A0" w:rsidRDefault="0004172A" w:rsidP="00EB0A96">
            <w:pPr>
              <w:spacing w:line="240" w:lineRule="auto"/>
              <w:ind w:left="153" w:firstLine="0"/>
              <w:rPr>
                <w:sz w:val="24"/>
                <w:szCs w:val="24"/>
              </w:rPr>
            </w:pPr>
            <w:r>
              <w:rPr>
                <w:sz w:val="24"/>
                <w:szCs w:val="24"/>
              </w:rPr>
              <w:t xml:space="preserve"> </w:t>
            </w:r>
            <w:r w:rsidR="003760D3" w:rsidRPr="007116A0">
              <w:rPr>
                <w:sz w:val="24"/>
                <w:szCs w:val="24"/>
              </w:rPr>
              <w:t>Руководитель ВКР</w:t>
            </w:r>
          </w:p>
          <w:p w14:paraId="4FDD061C" w14:textId="77777777" w:rsidR="00082109" w:rsidRPr="007116A0" w:rsidRDefault="00082109" w:rsidP="00EB0A96">
            <w:pPr>
              <w:spacing w:line="240" w:lineRule="auto"/>
              <w:ind w:left="153" w:firstLine="0"/>
              <w:rPr>
                <w:sz w:val="24"/>
                <w:szCs w:val="24"/>
              </w:rPr>
            </w:pPr>
          </w:p>
          <w:p w14:paraId="6D404BEB" w14:textId="77777777" w:rsidR="00082109" w:rsidRPr="007116A0" w:rsidRDefault="00082109" w:rsidP="00EB0A96">
            <w:pPr>
              <w:spacing w:line="240" w:lineRule="auto"/>
              <w:ind w:left="153" w:firstLine="0"/>
              <w:rPr>
                <w:sz w:val="24"/>
                <w:szCs w:val="24"/>
              </w:rPr>
            </w:pPr>
          </w:p>
        </w:tc>
        <w:tc>
          <w:tcPr>
            <w:tcW w:w="2929" w:type="dxa"/>
            <w:shd w:val="clear" w:color="auto" w:fill="auto"/>
          </w:tcPr>
          <w:p w14:paraId="56AD57DA" w14:textId="77777777" w:rsidR="00082109" w:rsidRPr="007116A0" w:rsidRDefault="003760D3" w:rsidP="00EB0A96">
            <w:pPr>
              <w:spacing w:line="240" w:lineRule="auto"/>
              <w:ind w:left="153" w:firstLine="0"/>
              <w:rPr>
                <w:sz w:val="24"/>
                <w:szCs w:val="24"/>
              </w:rPr>
            </w:pPr>
            <w:r w:rsidRPr="007116A0">
              <w:rPr>
                <w:sz w:val="24"/>
                <w:szCs w:val="24"/>
              </w:rPr>
              <w:t>___________________</w:t>
            </w:r>
          </w:p>
          <w:p w14:paraId="53102C2C" w14:textId="77777777" w:rsidR="00082109" w:rsidRPr="007116A0" w:rsidRDefault="003760D3" w:rsidP="00EB0A96">
            <w:pPr>
              <w:spacing w:line="200" w:lineRule="atLeast"/>
              <w:ind w:left="153" w:firstLine="0"/>
              <w:jc w:val="center"/>
              <w:rPr>
                <w:sz w:val="24"/>
                <w:szCs w:val="24"/>
                <w:vertAlign w:val="superscript"/>
              </w:rPr>
            </w:pPr>
            <w:r w:rsidRPr="007116A0">
              <w:rPr>
                <w:sz w:val="24"/>
                <w:szCs w:val="24"/>
                <w:vertAlign w:val="superscript"/>
              </w:rPr>
              <w:t xml:space="preserve">подпись, дата                                               </w:t>
            </w:r>
          </w:p>
        </w:tc>
        <w:tc>
          <w:tcPr>
            <w:tcW w:w="4011" w:type="dxa"/>
            <w:shd w:val="clear" w:color="auto" w:fill="auto"/>
          </w:tcPr>
          <w:p w14:paraId="2E7B75FE" w14:textId="77777777" w:rsidR="00082109" w:rsidRPr="007116A0" w:rsidRDefault="00000000" w:rsidP="00EB0A96">
            <w:pPr>
              <w:spacing w:line="240" w:lineRule="auto"/>
              <w:ind w:left="153"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04172A">
        <w:trPr>
          <w:trHeight w:val="627"/>
        </w:trPr>
        <w:tc>
          <w:tcPr>
            <w:tcW w:w="3578" w:type="dxa"/>
            <w:shd w:val="clear" w:color="auto" w:fill="auto"/>
          </w:tcPr>
          <w:p w14:paraId="783AA49F" w14:textId="1CC1C0F0" w:rsidR="00082109" w:rsidRPr="007116A0" w:rsidRDefault="0004172A" w:rsidP="00EB0A96">
            <w:pPr>
              <w:spacing w:line="240" w:lineRule="auto"/>
              <w:ind w:left="153" w:firstLine="0"/>
              <w:rPr>
                <w:sz w:val="24"/>
                <w:szCs w:val="24"/>
              </w:rPr>
            </w:pPr>
            <w:r>
              <w:rPr>
                <w:sz w:val="24"/>
                <w:szCs w:val="24"/>
              </w:rPr>
              <w:t xml:space="preserve"> </w:t>
            </w:r>
            <w:r w:rsidR="003760D3" w:rsidRPr="007116A0">
              <w:rPr>
                <w:sz w:val="24"/>
                <w:szCs w:val="24"/>
              </w:rPr>
              <w:t>Задание принял к исполнению</w:t>
            </w:r>
          </w:p>
        </w:tc>
        <w:tc>
          <w:tcPr>
            <w:tcW w:w="2929" w:type="dxa"/>
            <w:shd w:val="clear" w:color="auto" w:fill="auto"/>
          </w:tcPr>
          <w:p w14:paraId="7CCA5ED2" w14:textId="77777777" w:rsidR="00082109" w:rsidRPr="007116A0" w:rsidRDefault="003760D3" w:rsidP="00EB0A96">
            <w:pPr>
              <w:spacing w:line="240" w:lineRule="auto"/>
              <w:ind w:left="153" w:firstLine="0"/>
              <w:rPr>
                <w:sz w:val="24"/>
                <w:szCs w:val="24"/>
              </w:rPr>
            </w:pPr>
            <w:r w:rsidRPr="007116A0">
              <w:rPr>
                <w:sz w:val="24"/>
                <w:szCs w:val="24"/>
              </w:rPr>
              <w:t>__________________</w:t>
            </w:r>
          </w:p>
          <w:p w14:paraId="7AA49040" w14:textId="77777777" w:rsidR="00082109" w:rsidRPr="007116A0" w:rsidRDefault="003760D3" w:rsidP="00EB0A96">
            <w:pPr>
              <w:spacing w:line="200" w:lineRule="atLeast"/>
              <w:ind w:left="153" w:firstLine="0"/>
              <w:jc w:val="center"/>
              <w:rPr>
                <w:sz w:val="24"/>
                <w:szCs w:val="24"/>
                <w:vertAlign w:val="superscript"/>
              </w:rPr>
            </w:pPr>
            <w:r w:rsidRPr="007116A0">
              <w:rPr>
                <w:sz w:val="24"/>
                <w:szCs w:val="24"/>
                <w:vertAlign w:val="superscript"/>
              </w:rPr>
              <w:t>подпись, дата</w:t>
            </w:r>
          </w:p>
        </w:tc>
        <w:tc>
          <w:tcPr>
            <w:tcW w:w="4011" w:type="dxa"/>
            <w:shd w:val="clear" w:color="auto" w:fill="auto"/>
          </w:tcPr>
          <w:p w14:paraId="163EF218" w14:textId="77777777" w:rsidR="00082109" w:rsidRPr="007116A0" w:rsidRDefault="003760D3" w:rsidP="00EB0A96">
            <w:pPr>
              <w:spacing w:line="240" w:lineRule="auto"/>
              <w:ind w:left="153" w:firstLine="0"/>
              <w:rPr>
                <w:sz w:val="24"/>
                <w:szCs w:val="24"/>
              </w:rPr>
            </w:pPr>
            <w:r>
              <w:rPr>
                <w:sz w:val="24"/>
                <w:szCs w:val="24"/>
              </w:rPr>
              <w:t>Э.Ю. Волкова</w:t>
            </w:r>
          </w:p>
          <w:p w14:paraId="07DA4C87" w14:textId="77777777" w:rsidR="00082109" w:rsidRPr="007116A0" w:rsidRDefault="00082109" w:rsidP="00EB0A96">
            <w:pPr>
              <w:spacing w:line="240" w:lineRule="auto"/>
              <w:ind w:left="153"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7D5572BE" w14:textId="77777777" w:rsidR="001F5964" w:rsidRPr="00920429" w:rsidRDefault="001F5964" w:rsidP="00082109">
      <w:pPr>
        <w:suppressAutoHyphens w:val="0"/>
        <w:spacing w:after="200" w:line="276" w:lineRule="auto"/>
        <w:ind w:firstLine="0"/>
        <w:jc w:val="left"/>
      </w:pPr>
    </w:p>
    <w:p w14:paraId="3D8689A0" w14:textId="0430F2F7" w:rsidR="00082109" w:rsidRPr="005B6CDC" w:rsidRDefault="003760D3" w:rsidP="00710F6F">
      <w:pPr>
        <w:spacing w:after="480"/>
        <w:ind w:firstLine="0"/>
        <w:jc w:val="center"/>
        <w:rPr>
          <w:b/>
          <w:bCs/>
          <w:sz w:val="32"/>
          <w:szCs w:val="32"/>
        </w:rPr>
      </w:pPr>
      <w:r w:rsidRPr="00710F6F">
        <w:rPr>
          <w:b/>
          <w:bCs/>
          <w:sz w:val="32"/>
          <w:szCs w:val="32"/>
        </w:rPr>
        <w:lastRenderedPageBreak/>
        <w:t>А</w:t>
      </w:r>
      <w:r w:rsidR="0004172A" w:rsidRPr="00710F6F">
        <w:rPr>
          <w:b/>
          <w:bCs/>
          <w:sz w:val="32"/>
          <w:szCs w:val="32"/>
        </w:rPr>
        <w:t>ннотация</w:t>
      </w:r>
    </w:p>
    <w:p w14:paraId="6D5A97C3" w14:textId="41211239" w:rsidR="00082109" w:rsidRDefault="003760D3" w:rsidP="00082109">
      <w:r>
        <w:t xml:space="preserve">Отчет включает: страниц </w:t>
      </w:r>
      <w:r w:rsidR="00ED6BBD" w:rsidRPr="00ED6BBD">
        <w:t>–</w:t>
      </w:r>
      <w:r>
        <w:t xml:space="preserve"> </w:t>
      </w:r>
      <w:r w:rsidR="005B6CDC">
        <w:t>9</w:t>
      </w:r>
      <w:r w:rsidR="001D5681">
        <w:t>6</w:t>
      </w:r>
      <w:r>
        <w:t xml:space="preserve">; рисунков </w:t>
      </w:r>
      <w:r w:rsidR="00ED6BBD" w:rsidRPr="00ED6BBD">
        <w:t>–</w:t>
      </w:r>
      <w:r w:rsidR="00F2021B">
        <w:t xml:space="preserve"> </w:t>
      </w:r>
      <w:r w:rsidR="005B6CDC">
        <w:t>52</w:t>
      </w:r>
      <w:r>
        <w:t xml:space="preserve">; таблиц </w:t>
      </w:r>
      <w:r w:rsidR="00ED6BBD" w:rsidRPr="00ED6BBD">
        <w:t>–</w:t>
      </w:r>
      <w:r>
        <w:t xml:space="preserve"> </w:t>
      </w:r>
      <w:r w:rsidR="00EF6AFE">
        <w:t>9</w:t>
      </w:r>
      <w:r>
        <w:t xml:space="preserve">; </w:t>
      </w:r>
      <w:r w:rsidR="00A9346F">
        <w:br/>
      </w:r>
      <w:r>
        <w:t xml:space="preserve">источников </w:t>
      </w:r>
      <w:r w:rsidR="00ED6BBD" w:rsidRPr="00ED6BBD">
        <w:t>–</w:t>
      </w:r>
      <w:r>
        <w:t xml:space="preserve"> 1</w:t>
      </w:r>
      <w:r w:rsidR="00A6529A" w:rsidRPr="00A6529A">
        <w:t>6</w:t>
      </w:r>
      <w:r>
        <w:t xml:space="preserve">; приложений </w:t>
      </w:r>
      <w:r w:rsidR="00ED6BBD" w:rsidRPr="00ED6BBD">
        <w:t>–</w:t>
      </w:r>
      <w:r>
        <w:t xml:space="preserve"> </w:t>
      </w:r>
      <w:r w:rsidR="0078172B">
        <w:t>3</w:t>
      </w:r>
      <w:r w:rsidR="007F55ED">
        <w:t>.</w:t>
      </w:r>
    </w:p>
    <w:p w14:paraId="5C02A2DE" w14:textId="3F180572" w:rsidR="00541A58" w:rsidRPr="008D6DE0" w:rsidRDefault="003760D3" w:rsidP="008D6DE0">
      <w:r w:rsidRPr="006E364A">
        <w:t xml:space="preserve">Цель работы – применение различных </w:t>
      </w:r>
      <w:r w:rsidR="00BE25E6">
        <w:t>математических моделей для прогнозирования развития эпидемиологическ</w:t>
      </w:r>
      <w:r w:rsidR="008D6DE0">
        <w:t>их</w:t>
      </w:r>
      <w:r w:rsidR="00BE25E6">
        <w:t xml:space="preserve"> ситуаци</w:t>
      </w:r>
      <w:r w:rsidR="008D6DE0">
        <w:t>й</w:t>
      </w:r>
      <w:r w:rsidR="00872947">
        <w:t>.</w:t>
      </w:r>
    </w:p>
    <w:p w14:paraId="03A54917" w14:textId="1ECAEE8B" w:rsidR="00F7746D" w:rsidRPr="00003C0A" w:rsidRDefault="00541A58" w:rsidP="00ED6BBD">
      <w:r>
        <w:t xml:space="preserve">Проведен анализ предметной области и реализованы классическая модель </w:t>
      </w:r>
      <w:r>
        <w:rPr>
          <w:lang w:val="en-US"/>
        </w:rPr>
        <w:t>SIR</w:t>
      </w:r>
      <w:r>
        <w:t xml:space="preserve"> и её модификации. Разработано</w:t>
      </w:r>
      <w:r w:rsidRPr="001F5964">
        <w:t xml:space="preserve"> программно</w:t>
      </w:r>
      <w:r>
        <w:t>е</w:t>
      </w:r>
      <w:r w:rsidRPr="001F5964">
        <w:t xml:space="preserve"> </w:t>
      </w:r>
      <w:r>
        <w:t>средство</w:t>
      </w:r>
      <w:r w:rsidRPr="001F5964">
        <w:t xml:space="preserve"> для математического моделирования эпидемиологических процессов</w:t>
      </w:r>
      <w:r>
        <w:t xml:space="preserve">. Сконструированы основные алгоритмы для реализации десктоп-приложения, включая численные методы решения СДУ. </w:t>
      </w:r>
      <w:r w:rsidRPr="001F5964">
        <w:t xml:space="preserve">Представлены </w:t>
      </w:r>
      <w:r>
        <w:t>описания</w:t>
      </w:r>
      <w:r w:rsidRPr="001F5964">
        <w:t xml:space="preserve"> классов и методов</w:t>
      </w:r>
      <w:r>
        <w:t xml:space="preserve"> в табличном и графическом виде.  </w:t>
      </w:r>
      <w:r w:rsidRPr="001F5964">
        <w:t>Пров</w:t>
      </w:r>
      <w:r>
        <w:t>е</w:t>
      </w:r>
      <w:r w:rsidRPr="001F5964">
        <w:t>д</w:t>
      </w:r>
      <w:r>
        <w:t>ено</w:t>
      </w:r>
      <w:r w:rsidRPr="001F5964">
        <w:t xml:space="preserve"> тестирование созданного программного </w:t>
      </w:r>
      <w:r>
        <w:t>средства</w:t>
      </w:r>
      <w:r w:rsidRPr="001F5964">
        <w:t xml:space="preserve"> с целью оценки его соответствия заявленным функциональным требованиям.</w:t>
      </w:r>
    </w:p>
    <w:p w14:paraId="0FB5EF3B" w14:textId="3339EA30" w:rsidR="00082109" w:rsidRPr="00710F6F" w:rsidRDefault="003760D3" w:rsidP="00ED6BBD">
      <w:pPr>
        <w:spacing w:before="480" w:after="480"/>
        <w:ind w:firstLine="0"/>
        <w:jc w:val="center"/>
        <w:rPr>
          <w:b/>
          <w:bCs/>
          <w:sz w:val="32"/>
          <w:szCs w:val="32"/>
          <w:lang w:val="en-US"/>
        </w:rPr>
      </w:pPr>
      <w:r w:rsidRPr="00710F6F">
        <w:rPr>
          <w:b/>
          <w:bCs/>
          <w:sz w:val="32"/>
          <w:szCs w:val="32"/>
          <w:lang w:val="en-US"/>
        </w:rPr>
        <w:t>A</w:t>
      </w:r>
      <w:r w:rsidR="00710F6F" w:rsidRPr="00710F6F">
        <w:rPr>
          <w:b/>
          <w:bCs/>
          <w:sz w:val="32"/>
          <w:szCs w:val="32"/>
          <w:lang w:val="en-US"/>
        </w:rPr>
        <w:t>bstract</w:t>
      </w:r>
    </w:p>
    <w:p w14:paraId="51A76793" w14:textId="661D9D1E" w:rsidR="00BE25E6" w:rsidRPr="007F55ED" w:rsidRDefault="003760D3" w:rsidP="00BE25E6">
      <w:pPr>
        <w:rPr>
          <w:lang w:val="en-US"/>
        </w:rPr>
      </w:pPr>
      <w:r w:rsidRPr="00BE25E6">
        <w:rPr>
          <w:lang w:val="en-US"/>
        </w:rPr>
        <w:t xml:space="preserve">The report includes: pages </w:t>
      </w:r>
      <w:r w:rsidR="00ED6BBD" w:rsidRPr="00ED6BBD">
        <w:rPr>
          <w:lang w:val="en-US"/>
        </w:rPr>
        <w:t>–</w:t>
      </w:r>
      <w:r w:rsidRPr="00BE25E6">
        <w:rPr>
          <w:lang w:val="en-US"/>
        </w:rPr>
        <w:t xml:space="preserve"> </w:t>
      </w:r>
      <w:r w:rsidR="005B6CDC" w:rsidRPr="005B6CDC">
        <w:rPr>
          <w:lang w:val="en-US"/>
        </w:rPr>
        <w:t>9</w:t>
      </w:r>
      <w:r w:rsidR="001D5681" w:rsidRPr="001D5681">
        <w:rPr>
          <w:lang w:val="en-US"/>
        </w:rPr>
        <w:t>6</w:t>
      </w:r>
      <w:r w:rsidRPr="00BE25E6">
        <w:rPr>
          <w:lang w:val="en-US"/>
        </w:rPr>
        <w:t xml:space="preserve">; </w:t>
      </w:r>
      <w:r w:rsidR="00AA34A0" w:rsidRPr="00AA34A0">
        <w:rPr>
          <w:lang w:val="en-US"/>
        </w:rPr>
        <w:t>drawings</w:t>
      </w:r>
      <w:r w:rsidR="00ED6BBD">
        <w:rPr>
          <w:lang w:val="en-US"/>
        </w:rPr>
        <w:t xml:space="preserve"> </w:t>
      </w:r>
      <w:r w:rsidR="00ED6BBD" w:rsidRPr="00ED6BBD">
        <w:rPr>
          <w:lang w:val="en-US"/>
        </w:rPr>
        <w:t>–</w:t>
      </w:r>
      <w:r w:rsidR="00ED6BBD">
        <w:rPr>
          <w:lang w:val="en-US"/>
        </w:rPr>
        <w:t xml:space="preserve"> </w:t>
      </w:r>
      <w:r w:rsidR="005B6CDC" w:rsidRPr="005B6CDC">
        <w:rPr>
          <w:lang w:val="en-US"/>
        </w:rPr>
        <w:t>52</w:t>
      </w:r>
      <w:r w:rsidRPr="00BE25E6">
        <w:rPr>
          <w:lang w:val="en-US"/>
        </w:rPr>
        <w:t xml:space="preserve">; tables </w:t>
      </w:r>
      <w:r w:rsidR="005B6CDC" w:rsidRPr="00ED6BBD">
        <w:rPr>
          <w:lang w:val="en-US"/>
        </w:rPr>
        <w:t>–</w:t>
      </w:r>
      <w:r w:rsidRPr="00BE25E6">
        <w:rPr>
          <w:lang w:val="en-US"/>
        </w:rPr>
        <w:t xml:space="preserve"> </w:t>
      </w:r>
      <w:r w:rsidR="00EF6AFE" w:rsidRPr="00EF6AFE">
        <w:rPr>
          <w:lang w:val="en-US"/>
        </w:rPr>
        <w:t>9</w:t>
      </w:r>
      <w:r w:rsidRPr="00BE25E6">
        <w:rPr>
          <w:lang w:val="en-US"/>
        </w:rPr>
        <w:t xml:space="preserve">; sources </w:t>
      </w:r>
      <w:r w:rsidR="00ED6BBD" w:rsidRPr="00ED6BBD">
        <w:rPr>
          <w:lang w:val="en-US"/>
        </w:rPr>
        <w:t>–</w:t>
      </w:r>
      <w:r w:rsidRPr="00BE25E6">
        <w:rPr>
          <w:lang w:val="en-US"/>
        </w:rPr>
        <w:t xml:space="preserve"> 1</w:t>
      </w:r>
      <w:r w:rsidR="00A6529A">
        <w:rPr>
          <w:lang w:val="en-US"/>
        </w:rPr>
        <w:t>6</w:t>
      </w:r>
      <w:r w:rsidRPr="00BE25E6">
        <w:rPr>
          <w:lang w:val="en-US"/>
        </w:rPr>
        <w:t>;  </w:t>
      </w:r>
      <w:r w:rsidRPr="00BE25E6">
        <w:rPr>
          <w:lang w:val="en-US"/>
        </w:rPr>
        <w:br/>
        <w:t xml:space="preserve">appendices </w:t>
      </w:r>
      <w:r w:rsidR="00ED6BBD" w:rsidRPr="00BD7202">
        <w:rPr>
          <w:lang w:val="en-US"/>
        </w:rPr>
        <w:t>–</w:t>
      </w:r>
      <w:r w:rsidRPr="00BE25E6">
        <w:rPr>
          <w:lang w:val="en-US"/>
        </w:rPr>
        <w:t xml:space="preserve"> </w:t>
      </w:r>
      <w:r w:rsidR="00A6529A">
        <w:rPr>
          <w:lang w:val="en-US"/>
        </w:rPr>
        <w:t>3</w:t>
      </w:r>
      <w:r w:rsidR="007F55ED" w:rsidRPr="007F55ED">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6BD93E29" w:rsidR="001755AA" w:rsidRPr="007A394E" w:rsidRDefault="00C571E8" w:rsidP="007A394E">
      <w:pPr>
        <w:rPr>
          <w:lang w:val="en-US"/>
        </w:rPr>
        <w:sectPr w:rsidR="001755AA" w:rsidRPr="007A394E" w:rsidSect="006C5F76">
          <w:headerReference w:type="default" r:id="rId10"/>
          <w:footerReference w:type="default" r:id="rId11"/>
          <w:headerReference w:type="first" r:id="rId12"/>
          <w:pgSz w:w="11906" w:h="16838"/>
          <w:pgMar w:top="1134" w:right="850" w:bottom="1134" w:left="1418" w:header="708" w:footer="708" w:gutter="0"/>
          <w:cols w:space="708"/>
          <w:docGrid w:linePitch="360"/>
        </w:sectPr>
      </w:pPr>
      <w:r w:rsidRPr="00C571E8">
        <w:rPr>
          <w:lang w:val="en-US"/>
        </w:rPr>
        <w:t>The analysis of the subject area is carried out and the classical SIR model and its modifications are implemented. A software tool for mathematical modeling of epidemiological processes has been developed. The basic algorithms for the implementation of a desktop application, including numerical methods for solving SDU, are constructed. Descriptions of classes and methods are presented in tabular and graphical form.  The created software was tested in order to assess its compliance with the stated functional requirements</w:t>
      </w:r>
      <w:r w:rsidR="003760D3" w:rsidRPr="00C571E8">
        <w:rPr>
          <w:lang w:val="en-US"/>
        </w:rPr>
        <w:t>.</w:t>
      </w:r>
      <w:r w:rsidR="007A394E" w:rsidRPr="007A394E">
        <w:rPr>
          <w:lang w:val="en-US"/>
        </w:rPr>
        <w:t xml:space="preserve"> </w:t>
      </w:r>
    </w:p>
    <w:p w14:paraId="2C4F834F" w14:textId="77777777" w:rsidR="000550B9" w:rsidRPr="00F44F71" w:rsidRDefault="003760D3" w:rsidP="00BD7202">
      <w:pPr>
        <w:suppressAutoHyphens w:val="0"/>
        <w:spacing w:after="48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7F4081AE">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36C4B1A" w:rsidR="000550B9" w:rsidRPr="007D0F63" w:rsidRDefault="00954F4B"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4</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Разраб.</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Провер.</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Pr>
                                    <w:rFonts w:ascii="ISOCPEUR" w:eastAsia="Times New Roman" w:hAnsi="ISOCPEUR"/>
                                    <w:i/>
                                    <w:sz w:val="18"/>
                                    <w:szCs w:val="20"/>
                                    <w:lang w:val="uk-UA" w:eastAsia="ru-RU"/>
                                  </w:rPr>
                                  <w:t xml:space="preserve"> </w:t>
                                </w:r>
                                <w:r w:rsidR="003F7C3D" w:rsidRPr="00710F6F">
                                  <w:rPr>
                                    <w:rFonts w:ascii="Arial" w:eastAsia="Times New Roman" w:hAnsi="Arial" w:cs="Arial"/>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10F6F" w:rsidRDefault="003760D3" w:rsidP="00682470">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2" y="0"/>
                            <a:chExt cx="19997" cy="20000"/>
                          </a:xfrm>
                        </wpg:grpSpPr>
                        <wps:wsp>
                          <wps:cNvPr id="483" name="Rectangle 41"/>
                          <wps:cNvSpPr>
                            <a:spLocks noChangeArrowheads="1"/>
                          </wps:cNvSpPr>
                          <wps:spPr bwMode="auto">
                            <a:xfrm>
                              <a:off x="2" y="0"/>
                              <a:ext cx="8855"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val="uk-UA" w:eastAsia="ru-RU"/>
                                  </w:rPr>
                                  <w:t xml:space="preserve"> </w:t>
                                </w:r>
                                <w:r w:rsidR="003F7C3D" w:rsidRPr="00710F6F">
                                  <w:rPr>
                                    <w:rFonts w:ascii="Arial" w:eastAsia="Times New Roman" w:hAnsi="Arial" w:cs="Arial"/>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710F6F" w:rsidRDefault="003760D3" w:rsidP="000550B9">
                              <w:pPr>
                                <w:suppressAutoHyphens w:val="0"/>
                                <w:spacing w:line="240" w:lineRule="auto"/>
                                <w:ind w:firstLine="0"/>
                                <w:jc w:val="center"/>
                                <w:rPr>
                                  <w:rFonts w:ascii="Arial" w:eastAsia="Times New Roman" w:hAnsi="Arial" w:cs="Arial"/>
                                  <w:i/>
                                  <w:color w:val="FF0000"/>
                                  <w:sz w:val="24"/>
                                  <w:lang w:eastAsia="ru-RU"/>
                                </w:rPr>
                              </w:pPr>
                              <w:r w:rsidRPr="00710F6F">
                                <w:rPr>
                                  <w:rFonts w:ascii="Arial" w:eastAsia="Times New Roman" w:hAnsi="Arial" w:cs="Arial"/>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1F1EB6FD" w:rsidR="000550B9" w:rsidRPr="00557F24" w:rsidRDefault="00557F24"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9</w:t>
                              </w:r>
                              <w:r w:rsidR="00E92E16">
                                <w:rPr>
                                  <w:rFonts w:ascii="Arial" w:eastAsia="Times New Roman" w:hAnsi="Arial" w:cs="Arial"/>
                                  <w:i/>
                                  <w:sz w:val="18"/>
                                  <w:szCs w:val="20"/>
                                  <w:lang w:eastAsia="ru-RU"/>
                                </w:rPr>
                                <w:t>6</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ДГТУ</w:t>
                              </w:r>
                            </w:p>
                            <w:p w14:paraId="784F4D9C"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Кафедра «ПОВТ</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и</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36C4B1A" w:rsidR="000550B9" w:rsidRPr="007D0F63" w:rsidRDefault="00954F4B"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4</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Разраб.</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Провер.</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Pr>
                              <w:rFonts w:ascii="ISOCPEUR" w:eastAsia="Times New Roman" w:hAnsi="ISOCPEUR"/>
                              <w:i/>
                              <w:sz w:val="18"/>
                              <w:szCs w:val="20"/>
                              <w:lang w:val="uk-UA" w:eastAsia="ru-RU"/>
                            </w:rPr>
                            <w:t xml:space="preserve"> </w:t>
                          </w:r>
                          <w:r w:rsidR="003F7C3D" w:rsidRPr="00710F6F">
                            <w:rPr>
                              <w:rFonts w:ascii="Arial" w:eastAsia="Times New Roman" w:hAnsi="Arial" w:cs="Arial"/>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10F6F" w:rsidRDefault="003760D3" w:rsidP="00682470">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origin="2"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left:2;width:8855;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val="uk-UA" w:eastAsia="ru-RU"/>
                            </w:rPr>
                            <w:t xml:space="preserve"> </w:t>
                          </w:r>
                          <w:r w:rsidR="003F7C3D" w:rsidRPr="00710F6F">
                            <w:rPr>
                              <w:rFonts w:ascii="Arial" w:eastAsia="Times New Roman" w:hAnsi="Arial" w:cs="Arial"/>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710F6F" w:rsidRDefault="003760D3" w:rsidP="000550B9">
                        <w:pPr>
                          <w:suppressAutoHyphens w:val="0"/>
                          <w:spacing w:line="240" w:lineRule="auto"/>
                          <w:ind w:firstLine="0"/>
                          <w:jc w:val="center"/>
                          <w:rPr>
                            <w:rFonts w:ascii="Arial" w:eastAsia="Times New Roman" w:hAnsi="Arial" w:cs="Arial"/>
                            <w:i/>
                            <w:color w:val="FF0000"/>
                            <w:sz w:val="24"/>
                            <w:lang w:eastAsia="ru-RU"/>
                          </w:rPr>
                        </w:pPr>
                        <w:r w:rsidRPr="00710F6F">
                          <w:rPr>
                            <w:rFonts w:ascii="Arial" w:eastAsia="Times New Roman" w:hAnsi="Arial" w:cs="Arial"/>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1F1EB6FD" w:rsidR="000550B9" w:rsidRPr="00557F24" w:rsidRDefault="00557F24"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9</w:t>
                        </w:r>
                        <w:r w:rsidR="00E92E16">
                          <w:rPr>
                            <w:rFonts w:ascii="Arial" w:eastAsia="Times New Roman" w:hAnsi="Arial" w:cs="Arial"/>
                            <w:i/>
                            <w:sz w:val="18"/>
                            <w:szCs w:val="20"/>
                            <w:lang w:eastAsia="ru-RU"/>
                          </w:rPr>
                          <w:t>6</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ДГТУ</w:t>
                        </w:r>
                      </w:p>
                      <w:p w14:paraId="784F4D9C"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Кафедра «ПОВТ</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и</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B427991" w14:textId="1D1B062C" w:rsidR="008F07D4" w:rsidRPr="008F07D4" w:rsidRDefault="003760D3">
          <w:pPr>
            <w:pStyle w:val="12"/>
            <w:rPr>
              <w:rFonts w:asciiTheme="minorHAnsi" w:eastAsiaTheme="minorEastAsia" w:hAnsiTheme="minorHAnsi"/>
              <w:b w:val="0"/>
              <w:noProof/>
              <w:kern w:val="2"/>
              <w:sz w:val="24"/>
              <w:szCs w:val="24"/>
              <w:lang w:eastAsia="ru-RU"/>
              <w14:ligatures w14:val="standardContextual"/>
            </w:rPr>
          </w:pPr>
          <w:r w:rsidRPr="008F07D4">
            <w:rPr>
              <w:b w:val="0"/>
            </w:rPr>
            <w:fldChar w:fldCharType="begin"/>
          </w:r>
          <w:r w:rsidRPr="008F07D4">
            <w:rPr>
              <w:b w:val="0"/>
            </w:rPr>
            <w:instrText xml:space="preserve"> TOC \o "1-3" \h \z \u </w:instrText>
          </w:r>
          <w:r w:rsidRPr="008F07D4">
            <w:rPr>
              <w:b w:val="0"/>
            </w:rPr>
            <w:fldChar w:fldCharType="separate"/>
          </w:r>
          <w:hyperlink w:anchor="_Toc201411021" w:history="1">
            <w:r w:rsidR="008F07D4" w:rsidRPr="008F07D4">
              <w:rPr>
                <w:rStyle w:val="ad"/>
                <w:b w:val="0"/>
                <w:noProof/>
              </w:rPr>
              <w:t>Введение</w:t>
            </w:r>
            <w:r w:rsidR="008F07D4" w:rsidRPr="008F07D4">
              <w:rPr>
                <w:b w:val="0"/>
                <w:noProof/>
                <w:webHidden/>
              </w:rPr>
              <w:tab/>
            </w:r>
            <w:r w:rsidR="008F07D4" w:rsidRPr="008F07D4">
              <w:rPr>
                <w:b w:val="0"/>
                <w:noProof/>
                <w:webHidden/>
              </w:rPr>
              <w:fldChar w:fldCharType="begin"/>
            </w:r>
            <w:r w:rsidR="008F07D4" w:rsidRPr="008F07D4">
              <w:rPr>
                <w:b w:val="0"/>
                <w:noProof/>
                <w:webHidden/>
              </w:rPr>
              <w:instrText xml:space="preserve"> PAGEREF _Toc201411021 \h </w:instrText>
            </w:r>
            <w:r w:rsidR="008F07D4" w:rsidRPr="008F07D4">
              <w:rPr>
                <w:b w:val="0"/>
                <w:noProof/>
                <w:webHidden/>
              </w:rPr>
            </w:r>
            <w:r w:rsidR="008F07D4" w:rsidRPr="008F07D4">
              <w:rPr>
                <w:b w:val="0"/>
                <w:noProof/>
                <w:webHidden/>
              </w:rPr>
              <w:fldChar w:fldCharType="separate"/>
            </w:r>
            <w:r w:rsidR="00D065BD">
              <w:rPr>
                <w:b w:val="0"/>
                <w:noProof/>
                <w:webHidden/>
              </w:rPr>
              <w:t>6</w:t>
            </w:r>
            <w:r w:rsidR="008F07D4" w:rsidRPr="008F07D4">
              <w:rPr>
                <w:b w:val="0"/>
                <w:noProof/>
                <w:webHidden/>
              </w:rPr>
              <w:fldChar w:fldCharType="end"/>
            </w:r>
          </w:hyperlink>
        </w:p>
        <w:p w14:paraId="503E9128" w14:textId="0358DA4D"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22" w:history="1">
            <w:r w:rsidRPr="008F07D4">
              <w:rPr>
                <w:rStyle w:val="ad"/>
                <w:rFonts w:cs="Times New Roman"/>
                <w:b w:val="0"/>
                <w:noProof/>
                <w:lang w:eastAsia="ru-RU"/>
              </w:rPr>
              <w:t>1 Математическое моделирование инфекционных заболеваний</w:t>
            </w:r>
            <w:r w:rsidRPr="008F07D4">
              <w:rPr>
                <w:b w:val="0"/>
                <w:noProof/>
                <w:webHidden/>
              </w:rPr>
              <w:tab/>
            </w:r>
            <w:r w:rsidRPr="008F07D4">
              <w:rPr>
                <w:b w:val="0"/>
                <w:noProof/>
                <w:webHidden/>
              </w:rPr>
              <w:fldChar w:fldCharType="begin"/>
            </w:r>
            <w:r w:rsidRPr="008F07D4">
              <w:rPr>
                <w:b w:val="0"/>
                <w:noProof/>
                <w:webHidden/>
              </w:rPr>
              <w:instrText xml:space="preserve"> PAGEREF _Toc201411022 \h </w:instrText>
            </w:r>
            <w:r w:rsidRPr="008F07D4">
              <w:rPr>
                <w:b w:val="0"/>
                <w:noProof/>
                <w:webHidden/>
              </w:rPr>
            </w:r>
            <w:r w:rsidRPr="008F07D4">
              <w:rPr>
                <w:b w:val="0"/>
                <w:noProof/>
                <w:webHidden/>
              </w:rPr>
              <w:fldChar w:fldCharType="separate"/>
            </w:r>
            <w:r w:rsidR="00D065BD">
              <w:rPr>
                <w:b w:val="0"/>
                <w:noProof/>
                <w:webHidden/>
              </w:rPr>
              <w:t>8</w:t>
            </w:r>
            <w:r w:rsidRPr="008F07D4">
              <w:rPr>
                <w:b w:val="0"/>
                <w:noProof/>
                <w:webHidden/>
              </w:rPr>
              <w:fldChar w:fldCharType="end"/>
            </w:r>
          </w:hyperlink>
        </w:p>
        <w:p w14:paraId="0B539170" w14:textId="77AE9E64"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3" w:history="1">
            <w:r w:rsidRPr="008F07D4">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Типы эпидемиологических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_Toc201411023 \h </w:instrText>
            </w:r>
            <w:r w:rsidRPr="008F07D4">
              <w:rPr>
                <w:b w:val="0"/>
                <w:noProof/>
                <w:webHidden/>
              </w:rPr>
            </w:r>
            <w:r w:rsidRPr="008F07D4">
              <w:rPr>
                <w:b w:val="0"/>
                <w:noProof/>
                <w:webHidden/>
              </w:rPr>
              <w:fldChar w:fldCharType="separate"/>
            </w:r>
            <w:r w:rsidR="00D065BD">
              <w:rPr>
                <w:b w:val="0"/>
                <w:noProof/>
                <w:webHidden/>
              </w:rPr>
              <w:t>8</w:t>
            </w:r>
            <w:r w:rsidRPr="008F07D4">
              <w:rPr>
                <w:b w:val="0"/>
                <w:noProof/>
                <w:webHidden/>
              </w:rPr>
              <w:fldChar w:fldCharType="end"/>
            </w:r>
          </w:hyperlink>
        </w:p>
        <w:p w14:paraId="1FFF2A5D" w14:textId="6D8E9EE4"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4" w:history="1">
            <w:r w:rsidRPr="008F07D4">
              <w:rPr>
                <w:rStyle w:val="ad"/>
                <w:b w:val="0"/>
                <w:noProof/>
              </w:rPr>
              <w:t>1.2 Детерминистские популяционные модели</w:t>
            </w:r>
            <w:r w:rsidRPr="008F07D4">
              <w:rPr>
                <w:b w:val="0"/>
                <w:noProof/>
                <w:webHidden/>
              </w:rPr>
              <w:tab/>
            </w:r>
            <w:r w:rsidRPr="008F07D4">
              <w:rPr>
                <w:b w:val="0"/>
                <w:noProof/>
                <w:webHidden/>
              </w:rPr>
              <w:fldChar w:fldCharType="begin"/>
            </w:r>
            <w:r w:rsidRPr="008F07D4">
              <w:rPr>
                <w:b w:val="0"/>
                <w:noProof/>
                <w:webHidden/>
              </w:rPr>
              <w:instrText xml:space="preserve"> PAGEREF _Toc201411024 \h </w:instrText>
            </w:r>
            <w:r w:rsidRPr="008F07D4">
              <w:rPr>
                <w:b w:val="0"/>
                <w:noProof/>
                <w:webHidden/>
              </w:rPr>
            </w:r>
            <w:r w:rsidRPr="008F07D4">
              <w:rPr>
                <w:b w:val="0"/>
                <w:noProof/>
                <w:webHidden/>
              </w:rPr>
              <w:fldChar w:fldCharType="separate"/>
            </w:r>
            <w:r w:rsidR="00D065BD">
              <w:rPr>
                <w:b w:val="0"/>
                <w:noProof/>
                <w:webHidden/>
              </w:rPr>
              <w:t>10</w:t>
            </w:r>
            <w:r w:rsidRPr="008F07D4">
              <w:rPr>
                <w:b w:val="0"/>
                <w:noProof/>
                <w:webHidden/>
              </w:rPr>
              <w:fldChar w:fldCharType="end"/>
            </w:r>
          </w:hyperlink>
        </w:p>
        <w:p w14:paraId="1B08FFDD" w14:textId="234B64B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5" w:history="1">
            <w:r w:rsidRPr="008F07D4">
              <w:rPr>
                <w:rStyle w:val="ad"/>
                <w:b w:val="0"/>
                <w:noProof/>
              </w:rPr>
              <w:t>1.3 Численные методы решения СДУ</w:t>
            </w:r>
            <w:r w:rsidRPr="008F07D4">
              <w:rPr>
                <w:b w:val="0"/>
                <w:noProof/>
                <w:webHidden/>
              </w:rPr>
              <w:tab/>
            </w:r>
            <w:r w:rsidRPr="008F07D4">
              <w:rPr>
                <w:b w:val="0"/>
                <w:noProof/>
                <w:webHidden/>
              </w:rPr>
              <w:fldChar w:fldCharType="begin"/>
            </w:r>
            <w:r w:rsidRPr="008F07D4">
              <w:rPr>
                <w:b w:val="0"/>
                <w:noProof/>
                <w:webHidden/>
              </w:rPr>
              <w:instrText xml:space="preserve"> PAGEREF _Toc201411025 \h </w:instrText>
            </w:r>
            <w:r w:rsidRPr="008F07D4">
              <w:rPr>
                <w:b w:val="0"/>
                <w:noProof/>
                <w:webHidden/>
              </w:rPr>
            </w:r>
            <w:r w:rsidRPr="008F07D4">
              <w:rPr>
                <w:b w:val="0"/>
                <w:noProof/>
                <w:webHidden/>
              </w:rPr>
              <w:fldChar w:fldCharType="separate"/>
            </w:r>
            <w:r w:rsidR="00D065BD">
              <w:rPr>
                <w:b w:val="0"/>
                <w:noProof/>
                <w:webHidden/>
              </w:rPr>
              <w:t>18</w:t>
            </w:r>
            <w:r w:rsidRPr="008F07D4">
              <w:rPr>
                <w:b w:val="0"/>
                <w:noProof/>
                <w:webHidden/>
              </w:rPr>
              <w:fldChar w:fldCharType="end"/>
            </w:r>
          </w:hyperlink>
        </w:p>
        <w:p w14:paraId="434C7F1A" w14:textId="192EEDE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6" w:history="1">
            <w:r w:rsidRPr="008F07D4">
              <w:rPr>
                <w:rStyle w:val="ad"/>
                <w:b w:val="0"/>
                <w:noProof/>
              </w:rPr>
              <w:t>1.4 Существующие аналоги</w:t>
            </w:r>
            <w:r w:rsidRPr="008F07D4">
              <w:rPr>
                <w:b w:val="0"/>
                <w:noProof/>
                <w:webHidden/>
              </w:rPr>
              <w:tab/>
            </w:r>
            <w:r w:rsidRPr="008F07D4">
              <w:rPr>
                <w:b w:val="0"/>
                <w:noProof/>
                <w:webHidden/>
              </w:rPr>
              <w:fldChar w:fldCharType="begin"/>
            </w:r>
            <w:r w:rsidRPr="008F07D4">
              <w:rPr>
                <w:b w:val="0"/>
                <w:noProof/>
                <w:webHidden/>
              </w:rPr>
              <w:instrText xml:space="preserve"> PAGEREF _Toc201411026 \h </w:instrText>
            </w:r>
            <w:r w:rsidRPr="008F07D4">
              <w:rPr>
                <w:b w:val="0"/>
                <w:noProof/>
                <w:webHidden/>
              </w:rPr>
            </w:r>
            <w:r w:rsidRPr="008F07D4">
              <w:rPr>
                <w:b w:val="0"/>
                <w:noProof/>
                <w:webHidden/>
              </w:rPr>
              <w:fldChar w:fldCharType="separate"/>
            </w:r>
            <w:r w:rsidR="00D065BD">
              <w:rPr>
                <w:b w:val="0"/>
                <w:noProof/>
                <w:webHidden/>
              </w:rPr>
              <w:t>21</w:t>
            </w:r>
            <w:r w:rsidRPr="008F07D4">
              <w:rPr>
                <w:b w:val="0"/>
                <w:noProof/>
                <w:webHidden/>
              </w:rPr>
              <w:fldChar w:fldCharType="end"/>
            </w:r>
          </w:hyperlink>
        </w:p>
        <w:p w14:paraId="68B4DCAA" w14:textId="2256E90C"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7" w:history="1">
            <w:r w:rsidRPr="008F07D4">
              <w:rPr>
                <w:rStyle w:val="ad"/>
                <w:b w:val="0"/>
                <w:noProof/>
              </w:rPr>
              <w:t>1.5 Постановка задачи</w:t>
            </w:r>
            <w:r w:rsidRPr="008F07D4">
              <w:rPr>
                <w:b w:val="0"/>
                <w:noProof/>
                <w:webHidden/>
              </w:rPr>
              <w:tab/>
            </w:r>
            <w:r w:rsidRPr="008F07D4">
              <w:rPr>
                <w:b w:val="0"/>
                <w:noProof/>
                <w:webHidden/>
              </w:rPr>
              <w:fldChar w:fldCharType="begin"/>
            </w:r>
            <w:r w:rsidRPr="008F07D4">
              <w:rPr>
                <w:b w:val="0"/>
                <w:noProof/>
                <w:webHidden/>
              </w:rPr>
              <w:instrText xml:space="preserve"> PAGEREF _Toc201411027 \h </w:instrText>
            </w:r>
            <w:r w:rsidRPr="008F07D4">
              <w:rPr>
                <w:b w:val="0"/>
                <w:noProof/>
                <w:webHidden/>
              </w:rPr>
            </w:r>
            <w:r w:rsidRPr="008F07D4">
              <w:rPr>
                <w:b w:val="0"/>
                <w:noProof/>
                <w:webHidden/>
              </w:rPr>
              <w:fldChar w:fldCharType="separate"/>
            </w:r>
            <w:r w:rsidR="00D065BD">
              <w:rPr>
                <w:b w:val="0"/>
                <w:noProof/>
                <w:webHidden/>
              </w:rPr>
              <w:t>25</w:t>
            </w:r>
            <w:r w:rsidRPr="008F07D4">
              <w:rPr>
                <w:b w:val="0"/>
                <w:noProof/>
                <w:webHidden/>
              </w:rPr>
              <w:fldChar w:fldCharType="end"/>
            </w:r>
          </w:hyperlink>
        </w:p>
        <w:p w14:paraId="7D8245E3" w14:textId="68485EA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8" w:history="1">
            <w:r w:rsidRPr="008F07D4">
              <w:rPr>
                <w:rStyle w:val="ad"/>
                <w:b w:val="0"/>
                <w:noProof/>
              </w:rPr>
              <w:t>1.6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_Toc201411028 \h </w:instrText>
            </w:r>
            <w:r w:rsidRPr="008F07D4">
              <w:rPr>
                <w:b w:val="0"/>
                <w:noProof/>
                <w:webHidden/>
              </w:rPr>
            </w:r>
            <w:r w:rsidRPr="008F07D4">
              <w:rPr>
                <w:b w:val="0"/>
                <w:noProof/>
                <w:webHidden/>
              </w:rPr>
              <w:fldChar w:fldCharType="separate"/>
            </w:r>
            <w:r w:rsidR="00D065BD">
              <w:rPr>
                <w:b w:val="0"/>
                <w:noProof/>
                <w:webHidden/>
              </w:rPr>
              <w:t>26</w:t>
            </w:r>
            <w:r w:rsidRPr="008F07D4">
              <w:rPr>
                <w:b w:val="0"/>
                <w:noProof/>
                <w:webHidden/>
              </w:rPr>
              <w:fldChar w:fldCharType="end"/>
            </w:r>
          </w:hyperlink>
        </w:p>
        <w:p w14:paraId="09C01765" w14:textId="32288C9F"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29" w:history="1">
            <w:r w:rsidRPr="008F07D4">
              <w:rPr>
                <w:rStyle w:val="ad"/>
                <w:b w:val="0"/>
                <w:noProof/>
              </w:rPr>
              <w:t>2 Алгоритмическое конструирование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_Toc201411029 \h </w:instrText>
            </w:r>
            <w:r w:rsidRPr="008F07D4">
              <w:rPr>
                <w:b w:val="0"/>
                <w:noProof/>
                <w:webHidden/>
              </w:rPr>
            </w:r>
            <w:r w:rsidRPr="008F07D4">
              <w:rPr>
                <w:b w:val="0"/>
                <w:noProof/>
                <w:webHidden/>
              </w:rPr>
              <w:fldChar w:fldCharType="separate"/>
            </w:r>
            <w:r w:rsidR="00D065BD">
              <w:rPr>
                <w:b w:val="0"/>
                <w:noProof/>
                <w:webHidden/>
              </w:rPr>
              <w:t>27</w:t>
            </w:r>
            <w:r w:rsidRPr="008F07D4">
              <w:rPr>
                <w:b w:val="0"/>
                <w:noProof/>
                <w:webHidden/>
              </w:rPr>
              <w:fldChar w:fldCharType="end"/>
            </w:r>
          </w:hyperlink>
        </w:p>
        <w:p w14:paraId="294E2FF8" w14:textId="679FA19D"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0" w:history="1">
            <w:r w:rsidRPr="008F07D4">
              <w:rPr>
                <w:rStyle w:val="ad"/>
                <w:b w:val="0"/>
                <w:noProof/>
              </w:rPr>
              <w:t>2.1 Структура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_Toc201411030 \h </w:instrText>
            </w:r>
            <w:r w:rsidRPr="008F07D4">
              <w:rPr>
                <w:b w:val="0"/>
                <w:noProof/>
                <w:webHidden/>
              </w:rPr>
            </w:r>
            <w:r w:rsidRPr="008F07D4">
              <w:rPr>
                <w:b w:val="0"/>
                <w:noProof/>
                <w:webHidden/>
              </w:rPr>
              <w:fldChar w:fldCharType="separate"/>
            </w:r>
            <w:r w:rsidR="00D065BD">
              <w:rPr>
                <w:b w:val="0"/>
                <w:noProof/>
                <w:webHidden/>
              </w:rPr>
              <w:t>27</w:t>
            </w:r>
            <w:r w:rsidRPr="008F07D4">
              <w:rPr>
                <w:b w:val="0"/>
                <w:noProof/>
                <w:webHidden/>
              </w:rPr>
              <w:fldChar w:fldCharType="end"/>
            </w:r>
          </w:hyperlink>
        </w:p>
        <w:p w14:paraId="3793125D" w14:textId="6EA1CD0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1" w:history="1">
            <w:r w:rsidRPr="008F07D4">
              <w:rPr>
                <w:rStyle w:val="ad"/>
                <w:b w:val="0"/>
                <w:noProof/>
              </w:rPr>
              <w:t xml:space="preserve">2.2 Загрузка данных из файла </w:t>
            </w:r>
            <w:r w:rsidRPr="008F07D4">
              <w:rPr>
                <w:rStyle w:val="ad"/>
                <w:b w:val="0"/>
                <w:noProof/>
                <w:lang w:val="en-US"/>
              </w:rPr>
              <w:t>csv</w:t>
            </w:r>
            <w:r w:rsidRPr="008F07D4">
              <w:rPr>
                <w:b w:val="0"/>
                <w:noProof/>
                <w:webHidden/>
              </w:rPr>
              <w:tab/>
            </w:r>
            <w:r w:rsidRPr="008F07D4">
              <w:rPr>
                <w:b w:val="0"/>
                <w:noProof/>
                <w:webHidden/>
              </w:rPr>
              <w:fldChar w:fldCharType="begin"/>
            </w:r>
            <w:r w:rsidRPr="008F07D4">
              <w:rPr>
                <w:b w:val="0"/>
                <w:noProof/>
                <w:webHidden/>
              </w:rPr>
              <w:instrText xml:space="preserve"> PAGEREF _Toc201411031 \h </w:instrText>
            </w:r>
            <w:r w:rsidRPr="008F07D4">
              <w:rPr>
                <w:b w:val="0"/>
                <w:noProof/>
                <w:webHidden/>
              </w:rPr>
            </w:r>
            <w:r w:rsidRPr="008F07D4">
              <w:rPr>
                <w:b w:val="0"/>
                <w:noProof/>
                <w:webHidden/>
              </w:rPr>
              <w:fldChar w:fldCharType="separate"/>
            </w:r>
            <w:r w:rsidR="00D065BD">
              <w:rPr>
                <w:b w:val="0"/>
                <w:noProof/>
                <w:webHidden/>
              </w:rPr>
              <w:t>28</w:t>
            </w:r>
            <w:r w:rsidRPr="008F07D4">
              <w:rPr>
                <w:b w:val="0"/>
                <w:noProof/>
                <w:webHidden/>
              </w:rPr>
              <w:fldChar w:fldCharType="end"/>
            </w:r>
          </w:hyperlink>
        </w:p>
        <w:p w14:paraId="20344863" w14:textId="7E2095C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2" w:history="1">
            <w:r w:rsidRPr="008F07D4">
              <w:rPr>
                <w:rStyle w:val="ad"/>
                <w:b w:val="0"/>
                <w:noProof/>
              </w:rPr>
              <w:t>2.3 Экспорт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_Toc201411032 \h </w:instrText>
            </w:r>
            <w:r w:rsidRPr="008F07D4">
              <w:rPr>
                <w:b w:val="0"/>
                <w:noProof/>
                <w:webHidden/>
              </w:rPr>
            </w:r>
            <w:r w:rsidRPr="008F07D4">
              <w:rPr>
                <w:b w:val="0"/>
                <w:noProof/>
                <w:webHidden/>
              </w:rPr>
              <w:fldChar w:fldCharType="separate"/>
            </w:r>
            <w:r w:rsidR="00D065BD">
              <w:rPr>
                <w:b w:val="0"/>
                <w:noProof/>
                <w:webHidden/>
              </w:rPr>
              <w:t>28</w:t>
            </w:r>
            <w:r w:rsidRPr="008F07D4">
              <w:rPr>
                <w:b w:val="0"/>
                <w:noProof/>
                <w:webHidden/>
              </w:rPr>
              <w:fldChar w:fldCharType="end"/>
            </w:r>
          </w:hyperlink>
        </w:p>
        <w:p w14:paraId="10C9C633" w14:textId="2088CEDA"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3" w:history="1">
            <w:r w:rsidRPr="008F07D4">
              <w:rPr>
                <w:rStyle w:val="ad"/>
                <w:b w:val="0"/>
                <w:noProof/>
              </w:rPr>
              <w:t>2.4 Алгоритмы численного решения СДУ</w:t>
            </w:r>
            <w:r w:rsidRPr="008F07D4">
              <w:rPr>
                <w:b w:val="0"/>
                <w:noProof/>
                <w:webHidden/>
              </w:rPr>
              <w:tab/>
            </w:r>
            <w:r w:rsidRPr="008F07D4">
              <w:rPr>
                <w:b w:val="0"/>
                <w:noProof/>
                <w:webHidden/>
              </w:rPr>
              <w:fldChar w:fldCharType="begin"/>
            </w:r>
            <w:r w:rsidRPr="008F07D4">
              <w:rPr>
                <w:b w:val="0"/>
                <w:noProof/>
                <w:webHidden/>
              </w:rPr>
              <w:instrText xml:space="preserve"> PAGEREF _Toc201411033 \h </w:instrText>
            </w:r>
            <w:r w:rsidRPr="008F07D4">
              <w:rPr>
                <w:b w:val="0"/>
                <w:noProof/>
                <w:webHidden/>
              </w:rPr>
            </w:r>
            <w:r w:rsidRPr="008F07D4">
              <w:rPr>
                <w:b w:val="0"/>
                <w:noProof/>
                <w:webHidden/>
              </w:rPr>
              <w:fldChar w:fldCharType="separate"/>
            </w:r>
            <w:r w:rsidR="00D065BD">
              <w:rPr>
                <w:b w:val="0"/>
                <w:noProof/>
                <w:webHidden/>
              </w:rPr>
              <w:t>29</w:t>
            </w:r>
            <w:r w:rsidRPr="008F07D4">
              <w:rPr>
                <w:b w:val="0"/>
                <w:noProof/>
                <w:webHidden/>
              </w:rPr>
              <w:fldChar w:fldCharType="end"/>
            </w:r>
          </w:hyperlink>
        </w:p>
        <w:p w14:paraId="27C549E7" w14:textId="2C30700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4" w:history="1">
            <w:r w:rsidRPr="008F07D4">
              <w:rPr>
                <w:rStyle w:val="ad"/>
                <w:b w:val="0"/>
                <w:noProof/>
              </w:rPr>
              <w:t>2.5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_Toc201411034 \h </w:instrText>
            </w:r>
            <w:r w:rsidRPr="008F07D4">
              <w:rPr>
                <w:b w:val="0"/>
                <w:noProof/>
                <w:webHidden/>
              </w:rPr>
            </w:r>
            <w:r w:rsidRPr="008F07D4">
              <w:rPr>
                <w:b w:val="0"/>
                <w:noProof/>
                <w:webHidden/>
              </w:rPr>
              <w:fldChar w:fldCharType="separate"/>
            </w:r>
            <w:r w:rsidR="00D065BD">
              <w:rPr>
                <w:b w:val="0"/>
                <w:noProof/>
                <w:webHidden/>
              </w:rPr>
              <w:t>31</w:t>
            </w:r>
            <w:r w:rsidRPr="008F07D4">
              <w:rPr>
                <w:b w:val="0"/>
                <w:noProof/>
                <w:webHidden/>
              </w:rPr>
              <w:fldChar w:fldCharType="end"/>
            </w:r>
          </w:hyperlink>
        </w:p>
        <w:p w14:paraId="56B0DF4F" w14:textId="0DD49F39"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35" w:history="1">
            <w:r w:rsidRPr="008F07D4">
              <w:rPr>
                <w:rStyle w:val="ad"/>
                <w:b w:val="0"/>
                <w:noProof/>
              </w:rPr>
              <w:t>3 Программное конструирование</w:t>
            </w:r>
            <w:r w:rsidRPr="008F07D4">
              <w:rPr>
                <w:b w:val="0"/>
                <w:noProof/>
                <w:webHidden/>
              </w:rPr>
              <w:tab/>
            </w:r>
            <w:r w:rsidRPr="008F07D4">
              <w:rPr>
                <w:b w:val="0"/>
                <w:noProof/>
                <w:webHidden/>
              </w:rPr>
              <w:fldChar w:fldCharType="begin"/>
            </w:r>
            <w:r w:rsidRPr="008F07D4">
              <w:rPr>
                <w:b w:val="0"/>
                <w:noProof/>
                <w:webHidden/>
              </w:rPr>
              <w:instrText xml:space="preserve"> PAGEREF _Toc201411035 \h </w:instrText>
            </w:r>
            <w:r w:rsidRPr="008F07D4">
              <w:rPr>
                <w:b w:val="0"/>
                <w:noProof/>
                <w:webHidden/>
              </w:rPr>
            </w:r>
            <w:r w:rsidRPr="008F07D4">
              <w:rPr>
                <w:b w:val="0"/>
                <w:noProof/>
                <w:webHidden/>
              </w:rPr>
              <w:fldChar w:fldCharType="separate"/>
            </w:r>
            <w:r w:rsidR="00D065BD">
              <w:rPr>
                <w:b w:val="0"/>
                <w:noProof/>
                <w:webHidden/>
              </w:rPr>
              <w:t>32</w:t>
            </w:r>
            <w:r w:rsidRPr="008F07D4">
              <w:rPr>
                <w:b w:val="0"/>
                <w:noProof/>
                <w:webHidden/>
              </w:rPr>
              <w:fldChar w:fldCharType="end"/>
            </w:r>
          </w:hyperlink>
        </w:p>
        <w:p w14:paraId="5A73C2F9" w14:textId="3BF87F0E"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6" w:history="1">
            <w:r w:rsidRPr="008F07D4">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Выбор языка программирования и среды разработки</w:t>
            </w:r>
            <w:r w:rsidRPr="008F07D4">
              <w:rPr>
                <w:b w:val="0"/>
                <w:noProof/>
                <w:webHidden/>
              </w:rPr>
              <w:tab/>
            </w:r>
            <w:r w:rsidRPr="008F07D4">
              <w:rPr>
                <w:b w:val="0"/>
                <w:noProof/>
                <w:webHidden/>
              </w:rPr>
              <w:fldChar w:fldCharType="begin"/>
            </w:r>
            <w:r w:rsidRPr="008F07D4">
              <w:rPr>
                <w:b w:val="0"/>
                <w:noProof/>
                <w:webHidden/>
              </w:rPr>
              <w:instrText xml:space="preserve"> PAGEREF _Toc201411036 \h </w:instrText>
            </w:r>
            <w:r w:rsidRPr="008F07D4">
              <w:rPr>
                <w:b w:val="0"/>
                <w:noProof/>
                <w:webHidden/>
              </w:rPr>
            </w:r>
            <w:r w:rsidRPr="008F07D4">
              <w:rPr>
                <w:b w:val="0"/>
                <w:noProof/>
                <w:webHidden/>
              </w:rPr>
              <w:fldChar w:fldCharType="separate"/>
            </w:r>
            <w:r w:rsidR="00D065BD">
              <w:rPr>
                <w:b w:val="0"/>
                <w:noProof/>
                <w:webHidden/>
              </w:rPr>
              <w:t>32</w:t>
            </w:r>
            <w:r w:rsidRPr="008F07D4">
              <w:rPr>
                <w:b w:val="0"/>
                <w:noProof/>
                <w:webHidden/>
              </w:rPr>
              <w:fldChar w:fldCharType="end"/>
            </w:r>
          </w:hyperlink>
        </w:p>
        <w:p w14:paraId="260BAC2A" w14:textId="6D177841"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7" w:history="1">
            <w:r w:rsidRPr="008F07D4">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Используемые библиотеки</w:t>
            </w:r>
            <w:r w:rsidRPr="008F07D4">
              <w:rPr>
                <w:b w:val="0"/>
                <w:noProof/>
                <w:webHidden/>
              </w:rPr>
              <w:tab/>
            </w:r>
            <w:r w:rsidRPr="008F07D4">
              <w:rPr>
                <w:b w:val="0"/>
                <w:noProof/>
                <w:webHidden/>
              </w:rPr>
              <w:fldChar w:fldCharType="begin"/>
            </w:r>
            <w:r w:rsidRPr="008F07D4">
              <w:rPr>
                <w:b w:val="0"/>
                <w:noProof/>
                <w:webHidden/>
              </w:rPr>
              <w:instrText xml:space="preserve"> PAGEREF _Toc201411037 \h </w:instrText>
            </w:r>
            <w:r w:rsidRPr="008F07D4">
              <w:rPr>
                <w:b w:val="0"/>
                <w:noProof/>
                <w:webHidden/>
              </w:rPr>
            </w:r>
            <w:r w:rsidRPr="008F07D4">
              <w:rPr>
                <w:b w:val="0"/>
                <w:noProof/>
                <w:webHidden/>
              </w:rPr>
              <w:fldChar w:fldCharType="separate"/>
            </w:r>
            <w:r w:rsidR="00D065BD">
              <w:rPr>
                <w:b w:val="0"/>
                <w:noProof/>
                <w:webHidden/>
              </w:rPr>
              <w:t>33</w:t>
            </w:r>
            <w:r w:rsidRPr="008F07D4">
              <w:rPr>
                <w:b w:val="0"/>
                <w:noProof/>
                <w:webHidden/>
              </w:rPr>
              <w:fldChar w:fldCharType="end"/>
            </w:r>
          </w:hyperlink>
        </w:p>
        <w:p w14:paraId="28D89BB4" w14:textId="6756295D"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8" w:history="1">
            <w:r w:rsidRPr="008F07D4">
              <w:rPr>
                <w:rStyle w:val="ad"/>
                <w:b w:val="0"/>
                <w:noProof/>
              </w:rPr>
              <w:t>3.3 Основные классы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_Toc201411038 \h </w:instrText>
            </w:r>
            <w:r w:rsidRPr="008F07D4">
              <w:rPr>
                <w:b w:val="0"/>
                <w:noProof/>
                <w:webHidden/>
              </w:rPr>
            </w:r>
            <w:r w:rsidRPr="008F07D4">
              <w:rPr>
                <w:b w:val="0"/>
                <w:noProof/>
                <w:webHidden/>
              </w:rPr>
              <w:fldChar w:fldCharType="separate"/>
            </w:r>
            <w:r w:rsidR="00D065BD">
              <w:rPr>
                <w:b w:val="0"/>
                <w:noProof/>
                <w:webHidden/>
              </w:rPr>
              <w:t>35</w:t>
            </w:r>
            <w:r w:rsidRPr="008F07D4">
              <w:rPr>
                <w:b w:val="0"/>
                <w:noProof/>
                <w:webHidden/>
              </w:rPr>
              <w:fldChar w:fldCharType="end"/>
            </w:r>
          </w:hyperlink>
        </w:p>
        <w:p w14:paraId="18DA1711" w14:textId="652558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9" w:history="1">
            <w:r w:rsidRPr="008F07D4">
              <w:rPr>
                <w:rStyle w:val="ad"/>
                <w:b w:val="0"/>
                <w:noProof/>
              </w:rPr>
              <w:t>3.4 Структура входных и выходных данных</w:t>
            </w:r>
            <w:r w:rsidRPr="008F07D4">
              <w:rPr>
                <w:b w:val="0"/>
                <w:noProof/>
                <w:webHidden/>
              </w:rPr>
              <w:tab/>
            </w:r>
            <w:r w:rsidRPr="008F07D4">
              <w:rPr>
                <w:b w:val="0"/>
                <w:noProof/>
                <w:webHidden/>
              </w:rPr>
              <w:fldChar w:fldCharType="begin"/>
            </w:r>
            <w:r w:rsidRPr="008F07D4">
              <w:rPr>
                <w:b w:val="0"/>
                <w:noProof/>
                <w:webHidden/>
              </w:rPr>
              <w:instrText xml:space="preserve"> PAGEREF _Toc201411039 \h </w:instrText>
            </w:r>
            <w:r w:rsidRPr="008F07D4">
              <w:rPr>
                <w:b w:val="0"/>
                <w:noProof/>
                <w:webHidden/>
              </w:rPr>
            </w:r>
            <w:r w:rsidRPr="008F07D4">
              <w:rPr>
                <w:b w:val="0"/>
                <w:noProof/>
                <w:webHidden/>
              </w:rPr>
              <w:fldChar w:fldCharType="separate"/>
            </w:r>
            <w:r w:rsidR="00D065BD">
              <w:rPr>
                <w:b w:val="0"/>
                <w:noProof/>
                <w:webHidden/>
              </w:rPr>
              <w:t>38</w:t>
            </w:r>
            <w:r w:rsidRPr="008F07D4">
              <w:rPr>
                <w:b w:val="0"/>
                <w:noProof/>
                <w:webHidden/>
              </w:rPr>
              <w:fldChar w:fldCharType="end"/>
            </w:r>
          </w:hyperlink>
        </w:p>
        <w:p w14:paraId="01B3B661" w14:textId="742312FE"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0" w:history="1">
            <w:r w:rsidRPr="008F07D4">
              <w:rPr>
                <w:rStyle w:val="ad"/>
                <w:b w:val="0"/>
                <w:noProof/>
              </w:rPr>
              <w:t>3.5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_Toc201411040 \h </w:instrText>
            </w:r>
            <w:r w:rsidRPr="008F07D4">
              <w:rPr>
                <w:b w:val="0"/>
                <w:noProof/>
                <w:webHidden/>
              </w:rPr>
            </w:r>
            <w:r w:rsidRPr="008F07D4">
              <w:rPr>
                <w:b w:val="0"/>
                <w:noProof/>
                <w:webHidden/>
              </w:rPr>
              <w:fldChar w:fldCharType="separate"/>
            </w:r>
            <w:r w:rsidR="00D065BD">
              <w:rPr>
                <w:b w:val="0"/>
                <w:noProof/>
                <w:webHidden/>
              </w:rPr>
              <w:t>39</w:t>
            </w:r>
            <w:r w:rsidRPr="008F07D4">
              <w:rPr>
                <w:b w:val="0"/>
                <w:noProof/>
                <w:webHidden/>
              </w:rPr>
              <w:fldChar w:fldCharType="end"/>
            </w:r>
          </w:hyperlink>
        </w:p>
        <w:p w14:paraId="66685A7D" w14:textId="3C0906F6"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41" w:history="1">
            <w:r w:rsidRPr="008F07D4">
              <w:rPr>
                <w:rStyle w:val="ad"/>
                <w:b w:val="0"/>
                <w:noProof/>
              </w:rPr>
              <w:t>4 Тестирование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_Toc201411041 \h </w:instrText>
            </w:r>
            <w:r w:rsidRPr="008F07D4">
              <w:rPr>
                <w:b w:val="0"/>
                <w:noProof/>
                <w:webHidden/>
              </w:rPr>
            </w:r>
            <w:r w:rsidRPr="008F07D4">
              <w:rPr>
                <w:b w:val="0"/>
                <w:noProof/>
                <w:webHidden/>
              </w:rPr>
              <w:fldChar w:fldCharType="separate"/>
            </w:r>
            <w:r w:rsidR="00D065BD">
              <w:rPr>
                <w:b w:val="0"/>
                <w:noProof/>
                <w:webHidden/>
              </w:rPr>
              <w:t>40</w:t>
            </w:r>
            <w:r w:rsidRPr="008F07D4">
              <w:rPr>
                <w:b w:val="0"/>
                <w:noProof/>
                <w:webHidden/>
              </w:rPr>
              <w:fldChar w:fldCharType="end"/>
            </w:r>
          </w:hyperlink>
        </w:p>
        <w:p w14:paraId="4C64508B" w14:textId="3FBD888C"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2" w:history="1">
            <w:r w:rsidRPr="008F07D4">
              <w:rPr>
                <w:rStyle w:val="ad"/>
                <w:b w:val="0"/>
                <w:noProof/>
              </w:rPr>
              <w:t>4.1 Описание контрольного тестирования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_Toc201411042 \h </w:instrText>
            </w:r>
            <w:r w:rsidRPr="008F07D4">
              <w:rPr>
                <w:b w:val="0"/>
                <w:noProof/>
                <w:webHidden/>
              </w:rPr>
            </w:r>
            <w:r w:rsidRPr="008F07D4">
              <w:rPr>
                <w:b w:val="0"/>
                <w:noProof/>
                <w:webHidden/>
              </w:rPr>
              <w:fldChar w:fldCharType="separate"/>
            </w:r>
            <w:r w:rsidR="00D065BD">
              <w:rPr>
                <w:b w:val="0"/>
                <w:noProof/>
                <w:webHidden/>
              </w:rPr>
              <w:t>40</w:t>
            </w:r>
            <w:r w:rsidRPr="008F07D4">
              <w:rPr>
                <w:b w:val="0"/>
                <w:noProof/>
                <w:webHidden/>
              </w:rPr>
              <w:fldChar w:fldCharType="end"/>
            </w:r>
          </w:hyperlink>
        </w:p>
        <w:p w14:paraId="3F72BAE4" w14:textId="7A6C15D3"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3" w:history="1">
            <w:r w:rsidRPr="008F07D4">
              <w:rPr>
                <w:rStyle w:val="ad"/>
                <w:b w:val="0"/>
                <w:noProof/>
              </w:rPr>
              <w:t>4.2 Инструкция по использованию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_Toc201411043 \h </w:instrText>
            </w:r>
            <w:r w:rsidRPr="008F07D4">
              <w:rPr>
                <w:b w:val="0"/>
                <w:noProof/>
                <w:webHidden/>
              </w:rPr>
            </w:r>
            <w:r w:rsidRPr="008F07D4">
              <w:rPr>
                <w:b w:val="0"/>
                <w:noProof/>
                <w:webHidden/>
              </w:rPr>
              <w:fldChar w:fldCharType="separate"/>
            </w:r>
            <w:r w:rsidR="00D065BD">
              <w:rPr>
                <w:b w:val="0"/>
                <w:noProof/>
                <w:webHidden/>
              </w:rPr>
              <w:t>45</w:t>
            </w:r>
            <w:r w:rsidRPr="008F07D4">
              <w:rPr>
                <w:b w:val="0"/>
                <w:noProof/>
                <w:webHidden/>
              </w:rPr>
              <w:fldChar w:fldCharType="end"/>
            </w:r>
          </w:hyperlink>
        </w:p>
        <w:p w14:paraId="2F7880DD" w14:textId="520F6162" w:rsidR="008F07D4" w:rsidRDefault="008F07D4">
          <w:pPr>
            <w:pStyle w:val="24"/>
            <w:rPr>
              <w:rStyle w:val="ad"/>
              <w:b w:val="0"/>
              <w:noProof/>
            </w:rPr>
          </w:pPr>
          <w:hyperlink w:anchor="_Toc201411044" w:history="1">
            <w:r w:rsidRPr="008F07D4">
              <w:rPr>
                <w:rStyle w:val="ad"/>
                <w:b w:val="0"/>
                <w:noProof/>
              </w:rPr>
              <w:t>4.3 Описание загрузки данных из файла</w:t>
            </w:r>
            <w:r w:rsidRPr="008F07D4">
              <w:rPr>
                <w:b w:val="0"/>
                <w:noProof/>
                <w:webHidden/>
              </w:rPr>
              <w:tab/>
            </w:r>
            <w:r w:rsidRPr="008F07D4">
              <w:rPr>
                <w:b w:val="0"/>
                <w:noProof/>
                <w:webHidden/>
              </w:rPr>
              <w:fldChar w:fldCharType="begin"/>
            </w:r>
            <w:r w:rsidRPr="008F07D4">
              <w:rPr>
                <w:b w:val="0"/>
                <w:noProof/>
                <w:webHidden/>
              </w:rPr>
              <w:instrText xml:space="preserve"> PAGEREF _Toc201411044 \h </w:instrText>
            </w:r>
            <w:r w:rsidRPr="008F07D4">
              <w:rPr>
                <w:b w:val="0"/>
                <w:noProof/>
                <w:webHidden/>
              </w:rPr>
            </w:r>
            <w:r w:rsidRPr="008F07D4">
              <w:rPr>
                <w:b w:val="0"/>
                <w:noProof/>
                <w:webHidden/>
              </w:rPr>
              <w:fldChar w:fldCharType="separate"/>
            </w:r>
            <w:r w:rsidR="00D065BD">
              <w:rPr>
                <w:b w:val="0"/>
                <w:noProof/>
                <w:webHidden/>
              </w:rPr>
              <w:t>48</w:t>
            </w:r>
            <w:r w:rsidRPr="008F07D4">
              <w:rPr>
                <w:b w:val="0"/>
                <w:noProof/>
                <w:webHidden/>
              </w:rPr>
              <w:fldChar w:fldCharType="end"/>
            </w:r>
          </w:hyperlink>
        </w:p>
        <w:p w14:paraId="2BFCC67D" w14:textId="77777777" w:rsidR="008F07D4" w:rsidRDefault="008F07D4" w:rsidP="008F07D4">
          <w:pPr>
            <w:rPr>
              <w:noProof/>
            </w:rPr>
          </w:pPr>
        </w:p>
        <w:p w14:paraId="075B9F8A" w14:textId="77777777" w:rsidR="008F07D4" w:rsidRDefault="008F07D4" w:rsidP="008F07D4">
          <w:pPr>
            <w:rPr>
              <w:noProof/>
            </w:rPr>
          </w:pPr>
        </w:p>
        <w:p w14:paraId="7511BC75" w14:textId="77777777" w:rsidR="008F07D4" w:rsidRPr="008F07D4" w:rsidRDefault="008F07D4" w:rsidP="008F07D4">
          <w:pPr>
            <w:rPr>
              <w:noProof/>
            </w:rPr>
          </w:pPr>
        </w:p>
        <w:p w14:paraId="3CF4756D" w14:textId="2208D13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5" w:history="1">
            <w:r w:rsidRPr="008F07D4">
              <w:rPr>
                <w:rStyle w:val="ad"/>
                <w:b w:val="0"/>
                <w:noProof/>
              </w:rPr>
              <w:t>4.4 Демонстрация математических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_Toc201411045 \h </w:instrText>
            </w:r>
            <w:r w:rsidRPr="008F07D4">
              <w:rPr>
                <w:b w:val="0"/>
                <w:noProof/>
                <w:webHidden/>
              </w:rPr>
            </w:r>
            <w:r w:rsidRPr="008F07D4">
              <w:rPr>
                <w:b w:val="0"/>
                <w:noProof/>
                <w:webHidden/>
              </w:rPr>
              <w:fldChar w:fldCharType="separate"/>
            </w:r>
            <w:r w:rsidR="00D065BD">
              <w:rPr>
                <w:b w:val="0"/>
                <w:noProof/>
                <w:webHidden/>
              </w:rPr>
              <w:t>52</w:t>
            </w:r>
            <w:r w:rsidRPr="008F07D4">
              <w:rPr>
                <w:b w:val="0"/>
                <w:noProof/>
                <w:webHidden/>
              </w:rPr>
              <w:fldChar w:fldCharType="end"/>
            </w:r>
          </w:hyperlink>
        </w:p>
        <w:p w14:paraId="0949B9F5" w14:textId="3681458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6" w:history="1">
            <w:r w:rsidRPr="008F07D4">
              <w:rPr>
                <w:rStyle w:val="ad"/>
                <w:b w:val="0"/>
                <w:noProof/>
              </w:rPr>
              <w:t>4.5 Анализ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_Toc201411046 \h </w:instrText>
            </w:r>
            <w:r w:rsidRPr="008F07D4">
              <w:rPr>
                <w:b w:val="0"/>
                <w:noProof/>
                <w:webHidden/>
              </w:rPr>
            </w:r>
            <w:r w:rsidRPr="008F07D4">
              <w:rPr>
                <w:b w:val="0"/>
                <w:noProof/>
                <w:webHidden/>
              </w:rPr>
              <w:fldChar w:fldCharType="separate"/>
            </w:r>
            <w:r w:rsidR="00D065BD">
              <w:rPr>
                <w:b w:val="0"/>
                <w:noProof/>
                <w:webHidden/>
              </w:rPr>
              <w:t>64</w:t>
            </w:r>
            <w:r w:rsidRPr="008F07D4">
              <w:rPr>
                <w:b w:val="0"/>
                <w:noProof/>
                <w:webHidden/>
              </w:rPr>
              <w:fldChar w:fldCharType="end"/>
            </w:r>
          </w:hyperlink>
        </w:p>
        <w:p w14:paraId="6C6F99EF" w14:textId="434F23B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7" w:history="1">
            <w:r w:rsidRPr="008F07D4">
              <w:rPr>
                <w:rStyle w:val="ad"/>
                <w:b w:val="0"/>
                <w:noProof/>
              </w:rPr>
              <w:t>4.6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_Toc201411047 \h </w:instrText>
            </w:r>
            <w:r w:rsidRPr="008F07D4">
              <w:rPr>
                <w:b w:val="0"/>
                <w:noProof/>
                <w:webHidden/>
              </w:rPr>
            </w:r>
            <w:r w:rsidRPr="008F07D4">
              <w:rPr>
                <w:b w:val="0"/>
                <w:noProof/>
                <w:webHidden/>
              </w:rPr>
              <w:fldChar w:fldCharType="separate"/>
            </w:r>
            <w:r w:rsidR="00D065BD">
              <w:rPr>
                <w:b w:val="0"/>
                <w:noProof/>
                <w:webHidden/>
              </w:rPr>
              <w:t>65</w:t>
            </w:r>
            <w:r w:rsidRPr="008F07D4">
              <w:rPr>
                <w:b w:val="0"/>
                <w:noProof/>
                <w:webHidden/>
              </w:rPr>
              <w:fldChar w:fldCharType="end"/>
            </w:r>
          </w:hyperlink>
        </w:p>
        <w:p w14:paraId="10714CEE" w14:textId="2582602C" w:rsidR="008F07D4" w:rsidRPr="008F07D4" w:rsidRDefault="008F07D4">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411048" w:history="1">
            <w:r w:rsidRPr="008F07D4">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spacing w:val="-10"/>
                <w:kern w:val="28"/>
              </w:rPr>
              <w:t>Безопасность и экологичность при разработке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_Toc201411048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5A0F789" w14:textId="7EBEA89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9" w:history="1">
            <w:r w:rsidRPr="008F07D4">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Оценка опасности вредных факторов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_Toc201411049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B4541FF" w14:textId="025347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0" w:history="1">
            <w:r w:rsidRPr="008F07D4">
              <w:rPr>
                <w:rStyle w:val="ad"/>
                <w:rFonts w:eastAsia="Times New Roman"/>
                <w:b w:val="0"/>
                <w:noProof/>
                <w:kern w:val="1"/>
              </w:rPr>
              <w:t>5.2 Расчет освещения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_Toc201411050 \h </w:instrText>
            </w:r>
            <w:r w:rsidRPr="008F07D4">
              <w:rPr>
                <w:b w:val="0"/>
                <w:noProof/>
                <w:webHidden/>
              </w:rPr>
            </w:r>
            <w:r w:rsidRPr="008F07D4">
              <w:rPr>
                <w:b w:val="0"/>
                <w:noProof/>
                <w:webHidden/>
              </w:rPr>
              <w:fldChar w:fldCharType="separate"/>
            </w:r>
            <w:r w:rsidR="00D065BD">
              <w:rPr>
                <w:b w:val="0"/>
                <w:noProof/>
                <w:webHidden/>
              </w:rPr>
              <w:t>69</w:t>
            </w:r>
            <w:r w:rsidRPr="008F07D4">
              <w:rPr>
                <w:b w:val="0"/>
                <w:noProof/>
                <w:webHidden/>
              </w:rPr>
              <w:fldChar w:fldCharType="end"/>
            </w:r>
          </w:hyperlink>
        </w:p>
        <w:p w14:paraId="5B01BDCF" w14:textId="3070B57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1" w:history="1">
            <w:r w:rsidRPr="008F07D4">
              <w:rPr>
                <w:rStyle w:val="ad"/>
                <w:rFonts w:eastAsia="Times New Roman" w:cs="Times New Roman"/>
                <w:b w:val="0"/>
                <w:noProof/>
                <w:lang w:eastAsia="ru-RU"/>
              </w:rPr>
              <w:t>5.3 Экологическая обстановка в районе предприятия</w:t>
            </w:r>
            <w:r w:rsidRPr="008F07D4">
              <w:rPr>
                <w:b w:val="0"/>
                <w:noProof/>
                <w:webHidden/>
              </w:rPr>
              <w:tab/>
            </w:r>
            <w:r w:rsidRPr="008F07D4">
              <w:rPr>
                <w:b w:val="0"/>
                <w:noProof/>
                <w:webHidden/>
              </w:rPr>
              <w:fldChar w:fldCharType="begin"/>
            </w:r>
            <w:r w:rsidRPr="008F07D4">
              <w:rPr>
                <w:b w:val="0"/>
                <w:noProof/>
                <w:webHidden/>
              </w:rPr>
              <w:instrText xml:space="preserve"> PAGEREF _Toc201411051 \h </w:instrText>
            </w:r>
            <w:r w:rsidRPr="008F07D4">
              <w:rPr>
                <w:b w:val="0"/>
                <w:noProof/>
                <w:webHidden/>
              </w:rPr>
            </w:r>
            <w:r w:rsidRPr="008F07D4">
              <w:rPr>
                <w:b w:val="0"/>
                <w:noProof/>
                <w:webHidden/>
              </w:rPr>
              <w:fldChar w:fldCharType="separate"/>
            </w:r>
            <w:r w:rsidR="00D065BD">
              <w:rPr>
                <w:b w:val="0"/>
                <w:noProof/>
                <w:webHidden/>
              </w:rPr>
              <w:t>74</w:t>
            </w:r>
            <w:r w:rsidRPr="008F07D4">
              <w:rPr>
                <w:b w:val="0"/>
                <w:noProof/>
                <w:webHidden/>
              </w:rPr>
              <w:fldChar w:fldCharType="end"/>
            </w:r>
          </w:hyperlink>
        </w:p>
        <w:p w14:paraId="6CDB96DF" w14:textId="1C012F29"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2" w:history="1">
            <w:r w:rsidRPr="008F07D4">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_Toc201411052 \h </w:instrText>
            </w:r>
            <w:r w:rsidRPr="008F07D4">
              <w:rPr>
                <w:b w:val="0"/>
                <w:noProof/>
                <w:webHidden/>
              </w:rPr>
            </w:r>
            <w:r w:rsidRPr="008F07D4">
              <w:rPr>
                <w:b w:val="0"/>
                <w:noProof/>
                <w:webHidden/>
              </w:rPr>
              <w:fldChar w:fldCharType="separate"/>
            </w:r>
            <w:r w:rsidR="00D065BD">
              <w:rPr>
                <w:b w:val="0"/>
                <w:noProof/>
                <w:webHidden/>
              </w:rPr>
              <w:t>77</w:t>
            </w:r>
            <w:r w:rsidRPr="008F07D4">
              <w:rPr>
                <w:b w:val="0"/>
                <w:noProof/>
                <w:webHidden/>
              </w:rPr>
              <w:fldChar w:fldCharType="end"/>
            </w:r>
          </w:hyperlink>
        </w:p>
        <w:p w14:paraId="3F37DFB3" w14:textId="3C853DAC"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3" w:history="1">
            <w:r w:rsidRPr="008F07D4">
              <w:rPr>
                <w:rStyle w:val="ad"/>
                <w:b w:val="0"/>
                <w:noProof/>
              </w:rPr>
              <w:t>Заключение</w:t>
            </w:r>
            <w:r w:rsidRPr="008F07D4">
              <w:rPr>
                <w:b w:val="0"/>
                <w:noProof/>
                <w:webHidden/>
              </w:rPr>
              <w:tab/>
            </w:r>
            <w:r w:rsidRPr="008F07D4">
              <w:rPr>
                <w:b w:val="0"/>
                <w:noProof/>
                <w:webHidden/>
              </w:rPr>
              <w:fldChar w:fldCharType="begin"/>
            </w:r>
            <w:r w:rsidRPr="008F07D4">
              <w:rPr>
                <w:b w:val="0"/>
                <w:noProof/>
                <w:webHidden/>
              </w:rPr>
              <w:instrText xml:space="preserve"> PAGEREF _Toc201411053 \h </w:instrText>
            </w:r>
            <w:r w:rsidRPr="008F07D4">
              <w:rPr>
                <w:b w:val="0"/>
                <w:noProof/>
                <w:webHidden/>
              </w:rPr>
            </w:r>
            <w:r w:rsidRPr="008F07D4">
              <w:rPr>
                <w:b w:val="0"/>
                <w:noProof/>
                <w:webHidden/>
              </w:rPr>
              <w:fldChar w:fldCharType="separate"/>
            </w:r>
            <w:r w:rsidR="00D065BD">
              <w:rPr>
                <w:b w:val="0"/>
                <w:noProof/>
                <w:webHidden/>
              </w:rPr>
              <w:t>78</w:t>
            </w:r>
            <w:r w:rsidRPr="008F07D4">
              <w:rPr>
                <w:b w:val="0"/>
                <w:noProof/>
                <w:webHidden/>
              </w:rPr>
              <w:fldChar w:fldCharType="end"/>
            </w:r>
          </w:hyperlink>
        </w:p>
        <w:p w14:paraId="5D8DA513" w14:textId="58E5243F"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4" w:history="1">
            <w:r w:rsidRPr="008F07D4">
              <w:rPr>
                <w:rStyle w:val="ad"/>
                <w:rFonts w:cs="Times New Roman"/>
                <w:b w:val="0"/>
                <w:noProof/>
                <w:lang w:eastAsia="ru-RU"/>
              </w:rPr>
              <w:t>Перечень используемых информационных источников</w:t>
            </w:r>
            <w:r w:rsidRPr="008F07D4">
              <w:rPr>
                <w:b w:val="0"/>
                <w:noProof/>
                <w:webHidden/>
              </w:rPr>
              <w:tab/>
            </w:r>
            <w:r w:rsidRPr="008F07D4">
              <w:rPr>
                <w:b w:val="0"/>
                <w:noProof/>
                <w:webHidden/>
              </w:rPr>
              <w:fldChar w:fldCharType="begin"/>
            </w:r>
            <w:r w:rsidRPr="008F07D4">
              <w:rPr>
                <w:b w:val="0"/>
                <w:noProof/>
                <w:webHidden/>
              </w:rPr>
              <w:instrText xml:space="preserve"> PAGEREF _Toc201411054 \h </w:instrText>
            </w:r>
            <w:r w:rsidRPr="008F07D4">
              <w:rPr>
                <w:b w:val="0"/>
                <w:noProof/>
                <w:webHidden/>
              </w:rPr>
            </w:r>
            <w:r w:rsidRPr="008F07D4">
              <w:rPr>
                <w:b w:val="0"/>
                <w:noProof/>
                <w:webHidden/>
              </w:rPr>
              <w:fldChar w:fldCharType="separate"/>
            </w:r>
            <w:r w:rsidR="00D065BD">
              <w:rPr>
                <w:b w:val="0"/>
                <w:noProof/>
                <w:webHidden/>
              </w:rPr>
              <w:t>79</w:t>
            </w:r>
            <w:r w:rsidRPr="008F07D4">
              <w:rPr>
                <w:b w:val="0"/>
                <w:noProof/>
                <w:webHidden/>
              </w:rPr>
              <w:fldChar w:fldCharType="end"/>
            </w:r>
          </w:hyperlink>
        </w:p>
        <w:p w14:paraId="1E02BBF2" w14:textId="12F50F73"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5" w:history="1">
            <w:r w:rsidRPr="008F07D4">
              <w:rPr>
                <w:rStyle w:val="ad"/>
                <w:rFonts w:eastAsia="Times New Roman"/>
                <w:b w:val="0"/>
                <w:noProof/>
                <w:lang w:eastAsia="ru-RU"/>
              </w:rPr>
              <w:t>Приложение А Техническое задание на программное средство</w:t>
            </w:r>
            <w:r w:rsidRPr="008F07D4">
              <w:rPr>
                <w:b w:val="0"/>
                <w:noProof/>
                <w:webHidden/>
              </w:rPr>
              <w:tab/>
            </w:r>
            <w:r w:rsidRPr="008F07D4">
              <w:rPr>
                <w:b w:val="0"/>
                <w:noProof/>
                <w:webHidden/>
              </w:rPr>
              <w:fldChar w:fldCharType="begin"/>
            </w:r>
            <w:r w:rsidRPr="008F07D4">
              <w:rPr>
                <w:b w:val="0"/>
                <w:noProof/>
                <w:webHidden/>
              </w:rPr>
              <w:instrText xml:space="preserve"> PAGEREF _Toc201411055 \h </w:instrText>
            </w:r>
            <w:r w:rsidRPr="008F07D4">
              <w:rPr>
                <w:b w:val="0"/>
                <w:noProof/>
                <w:webHidden/>
              </w:rPr>
            </w:r>
            <w:r w:rsidRPr="008F07D4">
              <w:rPr>
                <w:b w:val="0"/>
                <w:noProof/>
                <w:webHidden/>
              </w:rPr>
              <w:fldChar w:fldCharType="separate"/>
            </w:r>
            <w:r w:rsidR="00D065BD">
              <w:rPr>
                <w:b w:val="0"/>
                <w:noProof/>
                <w:webHidden/>
              </w:rPr>
              <w:t>81</w:t>
            </w:r>
            <w:r w:rsidRPr="008F07D4">
              <w:rPr>
                <w:b w:val="0"/>
                <w:noProof/>
                <w:webHidden/>
              </w:rPr>
              <w:fldChar w:fldCharType="end"/>
            </w:r>
          </w:hyperlink>
        </w:p>
        <w:p w14:paraId="69F0F7EC" w14:textId="2DB89285"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6" w:history="1">
            <w:r w:rsidRPr="008F07D4">
              <w:rPr>
                <w:rStyle w:val="ad"/>
                <w:rFonts w:cs="Times New Roman"/>
                <w:b w:val="0"/>
                <w:noProof/>
                <w:lang w:eastAsia="ru-RU"/>
              </w:rPr>
              <w:t>Приложение Б Исходный код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_Toc201411056 \h </w:instrText>
            </w:r>
            <w:r w:rsidRPr="008F07D4">
              <w:rPr>
                <w:b w:val="0"/>
                <w:noProof/>
                <w:webHidden/>
              </w:rPr>
            </w:r>
            <w:r w:rsidRPr="008F07D4">
              <w:rPr>
                <w:b w:val="0"/>
                <w:noProof/>
                <w:webHidden/>
              </w:rPr>
              <w:fldChar w:fldCharType="separate"/>
            </w:r>
            <w:r w:rsidR="00D065BD">
              <w:rPr>
                <w:b w:val="0"/>
                <w:noProof/>
                <w:webHidden/>
              </w:rPr>
              <w:t>86</w:t>
            </w:r>
            <w:r w:rsidRPr="008F07D4">
              <w:rPr>
                <w:b w:val="0"/>
                <w:noProof/>
                <w:webHidden/>
              </w:rPr>
              <w:fldChar w:fldCharType="end"/>
            </w:r>
          </w:hyperlink>
        </w:p>
        <w:p w14:paraId="5C63FDBC" w14:textId="0F3314D6"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7" w:history="1">
            <w:r w:rsidRPr="008F07D4">
              <w:rPr>
                <w:rStyle w:val="ad"/>
                <w:rFonts w:eastAsia="Times New Roman"/>
                <w:b w:val="0"/>
                <w:noProof/>
                <w:lang w:eastAsia="ru-RU"/>
              </w:rPr>
              <w:t>Приложение В Протокол предзащиты</w:t>
            </w:r>
            <w:r w:rsidRPr="008F07D4">
              <w:rPr>
                <w:b w:val="0"/>
                <w:noProof/>
                <w:webHidden/>
              </w:rPr>
              <w:tab/>
            </w:r>
            <w:r w:rsidRPr="008F07D4">
              <w:rPr>
                <w:b w:val="0"/>
                <w:noProof/>
                <w:webHidden/>
              </w:rPr>
              <w:fldChar w:fldCharType="begin"/>
            </w:r>
            <w:r w:rsidRPr="008F07D4">
              <w:rPr>
                <w:b w:val="0"/>
                <w:noProof/>
                <w:webHidden/>
              </w:rPr>
              <w:instrText xml:space="preserve"> PAGEREF _Toc201411057 \h </w:instrText>
            </w:r>
            <w:r w:rsidRPr="008F07D4">
              <w:rPr>
                <w:b w:val="0"/>
                <w:noProof/>
                <w:webHidden/>
              </w:rPr>
            </w:r>
            <w:r w:rsidRPr="008F07D4">
              <w:rPr>
                <w:b w:val="0"/>
                <w:noProof/>
                <w:webHidden/>
              </w:rPr>
              <w:fldChar w:fldCharType="separate"/>
            </w:r>
            <w:r w:rsidR="00D065BD">
              <w:rPr>
                <w:b w:val="0"/>
                <w:noProof/>
                <w:webHidden/>
              </w:rPr>
              <w:t>96</w:t>
            </w:r>
            <w:r w:rsidRPr="008F07D4">
              <w:rPr>
                <w:b w:val="0"/>
                <w:noProof/>
                <w:webHidden/>
              </w:rPr>
              <w:fldChar w:fldCharType="end"/>
            </w:r>
          </w:hyperlink>
        </w:p>
        <w:p w14:paraId="6B01CB3E" w14:textId="030A0FCF" w:rsidR="000550B9" w:rsidRDefault="003760D3" w:rsidP="007B36D1">
          <w:pPr>
            <w:suppressAutoHyphens w:val="0"/>
            <w:ind w:firstLine="0"/>
            <w:jc w:val="left"/>
            <w:rPr>
              <w:rFonts w:eastAsia="Times New Roman"/>
              <w:sz w:val="24"/>
              <w:szCs w:val="24"/>
              <w:lang w:eastAsia="ru-RU"/>
            </w:rPr>
          </w:pPr>
          <w:r w:rsidRPr="008F07D4">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411021"/>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7643C812"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w:t>
      </w:r>
      <w:r w:rsidR="00B25DBC" w:rsidRPr="00B25DBC">
        <w:rPr>
          <w:rFonts w:cstheme="minorBidi"/>
          <w:szCs w:val="22"/>
        </w:rPr>
        <w:t xml:space="preserve"> </w:t>
      </w:r>
      <w:r w:rsidR="00B25DBC" w:rsidRPr="00ED6BBD">
        <w:t>–</w:t>
      </w:r>
      <w:r w:rsidR="00B25DBC" w:rsidRPr="00B25DBC">
        <w:rPr>
          <w:rFonts w:cstheme="minorBidi"/>
          <w:szCs w:val="22"/>
        </w:rPr>
        <w:t xml:space="preserve"> </w:t>
      </w:r>
      <w:r w:rsidR="00704776">
        <w:rPr>
          <w:rFonts w:cstheme="minorBidi"/>
          <w:szCs w:val="22"/>
        </w:rPr>
        <w:t>и</w:t>
      </w:r>
      <w:r w:rsidR="003951F5" w:rsidRPr="003951F5">
        <w:rPr>
          <w:rFonts w:cstheme="minorBidi"/>
          <w:szCs w:val="22"/>
        </w:rPr>
        <w:t>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7015A74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w:t>
      </w:r>
      <w:r w:rsidR="007959A9">
        <w:rPr>
          <w:rFonts w:cstheme="minorBidi"/>
          <w:szCs w:val="22"/>
        </w:rPr>
        <w:t>–</w:t>
      </w:r>
      <w:r w:rsidRPr="000D320C">
        <w:rPr>
          <w:rFonts w:cstheme="minorBidi"/>
          <w:szCs w:val="22"/>
        </w:rPr>
        <w:t xml:space="preserve">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15487314"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который использовал их для оценки эффективности различных методов вакцинации от оспы</w:t>
      </w:r>
      <w:r w:rsidR="00006838">
        <w:rPr>
          <w:rFonts w:cstheme="minorBidi"/>
          <w:szCs w:val="22"/>
        </w:rPr>
        <w:t xml:space="preserve"> </w:t>
      </w:r>
      <w:r w:rsidR="00006838" w:rsidRPr="00CB1EE6">
        <w:rPr>
          <w:rFonts w:cstheme="minorBidi"/>
          <w:szCs w:val="22"/>
        </w:rPr>
        <w:t>[</w:t>
      </w:r>
      <w:r w:rsidR="00006838">
        <w:rPr>
          <w:rFonts w:cstheme="minorBidi"/>
          <w:szCs w:val="22"/>
        </w:rPr>
        <w:t>1</w:t>
      </w:r>
      <w:r w:rsidR="00006838" w:rsidRPr="00CB1EE6">
        <w:rPr>
          <w:rFonts w:cstheme="minorBidi"/>
          <w:szCs w:val="22"/>
        </w:rPr>
        <w:t>]</w:t>
      </w:r>
      <w:r w:rsidRPr="00CB1EE6">
        <w:rPr>
          <w:rFonts w:cstheme="minorBidi"/>
          <w:szCs w:val="22"/>
        </w:rPr>
        <w:t>.</w:t>
      </w:r>
      <w:r w:rsidR="00946AF4">
        <w:rPr>
          <w:rFonts w:cstheme="minorBidi"/>
          <w:szCs w:val="22"/>
        </w:rPr>
        <w:t xml:space="preserve"> </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3A470431" w:rsidR="000550B9" w:rsidRPr="00CB1EE6" w:rsidRDefault="003760D3" w:rsidP="000550B9">
      <w:pPr>
        <w:suppressAutoHyphens w:val="0"/>
        <w:ind w:firstLine="708"/>
        <w:rPr>
          <w:rFonts w:cstheme="minorBidi"/>
          <w:szCs w:val="22"/>
        </w:rPr>
      </w:pPr>
      <w:r w:rsidRPr="00CB1EE6">
        <w:rPr>
          <w:rFonts w:cstheme="minorBidi"/>
          <w:szCs w:val="22"/>
        </w:rPr>
        <w:lastRenderedPageBreak/>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r w:rsidR="007959A9">
        <w:rPr>
          <w:rFonts w:cstheme="minorBidi"/>
          <w:szCs w:val="22"/>
        </w:rPr>
        <w:t xml:space="preserve"> </w:t>
      </w:r>
      <w:r w:rsidR="007959A9" w:rsidRPr="00C6793A">
        <w:rPr>
          <w:rFonts w:cstheme="minorBidi"/>
          <w:szCs w:val="22"/>
        </w:rPr>
        <w:t>[</w:t>
      </w:r>
      <w:r w:rsidR="007959A9">
        <w:rPr>
          <w:rFonts w:cstheme="minorBidi"/>
          <w:szCs w:val="22"/>
        </w:rPr>
        <w:t>2</w:t>
      </w:r>
      <w:r w:rsidR="007959A9" w:rsidRPr="00C6793A">
        <w:rPr>
          <w:rFonts w:cstheme="minorBidi"/>
          <w:szCs w:val="22"/>
        </w:rPr>
        <w:t>]</w:t>
      </w:r>
      <w:r w:rsidRPr="00CB1EE6">
        <w:rPr>
          <w:rFonts w:cstheme="minorBidi"/>
          <w:szCs w:val="22"/>
        </w:rPr>
        <w:t>.</w:t>
      </w:r>
      <w:r w:rsidR="0098347D">
        <w:rPr>
          <w:rFonts w:cstheme="minorBidi"/>
          <w:szCs w:val="22"/>
        </w:rPr>
        <w:t xml:space="preserve"> </w:t>
      </w:r>
    </w:p>
    <w:p w14:paraId="1B179D5C" w14:textId="69A7CBFF"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 xml:space="preserve">Susceptible </w:t>
      </w:r>
      <w:r w:rsidR="007959A9">
        <w:rPr>
          <w:rFonts w:cstheme="minorBidi"/>
          <w:szCs w:val="22"/>
        </w:rPr>
        <w:t>–</w:t>
      </w:r>
      <w:r w:rsidRPr="00CB1EE6">
        <w:rPr>
          <w:rFonts w:cstheme="minorBidi"/>
          <w:szCs w:val="22"/>
        </w:rPr>
        <w:t xml:space="preserve"> Infected </w:t>
      </w:r>
      <w:r w:rsidR="007959A9">
        <w:rPr>
          <w:rFonts w:cstheme="minorBidi"/>
          <w:szCs w:val="22"/>
        </w:rPr>
        <w:t>–</w:t>
      </w:r>
      <w:r w:rsidRPr="00CB1EE6">
        <w:rPr>
          <w:rFonts w:cstheme="minorBidi"/>
          <w:szCs w:val="22"/>
        </w:rPr>
        <w:t xml:space="preserve"> Recovered</w:t>
      </w:r>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7959A9">
      <w:pPr>
        <w:pStyle w:val="10"/>
        <w:spacing w:before="480" w:after="480" w:line="240" w:lineRule="auto"/>
        <w:jc w:val="both"/>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411022"/>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411023"/>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5E07D1B4" w:rsidR="000550B9" w:rsidRDefault="003760D3" w:rsidP="000550B9">
      <w:pPr>
        <w:suppressAutoHyphens w:val="0"/>
        <w:rPr>
          <w:rFonts w:cstheme="minorBidi"/>
          <w:bCs/>
        </w:rPr>
      </w:pPr>
      <w:r w:rsidRPr="002A19EC">
        <w:rPr>
          <w:rFonts w:cstheme="minorBidi"/>
          <w:bCs/>
        </w:rPr>
        <w:t xml:space="preserve">Стохастическая модель </w:t>
      </w:r>
      <w:r w:rsidR="007959A9">
        <w:rPr>
          <w:rFonts w:cstheme="minorBidi"/>
          <w:bCs/>
        </w:rPr>
        <w:t>–</w:t>
      </w:r>
      <w:r w:rsidRPr="002A19EC">
        <w:rPr>
          <w:rFonts w:cstheme="minorBidi"/>
          <w:bCs/>
        </w:rPr>
        <w:t xml:space="preserve">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6C29B3C4"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 xml:space="preserve">(противоположна модели стохастической) </w:t>
      </w:r>
      <w:r w:rsidR="007959A9">
        <w:rPr>
          <w:rFonts w:cstheme="minorBidi"/>
          <w:bCs/>
        </w:rPr>
        <w:t>–</w:t>
      </w:r>
      <w:r w:rsidRPr="000C78B7">
        <w:rPr>
          <w:rFonts w:cstheme="minorBidi"/>
          <w:bCs/>
        </w:rPr>
        <w:t xml:space="preserve">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51F4C0EC"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w:t>
      </w:r>
      <w:r w:rsidR="00BD189F">
        <w:rPr>
          <w:rFonts w:cstheme="minorBidi"/>
          <w:bCs/>
        </w:rPr>
        <w:t xml:space="preserve"> </w:t>
      </w:r>
      <w:r w:rsidRPr="002A19EC">
        <w:rPr>
          <w:rFonts w:cstheme="minorBidi"/>
          <w:bCs/>
        </w:rPr>
        <w:lastRenderedPageBreak/>
        <w:t>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411024"/>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6D1F33EE"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5</w:t>
      </w:r>
      <w:r w:rsidR="008171D3" w:rsidRPr="00C6793A">
        <w:rPr>
          <w:rFonts w:cstheme="minorBidi"/>
          <w:szCs w:val="22"/>
        </w:rPr>
        <w:t>]</w:t>
      </w:r>
      <w:r>
        <w:rPr>
          <w:rFonts w:cstheme="minorBidi"/>
          <w:bCs/>
          <w:szCs w:val="22"/>
        </w:rPr>
        <w:t>.</w:t>
      </w:r>
      <w:r w:rsidR="002B2C45">
        <w:rPr>
          <w:rFonts w:cstheme="minorBidi"/>
          <w:bCs/>
          <w:szCs w:val="22"/>
        </w:rPr>
        <w:t xml:space="preserve"> </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FD229C4" w:rsidR="000550B9" w:rsidRPr="008F4228" w:rsidRDefault="003760D3" w:rsidP="008171D3">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6</w:t>
      </w:r>
      <w:r w:rsidR="008171D3" w:rsidRPr="00C6793A">
        <w:rPr>
          <w:rFonts w:cstheme="minorBidi"/>
          <w:szCs w:val="22"/>
        </w:rPr>
        <w:t>]</w:t>
      </w:r>
      <w:r w:rsidR="008171D3" w:rsidRPr="008F4228">
        <w:rPr>
          <w:rFonts w:cstheme="minorBidi"/>
          <w:bCs/>
          <w:szCs w:val="22"/>
        </w:rPr>
        <w:t>.</w:t>
      </w:r>
      <w:r w:rsidR="008171D3">
        <w:rPr>
          <w:rFonts w:cstheme="minorBidi"/>
          <w:bCs/>
          <w:szCs w:val="22"/>
        </w:rPr>
        <w:t xml:space="preserve"> </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3E7CB4">
      <w:pPr>
        <w:suppressAutoHyphens w:val="0"/>
        <w:spacing w:before="240" w:line="240" w:lineRule="auto"/>
        <w:ind w:firstLine="0"/>
        <w:jc w:val="center"/>
        <w:rPr>
          <w:rFonts w:cstheme="minorBidi"/>
          <w:bCs/>
          <w:szCs w:val="22"/>
        </w:rPr>
      </w:pPr>
      <w:r w:rsidRPr="008F4228">
        <w:rPr>
          <w:bCs/>
          <w:noProof/>
          <w:lang w:eastAsia="ru-RU"/>
        </w:rPr>
        <w:drawing>
          <wp:inline distT="0" distB="0" distL="0" distR="0" wp14:anchorId="763A6F42" wp14:editId="0A5A01FC">
            <wp:extent cx="3381375" cy="917800"/>
            <wp:effectExtent l="0" t="0" r="0"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448094" cy="935909"/>
                    </a:xfrm>
                    <a:prstGeom prst="rect">
                      <a:avLst/>
                    </a:prstGeom>
                  </pic:spPr>
                </pic:pic>
              </a:graphicData>
            </a:graphic>
          </wp:inline>
        </w:drawing>
      </w:r>
    </w:p>
    <w:p w14:paraId="2D76300E" w14:textId="77777777" w:rsidR="000550B9" w:rsidRPr="008F4228" w:rsidRDefault="003760D3" w:rsidP="003E7CB4">
      <w:pPr>
        <w:suppressAutoHyphens w:val="0"/>
        <w:spacing w:after="360" w:line="240" w:lineRule="auto"/>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2D9D72B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w:t>
      </w:r>
      <w:r w:rsidR="008171D3" w:rsidRPr="008171D3">
        <w:rPr>
          <w:rFonts w:cstheme="minorBidi"/>
          <w:bCs/>
          <w:szCs w:val="22"/>
        </w:rPr>
        <w:t xml:space="preserve"> </w:t>
      </w:r>
      <w:r w:rsidR="008171D3" w:rsidRPr="002D1225">
        <w:rPr>
          <w:rFonts w:cstheme="minorBidi"/>
          <w:bCs/>
          <w:szCs w:val="22"/>
        </w:rPr>
        <w:t>[</w:t>
      </w:r>
      <w:r w:rsidR="008171D3">
        <w:rPr>
          <w:rFonts w:cstheme="minorBidi"/>
          <w:bCs/>
          <w:szCs w:val="22"/>
        </w:rPr>
        <w:t>7</w:t>
      </w:r>
      <w:r w:rsidR="008171D3" w:rsidRPr="002D1225">
        <w:rPr>
          <w:rFonts w:cstheme="minorBidi"/>
          <w:bCs/>
          <w:szCs w:val="22"/>
        </w:rPr>
        <w:t>]</w:t>
      </w:r>
      <w:r w:rsidRPr="002D1225">
        <w:rPr>
          <w:rFonts w:cstheme="minorBidi"/>
          <w:bCs/>
          <w:szCs w:val="22"/>
        </w:rPr>
        <w:t xml:space="preserve">. </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4358"/>
        <w:gridCol w:w="2728"/>
      </w:tblGrid>
      <w:tr w:rsidR="009B6D4E" w14:paraId="52F93680" w14:textId="77777777" w:rsidTr="002778CF">
        <w:trPr>
          <w:trHeight w:val="2340"/>
        </w:trPr>
        <w:tc>
          <w:tcPr>
            <w:tcW w:w="2615" w:type="dxa"/>
          </w:tcPr>
          <w:p w14:paraId="126A4D84" w14:textId="77777777" w:rsidR="009B6D4E" w:rsidRDefault="009B6D4E" w:rsidP="00AC4408">
            <w:pPr>
              <w:suppressAutoHyphens w:val="0"/>
              <w:ind w:firstLine="0"/>
              <w:rPr>
                <w:rFonts w:cstheme="minorBidi"/>
                <w:bCs/>
                <w:szCs w:val="22"/>
              </w:rPr>
            </w:pPr>
          </w:p>
        </w:tc>
        <w:tc>
          <w:tcPr>
            <w:tcW w:w="4358" w:type="dxa"/>
          </w:tcPr>
          <w:p w14:paraId="132C8404" w14:textId="322758CB"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r>
                  <w:rPr>
                    <w:rFonts w:ascii="Cambria Math" w:hAnsi="Cambria Math" w:cstheme="minorBidi"/>
                    <w:szCs w:val="22"/>
                  </w:rPr>
                  <m:t>,</m:t>
                </m:r>
              </m:oMath>
            </m:oMathPara>
          </w:p>
        </w:tc>
        <w:tc>
          <w:tcPr>
            <w:tcW w:w="2728"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AB13884" w14:textId="68C8D528" w:rsidR="007959A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3E7CB4">
      <w:pPr>
        <w:suppressAutoHyphens w:val="0"/>
        <w:spacing w:line="240" w:lineRule="auto"/>
        <w:ind w:firstLine="0"/>
        <w:jc w:val="center"/>
        <w:rPr>
          <w:rFonts w:cstheme="minorBidi"/>
          <w:bCs/>
          <w:szCs w:val="22"/>
        </w:rPr>
      </w:pPr>
      <w:r w:rsidRPr="002D1225">
        <w:rPr>
          <w:bCs/>
          <w:noProof/>
          <w:lang w:eastAsia="ru-RU"/>
        </w:rPr>
        <w:drawing>
          <wp:inline distT="0" distB="0" distL="0" distR="0" wp14:anchorId="200DFD19" wp14:editId="72BAD214">
            <wp:extent cx="4613147" cy="1752600"/>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5001433" cy="1900115"/>
                    </a:xfrm>
                    <a:prstGeom prst="rect">
                      <a:avLst/>
                    </a:prstGeom>
                  </pic:spPr>
                </pic:pic>
              </a:graphicData>
            </a:graphic>
          </wp:inline>
        </w:drawing>
      </w:r>
    </w:p>
    <w:p w14:paraId="1B816E21" w14:textId="77777777" w:rsidR="000550B9" w:rsidRPr="002D1225" w:rsidRDefault="003760D3" w:rsidP="003E7CB4">
      <w:pPr>
        <w:suppressAutoHyphens w:val="0"/>
        <w:spacing w:after="360" w:line="240" w:lineRule="auto"/>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68"/>
        <w:gridCol w:w="3180"/>
      </w:tblGrid>
      <w:tr w:rsidR="00EE3402" w14:paraId="57C55230" w14:textId="77777777" w:rsidTr="007959A9">
        <w:trPr>
          <w:trHeight w:val="1230"/>
        </w:trPr>
        <w:tc>
          <w:tcPr>
            <w:tcW w:w="3168" w:type="dxa"/>
          </w:tcPr>
          <w:p w14:paraId="5EAA7E81" w14:textId="77777777" w:rsidR="00EE3402" w:rsidRDefault="00EE3402" w:rsidP="00EE3402">
            <w:pPr>
              <w:suppressAutoHyphens w:val="0"/>
              <w:ind w:firstLine="0"/>
              <w:rPr>
                <w:rFonts w:cstheme="minorBidi"/>
                <w:bCs/>
                <w:szCs w:val="22"/>
              </w:rPr>
            </w:pPr>
          </w:p>
        </w:tc>
        <w:tc>
          <w:tcPr>
            <w:tcW w:w="3368" w:type="dxa"/>
          </w:tcPr>
          <w:p w14:paraId="4DC3F8D3" w14:textId="46E07BE6" w:rsidR="007959A9" w:rsidRPr="007F55ED" w:rsidRDefault="00000000" w:rsidP="007959A9">
            <w:pPr>
              <w:suppressAutoHyphens w:val="0"/>
              <w:ind w:firstLine="0"/>
              <w:rPr>
                <w:rFonts w:eastAsiaTheme="minorEastAsia"/>
                <w:bCs/>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qArr>
                    <m:ctrlPr>
                      <w:rPr>
                        <w:rFonts w:ascii="Cambria Math" w:hAnsi="Cambria Math" w:cstheme="minorBidi"/>
                        <w:bCs/>
                      </w:rPr>
                    </m:ctrlPr>
                  </m:e>
                </m:d>
              </m:oMath>
            </m:oMathPara>
          </w:p>
        </w:tc>
        <w:tc>
          <w:tcPr>
            <w:tcW w:w="3180"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1D9D59AC" w14:textId="77777777" w:rsidR="0033401F" w:rsidRDefault="0033401F" w:rsidP="003F5909">
      <w:pPr>
        <w:suppressAutoHyphens w:val="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3E7CB4">
      <w:pPr>
        <w:suppressAutoHyphens w:val="0"/>
        <w:spacing w:line="240" w:lineRule="auto"/>
        <w:ind w:firstLine="0"/>
        <w:jc w:val="center"/>
        <w:rPr>
          <w:rFonts w:cstheme="minorBidi"/>
          <w:bCs/>
          <w:szCs w:val="22"/>
        </w:rPr>
      </w:pPr>
      <w:r w:rsidRPr="0008313D">
        <w:rPr>
          <w:bCs/>
          <w:noProof/>
          <w:lang w:eastAsia="ru-RU"/>
        </w:rPr>
        <w:drawing>
          <wp:inline distT="0" distB="0" distL="0" distR="0" wp14:anchorId="279D7724" wp14:editId="7D41A2E4">
            <wp:extent cx="3543300" cy="1494299"/>
            <wp:effectExtent l="0" t="0" r="0" b="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795958" cy="1600851"/>
                    </a:xfrm>
                    <a:prstGeom prst="rect">
                      <a:avLst/>
                    </a:prstGeom>
                  </pic:spPr>
                </pic:pic>
              </a:graphicData>
            </a:graphic>
          </wp:inline>
        </w:drawing>
      </w:r>
    </w:p>
    <w:p w14:paraId="1F37E73D" w14:textId="77777777" w:rsidR="00AC4408" w:rsidRPr="006378B6" w:rsidRDefault="003760D3" w:rsidP="003E7CB4">
      <w:pPr>
        <w:suppressAutoHyphens w:val="0"/>
        <w:spacing w:after="360" w:line="240" w:lineRule="auto"/>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4724"/>
        <w:gridCol w:w="2477"/>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C6D9E1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 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0246A629"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 xml:space="preserve">азработана в конце XX </w:t>
      </w:r>
      <w:r w:rsidR="007959A9">
        <w:rPr>
          <w:rFonts w:cstheme="minorBidi"/>
          <w:bCs/>
          <w:szCs w:val="22"/>
        </w:rPr>
        <w:t>–</w:t>
      </w:r>
      <w:r w:rsidRPr="008A20D6">
        <w:rPr>
          <w:rFonts w:cstheme="minorBidi"/>
          <w:bCs/>
          <w:szCs w:val="22"/>
        </w:rPr>
        <w:t xml:space="preserve"> начале XXI века на фоне необходимости учитывать карантинные меры в условиях эпидемий</w:t>
      </w:r>
      <w:r w:rsidR="00460241">
        <w:rPr>
          <w:rFonts w:cstheme="minorBidi"/>
          <w:bCs/>
          <w:szCs w:val="22"/>
        </w:rPr>
        <w:t xml:space="preserve">, </w:t>
      </w:r>
      <w:r w:rsidR="00460241">
        <w:rPr>
          <w:rFonts w:cstheme="minorBidi"/>
          <w:bCs/>
          <w:szCs w:val="22"/>
        </w:rPr>
        <w:lastRenderedPageBreak/>
        <w:t xml:space="preserve">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3E7CB4">
      <w:pPr>
        <w:suppressAutoHyphens w:val="0"/>
        <w:spacing w:before="240" w:line="240" w:lineRule="auto"/>
        <w:ind w:firstLine="0"/>
        <w:jc w:val="center"/>
        <w:rPr>
          <w:rFonts w:cstheme="minorBidi"/>
          <w:bCs/>
          <w:szCs w:val="22"/>
        </w:rPr>
      </w:pPr>
      <w:r w:rsidRPr="00984C97">
        <w:rPr>
          <w:bCs/>
          <w:noProof/>
          <w:lang w:eastAsia="ru-RU"/>
        </w:rPr>
        <w:drawing>
          <wp:inline distT="0" distB="0" distL="0" distR="0" wp14:anchorId="49F52461" wp14:editId="56238AC2">
            <wp:extent cx="3745064" cy="907951"/>
            <wp:effectExtent l="0" t="0" r="0" b="6985"/>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200985" cy="1018484"/>
                    </a:xfrm>
                    <a:prstGeom prst="rect">
                      <a:avLst/>
                    </a:prstGeom>
                  </pic:spPr>
                </pic:pic>
              </a:graphicData>
            </a:graphic>
          </wp:inline>
        </w:drawing>
      </w:r>
    </w:p>
    <w:p w14:paraId="3E6E1C73" w14:textId="77777777" w:rsidR="000550B9" w:rsidRPr="00984C97" w:rsidRDefault="003760D3" w:rsidP="0038606D">
      <w:pPr>
        <w:suppressAutoHyphens w:val="0"/>
        <w:spacing w:after="360" w:line="240" w:lineRule="auto"/>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5555"/>
        <w:gridCol w:w="2102"/>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543D4EEC"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3E7CB4">
      <w:pPr>
        <w:suppressAutoHyphens w:val="0"/>
        <w:spacing w:line="240" w:lineRule="auto"/>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331450D1">
            <wp:extent cx="4760595" cy="1400175"/>
            <wp:effectExtent l="0" t="0" r="1905" b="9525"/>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5020686" cy="1476672"/>
                    </a:xfrm>
                    <a:prstGeom prst="rect">
                      <a:avLst/>
                    </a:prstGeom>
                  </pic:spPr>
                </pic:pic>
              </a:graphicData>
            </a:graphic>
          </wp:inline>
        </w:drawing>
      </w:r>
    </w:p>
    <w:p w14:paraId="63B9D561" w14:textId="77777777" w:rsidR="000550B9" w:rsidRPr="005A7284" w:rsidRDefault="003760D3" w:rsidP="0038606D">
      <w:pPr>
        <w:suppressAutoHyphens w:val="0"/>
        <w:spacing w:after="360" w:line="240" w:lineRule="auto"/>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4493"/>
        <w:gridCol w:w="2581"/>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13F09134" w:rsidR="00256F20" w:rsidRPr="0038606D" w:rsidRDefault="00000000" w:rsidP="000550B9">
            <w:pPr>
              <w:suppressAutoHyphens w:val="0"/>
              <w:ind w:firstLine="0"/>
              <w:rPr>
                <w:rFonts w:eastAsiaTheme="minorEastAsia" w:cstheme="minorBidi"/>
                <w:bCs/>
                <w:i/>
                <w:iCs/>
                <w:szCs w:val="22"/>
                <w:lang w:val="en-US"/>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3E7CB4">
      <w:pPr>
        <w:suppressAutoHyphens w:val="0"/>
        <w:spacing w:line="240" w:lineRule="auto"/>
        <w:ind w:firstLine="0"/>
        <w:jc w:val="center"/>
        <w:rPr>
          <w:rFonts w:cstheme="minorBidi"/>
          <w:bCs/>
          <w:szCs w:val="22"/>
        </w:rPr>
      </w:pPr>
      <w:r w:rsidRPr="00067F06">
        <w:rPr>
          <w:bCs/>
          <w:noProof/>
          <w:lang w:eastAsia="ru-RU"/>
        </w:rPr>
        <w:lastRenderedPageBreak/>
        <w:drawing>
          <wp:inline distT="0" distB="0" distL="0" distR="0" wp14:anchorId="08AC994D" wp14:editId="6DFE6027">
            <wp:extent cx="4724400" cy="902318"/>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4855265" cy="927312"/>
                    </a:xfrm>
                    <a:prstGeom prst="rect">
                      <a:avLst/>
                    </a:prstGeom>
                  </pic:spPr>
                </pic:pic>
              </a:graphicData>
            </a:graphic>
          </wp:inline>
        </w:drawing>
      </w:r>
    </w:p>
    <w:p w14:paraId="390FA7ED" w14:textId="77777777" w:rsidR="000550B9" w:rsidRDefault="003760D3" w:rsidP="003E7CB4">
      <w:pPr>
        <w:suppressAutoHyphens w:val="0"/>
        <w:spacing w:after="360" w:line="240" w:lineRule="auto"/>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5826"/>
        <w:gridCol w:w="1980"/>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224DD509" w:rsidR="00F50AD7" w:rsidRPr="00AF153D" w:rsidRDefault="00000000" w:rsidP="000550B9">
            <w:pPr>
              <w:suppressAutoHyphens w:val="0"/>
              <w:ind w:firstLine="0"/>
              <w:rPr>
                <w:rFonts w:eastAsiaTheme="minorEastAsia" w:cstheme="minorBidi"/>
                <w:bCs/>
                <w:iCs/>
                <w:szCs w:val="22"/>
              </w:rPr>
            </w:pPr>
            <m:oMathPara>
              <m:oMathParaPr>
                <m:jc m:val="center"/>
              </m:oMathParaPr>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r>
                      <w:rPr>
                        <w:rFonts w:ascii="Cambria Math" w:hAnsi="Cambria Math" w:cstheme="minorBidi"/>
                        <w:szCs w:val="22"/>
                      </w:rPr>
                      <m:t>,</m:t>
                    </m: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3E7CB4">
      <w:pPr>
        <w:suppressAutoHyphens w:val="0"/>
        <w:spacing w:line="240" w:lineRule="auto"/>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B583155">
            <wp:extent cx="6145945" cy="1152525"/>
            <wp:effectExtent l="0" t="0" r="7620" b="0"/>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385978" cy="1197537"/>
                    </a:xfrm>
                    <a:prstGeom prst="rect">
                      <a:avLst/>
                    </a:prstGeom>
                  </pic:spPr>
                </pic:pic>
              </a:graphicData>
            </a:graphic>
          </wp:inline>
        </w:drawing>
      </w:r>
    </w:p>
    <w:p w14:paraId="3C5B91C5" w14:textId="6BBE9C7B" w:rsidR="002021CE" w:rsidRPr="002021CE" w:rsidRDefault="002021CE" w:rsidP="003E7CB4">
      <w:pPr>
        <w:suppressAutoHyphens w:val="0"/>
        <w:spacing w:after="360" w:line="240" w:lineRule="auto"/>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t>Особенностью данной модели является комплексный учет многостадийности эпидемиологического процесса и соответствующих 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1943"/>
        <w:gridCol w:w="5416"/>
        <w:gridCol w:w="2165"/>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023CBC25"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0683194A"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 xml:space="preserve">β </w:t>
      </w:r>
      <w:r w:rsidR="007959A9">
        <w:rPr>
          <w:rFonts w:cstheme="minorBidi"/>
          <w:bCs/>
          <w:szCs w:val="22"/>
        </w:rPr>
        <w:t>–</w:t>
      </w:r>
      <w:r w:rsidRPr="00735244">
        <w:rPr>
          <w:rFonts w:cstheme="minorBidi"/>
          <w:bCs/>
          <w:szCs w:val="22"/>
        </w:rPr>
        <w:t xml:space="preserve"> скорость заражения;</w:t>
      </w:r>
    </w:p>
    <w:p w14:paraId="67410A6C" w14:textId="06BA2E22"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w:t>
      </w:r>
      <w:r w:rsidR="007959A9">
        <w:rPr>
          <w:rFonts w:cstheme="minorBidi"/>
          <w:bCs/>
          <w:szCs w:val="22"/>
        </w:rPr>
        <w:t>–</w:t>
      </w:r>
      <w:r w:rsidRPr="00735244">
        <w:rPr>
          <w:rFonts w:cstheme="minorBidi"/>
          <w:bCs/>
          <w:szCs w:val="22"/>
        </w:rPr>
        <w:t xml:space="preserve"> скорость перехода между стадиями инфекции;</w:t>
      </w:r>
    </w:p>
    <w:p w14:paraId="7A3101C8" w14:textId="24B55EFF"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 xml:space="preserve">γ </w:t>
      </w:r>
      <w:r w:rsidR="007959A9">
        <w:rPr>
          <w:rFonts w:cstheme="minorBidi"/>
          <w:bCs/>
          <w:szCs w:val="22"/>
        </w:rPr>
        <w:t>–</w:t>
      </w:r>
      <w:r w:rsidRPr="00735244">
        <w:rPr>
          <w:rFonts w:cstheme="minorBidi"/>
          <w:bCs/>
          <w:szCs w:val="22"/>
        </w:rPr>
        <w:t xml:space="preserve">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2" w:name="_Toc201411025"/>
      <w:r>
        <w:rPr>
          <w:rFonts w:cstheme="minorBidi"/>
          <w:b/>
          <w:szCs w:val="22"/>
        </w:rPr>
        <w:lastRenderedPageBreak/>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12D0CFE2"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658C01C6" w14:textId="0E6FE72B" w:rsidR="00BC2313" w:rsidRDefault="00AB0227" w:rsidP="00BC2313">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7F851994" w14:textId="6D475B71"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 xml:space="preserve">может быть адаптирован для решения систем </w:t>
      </w:r>
      <w:r w:rsidRPr="00081FEE">
        <w:rPr>
          <w:rFonts w:eastAsiaTheme="minorEastAsia" w:cstheme="minorBidi"/>
          <w:bCs/>
        </w:rPr>
        <w:lastRenderedPageBreak/>
        <w:t>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539"/>
        <w:gridCol w:w="3011"/>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3A8D7923"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47C11C37" w:rsidR="00EE77A6" w:rsidRDefault="00EE77A6" w:rsidP="00EE77A6">
      <w:pPr>
        <w:suppressAutoHyphens w:val="0"/>
        <w:rPr>
          <w:rFonts w:eastAsiaTheme="minorEastAsia" w:cstheme="minorBidi"/>
          <w:bCs/>
        </w:rPr>
      </w:pPr>
      <w:r>
        <w:rPr>
          <w:rFonts w:eastAsiaTheme="minorEastAsia" w:cstheme="minorBidi"/>
          <w:bCs/>
        </w:rPr>
        <w:t xml:space="preserve">Тогда метод Эйлера для системы примет вид, представленный в </w:t>
      </w:r>
      <w:r w:rsidR="00BA50B4" w:rsidRPr="00003C0A">
        <w:rPr>
          <w:rFonts w:eastAsiaTheme="minorEastAsia" w:cstheme="minorBidi"/>
          <w:bCs/>
        </w:rPr>
        <w:br/>
      </w:r>
      <w:r>
        <w:rPr>
          <w:rFonts w:eastAsiaTheme="minorEastAsia" w:cstheme="minorBidi"/>
          <w:bCs/>
        </w:rPr>
        <w:t>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rsidRPr="00D85B2C"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44B76F51" w:rsidR="00EE77A6" w:rsidRPr="008B509D"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 xml:space="preserve">n+1,i </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n,i</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d>
                  <m:dPr>
                    <m:ctrlPr>
                      <w:rPr>
                        <w:rFonts w:ascii="Cambria Math" w:eastAsiaTheme="minorEastAsia" w:hAnsi="Cambria Math" w:cstheme="minorBidi"/>
                        <w:i/>
                        <w:lang w:val="en-US"/>
                      </w:rPr>
                    </m:ctrlPr>
                  </m:dPr>
                  <m:e>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n,1</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n,2</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n,m</m:t>
                        </m:r>
                      </m:sub>
                    </m:sSub>
                  </m:e>
                </m:d>
                <m:r>
                  <w:rPr>
                    <w:rFonts w:ascii="Cambria Math" w:eastAsiaTheme="minorEastAsia" w:hAnsi="Cambria Math" w:cstheme="minorBidi"/>
                    <w:lang w:val="en-US"/>
                  </w:rPr>
                  <m:t>,</m:t>
                </m:r>
              </m:oMath>
            </m:oMathPara>
          </w:p>
        </w:tc>
        <w:tc>
          <w:tcPr>
            <w:tcW w:w="730" w:type="dxa"/>
            <w:vAlign w:val="center"/>
          </w:tcPr>
          <w:p w14:paraId="6C3215F5" w14:textId="7791F3E8" w:rsidR="00EE77A6" w:rsidRPr="00D85B2C" w:rsidRDefault="00EE77A6" w:rsidP="00EE77A6">
            <w:pPr>
              <w:suppressAutoHyphens w:val="0"/>
              <w:ind w:firstLine="0"/>
              <w:jc w:val="right"/>
              <w:rPr>
                <w:rFonts w:eastAsiaTheme="minorEastAsia" w:cstheme="minorBidi"/>
                <w:bCs/>
                <w:lang w:val="en-US"/>
              </w:rPr>
            </w:pPr>
            <w:r w:rsidRPr="00D85B2C">
              <w:rPr>
                <w:rFonts w:eastAsiaTheme="minorEastAsia" w:cstheme="minorBidi"/>
                <w:bCs/>
                <w:lang w:val="en-US"/>
              </w:rPr>
              <w:t>(1.</w:t>
            </w:r>
            <w:r w:rsidR="00564038" w:rsidRPr="00D85B2C">
              <w:rPr>
                <w:rFonts w:eastAsiaTheme="minorEastAsia" w:cstheme="minorBidi"/>
                <w:bCs/>
                <w:lang w:val="en-US"/>
              </w:rPr>
              <w:t>10</w:t>
            </w:r>
            <w:r w:rsidRPr="00D85B2C">
              <w:rPr>
                <w:rFonts w:eastAsiaTheme="minorEastAsia" w:cstheme="minorBidi"/>
                <w:bCs/>
                <w:lang w:val="en-US"/>
              </w:rPr>
              <w:t>)</w:t>
            </w:r>
          </w:p>
        </w:tc>
      </w:tr>
    </w:tbl>
    <w:p w14:paraId="304601D4" w14:textId="309F6115" w:rsidR="006F69CE" w:rsidRPr="00D85B2C" w:rsidRDefault="00EE77A6" w:rsidP="00EE77A6">
      <w:pPr>
        <w:suppressAutoHyphens w:val="0"/>
        <w:ind w:firstLine="0"/>
        <w:rPr>
          <w:rFonts w:eastAsiaTheme="minorEastAsia" w:cstheme="minorBidi"/>
          <w:bCs/>
        </w:rPr>
      </w:pPr>
      <w:r w:rsidRPr="00D85B2C">
        <w:rPr>
          <w:rFonts w:eastAsiaTheme="minorEastAsia" w:cstheme="minorBidi"/>
          <w:bCs/>
        </w:rPr>
        <w:t>где</w:t>
      </w:r>
      <w:r w:rsidR="006F69CE" w:rsidRPr="00D85B2C">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D85B2C">
        <w:rPr>
          <w:rFonts w:eastAsiaTheme="minorEastAsia" w:cstheme="minorBidi"/>
          <w:bCs/>
        </w:rPr>
        <w:t>,</w:t>
      </w:r>
      <w:r w:rsidR="00E9452B" w:rsidRPr="00D85B2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E9452B" w:rsidRPr="00D85B2C">
        <w:rPr>
          <w:rFonts w:eastAsiaTheme="minorEastAsia" w:cstheme="minorBidi"/>
        </w:rPr>
        <w:t>,</w:t>
      </w:r>
      <w:r w:rsidR="008679C7" w:rsidRPr="00D85B2C">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D85B2C">
        <w:rPr>
          <w:rFonts w:eastAsiaTheme="minorEastAsia" w:cstheme="minorBidi"/>
          <w:bCs/>
        </w:rPr>
        <w:t xml:space="preserve"> – начальное условие</w:t>
      </w:r>
      <w:r w:rsidR="00EA5893" w:rsidRPr="00D85B2C">
        <w:rPr>
          <w:rFonts w:eastAsiaTheme="minorEastAsia" w:cstheme="minorBidi"/>
          <w:bCs/>
        </w:rPr>
        <w:t>;</w:t>
      </w:r>
    </w:p>
    <w:p w14:paraId="0BA2CB02" w14:textId="0A1807FC" w:rsidR="000E7D59" w:rsidRPr="00D85B2C"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0E7D59" w:rsidRPr="00D85B2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D85B2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D85B2C">
        <w:rPr>
          <w:rFonts w:eastAsiaTheme="minorEastAsia" w:cstheme="minorBidi"/>
          <w:bCs/>
          <w:lang w:eastAsia="ru-RU"/>
        </w:rPr>
        <w:t>-м шаге;</w:t>
      </w:r>
    </w:p>
    <w:p w14:paraId="0FE31F1A" w14:textId="3A74DCC3" w:rsidR="00EE77A6" w:rsidRPr="00D85B2C"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D85B2C">
        <w:rPr>
          <w:rFonts w:eastAsiaTheme="minorEastAsia" w:cstheme="minorBidi"/>
          <w:bCs/>
        </w:rPr>
        <w:t xml:space="preserve"> – шаг </w:t>
      </w:r>
      <w:r w:rsidR="006C6CCB" w:rsidRPr="00D85B2C">
        <w:rPr>
          <w:rFonts w:eastAsiaTheme="minorEastAsia" w:cstheme="minorBidi"/>
          <w:bCs/>
        </w:rPr>
        <w:t>временной сетки</w:t>
      </w:r>
      <w:r w:rsidRPr="00D85B2C">
        <w:rPr>
          <w:rFonts w:eastAsiaTheme="minorEastAsia" w:cstheme="minorBidi"/>
          <w:bCs/>
        </w:rPr>
        <w:t>;</w:t>
      </w:r>
    </w:p>
    <w:p w14:paraId="6BE78405" w14:textId="37F083A3" w:rsidR="00D73E4E" w:rsidRPr="00D85B2C" w:rsidRDefault="00D73E4E" w:rsidP="00D73E4E">
      <w:pPr>
        <w:suppressAutoHyphens w:val="0"/>
        <w:ind w:firstLine="0"/>
        <w:rPr>
          <w:rFonts w:eastAsiaTheme="minorEastAsia" w:cstheme="minorBidi"/>
          <w:bCs/>
        </w:rPr>
      </w:pPr>
      <w:r w:rsidRPr="00D85B2C">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D85B2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Pr="00D85B2C">
        <w:rPr>
          <w:rFonts w:eastAsiaTheme="minorEastAsia" w:cstheme="minorBidi"/>
          <w:bCs/>
          <w:lang w:eastAsia="ru-RU"/>
        </w:rPr>
        <w:t>-го уравнения системы ДУ;</w:t>
      </w:r>
    </w:p>
    <w:p w14:paraId="243F3B3B" w14:textId="091C1478" w:rsidR="00EE77A6" w:rsidRPr="00D73E4E" w:rsidRDefault="007A3D6F" w:rsidP="000E7D59">
      <w:pPr>
        <w:suppressAutoHyphens w:val="0"/>
        <w:ind w:firstLine="0"/>
        <w:jc w:val="left"/>
        <w:rPr>
          <w:rFonts w:eastAsiaTheme="minorEastAsia" w:cstheme="minorBidi"/>
          <w:bCs/>
        </w:rPr>
      </w:pPr>
      <w:r w:rsidRPr="00D85B2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D85B2C">
        <w:rPr>
          <w:rFonts w:eastAsiaTheme="minorEastAsia" w:cstheme="minorBidi"/>
          <w:bCs/>
        </w:rPr>
        <w:t xml:space="preserve"> – текущий момент времени</w:t>
      </w:r>
      <w:r w:rsidR="00D73E4E" w:rsidRPr="00D85B2C">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p w14:paraId="77C816C4" w14:textId="77777777" w:rsidR="00A61FC4" w:rsidRDefault="00A61FC4" w:rsidP="00145948">
      <w:pPr>
        <w:suppressAutoHyphens w:val="0"/>
        <w:rPr>
          <w:rFonts w:cstheme="minorBidi"/>
          <w:bCs/>
        </w:rPr>
      </w:pP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1D8C7214"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1</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B327B41"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2</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23E5C70F"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3</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01FAADDD" w14:textId="3F39A3F6"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3</w:t>
            </w:r>
            <w:r w:rsidRPr="003B4E72">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66E5FFB5"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4</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p>
        </w:tc>
        <w:tc>
          <w:tcPr>
            <w:tcW w:w="1842" w:type="dxa"/>
          </w:tcPr>
          <w:p w14:paraId="7026985D" w14:textId="295116AC"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4</w:t>
            </w:r>
            <w:r w:rsidRPr="003B4E72">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1623AAA1" w:rsidR="00B53C3D" w:rsidRPr="003B4E72"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r>
                    <w:rPr>
                      <w:rFonts w:ascii="Cambria Math" w:hAnsi="Cambria Math" w:cstheme="minorBidi"/>
                    </w:rPr>
                    <m:t>k1+2*k2+2*k3+k4</m:t>
                  </m:r>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20F238DB" w14:textId="6A093BFF"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5</w:t>
            </w:r>
            <w:r w:rsidRPr="003B4E72">
              <w:rPr>
                <w:rFonts w:eastAsiaTheme="minorEastAsia" w:cstheme="minorBidi"/>
                <w:bCs/>
                <w:iCs/>
              </w:rPr>
              <w:t>)</w:t>
            </w:r>
          </w:p>
        </w:tc>
      </w:tr>
    </w:tbl>
    <w:p w14:paraId="52F96B57" w14:textId="24FA3709"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68D71E74"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542A7A7F" w14:textId="5FCB6A57" w:rsidR="00CB6DC4" w:rsidRPr="005F15AF" w:rsidRDefault="003760D3" w:rsidP="0008077B">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6273F41C" w14:textId="54A85331" w:rsidR="000B01A8" w:rsidRPr="00BA50B4" w:rsidRDefault="000B01A8" w:rsidP="00BA50B4">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864"/>
      </w:tblGrid>
      <w:tr w:rsidR="00470B24" w:rsidRPr="00690C76" w14:paraId="4FED6C65" w14:textId="77777777" w:rsidTr="00EE47B3">
        <w:tc>
          <w:tcPr>
            <w:tcW w:w="1271" w:type="dxa"/>
            <w:shd w:val="clear" w:color="auto" w:fill="auto"/>
            <w:vAlign w:val="center"/>
          </w:tcPr>
          <w:p w14:paraId="2B14810D" w14:textId="77777777" w:rsidR="00470B24" w:rsidRPr="00690C76"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highlight w:val="yellow"/>
              </w:rPr>
            </w:pPr>
          </w:p>
        </w:tc>
        <w:tc>
          <w:tcPr>
            <w:tcW w:w="6379" w:type="dxa"/>
            <w:shd w:val="clear" w:color="auto" w:fill="auto"/>
            <w:vAlign w:val="center"/>
          </w:tcPr>
          <w:p w14:paraId="4CA792A2" w14:textId="542675EC" w:rsidR="00470B24" w:rsidRPr="00690C76"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4"/>
                        <w:szCs w:val="24"/>
                      </w:rPr>
                    </m:ctrlPr>
                  </m:dPr>
                  <m:e>
                    <m:eqArr>
                      <m:eqArrPr>
                        <m:ctrlPr>
                          <w:rPr>
                            <w:rFonts w:ascii="Cambria Math" w:eastAsiaTheme="minorEastAsia" w:hAnsi="Cambria Math" w:cs="Times New Roman"/>
                            <w:bCs/>
                            <w:i/>
                            <w:sz w:val="24"/>
                            <w:szCs w:val="24"/>
                          </w:rPr>
                        </m:ctrlPr>
                      </m:eqArr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t>
                                </m:r>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n</m:t>
                                </m:r>
                                <m:r>
                                  <w:rPr>
                                    <w:rFonts w:ascii="Cambria Math" w:eastAsiaTheme="minorEastAsia" w:hAnsi="Cambria Math"/>
                                    <w:sz w:val="24"/>
                                    <w:szCs w:val="24"/>
                                    <w:lang w:val="en-US"/>
                                  </w:rPr>
                                  <m:t>,</m:t>
                                </m:r>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kern w:val="0"/>
                                    <w:sz w:val="24"/>
                                    <w:szCs w:val="24"/>
                                    <w:lang w:val="en-US"/>
                                    <w14:ligatures w14:val="none"/>
                                  </w:rPr>
                                  <m:t>n,m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1</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+h</m:t>
                            </m:r>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n+1,</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f>
                          <m:fPr>
                            <m:ctrlPr>
                              <w:rPr>
                                <w:rFonts w:ascii="Cambria Math" w:hAnsi="Cambria Math"/>
                                <w:bCs/>
                                <w:i/>
                                <w:sz w:val="24"/>
                                <w:szCs w:val="24"/>
                                <w:lang w:val="en-US"/>
                              </w:rPr>
                            </m:ctrlPr>
                          </m:fPr>
                          <m:num>
                            <m:r>
                              <w:rPr>
                                <w:rFonts w:ascii="Cambria Math" w:hAnsi="Cambria Math"/>
                                <w:sz w:val="24"/>
                                <w:szCs w:val="24"/>
                              </w:rPr>
                              <m:t>h</m:t>
                            </m:r>
                            <m:ctrlPr>
                              <w:rPr>
                                <w:rFonts w:ascii="Cambria Math" w:hAnsi="Cambria Math"/>
                                <w:sz w:val="24"/>
                                <w:szCs w:val="24"/>
                              </w:rPr>
                            </m:ctrlPr>
                          </m:num>
                          <m:den>
                            <m:r>
                              <w:rPr>
                                <w:rFonts w:ascii="Cambria Math" w:hAnsi="Cambria Math"/>
                                <w:sz w:val="24"/>
                                <w:szCs w:val="24"/>
                              </w:rPr>
                              <m:t>6</m:t>
                            </m:r>
                            <m:ctrlPr>
                              <w:rPr>
                                <w:rFonts w:ascii="Cambria Math" w:hAnsi="Cambria Math"/>
                                <w:sz w:val="24"/>
                                <w:szCs w:val="24"/>
                              </w:rPr>
                            </m:ctrlPr>
                          </m:den>
                        </m:f>
                        <m:d>
                          <m:dPr>
                            <m:ctrlPr>
                              <w:rPr>
                                <w:rFonts w:ascii="Cambria Math" w:hAnsi="Cambria Math"/>
                                <w:bCs/>
                                <w:i/>
                                <w:sz w:val="24"/>
                                <w:szCs w:val="24"/>
                                <w:lang w:val="en-US"/>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i</m:t>
                                </m:r>
                              </m:sub>
                            </m:sSub>
                            <m:r>
                              <w:rPr>
                                <w:rFonts w:ascii="Cambria Math" w:hAnsi="Cambria Math"/>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ctrlPr>
                              <w:rPr>
                                <w:rFonts w:ascii="Cambria Math" w:hAnsi="Cambria Math"/>
                                <w:sz w:val="24"/>
                                <w:szCs w:val="24"/>
                              </w:rPr>
                            </m:ctrlPr>
                          </m:e>
                        </m:d>
                        <m:r>
                          <w:rPr>
                            <w:rFonts w:ascii="Cambria Math" w:hAnsi="Cambria Math"/>
                            <w:sz w:val="24"/>
                            <w:szCs w:val="24"/>
                          </w:rPr>
                          <m:t>,</m:t>
                        </m:r>
                      </m:e>
                    </m:eqArr>
                  </m:e>
                </m:d>
              </m:oMath>
            </m:oMathPara>
          </w:p>
        </w:tc>
        <w:tc>
          <w:tcPr>
            <w:tcW w:w="1864" w:type="dxa"/>
            <w:shd w:val="clear" w:color="auto" w:fill="auto"/>
            <w:vAlign w:val="center"/>
          </w:tcPr>
          <w:p w14:paraId="53B1328F" w14:textId="1C30510B" w:rsidR="00470B24" w:rsidRPr="00690C76"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sidRPr="00690C76">
              <w:rPr>
                <w:rFonts w:ascii="Times New Roman" w:eastAsiaTheme="minorEastAsia" w:hAnsi="Times New Roman" w:cs="Times New Roman"/>
                <w:bCs/>
                <w:sz w:val="28"/>
                <w:szCs w:val="28"/>
                <w:lang w:val="en-US"/>
              </w:rPr>
              <w:t>(1.1</w:t>
            </w:r>
            <w:r w:rsidR="003606CC" w:rsidRPr="00690C76">
              <w:rPr>
                <w:rFonts w:ascii="Times New Roman" w:eastAsiaTheme="minorEastAsia" w:hAnsi="Times New Roman" w:cs="Times New Roman"/>
                <w:bCs/>
                <w:sz w:val="28"/>
                <w:szCs w:val="28"/>
              </w:rPr>
              <w:t>6</w:t>
            </w:r>
            <w:r w:rsidRPr="00690C76">
              <w:rPr>
                <w:rFonts w:ascii="Times New Roman" w:eastAsiaTheme="minorEastAsia" w:hAnsi="Times New Roman" w:cs="Times New Roman"/>
                <w:bCs/>
                <w:sz w:val="28"/>
                <w:szCs w:val="28"/>
                <w:lang w:val="en-US"/>
              </w:rPr>
              <w:t>)</w:t>
            </w:r>
          </w:p>
        </w:tc>
      </w:tr>
    </w:tbl>
    <w:p w14:paraId="6AD74791" w14:textId="68B54AA0" w:rsidR="00A15285" w:rsidRPr="00E53BBC" w:rsidRDefault="00EE47B3" w:rsidP="00EE47B3">
      <w:pPr>
        <w:suppressAutoHyphens w:val="0"/>
        <w:ind w:firstLine="0"/>
        <w:rPr>
          <w:rFonts w:eastAsiaTheme="minorEastAsia" w:cstheme="minorBidi"/>
          <w:bCs/>
        </w:rPr>
      </w:pPr>
      <w:r w:rsidRPr="00E53BBC">
        <w:rPr>
          <w:rFonts w:eastAsiaTheme="minorEastAsia"/>
          <w:bCs/>
        </w:rPr>
        <w:lastRenderedPageBreak/>
        <w:t>где</w:t>
      </w:r>
      <w:r w:rsidR="006E5953" w:rsidRPr="00E53BBC">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E53BB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E53BBC">
        <w:rPr>
          <w:rFonts w:eastAsiaTheme="minorEastAsia" w:cstheme="minorBidi"/>
          <w:bCs/>
        </w:rPr>
        <w:t xml:space="preserve">, </w:t>
      </w: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E53BBC">
        <w:rPr>
          <w:rFonts w:eastAsiaTheme="minorEastAsia" w:cstheme="minorBidi"/>
          <w:bCs/>
        </w:rPr>
        <w:t xml:space="preserve"> – начальн</w:t>
      </w:r>
      <w:r w:rsidR="00394B5F" w:rsidRPr="00E53BBC">
        <w:rPr>
          <w:rFonts w:eastAsiaTheme="minorEastAsia" w:cstheme="minorBidi"/>
          <w:bCs/>
        </w:rPr>
        <w:t>ые</w:t>
      </w:r>
      <w:r w:rsidR="007C4C68" w:rsidRPr="00E53BBC">
        <w:rPr>
          <w:rFonts w:eastAsiaTheme="minorEastAsia" w:cstheme="minorBidi"/>
          <w:bCs/>
        </w:rPr>
        <w:t xml:space="preserve"> услови</w:t>
      </w:r>
      <w:r w:rsidR="00394B5F" w:rsidRPr="00E53BBC">
        <w:rPr>
          <w:rFonts w:eastAsiaTheme="minorEastAsia" w:cstheme="minorBidi"/>
          <w:bCs/>
        </w:rPr>
        <w:t>я</w:t>
      </w:r>
      <w:r w:rsidR="007C4C68" w:rsidRPr="00E53BBC">
        <w:rPr>
          <w:rFonts w:eastAsiaTheme="minorEastAsia" w:cstheme="minorBidi"/>
          <w:bCs/>
        </w:rPr>
        <w:t>;</w:t>
      </w:r>
    </w:p>
    <w:p w14:paraId="4B54CF91" w14:textId="49D4B758" w:rsidR="00CB6DC4" w:rsidRPr="00E53BBC"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53BB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00CB6DC4" w:rsidRPr="00E53BBC">
        <w:rPr>
          <w:rFonts w:eastAsiaTheme="minorEastAsia" w:cstheme="minorBidi"/>
          <w:bCs/>
          <w:lang w:eastAsia="ru-RU"/>
        </w:rPr>
        <w:t>-го уравнения системы ДУ;</w:t>
      </w:r>
    </w:p>
    <w:p w14:paraId="2C480EC8" w14:textId="7838721E" w:rsidR="00CB6DC4" w:rsidRPr="005F15AF" w:rsidRDefault="00CB6DC4" w:rsidP="00CB6DC4">
      <w:pPr>
        <w:suppressAutoHyphens w:val="0"/>
        <w:ind w:firstLine="0"/>
        <w:jc w:val="left"/>
        <w:rPr>
          <w:rFonts w:eastAsiaTheme="minorEastAsia" w:cstheme="minorBidi"/>
          <w:bCs/>
        </w:rPr>
      </w:pPr>
      <w:r w:rsidRPr="00E53BB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E53BBC">
        <w:rPr>
          <w:rFonts w:eastAsiaTheme="minorEastAsia" w:cstheme="minorBidi"/>
          <w:bCs/>
        </w:rPr>
        <w:t xml:space="preserve"> – текущий момент времени;</w:t>
      </w:r>
    </w:p>
    <w:p w14:paraId="709A680A" w14:textId="240E1553" w:rsidR="00CF7ABE" w:rsidRPr="00E53BBC"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E53BBC">
        <w:rPr>
          <w:rFonts w:eastAsiaTheme="minorEastAsia" w:cstheme="minorBidi"/>
          <w:bCs/>
        </w:rPr>
        <w:t xml:space="preserve"> – шаг временной сетки;</w:t>
      </w:r>
    </w:p>
    <w:p w14:paraId="218B1B13" w14:textId="6621EC67"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3606CC" w:rsidRPr="00E53BB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E53BB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E53BBC">
        <w:rPr>
          <w:rFonts w:eastAsiaTheme="minorEastAsia" w:cstheme="minorBidi"/>
          <w:bCs/>
          <w:lang w:eastAsia="ru-RU"/>
        </w:rPr>
        <w:t>-м шаге</w:t>
      </w:r>
      <w:r w:rsidR="00CF7ABE" w:rsidRPr="00E53BBC">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411026"/>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 xml:space="preserve">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«Covasim» (COVID-19 Agent-based Simulator), разработанная на языке Python и доступная на GitHub. Этот инструмент был создан в 2020 году в Институте моделирования заболеваний (IDM, США) для анализа распространения COVID-19 с использованием агентного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 xml:space="preserve">«Covasim»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3E7CB4">
      <w:pPr>
        <w:suppressAutoHyphens w:val="0"/>
        <w:spacing w:line="240" w:lineRule="auto"/>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64B68142">
            <wp:extent cx="3343275" cy="2416537"/>
            <wp:effectExtent l="0" t="0" r="0" b="3175"/>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3395391" cy="2454207"/>
                    </a:xfrm>
                    <a:prstGeom prst="rect">
                      <a:avLst/>
                    </a:prstGeom>
                  </pic:spPr>
                </pic:pic>
              </a:graphicData>
            </a:graphic>
          </wp:inline>
        </w:drawing>
      </w:r>
    </w:p>
    <w:p w14:paraId="111BD031" w14:textId="53B43196" w:rsidR="008841E2" w:rsidRDefault="008841E2" w:rsidP="00BA50B4">
      <w:pPr>
        <w:suppressAutoHyphens w:val="0"/>
        <w:spacing w:after="360" w:line="240" w:lineRule="auto"/>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«Covasim»</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lastRenderedPageBreak/>
        <w:t xml:space="preserve">Другим примером является платформа «AnyLogic»,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(ABM – Agent-Based Modeling)</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искретно-событийное моделирование (DES – Discrete Event Simulation)</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агентная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AnyLogic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3E7CB4">
      <w:pPr>
        <w:pStyle w:val="a8"/>
        <w:tabs>
          <w:tab w:val="left" w:pos="993"/>
        </w:tabs>
        <w:spacing w:line="24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50CA9AB2">
            <wp:extent cx="4318462" cy="2895600"/>
            <wp:effectExtent l="0" t="0" r="6350" b="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4347356" cy="2914974"/>
                    </a:xfrm>
                    <a:prstGeom prst="rect">
                      <a:avLst/>
                    </a:prstGeom>
                  </pic:spPr>
                </pic:pic>
              </a:graphicData>
            </a:graphic>
          </wp:inline>
        </w:drawing>
      </w:r>
    </w:p>
    <w:p w14:paraId="642EFA5A" w14:textId="3103D689" w:rsidR="003E12C6" w:rsidRPr="003E12C6" w:rsidRDefault="008F5B72"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r>
        <w:rPr>
          <w:rFonts w:ascii="Times New Roman" w:eastAsiaTheme="minorEastAsia" w:hAnsi="Times New Roman" w:cs="Times New Roman"/>
          <w:bCs/>
          <w:sz w:val="28"/>
          <w:szCs w:val="28"/>
          <w:lang w:val="en-US"/>
        </w:rPr>
        <w:t>AnyLogic</w:t>
      </w:r>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«GLEAMviz» (Global Epidemic and Mobility Model Visualizer)</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r w:rsidR="008176A3" w:rsidRPr="008F5B72">
        <w:rPr>
          <w:rFonts w:eastAsiaTheme="minorEastAsia"/>
          <w:bCs/>
          <w:kern w:val="2"/>
          <w:lang w:val="en-US"/>
          <w14:ligatures w14:val="standardContextual"/>
        </w:rPr>
        <w:t>GLEAMviz</w:t>
      </w:r>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r w:rsidR="00155454" w:rsidRPr="0028448A">
        <w:rPr>
          <w:rFonts w:ascii="Times New Roman" w:eastAsiaTheme="minorEastAsia" w:hAnsi="Times New Roman" w:cs="Times New Roman"/>
          <w:bCs/>
          <w:sz w:val="28"/>
          <w:szCs w:val="28"/>
          <w:lang w:val="en-US"/>
        </w:rPr>
        <w:t>GLEAMviz</w:t>
      </w:r>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3E7CB4">
      <w:pPr>
        <w:pStyle w:val="a8"/>
        <w:tabs>
          <w:tab w:val="left" w:pos="993"/>
        </w:tabs>
        <w:spacing w:after="0" w:line="24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6F788A33">
            <wp:extent cx="4210050" cy="2519222"/>
            <wp:effectExtent l="0" t="0" r="0" b="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4258763" cy="2548371"/>
                    </a:xfrm>
                    <a:prstGeom prst="rect">
                      <a:avLst/>
                    </a:prstGeom>
                  </pic:spPr>
                </pic:pic>
              </a:graphicData>
            </a:graphic>
          </wp:inline>
        </w:drawing>
      </w:r>
    </w:p>
    <w:p w14:paraId="4ECA9FF3" w14:textId="1E42B839" w:rsidR="00F77E2F" w:rsidRPr="00C123C2" w:rsidRDefault="00155454"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r w:rsidRPr="00AD5B95">
        <w:rPr>
          <w:rFonts w:ascii="Times New Roman" w:eastAsiaTheme="minorEastAsia" w:hAnsi="Times New Roman" w:cs="Times New Roman"/>
          <w:bCs/>
          <w:sz w:val="28"/>
          <w:szCs w:val="28"/>
          <w:lang w:val="en-US"/>
        </w:rPr>
        <w:t>GLEAMviz</w:t>
      </w:r>
      <w:r w:rsidRPr="00AD5B95">
        <w:rPr>
          <w:rFonts w:ascii="Times New Roman" w:eastAsiaTheme="minorEastAsia" w:hAnsi="Times New Roman" w:cs="Times New Roman"/>
          <w:bCs/>
          <w:sz w:val="28"/>
          <w:szCs w:val="28"/>
        </w:rPr>
        <w:t>»</w:t>
      </w:r>
    </w:p>
    <w:p w14:paraId="48DA1A49" w14:textId="6AB3852E"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w:t>
      </w:r>
      <w:r w:rsidR="007959A9">
        <w:rPr>
          <w:rFonts w:cstheme="minorBidi"/>
          <w:bCs/>
          <w:szCs w:val="22"/>
        </w:rPr>
        <w:t>–</w:t>
      </w:r>
      <w:r w:rsidRPr="00AD5B95">
        <w:rPr>
          <w:rFonts w:cstheme="minorBidi"/>
          <w:bCs/>
          <w:szCs w:val="22"/>
        </w:rPr>
        <w:t xml:space="preserve">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079D8698"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r w:rsidR="003E7CB4">
        <w:rPr>
          <w:rFonts w:ascii="Times New Roman" w:hAnsi="Times New Roman" w:cs="Times New Roman"/>
          <w:bCs/>
          <w:sz w:val="28"/>
          <w:szCs w:val="28"/>
        </w:rPr>
        <w:br/>
      </w:r>
      <w:r w:rsidRPr="003526BE">
        <w:rPr>
          <w:rFonts w:ascii="Times New Roman" w:hAnsi="Times New Roman" w:cs="Times New Roman"/>
          <w:bCs/>
          <w:sz w:val="28"/>
          <w:szCs w:val="28"/>
        </w:rPr>
        <w:lastRenderedPageBreak/>
        <w:t>агентных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A7CA9BC"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агентного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xml:space="preserve">) распространения инфекционных заболеваний, разработанная в Университете Питтсбурга (США). </w:t>
      </w:r>
      <w:r w:rsidR="00623A3B">
        <w:rPr>
          <w:rFonts w:ascii="Times New Roman" w:hAnsi="Times New Roman" w:cs="Times New Roman"/>
          <w:bCs/>
          <w:sz w:val="28"/>
          <w:szCs w:val="28"/>
        </w:rPr>
        <w:t>Платформа</w:t>
      </w:r>
      <w:r w:rsidRPr="002B2CA3">
        <w:rPr>
          <w:rFonts w:ascii="Times New Roman" w:hAnsi="Times New Roman" w:cs="Times New Roman"/>
          <w:bCs/>
          <w:sz w:val="28"/>
          <w:szCs w:val="28"/>
        </w:rPr>
        <w:t xml:space="preserve">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CB1D55">
      <w:pPr>
        <w:pStyle w:val="a8"/>
        <w:tabs>
          <w:tab w:val="left" w:pos="993"/>
        </w:tabs>
        <w:spacing w:line="24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466B4194">
            <wp:extent cx="2905125" cy="2918852"/>
            <wp:effectExtent l="0" t="0" r="0"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2959024" cy="2973005"/>
                    </a:xfrm>
                    <a:prstGeom prst="rect">
                      <a:avLst/>
                    </a:prstGeom>
                  </pic:spPr>
                </pic:pic>
              </a:graphicData>
            </a:graphic>
          </wp:inline>
        </w:drawing>
      </w:r>
    </w:p>
    <w:p w14:paraId="49CF054A" w14:textId="1F0BE60A" w:rsidR="004C21E5" w:rsidRDefault="004C21E5" w:rsidP="00BA50B4">
      <w:pPr>
        <w:pStyle w:val="a8"/>
        <w:tabs>
          <w:tab w:val="left" w:pos="993"/>
        </w:tabs>
        <w:spacing w:after="360" w:line="24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Covasim</w:t>
            </w:r>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r>
              <w:rPr>
                <w:rFonts w:cstheme="minorBidi"/>
                <w:bCs/>
                <w:sz w:val="24"/>
                <w:szCs w:val="24"/>
                <w:lang w:val="en-US"/>
              </w:rPr>
              <w:t>AnyLogic</w:t>
            </w:r>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GLEAMviz</w:t>
            </w:r>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Агентное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411027"/>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08DC8D73" w14:textId="77777777" w:rsidR="0088712B" w:rsidRDefault="003760D3" w:rsidP="0088712B">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5A5EFB53" w:rsidR="000550B9" w:rsidRPr="0088712B" w:rsidRDefault="003760D3" w:rsidP="0088712B">
      <w:pPr>
        <w:numPr>
          <w:ilvl w:val="0"/>
          <w:numId w:val="4"/>
        </w:numPr>
        <w:tabs>
          <w:tab w:val="left" w:pos="1134"/>
        </w:tabs>
        <w:suppressAutoHyphens w:val="0"/>
        <w:ind w:left="0" w:firstLine="709"/>
        <w:rPr>
          <w:rFonts w:cstheme="minorBidi"/>
          <w:bCs/>
        </w:rPr>
      </w:pPr>
      <w:r w:rsidRPr="0088712B">
        <w:rPr>
          <w:rFonts w:cstheme="minorBidi"/>
          <w:bCs/>
        </w:rPr>
        <w:lastRenderedPageBreak/>
        <w:t>Реализовано программное решение моделей с использованием численного метода Рунге-Кутты 4-го порядка и метода Эйлера.</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411028"/>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411029"/>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411030"/>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CB1D55">
      <w:pPr>
        <w:suppressAutoHyphens w:val="0"/>
        <w:spacing w:line="240" w:lineRule="auto"/>
        <w:ind w:firstLine="0"/>
        <w:jc w:val="center"/>
        <w:rPr>
          <w:rFonts w:cstheme="minorBidi"/>
          <w:bCs/>
          <w:szCs w:val="22"/>
        </w:rPr>
      </w:pPr>
      <w:r>
        <w:rPr>
          <w:bCs/>
          <w:noProof/>
          <w:lang w:eastAsia="ru-RU"/>
        </w:rPr>
        <w:drawing>
          <wp:inline distT="0" distB="0" distL="0" distR="0" wp14:anchorId="70566D3B" wp14:editId="3A968BC3">
            <wp:extent cx="3257550" cy="4365117"/>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88706" cy="4406866"/>
                    </a:xfrm>
                    <a:prstGeom prst="rect">
                      <a:avLst/>
                    </a:prstGeom>
                    <a:noFill/>
                    <a:ln>
                      <a:noFill/>
                    </a:ln>
                  </pic:spPr>
                </pic:pic>
              </a:graphicData>
            </a:graphic>
          </wp:inline>
        </w:drawing>
      </w:r>
    </w:p>
    <w:p w14:paraId="0A0DEA57" w14:textId="68B48BF8" w:rsidR="007D3610" w:rsidRPr="001C502F" w:rsidRDefault="003760D3" w:rsidP="00BA50B4">
      <w:pPr>
        <w:suppressAutoHyphens w:val="0"/>
        <w:spacing w:line="240" w:lineRule="auto"/>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411031"/>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5F61F3">
        <w:rPr>
          <w:rFonts w:cstheme="minorBidi"/>
          <w:bCs/>
          <w:szCs w:val="22"/>
          <w:lang w:val="en-US"/>
        </w:rPr>
        <w:t xml:space="preserve"> </w:t>
      </w:r>
      <w:r w:rsidRPr="005F61F3">
        <w:rPr>
          <w:rFonts w:cstheme="minorBidi"/>
          <w:bCs/>
          <w:szCs w:val="22"/>
        </w:rPr>
        <w:t>файл</w:t>
      </w:r>
      <w:r w:rsidRPr="005F61F3">
        <w:rPr>
          <w:rFonts w:cstheme="minorBidi"/>
          <w:bCs/>
          <w:szCs w:val="22"/>
          <w:lang w:val="en-US"/>
        </w:rPr>
        <w:t xml:space="preserve"> </w:t>
      </w:r>
      <w:r w:rsidRPr="005F61F3">
        <w:rPr>
          <w:rFonts w:cstheme="minorBidi"/>
          <w:bCs/>
          <w:szCs w:val="22"/>
        </w:rPr>
        <w:t>должен</w:t>
      </w:r>
      <w:r w:rsidRPr="005F61F3">
        <w:rPr>
          <w:rFonts w:cstheme="minorBidi"/>
          <w:bCs/>
          <w:szCs w:val="22"/>
          <w:lang w:val="en-US"/>
        </w:rPr>
        <w:t xml:space="preserve"> </w:t>
      </w:r>
      <w:r w:rsidRPr="005F61F3">
        <w:rPr>
          <w:rFonts w:cstheme="minorBidi"/>
          <w:bCs/>
          <w:szCs w:val="22"/>
        </w:rPr>
        <w:t>содержать</w:t>
      </w:r>
      <w:r w:rsidRPr="005F61F3">
        <w:rPr>
          <w:rFonts w:cstheme="minorBidi"/>
          <w:bCs/>
          <w:szCs w:val="22"/>
          <w:lang w:val="en-US"/>
        </w:rPr>
        <w:t xml:space="preserve"> </w:t>
      </w:r>
      <w:r w:rsidRPr="005F61F3">
        <w:rPr>
          <w:rFonts w:cstheme="minorBidi"/>
          <w:bCs/>
          <w:szCs w:val="22"/>
        </w:rPr>
        <w:t>столбцы</w:t>
      </w:r>
      <w:r w:rsidRPr="005F61F3">
        <w:rPr>
          <w:rFonts w:cstheme="minorBidi"/>
          <w:bCs/>
          <w:szCs w:val="22"/>
          <w:lang w:val="en-US"/>
        </w:rPr>
        <w:t xml:space="preserve"> </w:t>
      </w:r>
      <w:r w:rsidR="007D3610" w:rsidRPr="005F61F3">
        <w:rPr>
          <w:rFonts w:cstheme="minorBidi"/>
          <w:bCs/>
          <w:szCs w:val="22"/>
          <w:lang w:val="en-US"/>
        </w:rPr>
        <w:t xml:space="preserve">Date, Country/Region, Confirm </w:t>
      </w:r>
      <w:r w:rsidR="007D3610" w:rsidRPr="005F61F3">
        <w:rPr>
          <w:rFonts w:cstheme="minorBidi"/>
          <w:bCs/>
          <w:szCs w:val="22"/>
        </w:rPr>
        <w:t>и</w:t>
      </w:r>
      <w:r w:rsidR="007D3610" w:rsidRPr="005F61F3">
        <w:rPr>
          <w:rFonts w:cstheme="minorBidi"/>
          <w:bCs/>
          <w:szCs w:val="22"/>
          <w:lang w:val="en-US"/>
        </w:rPr>
        <w:t xml:space="preserve"> Recovered.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CB1D55">
      <w:pPr>
        <w:spacing w:line="240" w:lineRule="auto"/>
        <w:ind w:firstLine="0"/>
        <w:jc w:val="center"/>
        <w:rPr>
          <w:rFonts w:cstheme="minorBidi"/>
          <w:bCs/>
          <w:szCs w:val="22"/>
          <w:lang w:val="en-US"/>
        </w:rPr>
      </w:pPr>
      <w:r>
        <w:rPr>
          <w:noProof/>
        </w:rPr>
        <w:drawing>
          <wp:inline distT="0" distB="0" distL="0" distR="0" wp14:anchorId="0E35242E" wp14:editId="5FAD042D">
            <wp:extent cx="3124200" cy="4275221"/>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690" cy="4296418"/>
                    </a:xfrm>
                    <a:prstGeom prst="rect">
                      <a:avLst/>
                    </a:prstGeom>
                    <a:noFill/>
                    <a:ln>
                      <a:noFill/>
                    </a:ln>
                  </pic:spPr>
                </pic:pic>
              </a:graphicData>
            </a:graphic>
          </wp:inline>
        </w:drawing>
      </w:r>
    </w:p>
    <w:p w14:paraId="055A437D" w14:textId="63AE4FF0" w:rsidR="007D3610" w:rsidRPr="001C502F" w:rsidRDefault="00A50EE1"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411032"/>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56A99B1A" w:rsidR="00617DE8" w:rsidRDefault="00617DE8" w:rsidP="00CB1D55">
      <w:pPr>
        <w:spacing w:line="240" w:lineRule="auto"/>
        <w:ind w:firstLine="0"/>
        <w:jc w:val="center"/>
        <w:rPr>
          <w:rFonts w:cstheme="minorBidi"/>
          <w:bCs/>
          <w:szCs w:val="22"/>
          <w:lang w:val="en-US"/>
        </w:rPr>
      </w:pPr>
      <w:r>
        <w:rPr>
          <w:rFonts w:cstheme="minorBidi"/>
          <w:bCs/>
          <w:noProof/>
          <w:szCs w:val="22"/>
        </w:rPr>
        <w:lastRenderedPageBreak/>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411033"/>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1DB024DB" w:rsidR="000550B9" w:rsidRPr="0088633F" w:rsidRDefault="0033540C" w:rsidP="00CB1D55">
      <w:pPr>
        <w:suppressAutoHyphens w:val="0"/>
        <w:spacing w:line="240" w:lineRule="auto"/>
        <w:ind w:firstLine="0"/>
        <w:jc w:val="center"/>
        <w:rPr>
          <w:rFonts w:cstheme="minorBidi"/>
          <w:bCs/>
          <w:iCs/>
          <w:lang w:val="en-US"/>
        </w:rPr>
      </w:pPr>
      <w:r>
        <w:rPr>
          <w:rFonts w:cstheme="minorBidi"/>
          <w:bCs/>
          <w:iCs/>
          <w:noProof/>
          <w:lang w:val="en-US"/>
        </w:rPr>
        <w:drawing>
          <wp:inline distT="0" distB="0" distL="0" distR="0" wp14:anchorId="697535ED" wp14:editId="53AC8D28">
            <wp:extent cx="6043295" cy="5772785"/>
            <wp:effectExtent l="0" t="0" r="0" b="0"/>
            <wp:docPr id="1921667112"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3295" cy="5772785"/>
                    </a:xfrm>
                    <a:prstGeom prst="rect">
                      <a:avLst/>
                    </a:prstGeom>
                    <a:noFill/>
                    <a:ln>
                      <a:noFill/>
                    </a:ln>
                  </pic:spPr>
                </pic:pic>
              </a:graphicData>
            </a:graphic>
          </wp:inline>
        </w:drawing>
      </w:r>
    </w:p>
    <w:p w14:paraId="171DBFF7" w14:textId="3D73C6AD" w:rsidR="00FF727D" w:rsidRPr="00F562D8" w:rsidRDefault="003760D3" w:rsidP="00BA50B4">
      <w:pPr>
        <w:suppressAutoHyphens w:val="0"/>
        <w:spacing w:line="240" w:lineRule="auto"/>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w:t>
      </w:r>
      <w:r>
        <w:rPr>
          <w:rFonts w:cstheme="minorBidi"/>
          <w:bCs/>
        </w:rPr>
        <w:lastRenderedPageBreak/>
        <w:t xml:space="preserve">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4AC1C278" w:rsidR="000550B9" w:rsidRPr="002D3C61" w:rsidRDefault="0033540C" w:rsidP="00CB1D55">
      <w:pPr>
        <w:suppressAutoHyphens w:val="0"/>
        <w:spacing w:line="240" w:lineRule="auto"/>
        <w:ind w:firstLine="0"/>
        <w:jc w:val="center"/>
        <w:rPr>
          <w:rFonts w:cstheme="minorBidi"/>
          <w:bCs/>
          <w:szCs w:val="22"/>
        </w:rPr>
      </w:pPr>
      <w:r>
        <w:rPr>
          <w:rFonts w:cstheme="minorBidi"/>
          <w:bCs/>
          <w:noProof/>
          <w:szCs w:val="22"/>
        </w:rPr>
        <w:drawing>
          <wp:inline distT="0" distB="0" distL="0" distR="0" wp14:anchorId="5B9012AE" wp14:editId="5438F11C">
            <wp:extent cx="5128592" cy="5903613"/>
            <wp:effectExtent l="0" t="0" r="0" b="1905"/>
            <wp:docPr id="168138291"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0332" cy="5917127"/>
                    </a:xfrm>
                    <a:prstGeom prst="rect">
                      <a:avLst/>
                    </a:prstGeom>
                    <a:noFill/>
                    <a:ln>
                      <a:noFill/>
                    </a:ln>
                  </pic:spPr>
                </pic:pic>
              </a:graphicData>
            </a:graphic>
          </wp:inline>
        </w:drawing>
      </w:r>
    </w:p>
    <w:p w14:paraId="466ACC27" w14:textId="48BB392D" w:rsidR="009C00F4" w:rsidRPr="005F15AF" w:rsidRDefault="003760D3" w:rsidP="00BA50B4">
      <w:pPr>
        <w:suppressAutoHyphens w:val="0"/>
        <w:spacing w:after="240" w:line="240" w:lineRule="auto"/>
        <w:ind w:firstLine="0"/>
        <w:jc w:val="center"/>
        <w:rPr>
          <w:rFonts w:cstheme="minorBidi"/>
          <w:bCs/>
          <w:szCs w:val="22"/>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411034"/>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003C0A"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411035"/>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411036"/>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CC3CCC0" w14:textId="54283AF9" w:rsidR="006D5497" w:rsidRPr="006D5497" w:rsidRDefault="003760D3" w:rsidP="0088712B">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8171D3" w:rsidRPr="008171D3">
        <w:rPr>
          <w:rFonts w:cstheme="minorBidi"/>
          <w:szCs w:val="22"/>
        </w:rPr>
        <w:t xml:space="preserve"> </w:t>
      </w:r>
      <w:r w:rsidR="008171D3" w:rsidRPr="00835B02">
        <w:rPr>
          <w:color w:val="202122"/>
          <w:shd w:val="clear" w:color="auto" w:fill="FFFFFF"/>
        </w:rPr>
        <w:t>[</w:t>
      </w:r>
      <w:r w:rsidR="008171D3">
        <w:rPr>
          <w:color w:val="202122"/>
          <w:shd w:val="clear" w:color="auto" w:fill="FFFFFF"/>
        </w:rPr>
        <w:t>1</w:t>
      </w:r>
      <w:r w:rsidR="008171D3" w:rsidRPr="001756AE">
        <w:rPr>
          <w:color w:val="202122"/>
          <w:shd w:val="clear" w:color="auto" w:fill="FFFFFF"/>
        </w:rPr>
        <w:t>6</w:t>
      </w:r>
      <w:r w:rsidR="008171D3" w:rsidRPr="008F75BE">
        <w:rPr>
          <w:color w:val="202122"/>
          <w:shd w:val="clear" w:color="auto" w:fill="FFFFFF"/>
        </w:rPr>
        <w:t>]</w:t>
      </w:r>
      <w:r w:rsidRPr="006D5497">
        <w:rPr>
          <w:rFonts w:cstheme="minorBidi"/>
          <w:szCs w:val="22"/>
        </w:rPr>
        <w:t>.</w:t>
      </w:r>
      <w:r w:rsidR="00161736">
        <w:rPr>
          <w:rFonts w:cstheme="minorBidi"/>
          <w:szCs w:val="22"/>
        </w:rPr>
        <w:t xml:space="preserve"> </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64DBFE74" w14:textId="66BD8FEA" w:rsidR="0088712B" w:rsidRPr="00191D91" w:rsidRDefault="003760D3" w:rsidP="0088712B">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411037"/>
      <w:r>
        <w:rPr>
          <w:rFonts w:cstheme="minorBidi"/>
          <w:b/>
          <w:szCs w:val="22"/>
        </w:rPr>
        <w:t>Используемые библиотеки</w:t>
      </w:r>
      <w:bookmarkEnd w:id="26"/>
      <w:r>
        <w:rPr>
          <w:rFonts w:cstheme="minorBidi"/>
          <w:b/>
          <w:szCs w:val="22"/>
        </w:rPr>
        <w:t xml:space="preserve"> </w:t>
      </w:r>
    </w:p>
    <w:p w14:paraId="13691214" w14:textId="5613E43F"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sidR="0088712B">
        <w:rPr>
          <w:rFonts w:cstheme="minorBidi"/>
          <w:bCs/>
          <w:szCs w:val="22"/>
        </w:rPr>
        <w:t xml:space="preserve"> </w:t>
      </w:r>
      <w:r>
        <w:rPr>
          <w:rFonts w:cstheme="minorBidi"/>
          <w:bCs/>
          <w:szCs w:val="22"/>
        </w:rPr>
        <w:lastRenderedPageBreak/>
        <w:t>из файлов в программу и экспортировать результаты вычислений в файл 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88712B">
        <w:trPr>
          <w:trHeight w:val="454"/>
          <w:tblHeader/>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21CED2C8" w14:textId="14F15904" w:rsidR="000550B9" w:rsidRDefault="003760D3" w:rsidP="0088712B">
      <w:pPr>
        <w:suppressAutoHyphens w:val="0"/>
        <w:spacing w:before="480" w:after="480" w:line="240" w:lineRule="auto"/>
        <w:outlineLvl w:val="1"/>
        <w:rPr>
          <w:rFonts w:cstheme="minorBidi"/>
          <w:b/>
          <w:szCs w:val="22"/>
        </w:rPr>
      </w:pPr>
      <w:bookmarkStart w:id="27" w:name="_Toc201411038"/>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0AD0EC06" w:rsidR="000550B9" w:rsidRDefault="003760D3"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506" w:type="dxa"/>
        <w:tblInd w:w="-5" w:type="dxa"/>
        <w:tblLook w:val="04A0" w:firstRow="1" w:lastRow="0" w:firstColumn="1" w:lastColumn="0" w:noHBand="0" w:noVBand="1"/>
      </w:tblPr>
      <w:tblGrid>
        <w:gridCol w:w="2553"/>
        <w:gridCol w:w="6953"/>
      </w:tblGrid>
      <w:tr w:rsidR="00A834D1" w14:paraId="1761A05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53"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53"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53"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53"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53"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53"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954F4B" w14:paraId="64265C9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9F741BF" w14:textId="295CE0A4" w:rsidR="00954F4B" w:rsidRPr="0057163E" w:rsidRDefault="00954F4B" w:rsidP="00954F4B">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53" w:type="dxa"/>
            <w:tcBorders>
              <w:top w:val="single" w:sz="4" w:space="0" w:color="auto"/>
              <w:left w:val="single" w:sz="4" w:space="0" w:color="auto"/>
              <w:bottom w:val="single" w:sz="4" w:space="0" w:color="auto"/>
              <w:right w:val="single" w:sz="4" w:space="0" w:color="auto"/>
            </w:tcBorders>
          </w:tcPr>
          <w:p w14:paraId="4DA23DB6" w14:textId="6B22BE5B"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954F4B" w14:paraId="102A7D1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5A9FBDCE" w14:textId="490D0005" w:rsidR="00954F4B" w:rsidRPr="0057163E" w:rsidRDefault="00954F4B" w:rsidP="00954F4B">
            <w:pPr>
              <w:suppressAutoHyphens w:val="0"/>
              <w:spacing w:line="240" w:lineRule="auto"/>
              <w:ind w:firstLine="0"/>
              <w:jc w:val="left"/>
              <w:rPr>
                <w:rFonts w:eastAsia="Times New Roman"/>
                <w:sz w:val="24"/>
                <w:szCs w:val="24"/>
                <w:lang w:eastAsia="ru-RU"/>
              </w:rPr>
            </w:pPr>
            <w:r w:rsidRPr="00BB013A">
              <w:rPr>
                <w:rFonts w:eastAsia="Times New Roman"/>
                <w:sz w:val="24"/>
                <w:szCs w:val="24"/>
                <w:lang w:eastAsia="ru-RU"/>
              </w:rPr>
              <w:t>multi_stage_model</w:t>
            </w:r>
          </w:p>
        </w:tc>
        <w:tc>
          <w:tcPr>
            <w:tcW w:w="6953" w:type="dxa"/>
            <w:tcBorders>
              <w:top w:val="single" w:sz="4" w:space="0" w:color="auto"/>
              <w:left w:val="single" w:sz="4" w:space="0" w:color="auto"/>
              <w:bottom w:val="single" w:sz="4" w:space="0" w:color="auto"/>
              <w:right w:val="single" w:sz="4" w:space="0" w:color="auto"/>
            </w:tcBorders>
          </w:tcPr>
          <w:p w14:paraId="3D4160C7" w14:textId="12C6898D"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954F4B" w14:paraId="22C47D7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27D8B664" w14:textId="77027326" w:rsidR="00954F4B" w:rsidRPr="00BB013A" w:rsidRDefault="00954F4B" w:rsidP="00954F4B">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53" w:type="dxa"/>
            <w:tcBorders>
              <w:top w:val="single" w:sz="4" w:space="0" w:color="auto"/>
              <w:left w:val="single" w:sz="4" w:space="0" w:color="auto"/>
              <w:bottom w:val="single" w:sz="4" w:space="0" w:color="auto"/>
              <w:right w:val="single" w:sz="4" w:space="0" w:color="auto"/>
            </w:tcBorders>
          </w:tcPr>
          <w:p w14:paraId="3FD9D4C6" w14:textId="34087E2E"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954F4B" w14:paraId="07005C4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3118C6A2" w14:textId="33E0ADFD" w:rsidR="00954F4B" w:rsidRPr="009E2EBF" w:rsidRDefault="00954F4B" w:rsidP="00954F4B">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53" w:type="dxa"/>
            <w:tcBorders>
              <w:top w:val="single" w:sz="4" w:space="0" w:color="auto"/>
              <w:left w:val="single" w:sz="4" w:space="0" w:color="auto"/>
              <w:bottom w:val="single" w:sz="4" w:space="0" w:color="auto"/>
              <w:right w:val="single" w:sz="4" w:space="0" w:color="auto"/>
            </w:tcBorders>
          </w:tcPr>
          <w:p w14:paraId="1E88F3DE" w14:textId="4D7FA477"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88712B" w14:paraId="5C18758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691EE567" w14:textId="5816240E" w:rsidR="0088712B" w:rsidRDefault="0088712B" w:rsidP="0088712B">
            <w:pPr>
              <w:suppressAutoHyphens w:val="0"/>
              <w:spacing w:line="240" w:lineRule="auto"/>
              <w:ind w:firstLine="0"/>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615384BF" w14:textId="647203A0" w:rsidR="0088712B" w:rsidRPr="003B5996" w:rsidRDefault="0088712B" w:rsidP="0088712B">
            <w:pPr>
              <w:suppressAutoHyphens w:val="0"/>
              <w:spacing w:line="240" w:lineRule="auto"/>
              <w:ind w:firstLine="0"/>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r w:rsidR="0088712B"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88712B" w:rsidRPr="00F0243C" w:rsidRDefault="0088712B" w:rsidP="0088712B">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88712B" w14:paraId="475F2465"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4DC0321F" w14:textId="146D141C" w:rsidR="0088712B" w:rsidRPr="009C2889" w:rsidRDefault="0088712B" w:rsidP="0088712B">
            <w:pPr>
              <w:suppressAutoHyphens w:val="0"/>
              <w:spacing w:line="240" w:lineRule="auto"/>
              <w:ind w:firstLine="0"/>
              <w:jc w:val="left"/>
              <w:rPr>
                <w:rFonts w:eastAsia="Times New Roman"/>
                <w:sz w:val="24"/>
                <w:szCs w:val="24"/>
                <w:lang w:val="en-US" w:eastAsia="ru-RU"/>
              </w:rPr>
            </w:pPr>
            <w:r w:rsidRPr="009C2889">
              <w:rPr>
                <w:rFonts w:eastAsia="Times New Roman"/>
                <w:sz w:val="24"/>
                <w:szCs w:val="24"/>
                <w:lang w:val="en-US" w:eastAsia="ru-RU"/>
              </w:rPr>
              <w:t>run_siqr_model</w:t>
            </w:r>
          </w:p>
        </w:tc>
        <w:tc>
          <w:tcPr>
            <w:tcW w:w="6946" w:type="dxa"/>
            <w:tcBorders>
              <w:top w:val="single" w:sz="4" w:space="0" w:color="auto"/>
              <w:left w:val="single" w:sz="4" w:space="0" w:color="auto"/>
              <w:bottom w:val="single" w:sz="4" w:space="0" w:color="auto"/>
              <w:right w:val="single" w:sz="4" w:space="0" w:color="auto"/>
            </w:tcBorders>
          </w:tcPr>
          <w:p w14:paraId="614FA44E" w14:textId="01C68CBD"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SIQR</w:t>
            </w:r>
            <w:r>
              <w:rPr>
                <w:rFonts w:eastAsia="Times New Roman"/>
                <w:sz w:val="24"/>
                <w:szCs w:val="24"/>
                <w:lang w:eastAsia="ru-RU"/>
              </w:rPr>
              <w:t>-модель на указанном диапазоне времени</w:t>
            </w:r>
          </w:p>
        </w:tc>
      </w:tr>
      <w:tr w:rsidR="0088712B"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88712B" w:rsidRPr="00F0243C" w:rsidRDefault="0088712B" w:rsidP="0088712B">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88712B"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88712B" w:rsidRPr="00F0243C" w:rsidRDefault="0088712B" w:rsidP="0088712B">
            <w:pPr>
              <w:suppressAutoHyphens w:val="0"/>
              <w:spacing w:line="240" w:lineRule="auto"/>
              <w:ind w:firstLine="0"/>
              <w:jc w:val="left"/>
              <w:rPr>
                <w:rFonts w:eastAsia="Times New Roman"/>
                <w:sz w:val="24"/>
                <w:szCs w:val="24"/>
                <w:lang w:eastAsia="ru-RU"/>
              </w:rPr>
            </w:pPr>
            <w:r w:rsidRPr="00B6118E">
              <w:rPr>
                <w:rFonts w:eastAsia="Times New Roman"/>
                <w:sz w:val="24"/>
                <w:szCs w:val="24"/>
                <w:lang w:eastAsia="ru-RU"/>
              </w:rPr>
              <w:t>run_m_model</w:t>
            </w:r>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88712B" w:rsidRPr="00B6118E"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88712B">
        <w:trPr>
          <w:trHeight w:val="454"/>
          <w:tblHeader/>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r w:rsidR="00153839" w14:paraId="5CA25D20"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F79BF93" w14:textId="7B2FB503" w:rsidR="00153839" w:rsidRPr="008330F3" w:rsidRDefault="00153839" w:rsidP="00153839">
            <w:pPr>
              <w:suppressAutoHyphens w:val="0"/>
              <w:spacing w:line="240" w:lineRule="auto"/>
              <w:ind w:firstLine="0"/>
              <w:jc w:val="left"/>
              <w:rPr>
                <w:rFonts w:eastAsia="Times New Roman"/>
                <w:sz w:val="24"/>
                <w:szCs w:val="24"/>
                <w:lang w:eastAsia="ru-RU"/>
              </w:rPr>
            </w:pPr>
            <w:r w:rsidRPr="00146E60">
              <w:rPr>
                <w:rFonts w:eastAsia="Times New Roman"/>
                <w:sz w:val="24"/>
                <w:szCs w:val="24"/>
                <w:lang w:eastAsia="ru-RU"/>
              </w:rPr>
              <w:lastRenderedPageBreak/>
              <w:t>validate_sum</w:t>
            </w:r>
          </w:p>
        </w:tc>
        <w:tc>
          <w:tcPr>
            <w:tcW w:w="6336" w:type="dxa"/>
            <w:tcBorders>
              <w:top w:val="single" w:sz="4" w:space="0" w:color="auto"/>
              <w:left w:val="single" w:sz="4" w:space="0" w:color="auto"/>
              <w:bottom w:val="single" w:sz="4" w:space="0" w:color="auto"/>
              <w:right w:val="single" w:sz="4" w:space="0" w:color="auto"/>
            </w:tcBorders>
          </w:tcPr>
          <w:p w14:paraId="3CB73CC0" w14:textId="70401AF7" w:rsidR="00153839" w:rsidRDefault="00153839" w:rsidP="00153839">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w:t>
            </w:r>
            <w:r w:rsidRPr="00146E60">
              <w:rPr>
                <w:rFonts w:eastAsia="Times New Roman"/>
                <w:sz w:val="24"/>
                <w:szCs w:val="24"/>
                <w:lang w:eastAsia="ru-RU"/>
              </w:rPr>
              <w:t>выполня</w:t>
            </w:r>
            <w:r>
              <w:rPr>
                <w:rFonts w:eastAsia="Times New Roman"/>
                <w:sz w:val="24"/>
                <w:szCs w:val="24"/>
                <w:lang w:eastAsia="ru-RU"/>
              </w:rPr>
              <w:t xml:space="preserve">ющий </w:t>
            </w:r>
            <w:r w:rsidRPr="00146E60">
              <w:rPr>
                <w:rFonts w:eastAsia="Times New Roman"/>
                <w:sz w:val="24"/>
                <w:szCs w:val="24"/>
                <w:lang w:eastAsia="ru-RU"/>
              </w:rPr>
              <w:t>проверку суммы значений, введённых в поля начальных условий</w:t>
            </w:r>
          </w:p>
        </w:tc>
      </w:tr>
    </w:tbl>
    <w:p w14:paraId="5145B808" w14:textId="483EA134" w:rsidR="001E74FF" w:rsidRPr="00443AF0" w:rsidRDefault="00A9633D" w:rsidP="0088712B">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CAADD84" w14:textId="1F7D989E" w:rsidR="00726240" w:rsidRPr="00946AF4" w:rsidRDefault="00CC1B5D" w:rsidP="00CB1D55">
      <w:pPr>
        <w:suppressAutoHyphens w:val="0"/>
        <w:spacing w:line="240" w:lineRule="auto"/>
        <w:ind w:firstLine="0"/>
        <w:jc w:val="center"/>
        <w:rPr>
          <w:rFonts w:eastAsia="Times New Roman"/>
          <w:lang w:eastAsia="ru-RU"/>
        </w:rPr>
      </w:pPr>
      <w:r>
        <w:rPr>
          <w:rFonts w:eastAsia="Times New Roman"/>
          <w:noProof/>
          <w:lang w:val="en-US" w:eastAsia="ru-RU"/>
        </w:rPr>
        <w:drawing>
          <wp:inline distT="0" distB="0" distL="0" distR="0" wp14:anchorId="339862AF" wp14:editId="716C456A">
            <wp:extent cx="3705225" cy="7252658"/>
            <wp:effectExtent l="0" t="0" r="0" b="5715"/>
            <wp:docPr id="13050082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5417" cy="7311757"/>
                    </a:xfrm>
                    <a:prstGeom prst="rect">
                      <a:avLst/>
                    </a:prstGeom>
                    <a:noFill/>
                    <a:ln>
                      <a:noFill/>
                    </a:ln>
                  </pic:spPr>
                </pic:pic>
              </a:graphicData>
            </a:graphic>
          </wp:inline>
        </w:drawing>
      </w:r>
    </w:p>
    <w:p w14:paraId="15C3C382" w14:textId="291318CB"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7491D122" w14:textId="649504B3" w:rsidR="00CB1D55" w:rsidRDefault="00CB1D55" w:rsidP="00CB1D55">
      <w:pPr>
        <w:suppressAutoHyphens w:val="0"/>
        <w:spacing w:before="480" w:after="480" w:line="240" w:lineRule="auto"/>
        <w:ind w:left="709" w:firstLine="0"/>
        <w:outlineLvl w:val="1"/>
        <w:rPr>
          <w:rFonts w:cstheme="minorBidi"/>
          <w:b/>
          <w:szCs w:val="22"/>
        </w:rPr>
      </w:pPr>
      <w:bookmarkStart w:id="28" w:name="_Toc201411039"/>
      <w:r>
        <w:rPr>
          <w:rFonts w:cstheme="minorBidi"/>
          <w:b/>
          <w:szCs w:val="22"/>
        </w:rPr>
        <w:lastRenderedPageBreak/>
        <w:t>3.4 Структура входных и выходных данных</w:t>
      </w:r>
      <w:bookmarkEnd w:id="28"/>
    </w:p>
    <w:p w14:paraId="4F045731" w14:textId="41741FD8" w:rsidR="00CB1D55" w:rsidRDefault="00CB1D55" w:rsidP="00CB1D55">
      <w:pPr>
        <w:rPr>
          <w:rFonts w:cstheme="minorBidi"/>
          <w:bCs/>
          <w:szCs w:val="22"/>
        </w:rPr>
      </w:pPr>
      <w:r>
        <w:rPr>
          <w:rFonts w:cstheme="minorBidi"/>
          <w:bCs/>
          <w:szCs w:val="22"/>
        </w:rPr>
        <w:t xml:space="preserve">Программное средство получает на вход: выбранные модели и численный метод, начальные значения, параметры модели, даты моделирования. Пользователь может ввести их с помощью клавиатуры или выгрузить из файла </w:t>
      </w:r>
      <w:r>
        <w:rPr>
          <w:rFonts w:cstheme="minorBidi"/>
          <w:bCs/>
          <w:szCs w:val="22"/>
          <w:lang w:val="en-US"/>
        </w:rPr>
        <w:t>csv</w:t>
      </w:r>
      <w:r>
        <w:rPr>
          <w:rFonts w:cstheme="minorBidi"/>
          <w:bCs/>
          <w:szCs w:val="22"/>
        </w:rPr>
        <w:t xml:space="preserve">, содержащий обязательные поля: </w:t>
      </w:r>
      <w:r>
        <w:rPr>
          <w:rFonts w:cstheme="minorBidi"/>
          <w:bCs/>
          <w:szCs w:val="22"/>
          <w:lang w:val="en-US"/>
        </w:rPr>
        <w:t>Country</w:t>
      </w:r>
      <w:r w:rsidRPr="00CB1D55">
        <w:rPr>
          <w:rFonts w:cstheme="minorBidi"/>
          <w:bCs/>
          <w:szCs w:val="22"/>
        </w:rPr>
        <w:t>/</w:t>
      </w:r>
      <w:r>
        <w:rPr>
          <w:rFonts w:cstheme="minorBidi"/>
          <w:bCs/>
          <w:szCs w:val="22"/>
          <w:lang w:val="en-US"/>
        </w:rPr>
        <w:t>Region</w:t>
      </w:r>
      <w:r w:rsidRPr="00CB1D55">
        <w:rPr>
          <w:rFonts w:cstheme="minorBidi"/>
          <w:bCs/>
          <w:szCs w:val="22"/>
        </w:rPr>
        <w:t xml:space="preserve">, </w:t>
      </w:r>
      <w:r>
        <w:rPr>
          <w:rFonts w:cstheme="minorBidi"/>
          <w:bCs/>
          <w:szCs w:val="22"/>
          <w:lang w:val="en-US"/>
        </w:rPr>
        <w:t>Date</w:t>
      </w:r>
      <w:r w:rsidRPr="00CB1D55">
        <w:rPr>
          <w:rFonts w:cstheme="minorBidi"/>
          <w:bCs/>
          <w:szCs w:val="22"/>
        </w:rPr>
        <w:t xml:space="preserve">, </w:t>
      </w:r>
      <w:r>
        <w:rPr>
          <w:rFonts w:cstheme="minorBidi"/>
          <w:bCs/>
          <w:szCs w:val="22"/>
          <w:lang w:val="en-US"/>
        </w:rPr>
        <w:t>Confirmed</w:t>
      </w:r>
      <w:r w:rsidRPr="00CB1D55">
        <w:rPr>
          <w:rFonts w:cstheme="minorBidi"/>
          <w:bCs/>
          <w:szCs w:val="22"/>
        </w:rPr>
        <w:t xml:space="preserve"> </w:t>
      </w:r>
      <w:r>
        <w:rPr>
          <w:rFonts w:cstheme="minorBidi"/>
          <w:bCs/>
          <w:szCs w:val="22"/>
        </w:rPr>
        <w:t xml:space="preserve">и </w:t>
      </w:r>
      <w:r>
        <w:rPr>
          <w:rFonts w:cstheme="minorBidi"/>
          <w:bCs/>
          <w:szCs w:val="22"/>
          <w:lang w:val="en-US"/>
        </w:rPr>
        <w:t>Recovered</w:t>
      </w:r>
      <w:r w:rsidRPr="00CB1D55">
        <w:rPr>
          <w:rFonts w:cstheme="minorBidi"/>
          <w:bCs/>
          <w:szCs w:val="22"/>
        </w:rPr>
        <w:t>,</w:t>
      </w:r>
      <w:r>
        <w:rPr>
          <w:rFonts w:cstheme="minorBidi"/>
          <w:bCs/>
          <w:szCs w:val="22"/>
        </w:rPr>
        <w:t xml:space="preserve"> как изображено на рисунке 3.2.</w:t>
      </w:r>
    </w:p>
    <w:p w14:paraId="5C6B67E5" w14:textId="2FAE4E8A" w:rsidR="00CB1D55" w:rsidRDefault="00CB1D55" w:rsidP="00CB1D55">
      <w:pPr>
        <w:spacing w:line="240" w:lineRule="auto"/>
        <w:ind w:firstLine="0"/>
        <w:jc w:val="center"/>
        <w:rPr>
          <w:rFonts w:cstheme="minorBidi"/>
          <w:bCs/>
          <w:szCs w:val="22"/>
        </w:rPr>
      </w:pPr>
      <w:r w:rsidRPr="00CB1D55">
        <w:rPr>
          <w:rFonts w:cstheme="minorBidi"/>
          <w:bCs/>
          <w:noProof/>
          <w:szCs w:val="22"/>
        </w:rPr>
        <w:drawing>
          <wp:inline distT="0" distB="0" distL="0" distR="0" wp14:anchorId="4D07C073" wp14:editId="6ED266DD">
            <wp:extent cx="4410075" cy="2201333"/>
            <wp:effectExtent l="0" t="0" r="0" b="8890"/>
            <wp:docPr id="33635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9524" name=""/>
                    <pic:cNvPicPr/>
                  </pic:nvPicPr>
                  <pic:blipFill>
                    <a:blip r:embed="rId30"/>
                    <a:stretch>
                      <a:fillRect/>
                    </a:stretch>
                  </pic:blipFill>
                  <pic:spPr>
                    <a:xfrm>
                      <a:off x="0" y="0"/>
                      <a:ext cx="4451525" cy="2222023"/>
                    </a:xfrm>
                    <a:prstGeom prst="rect">
                      <a:avLst/>
                    </a:prstGeom>
                  </pic:spPr>
                </pic:pic>
              </a:graphicData>
            </a:graphic>
          </wp:inline>
        </w:drawing>
      </w:r>
    </w:p>
    <w:p w14:paraId="5BB5FC96" w14:textId="3199F7FE" w:rsidR="00CB1D55" w:rsidRPr="008B509D" w:rsidRDefault="00CB1D55" w:rsidP="00CB1D55">
      <w:pPr>
        <w:spacing w:after="360" w:line="240" w:lineRule="auto"/>
        <w:ind w:firstLine="0"/>
        <w:jc w:val="center"/>
        <w:rPr>
          <w:rFonts w:cstheme="minorBidi"/>
          <w:bCs/>
          <w:szCs w:val="22"/>
        </w:rPr>
      </w:pPr>
      <w:r>
        <w:rPr>
          <w:rFonts w:cstheme="minorBidi"/>
          <w:bCs/>
          <w:szCs w:val="22"/>
        </w:rPr>
        <w:t xml:space="preserve">Рисунок 3.2 – Пример статических данных из файла формата </w:t>
      </w:r>
      <w:r>
        <w:rPr>
          <w:rFonts w:cstheme="minorBidi"/>
          <w:bCs/>
          <w:szCs w:val="22"/>
          <w:lang w:val="en-US"/>
        </w:rPr>
        <w:t>csv</w:t>
      </w:r>
    </w:p>
    <w:p w14:paraId="2B2AB6E4" w14:textId="218FF574" w:rsidR="00CB1D55" w:rsidRDefault="00D2302C" w:rsidP="00CB1D55">
      <w:pPr>
        <w:rPr>
          <w:rFonts w:cstheme="minorBidi"/>
          <w:bCs/>
          <w:szCs w:val="22"/>
        </w:rPr>
      </w:pPr>
      <w:r>
        <w:rPr>
          <w:rFonts w:cstheme="minorBidi"/>
          <w:bCs/>
          <w:szCs w:val="22"/>
        </w:rPr>
        <w:t xml:space="preserve">После окончания моделирования пользователь может выгрузить данные из программы в </w:t>
      </w:r>
      <w:r>
        <w:rPr>
          <w:rFonts w:cstheme="minorBidi"/>
          <w:bCs/>
          <w:szCs w:val="22"/>
          <w:lang w:val="en-US"/>
        </w:rPr>
        <w:t>Excel</w:t>
      </w:r>
      <w:r>
        <w:rPr>
          <w:rFonts w:cstheme="minorBidi"/>
          <w:bCs/>
          <w:szCs w:val="22"/>
        </w:rPr>
        <w:t xml:space="preserve"> файл, который содержит 4 листа, в каждом из которых содержится информация о модели по отдельности: начальные значения, параметры, таблица решения и график, как показано на рисунка 3.3-3.7.</w:t>
      </w:r>
    </w:p>
    <w:p w14:paraId="1409C62C" w14:textId="77777777" w:rsidR="00FF28C0" w:rsidRDefault="00FF28C0" w:rsidP="00FF28C0">
      <w:pPr>
        <w:spacing w:line="240" w:lineRule="auto"/>
        <w:ind w:firstLine="0"/>
        <w:jc w:val="center"/>
        <w:rPr>
          <w:rFonts w:cstheme="minorBidi"/>
          <w:bCs/>
          <w:szCs w:val="22"/>
        </w:rPr>
      </w:pPr>
      <w:r w:rsidRPr="00674892">
        <w:rPr>
          <w:rFonts w:cstheme="minorBidi"/>
          <w:bCs/>
          <w:noProof/>
          <w:szCs w:val="22"/>
        </w:rPr>
        <w:drawing>
          <wp:inline distT="0" distB="0" distL="0" distR="0" wp14:anchorId="7C706646" wp14:editId="10862C6C">
            <wp:extent cx="4373428" cy="600075"/>
            <wp:effectExtent l="0" t="0" r="8255" b="0"/>
            <wp:docPr id="12255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7680" name=""/>
                    <pic:cNvPicPr/>
                  </pic:nvPicPr>
                  <pic:blipFill>
                    <a:blip r:embed="rId31"/>
                    <a:stretch>
                      <a:fillRect/>
                    </a:stretch>
                  </pic:blipFill>
                  <pic:spPr>
                    <a:xfrm>
                      <a:off x="0" y="0"/>
                      <a:ext cx="4378216" cy="600732"/>
                    </a:xfrm>
                    <a:prstGeom prst="rect">
                      <a:avLst/>
                    </a:prstGeom>
                  </pic:spPr>
                </pic:pic>
              </a:graphicData>
            </a:graphic>
          </wp:inline>
        </w:drawing>
      </w:r>
    </w:p>
    <w:p w14:paraId="4217544C" w14:textId="2FBCC096" w:rsidR="00FF28C0" w:rsidRDefault="00FF28C0" w:rsidP="00FF28C0">
      <w:pPr>
        <w:spacing w:after="360" w:line="240" w:lineRule="auto"/>
        <w:ind w:firstLine="0"/>
        <w:jc w:val="center"/>
        <w:rPr>
          <w:rFonts w:cstheme="minorBidi"/>
          <w:bCs/>
          <w:szCs w:val="22"/>
        </w:rPr>
      </w:pPr>
      <w:r>
        <w:rPr>
          <w:rFonts w:cstheme="minorBidi"/>
          <w:bCs/>
          <w:szCs w:val="22"/>
        </w:rPr>
        <w:t xml:space="preserve">Рисунок 3.3 – Названия листов в </w:t>
      </w:r>
      <w:r>
        <w:rPr>
          <w:rFonts w:cstheme="minorBidi"/>
          <w:bCs/>
          <w:szCs w:val="22"/>
          <w:lang w:val="en-US"/>
        </w:rPr>
        <w:t>Excel</w:t>
      </w:r>
      <w:r>
        <w:rPr>
          <w:rFonts w:cstheme="minorBidi"/>
          <w:bCs/>
          <w:szCs w:val="22"/>
        </w:rPr>
        <w:t xml:space="preserve"> файле</w:t>
      </w:r>
    </w:p>
    <w:p w14:paraId="5D13C5F0" w14:textId="15E7A85E"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7332D3B8" wp14:editId="20515BE0">
            <wp:extent cx="2693237" cy="1666875"/>
            <wp:effectExtent l="0" t="0" r="0" b="0"/>
            <wp:docPr id="1768731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1073" name=""/>
                    <pic:cNvPicPr/>
                  </pic:nvPicPr>
                  <pic:blipFill>
                    <a:blip r:embed="rId32"/>
                    <a:stretch>
                      <a:fillRect/>
                    </a:stretch>
                  </pic:blipFill>
                  <pic:spPr>
                    <a:xfrm>
                      <a:off x="0" y="0"/>
                      <a:ext cx="2709278" cy="1676803"/>
                    </a:xfrm>
                    <a:prstGeom prst="rect">
                      <a:avLst/>
                    </a:prstGeom>
                  </pic:spPr>
                </pic:pic>
              </a:graphicData>
            </a:graphic>
          </wp:inline>
        </w:drawing>
      </w:r>
    </w:p>
    <w:p w14:paraId="5BCCE802" w14:textId="3E398967"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4</w:t>
      </w:r>
      <w:r>
        <w:rPr>
          <w:rFonts w:cstheme="minorBidi"/>
          <w:bCs/>
          <w:szCs w:val="22"/>
        </w:rPr>
        <w:t xml:space="preserve"> – Лист начальных значений</w:t>
      </w:r>
    </w:p>
    <w:p w14:paraId="5A061625" w14:textId="4290D0DF" w:rsidR="00D2302C" w:rsidRDefault="00D2302C" w:rsidP="00D2302C">
      <w:pPr>
        <w:spacing w:line="240" w:lineRule="auto"/>
        <w:ind w:firstLine="0"/>
        <w:jc w:val="center"/>
        <w:rPr>
          <w:rFonts w:cstheme="minorBidi"/>
          <w:bCs/>
          <w:szCs w:val="22"/>
        </w:rPr>
      </w:pPr>
      <w:r w:rsidRPr="00D2302C">
        <w:rPr>
          <w:rFonts w:cstheme="minorBidi"/>
          <w:bCs/>
          <w:noProof/>
          <w:szCs w:val="22"/>
        </w:rPr>
        <w:lastRenderedPageBreak/>
        <w:drawing>
          <wp:inline distT="0" distB="0" distL="0" distR="0" wp14:anchorId="48A9D7D9" wp14:editId="269F71D7">
            <wp:extent cx="2562225" cy="1258059"/>
            <wp:effectExtent l="0" t="0" r="0" b="0"/>
            <wp:docPr id="33938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5693" name=""/>
                    <pic:cNvPicPr/>
                  </pic:nvPicPr>
                  <pic:blipFill>
                    <a:blip r:embed="rId33"/>
                    <a:stretch>
                      <a:fillRect/>
                    </a:stretch>
                  </pic:blipFill>
                  <pic:spPr>
                    <a:xfrm>
                      <a:off x="0" y="0"/>
                      <a:ext cx="2587207" cy="1270325"/>
                    </a:xfrm>
                    <a:prstGeom prst="rect">
                      <a:avLst/>
                    </a:prstGeom>
                  </pic:spPr>
                </pic:pic>
              </a:graphicData>
            </a:graphic>
          </wp:inline>
        </w:drawing>
      </w:r>
    </w:p>
    <w:p w14:paraId="1B633BF9" w14:textId="34B85DD0"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5</w:t>
      </w:r>
      <w:r>
        <w:rPr>
          <w:rFonts w:cstheme="minorBidi"/>
          <w:bCs/>
          <w:szCs w:val="22"/>
        </w:rPr>
        <w:t xml:space="preserve"> – Лист параметров</w:t>
      </w:r>
    </w:p>
    <w:p w14:paraId="077120A4" w14:textId="4B5C17B7"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270692EF" wp14:editId="3E63671A">
            <wp:extent cx="2463705" cy="2590800"/>
            <wp:effectExtent l="0" t="0" r="0" b="0"/>
            <wp:docPr id="1598569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9618" name=""/>
                    <pic:cNvPicPr/>
                  </pic:nvPicPr>
                  <pic:blipFill>
                    <a:blip r:embed="rId34"/>
                    <a:stretch>
                      <a:fillRect/>
                    </a:stretch>
                  </pic:blipFill>
                  <pic:spPr>
                    <a:xfrm>
                      <a:off x="0" y="0"/>
                      <a:ext cx="2485882" cy="2614121"/>
                    </a:xfrm>
                    <a:prstGeom prst="rect">
                      <a:avLst/>
                    </a:prstGeom>
                  </pic:spPr>
                </pic:pic>
              </a:graphicData>
            </a:graphic>
          </wp:inline>
        </w:drawing>
      </w:r>
    </w:p>
    <w:p w14:paraId="16257AA4" w14:textId="64599895"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6</w:t>
      </w:r>
      <w:r>
        <w:rPr>
          <w:rFonts w:cstheme="minorBidi"/>
          <w:bCs/>
          <w:szCs w:val="22"/>
        </w:rPr>
        <w:t xml:space="preserve"> – Лист решения</w:t>
      </w:r>
    </w:p>
    <w:p w14:paraId="7796B6E0" w14:textId="2CB22CAC"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4A687CA1" wp14:editId="534B0C6E">
            <wp:extent cx="3409950" cy="1950588"/>
            <wp:effectExtent l="0" t="0" r="0" b="0"/>
            <wp:docPr id="16280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2338" name=""/>
                    <pic:cNvPicPr/>
                  </pic:nvPicPr>
                  <pic:blipFill>
                    <a:blip r:embed="rId35"/>
                    <a:stretch>
                      <a:fillRect/>
                    </a:stretch>
                  </pic:blipFill>
                  <pic:spPr>
                    <a:xfrm>
                      <a:off x="0" y="0"/>
                      <a:ext cx="3473988" cy="1987219"/>
                    </a:xfrm>
                    <a:prstGeom prst="rect">
                      <a:avLst/>
                    </a:prstGeom>
                  </pic:spPr>
                </pic:pic>
              </a:graphicData>
            </a:graphic>
          </wp:inline>
        </w:drawing>
      </w:r>
    </w:p>
    <w:p w14:paraId="493EC893" w14:textId="5CB2035B" w:rsidR="00D2302C" w:rsidRPr="00D2302C" w:rsidRDefault="00D2302C" w:rsidP="004E38D1">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7</w:t>
      </w:r>
      <w:r>
        <w:rPr>
          <w:rFonts w:cstheme="minorBidi"/>
          <w:bCs/>
          <w:szCs w:val="22"/>
        </w:rPr>
        <w:t xml:space="preserve"> – Лист графика</w:t>
      </w:r>
    </w:p>
    <w:p w14:paraId="5B626D81" w14:textId="1520FDE2" w:rsidR="000550B9" w:rsidRDefault="003760D3" w:rsidP="000550B9">
      <w:pPr>
        <w:suppressAutoHyphens w:val="0"/>
        <w:spacing w:before="480" w:after="480" w:line="240" w:lineRule="auto"/>
        <w:ind w:left="709" w:firstLine="0"/>
        <w:outlineLvl w:val="1"/>
        <w:rPr>
          <w:rFonts w:cstheme="minorBidi"/>
          <w:b/>
          <w:szCs w:val="22"/>
        </w:rPr>
      </w:pPr>
      <w:bookmarkStart w:id="29" w:name="_Toc201411040"/>
      <w:r>
        <w:rPr>
          <w:rFonts w:cstheme="minorBidi"/>
          <w:b/>
          <w:szCs w:val="22"/>
        </w:rPr>
        <w:t>3.</w:t>
      </w:r>
      <w:r w:rsidR="00CB1D55">
        <w:rPr>
          <w:rFonts w:cstheme="minorBidi"/>
          <w:b/>
          <w:szCs w:val="22"/>
        </w:rPr>
        <w:t>5</w:t>
      </w:r>
      <w:r>
        <w:rPr>
          <w:rFonts w:cstheme="minorBidi"/>
          <w:b/>
          <w:szCs w:val="22"/>
        </w:rPr>
        <w:t xml:space="preserve"> Выводы по главе</w:t>
      </w:r>
      <w:bookmarkEnd w:id="29"/>
    </w:p>
    <w:p w14:paraId="7C3EC11C" w14:textId="2DB668C8" w:rsidR="000550B9" w:rsidRDefault="003760D3" w:rsidP="007B486F">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0E833F7E" w14:textId="5145ABF7" w:rsidR="000550B9" w:rsidRDefault="003760D3" w:rsidP="000550B9">
      <w:pPr>
        <w:suppressAutoHyphens w:val="0"/>
        <w:spacing w:before="480" w:after="480"/>
        <w:outlineLvl w:val="0"/>
        <w:rPr>
          <w:rFonts w:cstheme="minorBidi"/>
          <w:b/>
          <w:sz w:val="32"/>
          <w:szCs w:val="32"/>
        </w:rPr>
      </w:pPr>
      <w:bookmarkStart w:id="30" w:name="_Toc20141104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30"/>
    </w:p>
    <w:p w14:paraId="035CCC79" w14:textId="2B872167" w:rsidR="00C2081A" w:rsidRPr="006579EF" w:rsidRDefault="003760D3" w:rsidP="006579EF">
      <w:pPr>
        <w:suppressAutoHyphens w:val="0"/>
        <w:rPr>
          <w:rFonts w:cstheme="minorBidi"/>
          <w:szCs w:val="22"/>
        </w:rPr>
      </w:pPr>
      <w:bookmarkStart w:id="31" w:name="_Toc41982019"/>
      <w:r w:rsidRPr="00B10AFB">
        <w:rPr>
          <w:rFonts w:cstheme="minorBidi"/>
          <w:szCs w:val="22"/>
        </w:rPr>
        <w:t>В данном разделе</w:t>
      </w:r>
      <w:bookmarkEnd w:id="31"/>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2" w:name="_Toc20141104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2"/>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2011"/>
        <w:gridCol w:w="1722"/>
      </w:tblGrid>
      <w:tr w:rsidR="00937B87" w14:paraId="7093251B" w14:textId="77777777" w:rsidTr="006979F5">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2011"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722"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6979F5">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722"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6979F5">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6979F5">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6979F5">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6979F5">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2011"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722"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6979F5">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074E9B80" w14:textId="30EA04E2"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r w:rsidR="00EC7B2F">
              <w:rPr>
                <w:rFonts w:asciiTheme="minorBidi" w:hAnsiTheme="minorBidi" w:cstheme="minorBidi"/>
                <w:bCs/>
                <w:sz w:val="24"/>
                <w:szCs w:val="20"/>
              </w:rPr>
              <w:br/>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722"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6979F5">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722"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6979F5">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360CB60B"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r w:rsidR="001012F9">
              <w:rPr>
                <w:rFonts w:asciiTheme="minorBidi" w:hAnsiTheme="minorBidi" w:cstheme="minorBidi"/>
                <w:bCs/>
                <w:sz w:val="24"/>
                <w:szCs w:val="20"/>
              </w:rPr>
              <w:br/>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1. При запуске моделирования в окне программного средства выводятся графики выбранных моделей с выбранным временным диапазоном</w:t>
            </w:r>
          </w:p>
        </w:tc>
        <w:tc>
          <w:tcPr>
            <w:tcW w:w="1722"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6979F5">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2011"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722"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6979F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Загрузка данных в программу</w:t>
            </w:r>
          </w:p>
        </w:tc>
        <w:tc>
          <w:tcPr>
            <w:tcW w:w="2841" w:type="dxa"/>
            <w:vAlign w:val="center"/>
          </w:tcPr>
          <w:p w14:paraId="78527699" w14:textId="1F1D5E64"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w:t>
            </w:r>
            <w:r w:rsidR="006979F5">
              <w:rPr>
                <w:rFonts w:cstheme="minorBidi"/>
                <w:bCs/>
                <w:sz w:val="24"/>
                <w:szCs w:val="20"/>
              </w:rPr>
              <w:t xml:space="preserve">ы </w:t>
            </w:r>
            <w:r>
              <w:rPr>
                <w:rFonts w:cstheme="minorBidi"/>
                <w:bCs/>
                <w:sz w:val="24"/>
                <w:szCs w:val="20"/>
              </w:rPr>
              <w:t>файл с данными,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722"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6979F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3545988"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r w:rsidR="001012F9">
              <w:rPr>
                <w:rFonts w:asciiTheme="minorBidi" w:hAnsiTheme="minorBidi" w:cstheme="minorBidi"/>
                <w:bCs/>
                <w:sz w:val="24"/>
                <w:szCs w:val="20"/>
              </w:rPr>
              <w:br/>
            </w:r>
            <w:r w:rsidR="001012F9">
              <w:rPr>
                <w:rFonts w:asciiTheme="minorBidi" w:hAnsiTheme="minorBidi" w:cstheme="minorBidi"/>
                <w:bCs/>
                <w:sz w:val="24"/>
                <w:szCs w:val="20"/>
              </w:rPr>
              <w:br/>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2011" w:type="dxa"/>
            <w:vAlign w:val="center"/>
          </w:tcPr>
          <w:p w14:paraId="26F809E6" w14:textId="164C16B1"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сохранен архив с E</w:t>
            </w:r>
            <w:r>
              <w:rPr>
                <w:rFonts w:cstheme="minorBidi"/>
                <w:bCs/>
                <w:sz w:val="24"/>
                <w:szCs w:val="20"/>
                <w:lang w:val="en-US"/>
              </w:rPr>
              <w:t>xcel</w:t>
            </w:r>
            <w:r w:rsidRPr="005269A0">
              <w:rPr>
                <w:rFonts w:cstheme="minorBidi"/>
                <w:bCs/>
                <w:sz w:val="24"/>
                <w:szCs w:val="20"/>
              </w:rPr>
              <w:t xml:space="preserve"> </w:t>
            </w:r>
            <w:r>
              <w:rPr>
                <w:rFonts w:cstheme="minorBidi"/>
                <w:bCs/>
                <w:sz w:val="24"/>
                <w:szCs w:val="20"/>
              </w:rPr>
              <w:t>файлами по каждой выбранной модели</w:t>
            </w:r>
            <w:r w:rsidR="001012F9">
              <w:rPr>
                <w:rFonts w:cstheme="minorBidi"/>
                <w:bCs/>
                <w:sz w:val="24"/>
                <w:szCs w:val="20"/>
              </w:rPr>
              <w:br/>
            </w:r>
            <w:r w:rsidR="001012F9">
              <w:rPr>
                <w:rFonts w:cstheme="minorBidi"/>
                <w:bCs/>
                <w:sz w:val="24"/>
                <w:szCs w:val="20"/>
              </w:rPr>
              <w:br/>
            </w:r>
            <w:r w:rsidR="001012F9">
              <w:rPr>
                <w:rFonts w:cstheme="minorBidi"/>
                <w:bCs/>
                <w:sz w:val="24"/>
                <w:szCs w:val="20"/>
              </w:rPr>
              <w:br/>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265F0642"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а также таблица с числовыми значениями по</w:t>
            </w:r>
            <w:r w:rsidR="007F3841">
              <w:rPr>
                <w:rFonts w:asciiTheme="minorBidi" w:hAnsiTheme="minorBidi" w:cstheme="minorBidi"/>
                <w:bCs/>
                <w:sz w:val="24"/>
                <w:szCs w:val="20"/>
              </w:rPr>
              <w:t xml:space="preserve"> </w:t>
            </w:r>
            <w:r w:rsidR="00372034">
              <w:rPr>
                <w:rFonts w:asciiTheme="minorBidi" w:hAnsiTheme="minorBidi" w:cstheme="minorBidi"/>
                <w:bCs/>
                <w:sz w:val="24"/>
                <w:szCs w:val="20"/>
              </w:rPr>
              <w:t xml:space="preserve">дням моделирования </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722"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3" w:name="_Toc201411043"/>
      <w:r>
        <w:rPr>
          <w:rFonts w:cstheme="minorBidi"/>
          <w:b/>
          <w:szCs w:val="22"/>
        </w:rPr>
        <w:t>4.2 Инструкция по использованию программного средства</w:t>
      </w:r>
      <w:bookmarkEnd w:id="33"/>
    </w:p>
    <w:p w14:paraId="13C914BC" w14:textId="71A1BF74"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-модель. Для начала работы с программой пользователю необходимо выбрать 1-4</w:t>
      </w:r>
      <w:r w:rsidR="007B486F">
        <w:rPr>
          <w:rFonts w:cstheme="minorBidi"/>
          <w:bCs/>
          <w:szCs w:val="22"/>
        </w:rPr>
        <w:t xml:space="preserve">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4BBE86B9">
            <wp:extent cx="3394848" cy="3638550"/>
            <wp:effectExtent l="0" t="0" r="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6"/>
                    <a:stretch>
                      <a:fillRect/>
                    </a:stretch>
                  </pic:blipFill>
                  <pic:spPr>
                    <a:xfrm>
                      <a:off x="0" y="0"/>
                      <a:ext cx="3421941" cy="3667588"/>
                    </a:xfrm>
                    <a:prstGeom prst="rect">
                      <a:avLst/>
                    </a:prstGeom>
                  </pic:spPr>
                </pic:pic>
              </a:graphicData>
            </a:graphic>
          </wp:inline>
        </w:drawing>
      </w:r>
    </w:p>
    <w:p w14:paraId="046E52B5" w14:textId="722287B0" w:rsidR="00A91595" w:rsidRPr="00EF6AFE" w:rsidRDefault="00A91595" w:rsidP="006979F5">
      <w:pPr>
        <w:suppressAutoHyphens w:val="0"/>
        <w:spacing w:after="360" w:line="240" w:lineRule="auto"/>
        <w:ind w:firstLine="0"/>
        <w:jc w:val="center"/>
        <w:rPr>
          <w:rFonts w:cstheme="minorBidi"/>
          <w:bCs/>
          <w:szCs w:val="22"/>
        </w:rPr>
      </w:pPr>
      <w:r w:rsidRPr="001F0060">
        <w:rPr>
          <w:rFonts w:cstheme="minorBidi"/>
          <w:bCs/>
          <w:szCs w:val="22"/>
        </w:rPr>
        <w:t>Рисунок 4.1 – Окно справочной информации</w:t>
      </w:r>
    </w:p>
    <w:p w14:paraId="242D3083" w14:textId="37C7ED85"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тся архив, в котором сохранены по</w:t>
      </w:r>
      <w:r w:rsidR="007B486F">
        <w:rPr>
          <w:rFonts w:cstheme="minorBidi"/>
          <w:bCs/>
          <w:szCs w:val="22"/>
        </w:rPr>
        <w:t xml:space="preserve"> </w:t>
      </w:r>
      <w:r>
        <w:rPr>
          <w:rFonts w:cstheme="minorBidi"/>
          <w:bCs/>
          <w:szCs w:val="22"/>
        </w:rPr>
        <w:lastRenderedPageBreak/>
        <w:t xml:space="preserve">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6979F5">
        <w:rPr>
          <w:rFonts w:cstheme="minorBidi"/>
          <w:bCs/>
          <w:szCs w:val="22"/>
        </w:rPr>
        <w:br/>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19669101">
            <wp:extent cx="3326609" cy="1800225"/>
            <wp:effectExtent l="0" t="0" r="7620"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7"/>
                    <a:stretch>
                      <a:fillRect/>
                    </a:stretch>
                  </pic:blipFill>
                  <pic:spPr>
                    <a:xfrm>
                      <a:off x="0" y="0"/>
                      <a:ext cx="3339727" cy="1807324"/>
                    </a:xfrm>
                    <a:prstGeom prst="rect">
                      <a:avLst/>
                    </a:prstGeom>
                  </pic:spPr>
                </pic:pic>
              </a:graphicData>
            </a:graphic>
          </wp:inline>
        </w:drawing>
      </w:r>
    </w:p>
    <w:p w14:paraId="151B1AE9" w14:textId="77777777" w:rsidR="006579EF" w:rsidRDefault="006579EF" w:rsidP="006979F5">
      <w:pPr>
        <w:suppressAutoHyphens w:val="0"/>
        <w:spacing w:after="360" w:line="240" w:lineRule="auto"/>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41689D29">
            <wp:extent cx="3421251" cy="1847850"/>
            <wp:effectExtent l="0" t="0" r="8255" b="0"/>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8"/>
                    <a:stretch>
                      <a:fillRect/>
                    </a:stretch>
                  </pic:blipFill>
                  <pic:spPr>
                    <a:xfrm>
                      <a:off x="0" y="0"/>
                      <a:ext cx="3478377" cy="1878705"/>
                    </a:xfrm>
                    <a:prstGeom prst="rect">
                      <a:avLst/>
                    </a:prstGeom>
                  </pic:spPr>
                </pic:pic>
              </a:graphicData>
            </a:graphic>
          </wp:inline>
        </w:drawing>
      </w:r>
    </w:p>
    <w:p w14:paraId="3572B19E" w14:textId="68E2007C" w:rsidR="006579EF" w:rsidRPr="006579EF" w:rsidRDefault="006579EF" w:rsidP="006979F5">
      <w:pPr>
        <w:suppressAutoHyphens w:val="0"/>
        <w:spacing w:line="240" w:lineRule="auto"/>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4" w:name="_Toc20141104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4"/>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9"/>
                    <a:stretch>
                      <a:fillRect/>
                    </a:stretch>
                  </pic:blipFill>
                  <pic:spPr>
                    <a:xfrm>
                      <a:off x="0" y="0"/>
                      <a:ext cx="4813386" cy="1659083"/>
                    </a:xfrm>
                    <a:prstGeom prst="rect">
                      <a:avLst/>
                    </a:prstGeom>
                  </pic:spPr>
                </pic:pic>
              </a:graphicData>
            </a:graphic>
          </wp:inline>
        </w:drawing>
      </w:r>
    </w:p>
    <w:p w14:paraId="7C49204E" w14:textId="1CDF67A0"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40"/>
                    <a:stretch>
                      <a:fillRect/>
                    </a:stretch>
                  </pic:blipFill>
                  <pic:spPr>
                    <a:xfrm>
                      <a:off x="0" y="0"/>
                      <a:ext cx="3371734" cy="1955137"/>
                    </a:xfrm>
                    <a:prstGeom prst="rect">
                      <a:avLst/>
                    </a:prstGeom>
                  </pic:spPr>
                </pic:pic>
              </a:graphicData>
            </a:graphic>
          </wp:inline>
        </w:drawing>
      </w:r>
    </w:p>
    <w:p w14:paraId="2A25C2F8" w14:textId="63047259"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41"/>
                    <a:stretch>
                      <a:fillRect/>
                    </a:stretch>
                  </pic:blipFill>
                  <pic:spPr>
                    <a:xfrm>
                      <a:off x="0" y="0"/>
                      <a:ext cx="4370970" cy="3567240"/>
                    </a:xfrm>
                    <a:prstGeom prst="rect">
                      <a:avLst/>
                    </a:prstGeom>
                  </pic:spPr>
                </pic:pic>
              </a:graphicData>
            </a:graphic>
          </wp:inline>
        </w:drawing>
      </w:r>
    </w:p>
    <w:p w14:paraId="73AAE2DD" w14:textId="6E97568A"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6C1A7C91" w14:textId="4F291642" w:rsidR="000550B9" w:rsidRDefault="003760D3" w:rsidP="00B27EB5">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r w:rsidR="00B27EB5">
        <w:rPr>
          <w:rFonts w:cstheme="minorBidi"/>
          <w:bCs/>
          <w:szCs w:val="22"/>
        </w:rPr>
        <w:t xml:space="preserve"> </w:t>
      </w: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42"/>
                    <a:stretch>
                      <a:fillRect/>
                    </a:stretch>
                  </pic:blipFill>
                  <pic:spPr>
                    <a:xfrm>
                      <a:off x="0" y="0"/>
                      <a:ext cx="4733505" cy="1994383"/>
                    </a:xfrm>
                    <a:prstGeom prst="rect">
                      <a:avLst/>
                    </a:prstGeom>
                  </pic:spPr>
                </pic:pic>
              </a:graphicData>
            </a:graphic>
          </wp:inline>
        </w:drawing>
      </w:r>
    </w:p>
    <w:p w14:paraId="0BE5AF5B" w14:textId="31FFDF14"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23140DAD"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00F120E8" w:rsidRPr="00F120E8">
        <w:rPr>
          <w:rFonts w:eastAsiaTheme="minorEastAsia" w:cstheme="minorBidi"/>
          <w:bCs/>
          <w:szCs w:val="22"/>
        </w:rPr>
        <w:t xml:space="preserve"> </w:t>
      </w:r>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должны</w:t>
      </w:r>
      <w:r w:rsidR="002224BF" w:rsidRPr="00EB609E">
        <w:rPr>
          <w:rFonts w:cstheme="minorBidi"/>
          <w:bCs/>
          <w:szCs w:val="22"/>
        </w:rPr>
        <w:t xml:space="preserve"> </w:t>
      </w:r>
      <w:r w:rsidR="002224BF" w:rsidRPr="002224BF">
        <w:rPr>
          <w:rFonts w:cstheme="minorBidi"/>
          <w:bCs/>
          <w:szCs w:val="22"/>
        </w:rPr>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Программное средство также автоматически рассчитывает</w:t>
      </w:r>
      <w:r w:rsidR="00AE17D4">
        <w:rPr>
          <w:rFonts w:cstheme="minorBidi"/>
          <w:bCs/>
          <w:szCs w:val="22"/>
        </w:rPr>
        <w:t xml:space="preserve"> </w:t>
      </w:r>
      <w:r w:rsidR="00545565">
        <w:rPr>
          <w:rFonts w:cstheme="minorBidi"/>
          <w:bCs/>
          <w:szCs w:val="22"/>
        </w:rPr>
        <w:lastRenderedPageBreak/>
        <w:t xml:space="preserve">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43"/>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44"/>
                    <a:stretch>
                      <a:fillRect/>
                    </a:stretch>
                  </pic:blipFill>
                  <pic:spPr>
                    <a:xfrm>
                      <a:off x="0" y="0"/>
                      <a:ext cx="4183615" cy="2223028"/>
                    </a:xfrm>
                    <a:prstGeom prst="rect">
                      <a:avLst/>
                    </a:prstGeom>
                  </pic:spPr>
                </pic:pic>
              </a:graphicData>
            </a:graphic>
          </wp:inline>
        </w:drawing>
      </w:r>
    </w:p>
    <w:p w14:paraId="06DDDE64" w14:textId="746435E8"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5"/>
                    <a:stretch>
                      <a:fillRect/>
                    </a:stretch>
                  </pic:blipFill>
                  <pic:spPr>
                    <a:xfrm>
                      <a:off x="0" y="0"/>
                      <a:ext cx="3908096" cy="3570179"/>
                    </a:xfrm>
                    <a:prstGeom prst="rect">
                      <a:avLst/>
                    </a:prstGeom>
                  </pic:spPr>
                </pic:pic>
              </a:graphicData>
            </a:graphic>
          </wp:inline>
        </w:drawing>
      </w:r>
    </w:p>
    <w:p w14:paraId="6CF3AA59" w14:textId="7E575DF2"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6"/>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7"/>
                    <a:stretch>
                      <a:fillRect/>
                    </a:stretch>
                  </pic:blipFill>
                  <pic:spPr>
                    <a:xfrm>
                      <a:off x="0" y="0"/>
                      <a:ext cx="4340116" cy="1795912"/>
                    </a:xfrm>
                    <a:prstGeom prst="rect">
                      <a:avLst/>
                    </a:prstGeom>
                  </pic:spPr>
                </pic:pic>
              </a:graphicData>
            </a:graphic>
          </wp:inline>
        </w:drawing>
      </w:r>
    </w:p>
    <w:p w14:paraId="6513366D" w14:textId="4CCBBF53" w:rsidR="004433D5"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5" w:name="_Toc20141104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5"/>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98DD264"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00B27EB5">
        <w:rPr>
          <w:rFonts w:cstheme="minorBidi"/>
          <w:bCs/>
          <w:szCs w:val="22"/>
        </w:rPr>
        <w:br/>
      </w:r>
      <w:r w:rsidR="00B27EB5">
        <w:rPr>
          <w:rFonts w:cstheme="minorBidi"/>
          <w:bCs/>
          <w:szCs w:val="22"/>
        </w:rPr>
        <w:lastRenderedPageBreak/>
        <w:br/>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4CA0B2CA">
            <wp:extent cx="4212357" cy="2933700"/>
            <wp:effectExtent l="0" t="0" r="0" b="0"/>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8"/>
                    <a:stretch>
                      <a:fillRect/>
                    </a:stretch>
                  </pic:blipFill>
                  <pic:spPr>
                    <a:xfrm>
                      <a:off x="0" y="0"/>
                      <a:ext cx="4244697" cy="2956223"/>
                    </a:xfrm>
                    <a:prstGeom prst="rect">
                      <a:avLst/>
                    </a:prstGeom>
                  </pic:spPr>
                </pic:pic>
              </a:graphicData>
            </a:graphic>
          </wp:inline>
        </w:drawing>
      </w:r>
    </w:p>
    <w:p w14:paraId="6FFFDAB1" w14:textId="5598DABA" w:rsidR="000550B9" w:rsidRPr="00835B02" w:rsidRDefault="003760D3" w:rsidP="00B27EB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1302E97E">
            <wp:extent cx="4219575" cy="2900183"/>
            <wp:effectExtent l="0" t="0" r="0"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9"/>
                    <a:stretch>
                      <a:fillRect/>
                    </a:stretch>
                  </pic:blipFill>
                  <pic:spPr>
                    <a:xfrm>
                      <a:off x="0" y="0"/>
                      <a:ext cx="4256098" cy="2925286"/>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5180FF27" w14:textId="5BAEAA4B" w:rsidR="000550B9" w:rsidRDefault="003760D3" w:rsidP="00AE17D4">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50"/>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21806842">
            <wp:extent cx="4874545" cy="3371850"/>
            <wp:effectExtent l="0" t="0" r="2540" b="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51"/>
                    <a:stretch>
                      <a:fillRect/>
                    </a:stretch>
                  </pic:blipFill>
                  <pic:spPr>
                    <a:xfrm>
                      <a:off x="0" y="0"/>
                      <a:ext cx="4900321" cy="3389680"/>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276F2059">
            <wp:extent cx="4524375" cy="3143405"/>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52"/>
                    <a:stretch>
                      <a:fillRect/>
                    </a:stretch>
                  </pic:blipFill>
                  <pic:spPr>
                    <a:xfrm>
                      <a:off x="0" y="0"/>
                      <a:ext cx="4553887" cy="3163909"/>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CC56900"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w:t>
      </w:r>
      <w:r w:rsidR="00AE17D4">
        <w:rPr>
          <w:rFonts w:cstheme="minorBidi"/>
          <w:bCs/>
          <w:iCs/>
          <w:szCs w:val="22"/>
        </w:rPr>
        <w:t xml:space="preserve"> </w:t>
      </w:r>
      <w:r>
        <w:rPr>
          <w:rFonts w:cstheme="minorBidi"/>
          <w:bCs/>
          <w:iCs/>
          <w:szCs w:val="22"/>
        </w:rPr>
        <w:lastRenderedPageBreak/>
        <w:t>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3768CDA5">
            <wp:extent cx="3105150" cy="2139111"/>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53"/>
                    <a:stretch>
                      <a:fillRect/>
                    </a:stretch>
                  </pic:blipFill>
                  <pic:spPr>
                    <a:xfrm>
                      <a:off x="0" y="0"/>
                      <a:ext cx="3139855" cy="2163019"/>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630D7820">
            <wp:extent cx="2781300" cy="1930322"/>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54"/>
                    <a:stretch>
                      <a:fillRect/>
                    </a:stretch>
                  </pic:blipFill>
                  <pic:spPr>
                    <a:xfrm>
                      <a:off x="0" y="0"/>
                      <a:ext cx="2816007" cy="1954410"/>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74A51F18">
            <wp:extent cx="5638800" cy="3916491"/>
            <wp:effectExtent l="0" t="0" r="0" b="825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55"/>
                    <a:stretch>
                      <a:fillRect/>
                    </a:stretch>
                  </pic:blipFill>
                  <pic:spPr>
                    <a:xfrm>
                      <a:off x="0" y="0"/>
                      <a:ext cx="5646013" cy="3921501"/>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6"/>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3C5A2CB2"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00B27EB5">
        <w:rPr>
          <w:rFonts w:cstheme="minorBidi"/>
          <w:bCs/>
          <w:szCs w:val="22"/>
        </w:rPr>
        <w:br/>
      </w:r>
      <w:r w:rsidRPr="001753A7">
        <w:rPr>
          <w:rFonts w:cstheme="minorBidi"/>
          <w:bCs/>
          <w:szCs w:val="22"/>
        </w:rPr>
        <w:lastRenderedPageBreak/>
        <w:t xml:space="preserve">заражения, скорость выздоровления и скорость выхода из латентного периода).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w:t>
      </w:r>
      <w:r w:rsidR="00B27EB5">
        <w:rPr>
          <w:rFonts w:eastAsiaTheme="minorEastAsia" w:cstheme="minorBidi"/>
          <w:bCs/>
          <w:szCs w:val="22"/>
        </w:rPr>
        <w:br/>
      </w:r>
      <w:r w:rsidRPr="001753A7">
        <w:rPr>
          <w:rFonts w:eastAsiaTheme="minorEastAsia" w:cstheme="minorBidi"/>
          <w:bCs/>
          <w:szCs w:val="22"/>
        </w:rPr>
        <w:t xml:space="preserve">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506C6238">
            <wp:extent cx="3914775" cy="2724805"/>
            <wp:effectExtent l="0" t="0" r="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7"/>
                    <a:stretch>
                      <a:fillRect/>
                    </a:stretch>
                  </pic:blipFill>
                  <pic:spPr>
                    <a:xfrm>
                      <a:off x="0" y="0"/>
                      <a:ext cx="3961007" cy="2756984"/>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672E3BC0">
            <wp:extent cx="3971925" cy="2760829"/>
            <wp:effectExtent l="0" t="0" r="0" b="1905"/>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8"/>
                    <a:stretch>
                      <a:fillRect/>
                    </a:stretch>
                  </pic:blipFill>
                  <pic:spPr>
                    <a:xfrm>
                      <a:off x="0" y="0"/>
                      <a:ext cx="3993864" cy="2776079"/>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5B28D20A">
            <wp:extent cx="5229225" cy="3639702"/>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9"/>
                    <a:stretch>
                      <a:fillRect/>
                    </a:stretch>
                  </pic:blipFill>
                  <pic:spPr>
                    <a:xfrm>
                      <a:off x="0" y="0"/>
                      <a:ext cx="5248031" cy="3652792"/>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60"/>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044F7ED1"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w:t>
      </w:r>
      <w:r w:rsidR="00B27EB5">
        <w:rPr>
          <w:rFonts w:cstheme="minorBidi"/>
          <w:bCs/>
          <w:szCs w:val="22"/>
        </w:rPr>
        <w:br/>
      </w:r>
      <w:r w:rsidRPr="001753A7">
        <w:rPr>
          <w:rFonts w:cstheme="minorBidi"/>
          <w:bCs/>
          <w:szCs w:val="22"/>
        </w:rPr>
        <w:lastRenderedPageBreak/>
        <w:t>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многостадийность,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B27EB5">
      <w:pPr>
        <w:suppressAutoHyphens w:val="0"/>
        <w:spacing w:line="240" w:lineRule="auto"/>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757D4E3E">
            <wp:extent cx="6261869" cy="4419600"/>
            <wp:effectExtent l="0" t="0" r="5715"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61"/>
                    <a:stretch>
                      <a:fillRect/>
                    </a:stretch>
                  </pic:blipFill>
                  <pic:spPr>
                    <a:xfrm>
                      <a:off x="0" y="0"/>
                      <a:ext cx="6310779" cy="4454120"/>
                    </a:xfrm>
                    <a:prstGeom prst="rect">
                      <a:avLst/>
                    </a:prstGeom>
                  </pic:spPr>
                </pic:pic>
              </a:graphicData>
            </a:graphic>
          </wp:inline>
        </w:drawing>
      </w:r>
    </w:p>
    <w:p w14:paraId="4C889A3E" w14:textId="14521EA1" w:rsidR="009A7D5B" w:rsidRPr="009A7D5B" w:rsidRDefault="009A7D5B" w:rsidP="008A71E2">
      <w:pPr>
        <w:suppressAutoHyphens w:val="0"/>
        <w:spacing w:after="360" w:line="240" w:lineRule="auto"/>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69200ACC"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w:t>
      </w:r>
      <w:r w:rsidR="00B27EB5">
        <w:rPr>
          <w:rFonts w:cstheme="minorBidi"/>
          <w:bCs/>
          <w:iCs/>
          <w:szCs w:val="22"/>
        </w:rPr>
        <w:br/>
      </w:r>
      <w:r w:rsidR="00B27EB5">
        <w:rPr>
          <w:rFonts w:cstheme="minorBidi"/>
          <w:bCs/>
          <w:iCs/>
          <w:szCs w:val="22"/>
        </w:rPr>
        <w:br/>
      </w:r>
      <w:r w:rsidR="00344F43">
        <w:rPr>
          <w:rFonts w:cstheme="minorBidi"/>
          <w:bCs/>
          <w:iCs/>
          <w:szCs w:val="22"/>
        </w:rPr>
        <w:lastRenderedPageBreak/>
        <w:t xml:space="preserve">стадией болезни, пик которых наступает ближе к 20 дню. После этого </w:t>
      </w:r>
      <w:r w:rsidR="00B27EB5">
        <w:rPr>
          <w:rFonts w:cstheme="minorBidi"/>
          <w:bCs/>
          <w:iCs/>
          <w:szCs w:val="22"/>
        </w:rPr>
        <w:br/>
      </w:r>
      <w:r w:rsidR="00344F43">
        <w:rPr>
          <w:rFonts w:cstheme="minorBidi"/>
          <w:bCs/>
          <w:iCs/>
          <w:szCs w:val="22"/>
        </w:rPr>
        <w:t xml:space="preserve">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B27EB5">
      <w:pPr>
        <w:suppressAutoHyphens w:val="0"/>
        <w:spacing w:line="240" w:lineRule="auto"/>
        <w:ind w:firstLine="0"/>
        <w:jc w:val="center"/>
        <w:rPr>
          <w:rFonts w:cstheme="minorBidi"/>
          <w:bCs/>
          <w:i/>
          <w:iCs/>
          <w:szCs w:val="22"/>
        </w:rPr>
      </w:pPr>
      <w:r w:rsidRPr="004F6E0B">
        <w:rPr>
          <w:rFonts w:cstheme="minorBidi"/>
          <w:bCs/>
          <w:i/>
          <w:iCs/>
          <w:noProof/>
          <w:szCs w:val="22"/>
        </w:rPr>
        <w:drawing>
          <wp:inline distT="0" distB="0" distL="0" distR="0" wp14:anchorId="75D08D82" wp14:editId="7F61A8EC">
            <wp:extent cx="6218928" cy="442912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62"/>
                    <a:stretch>
                      <a:fillRect/>
                    </a:stretch>
                  </pic:blipFill>
                  <pic:spPr>
                    <a:xfrm>
                      <a:off x="0" y="0"/>
                      <a:ext cx="6220256" cy="4430071"/>
                    </a:xfrm>
                    <a:prstGeom prst="rect">
                      <a:avLst/>
                    </a:prstGeom>
                  </pic:spPr>
                </pic:pic>
              </a:graphicData>
            </a:graphic>
          </wp:inline>
        </w:drawing>
      </w:r>
    </w:p>
    <w:p w14:paraId="450C3CB6" w14:textId="676CB46A" w:rsidR="00344F43" w:rsidRPr="009A7D5B" w:rsidRDefault="00344F43" w:rsidP="00B27EB5">
      <w:pPr>
        <w:suppressAutoHyphens w:val="0"/>
        <w:spacing w:after="360" w:line="240" w:lineRule="auto"/>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61D43252" w14:textId="207ED1E3" w:rsidR="00C12EDE" w:rsidRPr="00003C0A" w:rsidRDefault="00344F43" w:rsidP="009E039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w:t>
      </w:r>
      <w:r w:rsidR="00E80A29">
        <w:rPr>
          <w:rFonts w:cstheme="minorBidi"/>
          <w:bCs/>
          <w:szCs w:val="22"/>
        </w:rPr>
        <w:t xml:space="preserve"> </w:t>
      </w:r>
      <w:r w:rsidR="00134F90">
        <w:rPr>
          <w:rFonts w:cstheme="minorBidi"/>
          <w:bCs/>
          <w:szCs w:val="22"/>
        </w:rPr>
        <w:lastRenderedPageBreak/>
        <w:t>можно заметить увеличившееся количество выздоровевших и их медленное уменьшение к 60 дню.</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6" w:name="_Toc201411046"/>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6"/>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1BA8637F"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w:t>
      </w:r>
      <w:r w:rsidR="003857FA">
        <w:rPr>
          <w:rFonts w:cstheme="minorBidi"/>
          <w:bCs/>
          <w:szCs w:val="22"/>
          <w:lang w:val="en-US"/>
        </w:rPr>
        <w:t> </w:t>
      </w:r>
      <w:r>
        <w:rPr>
          <w:rFonts w:cstheme="minorBidi"/>
          <w:bCs/>
          <w:szCs w:val="22"/>
        </w:rPr>
        <w:t>корь</w:t>
      </w:r>
      <w:r w:rsidR="00B27EB5">
        <w:rPr>
          <w:rFonts w:cstheme="minorBidi"/>
          <w:bCs/>
          <w:szCs w:val="22"/>
          <w:lang w:val="en-US"/>
        </w:rPr>
        <w:t>;</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 xml:space="preserve">модель подходит для моделирования распространения множества инфекционных заболеваний, при которых необходимо отслеживать количество </w:t>
      </w:r>
      <w:r>
        <w:rPr>
          <w:rFonts w:cstheme="minorBidi"/>
          <w:bCs/>
          <w:szCs w:val="22"/>
        </w:rPr>
        <w:lastRenderedPageBreak/>
        <w:t>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04B76EC5"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w:t>
      </w:r>
      <w:r w:rsidR="00B27EB5" w:rsidRPr="00B27EB5">
        <w:rPr>
          <w:rFonts w:cstheme="minorBidi"/>
          <w:bCs/>
          <w:szCs w:val="22"/>
        </w:rPr>
        <w:t>2</w:t>
      </w:r>
      <w:r>
        <w:rPr>
          <w:rFonts w:cstheme="minorBidi"/>
          <w:bCs/>
          <w:szCs w:val="22"/>
        </w:rPr>
        <w:t xml:space="preserve"> приведены инфекции и модели, наиболее подходящие для их моделирования.</w:t>
      </w:r>
    </w:p>
    <w:p w14:paraId="4148D1D0" w14:textId="7BEA0E5F"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w:t>
      </w:r>
      <w:r w:rsidR="00B27EB5" w:rsidRPr="00B27EB5">
        <w:rPr>
          <w:rFonts w:eastAsia="Times New Roman"/>
          <w:color w:val="000000"/>
          <w:szCs w:val="24"/>
          <w:lang w:eastAsia="ru-RU"/>
        </w:rPr>
        <w:t>2</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7" w:name="_Toc201411047"/>
      <w:r>
        <w:rPr>
          <w:rFonts w:cstheme="minorBidi"/>
          <w:b/>
          <w:szCs w:val="22"/>
        </w:rPr>
        <w:t>4.</w:t>
      </w:r>
      <w:r w:rsidR="00146EEF">
        <w:rPr>
          <w:rFonts w:cstheme="minorBidi"/>
          <w:b/>
          <w:szCs w:val="22"/>
        </w:rPr>
        <w:t>6</w:t>
      </w:r>
      <w:r>
        <w:rPr>
          <w:rFonts w:cstheme="minorBidi"/>
          <w:b/>
          <w:szCs w:val="22"/>
        </w:rPr>
        <w:t xml:space="preserve"> Выводы по главе</w:t>
      </w:r>
      <w:bookmarkEnd w:id="37"/>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8" w:name="_Toc20141104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8"/>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9" w:name="_Toc201411049"/>
      <w:r w:rsidRPr="00E16DCD">
        <w:rPr>
          <w:rFonts w:eastAsiaTheme="majorEastAsia"/>
          <w:b/>
          <w:bCs/>
          <w:color w:val="000000" w:themeColor="text1"/>
        </w:rPr>
        <w:t>Оценка опасности вредных факторов на рабочем месте разработчика</w:t>
      </w:r>
      <w:bookmarkEnd w:id="39"/>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6F49F504">
            <wp:extent cx="4981575" cy="2858484"/>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63"/>
                    <a:stretch>
                      <a:fillRect/>
                    </a:stretch>
                  </pic:blipFill>
                  <pic:spPr>
                    <a:xfrm>
                      <a:off x="0" y="0"/>
                      <a:ext cx="5044504" cy="2894593"/>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40"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40"/>
    </w:tbl>
    <w:p w14:paraId="32AC04E5" w14:textId="77777777" w:rsidR="00E16DCD" w:rsidRPr="00CE0871" w:rsidRDefault="00E16DCD" w:rsidP="00CE0871">
      <w:pPr>
        <w:keepLines/>
        <w:ind w:firstLine="0"/>
        <w:rPr>
          <w:rFonts w:eastAsia="Times New Roman"/>
          <w:color w:val="000000" w:themeColor="text1"/>
          <w:kern w:val="1"/>
        </w:rPr>
      </w:pPr>
    </w:p>
    <w:p w14:paraId="39992A38" w14:textId="3C46AE88" w:rsidR="002A5E9F" w:rsidRPr="00EF6AFE" w:rsidRDefault="003760D3" w:rsidP="00E80A29">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1" w:name="_Toc201411050"/>
      <w:r w:rsidRPr="00E16DCD">
        <w:rPr>
          <w:rFonts w:eastAsia="Times New Roman"/>
          <w:b/>
          <w:bCs/>
          <w:color w:val="000000" w:themeColor="text1"/>
          <w:kern w:val="1"/>
        </w:rPr>
        <w:lastRenderedPageBreak/>
        <w:t>5.2 Расчет освещения на рабочем месте разработчика</w:t>
      </w:r>
      <w:bookmarkEnd w:id="41"/>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A198208"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w:t>
      </w:r>
      <w:r w:rsidR="009E0393" w:rsidRPr="00003C0A">
        <w:rPr>
          <w:rFonts w:eastAsia="Times New Roman"/>
          <w:lang w:eastAsia="ru-RU"/>
        </w:rPr>
        <w:br/>
      </w:r>
      <w:r w:rsidRPr="00F00955">
        <w:rPr>
          <w:rFonts w:eastAsia="Times New Roman"/>
          <w:lang w:eastAsia="ru-RU"/>
        </w:rPr>
        <w:lastRenderedPageBreak/>
        <w:t>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1A568BB5"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r w:rsidR="009E0393" w:rsidRPr="009E0393">
        <w:t>.</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47CE0238" w:rsidR="00E16DCD" w:rsidRPr="00003C0A" w:rsidRDefault="003760D3" w:rsidP="00027B6C">
      <w:pPr>
        <w:suppressAutoHyphens w:val="0"/>
        <w:rPr>
          <w:rFonts w:eastAsia="Times New Roman"/>
          <w:color w:val="000000"/>
          <w:lang w:eastAsia="ru-RU"/>
        </w:rPr>
      </w:pPr>
      <w:r w:rsidRPr="00F00955">
        <w:rPr>
          <w:rFonts w:eastAsia="Times New Roman"/>
          <w:color w:val="000000"/>
          <w:lang w:eastAsia="ru-RU"/>
        </w:rPr>
        <w:t xml:space="preserve">Для определения параметров общего равномерного освещения рабочего пространства, визуализированного на рисунке </w:t>
      </w:r>
      <w:r w:rsidR="009E0393" w:rsidRPr="009E0393">
        <w:rPr>
          <w:rFonts w:eastAsia="Times New Roman"/>
          <w:color w:val="000000"/>
          <w:lang w:eastAsia="ru-RU"/>
        </w:rPr>
        <w:t>5.</w:t>
      </w:r>
      <w:r w:rsidRPr="00F00955">
        <w:rPr>
          <w:rFonts w:eastAsia="Times New Roman"/>
          <w:color w:val="000000"/>
          <w:lang w:eastAsia="ru-RU"/>
        </w:rPr>
        <w:t>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11"/>
        <w:gridCol w:w="2431"/>
      </w:tblGrid>
      <w:tr w:rsidR="009E0393" w14:paraId="6C162FB7" w14:textId="77777777" w:rsidTr="009E0393">
        <w:tc>
          <w:tcPr>
            <w:tcW w:w="2972" w:type="dxa"/>
            <w:vAlign w:val="center"/>
          </w:tcPr>
          <w:p w14:paraId="31610BA2" w14:textId="77777777" w:rsidR="009E0393" w:rsidRPr="00003C0A" w:rsidRDefault="009E0393" w:rsidP="009E0393">
            <w:pPr>
              <w:suppressAutoHyphens w:val="0"/>
              <w:ind w:firstLine="0"/>
              <w:jc w:val="center"/>
              <w:rPr>
                <w:color w:val="000000"/>
              </w:rPr>
            </w:pPr>
          </w:p>
        </w:tc>
        <w:tc>
          <w:tcPr>
            <w:tcW w:w="4111" w:type="dxa"/>
            <w:vAlign w:val="center"/>
          </w:tcPr>
          <w:p w14:paraId="73081BB7" w14:textId="26E14D16" w:rsidR="009E0393" w:rsidRDefault="00000000" w:rsidP="009E0393">
            <w:pPr>
              <w:suppressAutoHyphens w:val="0"/>
              <w:ind w:firstLine="0"/>
              <w:jc w:val="center"/>
              <w:rPr>
                <w:color w:val="000000"/>
                <w:lang w:val="en-US"/>
              </w:rPr>
            </w:pPr>
            <m:oMathPara>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 xml:space="preserve">100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m:t>
                    </m:r>
                    <m:r>
                      <m:rPr>
                        <m:sty m:val="p"/>
                      </m:rPr>
                      <w:rPr>
                        <w:rFonts w:ascii="Cambria Math" w:hAnsi="Cambria Math"/>
                        <w:color w:val="000000"/>
                        <w:lang w:val="en-US"/>
                      </w:rPr>
                      <m:t>K</m:t>
                    </m:r>
                    <m:r>
                      <m:rPr>
                        <m:sty m:val="p"/>
                      </m:rPr>
                      <w:rPr>
                        <w:rFonts w:ascii="Cambria Math" w:hAnsi="Cambria Math"/>
                        <w:color w:val="000000"/>
                      </w:rPr>
                      <m:t xml:space="preserve"> ∙</m:t>
                    </m:r>
                    <m:sSub>
                      <m:sSubPr>
                        <m:ctrlPr>
                          <w:rPr>
                            <w:rFonts w:ascii="Cambria Math" w:hAnsi="Cambria Math"/>
                            <w:color w:val="000000"/>
                            <w:lang w:val="en-US"/>
                          </w:rPr>
                        </m:ctrlPr>
                      </m:sSubPr>
                      <m:e>
                        <m:r>
                          <m:rPr>
                            <m:sty m:val="p"/>
                          </m:rPr>
                          <w:rPr>
                            <w:rFonts w:ascii="Cambria Math" w:hAnsi="Cambria Math"/>
                            <w:color w:val="000000"/>
                          </w:rPr>
                          <m:t xml:space="preserve"> </m:t>
                        </m:r>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lang w:val="en-US"/>
                          </w:rPr>
                          <m:t>H</m:t>
                        </m:r>
                        <m:ctrlPr>
                          <w:rPr>
                            <w:rFonts w:ascii="Cambria Math" w:hAnsi="Cambria Math"/>
                            <w:sz w:val="24"/>
                            <w:szCs w:val="24"/>
                          </w:rPr>
                        </m:ctrlPr>
                      </m:sub>
                    </m:sSub>
                    <m:ctrlPr>
                      <w:rPr>
                        <w:rFonts w:ascii="Cambria Math" w:hAnsi="Cambria Math"/>
                        <w:sz w:val="24"/>
                        <w:szCs w:val="24"/>
                      </w:rPr>
                    </m:ctrlPr>
                  </m:num>
                  <m:den>
                    <m:r>
                      <m:rPr>
                        <m:sty m:val="p"/>
                      </m:rPr>
                      <w:rPr>
                        <w:rFonts w:ascii="Cambria Math" w:hAnsi="Cambria Math"/>
                        <w:color w:val="000000"/>
                      </w:rPr>
                      <m:t>N ∙ n ∙ η</m:t>
                    </m:r>
                    <m:ctrlPr>
                      <w:rPr>
                        <w:rFonts w:ascii="Cambria Math" w:hAnsi="Cambria Math"/>
                        <w:sz w:val="24"/>
                        <w:szCs w:val="24"/>
                      </w:rPr>
                    </m:ctrlPr>
                  </m:den>
                </m:f>
              </m:oMath>
            </m:oMathPara>
          </w:p>
        </w:tc>
        <w:tc>
          <w:tcPr>
            <w:tcW w:w="2431" w:type="dxa"/>
            <w:vAlign w:val="center"/>
          </w:tcPr>
          <w:p w14:paraId="191C41D4" w14:textId="34404E5E" w:rsidR="009E0393" w:rsidRDefault="009E0393" w:rsidP="009E0393">
            <w:pPr>
              <w:suppressAutoHyphens w:val="0"/>
              <w:ind w:firstLine="0"/>
              <w:jc w:val="right"/>
              <w:rPr>
                <w:color w:val="000000"/>
                <w:lang w:val="en-US"/>
              </w:rPr>
            </w:pPr>
            <w:r>
              <w:rPr>
                <w:color w:val="000000"/>
                <w:lang w:val="en-US"/>
              </w:rPr>
              <w:t>(5.1)</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003C0A"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3FCE1212" w14:textId="77777777" w:rsidTr="009E0393">
        <w:tc>
          <w:tcPr>
            <w:tcW w:w="3171" w:type="dxa"/>
          </w:tcPr>
          <w:p w14:paraId="3748B300" w14:textId="77777777" w:rsidR="009E0393" w:rsidRPr="00003C0A" w:rsidRDefault="009E0393" w:rsidP="009E0393">
            <w:pPr>
              <w:suppressAutoHyphens w:val="0"/>
              <w:ind w:firstLine="0"/>
              <w:jc w:val="center"/>
            </w:pPr>
          </w:p>
        </w:tc>
        <w:tc>
          <w:tcPr>
            <w:tcW w:w="3171" w:type="dxa"/>
          </w:tcPr>
          <w:p w14:paraId="7B07CA0F" w14:textId="6A1F7FB2" w:rsidR="009E0393" w:rsidRDefault="009E0393" w:rsidP="009E0393">
            <w:pPr>
              <w:suppressAutoHyphens w:val="0"/>
              <w:ind w:firstLine="0"/>
              <w:jc w:val="center"/>
              <w:rPr>
                <w:lang w:val="en-US"/>
              </w:rPr>
            </w:pPr>
            <m:oMath>
              <m:r>
                <m:rPr>
                  <m:sty m:val="p"/>
                </m:rPr>
                <w:rPr>
                  <w:rFonts w:ascii="Cambria Math" w:hAnsi="Cambria Math"/>
                  <w:color w:val="000000"/>
                </w:rPr>
                <m:t>i</m:t>
              </m:r>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A ∙ B</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 xml:space="preserve"> ∙ (</m:t>
                  </m:r>
                  <m:r>
                    <m:rPr>
                      <m:sty m:val="p"/>
                    </m:rPr>
                    <w:rPr>
                      <w:rFonts w:ascii="Cambria Math" w:hAnsi="Cambria Math"/>
                      <w:color w:val="000000"/>
                      <w:lang w:val="en-US"/>
                    </w:rPr>
                    <m:t>A</m:t>
                  </m:r>
                  <m:r>
                    <m:rPr>
                      <m:sty m:val="p"/>
                    </m:rPr>
                    <w:rPr>
                      <w:rFonts w:ascii="Cambria Math" w:hAnsi="Cambria Math"/>
                      <w:color w:val="000000"/>
                    </w:rPr>
                    <m:t xml:space="preserve"> + </m:t>
                  </m:r>
                  <m:r>
                    <m:rPr>
                      <m:sty m:val="p"/>
                    </m:rPr>
                    <w:rPr>
                      <w:rFonts w:ascii="Cambria Math" w:hAnsi="Cambria Math"/>
                      <w:color w:val="000000"/>
                      <w:lang w:val="en-US"/>
                    </w:rPr>
                    <m:t>B</m:t>
                  </m:r>
                  <m:r>
                    <m:rPr>
                      <m:sty m:val="p"/>
                    </m:rPr>
                    <w:rPr>
                      <w:rFonts w:ascii="Cambria Math" w:hAnsi="Cambria Math"/>
                      <w:color w:val="000000"/>
                    </w:rPr>
                    <m:t>)</m:t>
                  </m:r>
                  <m:ctrlPr>
                    <w:rPr>
                      <w:rFonts w:ascii="Cambria Math" w:hAnsi="Cambria Math"/>
                      <w:sz w:val="24"/>
                      <w:szCs w:val="24"/>
                    </w:rPr>
                  </m:ctrlPr>
                </m:den>
              </m:f>
              <m:r>
                <w:rPr>
                  <w:rFonts w:ascii="Cambria Math" w:hAnsi="Cambria Math"/>
                  <w:color w:val="000000"/>
                </w:rPr>
                <m:t xml:space="preserve">  </m:t>
              </m:r>
            </m:oMath>
            <w:r w:rsidRPr="00F00955">
              <w:rPr>
                <w:color w:val="000000"/>
              </w:rPr>
              <w:t>,</w:t>
            </w:r>
          </w:p>
        </w:tc>
        <w:tc>
          <w:tcPr>
            <w:tcW w:w="3172" w:type="dxa"/>
            <w:vAlign w:val="center"/>
          </w:tcPr>
          <w:p w14:paraId="74DF9117" w14:textId="3E4DE623" w:rsidR="009E0393" w:rsidRDefault="009E0393" w:rsidP="009E0393">
            <w:pPr>
              <w:suppressAutoHyphens w:val="0"/>
              <w:ind w:firstLine="0"/>
              <w:jc w:val="right"/>
              <w:rPr>
                <w:lang w:val="en-US"/>
              </w:rPr>
            </w:pPr>
            <w:r w:rsidRPr="00F00955">
              <w:rPr>
                <w:iCs/>
                <w:color w:val="000000"/>
                <w:lang w:val="en-US"/>
              </w:rPr>
              <w:t>(5.</w:t>
            </w:r>
            <w:r>
              <w:rPr>
                <w:iCs/>
                <w:color w:val="000000"/>
              </w:rPr>
              <w:t>2</w:t>
            </w:r>
            <w:r w:rsidRPr="00F00955">
              <w:rPr>
                <w:iCs/>
                <w:color w:val="000000"/>
                <w:lang w:val="en-US"/>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9E0393">
        <w:trPr>
          <w:trHeight w:val="454"/>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9E0393">
        <w:trPr>
          <w:trHeight w:val="454"/>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9E0393">
        <w:trPr>
          <w:trHeight w:val="454"/>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9E0393">
        <w:trPr>
          <w:trHeight w:val="454"/>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9E0393">
        <w:trPr>
          <w:trHeight w:val="454"/>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9E0393">
        <w:trPr>
          <w:trHeight w:val="454"/>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9E0393">
        <w:trPr>
          <w:trHeight w:val="454"/>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9E0393">
        <w:trPr>
          <w:trHeight w:val="454"/>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9E0393">
        <w:trPr>
          <w:trHeight w:val="454"/>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9E0393">
        <w:trPr>
          <w:trHeight w:val="454"/>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D2B97AB" w14:textId="3F9E57C1" w:rsidR="009E0393" w:rsidRPr="00003C0A"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42396F0B" w14:textId="77777777" w:rsidTr="00003C0A">
        <w:tc>
          <w:tcPr>
            <w:tcW w:w="3171" w:type="dxa"/>
          </w:tcPr>
          <w:p w14:paraId="1A63C9EC" w14:textId="77777777" w:rsidR="009E0393" w:rsidRPr="00003C0A" w:rsidRDefault="009E0393" w:rsidP="009B19D8">
            <w:pPr>
              <w:tabs>
                <w:tab w:val="left" w:pos="1134"/>
              </w:tabs>
              <w:suppressAutoHyphens w:val="0"/>
              <w:ind w:firstLine="0"/>
              <w:contextualSpacing/>
              <w:rPr>
                <w:color w:val="000000"/>
              </w:rPr>
            </w:pPr>
          </w:p>
        </w:tc>
        <w:tc>
          <w:tcPr>
            <w:tcW w:w="3171" w:type="dxa"/>
          </w:tcPr>
          <w:p w14:paraId="01461A7C" w14:textId="131F4820" w:rsidR="009E0393" w:rsidRDefault="00000000" w:rsidP="00003C0A">
            <w:pPr>
              <w:tabs>
                <w:tab w:val="left" w:pos="1134"/>
              </w:tabs>
              <w:suppressAutoHyphens w:val="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=h-</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p</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C</m:t>
                  </m:r>
                  <m:ctrlPr>
                    <w:rPr>
                      <w:rFonts w:ascii="Cambria Math" w:hAnsi="Cambria Math"/>
                      <w:sz w:val="24"/>
                      <w:szCs w:val="24"/>
                    </w:rPr>
                  </m:ctrlPr>
                </m:sub>
              </m:sSub>
            </m:oMath>
            <w:r w:rsidR="009E0393" w:rsidRPr="00F00955">
              <w:rPr>
                <w:color w:val="000000"/>
              </w:rPr>
              <w:t>,</w:t>
            </w:r>
          </w:p>
        </w:tc>
        <w:tc>
          <w:tcPr>
            <w:tcW w:w="3172" w:type="dxa"/>
          </w:tcPr>
          <w:p w14:paraId="7972BFEA" w14:textId="65E96D42" w:rsidR="009E0393" w:rsidRDefault="00003C0A" w:rsidP="00003C0A">
            <w:pPr>
              <w:tabs>
                <w:tab w:val="left" w:pos="1134"/>
              </w:tabs>
              <w:suppressAutoHyphens w:val="0"/>
              <w:ind w:firstLine="0"/>
              <w:contextualSpacing/>
              <w:jc w:val="right"/>
              <w:rPr>
                <w:color w:val="000000"/>
                <w:lang w:val="en-US"/>
              </w:rPr>
            </w:pPr>
            <w:r>
              <w:rPr>
                <w:color w:val="000000"/>
                <w:lang w:val="en-US"/>
              </w:rPr>
              <w:t>(5.3)</w:t>
            </w:r>
          </w:p>
        </w:tc>
      </w:tr>
    </w:tbl>
    <w:p w14:paraId="289E25BA" w14:textId="4711693F"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8B509D"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111"/>
        <w:gridCol w:w="2573"/>
      </w:tblGrid>
      <w:tr w:rsidR="00003C0A" w14:paraId="7A4E9203" w14:textId="77777777" w:rsidTr="00003C0A">
        <w:tc>
          <w:tcPr>
            <w:tcW w:w="2830" w:type="dxa"/>
          </w:tcPr>
          <w:p w14:paraId="070C4F4E" w14:textId="77777777" w:rsidR="00003C0A" w:rsidRPr="008B509D" w:rsidRDefault="00003C0A" w:rsidP="00F00955">
            <w:pPr>
              <w:suppressAutoHyphens w:val="0"/>
              <w:ind w:firstLine="0"/>
              <w:jc w:val="left"/>
            </w:pPr>
          </w:p>
        </w:tc>
        <w:tc>
          <w:tcPr>
            <w:tcW w:w="4111" w:type="dxa"/>
          </w:tcPr>
          <w:p w14:paraId="0B1DE63C" w14:textId="77777777" w:rsidR="00003C0A" w:rsidRPr="00F00955" w:rsidRDefault="00000000" w:rsidP="00003C0A">
            <w:pPr>
              <w:suppressAutoHyphens w:val="0"/>
              <w:ind w:firstLine="0"/>
              <w:jc w:val="center"/>
            </w:pPr>
            <m:oMath>
              <m:sSub>
                <m:sSubPr>
                  <m:ctrlPr>
                    <w:rPr>
                      <w:rFonts w:ascii="Cambria Math" w:hAnsi="Cambria Math"/>
                    </w:rPr>
                  </m:ctrlPr>
                </m:sSubPr>
                <m:e>
                  <m:r>
                    <m:rPr>
                      <m:sty m:val="p"/>
                    </m:rPr>
                    <w:rPr>
                      <w:rFonts w:ascii="Cambria Math" w:hAnsi="Cambria Math"/>
                    </w:rPr>
                    <m:t>h</m:t>
                  </m:r>
                  <m:ctrlPr>
                    <w:rPr>
                      <w:rFonts w:ascii="Cambria Math" w:hAnsi="Cambria Math"/>
                      <w:sz w:val="24"/>
                      <w:szCs w:val="24"/>
                    </w:rPr>
                  </m:ctrlPr>
                </m:e>
                <m:sub>
                  <m:r>
                    <m:rPr>
                      <m:sty m:val="p"/>
                    </m:rPr>
                    <w:rPr>
                      <w:rFonts w:ascii="Cambria Math" w:hAnsi="Cambria Math"/>
                    </w:rPr>
                    <m:t>c</m:t>
                  </m:r>
                  <m:ctrlPr>
                    <w:rPr>
                      <w:rFonts w:ascii="Cambria Math" w:hAnsi="Cambria Math"/>
                      <w:sz w:val="24"/>
                      <w:szCs w:val="24"/>
                    </w:rPr>
                  </m:ctrlPr>
                </m:sub>
              </m:sSub>
              <m:r>
                <m:rPr>
                  <m:sty m:val="p"/>
                </m:rPr>
                <w:rPr>
                  <w:rFonts w:ascii="Cambria Math" w:hAnsi="Cambria Math"/>
                </w:rPr>
                <m:t>=0,25</m:t>
              </m:r>
              <m:d>
                <m:dPr>
                  <m:ctrlPr>
                    <w:rPr>
                      <w:rFonts w:ascii="Cambria Math" w:hAnsi="Cambria Math"/>
                    </w:rPr>
                  </m:ctrlPr>
                </m:dPr>
                <m:e>
                  <m:r>
                    <m:rPr>
                      <m:sty m:val="p"/>
                    </m:rPr>
                    <w:rPr>
                      <w:rFonts w:ascii="Cambria Math" w:hAnsi="Cambria Math"/>
                    </w:rPr>
                    <m:t>3-0,8</m:t>
                  </m:r>
                  <m:ctrlPr>
                    <w:rPr>
                      <w:rFonts w:ascii="Cambria Math" w:hAnsi="Cambria Math"/>
                      <w:sz w:val="24"/>
                      <w:szCs w:val="24"/>
                    </w:rPr>
                  </m:ctrlPr>
                </m:e>
              </m:d>
              <m:r>
                <m:rPr>
                  <m:sty m:val="p"/>
                </m:rPr>
                <w:rPr>
                  <w:rFonts w:ascii="Cambria Math" w:hAnsi="Cambria Math"/>
                </w:rPr>
                <m:t>=0,55</m:t>
              </m:r>
            </m:oMath>
            <w:r w:rsidR="00003C0A" w:rsidRPr="00F00955">
              <w:rPr>
                <w:rFonts w:eastAsiaTheme="minorEastAsia"/>
              </w:rPr>
              <w:t xml:space="preserve"> м,</w:t>
            </w:r>
          </w:p>
          <w:p w14:paraId="7E4B0952" w14:textId="19EEBA36" w:rsidR="00003C0A" w:rsidRPr="00003C0A" w:rsidRDefault="00000000" w:rsidP="00003C0A">
            <w:pPr>
              <w:suppressAutoHyphens w:val="0"/>
              <w:spacing w:before="240" w:after="24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=3-0,8-0,55=1,65</m:t>
              </m:r>
            </m:oMath>
            <w:r w:rsidR="00003C0A" w:rsidRPr="00F00955">
              <w:rPr>
                <w:iCs/>
                <w:color w:val="000000"/>
              </w:rPr>
              <w:t xml:space="preserve"> м.</w:t>
            </w:r>
          </w:p>
        </w:tc>
        <w:tc>
          <w:tcPr>
            <w:tcW w:w="2573" w:type="dxa"/>
          </w:tcPr>
          <w:p w14:paraId="1FB19284" w14:textId="77777777" w:rsidR="00003C0A" w:rsidRDefault="00003C0A" w:rsidP="00F00955">
            <w:pPr>
              <w:suppressAutoHyphens w:val="0"/>
              <w:ind w:firstLine="0"/>
              <w:jc w:val="left"/>
              <w:rPr>
                <w:lang w:val="en-US"/>
              </w:rPr>
            </w:pPr>
          </w:p>
        </w:tc>
      </w:tr>
    </w:tbl>
    <w:p w14:paraId="0B788C3A" w14:textId="0F4FDBEE" w:rsidR="00E16DCD" w:rsidRPr="00541E09" w:rsidRDefault="003760D3" w:rsidP="00541E09">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541E09" w14:paraId="316542A6" w14:textId="77777777" w:rsidTr="00CE060A">
        <w:tc>
          <w:tcPr>
            <w:tcW w:w="3171" w:type="dxa"/>
          </w:tcPr>
          <w:p w14:paraId="12462C66" w14:textId="77777777" w:rsidR="00541E09" w:rsidRDefault="00541E09" w:rsidP="00541E09">
            <w:pPr>
              <w:tabs>
                <w:tab w:val="left" w:pos="1134"/>
              </w:tabs>
              <w:suppressAutoHyphens w:val="0"/>
              <w:ind w:firstLine="0"/>
              <w:contextualSpacing/>
              <w:jc w:val="center"/>
              <w:rPr>
                <w:color w:val="000000"/>
              </w:rPr>
            </w:pPr>
          </w:p>
        </w:tc>
        <w:tc>
          <w:tcPr>
            <w:tcW w:w="3171" w:type="dxa"/>
          </w:tcPr>
          <w:p w14:paraId="29220B0A" w14:textId="7991447E" w:rsidR="00541E09" w:rsidRDefault="00541E09" w:rsidP="00541E09">
            <w:pPr>
              <w:tabs>
                <w:tab w:val="left" w:pos="1134"/>
              </w:tabs>
              <w:suppressAutoHyphens w:val="0"/>
              <w:ind w:firstLine="0"/>
              <w:contextualSpacing/>
              <w:jc w:val="center"/>
              <w:rPr>
                <w:color w:val="000000"/>
              </w:rPr>
            </w:pPr>
            <m:oMath>
              <m:r>
                <m:rPr>
                  <m:sty m:val="p"/>
                </m:rPr>
                <w:rPr>
                  <w:rFonts w:ascii="Cambria Math" w:hAnsi="Cambria Math"/>
                  <w:color w:val="000000"/>
                </w:rPr>
                <m:t>i=</m:t>
              </m:r>
              <m:f>
                <m:fPr>
                  <m:ctrlPr>
                    <w:rPr>
                      <w:rFonts w:ascii="Cambria Math" w:hAnsi="Cambria Math"/>
                      <w:color w:val="000000"/>
                    </w:rPr>
                  </m:ctrlPr>
                </m:fPr>
                <m:num>
                  <m:r>
                    <m:rPr>
                      <m:sty m:val="p"/>
                    </m:rPr>
                    <w:rPr>
                      <w:rFonts w:ascii="Cambria Math" w:hAnsi="Cambria Math"/>
                      <w:color w:val="000000"/>
                    </w:rPr>
                    <m:t>8∙4</m:t>
                  </m:r>
                  <m:ctrlPr>
                    <w:rPr>
                      <w:rFonts w:ascii="Cambria Math" w:hAnsi="Cambria Math"/>
                      <w:sz w:val="24"/>
                      <w:szCs w:val="24"/>
                    </w:rPr>
                  </m:ctrlPr>
                </m:num>
                <m:den>
                  <m:r>
                    <m:rPr>
                      <m:sty m:val="p"/>
                    </m:rPr>
                    <w:rPr>
                      <w:rFonts w:ascii="Cambria Math" w:hAnsi="Cambria Math"/>
                      <w:color w:val="000000"/>
                    </w:rPr>
                    <m:t>1,65∙ (8+4)</m:t>
                  </m:r>
                  <m:ctrlPr>
                    <w:rPr>
                      <w:rFonts w:ascii="Cambria Math" w:hAnsi="Cambria Math"/>
                      <w:sz w:val="24"/>
                      <w:szCs w:val="24"/>
                    </w:rPr>
                  </m:ctrlPr>
                </m:den>
              </m:f>
              <m:r>
                <m:rPr>
                  <m:sty m:val="p"/>
                </m:rPr>
                <w:rPr>
                  <w:rFonts w:ascii="Cambria Math" w:hAnsi="Cambria Math"/>
                  <w:color w:val="000000"/>
                </w:rPr>
                <m:t>≈1,6</m:t>
              </m:r>
            </m:oMath>
            <w:r w:rsidRPr="00F00955">
              <w:rPr>
                <w:color w:val="000000"/>
              </w:rPr>
              <w:t>.</w:t>
            </w:r>
          </w:p>
        </w:tc>
        <w:tc>
          <w:tcPr>
            <w:tcW w:w="3172" w:type="dxa"/>
          </w:tcPr>
          <w:p w14:paraId="1A0E4B23" w14:textId="77777777" w:rsidR="00541E09" w:rsidRDefault="00541E09" w:rsidP="00541E09">
            <w:pPr>
              <w:tabs>
                <w:tab w:val="left" w:pos="1134"/>
              </w:tabs>
              <w:suppressAutoHyphens w:val="0"/>
              <w:ind w:firstLine="0"/>
              <w:contextualSpacing/>
              <w:jc w:val="center"/>
              <w:rPr>
                <w:color w:val="000000"/>
              </w:rPr>
            </w:pPr>
          </w:p>
        </w:tc>
      </w:tr>
    </w:tbl>
    <w:p w14:paraId="6FE4C79F" w14:textId="77777777" w:rsidR="00E16DCD" w:rsidRPr="008B509D" w:rsidRDefault="003760D3" w:rsidP="00541E09">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54948DB8" w14:textId="77777777" w:rsidTr="00CE060A">
        <w:tc>
          <w:tcPr>
            <w:tcW w:w="3171" w:type="dxa"/>
          </w:tcPr>
          <w:p w14:paraId="491A5A42" w14:textId="77777777" w:rsidR="00CE060A" w:rsidRPr="008B509D" w:rsidRDefault="00CE060A" w:rsidP="00541E09">
            <w:pPr>
              <w:suppressAutoHyphens w:val="0"/>
              <w:ind w:firstLine="0"/>
              <w:contextualSpacing/>
              <w:rPr>
                <w:color w:val="000000"/>
              </w:rPr>
            </w:pPr>
          </w:p>
        </w:tc>
        <w:tc>
          <w:tcPr>
            <w:tcW w:w="3171" w:type="dxa"/>
          </w:tcPr>
          <w:p w14:paraId="130569D3" w14:textId="26344E5C" w:rsidR="00CE060A" w:rsidRPr="00CE060A" w:rsidRDefault="00CE060A" w:rsidP="00CE060A">
            <w:pPr>
              <w:suppressAutoHyphens w:val="0"/>
              <w:spacing w:before="240" w:after="240"/>
              <w:ind w:firstLine="0"/>
              <w:contextualSpacing/>
              <w:jc w:val="center"/>
              <w:rPr>
                <w:color w:val="000000"/>
                <w:lang w:val="en-US"/>
              </w:rPr>
            </w:pPr>
            <m:oMath>
              <m:r>
                <m:rPr>
                  <m:sty m:val="p"/>
                </m:rPr>
                <w:rPr>
                  <w:rFonts w:ascii="Cambria Math" w:hAnsi="Cambria Math"/>
                  <w:color w:val="000000"/>
                </w:rPr>
                <m:t>η=48</m:t>
              </m:r>
            </m:oMath>
            <w:r w:rsidRPr="00F00955">
              <w:rPr>
                <w:color w:val="000000"/>
              </w:rPr>
              <w:t>.</w:t>
            </w:r>
          </w:p>
        </w:tc>
        <w:tc>
          <w:tcPr>
            <w:tcW w:w="3172" w:type="dxa"/>
          </w:tcPr>
          <w:p w14:paraId="51B980F1" w14:textId="77777777" w:rsidR="00CE060A" w:rsidRDefault="00CE060A" w:rsidP="00541E09">
            <w:pPr>
              <w:suppressAutoHyphens w:val="0"/>
              <w:ind w:firstLine="0"/>
              <w:contextualSpacing/>
              <w:rPr>
                <w:color w:val="000000"/>
                <w:lang w:val="en-US"/>
              </w:rPr>
            </w:pPr>
          </w:p>
        </w:tc>
      </w:tr>
    </w:tbl>
    <w:p w14:paraId="28F1412B" w14:textId="77777777" w:rsidR="00E16DCD" w:rsidRPr="008B509D" w:rsidRDefault="003760D3" w:rsidP="00CE060A">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67B307A5" w14:textId="77777777" w:rsidTr="00CE060A">
        <w:trPr>
          <w:trHeight w:val="395"/>
        </w:trPr>
        <w:tc>
          <w:tcPr>
            <w:tcW w:w="3171" w:type="dxa"/>
          </w:tcPr>
          <w:p w14:paraId="27F88E89" w14:textId="77777777" w:rsidR="00CE060A" w:rsidRPr="008B509D" w:rsidRDefault="00CE060A" w:rsidP="00CE060A">
            <w:pPr>
              <w:suppressAutoHyphens w:val="0"/>
              <w:spacing w:before="240" w:after="240"/>
              <w:ind w:firstLine="0"/>
              <w:contextualSpacing/>
              <w:rPr>
                <w:color w:val="000000"/>
              </w:rPr>
            </w:pPr>
          </w:p>
        </w:tc>
        <w:tc>
          <w:tcPr>
            <w:tcW w:w="3171" w:type="dxa"/>
          </w:tcPr>
          <w:p w14:paraId="0580E7A7" w14:textId="70BA9B02" w:rsidR="00CE060A" w:rsidRPr="00CE060A" w:rsidRDefault="00CE060A" w:rsidP="00CE060A">
            <w:pPr>
              <w:suppressAutoHyphens w:val="0"/>
              <w:spacing w:before="240"/>
              <w:ind w:firstLine="0"/>
              <w:contextualSpacing/>
              <w:jc w:val="center"/>
              <w:rPr>
                <w:color w:val="000000"/>
                <w:lang w:val="en-US"/>
              </w:rPr>
            </w:pPr>
            <m:oMath>
              <m:r>
                <m:rPr>
                  <m:sty m:val="p"/>
                </m:rPr>
                <w:rPr>
                  <w:rFonts w:ascii="Cambria Math" w:hAnsi="Cambria Math"/>
                  <w:color w:val="000000"/>
                </w:rPr>
                <m:t>K=1,3</m:t>
              </m:r>
            </m:oMath>
            <w:r w:rsidRPr="00F00955">
              <w:rPr>
                <w:color w:val="000000"/>
              </w:rPr>
              <w:t>.</w:t>
            </w:r>
          </w:p>
        </w:tc>
        <w:tc>
          <w:tcPr>
            <w:tcW w:w="3172" w:type="dxa"/>
          </w:tcPr>
          <w:p w14:paraId="3D43A8E4" w14:textId="77777777" w:rsidR="00CE060A" w:rsidRDefault="00CE060A" w:rsidP="00CE060A">
            <w:pPr>
              <w:suppressAutoHyphens w:val="0"/>
              <w:spacing w:before="240" w:after="240"/>
              <w:ind w:firstLine="0"/>
              <w:contextualSpacing/>
              <w:rPr>
                <w:color w:val="000000"/>
                <w:lang w:val="en-US"/>
              </w:rPr>
            </w:pPr>
          </w:p>
        </w:tc>
      </w:tr>
    </w:tbl>
    <w:p w14:paraId="0F136F66" w14:textId="5D99E0E8" w:rsidR="00E16DCD" w:rsidRPr="008B509D" w:rsidRDefault="00CE060A" w:rsidP="00CE060A">
      <w:pPr>
        <w:tabs>
          <w:tab w:val="left" w:pos="1134"/>
        </w:tabs>
        <w:suppressAutoHyphens w:val="0"/>
        <w:ind w:firstLine="0"/>
        <w:contextualSpacing/>
        <w:rPr>
          <w:rFonts w:eastAsia="Times New Roman"/>
          <w:color w:val="000000"/>
          <w:lang w:eastAsia="ru-RU"/>
        </w:rPr>
      </w:pPr>
      <w:r>
        <w:rPr>
          <w:rFonts w:eastAsia="Times New Roman"/>
          <w:color w:val="000000"/>
          <w:lang w:eastAsia="ru-RU"/>
        </w:rPr>
        <w:tab/>
      </w:r>
      <w:r w:rsidR="003760D3"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707CEC" w14:paraId="07E61AD8" w14:textId="77777777" w:rsidTr="00455449">
        <w:tc>
          <w:tcPr>
            <w:tcW w:w="3171" w:type="dxa"/>
            <w:vAlign w:val="center"/>
          </w:tcPr>
          <w:p w14:paraId="5FEB9F16" w14:textId="77777777" w:rsidR="00707CEC" w:rsidRPr="008B509D" w:rsidRDefault="00707CEC" w:rsidP="00707CEC">
            <w:pPr>
              <w:tabs>
                <w:tab w:val="left" w:pos="1134"/>
              </w:tabs>
              <w:suppressAutoHyphens w:val="0"/>
              <w:ind w:firstLine="0"/>
              <w:contextualSpacing/>
              <w:jc w:val="center"/>
              <w:rPr>
                <w:color w:val="000000"/>
              </w:rPr>
            </w:pPr>
          </w:p>
        </w:tc>
        <w:tc>
          <w:tcPr>
            <w:tcW w:w="3171" w:type="dxa"/>
            <w:vAlign w:val="center"/>
          </w:tcPr>
          <w:p w14:paraId="6D4305E7" w14:textId="4B562732" w:rsidR="00707CEC" w:rsidRDefault="00707CEC" w:rsidP="00707CEC">
            <w:pPr>
              <w:tabs>
                <w:tab w:val="left" w:pos="1134"/>
              </w:tabs>
              <w:suppressAutoHyphens w:val="0"/>
              <w:ind w:firstLine="0"/>
              <w:contextualSpacing/>
              <w:jc w:val="center"/>
              <w:rPr>
                <w:color w:val="000000"/>
                <w:lang w:val="en-US"/>
              </w:rPr>
            </w:pPr>
            <m:oMath>
              <m:r>
                <m:rPr>
                  <m:sty m:val="p"/>
                </m:rPr>
                <w:rPr>
                  <w:rFonts w:ascii="Cambria Math" w:hAnsi="Cambria Math"/>
                  <w:color w:val="000000"/>
                </w:rPr>
                <m:t>λ=</m:t>
              </m:r>
              <m:f>
                <m:fPr>
                  <m:ctrlPr>
                    <w:rPr>
                      <w:rFonts w:ascii="Cambria Math" w:hAnsi="Cambria Math"/>
                      <w:color w:val="000000"/>
                    </w:rPr>
                  </m:ctrlPr>
                </m:fPr>
                <m:num>
                  <m:r>
                    <m:rPr>
                      <m:sty m:val="p"/>
                    </m:rPr>
                    <w:rPr>
                      <w:rFonts w:ascii="Cambria Math" w:hAnsi="Cambria Math"/>
                      <w:color w:val="000000"/>
                      <w:lang w:val="en-US"/>
                    </w:rPr>
                    <m:t>L</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ctrlPr>
                    <w:rPr>
                      <w:rFonts w:ascii="Cambria Math" w:hAnsi="Cambria Math"/>
                      <w:sz w:val="24"/>
                      <w:szCs w:val="24"/>
                    </w:rPr>
                  </m:ctrlPr>
                </m:den>
              </m:f>
            </m:oMath>
            <w:r w:rsidRPr="00F00955">
              <w:rPr>
                <w:color w:val="000000"/>
              </w:rPr>
              <w:t xml:space="preserve"> ,</w:t>
            </w:r>
          </w:p>
        </w:tc>
        <w:tc>
          <w:tcPr>
            <w:tcW w:w="3172" w:type="dxa"/>
            <w:vAlign w:val="center"/>
          </w:tcPr>
          <w:p w14:paraId="3F4652DF" w14:textId="0E844D41" w:rsidR="00707CEC" w:rsidRDefault="00707CEC" w:rsidP="00707CEC">
            <w:pPr>
              <w:tabs>
                <w:tab w:val="left" w:pos="1134"/>
              </w:tabs>
              <w:suppressAutoHyphens w:val="0"/>
              <w:ind w:firstLine="0"/>
              <w:contextualSpacing/>
              <w:jc w:val="right"/>
              <w:rPr>
                <w:color w:val="000000"/>
                <w:lang w:val="en-US"/>
              </w:rPr>
            </w:pPr>
            <w:r w:rsidRPr="00F00955">
              <w:rPr>
                <w:color w:val="000000"/>
              </w:rPr>
              <w:t>(5.</w:t>
            </w:r>
            <w:r>
              <w:rPr>
                <w:color w:val="000000"/>
              </w:rPr>
              <w:t>4</w:t>
            </w:r>
            <w:r w:rsidRPr="00F00955">
              <w:rPr>
                <w:color w:val="000000"/>
              </w:rPr>
              <w:t>)</w:t>
            </w:r>
          </w:p>
        </w:tc>
      </w:tr>
    </w:tbl>
    <w:p w14:paraId="260DD814" w14:textId="77777777" w:rsidR="00E16DCD" w:rsidRDefault="003760D3" w:rsidP="00707CEC">
      <w:pPr>
        <w:suppressAutoHyphens w:val="0"/>
        <w:ind w:firstLine="0"/>
        <w:rPr>
          <w:rFonts w:eastAsia="Times New Roman"/>
          <w:lang w:val="en-US"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9768F" w14:paraId="3DD0909B" w14:textId="77777777" w:rsidTr="009811E7">
        <w:tc>
          <w:tcPr>
            <w:tcW w:w="3171" w:type="dxa"/>
            <w:vAlign w:val="center"/>
          </w:tcPr>
          <w:p w14:paraId="0C07BC64" w14:textId="77777777" w:rsidR="0099768F" w:rsidRDefault="0099768F" w:rsidP="0099768F">
            <w:pPr>
              <w:suppressAutoHyphens w:val="0"/>
              <w:ind w:firstLine="0"/>
              <w:jc w:val="center"/>
              <w:rPr>
                <w:lang w:val="en-US"/>
              </w:rPr>
            </w:pPr>
          </w:p>
        </w:tc>
        <w:tc>
          <w:tcPr>
            <w:tcW w:w="3171" w:type="dxa"/>
            <w:vAlign w:val="center"/>
          </w:tcPr>
          <w:p w14:paraId="549724DA" w14:textId="77777777" w:rsidR="0099768F" w:rsidRPr="00F00955" w:rsidRDefault="0099768F" w:rsidP="0099768F">
            <w:pPr>
              <w:suppressAutoHyphens w:val="0"/>
              <w:spacing w:before="240" w:after="240"/>
              <w:ind w:firstLine="0"/>
              <w:contextualSpacing/>
              <w:jc w:val="center"/>
              <w:rPr>
                <w:iCs/>
                <w:color w:val="000000"/>
              </w:rPr>
            </w:pPr>
            <m:oMath>
              <m:r>
                <m:rPr>
                  <m:sty m:val="p"/>
                </m:rPr>
                <w:rPr>
                  <w:rFonts w:ascii="Cambria Math" w:hAnsi="Cambria Math"/>
                  <w:color w:val="000000"/>
                  <w:lang w:val="en-US"/>
                </w:rPr>
                <m:t>L</m:t>
              </m:r>
              <m:r>
                <m:rPr>
                  <m:sty m:val="p"/>
                </m:rPr>
                <w:rPr>
                  <w:rFonts w:ascii="Cambria Math" w:hAnsi="Cambria Math"/>
                  <w:color w:val="000000"/>
                </w:rPr>
                <m:t>=λ∙</m:t>
              </m:r>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oMath>
            <w:r w:rsidRPr="00F00955">
              <w:rPr>
                <w:iCs/>
                <w:color w:val="000000"/>
              </w:rPr>
              <w:t xml:space="preserve"> ,</w:t>
            </w:r>
          </w:p>
          <w:p w14:paraId="1FD304B9" w14:textId="06675CC7" w:rsidR="0099768F" w:rsidRPr="0099768F" w:rsidRDefault="0099768F" w:rsidP="0099768F">
            <w:pPr>
              <w:suppressAutoHyphens w:val="0"/>
              <w:spacing w:before="240" w:after="240"/>
              <w:ind w:firstLine="0"/>
              <w:contextualSpacing/>
              <w:jc w:val="center"/>
              <w:rPr>
                <w:color w:val="000000"/>
                <w:lang w:val="en-US"/>
              </w:rPr>
            </w:pPr>
            <m:oMath>
              <m:r>
                <m:rPr>
                  <m:sty m:val="p"/>
                </m:rPr>
                <w:rPr>
                  <w:rFonts w:ascii="Cambria Math" w:hAnsi="Cambria Math"/>
                  <w:color w:val="000000"/>
                  <w:lang w:val="en-US"/>
                </w:rPr>
                <m:t>L</m:t>
              </m:r>
              <m:r>
                <m:rPr>
                  <m:sty m:val="p"/>
                </m:rPr>
                <w:rPr>
                  <w:rFonts w:ascii="Cambria Math" w:hAnsi="Cambria Math"/>
                  <w:color w:val="000000"/>
                </w:rPr>
                <m:t xml:space="preserve">= 1,1∙1,65 </m:t>
              </m:r>
            </m:oMath>
            <w:r w:rsidRPr="00F00955">
              <w:rPr>
                <w:iCs/>
                <w:color w:val="000000"/>
              </w:rPr>
              <w:t>≈ 1,82 м.</w:t>
            </w:r>
          </w:p>
        </w:tc>
        <w:tc>
          <w:tcPr>
            <w:tcW w:w="3172" w:type="dxa"/>
            <w:vAlign w:val="center"/>
          </w:tcPr>
          <w:p w14:paraId="7D68F01D" w14:textId="77777777" w:rsidR="0099768F" w:rsidRDefault="0099768F" w:rsidP="0099768F">
            <w:pPr>
              <w:suppressAutoHyphens w:val="0"/>
              <w:ind w:firstLine="0"/>
              <w:jc w:val="right"/>
              <w:rPr>
                <w:lang w:val="en-US"/>
              </w:rPr>
            </w:pPr>
          </w:p>
        </w:tc>
      </w:tr>
    </w:tbl>
    <w:p w14:paraId="05A8CAB9" w14:textId="0A528CF9" w:rsidR="00E16DCD" w:rsidRPr="008B509D" w:rsidRDefault="003760D3" w:rsidP="0099768F">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35B0CE37" w14:textId="77777777" w:rsidTr="009811E7">
        <w:tc>
          <w:tcPr>
            <w:tcW w:w="3171" w:type="dxa"/>
          </w:tcPr>
          <w:p w14:paraId="367DFA30" w14:textId="77777777" w:rsidR="009811E7" w:rsidRPr="008B509D" w:rsidRDefault="009811E7" w:rsidP="009811E7">
            <w:pPr>
              <w:suppressAutoHyphens w:val="0"/>
              <w:spacing w:before="240" w:after="240"/>
              <w:ind w:firstLine="0"/>
              <w:contextualSpacing/>
              <w:jc w:val="center"/>
            </w:pPr>
          </w:p>
        </w:tc>
        <w:tc>
          <w:tcPr>
            <w:tcW w:w="3171" w:type="dxa"/>
          </w:tcPr>
          <w:p w14:paraId="3266CA37" w14:textId="2C6880CA" w:rsidR="009811E7" w:rsidRDefault="009811E7" w:rsidP="009811E7">
            <w:pPr>
              <w:suppressAutoHyphens w:val="0"/>
              <w:spacing w:before="240" w:after="240"/>
              <w:ind w:firstLine="0"/>
              <w:contextualSpacing/>
              <w:jc w:val="center"/>
              <w:rPr>
                <w:color w:val="000000"/>
                <w:lang w:val="en-US"/>
              </w:rPr>
            </w:pPr>
            <m:oMath>
              <m:r>
                <m:rPr>
                  <m:sty m:val="p"/>
                </m:rPr>
                <w:rPr>
                  <w:rFonts w:ascii="Cambria Math" w:hAnsi="Cambria Math"/>
                </w:rPr>
                <m:t>l=0,3</m:t>
              </m:r>
              <m:r>
                <m:rPr>
                  <m:sty m:val="p"/>
                </m:rPr>
                <w:rPr>
                  <w:rFonts w:ascii="Cambria Math" w:hAnsi="Cambria Math"/>
                  <w:color w:val="000000"/>
                </w:rPr>
                <m:t xml:space="preserve">∙ </m:t>
              </m:r>
              <m:r>
                <m:rPr>
                  <m:sty m:val="p"/>
                </m:rPr>
                <w:rPr>
                  <w:rFonts w:ascii="Cambria Math" w:hAnsi="Cambria Math"/>
                  <w:color w:val="000000"/>
                  <w:lang w:val="en-US"/>
                </w:rPr>
                <m:t>L</m:t>
              </m:r>
            </m:oMath>
            <w:r w:rsidRPr="00F00955">
              <w:rPr>
                <w:color w:val="000000"/>
              </w:rPr>
              <w:t xml:space="preserve"> ,</w:t>
            </w:r>
          </w:p>
          <w:p w14:paraId="19F3DEED" w14:textId="4632CF8F" w:rsidR="009811E7" w:rsidRPr="009811E7" w:rsidRDefault="009811E7" w:rsidP="009811E7">
            <w:pPr>
              <w:suppressAutoHyphens w:val="0"/>
              <w:spacing w:before="240" w:after="240"/>
              <w:ind w:firstLine="0"/>
              <w:contextualSpacing/>
              <w:jc w:val="center"/>
              <w:rPr>
                <w:lang w:val="en-US"/>
              </w:rPr>
            </w:pPr>
            <m:oMath>
              <m:r>
                <m:rPr>
                  <m:sty m:val="p"/>
                </m:rPr>
                <w:rPr>
                  <w:rFonts w:ascii="Cambria Math" w:hAnsi="Cambria Math"/>
                </w:rPr>
                <m:t>l≈ 0,3</m:t>
              </m:r>
              <m:r>
                <m:rPr>
                  <m:sty m:val="p"/>
                </m:rPr>
                <w:rPr>
                  <w:rFonts w:ascii="Cambria Math" w:hAnsi="Cambria Math"/>
                  <w:color w:val="000000"/>
                </w:rPr>
                <m:t>∙1,82</m:t>
              </m:r>
            </m:oMath>
            <w:r w:rsidRPr="00F00955">
              <w:t xml:space="preserve"> </w:t>
            </w:r>
            <m:oMath>
              <m:r>
                <m:rPr>
                  <m:sty m:val="p"/>
                </m:rPr>
                <w:rPr>
                  <w:rFonts w:ascii="Cambria Math" w:hAnsi="Cambria Math"/>
                </w:rPr>
                <m:t>≈0,54 м</m:t>
              </m:r>
            </m:oMath>
            <w:r w:rsidRPr="00F00955">
              <w:t>.</w:t>
            </w:r>
          </w:p>
        </w:tc>
        <w:tc>
          <w:tcPr>
            <w:tcW w:w="3172" w:type="dxa"/>
            <w:vAlign w:val="center"/>
          </w:tcPr>
          <w:p w14:paraId="3BBBFB9F" w14:textId="244A0CB2" w:rsidR="009811E7" w:rsidRDefault="009811E7" w:rsidP="009811E7">
            <w:pPr>
              <w:suppressAutoHyphens w:val="0"/>
              <w:spacing w:before="240" w:after="240"/>
              <w:ind w:firstLine="0"/>
              <w:contextualSpacing/>
              <w:jc w:val="right"/>
              <w:rPr>
                <w:lang w:val="en-US"/>
              </w:rPr>
            </w:pPr>
            <w:r>
              <w:rPr>
                <w:lang w:val="en-US"/>
              </w:rPr>
              <w:t>(5.5)</w:t>
            </w:r>
          </w:p>
        </w:tc>
      </w:tr>
    </w:tbl>
    <w:p w14:paraId="1BF50A85" w14:textId="7BEE0183" w:rsidR="009811E7" w:rsidRPr="009811E7" w:rsidRDefault="003760D3" w:rsidP="009811E7">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22B6AB92" w14:textId="77777777" w:rsidTr="009811E7">
        <w:tc>
          <w:tcPr>
            <w:tcW w:w="3171" w:type="dxa"/>
          </w:tcPr>
          <w:p w14:paraId="197536A1" w14:textId="77777777" w:rsidR="009811E7" w:rsidRPr="009811E7" w:rsidRDefault="009811E7" w:rsidP="009B19D8">
            <w:pPr>
              <w:suppressAutoHyphens w:val="0"/>
              <w:ind w:firstLine="0"/>
            </w:pPr>
          </w:p>
        </w:tc>
        <w:tc>
          <w:tcPr>
            <w:tcW w:w="3171" w:type="dxa"/>
          </w:tcPr>
          <w:p w14:paraId="40BD8419" w14:textId="277F2A33" w:rsidR="009811E7" w:rsidRDefault="009811E7" w:rsidP="009811E7">
            <w:pPr>
              <w:suppressAutoHyphens w:val="0"/>
              <w:ind w:firstLine="0"/>
              <w:jc w:val="center"/>
              <w:rPr>
                <w:lang w:val="en-US"/>
              </w:rPr>
            </w:pPr>
            <m:oMath>
              <m:r>
                <m:rPr>
                  <m:sty m:val="p"/>
                </m:rPr>
                <w:rPr>
                  <w:rFonts w:ascii="Cambria Math" w:hAnsi="Cambria Math"/>
                  <w:color w:val="000000"/>
                </w:rPr>
                <m:t xml:space="preserve">N= </m:t>
              </m:r>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lang w:val="en-US"/>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oMath>
            <w:r w:rsidRPr="00F00955">
              <w:rPr>
                <w:color w:val="000000"/>
              </w:rPr>
              <w:t>,</w:t>
            </w:r>
          </w:p>
        </w:tc>
        <w:tc>
          <w:tcPr>
            <w:tcW w:w="3172" w:type="dxa"/>
          </w:tcPr>
          <w:p w14:paraId="41819179" w14:textId="5008C803" w:rsidR="009811E7" w:rsidRPr="009811E7" w:rsidRDefault="009811E7" w:rsidP="009811E7">
            <w:pPr>
              <w:suppressAutoHyphens w:val="0"/>
              <w:ind w:firstLine="0"/>
              <w:jc w:val="right"/>
            </w:pPr>
            <w:r>
              <w:t>(5.6)</w:t>
            </w:r>
          </w:p>
        </w:tc>
      </w:tr>
    </w:tbl>
    <w:p w14:paraId="39A62FC5" w14:textId="47099BC6" w:rsidR="00E16DCD" w:rsidRDefault="003760D3" w:rsidP="0010438C">
      <w:pPr>
        <w:suppressAutoHyphens w:val="0"/>
        <w:ind w:firstLine="0"/>
        <w:jc w:val="left"/>
        <w:rPr>
          <w:rFonts w:eastAsia="Times New Roman"/>
          <w:lang w:eastAsia="ru-RU"/>
        </w:rPr>
      </w:pPr>
      <w:r w:rsidRPr="00F00955">
        <w:rPr>
          <w:rFonts w:eastAsia="Times New Roman"/>
          <w:lang w:eastAsia="ru-RU"/>
        </w:rPr>
        <w:lastRenderedPageBreak/>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5C65C529" w14:textId="77777777" w:rsidTr="00E1506B">
        <w:tc>
          <w:tcPr>
            <w:tcW w:w="3171" w:type="dxa"/>
          </w:tcPr>
          <w:p w14:paraId="59A5FC17" w14:textId="77777777" w:rsidR="004063B7" w:rsidRDefault="004063B7" w:rsidP="0010438C">
            <w:pPr>
              <w:suppressAutoHyphens w:val="0"/>
              <w:ind w:firstLine="0"/>
              <w:jc w:val="left"/>
            </w:pPr>
          </w:p>
        </w:tc>
        <w:tc>
          <w:tcPr>
            <w:tcW w:w="3171" w:type="dxa"/>
          </w:tcPr>
          <w:p w14:paraId="4FC4F5A4" w14:textId="315A659B" w:rsidR="004063B7" w:rsidRPr="004063B7" w:rsidRDefault="00000000" w:rsidP="00E1506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lang w:val="en-US"/>
                      </w:rPr>
                      <m:t>B</m:t>
                    </m:r>
                    <m:ctrlPr>
                      <w:rPr>
                        <w:rFonts w:ascii="Cambria Math" w:hAnsi="Cambria Math"/>
                        <w:sz w:val="24"/>
                        <w:szCs w:val="24"/>
                      </w:rPr>
                    </m:ctrlPr>
                  </m:num>
                  <m:den>
                    <m:r>
                      <m:rPr>
                        <m:sty m:val="p"/>
                      </m:rPr>
                      <w:rPr>
                        <w:rFonts w:ascii="Cambria Math" w:hAnsi="Cambria Math"/>
                        <w:color w:val="000000"/>
                      </w:rPr>
                      <m:t>L</m:t>
                    </m:r>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52107503" w14:textId="144D3B27" w:rsidR="004063B7" w:rsidRDefault="004063B7" w:rsidP="004063B7">
            <w:pPr>
              <w:suppressAutoHyphens w:val="0"/>
              <w:ind w:firstLine="0"/>
              <w:jc w:val="right"/>
            </w:pPr>
            <w:r>
              <w:t>(5.7)</w:t>
            </w:r>
          </w:p>
        </w:tc>
      </w:tr>
      <w:tr w:rsidR="00E1506B" w14:paraId="4DC12EA4" w14:textId="77777777" w:rsidTr="00E1506B">
        <w:tc>
          <w:tcPr>
            <w:tcW w:w="3171" w:type="dxa"/>
          </w:tcPr>
          <w:p w14:paraId="68CDE2A8" w14:textId="77777777" w:rsidR="00E1506B" w:rsidRDefault="00E1506B" w:rsidP="0010438C">
            <w:pPr>
              <w:suppressAutoHyphens w:val="0"/>
              <w:ind w:firstLine="0"/>
              <w:jc w:val="left"/>
            </w:pPr>
          </w:p>
        </w:tc>
        <w:tc>
          <w:tcPr>
            <w:tcW w:w="3171" w:type="dxa"/>
          </w:tcPr>
          <w:p w14:paraId="3D7D2AB0" w14:textId="07272286" w:rsidR="00E1506B" w:rsidRDefault="00000000" w:rsidP="00E1506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4</m:t>
                  </m:r>
                  <m:ctrlPr>
                    <w:rPr>
                      <w:rFonts w:ascii="Cambria Math" w:hAnsi="Cambria Math"/>
                      <w:sz w:val="24"/>
                      <w:szCs w:val="24"/>
                    </w:rPr>
                  </m:ctrlPr>
                </m:num>
                <m:den>
                  <m:r>
                    <m:rPr>
                      <m:sty m:val="p"/>
                    </m:rPr>
                    <w:rPr>
                      <w:rFonts w:ascii="Cambria Math" w:hAnsi="Cambria Math"/>
                      <w:color w:val="000000"/>
                    </w:rPr>
                    <m:t>1,82</m:t>
                  </m:r>
                  <m:ctrlPr>
                    <w:rPr>
                      <w:rFonts w:ascii="Cambria Math" w:hAnsi="Cambria Math"/>
                      <w:sz w:val="24"/>
                      <w:szCs w:val="24"/>
                    </w:rPr>
                  </m:ctrlPr>
                </m:den>
              </m:f>
              <m:r>
                <m:rPr>
                  <m:sty m:val="p"/>
                </m:rPr>
                <w:rPr>
                  <w:rFonts w:ascii="Cambria Math" w:hAnsi="Cambria Math"/>
                  <w:color w:val="000000"/>
                </w:rPr>
                <m:t>≈2</m:t>
              </m:r>
            </m:oMath>
            <w:r w:rsidR="00E1506B" w:rsidRPr="00F00955">
              <w:rPr>
                <w:color w:val="000000"/>
              </w:rPr>
              <w:t xml:space="preserve"> шт.</w:t>
            </w:r>
          </w:p>
        </w:tc>
        <w:tc>
          <w:tcPr>
            <w:tcW w:w="3172" w:type="dxa"/>
          </w:tcPr>
          <w:p w14:paraId="05DB6BBF" w14:textId="77777777" w:rsidR="00E1506B" w:rsidRDefault="00E1506B" w:rsidP="004063B7">
            <w:pPr>
              <w:suppressAutoHyphens w:val="0"/>
              <w:ind w:firstLine="0"/>
              <w:jc w:val="right"/>
            </w:pPr>
          </w:p>
        </w:tc>
      </w:tr>
    </w:tbl>
    <w:p w14:paraId="4DC7EC15" w14:textId="36CA00FB" w:rsidR="00E16DCD" w:rsidRDefault="00000000" w:rsidP="009B19D8">
      <w:pPr>
        <w:suppressAutoHyphens w:val="0"/>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7A9BFACE" w14:textId="77777777" w:rsidTr="004063B7">
        <w:tc>
          <w:tcPr>
            <w:tcW w:w="3171" w:type="dxa"/>
          </w:tcPr>
          <w:p w14:paraId="429F68FE" w14:textId="77777777" w:rsidR="004063B7" w:rsidRDefault="004063B7" w:rsidP="009B19D8">
            <w:pPr>
              <w:suppressAutoHyphens w:val="0"/>
              <w:ind w:firstLine="0"/>
            </w:pPr>
          </w:p>
        </w:tc>
        <w:tc>
          <w:tcPr>
            <w:tcW w:w="3171" w:type="dxa"/>
          </w:tcPr>
          <w:p w14:paraId="788BC272" w14:textId="54FBAACE" w:rsidR="004063B7" w:rsidRPr="00AA24DB" w:rsidRDefault="00000000" w:rsidP="00AA24D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m:t>
                    </m:r>
                    <m:r>
                      <m:rPr>
                        <m:sty m:val="p"/>
                      </m:rPr>
                      <w:rPr>
                        <w:rFonts w:ascii="Cambria Math" w:hAnsi="Cambria Math"/>
                        <w:color w:val="000000"/>
                        <w:lang w:val="en-US"/>
                      </w:rPr>
                      <m:t>A</m:t>
                    </m:r>
                    <m:r>
                      <m:rPr>
                        <m:sty m:val="p"/>
                      </m:rPr>
                      <w:rPr>
                        <w:rFonts w:ascii="Cambria Math" w:hAnsi="Cambria Math"/>
                        <w:color w:val="000000"/>
                      </w:rPr>
                      <m:t xml:space="preserve"> - </m:t>
                    </m:r>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r>
                      <m:rPr>
                        <m:sty m:val="p"/>
                      </m:rPr>
                      <w:rPr>
                        <w:rFonts w:ascii="Cambria Math" w:hAnsi="Cambria Math"/>
                        <w:color w:val="000000"/>
                      </w:rPr>
                      <m:t>)</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24AF7804" w14:textId="0469B733" w:rsidR="004063B7" w:rsidRDefault="004063B7" w:rsidP="004063B7">
            <w:pPr>
              <w:suppressAutoHyphens w:val="0"/>
              <w:ind w:firstLine="0"/>
              <w:jc w:val="right"/>
            </w:pPr>
            <w:r>
              <w:t>(5.8)</w:t>
            </w:r>
          </w:p>
        </w:tc>
      </w:tr>
      <w:tr w:rsidR="00AA24DB" w14:paraId="00BD89AB" w14:textId="77777777" w:rsidTr="004063B7">
        <w:tc>
          <w:tcPr>
            <w:tcW w:w="3171" w:type="dxa"/>
          </w:tcPr>
          <w:p w14:paraId="47FC608E" w14:textId="77777777" w:rsidR="00AA24DB" w:rsidRDefault="00AA24DB" w:rsidP="009B19D8">
            <w:pPr>
              <w:suppressAutoHyphens w:val="0"/>
              <w:ind w:firstLine="0"/>
            </w:pPr>
          </w:p>
        </w:tc>
        <w:tc>
          <w:tcPr>
            <w:tcW w:w="3171" w:type="dxa"/>
          </w:tcPr>
          <w:p w14:paraId="38110A31" w14:textId="02571275" w:rsidR="00AA24DB" w:rsidRDefault="00000000" w:rsidP="00AA24D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(8 -1,534)</m:t>
                  </m:r>
                  <m:ctrlPr>
                    <w:rPr>
                      <w:rFonts w:ascii="Cambria Math" w:hAnsi="Cambria Math"/>
                      <w:sz w:val="24"/>
                      <w:szCs w:val="24"/>
                    </w:rPr>
                  </m:ctrlPr>
                </m:num>
                <m:den>
                  <m:r>
                    <m:rPr>
                      <m:sty m:val="p"/>
                    </m:rPr>
                    <w:rPr>
                      <w:rFonts w:ascii="Cambria Math" w:hAnsi="Cambria Math"/>
                      <w:color w:val="000000"/>
                    </w:rPr>
                    <m:t>1,534</m:t>
                  </m:r>
                  <m:ctrlPr>
                    <w:rPr>
                      <w:rFonts w:ascii="Cambria Math" w:hAnsi="Cambria Math"/>
                      <w:sz w:val="24"/>
                      <w:szCs w:val="24"/>
                    </w:rPr>
                  </m:ctrlPr>
                </m:den>
              </m:f>
              <m:r>
                <m:rPr>
                  <m:sty m:val="p"/>
                </m:rPr>
                <w:rPr>
                  <w:rFonts w:ascii="Cambria Math" w:hAnsi="Cambria Math"/>
                  <w:color w:val="000000"/>
                </w:rPr>
                <m:t>≈4</m:t>
              </m:r>
            </m:oMath>
            <w:r w:rsidR="00AA24DB" w:rsidRPr="00F00955">
              <w:rPr>
                <w:color w:val="000000"/>
              </w:rPr>
              <w:t xml:space="preserve"> шт.</w:t>
            </w:r>
          </w:p>
        </w:tc>
        <w:tc>
          <w:tcPr>
            <w:tcW w:w="3172" w:type="dxa"/>
          </w:tcPr>
          <w:p w14:paraId="00C0D524" w14:textId="77777777" w:rsidR="00AA24DB" w:rsidRDefault="00AA24DB" w:rsidP="004063B7">
            <w:pPr>
              <w:suppressAutoHyphens w:val="0"/>
              <w:ind w:firstLine="0"/>
              <w:jc w:val="right"/>
            </w:pPr>
          </w:p>
        </w:tc>
      </w:tr>
    </w:tbl>
    <w:p w14:paraId="0C388D7B" w14:textId="77777777" w:rsidR="00E16DCD" w:rsidRDefault="003760D3" w:rsidP="004063B7">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BC27D1" w14:paraId="45F3A0E1" w14:textId="77777777" w:rsidTr="00BC27D1">
        <w:tc>
          <w:tcPr>
            <w:tcW w:w="3171" w:type="dxa"/>
          </w:tcPr>
          <w:p w14:paraId="1DA4A54A" w14:textId="77777777" w:rsidR="00BC27D1" w:rsidRDefault="00BC27D1" w:rsidP="004063B7">
            <w:pPr>
              <w:suppressAutoHyphens w:val="0"/>
              <w:ind w:firstLine="0"/>
            </w:pPr>
          </w:p>
        </w:tc>
        <w:tc>
          <w:tcPr>
            <w:tcW w:w="3171" w:type="dxa"/>
          </w:tcPr>
          <w:p w14:paraId="5065C46D" w14:textId="4D2EB00C" w:rsidR="00BC27D1" w:rsidRPr="00BC27D1" w:rsidRDefault="00BC27D1" w:rsidP="00BC27D1">
            <w:pPr>
              <w:suppressAutoHyphens w:val="0"/>
              <w:spacing w:before="240" w:after="240"/>
              <w:ind w:firstLine="0"/>
              <w:contextualSpacing/>
              <w:jc w:val="center"/>
              <w:rPr>
                <w:color w:val="000000"/>
              </w:rPr>
            </w:pPr>
            <m:oMath>
              <m:r>
                <m:rPr>
                  <m:sty m:val="p"/>
                </m:rPr>
                <w:rPr>
                  <w:rFonts w:ascii="Cambria Math" w:hAnsi="Cambria Math"/>
                  <w:color w:val="000000"/>
                </w:rPr>
                <m:t>N=4∙2=8</m:t>
              </m:r>
            </m:oMath>
            <w:r w:rsidRPr="00F00955">
              <w:rPr>
                <w:color w:val="000000"/>
              </w:rPr>
              <w:t xml:space="preserve"> шт.</w:t>
            </w:r>
          </w:p>
        </w:tc>
        <w:tc>
          <w:tcPr>
            <w:tcW w:w="3172" w:type="dxa"/>
          </w:tcPr>
          <w:p w14:paraId="6B2D5A71" w14:textId="77777777" w:rsidR="00BC27D1" w:rsidRDefault="00BC27D1" w:rsidP="004063B7">
            <w:pPr>
              <w:suppressAutoHyphens w:val="0"/>
              <w:ind w:firstLine="0"/>
            </w:pPr>
          </w:p>
        </w:tc>
      </w:tr>
    </w:tbl>
    <w:p w14:paraId="22F342C8" w14:textId="331E3552" w:rsidR="00E16DCD" w:rsidRDefault="003760D3" w:rsidP="00F55290">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581"/>
      </w:tblGrid>
      <w:tr w:rsidR="00DC1D30" w14:paraId="4F736B09" w14:textId="77777777" w:rsidTr="004F45D7">
        <w:tc>
          <w:tcPr>
            <w:tcW w:w="1413" w:type="dxa"/>
          </w:tcPr>
          <w:p w14:paraId="0889F34E" w14:textId="77777777" w:rsidR="00DC1D30" w:rsidRDefault="00DC1D30" w:rsidP="00DC1D30">
            <w:pPr>
              <w:tabs>
                <w:tab w:val="left" w:pos="1134"/>
              </w:tabs>
              <w:suppressAutoHyphens w:val="0"/>
              <w:ind w:firstLine="0"/>
              <w:contextualSpacing/>
              <w:jc w:val="center"/>
              <w:rPr>
                <w:color w:val="000000"/>
              </w:rPr>
            </w:pPr>
          </w:p>
        </w:tc>
        <w:tc>
          <w:tcPr>
            <w:tcW w:w="6520" w:type="dxa"/>
          </w:tcPr>
          <w:p w14:paraId="2F47B275" w14:textId="441021D8" w:rsidR="00DC1D30" w:rsidRPr="00DC1D30" w:rsidRDefault="00000000" w:rsidP="00DC1D30">
            <w:pPr>
              <w:suppressAutoHyphens w:val="0"/>
              <w:spacing w:before="240" w:after="240"/>
              <w:contextualSpacing/>
              <w:jc w:val="center"/>
              <w:rPr>
                <w:i/>
                <w:color w:val="000000"/>
              </w:rPr>
            </w:pPr>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100 ∙</m:t>
                  </m:r>
                  <m:d>
                    <m:dPr>
                      <m:ctrlPr>
                        <w:rPr>
                          <w:rFonts w:ascii="Cambria Math" w:hAnsi="Cambria Math"/>
                          <w:i/>
                          <w:color w:val="000000"/>
                        </w:rPr>
                      </m:ctrlPr>
                    </m:dPr>
                    <m:e>
                      <m:r>
                        <w:rPr>
                          <w:rFonts w:ascii="Cambria Math" w:hAnsi="Cambria Math"/>
                          <w:color w:val="000000"/>
                        </w:rPr>
                        <m:t>8∙4</m:t>
                      </m:r>
                      <m:ctrlPr>
                        <w:rPr>
                          <w:rFonts w:ascii="Cambria Math" w:hAnsi="Cambria Math"/>
                          <w:sz w:val="24"/>
                          <w:szCs w:val="24"/>
                        </w:rPr>
                      </m:ctrlPr>
                    </m:e>
                  </m:d>
                  <m:r>
                    <w:rPr>
                      <w:rFonts w:ascii="Cambria Math" w:hAnsi="Cambria Math"/>
                      <w:color w:val="000000"/>
                    </w:rPr>
                    <m:t>∙ 1,1 ∙ 1,3 ∙300</m:t>
                  </m:r>
                  <m:ctrlPr>
                    <w:rPr>
                      <w:rFonts w:ascii="Cambria Math" w:hAnsi="Cambria Math"/>
                      <w:sz w:val="24"/>
                      <w:szCs w:val="24"/>
                    </w:rPr>
                  </m:ctrlPr>
                </m:num>
                <m:den>
                  <m:r>
                    <w:rPr>
                      <w:rFonts w:ascii="Cambria Math" w:hAnsi="Cambria Math"/>
                      <w:color w:val="000000"/>
                    </w:rPr>
                    <m:t>8 ∙ 2 ∙ 48</m:t>
                  </m:r>
                  <m:ctrlPr>
                    <w:rPr>
                      <w:rFonts w:ascii="Cambria Math" w:hAnsi="Cambria Math"/>
                      <w:sz w:val="24"/>
                      <w:szCs w:val="24"/>
                    </w:rPr>
                  </m:ctrlPr>
                </m:den>
              </m:f>
              <m:r>
                <w:rPr>
                  <w:rFonts w:ascii="Cambria Math" w:hAnsi="Cambria Math"/>
                  <w:color w:val="000000"/>
                </w:rPr>
                <m:t>=1788 лм</m:t>
              </m:r>
            </m:oMath>
            <w:r w:rsidR="00DC1D30" w:rsidRPr="00F00955">
              <w:rPr>
                <w:i/>
                <w:color w:val="000000"/>
              </w:rPr>
              <w:t>.</w:t>
            </w:r>
          </w:p>
        </w:tc>
        <w:tc>
          <w:tcPr>
            <w:tcW w:w="1581" w:type="dxa"/>
          </w:tcPr>
          <w:p w14:paraId="6C95F20A" w14:textId="77777777" w:rsidR="00DC1D30" w:rsidRDefault="00DC1D30" w:rsidP="00DC1D30">
            <w:pPr>
              <w:tabs>
                <w:tab w:val="left" w:pos="1134"/>
              </w:tabs>
              <w:suppressAutoHyphens w:val="0"/>
              <w:ind w:firstLine="0"/>
              <w:contextualSpacing/>
              <w:jc w:val="center"/>
              <w:rPr>
                <w:color w:val="000000"/>
              </w:rPr>
            </w:pPr>
          </w:p>
        </w:tc>
      </w:tr>
    </w:tbl>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2148"/>
      </w:tblGrid>
      <w:tr w:rsidR="00C73635" w14:paraId="0714963D" w14:textId="77777777" w:rsidTr="00C73635">
        <w:tc>
          <w:tcPr>
            <w:tcW w:w="1838" w:type="dxa"/>
          </w:tcPr>
          <w:p w14:paraId="514C73D8" w14:textId="77777777" w:rsidR="00C73635" w:rsidRDefault="00C73635" w:rsidP="00C73635">
            <w:pPr>
              <w:suppressAutoHyphens w:val="0"/>
              <w:ind w:firstLine="0"/>
              <w:jc w:val="center"/>
            </w:pPr>
          </w:p>
        </w:tc>
        <w:tc>
          <w:tcPr>
            <w:tcW w:w="5528" w:type="dxa"/>
          </w:tcPr>
          <w:p w14:paraId="7D04F903" w14:textId="5B3110D2" w:rsidR="00C73635" w:rsidRPr="00C73635" w:rsidRDefault="00000000" w:rsidP="00C73635">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oMath>
            <w:r w:rsidR="00C73635" w:rsidRPr="00F00955">
              <w:rPr>
                <w:color w:val="000000"/>
              </w:rPr>
              <w:t xml:space="preserve"> ≥ </w:t>
            </w: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H</m:t>
                  </m:r>
                  <m:ctrlPr>
                    <w:rPr>
                      <w:rFonts w:ascii="Cambria Math" w:hAnsi="Cambria Math"/>
                      <w:sz w:val="24"/>
                      <w:szCs w:val="24"/>
                    </w:rPr>
                  </m:ctrlPr>
                </m:sub>
              </m:sSub>
            </m:oMath>
            <w:r w:rsidR="00C73635" w:rsidRPr="00F00955">
              <w:rPr>
                <w:color w:val="000000"/>
              </w:rPr>
              <w:t xml:space="preserve"> (300 лк по усл.).</w:t>
            </w:r>
          </w:p>
        </w:tc>
        <w:tc>
          <w:tcPr>
            <w:tcW w:w="2148" w:type="dxa"/>
          </w:tcPr>
          <w:p w14:paraId="42D1D63C" w14:textId="77777777" w:rsidR="00C73635" w:rsidRDefault="00C73635" w:rsidP="00C73635">
            <w:pPr>
              <w:suppressAutoHyphens w:val="0"/>
              <w:ind w:firstLine="0"/>
              <w:jc w:val="center"/>
            </w:pPr>
          </w:p>
        </w:tc>
      </w:tr>
    </w:tbl>
    <w:p w14:paraId="5881002B" w14:textId="3F7006FF" w:rsidR="00E16DCD"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536"/>
        <w:gridCol w:w="2431"/>
      </w:tblGrid>
      <w:tr w:rsidR="00913FBD" w14:paraId="2C15CE79" w14:textId="77777777" w:rsidTr="008A776D">
        <w:tc>
          <w:tcPr>
            <w:tcW w:w="2547" w:type="dxa"/>
          </w:tcPr>
          <w:p w14:paraId="15E87C59" w14:textId="77777777" w:rsidR="00913FBD" w:rsidRDefault="00913FBD" w:rsidP="00913FBD">
            <w:pPr>
              <w:suppressAutoHyphens w:val="0"/>
              <w:ind w:firstLine="0"/>
              <w:jc w:val="center"/>
              <w:rPr>
                <w:color w:val="000000"/>
              </w:rPr>
            </w:pPr>
          </w:p>
        </w:tc>
        <w:tc>
          <w:tcPr>
            <w:tcW w:w="4536" w:type="dxa"/>
          </w:tcPr>
          <w:p w14:paraId="12F726E5" w14:textId="7170CBD7" w:rsidR="00913FBD" w:rsidRDefault="00000000" w:rsidP="00913FBD">
            <w:pPr>
              <w:suppressAutoHyphens w:val="0"/>
              <w:ind w:firstLine="0"/>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sSub>
                    <m:sSubPr>
                      <m:ctrlPr>
                        <w:rPr>
                          <w:rFonts w:ascii="Cambria Math" w:hAnsi="Cambria Math"/>
                          <w:color w:val="000000"/>
                        </w:rPr>
                      </m:ctrlPr>
                    </m:sSubPr>
                    <m:e>
                      <m:r>
                        <m:rPr>
                          <m:sty m:val="p"/>
                        </m:rPr>
                        <w:rPr>
                          <w:rFonts w:ascii="Cambria Math" w:hAnsi="Cambria Math"/>
                          <w:color w:val="000000"/>
                        </w:rPr>
                        <m:t>Ф</m:t>
                      </m:r>
                      <m:ctrlPr>
                        <w:rPr>
                          <w:rFonts w:ascii="Cambria Math" w:hAnsi="Cambria Math"/>
                          <w:sz w:val="24"/>
                          <w:szCs w:val="24"/>
                        </w:rPr>
                      </m:ctrlPr>
                    </m:e>
                    <m:sub>
                      <m:r>
                        <m:rPr>
                          <m:sty m:val="p"/>
                        </m:rPr>
                        <w:rPr>
                          <w:rFonts w:ascii="Cambria Math" w:hAnsi="Cambria Math"/>
                          <w:color w:val="000000"/>
                        </w:rPr>
                        <m:t xml:space="preserve">П.табл </m:t>
                      </m:r>
                      <m:ctrlPr>
                        <w:rPr>
                          <w:rFonts w:ascii="Cambria Math" w:hAnsi="Cambria Math"/>
                          <w:sz w:val="24"/>
                          <w:szCs w:val="24"/>
                        </w:rPr>
                      </m:ctrlPr>
                    </m:sub>
                  </m:sSub>
                  <m:r>
                    <m:rPr>
                      <m:sty m:val="p"/>
                    </m:rPr>
                    <w:rPr>
                      <w:rFonts w:ascii="Cambria Math" w:hAnsi="Cambria Math"/>
                      <w:color w:val="000000"/>
                    </w:rPr>
                    <m:t xml:space="preserve">∙ </m:t>
                  </m:r>
                  <m:r>
                    <m:rPr>
                      <m:sty m:val="p"/>
                    </m:rPr>
                    <w:rPr>
                      <w:rFonts w:ascii="Cambria Math" w:hAnsi="Cambria Math"/>
                      <w:color w:val="000000"/>
                      <w:lang w:val="en-US"/>
                    </w:rPr>
                    <m:t>N</m:t>
                  </m:r>
                  <m:r>
                    <m:rPr>
                      <m:sty m:val="p"/>
                    </m:rPr>
                    <w:rPr>
                      <w:rFonts w:ascii="Cambria Math" w:hAnsi="Cambria Math"/>
                      <w:color w:val="000000"/>
                    </w:rPr>
                    <m:t xml:space="preserve"> ∙ </m:t>
                  </m:r>
                  <m:r>
                    <m:rPr>
                      <m:sty m:val="p"/>
                    </m:rPr>
                    <w:rPr>
                      <w:rFonts w:ascii="Cambria Math" w:hAnsi="Cambria Math"/>
                      <w:color w:val="000000"/>
                      <w:lang w:val="en-US"/>
                    </w:rPr>
                    <m:t>n</m:t>
                  </m:r>
                  <m:r>
                    <m:rPr>
                      <m:sty m:val="p"/>
                    </m:rPr>
                    <w:rPr>
                      <w:rFonts w:ascii="Cambria Math" w:hAnsi="Cambria Math"/>
                      <w:color w:val="000000"/>
                    </w:rPr>
                    <m:t xml:space="preserve"> ∙ η</m:t>
                  </m:r>
                  <m:ctrlPr>
                    <w:rPr>
                      <w:rFonts w:ascii="Cambria Math" w:hAnsi="Cambria Math"/>
                      <w:sz w:val="24"/>
                      <w:szCs w:val="24"/>
                    </w:rPr>
                  </m:ctrlPr>
                </m:num>
                <m:den>
                  <m:r>
                    <m:rPr>
                      <m:sty m:val="p"/>
                    </m:rPr>
                    <w:rPr>
                      <w:rFonts w:ascii="Cambria Math" w:hAnsi="Cambria Math"/>
                      <w:color w:val="000000"/>
                      <w:lang w:val="en-US"/>
                    </w:rPr>
                    <m:t>K</m:t>
                  </m:r>
                  <m:r>
                    <m:rPr>
                      <m:sty m:val="p"/>
                    </m:rPr>
                    <w:rPr>
                      <w:rFonts w:ascii="Cambria Math" w:hAnsi="Cambria Math"/>
                      <w:color w:val="000000"/>
                    </w:rPr>
                    <m:t xml:space="preserve">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100</m:t>
                  </m:r>
                  <m:ctrlPr>
                    <w:rPr>
                      <w:rFonts w:ascii="Cambria Math" w:hAnsi="Cambria Math"/>
                      <w:sz w:val="24"/>
                      <w:szCs w:val="24"/>
                    </w:rPr>
                  </m:ctrlPr>
                </m:den>
              </m:f>
            </m:oMath>
            <w:r w:rsidR="00913FBD" w:rsidRPr="00F00955">
              <w:rPr>
                <w:color w:val="000000"/>
              </w:rPr>
              <w:t xml:space="preserve"> ,</w:t>
            </w:r>
          </w:p>
        </w:tc>
        <w:tc>
          <w:tcPr>
            <w:tcW w:w="2431" w:type="dxa"/>
          </w:tcPr>
          <w:p w14:paraId="2E9BDA63" w14:textId="769727BC" w:rsidR="00913FBD" w:rsidRDefault="00913FBD" w:rsidP="00913FBD">
            <w:pPr>
              <w:suppressAutoHyphens w:val="0"/>
              <w:ind w:firstLine="0"/>
              <w:jc w:val="right"/>
              <w:rPr>
                <w:color w:val="000000"/>
              </w:rPr>
            </w:pPr>
            <w:r>
              <w:rPr>
                <w:color w:val="000000"/>
              </w:rPr>
              <w:t>(5.9)</w:t>
            </w:r>
          </w:p>
        </w:tc>
      </w:tr>
      <w:tr w:rsidR="00913FBD" w14:paraId="6F550FD6" w14:textId="77777777" w:rsidTr="008A776D">
        <w:tc>
          <w:tcPr>
            <w:tcW w:w="2547" w:type="dxa"/>
          </w:tcPr>
          <w:p w14:paraId="5CC424E9" w14:textId="77777777" w:rsidR="00913FBD" w:rsidRDefault="00913FBD" w:rsidP="00913FBD">
            <w:pPr>
              <w:suppressAutoHyphens w:val="0"/>
              <w:ind w:firstLine="0"/>
              <w:jc w:val="center"/>
              <w:rPr>
                <w:color w:val="000000"/>
              </w:rPr>
            </w:pPr>
          </w:p>
        </w:tc>
        <w:bookmarkStart w:id="42" w:name="_Hlk73711193"/>
        <w:tc>
          <w:tcPr>
            <w:tcW w:w="4536" w:type="dxa"/>
          </w:tcPr>
          <w:p w14:paraId="6BC8ED50" w14:textId="002539B8" w:rsidR="00913FBD" w:rsidRPr="00913FBD" w:rsidRDefault="00000000" w:rsidP="00913FBD">
            <w:pPr>
              <w:suppressAutoHyphens w:val="0"/>
              <w:spacing w:before="240" w:after="240"/>
              <w:ind w:firstLine="0"/>
              <w:contextualSpacing/>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r>
                    <m:rPr>
                      <m:sty m:val="p"/>
                    </m:rPr>
                    <w:rPr>
                      <w:rFonts w:ascii="Cambria Math" w:hAnsi="Cambria Math"/>
                      <w:color w:val="000000"/>
                    </w:rPr>
                    <m:t>1800∙ 8 ∙ 2 ∙ 48</m:t>
                  </m:r>
                  <m:ctrlPr>
                    <w:rPr>
                      <w:rFonts w:ascii="Cambria Math" w:hAnsi="Cambria Math"/>
                      <w:sz w:val="24"/>
                      <w:szCs w:val="24"/>
                    </w:rPr>
                  </m:ctrlPr>
                </m:num>
                <m:den>
                  <m:r>
                    <m:rPr>
                      <m:sty m:val="p"/>
                    </m:rPr>
                    <w:rPr>
                      <w:rFonts w:ascii="Cambria Math" w:hAnsi="Cambria Math"/>
                      <w:color w:val="000000"/>
                    </w:rPr>
                    <m:t>1,3 ∙ 32∙ 1,1 ∙ 100</m:t>
                  </m:r>
                  <m:ctrlPr>
                    <w:rPr>
                      <w:rFonts w:ascii="Cambria Math" w:hAnsi="Cambria Math"/>
                      <w:sz w:val="24"/>
                      <w:szCs w:val="24"/>
                    </w:rPr>
                  </m:ctrlPr>
                </m:den>
              </m:f>
              <m:r>
                <m:rPr>
                  <m:sty m:val="p"/>
                </m:rPr>
                <w:rPr>
                  <w:rFonts w:ascii="Cambria Math" w:hAnsi="Cambria Math"/>
                  <w:color w:val="000000"/>
                </w:rPr>
                <m:t xml:space="preserve">≈302 </m:t>
              </m:r>
            </m:oMath>
            <w:r w:rsidR="00913FBD" w:rsidRPr="00F00955">
              <w:rPr>
                <w:color w:val="000000"/>
              </w:rPr>
              <w:t>лк.</w:t>
            </w:r>
            <w:bookmarkEnd w:id="42"/>
          </w:p>
        </w:tc>
        <w:tc>
          <w:tcPr>
            <w:tcW w:w="2431" w:type="dxa"/>
          </w:tcPr>
          <w:p w14:paraId="1644FAC5" w14:textId="77777777" w:rsidR="00913FBD" w:rsidRDefault="00913FBD" w:rsidP="00913FBD">
            <w:pPr>
              <w:suppressAutoHyphens w:val="0"/>
              <w:ind w:firstLine="0"/>
              <w:jc w:val="right"/>
              <w:rPr>
                <w:color w:val="000000"/>
              </w:rPr>
            </w:pPr>
          </w:p>
        </w:tc>
      </w:tr>
    </w:tbl>
    <w:p w14:paraId="16131514" w14:textId="389961DA" w:rsidR="009F0ED7"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492"/>
        <w:gridCol w:w="2851"/>
      </w:tblGrid>
      <w:tr w:rsidR="006A63E3" w14:paraId="4B3A9DAE" w14:textId="77777777" w:rsidTr="00773CCD">
        <w:tc>
          <w:tcPr>
            <w:tcW w:w="3171" w:type="dxa"/>
          </w:tcPr>
          <w:p w14:paraId="2175B770" w14:textId="77777777" w:rsidR="006A63E3" w:rsidRDefault="006A63E3" w:rsidP="008A776D">
            <w:pPr>
              <w:tabs>
                <w:tab w:val="left" w:pos="1134"/>
              </w:tabs>
              <w:suppressAutoHyphens w:val="0"/>
              <w:ind w:firstLine="0"/>
              <w:contextualSpacing/>
              <w:rPr>
                <w:color w:val="000000"/>
              </w:rPr>
            </w:pPr>
          </w:p>
        </w:tc>
        <w:tc>
          <w:tcPr>
            <w:tcW w:w="3492" w:type="dxa"/>
          </w:tcPr>
          <w:p w14:paraId="3C0AF956" w14:textId="2C276597" w:rsidR="006A63E3" w:rsidRDefault="009F0ED7" w:rsidP="009F0ED7">
            <w:pPr>
              <w:tabs>
                <w:tab w:val="left" w:pos="1134"/>
              </w:tabs>
              <w:suppressAutoHyphens w:val="0"/>
              <w:ind w:firstLine="0"/>
              <w:contextualSpacing/>
              <w:jc w:val="center"/>
              <w:rPr>
                <w:color w:val="000000"/>
              </w:rPr>
            </w:pPr>
            <m:oMath>
              <m:r>
                <m:rPr>
                  <m:sty m:val="p"/>
                </m:rPr>
                <w:rPr>
                  <w:rFonts w:ascii="Cambria Math" w:hAnsi="Cambria Math"/>
                  <w:color w:val="000000"/>
                </w:rPr>
                <m:t xml:space="preserve">P=W∙N∙n∙ </m:t>
              </m:r>
              <m:sSub>
                <m:sSubPr>
                  <m:ctrlPr>
                    <w:rPr>
                      <w:rFonts w:ascii="Cambria Math" w:hAnsi="Cambria Math"/>
                      <w:color w:val="000000"/>
                    </w:rPr>
                  </m:ctrlPr>
                </m:sSubPr>
                <m:e>
                  <m:r>
                    <m:rPr>
                      <m:sty m:val="p"/>
                    </m:rPr>
                    <w:rPr>
                      <w:rFonts w:ascii="Cambria Math" w:hAnsi="Cambria Math"/>
                      <w:color w:val="000000"/>
                    </w:rPr>
                    <m:t>k</m:t>
                  </m:r>
                  <m:ctrlPr>
                    <w:rPr>
                      <w:rFonts w:ascii="Cambria Math" w:hAnsi="Cambria Math"/>
                      <w:sz w:val="24"/>
                      <w:szCs w:val="24"/>
                    </w:rPr>
                  </m:ctrlPr>
                </m:e>
                <m:sub>
                  <m:r>
                    <m:rPr>
                      <m:sty m:val="p"/>
                    </m:rPr>
                    <w:rPr>
                      <w:rFonts w:ascii="Cambria Math" w:hAnsi="Cambria Math"/>
                      <w:color w:val="000000"/>
                    </w:rPr>
                    <m:t xml:space="preserve">p </m:t>
                  </m:r>
                  <m:ctrlPr>
                    <w:rPr>
                      <w:rFonts w:ascii="Cambria Math" w:hAnsi="Cambria Math"/>
                      <w:sz w:val="24"/>
                      <w:szCs w:val="24"/>
                    </w:rPr>
                  </m:ctrlPr>
                </m:sub>
              </m:sSub>
            </m:oMath>
            <w:r w:rsidRPr="00F00955">
              <w:rPr>
                <w:color w:val="000000"/>
              </w:rPr>
              <w:t>,</w:t>
            </w:r>
          </w:p>
        </w:tc>
        <w:tc>
          <w:tcPr>
            <w:tcW w:w="2851" w:type="dxa"/>
          </w:tcPr>
          <w:p w14:paraId="0C0C342F" w14:textId="71C4F63D" w:rsidR="006A63E3" w:rsidRDefault="009F0ED7" w:rsidP="009F0ED7">
            <w:pPr>
              <w:tabs>
                <w:tab w:val="left" w:pos="1134"/>
              </w:tabs>
              <w:suppressAutoHyphens w:val="0"/>
              <w:ind w:firstLine="0"/>
              <w:contextualSpacing/>
              <w:jc w:val="right"/>
              <w:rPr>
                <w:color w:val="000000"/>
              </w:rPr>
            </w:pPr>
            <w:r>
              <w:rPr>
                <w:color w:val="000000"/>
              </w:rPr>
              <w:t>(5.10)</w:t>
            </w:r>
          </w:p>
        </w:tc>
      </w:tr>
    </w:tbl>
    <w:p w14:paraId="0661D178" w14:textId="77777777" w:rsidR="00E16DCD" w:rsidRPr="00F00955" w:rsidRDefault="003760D3" w:rsidP="006A63E3">
      <w:pPr>
        <w:suppressAutoHyphens w:val="0"/>
        <w:ind w:firstLine="0"/>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Default="00000000" w:rsidP="006A63E3">
      <w:pPr>
        <w:suppressAutoHyphens w:val="0"/>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2006"/>
      </w:tblGrid>
      <w:tr w:rsidR="00773CCD" w14:paraId="2029F0DC" w14:textId="77777777" w:rsidTr="00773CCD">
        <w:tc>
          <w:tcPr>
            <w:tcW w:w="2263" w:type="dxa"/>
          </w:tcPr>
          <w:p w14:paraId="5A29BFCA" w14:textId="77777777" w:rsidR="00773CCD" w:rsidRDefault="00773CCD" w:rsidP="006A63E3">
            <w:pPr>
              <w:suppressAutoHyphens w:val="0"/>
              <w:ind w:firstLine="0"/>
            </w:pPr>
          </w:p>
        </w:tc>
        <w:tc>
          <w:tcPr>
            <w:tcW w:w="5245" w:type="dxa"/>
          </w:tcPr>
          <w:p w14:paraId="0EAF9542" w14:textId="66C8446D" w:rsidR="00773CCD" w:rsidRPr="00773CCD" w:rsidRDefault="00773CCD" w:rsidP="00773CCD">
            <w:pPr>
              <w:suppressAutoHyphens w:val="0"/>
              <w:spacing w:before="240" w:after="240"/>
              <w:ind w:firstLine="0"/>
              <w:contextualSpacing/>
              <w:jc w:val="center"/>
              <w:rPr>
                <w:color w:val="000000"/>
              </w:rPr>
            </w:pPr>
            <m:oMath>
              <m:r>
                <m:rPr>
                  <m:sty m:val="p"/>
                </m:rPr>
                <w:rPr>
                  <w:rFonts w:ascii="Cambria Math" w:hAnsi="Cambria Math"/>
                  <w:color w:val="000000"/>
                </w:rPr>
                <m:t>P=10∙8∙2∙ 1,25</m:t>
              </m:r>
            </m:oMath>
            <w:r w:rsidRPr="00F00955">
              <w:rPr>
                <w:color w:val="000000"/>
              </w:rPr>
              <w:t xml:space="preserve"> = </w:t>
            </w:r>
            <w:r w:rsidRPr="00F00955">
              <w:rPr>
                <w:iCs/>
                <w:color w:val="000000"/>
              </w:rPr>
              <w:t>200 Вт</w:t>
            </w:r>
            <w:r w:rsidRPr="00F00955">
              <w:rPr>
                <w:color w:val="000000"/>
              </w:rPr>
              <w:t>.</w:t>
            </w:r>
          </w:p>
        </w:tc>
        <w:tc>
          <w:tcPr>
            <w:tcW w:w="2006" w:type="dxa"/>
          </w:tcPr>
          <w:p w14:paraId="00FDB589" w14:textId="77777777" w:rsidR="00773CCD" w:rsidRDefault="00773CCD" w:rsidP="006A63E3">
            <w:pPr>
              <w:suppressAutoHyphens w:val="0"/>
              <w:ind w:firstLine="0"/>
            </w:pPr>
          </w:p>
        </w:tc>
      </w:tr>
    </w:tbl>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8000A5">
      <w:pPr>
        <w:keepNext/>
        <w:shd w:val="clear" w:color="auto" w:fill="FFFFFF"/>
        <w:suppressAutoHyphens w:val="0"/>
        <w:spacing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4"/>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8000A5">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41105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3"/>
    </w:p>
    <w:p w14:paraId="689D1221" w14:textId="77777777" w:rsidR="00E80A29"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t xml:space="preserve">В Ростовской области существует множество экологических проблем. </w:t>
      </w:r>
      <w:r>
        <w:rPr>
          <w:rFonts w:eastAsia="Times New Roman"/>
          <w:color w:val="000000"/>
          <w:lang w:eastAsia="ru-RU"/>
        </w:rPr>
        <w:t xml:space="preserve"> </w:t>
      </w:r>
      <w:r w:rsidRPr="005A19D3">
        <w:rPr>
          <w:rFonts w:eastAsia="Times New Roman"/>
          <w:color w:val="000000"/>
          <w:lang w:eastAsia="ru-RU"/>
        </w:rPr>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w:t>
      </w:r>
      <w:r>
        <w:rPr>
          <w:rFonts w:eastAsia="Times New Roman"/>
          <w:color w:val="000000"/>
          <w:lang w:eastAsia="ru-RU"/>
        </w:rPr>
        <w:t xml:space="preserve"> </w:t>
      </w:r>
      <w:r w:rsidR="00E80A29">
        <w:rPr>
          <w:rFonts w:eastAsia="Times New Roman"/>
          <w:color w:val="000000"/>
          <w:lang w:eastAsia="ru-RU"/>
        </w:rPr>
        <w:t xml:space="preserve"> </w:t>
      </w:r>
    </w:p>
    <w:p w14:paraId="05F9DD34" w14:textId="137773AB" w:rsidR="005A19D3"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lastRenderedPageBreak/>
        <w:t>Выхлопные газы –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w:t>
      </w:r>
    </w:p>
    <w:p w14:paraId="2A2DB52C" w14:textId="7653C001"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39CBDE51"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r w:rsidR="004463D5">
        <w:rPr>
          <w:rFonts w:ascii="Times New Roman" w:eastAsia="Times New Roman" w:hAnsi="Times New Roman" w:cs="Times New Roman"/>
          <w:color w:val="000000"/>
          <w:kern w:val="0"/>
          <w:sz w:val="28"/>
          <w:szCs w:val="28"/>
          <w:lang w:eastAsia="ru-RU"/>
          <w14:ligatures w14:val="none"/>
        </w:rPr>
        <w:t>.</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3E97A619" w14:textId="77777777" w:rsidR="00B414BC" w:rsidRDefault="003760D3" w:rsidP="00B414BC">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3C4BAF7A" w:rsidR="00E16DCD" w:rsidRPr="00B414BC" w:rsidRDefault="003760D3" w:rsidP="00B414BC">
      <w:pPr>
        <w:pStyle w:val="a8"/>
        <w:keepLines/>
        <w:shd w:val="clear" w:color="auto" w:fill="FFFFFF"/>
        <w:tabs>
          <w:tab w:val="left" w:pos="1134"/>
        </w:tabs>
        <w:suppressAutoHyphens/>
        <w:spacing w:before="480" w:after="480" w:line="360" w:lineRule="auto"/>
        <w:ind w:left="0" w:firstLine="709"/>
        <w:contextualSpacing w:val="0"/>
        <w:jc w:val="both"/>
        <w:textAlignment w:val="baseline"/>
        <w:rPr>
          <w:rFonts w:ascii="Times New Roman" w:eastAsia="Times New Roman" w:hAnsi="Times New Roman" w:cs="Times New Roman"/>
          <w:color w:val="000000"/>
          <w:kern w:val="0"/>
          <w:sz w:val="28"/>
          <w:szCs w:val="28"/>
          <w:lang w:eastAsia="ru-RU"/>
          <w14:ligatures w14:val="none"/>
        </w:rPr>
      </w:pPr>
      <w:r w:rsidRPr="00B414BC">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p>
    <w:p w14:paraId="4E20672F" w14:textId="77777777" w:rsidR="005C1548" w:rsidRDefault="003760D3"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w:t>
      </w:r>
      <w:r w:rsidR="005C1548">
        <w:rPr>
          <w:rFonts w:eastAsia="Times New Roman"/>
          <w:color w:val="000000"/>
          <w:lang w:eastAsia="ru-RU"/>
        </w:rPr>
        <w:t xml:space="preserve"> </w:t>
      </w:r>
    </w:p>
    <w:p w14:paraId="4D4E636F" w14:textId="34B63BC9" w:rsidR="00B414BC" w:rsidRDefault="00B414BC"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Это означает, что оно имеет только рабочую изоляцию и не предусматривает заземление.</w:t>
      </w:r>
      <w:r w:rsidRPr="00271EA9">
        <w:rPr>
          <w:rFonts w:eastAsia="Times New Roman"/>
          <w:color w:val="000000"/>
          <w:lang w:eastAsia="ru-RU"/>
        </w:rPr>
        <w:t xml:space="preserve"> </w:t>
      </w: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55162320"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B0A985C"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r w:rsidR="00E37D8D">
        <w:rPr>
          <w:rFonts w:ascii="Times New Roman" w:eastAsia="Times New Roman" w:hAnsi="Times New Roman" w:cs="Times New Roman"/>
          <w:color w:val="000000"/>
          <w:kern w:val="0"/>
          <w:sz w:val="28"/>
          <w:szCs w:val="28"/>
          <w:lang w:eastAsia="ru-RU"/>
          <w14:ligatures w14:val="none"/>
        </w:rPr>
        <w:t>.</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7C1DD15D" w14:textId="3041234D" w:rsidR="007C795E" w:rsidRPr="00E37D8D" w:rsidRDefault="003760D3" w:rsidP="00E37D8D">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r w:rsidR="00E37D8D">
        <w:rPr>
          <w:rFonts w:ascii="Times New Roman" w:eastAsia="Times New Roman" w:hAnsi="Times New Roman" w:cs="Times New Roman"/>
          <w:color w:val="000000"/>
          <w:kern w:val="0"/>
          <w:sz w:val="28"/>
          <w:szCs w:val="28"/>
          <w:lang w:eastAsia="ru-RU"/>
          <w14:ligatures w14:val="none"/>
        </w:rPr>
        <w:t>.</w:t>
      </w: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16668383" w:rsidR="00E16DCD" w:rsidRPr="00125517" w:rsidRDefault="003760D3" w:rsidP="00E37D8D">
      <w:pPr>
        <w:suppressAutoHyphens w:val="0"/>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w:t>
      </w:r>
      <w:r w:rsidR="005C1548">
        <w:rPr>
          <w:rFonts w:eastAsia="Times New Roman"/>
          <w:color w:val="000000"/>
          <w:lang w:eastAsia="ru-RU"/>
        </w:rPr>
        <w:t xml:space="preserve"> </w:t>
      </w:r>
      <w:r w:rsidRPr="00125517">
        <w:rPr>
          <w:rFonts w:eastAsia="Times New Roman"/>
          <w:color w:val="000000"/>
          <w:lang w:eastAsia="ru-RU"/>
        </w:rPr>
        <w:lastRenderedPageBreak/>
        <w:t>(например,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4" w:name="_Toc42973308"/>
      <w:bookmarkStart w:id="45" w:name="_Toc72317057"/>
      <w:bookmarkStart w:id="46" w:name="_Toc74206783"/>
      <w:bookmarkStart w:id="47" w:name="_Toc103421024"/>
      <w:bookmarkStart w:id="48" w:name="_Toc104153897"/>
      <w:bookmarkStart w:id="49" w:name="_Toc201411052"/>
      <w:r w:rsidRPr="00125517">
        <w:rPr>
          <w:rFonts w:eastAsiaTheme="majorEastAsia"/>
          <w:b/>
          <w:bCs/>
          <w:color w:val="000000" w:themeColor="text1"/>
        </w:rPr>
        <w:t>Выводы по главе</w:t>
      </w:r>
      <w:bookmarkEnd w:id="44"/>
      <w:bookmarkEnd w:id="45"/>
      <w:bookmarkEnd w:id="46"/>
      <w:bookmarkEnd w:id="47"/>
      <w:bookmarkEnd w:id="48"/>
      <w:bookmarkEnd w:id="49"/>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0" w:name="_Toc201411053"/>
      <w:r w:rsidRPr="00E2505B">
        <w:rPr>
          <w:rFonts w:cstheme="minorBidi"/>
          <w:b/>
          <w:sz w:val="32"/>
          <w:szCs w:val="24"/>
        </w:rPr>
        <w:lastRenderedPageBreak/>
        <w:t>Заключение</w:t>
      </w:r>
      <w:bookmarkEnd w:id="50"/>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1" w:name="_Toc201411054"/>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1"/>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AB5D35F"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Математические модели в эпидемиологии / Ф. Брауэр, </w:t>
      </w:r>
      <w:r w:rsidR="00DC2479">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 xml:space="preserve">Эдельштейн-Кешет, Л. Математические модели в биологии / </w:t>
      </w:r>
      <w:r w:rsidRPr="002B2C45">
        <w:rPr>
          <w:rFonts w:ascii="Times New Roman" w:eastAsia="Times New Roman" w:hAnsi="Times New Roman" w:cs="Times New Roman"/>
          <w:sz w:val="28"/>
          <w:szCs w:val="28"/>
          <w:lang w:eastAsia="ru-RU"/>
        </w:rPr>
        <w:br/>
        <w:t>Л. Эдельштейн-Кешет.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2" w:name="_Toc201411055"/>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2"/>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18F14F80"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5B1B0CD8" w:rsidR="00D5101A"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37C8913D" w14:textId="77777777" w:rsidR="003106D3" w:rsidRPr="00453966" w:rsidRDefault="003106D3" w:rsidP="00C56243">
      <w:pPr>
        <w:suppressAutoHyphens w:val="0"/>
        <w:rPr>
          <w:rFonts w:eastAsia="Times New Roman"/>
        </w:rPr>
      </w:pP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lastRenderedPageBreak/>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3" w:name="_Toc201411056"/>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3"/>
    </w:p>
    <w:p w14:paraId="1D62C7C1" w14:textId="476492AA"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 xml:space="preserve">Листинг </w:t>
      </w:r>
      <w:r w:rsidR="001F5896">
        <w:rPr>
          <w:rFonts w:eastAsia="Times New Roman"/>
          <w:iCs/>
          <w:lang w:eastAsia="ru-RU"/>
        </w:rPr>
        <w:t>Б.</w:t>
      </w:r>
      <w:r w:rsidRPr="00C76F5E">
        <w:rPr>
          <w:rFonts w:eastAsia="Times New Roman"/>
          <w:iCs/>
          <w:lang w:eastAsia="ru-RU"/>
        </w:rPr>
        <w:t>1 – Исходный код программного средства</w:t>
      </w:r>
    </w:p>
    <w:p w14:paraId="44BCC6A9" w14:textId="77777777" w:rsidR="009535D5" w:rsidRPr="008B509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w:t>
      </w:r>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tkinter</w:t>
      </w:r>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as</w:t>
      </w:r>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tk</w:t>
      </w:r>
    </w:p>
    <w:p w14:paraId="191E27D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tkinter import ttk, messagebox, filedialog</w:t>
      </w:r>
    </w:p>
    <w:p w14:paraId="34EA88B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tkcalendar import DateEntry</w:t>
      </w:r>
    </w:p>
    <w:p w14:paraId="248CB8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datetime import datetime, timedelta</w:t>
      </w:r>
    </w:p>
    <w:p w14:paraId="459345D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matplotlib.pyplot as plt</w:t>
      </w:r>
    </w:p>
    <w:p w14:paraId="3DEB04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matplotlib.backends.backend_tkagg import FigureCanvasTkAgg</w:t>
      </w:r>
    </w:p>
    <w:p w14:paraId="7C1F23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numpy as np</w:t>
      </w:r>
    </w:p>
    <w:p w14:paraId="51AE8B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zipfile</w:t>
      </w:r>
    </w:p>
    <w:p w14:paraId="59CA33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io import BytesIO</w:t>
      </w:r>
    </w:p>
    <w:p w14:paraId="3D15DA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NumericalMethods:</w:t>
      </w:r>
    </w:p>
    <w:p w14:paraId="0A7523A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4AE6ABB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None</w:t>
      </w:r>
    </w:p>
    <w:p w14:paraId="0E558B3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euler_method(self, model_func, y0, t, args):</w:t>
      </w:r>
    </w:p>
    <w:p w14:paraId="02CA24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FF78C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76D747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3BF020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1BA5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dy = model_func(y[i-1], t[i-1], *args)</w:t>
      </w:r>
    </w:p>
    <w:p w14:paraId="6DAE67E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dy * dt</w:t>
      </w:r>
    </w:p>
    <w:p w14:paraId="56D610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6D3536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runge_kutta_4(self, model_func, y0, t, args):</w:t>
      </w:r>
    </w:p>
    <w:p w14:paraId="2D685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69DB2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3AE173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76145B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0DFD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k1 = model_func(y[i-1], t[i-1], *args)</w:t>
      </w:r>
    </w:p>
    <w:p w14:paraId="0B4514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k2 = model_func(y[i-1] + 0.5*h*k1, t[i-1] + 0.5*h, *args)</w:t>
      </w:r>
    </w:p>
    <w:p w14:paraId="7425A3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k3 = model_func(y[i-1] + 0.5*h*k2, t[i-1] + 0.5*h, *args)</w:t>
      </w:r>
    </w:p>
    <w:p w14:paraId="62F69D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k4 = model_func(y[i-1] + h*k3, t[i-1] + h, *args)</w:t>
      </w:r>
    </w:p>
    <w:p w14:paraId="2A084A7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(h/6.0)*(k1 + 2*k2 + 2*k3 + k4)</w:t>
      </w:r>
    </w:p>
    <w:p w14:paraId="1B1CF8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416859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EpidemicModels(NumericalMethods):</w:t>
      </w:r>
    </w:p>
    <w:p w14:paraId="5B31832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1581B3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self.current_models = []</w:t>
      </w:r>
    </w:p>
    <w:p w14:paraId="2BC0EC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self.numeric_methods = []</w:t>
      </w:r>
    </w:p>
    <w:p w14:paraId="23350E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self.axes = []</w:t>
      </w:r>
    </w:p>
    <w:p w14:paraId="457ED7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self.canvases = []</w:t>
      </w:r>
    </w:p>
    <w:p w14:paraId="2E27F9D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self.figs = []</w:t>
      </w:r>
    </w:p>
    <w:p w14:paraId="4EA817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sir_model(self, y, t, beta, gamma):</w:t>
      </w:r>
    </w:p>
    <w:p w14:paraId="2195A4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6B7C7068" w14:textId="48F2A13B"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dIdt = beta * S * I - gamma * I</w:t>
      </w:r>
      <w:r w:rsidR="003A4ABC" w:rsidRPr="008171D3">
        <w:rPr>
          <w:rFonts w:ascii="Courier New" w:eastAsia="Times New Roman" w:hAnsi="Courier New" w:cs="Courier New"/>
          <w:sz w:val="24"/>
          <w:szCs w:val="24"/>
          <w:lang w:val="en-US" w:eastAsia="ru-RU"/>
        </w:rPr>
        <w:br/>
      </w:r>
      <w:r w:rsidR="003A4ABC" w:rsidRPr="008171D3">
        <w:rPr>
          <w:rFonts w:ascii="Courier New" w:eastAsia="Times New Roman" w:hAnsi="Courier New" w:cs="Courier New"/>
          <w:sz w:val="24"/>
          <w:szCs w:val="24"/>
          <w:lang w:val="en-US" w:eastAsia="ru-RU"/>
        </w:rPr>
        <w:br/>
      </w:r>
    </w:p>
    <w:p w14:paraId="1FF12BD6" w14:textId="77777777" w:rsidR="009535D5" w:rsidRPr="007F55E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22B738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57FAEFA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si_model(self, y, t, beta):</w:t>
      </w:r>
    </w:p>
    <w:p w14:paraId="50C7F6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9B1BF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w:t>
      </w:r>
    </w:p>
    <w:p w14:paraId="031F2A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w:t>
      </w:r>
    </w:p>
    <w:p w14:paraId="5DA29F7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sirs_model(self, y, t, beta, gamma, delta):</w:t>
      </w:r>
    </w:p>
    <w:p w14:paraId="42CCC09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 + delta * R</w:t>
      </w:r>
    </w:p>
    <w:p w14:paraId="21B35C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w:t>
      </w:r>
    </w:p>
    <w:p w14:paraId="78F8D6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delta * R</w:t>
      </w:r>
    </w:p>
    <w:p w14:paraId="7D5886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4826F40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siqr_model(self, y, t, beta, gamma, delta, mu):</w:t>
      </w:r>
    </w:p>
    <w:p w14:paraId="196D69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Q, R = y</w:t>
      </w:r>
    </w:p>
    <w:p w14:paraId="158721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7C17D7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 - delta * I</w:t>
      </w:r>
    </w:p>
    <w:p w14:paraId="39B55C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dQdt = delta * I - mu * Q</w:t>
      </w:r>
    </w:p>
    <w:p w14:paraId="7DAD1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Q</w:t>
      </w:r>
    </w:p>
    <w:p w14:paraId="750FEA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dQdt, dRdt])</w:t>
      </w:r>
    </w:p>
    <w:p w14:paraId="7EA5F8D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seir_model(self, y, t, beta, sigma, gamma):</w:t>
      </w:r>
    </w:p>
    <w:p w14:paraId="404927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6E76B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sigma * E</w:t>
      </w:r>
    </w:p>
    <w:p w14:paraId="770CF63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w:t>
      </w:r>
    </w:p>
    <w:p w14:paraId="474D81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372D07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dEdt, dIdt, dRdt])</w:t>
      </w:r>
    </w:p>
    <w:p w14:paraId="66B30F1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mseir_model(self, y, t, mu, delta, beta, sigma, gamma):</w:t>
      </w:r>
    </w:p>
    <w:p w14:paraId="7E5693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dMdt = mu * N - delta * M - mu * M</w:t>
      </w:r>
    </w:p>
    <w:p w14:paraId="0F26F2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delta * M - beta * S * I / N - mu * S</w:t>
      </w:r>
    </w:p>
    <w:p w14:paraId="642D413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N - sigma * E - mu * E</w:t>
      </w:r>
    </w:p>
    <w:p w14:paraId="372C9E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 - mu * I</w:t>
      </w:r>
    </w:p>
    <w:p w14:paraId="45C47A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R</w:t>
      </w:r>
    </w:p>
    <w:p w14:paraId="1DA9DC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np.array([dMdt, dSdt, dEdt, dIdt, dRdt])</w:t>
      </w:r>
    </w:p>
    <w:p w14:paraId="188E5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multi_stage_model(self, y, t, beta, k1, k2, k3, gamma):</w:t>
      </w:r>
    </w:p>
    <w:p w14:paraId="2861B54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I1 + gamma * R</w:t>
      </w:r>
    </w:p>
    <w:p w14:paraId="76C3F2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k3 * I3 - gamma * R</w:t>
      </w:r>
    </w:p>
    <w:p w14:paraId="2F5CED0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dI1dt, dI2dt, dI3dt, dRdt])</w:t>
      </w:r>
    </w:p>
    <w:p w14:paraId="1AFD15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EpidemicApp:</w:t>
      </w:r>
    </w:p>
    <w:p w14:paraId="7A3B576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 root):</w:t>
      </w:r>
    </w:p>
    <w:p w14:paraId="51941D9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 = root</w:t>
      </w:r>
    </w:p>
    <w:p w14:paraId="3A41407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self.root.title("EpidemicModels")</w:t>
      </w:r>
    </w:p>
    <w:p w14:paraId="7453F28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self.root.geometry("1200x800")</w:t>
      </w:r>
    </w:p>
    <w:p w14:paraId="538CB75B"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self.root.minsize(1000, 700)</w:t>
      </w:r>
    </w:p>
    <w:p w14:paraId="5862F772" w14:textId="3C26988A"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 = ttk.Style()</w:t>
      </w:r>
      <w:r w:rsidR="003A4ABC" w:rsidRPr="008171D3">
        <w:rPr>
          <w:rFonts w:ascii="Courier New" w:eastAsia="Times New Roman" w:hAnsi="Courier New" w:cs="Courier New"/>
          <w:sz w:val="24"/>
          <w:szCs w:val="24"/>
          <w:lang w:val="en-US" w:eastAsia="ru-RU"/>
        </w:rPr>
        <w:br/>
      </w:r>
    </w:p>
    <w:p w14:paraId="67BBC5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self.style.configure('TFrame', background='#f0f0f0')</w:t>
      </w:r>
    </w:p>
    <w:p w14:paraId="298183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self.style.configure('TLabel', background='#f0f0f0', font=('Arial', 10))</w:t>
      </w:r>
    </w:p>
    <w:p w14:paraId="688FE1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self.style.configure('TButton', font=('Arial', 10))</w:t>
      </w:r>
    </w:p>
    <w:p w14:paraId="72D92F4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self.style.configure('TCheckbutton', background='#f0f0f0', font=('Arial', 10))</w:t>
      </w:r>
    </w:p>
    <w:p w14:paraId="10F6CB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self.style.configure('TRadiobutton', background='#f0f0f0', font=('Arial', 10))</w:t>
      </w:r>
    </w:p>
    <w:p w14:paraId="66E99C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 = EpidemicModels()</w:t>
      </w:r>
    </w:p>
    <w:p w14:paraId="2B306F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self.result_data = {}</w:t>
      </w:r>
    </w:p>
    <w:p w14:paraId="7C3B594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self.country_population = {}</w:t>
      </w:r>
    </w:p>
    <w:p w14:paraId="0BDD25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self.create_widgets()</w:t>
      </w:r>
    </w:p>
    <w:p w14:paraId="3DE634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create_widgets(self):</w:t>
      </w:r>
    </w:p>
    <w:p w14:paraId="436AF1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 = ttk.PanedWindow(self.root, orient=tk.HORIZONTAL)</w:t>
      </w:r>
    </w:p>
    <w:p w14:paraId="78C6D80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main_paned.pack(fill=tk.BOTH, expand=True)</w:t>
      </w:r>
    </w:p>
    <w:p w14:paraId="7F59B4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control_frame = ttk.Frame(main_paned, width=350, relief=tk.RIDGE, padding=10)</w:t>
      </w:r>
    </w:p>
    <w:p w14:paraId="2F63AC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main_paned.add(control_frame, weight=0)</w:t>
      </w:r>
    </w:p>
    <w:p w14:paraId="1DEFA4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graph_frame = ttk.Frame(main_paned)</w:t>
      </w:r>
    </w:p>
    <w:p w14:paraId="0D7B06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main_paned.add(graph_frame, weight=1)</w:t>
      </w:r>
    </w:p>
    <w:p w14:paraId="43C4A59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 = ttk.Notebook(control_frame)</w:t>
      </w:r>
    </w:p>
    <w:p w14:paraId="6A12156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control_notebook.pack(fill=tk.BOTH, expand=True)</w:t>
      </w:r>
    </w:p>
    <w:p w14:paraId="52CC186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models_tab = ttk.Frame(control_notebook)</w:t>
      </w:r>
    </w:p>
    <w:p w14:paraId="7AD167F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control_notebook.add(models_tab,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self.create_models_tab(models_tab)</w:t>
      </w:r>
    </w:p>
    <w:p w14:paraId="5F335B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params_tab = ttk.Frame(control_notebook)</w:t>
      </w:r>
    </w:p>
    <w:p w14:paraId="505837C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control_notebook.add(params_tab,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self.create_params_tab(params_tab)</w:t>
      </w:r>
    </w:p>
    <w:p w14:paraId="69973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data_tab = ttk.Frame(control_notebook)</w:t>
      </w:r>
    </w:p>
    <w:p w14:paraId="694DB2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control_notebook.add(data_tab,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self.create_data_tab(data_tab)</w:t>
      </w:r>
    </w:p>
    <w:p w14:paraId="6715AB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self.create_graphs(graph_frame)</w:t>
      </w:r>
    </w:p>
    <w:p w14:paraId="4570DE9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create_model_params_tab(self, model_code):</w:t>
      </w:r>
    </w:p>
    <w:p w14:paraId="161906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frame = ttk.Frame(self.params_notebook)</w:t>
      </w:r>
    </w:p>
    <w:p w14:paraId="590CD25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validate_num = self.root.register(self.create_validate_func(0, 1))</w:t>
      </w:r>
    </w:p>
    <w:p w14:paraId="5BEE2FD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 = ttk.LabelFrame(frame,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param_group.pack(fill=tk.X, pady=5)</w:t>
      </w:r>
    </w:p>
    <w:p w14:paraId="463EA1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 = ttk.LabelFrame(frame,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init_group.pack(fill=tk.X, pady=5)</w:t>
      </w:r>
    </w:p>
    <w:p w14:paraId="6D6B32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w:t>
      </w:r>
    </w:p>
    <w:p w14:paraId="44801C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w:t>
      </w:r>
    </w:p>
    <w:p w14:paraId="01D6FD45" w14:textId="20F132C3" w:rsidR="009535D5" w:rsidRPr="009535D5" w:rsidRDefault="00694674" w:rsidP="00694674">
      <w:pPr>
        <w:suppressAutoHyphens w:val="0"/>
        <w:spacing w:line="240" w:lineRule="auto"/>
        <w:jc w:val="left"/>
        <w:rPr>
          <w:rFonts w:ascii="Courier New" w:eastAsia="Times New Roman" w:hAnsi="Courier New" w:cs="Courier New"/>
          <w:sz w:val="24"/>
          <w:szCs w:val="24"/>
          <w:lang w:val="en-US" w:eastAsia="ru-RU"/>
        </w:rPr>
      </w:pPr>
      <w:r w:rsidRPr="00694674">
        <w:rPr>
          <w:rFonts w:ascii="Courier New" w:eastAsia="Times New Roman" w:hAnsi="Courier New" w:cs="Courier New"/>
          <w:sz w:val="24"/>
          <w:szCs w:val="24"/>
          <w:lang w:val="en-US" w:eastAsia="ru-RU"/>
        </w:rPr>
        <w:t xml:space="preserve">   </w:t>
      </w:r>
      <w:r w:rsidR="009535D5" w:rsidRPr="009535D5">
        <w:rPr>
          <w:rFonts w:ascii="Courier New" w:eastAsia="Times New Roman" w:hAnsi="Courier New" w:cs="Courier New"/>
          <w:sz w:val="24"/>
          <w:szCs w:val="24"/>
          <w:lang w:val="en-US" w:eastAsia="ru-RU"/>
        </w:rPr>
        <w:t>param_definitions = {"SI":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")],"SIR":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")],"SIRS":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xml:space="preserve">"), ("gamma", </w:t>
      </w:r>
      <w:r w:rsidR="009535D5" w:rsidRPr="009535D5">
        <w:rPr>
          <w:rFonts w:ascii="Courier New" w:eastAsia="Times New Roman" w:hAnsi="Courier New" w:cs="Courier New"/>
          <w:sz w:val="24"/>
          <w:szCs w:val="24"/>
          <w:lang w:val="en-US" w:eastAsia="ru-RU"/>
        </w:rPr>
        <w:lastRenderedPageBreak/>
        <w:t>"</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")],"SEIR":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")],"SIQR":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xml:space="preserve">"), ("delta", </w:t>
      </w:r>
      <w:r w:rsidR="003A4ABC" w:rsidRPr="003A4ABC">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")],"MSEIR":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xml:space="preserve">"), ("beta", </w:t>
      </w:r>
      <w:r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")],"M":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"),("k1", "k</w:t>
      </w:r>
      <w:r w:rsidR="009535D5" w:rsidRPr="009535D5">
        <w:rPr>
          <w:rFonts w:ascii="Cambria Math" w:eastAsia="Times New Roman" w:hAnsi="Cambria Math" w:cs="Cambria Math"/>
          <w:sz w:val="24"/>
          <w:szCs w:val="24"/>
          <w:lang w:val="en-US" w:eastAsia="ru-RU"/>
        </w:rPr>
        <w:t>₁</w:t>
      </w:r>
      <w:r w:rsidR="009535D5" w:rsidRPr="009535D5">
        <w:rPr>
          <w:rFonts w:ascii="Courier New" w:eastAsia="Times New Roman" w:hAnsi="Courier New" w:cs="Courier New"/>
          <w:sz w:val="24"/>
          <w:szCs w:val="24"/>
          <w:lang w:val="en-US" w:eastAsia="ru-RU"/>
        </w:rPr>
        <w:t>"), ("k2", "k</w:t>
      </w:r>
      <w:r w:rsidR="009535D5" w:rsidRPr="009535D5">
        <w:rPr>
          <w:rFonts w:ascii="Cambria Math" w:eastAsia="Times New Roman" w:hAnsi="Cambria Math" w:cs="Cambria Math"/>
          <w:sz w:val="24"/>
          <w:szCs w:val="24"/>
          <w:lang w:val="en-US" w:eastAsia="ru-RU"/>
        </w:rPr>
        <w:t>₂</w:t>
      </w:r>
      <w:r w:rsidR="009535D5" w:rsidRPr="009535D5">
        <w:rPr>
          <w:rFonts w:ascii="Courier New" w:eastAsia="Times New Roman" w:hAnsi="Courier New" w:cs="Courier New"/>
          <w:sz w:val="24"/>
          <w:szCs w:val="24"/>
          <w:lang w:val="en-US" w:eastAsia="ru-RU"/>
        </w:rPr>
        <w:t>"), ("k3", "k</w:t>
      </w:r>
      <w:r w:rsidR="009535D5" w:rsidRPr="009535D5">
        <w:rPr>
          <w:rFonts w:ascii="Cambria Math" w:eastAsia="Times New Roman" w:hAnsi="Cambria Math" w:cs="Cambria Math"/>
          <w:sz w:val="24"/>
          <w:szCs w:val="24"/>
          <w:lang w:val="en-US" w:eastAsia="ru-RU"/>
        </w:rPr>
        <w:t>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w:t>
      </w:r>
    </w:p>
    <w:p w14:paraId="2FBEFD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init_definitions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param_definitions.get(model_code, []):</w:t>
      </w:r>
    </w:p>
    <w:p w14:paraId="6D33032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ttk.Frame(param_group)</w:t>
      </w:r>
    </w:p>
    <w:p w14:paraId="590BD7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3651E4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7EBC9F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 = ttk.Entry(row, width=8, validate="key", validatecommand=(validate_num, '%P'))</w:t>
      </w:r>
    </w:p>
    <w:p w14:paraId="254B2E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5043B2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param_entries[code] = entry</w:t>
      </w:r>
    </w:p>
    <w:p w14:paraId="502F35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init_definitions.get(model_code, []):</w:t>
      </w:r>
    </w:p>
    <w:p w14:paraId="3E1887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ttk.Frame(init_group)</w:t>
      </w:r>
    </w:p>
    <w:p w14:paraId="4E00AC1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0AD625E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5478CFF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 = ttk.Entry(row, width=8, validate="key", validatecommand=(validate_num, '%P'))</w:t>
      </w:r>
    </w:p>
    <w:p w14:paraId="39CEB6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4A4D9D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init_entries[code] = entry</w:t>
      </w:r>
    </w:p>
    <w:p w14:paraId="1E9BA4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on_entry_change(*args):</w:t>
      </w:r>
    </w:p>
    <w:p w14:paraId="53F9EB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self.validate_sum(init_entries):</w:t>
      </w:r>
    </w:p>
    <w:p w14:paraId="35DD66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messagebox.showwarning("Ошибка", "Сумма начальных значений не должна превышать 1")</w:t>
      </w:r>
    </w:p>
    <w:p w14:paraId="09B4F0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for entry in param_entries.values():</w:t>
      </w:r>
    </w:p>
    <w:p w14:paraId="7D6A8DC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BCDB7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entry in init_entries.values():</w:t>
      </w:r>
    </w:p>
    <w:p w14:paraId="1DFFCA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8F6D3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self.model_param_tabs[model_code] = {"frame": frame,"param_entries": param_entries,"init_entries": init_entries}</w:t>
      </w:r>
    </w:p>
    <w:p w14:paraId="301AB9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self.params_notebook.add(frame, text=model_code)</w:t>
      </w:r>
    </w:p>
    <w:p w14:paraId="0C4171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create_models_tab(self, parent):</w:t>
      </w:r>
    </w:p>
    <w:p w14:paraId="459A6D9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 = ttk.LabelFrame(parent,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models_group.pack(fill=tk.BOTH, pady=5)</w:t>
      </w:r>
    </w:p>
    <w:p w14:paraId="34F67658" w14:textId="77777777" w:rsidR="00251BBA"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 = {}</w:t>
      </w:r>
    </w:p>
    <w:p w14:paraId="2D4C873A" w14:textId="5AD23F96"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models</w:t>
      </w:r>
      <w:r w:rsidRPr="008171D3">
        <w:rPr>
          <w:rFonts w:ascii="Courier New" w:eastAsia="Times New Roman" w:hAnsi="Courier New" w:cs="Courier New"/>
          <w:sz w:val="24"/>
          <w:szCs w:val="24"/>
          <w:lang w:val="en-US" w:eastAsia="ru-RU"/>
        </w:rPr>
        <w:t xml:space="preserve"> =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lastRenderedPageBreak/>
        <w:t>инфицированные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8171D3">
        <w:rPr>
          <w:rFonts w:ascii="Courier New" w:eastAsia="Times New Roman" w:hAnsi="Courier New" w:cs="Courier New"/>
          <w:sz w:val="24"/>
          <w:szCs w:val="24"/>
          <w:lang w:val="en-US" w:eastAsia="ru-RU"/>
        </w:rPr>
        <w:t>]</w:t>
      </w:r>
    </w:p>
    <w:p w14:paraId="6BEC92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for model_code, model_desc in models:</w:t>
      </w:r>
    </w:p>
    <w:p w14:paraId="6DBE83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var = tk.BooleanVar()</w:t>
      </w:r>
    </w:p>
    <w:p w14:paraId="40B9A8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 = ttk.Checkbutton(models_group, text=model_desc, variable=var, command=self.update_model_selection)</w:t>
      </w:r>
    </w:p>
    <w:p w14:paraId="2D8DF7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cb.pack(anchor='w', padx=5, pady=2)</w:t>
      </w:r>
    </w:p>
    <w:p w14:paraId="3A6EDF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self.model_vars[model_code] = var</w:t>
      </w:r>
    </w:p>
    <w:p w14:paraId="4A70D1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 = ttk.LabelFrame(parent,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method_group.pack(fill=tk.BOTH, pady=5)</w:t>
      </w:r>
    </w:p>
    <w:p w14:paraId="1961154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self.method_var = tk.StringVar(value="runge_kutta")</w:t>
      </w:r>
    </w:p>
    <w:p w14:paraId="3C7942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variable=self.method_var, value="runge_kutta").pack(anchor='w', padx=5, pady=2)</w:t>
      </w:r>
    </w:p>
    <w:p w14:paraId="12EA5B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variable=self.method_var, value="euler").pack(anchor='w', padx=5, pady=2)</w:t>
      </w:r>
    </w:p>
    <w:p w14:paraId="43B6DFD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command=self.run_simulation).pack(fill=tk.X, pady=10)</w:t>
      </w:r>
    </w:p>
    <w:p w14:paraId="59B660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command=self.open_model_docs).pack(fill=tk.X, pady=5)</w:t>
      </w:r>
    </w:p>
    <w:p w14:paraId="448E98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create_params_tab(self, parent):</w:t>
      </w:r>
    </w:p>
    <w:p w14:paraId="2D6A1F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tk.Canvas(parent)</w:t>
      </w:r>
    </w:p>
    <w:p w14:paraId="5B409F7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 = ttk.Scrollbar(parent, orient="vertical", command=canvas.yview)</w:t>
      </w:r>
    </w:p>
    <w:p w14:paraId="5933BE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 = ttk.Frame(canvas)</w:t>
      </w:r>
    </w:p>
    <w:p w14:paraId="310CF1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scrollable_frame.bind("&lt;Configure&gt;", lambda e: canvas.configure(scrollregion=canvas.bbox("all")))</w:t>
      </w:r>
    </w:p>
    <w:p w14:paraId="5891CE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canvas.create_window((0, 0), window=scrollable_frame, anchor="nw")</w:t>
      </w:r>
    </w:p>
    <w:p w14:paraId="6CB1683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canvas.configure(yscrollcommand=scrollbar.set)</w:t>
      </w:r>
    </w:p>
    <w:p w14:paraId="6CF792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canvas.pack(side="left", fill="both", expand=True)</w:t>
      </w:r>
    </w:p>
    <w:p w14:paraId="70AA93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scrollbar.pack(side="right", fill="y")</w:t>
      </w:r>
    </w:p>
    <w:p w14:paraId="5AE0D8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 = ttk.Notebook(scrollable_frame)</w:t>
      </w:r>
    </w:p>
    <w:p w14:paraId="7ED2C2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self.params_notebook.pack(fill=tk.BOTH, expand=True)</w:t>
      </w:r>
    </w:p>
    <w:p w14:paraId="766BE0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 = {}</w:t>
      </w:r>
    </w:p>
    <w:p w14:paraId="2380AAF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time_group = ttk.LabelFrame(scrollable_frame,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time_group.pack(fill=tk.X, pady=5)</w:t>
      </w:r>
    </w:p>
    <w:p w14:paraId="43E6EBC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ttk.Label(time_group,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0CEF0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 = DateEntry(time_group, date_pattern='dd.mm.yyyy')</w:t>
      </w:r>
    </w:p>
    <w:p w14:paraId="4A27DB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self.start_entry.pack(fill=tk.X, pady=(0, 10))</w:t>
      </w:r>
    </w:p>
    <w:p w14:paraId="7628C0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ttk.Label(time_group,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1460B99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 = DateEntry(time_group, date_pattern='dd.mm.yyyy')</w:t>
      </w:r>
    </w:p>
    <w:p w14:paraId="5DBBAD0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self.end_entry.pack(fill=tk.X)</w:t>
      </w:r>
    </w:p>
    <w:p w14:paraId="03EA4F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create_data_tab(self, parent):</w:t>
      </w:r>
    </w:p>
    <w:p w14:paraId="4F030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 = ttk.LabelFrame(parent,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load_group.pack(fill=tk.BOTH, pady=5, expand=True)</w:t>
      </w:r>
    </w:p>
    <w:p w14:paraId="30783F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ttk.Button(load_group,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command=self.load_csv_data).pack(fill=tk.X, pady=5)</w:t>
      </w:r>
    </w:p>
    <w:p w14:paraId="101F23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 = ttk.LabelFrame(parent,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export_group.pack(fill=tk.BOTH, pady=5)</w:t>
      </w:r>
    </w:p>
    <w:p w14:paraId="7842C2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ttk.Button(export_group,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command=self.export_results).pack(fill=tk.X, pady=5)</w:t>
      </w:r>
    </w:p>
    <w:p w14:paraId="342AC5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create_graphs(self, parent):</w:t>
      </w:r>
    </w:p>
    <w:p w14:paraId="67DE95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 = []</w:t>
      </w:r>
    </w:p>
    <w:p w14:paraId="611BFF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 = []</w:t>
      </w:r>
    </w:p>
    <w:p w14:paraId="0A2634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 = []</w:t>
      </w:r>
    </w:p>
    <w:p w14:paraId="76C2CD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range(4):</w:t>
      </w:r>
    </w:p>
    <w:p w14:paraId="2A42EAA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fig = plt.Figure(figsize=(6, 4), dpi=100)</w:t>
      </w:r>
    </w:p>
    <w:p w14:paraId="643120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 = fig.add_subplot(111)</w:t>
      </w:r>
    </w:p>
    <w:p w14:paraId="4BAEFC5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ax.grid(True, linestyle='--', alpha=0.7)</w:t>
      </w:r>
    </w:p>
    <w:p w14:paraId="131334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ax.set_facecolor('#f8f8f8')</w:t>
      </w:r>
    </w:p>
    <w:p w14:paraId="62DF5F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FigureCanvasTkAgg(fig, master=parent)</w:t>
      </w:r>
    </w:p>
    <w:p w14:paraId="2E54C0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 = canvas.get_tk_widget()</w:t>
      </w:r>
    </w:p>
    <w:p w14:paraId="04787A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canvas_widget.grid(row=i//2, column=i%2, padx=5, pady=5, sticky='nsew')</w:t>
      </w:r>
    </w:p>
    <w:p w14:paraId="1CF746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canvas_widget.config(borderwidth=2, relief=tk.GROOVE)</w:t>
      </w:r>
    </w:p>
    <w:p w14:paraId="554D78B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self.model.figs.append(fig)</w:t>
      </w:r>
    </w:p>
    <w:p w14:paraId="181C91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self.model.axes.append(ax)</w:t>
      </w:r>
    </w:p>
    <w:p w14:paraId="1B0A45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self.model.canvases.append(canvas)</w:t>
      </w:r>
    </w:p>
    <w:p w14:paraId="742815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process_csv_data(self):</w:t>
      </w:r>
    </w:p>
    <w:p w14:paraId="40C2D3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0D3B53C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messagebox.showwarning("</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start_date = self.data_start_entry.get_date()</w:t>
      </w:r>
    </w:p>
    <w:p w14:paraId="360BB7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end_date = self.data_end_entry.get_date()</w:t>
      </w:r>
    </w:p>
    <w:p w14:paraId="7A86166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start_date &gt; end_date:</w:t>
      </w:r>
    </w:p>
    <w:p w14:paraId="0515EF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"Начальная дата не может быть позже конечной")</w:t>
      </w:r>
    </w:p>
    <w:p w14:paraId="35955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 = self.csv_data[</w:t>
      </w:r>
    </w:p>
    <w:p w14:paraId="062E0C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(self.csv_data["Country/Region"] == country) &amp;</w:t>
      </w:r>
    </w:p>
    <w:p w14:paraId="2FA40C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&gt;= pd.to_datetime(start_date)) &amp;</w:t>
      </w:r>
    </w:p>
    <w:p w14:paraId="436F73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&lt;= pd.to_datetime(end_date))</w:t>
      </w:r>
    </w:p>
    <w:p w14:paraId="25BFAB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].copy()</w:t>
      </w:r>
    </w:p>
    <w:p w14:paraId="4531D3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df_country.empty:</w:t>
      </w:r>
    </w:p>
    <w:p w14:paraId="239CB2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"Нет данных для выбранного диапазона дат")</w:t>
      </w:r>
    </w:p>
    <w:p w14:paraId="4D74B17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1C5070AD"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latest = df_country.iloc[-1]</w:t>
      </w:r>
      <w:r w:rsidR="000C2C06" w:rsidRPr="008171D3">
        <w:rPr>
          <w:rFonts w:ascii="Courier New" w:eastAsia="Times New Roman" w:hAnsi="Courier New" w:cs="Courier New"/>
          <w:sz w:val="24"/>
          <w:szCs w:val="24"/>
          <w:lang w:val="en-US" w:eastAsia="ru-RU"/>
        </w:rPr>
        <w:br/>
      </w:r>
    </w:p>
    <w:p w14:paraId="10FE19B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7F2C79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total_population = self.country_population.get(country, 1)</w:t>
      </w:r>
    </w:p>
    <w:p w14:paraId="684BCF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total_population &lt;= 0:</w:t>
      </w:r>
    </w:p>
    <w:p w14:paraId="3F6829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total_population = 1</w:t>
      </w:r>
    </w:p>
    <w:p w14:paraId="1A0641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(total_population - latest["Confirmed"] - latest["Recovered"] - latest["Deaths"]) / total_population</w:t>
      </w:r>
    </w:p>
    <w:p w14:paraId="7D1CD73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I0 = latest["Confirmed"] / total_population</w:t>
      </w:r>
    </w:p>
    <w:p w14:paraId="56799EA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R0 = (latest["Recovered"] + latest["Deaths"]) / total_population</w:t>
      </w:r>
    </w:p>
    <w:p w14:paraId="12C7DA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180376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tab["init_entries"]</w:t>
      </w:r>
    </w:p>
    <w:p w14:paraId="57D8F14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key in init_entries:</w:t>
      </w:r>
    </w:p>
    <w:p w14:paraId="4DB1FE8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init_entries[key].delete(0, tk.END)</w:t>
      </w:r>
    </w:p>
    <w:p w14:paraId="407E42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"S0" in init_entries:</w:t>
      </w:r>
    </w:p>
    <w:p w14:paraId="46D6AB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init_entries["S0"].insert(0, f"{S0:.4f}")</w:t>
      </w:r>
    </w:p>
    <w:p w14:paraId="3475FB6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"I0" in init_entries:</w:t>
      </w:r>
    </w:p>
    <w:p w14:paraId="2D3B00E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init_entries["I0"].insert(0, f"{I0:.4f}")</w:t>
      </w:r>
    </w:p>
    <w:p w14:paraId="4B9F61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"R0" in init_entries:</w:t>
      </w:r>
    </w:p>
    <w:p w14:paraId="3C762B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init_entries["R0"].insert(0, f"{R0:.4f}")</w:t>
      </w:r>
    </w:p>
    <w:p w14:paraId="1C6696B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self.start_entry.set_date(end_date)</w:t>
      </w:r>
    </w:p>
    <w:p w14:paraId="26B18B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self.end_entry.set_date(end_date + timedelta(days=100))</w:t>
      </w:r>
    </w:p>
    <w:p w14:paraId="0446777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{start_date.strftime('%d.%m.%Y')}-{end_date.strftime('%d.%m.%Y')}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messagebox</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showerror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обработать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33540C">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33540C">
        <w:rPr>
          <w:rFonts w:ascii="Courier New" w:eastAsia="Times New Roman" w:hAnsi="Courier New" w:cs="Courier New"/>
          <w:sz w:val="24"/>
          <w:szCs w:val="24"/>
          <w:lang w:eastAsia="ru-RU"/>
        </w:rPr>
        <w:t>)}")</w:t>
      </w:r>
    </w:p>
    <w:p w14:paraId="181F652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df_country["Infected"] = df_country["Confirmed"] - df_country["Recovered"] - df_country["Deaths"]</w:t>
      </w:r>
    </w:p>
    <w:p w14:paraId="4CCF6F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df_country["Removed"] = df_country["Recovered"] + df_country["Deaths"]</w:t>
      </w:r>
    </w:p>
    <w:p w14:paraId="4CE65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df_country["Susceptible"] = (total_population - df_country["Infected"] - df_country["Removed"]) / total_population</w:t>
      </w:r>
    </w:p>
    <w:p w14:paraId="3CA12A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 = df_country["Infected"].values / total_population</w:t>
      </w:r>
    </w:p>
    <w:p w14:paraId="0DDD81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 = df_country["Removed"].values / total_population</w:t>
      </w:r>
    </w:p>
    <w:p w14:paraId="05B67A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 df_country["Susceptible"].values</w:t>
      </w:r>
    </w:p>
    <w:p w14:paraId="449219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 = []</w:t>
      </w:r>
    </w:p>
    <w:p w14:paraId="33DB27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 = []</w:t>
      </w:r>
    </w:p>
    <w:p w14:paraId="79897C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len(df_country)):</w:t>
      </w:r>
    </w:p>
    <w:p w14:paraId="2A7E101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I_prev = I[i - 1]</w:t>
      </w:r>
    </w:p>
    <w:p w14:paraId="413CF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I_curr = I[i]</w:t>
      </w:r>
    </w:p>
    <w:p w14:paraId="5C1833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R_prev = R[i - 1]</w:t>
      </w:r>
    </w:p>
    <w:p w14:paraId="278EEA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R_curr = R[i]</w:t>
      </w:r>
    </w:p>
    <w:p w14:paraId="30D41EF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S_prev = S[i - 1]</w:t>
      </w:r>
    </w:p>
    <w:p w14:paraId="54B489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 = I_curr - I_prev</w:t>
      </w:r>
    </w:p>
    <w:p w14:paraId="2D0EAD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 = R_curr - R_prev</w:t>
      </w:r>
    </w:p>
    <w:p w14:paraId="272EBD23"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None</w:t>
      </w:r>
    </w:p>
    <w:p w14:paraId="63711E09" w14:textId="77777777" w:rsidR="000C2C06" w:rsidRPr="008171D3" w:rsidRDefault="000C2C06" w:rsidP="00AD2BF7">
      <w:pPr>
        <w:suppressAutoHyphens w:val="0"/>
        <w:spacing w:line="240" w:lineRule="auto"/>
        <w:ind w:firstLine="0"/>
        <w:jc w:val="left"/>
        <w:rPr>
          <w:rFonts w:ascii="Courier New" w:eastAsia="Times New Roman" w:hAnsi="Courier New" w:cs="Courier New"/>
          <w:sz w:val="24"/>
          <w:szCs w:val="24"/>
          <w:lang w:val="en-US" w:eastAsia="ru-RU"/>
        </w:rPr>
      </w:pPr>
    </w:p>
    <w:p w14:paraId="471AA0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w:t>
      </w:r>
    </w:p>
    <w:p w14:paraId="638C8F4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dR / I_prev</w:t>
      </w:r>
    </w:p>
    <w:p w14:paraId="2261F1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np.isfinite(gamma_i):</w:t>
      </w:r>
    </w:p>
    <w:p w14:paraId="227DC9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gamma_list.append(gamma_i)</w:t>
      </w:r>
    </w:p>
    <w:p w14:paraId="4EB973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 and S_prev * I_prev &gt; 1e-6:</w:t>
      </w:r>
    </w:p>
    <w:p w14:paraId="3BA02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gamma_eff = gamma_i if gamma_i is not None else 0.1</w:t>
      </w:r>
    </w:p>
    <w:p w14:paraId="0ABA4B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beta_i = (dI + gamma_eff * I_prev) / (S_prev * I_prev)</w:t>
      </w:r>
    </w:p>
    <w:p w14:paraId="27DBFC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np.isfinite(beta_i):</w:t>
      </w:r>
    </w:p>
    <w:p w14:paraId="3D8471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beta_list.append(beta_i)</w:t>
      </w:r>
    </w:p>
    <w:p w14:paraId="1D11E9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 = np.clip(np.mean(gamma_list), 0.01, 1.0) if gamma_list else 0.1</w:t>
      </w:r>
    </w:p>
    <w:p w14:paraId="533224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 = np.clip(np.mean(beta_list), 0.01, 1.0) if beta_list else 0.3</w:t>
      </w:r>
    </w:p>
    <w:p w14:paraId="45AA21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2AE59E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tab["param_entries"]</w:t>
      </w:r>
    </w:p>
    <w:p w14:paraId="460BE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"beta" in param_entries:</w:t>
      </w:r>
    </w:p>
    <w:p w14:paraId="526148A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param_entries["beta"].delete(0, tk.END)</w:t>
      </w:r>
    </w:p>
    <w:p w14:paraId="792CDE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param_entries["beta"].insert(0, f"{beta:.4f}")</w:t>
      </w:r>
    </w:p>
    <w:p w14:paraId="496DFCC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"gamma" in param_entries:</w:t>
      </w:r>
    </w:p>
    <w:p w14:paraId="1B8839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param_entries["gamma"].delete(0, tk.END)</w:t>
      </w:r>
    </w:p>
    <w:p w14:paraId="5421852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param_entries["gamma"].insert(0, f"{gamma:.4f}")</w:t>
      </w:r>
    </w:p>
    <w:p w14:paraId="24FDA1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print</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вычислить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параметры</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e</w:t>
      </w:r>
      <w:r w:rsidRPr="0033540C">
        <w:rPr>
          <w:rFonts w:ascii="Courier New" w:eastAsia="Times New Roman" w:hAnsi="Courier New" w:cs="Courier New"/>
          <w:sz w:val="24"/>
          <w:szCs w:val="24"/>
          <w:lang w:eastAsia="ru-RU"/>
        </w:rPr>
        <w:t>)</w:t>
      </w:r>
    </w:p>
    <w:p w14:paraId="57DCD5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def export_results(self):</w:t>
      </w:r>
    </w:p>
    <w:p w14:paraId="4E02F2A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self.result_data:</w:t>
      </w:r>
    </w:p>
    <w:p w14:paraId="622336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messagebox.showwarning("Нет данных", "Сначала выполните моделирование")</w:t>
      </w:r>
    </w:p>
    <w:p w14:paraId="7BFDEDA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save_path = filedialog.asksaveasfilename(defaultextension=".zip",filetypes=[("ZIP files", "*.zip")],initialfile="epidemic_results.zip")</w:t>
      </w:r>
    </w:p>
    <w:p w14:paraId="56FA90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save_path:</w:t>
      </w:r>
    </w:p>
    <w:p w14:paraId="65907B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mem_zip = BytesIO()</w:t>
      </w:r>
    </w:p>
    <w:p w14:paraId="6D5E0C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zipfile.ZipFile(mem_zip, mode='w', compression=zipfile.ZIP_DEFLATED) as zf:</w:t>
      </w:r>
    </w:p>
    <w:p w14:paraId="4C22B5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model_name, df in self.result_data.items():</w:t>
      </w:r>
    </w:p>
    <w:p w14:paraId="6A94B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excel_buffer = BytesIO()</w:t>
      </w:r>
    </w:p>
    <w:p w14:paraId="65622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with pd.ExcelWriter(excel_buffer, engine='xlsxwriter') as writer:</w:t>
      </w:r>
    </w:p>
    <w:p w14:paraId="021AF4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model_tab = self.model_param_tabs.get(model_name)</w:t>
      </w:r>
    </w:p>
    <w:p w14:paraId="5F12995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model_tab:</w:t>
      </w:r>
    </w:p>
    <w:p w14:paraId="6791F5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 = {}</w:t>
      </w:r>
    </w:p>
    <w:p w14:paraId="635C59DE"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model_tab["init_entries"].items():</w:t>
      </w:r>
    </w:p>
    <w:p w14:paraId="6DA356CD" w14:textId="77777777" w:rsidR="00AB0BE5" w:rsidRPr="008171D3" w:rsidRDefault="00AB0BE5" w:rsidP="00AD2BF7">
      <w:pPr>
        <w:suppressAutoHyphens w:val="0"/>
        <w:spacing w:line="240" w:lineRule="auto"/>
        <w:ind w:firstLine="0"/>
        <w:jc w:val="left"/>
        <w:rPr>
          <w:rFonts w:ascii="Courier New" w:eastAsia="Times New Roman" w:hAnsi="Courier New" w:cs="Courier New"/>
          <w:sz w:val="24"/>
          <w:szCs w:val="24"/>
          <w:lang w:val="en-US" w:eastAsia="ru-RU"/>
        </w:rPr>
      </w:pPr>
    </w:p>
    <w:p w14:paraId="68F075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initials_data[key] = entry.get()</w:t>
      </w:r>
    </w:p>
    <w:p w14:paraId="6BD050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[initials_data.get("S0", ""),initials_data.get("I0", ""),initials_data.get("R0", ""),initials_data.get("E0", ""),initials_data.get("Q0", ""),initials_data.get("M0", "")]})</w:t>
      </w:r>
    </w:p>
    <w:p w14:paraId="31BF706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initials_df.to_excel(writer, sheet_name='</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 = {}</w:t>
      </w:r>
    </w:p>
    <w:p w14:paraId="1050F37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model_tab["param_entries"].items():</w:t>
      </w:r>
    </w:p>
    <w:p w14:paraId="0C995B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params_data[key] = entry.get()</w:t>
      </w:r>
    </w:p>
    <w:p w14:paraId="725333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[params_data.get("beta", ""),params_data.get("gamma", ""),params_data.get("delta", ""),params_data.get("sigma", ""),params_data.get("mu", "")]})</w:t>
      </w:r>
    </w:p>
    <w:p w14:paraId="7CE6472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params_df.to_excel(writer, sheet_name='</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 = pd.DataFrame({'</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[self.method_var.get().replace("runge_kutta",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").replace("euler",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model_name]})</w:t>
      </w:r>
    </w:p>
    <w:p w14:paraId="70EABC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startrow=0, index=False, header=False)</w:t>
      </w:r>
    </w:p>
    <w:p w14:paraId="78439E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startrow=3, index=True)</w:t>
      </w:r>
    </w:p>
    <w:p w14:paraId="55353A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 = writer.sheets['</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worksheet.write(3,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 = writer.book.add_worksheet('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 = writer.book.add_chart({'type': 'line'})</w:t>
      </w:r>
    </w:p>
    <w:p w14:paraId="0247DB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max_row = len(df) + 4</w:t>
      </w:r>
    </w:p>
    <w:p w14:paraId="19BE4C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'!$A$5:$A${max_row}"</w:t>
      </w:r>
    </w:p>
    <w:p w14:paraId="349403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col in enumerate(df.columns, 1):</w:t>
      </w:r>
    </w:p>
    <w:p w14:paraId="2D4E7FE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col_letter = chr(65 + i)</w:t>
      </w:r>
    </w:p>
    <w:p w14:paraId="378CA0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chart.add_series({'name':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'!${col_letter}$4",'categories': categories,'values':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'!${col_letter}$5:${col_letter}${max_row}",})</w:t>
      </w:r>
    </w:p>
    <w:p w14:paraId="28F0465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chart.set_x_axis({'name':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chart.set_y_axis({'name':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chart.set_title({'name':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{model_name} ({method_info.iloc[0,1]})'})</w:t>
      </w:r>
    </w:p>
    <w:p w14:paraId="55B821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graph_sheet.insert_chart('B2', chart, {'x_scale': 2, 'y_scale': 2})</w:t>
      </w:r>
    </w:p>
    <w:p w14:paraId="13F94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zf.writestr(f"{model_name}.xlsx", excel_buffer.getvalue())</w:t>
      </w:r>
    </w:p>
    <w:p w14:paraId="5C4A40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open(save_path, "wb") as f:</w:t>
      </w:r>
    </w:p>
    <w:p w14:paraId="27AC48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f.write(mem_zip.getvalue())    </w:t>
      </w:r>
    </w:p>
    <w:p w14:paraId="175ED8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:\n{save_path}")</w:t>
      </w:r>
    </w:p>
    <w:p w14:paraId="2C94B8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messagebox</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showerror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экспортировать</w:t>
      </w:r>
      <w:r w:rsidRPr="0033540C">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33540C">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33540C">
        <w:rPr>
          <w:rFonts w:ascii="Courier New" w:eastAsia="Times New Roman" w:hAnsi="Courier New" w:cs="Courier New"/>
          <w:sz w:val="24"/>
          <w:szCs w:val="24"/>
          <w:lang w:eastAsia="ru-RU"/>
        </w:rPr>
        <w:t>)}")</w:t>
      </w:r>
    </w:p>
    <w:p w14:paraId="422765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root = tk.Tk()</w:t>
      </w:r>
    </w:p>
    <w:p w14:paraId="2C9633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app = EpidemicApp(root)</w:t>
      </w:r>
    </w:p>
    <w:p w14:paraId="193BCCCC" w14:textId="77777777" w:rsidR="009535D5" w:rsidRPr="0033540C"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root</w:t>
      </w:r>
      <w:r w:rsidRPr="0033540C">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mainloop</w:t>
      </w:r>
      <w:r w:rsidRPr="0033540C">
        <w:rPr>
          <w:rFonts w:ascii="Courier New" w:eastAsia="Times New Roman" w:hAnsi="Courier New" w:cs="Courier New"/>
          <w:sz w:val="24"/>
          <w:szCs w:val="24"/>
          <w:lang w:eastAsia="ru-RU"/>
        </w:rPr>
        <w:t>()</w:t>
      </w:r>
    </w:p>
    <w:p w14:paraId="62B1F0A6" w14:textId="47144495" w:rsidR="00B818F1" w:rsidRPr="0033540C" w:rsidRDefault="00B818F1" w:rsidP="009535D5">
      <w:pPr>
        <w:suppressAutoHyphens w:val="0"/>
        <w:spacing w:after="160" w:line="259" w:lineRule="auto"/>
        <w:ind w:firstLine="0"/>
        <w:jc w:val="left"/>
        <w:rPr>
          <w:rFonts w:ascii="Courier New" w:eastAsia="Times New Roman" w:hAnsi="Courier New" w:cs="Courier New"/>
          <w:sz w:val="24"/>
          <w:szCs w:val="24"/>
          <w:lang w:eastAsia="ru-RU"/>
        </w:rPr>
      </w:pPr>
      <w:r w:rsidRPr="0033540C">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4" w:name="_Toc201411057"/>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4"/>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Зав. кафедрой          «ПОВТиАС»</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(подпись)                                             </w:t>
            </w:r>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«____» ________________  2025</w:t>
            </w:r>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954F4B">
      <w:headerReference w:type="even" r:id="rId65"/>
      <w:headerReference w:type="default" r:id="rId66"/>
      <w:footerReference w:type="even" r:id="rId67"/>
      <w:footerReference w:type="default" r:id="rId68"/>
      <w:headerReference w:type="first" r:id="rId69"/>
      <w:footerReference w:type="first" r:id="rId70"/>
      <w:pgSz w:w="11906" w:h="16838"/>
      <w:pgMar w:top="1134" w:right="851" w:bottom="1701" w:left="1531" w:header="794" w:footer="0" w:gutter="0"/>
      <w:pgNumType w:start="4"/>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BEED8" w14:textId="77777777" w:rsidR="009B2D38" w:rsidRDefault="009B2D38">
      <w:pPr>
        <w:spacing w:line="240" w:lineRule="auto"/>
      </w:pPr>
      <w:r>
        <w:separator/>
      </w:r>
    </w:p>
  </w:endnote>
  <w:endnote w:type="continuationSeparator" w:id="0">
    <w:p w14:paraId="79315FDD" w14:textId="77777777" w:rsidR="009B2D38" w:rsidRDefault="009B2D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CC076" w14:textId="77777777" w:rsidR="009B2D38" w:rsidRDefault="009B2D38">
      <w:pPr>
        <w:spacing w:line="240" w:lineRule="auto"/>
      </w:pPr>
      <w:r>
        <w:separator/>
      </w:r>
    </w:p>
  </w:footnote>
  <w:footnote w:type="continuationSeparator" w:id="0">
    <w:p w14:paraId="7C42853F" w14:textId="77777777" w:rsidR="009B2D38" w:rsidRDefault="009B2D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559895680">
    <w:abstractNumId w:val="9"/>
  </w:num>
  <w:num w:numId="2" w16cid:durableId="1936131717">
    <w:abstractNumId w:val="8"/>
  </w:num>
  <w:num w:numId="3" w16cid:durableId="1586111571">
    <w:abstractNumId w:val="1"/>
  </w:num>
  <w:num w:numId="4" w16cid:durableId="1402486631">
    <w:abstractNumId w:val="2"/>
  </w:num>
  <w:num w:numId="5" w16cid:durableId="689993240">
    <w:abstractNumId w:val="12"/>
  </w:num>
  <w:num w:numId="6" w16cid:durableId="1274480055">
    <w:abstractNumId w:val="18"/>
  </w:num>
  <w:num w:numId="7" w16cid:durableId="512647569">
    <w:abstractNumId w:val="15"/>
  </w:num>
  <w:num w:numId="8" w16cid:durableId="1851093159">
    <w:abstractNumId w:val="16"/>
  </w:num>
  <w:num w:numId="9" w16cid:durableId="660232087">
    <w:abstractNumId w:val="5"/>
  </w:num>
  <w:num w:numId="10" w16cid:durableId="575629655">
    <w:abstractNumId w:val="6"/>
  </w:num>
  <w:num w:numId="11" w16cid:durableId="1010258432">
    <w:abstractNumId w:val="14"/>
  </w:num>
  <w:num w:numId="12" w16cid:durableId="1353916467">
    <w:abstractNumId w:val="4"/>
  </w:num>
  <w:num w:numId="13" w16cid:durableId="612827803">
    <w:abstractNumId w:val="3"/>
  </w:num>
  <w:num w:numId="14" w16cid:durableId="1036806929">
    <w:abstractNumId w:val="13"/>
  </w:num>
  <w:num w:numId="15" w16cid:durableId="705447538">
    <w:abstractNumId w:val="0"/>
  </w:num>
  <w:num w:numId="16" w16cid:durableId="725952961">
    <w:abstractNumId w:val="20"/>
  </w:num>
  <w:num w:numId="17" w16cid:durableId="15397346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29962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5697199">
    <w:abstractNumId w:val="11"/>
  </w:num>
  <w:num w:numId="20" w16cid:durableId="234553500">
    <w:abstractNumId w:val="10"/>
  </w:num>
  <w:num w:numId="21" w16cid:durableId="916938412">
    <w:abstractNumId w:val="7"/>
  </w:num>
  <w:num w:numId="22" w16cid:durableId="5318910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3C0A"/>
    <w:rsid w:val="00006838"/>
    <w:rsid w:val="00007DC4"/>
    <w:rsid w:val="0001098E"/>
    <w:rsid w:val="0001126B"/>
    <w:rsid w:val="000116E2"/>
    <w:rsid w:val="000127BD"/>
    <w:rsid w:val="0001338E"/>
    <w:rsid w:val="0001652D"/>
    <w:rsid w:val="00023675"/>
    <w:rsid w:val="00025ACD"/>
    <w:rsid w:val="000268F6"/>
    <w:rsid w:val="00027020"/>
    <w:rsid w:val="00027B6C"/>
    <w:rsid w:val="00031657"/>
    <w:rsid w:val="00033411"/>
    <w:rsid w:val="000356CF"/>
    <w:rsid w:val="00036922"/>
    <w:rsid w:val="00036925"/>
    <w:rsid w:val="0004172A"/>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77B"/>
    <w:rsid w:val="00080CBA"/>
    <w:rsid w:val="00081ED1"/>
    <w:rsid w:val="00081FEE"/>
    <w:rsid w:val="00082109"/>
    <w:rsid w:val="00082403"/>
    <w:rsid w:val="0008313D"/>
    <w:rsid w:val="00084DBF"/>
    <w:rsid w:val="00085099"/>
    <w:rsid w:val="00086E55"/>
    <w:rsid w:val="000913EB"/>
    <w:rsid w:val="000923A4"/>
    <w:rsid w:val="00092536"/>
    <w:rsid w:val="00094E14"/>
    <w:rsid w:val="0009640C"/>
    <w:rsid w:val="000A4D8C"/>
    <w:rsid w:val="000A5B64"/>
    <w:rsid w:val="000A5FC0"/>
    <w:rsid w:val="000A674F"/>
    <w:rsid w:val="000A7ABE"/>
    <w:rsid w:val="000B01A8"/>
    <w:rsid w:val="000B0399"/>
    <w:rsid w:val="000B1840"/>
    <w:rsid w:val="000B2800"/>
    <w:rsid w:val="000B492F"/>
    <w:rsid w:val="000B545C"/>
    <w:rsid w:val="000B683F"/>
    <w:rsid w:val="000C0334"/>
    <w:rsid w:val="000C2380"/>
    <w:rsid w:val="000C2B1E"/>
    <w:rsid w:val="000C2C06"/>
    <w:rsid w:val="000C310A"/>
    <w:rsid w:val="000C67F9"/>
    <w:rsid w:val="000C78B7"/>
    <w:rsid w:val="000D0EE0"/>
    <w:rsid w:val="000D234A"/>
    <w:rsid w:val="000D2A9C"/>
    <w:rsid w:val="000D2EF4"/>
    <w:rsid w:val="000D320C"/>
    <w:rsid w:val="000D356F"/>
    <w:rsid w:val="000D44AD"/>
    <w:rsid w:val="000D6C83"/>
    <w:rsid w:val="000E164C"/>
    <w:rsid w:val="000E1B36"/>
    <w:rsid w:val="000E2671"/>
    <w:rsid w:val="000E3317"/>
    <w:rsid w:val="000E691C"/>
    <w:rsid w:val="000E7D59"/>
    <w:rsid w:val="000F1440"/>
    <w:rsid w:val="000F333F"/>
    <w:rsid w:val="000F3502"/>
    <w:rsid w:val="001009B0"/>
    <w:rsid w:val="001012F9"/>
    <w:rsid w:val="0010438C"/>
    <w:rsid w:val="0010439D"/>
    <w:rsid w:val="00104D3D"/>
    <w:rsid w:val="00105330"/>
    <w:rsid w:val="00105858"/>
    <w:rsid w:val="0010700B"/>
    <w:rsid w:val="00107F62"/>
    <w:rsid w:val="00113BD7"/>
    <w:rsid w:val="0011754D"/>
    <w:rsid w:val="00117952"/>
    <w:rsid w:val="00122531"/>
    <w:rsid w:val="0012273A"/>
    <w:rsid w:val="00125517"/>
    <w:rsid w:val="00131041"/>
    <w:rsid w:val="00134F90"/>
    <w:rsid w:val="00136F34"/>
    <w:rsid w:val="001403C0"/>
    <w:rsid w:val="00145948"/>
    <w:rsid w:val="001463CF"/>
    <w:rsid w:val="00146D24"/>
    <w:rsid w:val="00146E60"/>
    <w:rsid w:val="00146EEF"/>
    <w:rsid w:val="00153839"/>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86E45"/>
    <w:rsid w:val="001904CE"/>
    <w:rsid w:val="00191D91"/>
    <w:rsid w:val="001948BB"/>
    <w:rsid w:val="001960A1"/>
    <w:rsid w:val="00197888"/>
    <w:rsid w:val="001A1D0A"/>
    <w:rsid w:val="001A3E4F"/>
    <w:rsid w:val="001A5F8C"/>
    <w:rsid w:val="001B399D"/>
    <w:rsid w:val="001B3BE9"/>
    <w:rsid w:val="001B3FF1"/>
    <w:rsid w:val="001C3233"/>
    <w:rsid w:val="001C502F"/>
    <w:rsid w:val="001C6F70"/>
    <w:rsid w:val="001D1AFC"/>
    <w:rsid w:val="001D2730"/>
    <w:rsid w:val="001D2C0D"/>
    <w:rsid w:val="001D4703"/>
    <w:rsid w:val="001D5681"/>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896"/>
    <w:rsid w:val="001F5964"/>
    <w:rsid w:val="001F5EE6"/>
    <w:rsid w:val="001F5F7C"/>
    <w:rsid w:val="001F61C8"/>
    <w:rsid w:val="00200E0D"/>
    <w:rsid w:val="002021CE"/>
    <w:rsid w:val="00202D2C"/>
    <w:rsid w:val="00203E16"/>
    <w:rsid w:val="002073F3"/>
    <w:rsid w:val="00213F88"/>
    <w:rsid w:val="0021409C"/>
    <w:rsid w:val="00215E81"/>
    <w:rsid w:val="002224BF"/>
    <w:rsid w:val="0022585C"/>
    <w:rsid w:val="00230223"/>
    <w:rsid w:val="00233682"/>
    <w:rsid w:val="002347D2"/>
    <w:rsid w:val="00235DA1"/>
    <w:rsid w:val="00236A04"/>
    <w:rsid w:val="00240F25"/>
    <w:rsid w:val="002455A0"/>
    <w:rsid w:val="00247B2E"/>
    <w:rsid w:val="00251BBA"/>
    <w:rsid w:val="00256F20"/>
    <w:rsid w:val="00263DCB"/>
    <w:rsid w:val="00267248"/>
    <w:rsid w:val="002674DA"/>
    <w:rsid w:val="00271EA9"/>
    <w:rsid w:val="00272B48"/>
    <w:rsid w:val="002778CF"/>
    <w:rsid w:val="002808C5"/>
    <w:rsid w:val="00281FF5"/>
    <w:rsid w:val="0028448A"/>
    <w:rsid w:val="00284CB8"/>
    <w:rsid w:val="00286D9E"/>
    <w:rsid w:val="00292042"/>
    <w:rsid w:val="002926F0"/>
    <w:rsid w:val="00292945"/>
    <w:rsid w:val="0029340E"/>
    <w:rsid w:val="00293D4C"/>
    <w:rsid w:val="00294056"/>
    <w:rsid w:val="0029595E"/>
    <w:rsid w:val="002A19EC"/>
    <w:rsid w:val="002A1A6B"/>
    <w:rsid w:val="002A1AA8"/>
    <w:rsid w:val="002A36CE"/>
    <w:rsid w:val="002A5E9F"/>
    <w:rsid w:val="002A6F77"/>
    <w:rsid w:val="002A771E"/>
    <w:rsid w:val="002B1D2F"/>
    <w:rsid w:val="002B2C45"/>
    <w:rsid w:val="002B2CA3"/>
    <w:rsid w:val="002B4401"/>
    <w:rsid w:val="002B6530"/>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2F"/>
    <w:rsid w:val="002F0AD2"/>
    <w:rsid w:val="002F1B12"/>
    <w:rsid w:val="002F2074"/>
    <w:rsid w:val="002F2803"/>
    <w:rsid w:val="002F34A1"/>
    <w:rsid w:val="002F503D"/>
    <w:rsid w:val="003027B5"/>
    <w:rsid w:val="00303C48"/>
    <w:rsid w:val="003106D3"/>
    <w:rsid w:val="003131F1"/>
    <w:rsid w:val="00313AF5"/>
    <w:rsid w:val="003160BA"/>
    <w:rsid w:val="00322DE2"/>
    <w:rsid w:val="00325F4D"/>
    <w:rsid w:val="0032652D"/>
    <w:rsid w:val="00326A38"/>
    <w:rsid w:val="003275E5"/>
    <w:rsid w:val="003304B2"/>
    <w:rsid w:val="00330BE8"/>
    <w:rsid w:val="0033401F"/>
    <w:rsid w:val="00334BFF"/>
    <w:rsid w:val="0033540C"/>
    <w:rsid w:val="00342CC1"/>
    <w:rsid w:val="00344019"/>
    <w:rsid w:val="003447F1"/>
    <w:rsid w:val="00344F43"/>
    <w:rsid w:val="00350106"/>
    <w:rsid w:val="00351B92"/>
    <w:rsid w:val="003526BE"/>
    <w:rsid w:val="00353C2E"/>
    <w:rsid w:val="003606CC"/>
    <w:rsid w:val="003615AD"/>
    <w:rsid w:val="00364BC2"/>
    <w:rsid w:val="00372034"/>
    <w:rsid w:val="003760D3"/>
    <w:rsid w:val="003763BA"/>
    <w:rsid w:val="00376BC1"/>
    <w:rsid w:val="003857FA"/>
    <w:rsid w:val="0038606D"/>
    <w:rsid w:val="00387C55"/>
    <w:rsid w:val="00390159"/>
    <w:rsid w:val="00391294"/>
    <w:rsid w:val="003912BF"/>
    <w:rsid w:val="00392735"/>
    <w:rsid w:val="0039300A"/>
    <w:rsid w:val="00393311"/>
    <w:rsid w:val="00393558"/>
    <w:rsid w:val="00394B5F"/>
    <w:rsid w:val="00394D59"/>
    <w:rsid w:val="003951F5"/>
    <w:rsid w:val="00397C12"/>
    <w:rsid w:val="00397C78"/>
    <w:rsid w:val="003A0CEB"/>
    <w:rsid w:val="003A0E59"/>
    <w:rsid w:val="003A1B1D"/>
    <w:rsid w:val="003A1B22"/>
    <w:rsid w:val="003A22FF"/>
    <w:rsid w:val="003A278A"/>
    <w:rsid w:val="003A30EB"/>
    <w:rsid w:val="003A4ABC"/>
    <w:rsid w:val="003A6952"/>
    <w:rsid w:val="003A72CB"/>
    <w:rsid w:val="003B05F4"/>
    <w:rsid w:val="003B1F15"/>
    <w:rsid w:val="003B2563"/>
    <w:rsid w:val="003B2F6D"/>
    <w:rsid w:val="003B3E8D"/>
    <w:rsid w:val="003B4347"/>
    <w:rsid w:val="003B4E72"/>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E7CB4"/>
    <w:rsid w:val="003F399E"/>
    <w:rsid w:val="003F4122"/>
    <w:rsid w:val="003F431E"/>
    <w:rsid w:val="003F5909"/>
    <w:rsid w:val="003F60D1"/>
    <w:rsid w:val="003F7C3D"/>
    <w:rsid w:val="00405A74"/>
    <w:rsid w:val="004063B7"/>
    <w:rsid w:val="00406AFB"/>
    <w:rsid w:val="0041123C"/>
    <w:rsid w:val="0041243F"/>
    <w:rsid w:val="0041508B"/>
    <w:rsid w:val="00416366"/>
    <w:rsid w:val="00417FD7"/>
    <w:rsid w:val="004213EC"/>
    <w:rsid w:val="00423E5E"/>
    <w:rsid w:val="00423EDE"/>
    <w:rsid w:val="004250E8"/>
    <w:rsid w:val="00425390"/>
    <w:rsid w:val="00432DD9"/>
    <w:rsid w:val="00434E9D"/>
    <w:rsid w:val="00437537"/>
    <w:rsid w:val="004409F8"/>
    <w:rsid w:val="0044159F"/>
    <w:rsid w:val="004433D5"/>
    <w:rsid w:val="004433E7"/>
    <w:rsid w:val="00443781"/>
    <w:rsid w:val="00443AF0"/>
    <w:rsid w:val="004463D5"/>
    <w:rsid w:val="00446BF7"/>
    <w:rsid w:val="00446E89"/>
    <w:rsid w:val="00447C32"/>
    <w:rsid w:val="004524A0"/>
    <w:rsid w:val="00453966"/>
    <w:rsid w:val="00455449"/>
    <w:rsid w:val="00457786"/>
    <w:rsid w:val="00457CBC"/>
    <w:rsid w:val="00457CC2"/>
    <w:rsid w:val="00460241"/>
    <w:rsid w:val="00460696"/>
    <w:rsid w:val="00464B02"/>
    <w:rsid w:val="004707E4"/>
    <w:rsid w:val="00470B24"/>
    <w:rsid w:val="0047118B"/>
    <w:rsid w:val="004732C7"/>
    <w:rsid w:val="004742C7"/>
    <w:rsid w:val="004746A2"/>
    <w:rsid w:val="00475458"/>
    <w:rsid w:val="00475CE4"/>
    <w:rsid w:val="00476BA4"/>
    <w:rsid w:val="0048041E"/>
    <w:rsid w:val="0048098C"/>
    <w:rsid w:val="00481275"/>
    <w:rsid w:val="00484260"/>
    <w:rsid w:val="00485B13"/>
    <w:rsid w:val="004861A1"/>
    <w:rsid w:val="00486546"/>
    <w:rsid w:val="00486F7C"/>
    <w:rsid w:val="00491BFB"/>
    <w:rsid w:val="004923B7"/>
    <w:rsid w:val="00492BF3"/>
    <w:rsid w:val="00493192"/>
    <w:rsid w:val="00493688"/>
    <w:rsid w:val="0049656B"/>
    <w:rsid w:val="00496583"/>
    <w:rsid w:val="004970F1"/>
    <w:rsid w:val="004A0EA7"/>
    <w:rsid w:val="004A49A2"/>
    <w:rsid w:val="004A5607"/>
    <w:rsid w:val="004B2072"/>
    <w:rsid w:val="004C21E5"/>
    <w:rsid w:val="004C2FBF"/>
    <w:rsid w:val="004C359D"/>
    <w:rsid w:val="004C3D74"/>
    <w:rsid w:val="004C4498"/>
    <w:rsid w:val="004C697C"/>
    <w:rsid w:val="004C7256"/>
    <w:rsid w:val="004C7B63"/>
    <w:rsid w:val="004D0442"/>
    <w:rsid w:val="004D37B4"/>
    <w:rsid w:val="004D4B0C"/>
    <w:rsid w:val="004D7676"/>
    <w:rsid w:val="004E008E"/>
    <w:rsid w:val="004E38D1"/>
    <w:rsid w:val="004E3CDB"/>
    <w:rsid w:val="004E62BC"/>
    <w:rsid w:val="004F0992"/>
    <w:rsid w:val="004F1167"/>
    <w:rsid w:val="004F2933"/>
    <w:rsid w:val="004F45D7"/>
    <w:rsid w:val="004F669B"/>
    <w:rsid w:val="004F6B54"/>
    <w:rsid w:val="004F6E0B"/>
    <w:rsid w:val="00500742"/>
    <w:rsid w:val="0050538C"/>
    <w:rsid w:val="00506EBF"/>
    <w:rsid w:val="00511D88"/>
    <w:rsid w:val="00511D9E"/>
    <w:rsid w:val="00512F91"/>
    <w:rsid w:val="00513601"/>
    <w:rsid w:val="005157DF"/>
    <w:rsid w:val="005160BA"/>
    <w:rsid w:val="00516B41"/>
    <w:rsid w:val="00516BE7"/>
    <w:rsid w:val="0052346B"/>
    <w:rsid w:val="00523E5B"/>
    <w:rsid w:val="00524DA9"/>
    <w:rsid w:val="005269A0"/>
    <w:rsid w:val="005309A0"/>
    <w:rsid w:val="005326E3"/>
    <w:rsid w:val="00534AC5"/>
    <w:rsid w:val="00534CFE"/>
    <w:rsid w:val="00534DF1"/>
    <w:rsid w:val="00536A1D"/>
    <w:rsid w:val="00540F72"/>
    <w:rsid w:val="00541A58"/>
    <w:rsid w:val="00541E09"/>
    <w:rsid w:val="00544BA8"/>
    <w:rsid w:val="00544EAA"/>
    <w:rsid w:val="00544FC4"/>
    <w:rsid w:val="00545565"/>
    <w:rsid w:val="00547B94"/>
    <w:rsid w:val="00554545"/>
    <w:rsid w:val="00557F24"/>
    <w:rsid w:val="00562044"/>
    <w:rsid w:val="00562D74"/>
    <w:rsid w:val="005635BC"/>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0080"/>
    <w:rsid w:val="00591EA5"/>
    <w:rsid w:val="005942C3"/>
    <w:rsid w:val="005A09B3"/>
    <w:rsid w:val="005A19D3"/>
    <w:rsid w:val="005A33E4"/>
    <w:rsid w:val="005A7284"/>
    <w:rsid w:val="005B0186"/>
    <w:rsid w:val="005B41FE"/>
    <w:rsid w:val="005B5B73"/>
    <w:rsid w:val="005B6CDC"/>
    <w:rsid w:val="005B7EB7"/>
    <w:rsid w:val="005C05F3"/>
    <w:rsid w:val="005C1548"/>
    <w:rsid w:val="005C679B"/>
    <w:rsid w:val="005C7653"/>
    <w:rsid w:val="005D0CA9"/>
    <w:rsid w:val="005D7674"/>
    <w:rsid w:val="005E15F3"/>
    <w:rsid w:val="005E1BDE"/>
    <w:rsid w:val="005E675C"/>
    <w:rsid w:val="005E6DAE"/>
    <w:rsid w:val="005F131A"/>
    <w:rsid w:val="005F15AF"/>
    <w:rsid w:val="005F3C9D"/>
    <w:rsid w:val="005F61F3"/>
    <w:rsid w:val="005F66FB"/>
    <w:rsid w:val="00602F38"/>
    <w:rsid w:val="006103A8"/>
    <w:rsid w:val="00611995"/>
    <w:rsid w:val="00611AD2"/>
    <w:rsid w:val="00612F25"/>
    <w:rsid w:val="0061336D"/>
    <w:rsid w:val="00615798"/>
    <w:rsid w:val="00615AA7"/>
    <w:rsid w:val="00615ACF"/>
    <w:rsid w:val="00617B69"/>
    <w:rsid w:val="00617DE8"/>
    <w:rsid w:val="00620EC6"/>
    <w:rsid w:val="00623A3B"/>
    <w:rsid w:val="00626BB7"/>
    <w:rsid w:val="00631532"/>
    <w:rsid w:val="00634EFA"/>
    <w:rsid w:val="00635098"/>
    <w:rsid w:val="00635B47"/>
    <w:rsid w:val="006378B6"/>
    <w:rsid w:val="00641EA7"/>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4892"/>
    <w:rsid w:val="00675511"/>
    <w:rsid w:val="00681B94"/>
    <w:rsid w:val="00682470"/>
    <w:rsid w:val="00682943"/>
    <w:rsid w:val="0068340C"/>
    <w:rsid w:val="00683CD1"/>
    <w:rsid w:val="00684429"/>
    <w:rsid w:val="00687A3B"/>
    <w:rsid w:val="00687F0D"/>
    <w:rsid w:val="00690C76"/>
    <w:rsid w:val="006920EB"/>
    <w:rsid w:val="00694674"/>
    <w:rsid w:val="006979F5"/>
    <w:rsid w:val="006A6345"/>
    <w:rsid w:val="006A63E3"/>
    <w:rsid w:val="006A6F2B"/>
    <w:rsid w:val="006B4385"/>
    <w:rsid w:val="006B76E7"/>
    <w:rsid w:val="006C2F36"/>
    <w:rsid w:val="006C4A90"/>
    <w:rsid w:val="006C5022"/>
    <w:rsid w:val="006C5F76"/>
    <w:rsid w:val="006C64D6"/>
    <w:rsid w:val="006C69F2"/>
    <w:rsid w:val="006C6CCB"/>
    <w:rsid w:val="006D3F0F"/>
    <w:rsid w:val="006D4F7E"/>
    <w:rsid w:val="006D5497"/>
    <w:rsid w:val="006E364A"/>
    <w:rsid w:val="006E48CA"/>
    <w:rsid w:val="006E5953"/>
    <w:rsid w:val="006F39E6"/>
    <w:rsid w:val="006F3B01"/>
    <w:rsid w:val="006F3D56"/>
    <w:rsid w:val="006F69CE"/>
    <w:rsid w:val="006F7D4C"/>
    <w:rsid w:val="007014C3"/>
    <w:rsid w:val="00703932"/>
    <w:rsid w:val="00704776"/>
    <w:rsid w:val="00705139"/>
    <w:rsid w:val="00705A01"/>
    <w:rsid w:val="00706785"/>
    <w:rsid w:val="00707CEC"/>
    <w:rsid w:val="00710F6F"/>
    <w:rsid w:val="007116A0"/>
    <w:rsid w:val="007156AC"/>
    <w:rsid w:val="00716FF9"/>
    <w:rsid w:val="007211FD"/>
    <w:rsid w:val="00721DE0"/>
    <w:rsid w:val="00722C05"/>
    <w:rsid w:val="00723ECD"/>
    <w:rsid w:val="00724C18"/>
    <w:rsid w:val="00726240"/>
    <w:rsid w:val="00734FE4"/>
    <w:rsid w:val="00735244"/>
    <w:rsid w:val="00737338"/>
    <w:rsid w:val="0074691C"/>
    <w:rsid w:val="00746C3F"/>
    <w:rsid w:val="007527BD"/>
    <w:rsid w:val="00753AD2"/>
    <w:rsid w:val="007552AC"/>
    <w:rsid w:val="00765729"/>
    <w:rsid w:val="0077221E"/>
    <w:rsid w:val="00773CCD"/>
    <w:rsid w:val="0077605D"/>
    <w:rsid w:val="007773AE"/>
    <w:rsid w:val="00777A25"/>
    <w:rsid w:val="00780372"/>
    <w:rsid w:val="0078172B"/>
    <w:rsid w:val="00786F96"/>
    <w:rsid w:val="0079208D"/>
    <w:rsid w:val="007933B6"/>
    <w:rsid w:val="007959A9"/>
    <w:rsid w:val="00797F8A"/>
    <w:rsid w:val="007A3425"/>
    <w:rsid w:val="007A36AD"/>
    <w:rsid w:val="007A394E"/>
    <w:rsid w:val="007A3D6F"/>
    <w:rsid w:val="007A3D70"/>
    <w:rsid w:val="007A4641"/>
    <w:rsid w:val="007A5AA3"/>
    <w:rsid w:val="007B36D1"/>
    <w:rsid w:val="007B486F"/>
    <w:rsid w:val="007B4A40"/>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E0013"/>
    <w:rsid w:val="007E67EB"/>
    <w:rsid w:val="007F0259"/>
    <w:rsid w:val="007F03EF"/>
    <w:rsid w:val="007F10A3"/>
    <w:rsid w:val="007F32C0"/>
    <w:rsid w:val="007F3841"/>
    <w:rsid w:val="007F4EF3"/>
    <w:rsid w:val="007F55ED"/>
    <w:rsid w:val="008000A5"/>
    <w:rsid w:val="0080015F"/>
    <w:rsid w:val="00804AB2"/>
    <w:rsid w:val="0080652D"/>
    <w:rsid w:val="008139B3"/>
    <w:rsid w:val="00814F55"/>
    <w:rsid w:val="00815B33"/>
    <w:rsid w:val="00816FCC"/>
    <w:rsid w:val="008171D3"/>
    <w:rsid w:val="008176A3"/>
    <w:rsid w:val="00817967"/>
    <w:rsid w:val="00820ADD"/>
    <w:rsid w:val="00824170"/>
    <w:rsid w:val="0083297D"/>
    <w:rsid w:val="008330F3"/>
    <w:rsid w:val="00835041"/>
    <w:rsid w:val="00835B02"/>
    <w:rsid w:val="00840CBA"/>
    <w:rsid w:val="00841C83"/>
    <w:rsid w:val="00843BB9"/>
    <w:rsid w:val="0084706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2947"/>
    <w:rsid w:val="00873AE8"/>
    <w:rsid w:val="008746D5"/>
    <w:rsid w:val="00874F8B"/>
    <w:rsid w:val="00875663"/>
    <w:rsid w:val="0087659E"/>
    <w:rsid w:val="00877481"/>
    <w:rsid w:val="00880935"/>
    <w:rsid w:val="0088186F"/>
    <w:rsid w:val="00882AD7"/>
    <w:rsid w:val="00883756"/>
    <w:rsid w:val="008841E2"/>
    <w:rsid w:val="00884307"/>
    <w:rsid w:val="00884532"/>
    <w:rsid w:val="00884FA2"/>
    <w:rsid w:val="00885F72"/>
    <w:rsid w:val="0088633F"/>
    <w:rsid w:val="0088712B"/>
    <w:rsid w:val="00891BA4"/>
    <w:rsid w:val="00892874"/>
    <w:rsid w:val="00892EC0"/>
    <w:rsid w:val="00893B3F"/>
    <w:rsid w:val="00893FFD"/>
    <w:rsid w:val="008A1E5F"/>
    <w:rsid w:val="008A20D6"/>
    <w:rsid w:val="008A407E"/>
    <w:rsid w:val="008A71E2"/>
    <w:rsid w:val="008A776D"/>
    <w:rsid w:val="008B0279"/>
    <w:rsid w:val="008B0EEC"/>
    <w:rsid w:val="008B210D"/>
    <w:rsid w:val="008B34D8"/>
    <w:rsid w:val="008B509D"/>
    <w:rsid w:val="008B6836"/>
    <w:rsid w:val="008B73E9"/>
    <w:rsid w:val="008C4CE1"/>
    <w:rsid w:val="008C54A4"/>
    <w:rsid w:val="008C7279"/>
    <w:rsid w:val="008D0D23"/>
    <w:rsid w:val="008D28CB"/>
    <w:rsid w:val="008D62E4"/>
    <w:rsid w:val="008D6379"/>
    <w:rsid w:val="008D6DE0"/>
    <w:rsid w:val="008D7628"/>
    <w:rsid w:val="008D7F40"/>
    <w:rsid w:val="008E3225"/>
    <w:rsid w:val="008E4892"/>
    <w:rsid w:val="008E597C"/>
    <w:rsid w:val="008E7D7E"/>
    <w:rsid w:val="008F07D4"/>
    <w:rsid w:val="008F2700"/>
    <w:rsid w:val="008F4228"/>
    <w:rsid w:val="008F515D"/>
    <w:rsid w:val="008F5B72"/>
    <w:rsid w:val="008F75BE"/>
    <w:rsid w:val="008F7F1B"/>
    <w:rsid w:val="00907CEC"/>
    <w:rsid w:val="009102CB"/>
    <w:rsid w:val="00910EA3"/>
    <w:rsid w:val="00913FBD"/>
    <w:rsid w:val="00915004"/>
    <w:rsid w:val="0091523F"/>
    <w:rsid w:val="00916F79"/>
    <w:rsid w:val="00920429"/>
    <w:rsid w:val="009221F3"/>
    <w:rsid w:val="009236A7"/>
    <w:rsid w:val="00926EC8"/>
    <w:rsid w:val="00932556"/>
    <w:rsid w:val="009343A2"/>
    <w:rsid w:val="00935EC2"/>
    <w:rsid w:val="00936967"/>
    <w:rsid w:val="00936C02"/>
    <w:rsid w:val="00937B87"/>
    <w:rsid w:val="00940311"/>
    <w:rsid w:val="00942BD6"/>
    <w:rsid w:val="00944E92"/>
    <w:rsid w:val="00946AF4"/>
    <w:rsid w:val="009508F1"/>
    <w:rsid w:val="00952429"/>
    <w:rsid w:val="009535D5"/>
    <w:rsid w:val="00954F4B"/>
    <w:rsid w:val="00966867"/>
    <w:rsid w:val="00967884"/>
    <w:rsid w:val="00974457"/>
    <w:rsid w:val="00974A41"/>
    <w:rsid w:val="00974BC6"/>
    <w:rsid w:val="00976088"/>
    <w:rsid w:val="00977D6C"/>
    <w:rsid w:val="009811E7"/>
    <w:rsid w:val="00983012"/>
    <w:rsid w:val="0098347D"/>
    <w:rsid w:val="00984C97"/>
    <w:rsid w:val="00990D89"/>
    <w:rsid w:val="00990E09"/>
    <w:rsid w:val="00994989"/>
    <w:rsid w:val="00994C2C"/>
    <w:rsid w:val="00994E80"/>
    <w:rsid w:val="0099521D"/>
    <w:rsid w:val="0099768F"/>
    <w:rsid w:val="009A04FB"/>
    <w:rsid w:val="009A0CCD"/>
    <w:rsid w:val="009A1828"/>
    <w:rsid w:val="009A24CE"/>
    <w:rsid w:val="009A7D5B"/>
    <w:rsid w:val="009B19D8"/>
    <w:rsid w:val="009B2D38"/>
    <w:rsid w:val="009B4D6E"/>
    <w:rsid w:val="009B6089"/>
    <w:rsid w:val="009B6C97"/>
    <w:rsid w:val="009B6D4E"/>
    <w:rsid w:val="009C00F4"/>
    <w:rsid w:val="009C06CE"/>
    <w:rsid w:val="009C1D06"/>
    <w:rsid w:val="009C2889"/>
    <w:rsid w:val="009D042E"/>
    <w:rsid w:val="009D0949"/>
    <w:rsid w:val="009D170F"/>
    <w:rsid w:val="009D3251"/>
    <w:rsid w:val="009D586D"/>
    <w:rsid w:val="009D6C16"/>
    <w:rsid w:val="009E0393"/>
    <w:rsid w:val="009E0905"/>
    <w:rsid w:val="009E1BAF"/>
    <w:rsid w:val="009E2EBF"/>
    <w:rsid w:val="009E5003"/>
    <w:rsid w:val="009E7855"/>
    <w:rsid w:val="009F0ED7"/>
    <w:rsid w:val="009F215D"/>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1FC4"/>
    <w:rsid w:val="00A6309F"/>
    <w:rsid w:val="00A6529A"/>
    <w:rsid w:val="00A6634B"/>
    <w:rsid w:val="00A67A23"/>
    <w:rsid w:val="00A70D43"/>
    <w:rsid w:val="00A7122A"/>
    <w:rsid w:val="00A71551"/>
    <w:rsid w:val="00A73F8B"/>
    <w:rsid w:val="00A76969"/>
    <w:rsid w:val="00A769FE"/>
    <w:rsid w:val="00A77186"/>
    <w:rsid w:val="00A81DB3"/>
    <w:rsid w:val="00A824FC"/>
    <w:rsid w:val="00A834D1"/>
    <w:rsid w:val="00A83EA5"/>
    <w:rsid w:val="00A91595"/>
    <w:rsid w:val="00A929CE"/>
    <w:rsid w:val="00A931E5"/>
    <w:rsid w:val="00A93382"/>
    <w:rsid w:val="00A9346F"/>
    <w:rsid w:val="00A93592"/>
    <w:rsid w:val="00A95EFE"/>
    <w:rsid w:val="00A9633D"/>
    <w:rsid w:val="00A971E2"/>
    <w:rsid w:val="00AA24DB"/>
    <w:rsid w:val="00AA3291"/>
    <w:rsid w:val="00AA34A0"/>
    <w:rsid w:val="00AA4A2B"/>
    <w:rsid w:val="00AA4CBD"/>
    <w:rsid w:val="00AA4E80"/>
    <w:rsid w:val="00AB0227"/>
    <w:rsid w:val="00AB08F1"/>
    <w:rsid w:val="00AB0BE5"/>
    <w:rsid w:val="00AB37E8"/>
    <w:rsid w:val="00AB3ACC"/>
    <w:rsid w:val="00AB7BA0"/>
    <w:rsid w:val="00AB7FC4"/>
    <w:rsid w:val="00AC0B20"/>
    <w:rsid w:val="00AC31BB"/>
    <w:rsid w:val="00AC4408"/>
    <w:rsid w:val="00AC4A2F"/>
    <w:rsid w:val="00AD188F"/>
    <w:rsid w:val="00AD2BF7"/>
    <w:rsid w:val="00AD34D7"/>
    <w:rsid w:val="00AD3D2A"/>
    <w:rsid w:val="00AD5B95"/>
    <w:rsid w:val="00AD7BBC"/>
    <w:rsid w:val="00AE01BA"/>
    <w:rsid w:val="00AE0DB0"/>
    <w:rsid w:val="00AE175C"/>
    <w:rsid w:val="00AE17D4"/>
    <w:rsid w:val="00AE1B6A"/>
    <w:rsid w:val="00AE33A4"/>
    <w:rsid w:val="00AE39A0"/>
    <w:rsid w:val="00AF1464"/>
    <w:rsid w:val="00AF153D"/>
    <w:rsid w:val="00AF4F30"/>
    <w:rsid w:val="00B06FA9"/>
    <w:rsid w:val="00B10AFB"/>
    <w:rsid w:val="00B123A2"/>
    <w:rsid w:val="00B1320F"/>
    <w:rsid w:val="00B134A8"/>
    <w:rsid w:val="00B1454F"/>
    <w:rsid w:val="00B14E4F"/>
    <w:rsid w:val="00B17136"/>
    <w:rsid w:val="00B17EDB"/>
    <w:rsid w:val="00B17FCB"/>
    <w:rsid w:val="00B2000D"/>
    <w:rsid w:val="00B20243"/>
    <w:rsid w:val="00B24079"/>
    <w:rsid w:val="00B25DBC"/>
    <w:rsid w:val="00B26723"/>
    <w:rsid w:val="00B26834"/>
    <w:rsid w:val="00B27EB5"/>
    <w:rsid w:val="00B3051F"/>
    <w:rsid w:val="00B31176"/>
    <w:rsid w:val="00B37E68"/>
    <w:rsid w:val="00B414BC"/>
    <w:rsid w:val="00B4348A"/>
    <w:rsid w:val="00B443C9"/>
    <w:rsid w:val="00B504BB"/>
    <w:rsid w:val="00B533EE"/>
    <w:rsid w:val="00B53C3D"/>
    <w:rsid w:val="00B56AC2"/>
    <w:rsid w:val="00B6002A"/>
    <w:rsid w:val="00B6118E"/>
    <w:rsid w:val="00B620AF"/>
    <w:rsid w:val="00B623F9"/>
    <w:rsid w:val="00B70E3D"/>
    <w:rsid w:val="00B710A8"/>
    <w:rsid w:val="00B7587F"/>
    <w:rsid w:val="00B77B15"/>
    <w:rsid w:val="00B818F1"/>
    <w:rsid w:val="00B91BDA"/>
    <w:rsid w:val="00B93628"/>
    <w:rsid w:val="00B94C76"/>
    <w:rsid w:val="00BA50B4"/>
    <w:rsid w:val="00BA5445"/>
    <w:rsid w:val="00BA749A"/>
    <w:rsid w:val="00BB013A"/>
    <w:rsid w:val="00BB2339"/>
    <w:rsid w:val="00BB7ECB"/>
    <w:rsid w:val="00BC2313"/>
    <w:rsid w:val="00BC27D1"/>
    <w:rsid w:val="00BD07CB"/>
    <w:rsid w:val="00BD189F"/>
    <w:rsid w:val="00BD3292"/>
    <w:rsid w:val="00BD58CE"/>
    <w:rsid w:val="00BD66BE"/>
    <w:rsid w:val="00BD7202"/>
    <w:rsid w:val="00BD7308"/>
    <w:rsid w:val="00BE17B7"/>
    <w:rsid w:val="00BE1E85"/>
    <w:rsid w:val="00BE25E6"/>
    <w:rsid w:val="00BE31CE"/>
    <w:rsid w:val="00BE4540"/>
    <w:rsid w:val="00BF4E46"/>
    <w:rsid w:val="00BF510F"/>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571E8"/>
    <w:rsid w:val="00C6291E"/>
    <w:rsid w:val="00C633F5"/>
    <w:rsid w:val="00C6442E"/>
    <w:rsid w:val="00C65625"/>
    <w:rsid w:val="00C6793A"/>
    <w:rsid w:val="00C71569"/>
    <w:rsid w:val="00C73635"/>
    <w:rsid w:val="00C76F5E"/>
    <w:rsid w:val="00C831A5"/>
    <w:rsid w:val="00C83A1B"/>
    <w:rsid w:val="00C84C83"/>
    <w:rsid w:val="00C86899"/>
    <w:rsid w:val="00C901CA"/>
    <w:rsid w:val="00CA015F"/>
    <w:rsid w:val="00CA2580"/>
    <w:rsid w:val="00CA545B"/>
    <w:rsid w:val="00CA6BE8"/>
    <w:rsid w:val="00CB0FFC"/>
    <w:rsid w:val="00CB1D55"/>
    <w:rsid w:val="00CB1EE6"/>
    <w:rsid w:val="00CB5B86"/>
    <w:rsid w:val="00CB626B"/>
    <w:rsid w:val="00CB6CE6"/>
    <w:rsid w:val="00CB6DC4"/>
    <w:rsid w:val="00CC1B5D"/>
    <w:rsid w:val="00CC6A41"/>
    <w:rsid w:val="00CD2C3B"/>
    <w:rsid w:val="00CD4EB3"/>
    <w:rsid w:val="00CD50A9"/>
    <w:rsid w:val="00CD66ED"/>
    <w:rsid w:val="00CE02E7"/>
    <w:rsid w:val="00CE060A"/>
    <w:rsid w:val="00CE0871"/>
    <w:rsid w:val="00CE1D4B"/>
    <w:rsid w:val="00CE20BB"/>
    <w:rsid w:val="00CE738B"/>
    <w:rsid w:val="00CF2E8C"/>
    <w:rsid w:val="00CF51F0"/>
    <w:rsid w:val="00CF7268"/>
    <w:rsid w:val="00CF7ABE"/>
    <w:rsid w:val="00D065BD"/>
    <w:rsid w:val="00D10025"/>
    <w:rsid w:val="00D10665"/>
    <w:rsid w:val="00D1473D"/>
    <w:rsid w:val="00D16EB6"/>
    <w:rsid w:val="00D2260E"/>
    <w:rsid w:val="00D2302C"/>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85B2C"/>
    <w:rsid w:val="00D92386"/>
    <w:rsid w:val="00D94551"/>
    <w:rsid w:val="00D9663A"/>
    <w:rsid w:val="00D97CCE"/>
    <w:rsid w:val="00D97E02"/>
    <w:rsid w:val="00D97E23"/>
    <w:rsid w:val="00DA2DB6"/>
    <w:rsid w:val="00DA5202"/>
    <w:rsid w:val="00DA5F78"/>
    <w:rsid w:val="00DA68A2"/>
    <w:rsid w:val="00DB1316"/>
    <w:rsid w:val="00DB21E2"/>
    <w:rsid w:val="00DC1D30"/>
    <w:rsid w:val="00DC2479"/>
    <w:rsid w:val="00DC631F"/>
    <w:rsid w:val="00DD2AF2"/>
    <w:rsid w:val="00DD4891"/>
    <w:rsid w:val="00DD56BC"/>
    <w:rsid w:val="00DD5CBE"/>
    <w:rsid w:val="00DD7355"/>
    <w:rsid w:val="00DD7E18"/>
    <w:rsid w:val="00DE3CC9"/>
    <w:rsid w:val="00DE76C8"/>
    <w:rsid w:val="00DF0FBE"/>
    <w:rsid w:val="00DF0FE8"/>
    <w:rsid w:val="00DF59EE"/>
    <w:rsid w:val="00DF5FDA"/>
    <w:rsid w:val="00E00716"/>
    <w:rsid w:val="00E00930"/>
    <w:rsid w:val="00E018F5"/>
    <w:rsid w:val="00E01B91"/>
    <w:rsid w:val="00E038D3"/>
    <w:rsid w:val="00E07973"/>
    <w:rsid w:val="00E10C07"/>
    <w:rsid w:val="00E12125"/>
    <w:rsid w:val="00E135AB"/>
    <w:rsid w:val="00E1506B"/>
    <w:rsid w:val="00E16DCD"/>
    <w:rsid w:val="00E17569"/>
    <w:rsid w:val="00E20165"/>
    <w:rsid w:val="00E22647"/>
    <w:rsid w:val="00E226E6"/>
    <w:rsid w:val="00E234E3"/>
    <w:rsid w:val="00E24718"/>
    <w:rsid w:val="00E2505B"/>
    <w:rsid w:val="00E250C9"/>
    <w:rsid w:val="00E2613A"/>
    <w:rsid w:val="00E34773"/>
    <w:rsid w:val="00E37512"/>
    <w:rsid w:val="00E37D8D"/>
    <w:rsid w:val="00E37D9A"/>
    <w:rsid w:val="00E42B1E"/>
    <w:rsid w:val="00E43483"/>
    <w:rsid w:val="00E440F2"/>
    <w:rsid w:val="00E451CE"/>
    <w:rsid w:val="00E47439"/>
    <w:rsid w:val="00E50008"/>
    <w:rsid w:val="00E53BBC"/>
    <w:rsid w:val="00E54C46"/>
    <w:rsid w:val="00E57AB8"/>
    <w:rsid w:val="00E57CEE"/>
    <w:rsid w:val="00E57E48"/>
    <w:rsid w:val="00E65FF7"/>
    <w:rsid w:val="00E670DC"/>
    <w:rsid w:val="00E7103E"/>
    <w:rsid w:val="00E72553"/>
    <w:rsid w:val="00E72E71"/>
    <w:rsid w:val="00E73C20"/>
    <w:rsid w:val="00E74125"/>
    <w:rsid w:val="00E76D82"/>
    <w:rsid w:val="00E77201"/>
    <w:rsid w:val="00E80758"/>
    <w:rsid w:val="00E80A29"/>
    <w:rsid w:val="00E80B3D"/>
    <w:rsid w:val="00E81CF7"/>
    <w:rsid w:val="00E85485"/>
    <w:rsid w:val="00E85B3C"/>
    <w:rsid w:val="00E910BC"/>
    <w:rsid w:val="00E92584"/>
    <w:rsid w:val="00E92E16"/>
    <w:rsid w:val="00E93615"/>
    <w:rsid w:val="00E9452B"/>
    <w:rsid w:val="00E95875"/>
    <w:rsid w:val="00E95954"/>
    <w:rsid w:val="00E97157"/>
    <w:rsid w:val="00E97BF9"/>
    <w:rsid w:val="00EA0742"/>
    <w:rsid w:val="00EA173A"/>
    <w:rsid w:val="00EA4028"/>
    <w:rsid w:val="00EA527F"/>
    <w:rsid w:val="00EA5893"/>
    <w:rsid w:val="00EA648A"/>
    <w:rsid w:val="00EA6EED"/>
    <w:rsid w:val="00EB0A96"/>
    <w:rsid w:val="00EB2EAA"/>
    <w:rsid w:val="00EB41AB"/>
    <w:rsid w:val="00EB609E"/>
    <w:rsid w:val="00EC0091"/>
    <w:rsid w:val="00EC0F3F"/>
    <w:rsid w:val="00EC2419"/>
    <w:rsid w:val="00EC3B81"/>
    <w:rsid w:val="00EC4684"/>
    <w:rsid w:val="00EC5783"/>
    <w:rsid w:val="00EC6F1A"/>
    <w:rsid w:val="00EC7526"/>
    <w:rsid w:val="00EC7B2F"/>
    <w:rsid w:val="00ED2E7C"/>
    <w:rsid w:val="00ED3575"/>
    <w:rsid w:val="00ED3786"/>
    <w:rsid w:val="00ED4A02"/>
    <w:rsid w:val="00ED6BBD"/>
    <w:rsid w:val="00EE09C8"/>
    <w:rsid w:val="00EE153E"/>
    <w:rsid w:val="00EE27CF"/>
    <w:rsid w:val="00EE3402"/>
    <w:rsid w:val="00EE47B3"/>
    <w:rsid w:val="00EE7180"/>
    <w:rsid w:val="00EE77A6"/>
    <w:rsid w:val="00EE78E7"/>
    <w:rsid w:val="00EF1809"/>
    <w:rsid w:val="00EF2C62"/>
    <w:rsid w:val="00EF2D11"/>
    <w:rsid w:val="00EF5261"/>
    <w:rsid w:val="00EF5610"/>
    <w:rsid w:val="00EF6AFE"/>
    <w:rsid w:val="00F00955"/>
    <w:rsid w:val="00F00C3B"/>
    <w:rsid w:val="00F0243C"/>
    <w:rsid w:val="00F04BE9"/>
    <w:rsid w:val="00F11322"/>
    <w:rsid w:val="00F120E8"/>
    <w:rsid w:val="00F13EAC"/>
    <w:rsid w:val="00F157E7"/>
    <w:rsid w:val="00F16F17"/>
    <w:rsid w:val="00F2021B"/>
    <w:rsid w:val="00F25DC1"/>
    <w:rsid w:val="00F324B1"/>
    <w:rsid w:val="00F40423"/>
    <w:rsid w:val="00F4097C"/>
    <w:rsid w:val="00F411BB"/>
    <w:rsid w:val="00F44F71"/>
    <w:rsid w:val="00F46795"/>
    <w:rsid w:val="00F46B51"/>
    <w:rsid w:val="00F50AD7"/>
    <w:rsid w:val="00F52557"/>
    <w:rsid w:val="00F55290"/>
    <w:rsid w:val="00F562D8"/>
    <w:rsid w:val="00F61551"/>
    <w:rsid w:val="00F63AE2"/>
    <w:rsid w:val="00F65778"/>
    <w:rsid w:val="00F66158"/>
    <w:rsid w:val="00F67F9E"/>
    <w:rsid w:val="00F729BC"/>
    <w:rsid w:val="00F754DA"/>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6B7F"/>
    <w:rsid w:val="00FA75F6"/>
    <w:rsid w:val="00FB0C5C"/>
    <w:rsid w:val="00FB4473"/>
    <w:rsid w:val="00FB4C17"/>
    <w:rsid w:val="00FB75D9"/>
    <w:rsid w:val="00FC230E"/>
    <w:rsid w:val="00FC7103"/>
    <w:rsid w:val="00FC73D0"/>
    <w:rsid w:val="00FC779F"/>
    <w:rsid w:val="00FD04F6"/>
    <w:rsid w:val="00FD13C0"/>
    <w:rsid w:val="00FD24E0"/>
    <w:rsid w:val="00FD25A8"/>
    <w:rsid w:val="00FD325B"/>
    <w:rsid w:val="00FE2F4E"/>
    <w:rsid w:val="00FE6F31"/>
    <w:rsid w:val="00FF12CF"/>
    <w:rsid w:val="00FF21DD"/>
    <w:rsid w:val="00FF28C0"/>
    <w:rsid w:val="00FF32DE"/>
    <w:rsid w:val="00FF440A"/>
    <w:rsid w:val="00FF60A4"/>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73CCD"/>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 w:type="character" w:styleId="aff9">
    <w:name w:val="annotation reference"/>
    <w:basedOn w:val="a1"/>
    <w:uiPriority w:val="99"/>
    <w:semiHidden/>
    <w:unhideWhenUsed/>
    <w:rsid w:val="000268F6"/>
    <w:rPr>
      <w:sz w:val="16"/>
      <w:szCs w:val="16"/>
    </w:rPr>
  </w:style>
  <w:style w:type="paragraph" w:styleId="affa">
    <w:name w:val="annotation text"/>
    <w:basedOn w:val="a0"/>
    <w:link w:val="affb"/>
    <w:uiPriority w:val="99"/>
    <w:unhideWhenUsed/>
    <w:qFormat/>
    <w:rsid w:val="000268F6"/>
    <w:pPr>
      <w:spacing w:line="240" w:lineRule="auto"/>
    </w:pPr>
    <w:rPr>
      <w:sz w:val="20"/>
      <w:szCs w:val="20"/>
    </w:rPr>
  </w:style>
  <w:style w:type="character" w:customStyle="1" w:styleId="affb">
    <w:name w:val="Текст примечания Знак"/>
    <w:basedOn w:val="a1"/>
    <w:link w:val="affa"/>
    <w:uiPriority w:val="99"/>
    <w:qFormat/>
    <w:rsid w:val="000268F6"/>
    <w:rPr>
      <w:rFonts w:ascii="Times New Roman" w:hAnsi="Times New Roman" w:cs="Times New Roman"/>
      <w:kern w:val="0"/>
      <w:sz w:val="20"/>
      <w:szCs w:val="20"/>
      <w14:ligatures w14:val="none"/>
    </w:rPr>
  </w:style>
  <w:style w:type="paragraph" w:styleId="affc">
    <w:name w:val="annotation subject"/>
    <w:basedOn w:val="affa"/>
    <w:next w:val="affa"/>
    <w:link w:val="affd"/>
    <w:uiPriority w:val="99"/>
    <w:semiHidden/>
    <w:unhideWhenUsed/>
    <w:rsid w:val="000268F6"/>
    <w:rPr>
      <w:b/>
      <w:bCs/>
    </w:rPr>
  </w:style>
  <w:style w:type="character" w:customStyle="1" w:styleId="affd">
    <w:name w:val="Тема примечания Знак"/>
    <w:basedOn w:val="affb"/>
    <w:link w:val="affc"/>
    <w:uiPriority w:val="99"/>
    <w:semiHidden/>
    <w:rsid w:val="000268F6"/>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292173652">
      <w:bodyDiv w:val="1"/>
      <w:marLeft w:val="0"/>
      <w:marRight w:val="0"/>
      <w:marTop w:val="0"/>
      <w:marBottom w:val="0"/>
      <w:divBdr>
        <w:top w:val="none" w:sz="0" w:space="0" w:color="auto"/>
        <w:left w:val="none" w:sz="0" w:space="0" w:color="auto"/>
        <w:bottom w:val="none" w:sz="0" w:space="0" w:color="auto"/>
        <w:right w:val="none" w:sz="0" w:space="0" w:color="auto"/>
      </w:divBdr>
      <w:divsChild>
        <w:div w:id="22753704">
          <w:marLeft w:val="0"/>
          <w:marRight w:val="0"/>
          <w:marTop w:val="0"/>
          <w:marBottom w:val="0"/>
          <w:divBdr>
            <w:top w:val="none" w:sz="0" w:space="0" w:color="auto"/>
            <w:left w:val="none" w:sz="0" w:space="0" w:color="auto"/>
            <w:bottom w:val="none" w:sz="0" w:space="0" w:color="auto"/>
            <w:right w:val="none" w:sz="0" w:space="0" w:color="auto"/>
          </w:divBdr>
          <w:divsChild>
            <w:div w:id="11643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468085919">
      <w:bodyDiv w:val="1"/>
      <w:marLeft w:val="0"/>
      <w:marRight w:val="0"/>
      <w:marTop w:val="0"/>
      <w:marBottom w:val="0"/>
      <w:divBdr>
        <w:top w:val="none" w:sz="0" w:space="0" w:color="auto"/>
        <w:left w:val="none" w:sz="0" w:space="0" w:color="auto"/>
        <w:bottom w:val="none" w:sz="0" w:space="0" w:color="auto"/>
        <w:right w:val="none" w:sz="0" w:space="0" w:color="auto"/>
      </w:divBdr>
      <w:divsChild>
        <w:div w:id="762070066">
          <w:marLeft w:val="0"/>
          <w:marRight w:val="0"/>
          <w:marTop w:val="0"/>
          <w:marBottom w:val="0"/>
          <w:divBdr>
            <w:top w:val="none" w:sz="0" w:space="0" w:color="auto"/>
            <w:left w:val="none" w:sz="0" w:space="0" w:color="auto"/>
            <w:bottom w:val="none" w:sz="0" w:space="0" w:color="auto"/>
            <w:right w:val="none" w:sz="0" w:space="0" w:color="auto"/>
          </w:divBdr>
          <w:divsChild>
            <w:div w:id="1447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115"/>
    <w:rsid w:val="00025670"/>
    <w:rsid w:val="0003176B"/>
    <w:rsid w:val="00042B03"/>
    <w:rsid w:val="00047B7C"/>
    <w:rsid w:val="000B44AE"/>
    <w:rsid w:val="000C1A6F"/>
    <w:rsid w:val="000E2671"/>
    <w:rsid w:val="0010201B"/>
    <w:rsid w:val="00105330"/>
    <w:rsid w:val="00162B13"/>
    <w:rsid w:val="00174415"/>
    <w:rsid w:val="00181DC5"/>
    <w:rsid w:val="00226815"/>
    <w:rsid w:val="002D724D"/>
    <w:rsid w:val="002F78C2"/>
    <w:rsid w:val="003763BA"/>
    <w:rsid w:val="0038764D"/>
    <w:rsid w:val="00397AEC"/>
    <w:rsid w:val="003A5F7A"/>
    <w:rsid w:val="003B1F15"/>
    <w:rsid w:val="003B7C5D"/>
    <w:rsid w:val="003C62D5"/>
    <w:rsid w:val="004845F7"/>
    <w:rsid w:val="004C1B4A"/>
    <w:rsid w:val="004C2FBF"/>
    <w:rsid w:val="004C3D74"/>
    <w:rsid w:val="004D0442"/>
    <w:rsid w:val="005160BA"/>
    <w:rsid w:val="00530471"/>
    <w:rsid w:val="00536C77"/>
    <w:rsid w:val="00567716"/>
    <w:rsid w:val="0057149E"/>
    <w:rsid w:val="005F26C3"/>
    <w:rsid w:val="005F3673"/>
    <w:rsid w:val="006050A7"/>
    <w:rsid w:val="00620CEF"/>
    <w:rsid w:val="00630FA8"/>
    <w:rsid w:val="006536C3"/>
    <w:rsid w:val="00657760"/>
    <w:rsid w:val="00676389"/>
    <w:rsid w:val="006A6F2B"/>
    <w:rsid w:val="006C1476"/>
    <w:rsid w:val="00744A74"/>
    <w:rsid w:val="0074691C"/>
    <w:rsid w:val="0077221E"/>
    <w:rsid w:val="00777A25"/>
    <w:rsid w:val="007F47AC"/>
    <w:rsid w:val="0083297D"/>
    <w:rsid w:val="00875663"/>
    <w:rsid w:val="00892874"/>
    <w:rsid w:val="008A2F8B"/>
    <w:rsid w:val="008A3E43"/>
    <w:rsid w:val="008E6BE9"/>
    <w:rsid w:val="008F515D"/>
    <w:rsid w:val="0091523F"/>
    <w:rsid w:val="009343A2"/>
    <w:rsid w:val="009543DE"/>
    <w:rsid w:val="0098076F"/>
    <w:rsid w:val="009B336E"/>
    <w:rsid w:val="00A1457A"/>
    <w:rsid w:val="00A931E5"/>
    <w:rsid w:val="00AE175C"/>
    <w:rsid w:val="00B533EE"/>
    <w:rsid w:val="00B63280"/>
    <w:rsid w:val="00B91A41"/>
    <w:rsid w:val="00BA5445"/>
    <w:rsid w:val="00BE47CA"/>
    <w:rsid w:val="00BE7E70"/>
    <w:rsid w:val="00BF510F"/>
    <w:rsid w:val="00C83136"/>
    <w:rsid w:val="00C90DCA"/>
    <w:rsid w:val="00CD016D"/>
    <w:rsid w:val="00CD50A9"/>
    <w:rsid w:val="00CE5BAD"/>
    <w:rsid w:val="00CF10E6"/>
    <w:rsid w:val="00D02863"/>
    <w:rsid w:val="00D51980"/>
    <w:rsid w:val="00D854C6"/>
    <w:rsid w:val="00D94551"/>
    <w:rsid w:val="00DA146E"/>
    <w:rsid w:val="00DE3CC9"/>
    <w:rsid w:val="00DF4C5E"/>
    <w:rsid w:val="00DF59EE"/>
    <w:rsid w:val="00E226E6"/>
    <w:rsid w:val="00E54E7C"/>
    <w:rsid w:val="00E70802"/>
    <w:rsid w:val="00E95D4B"/>
    <w:rsid w:val="00EA173A"/>
    <w:rsid w:val="00EC49CC"/>
    <w:rsid w:val="00F00C3B"/>
    <w:rsid w:val="00F124AE"/>
    <w:rsid w:val="00F56F14"/>
    <w:rsid w:val="00F80FC8"/>
    <w:rsid w:val="00F94BA1"/>
    <w:rsid w:val="00FB07F0"/>
    <w:rsid w:val="00FD33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146E"/>
    <w:rPr>
      <w:color w:val="666666"/>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97</Pages>
  <Words>17807</Words>
  <Characters>101506</Characters>
  <Application>Microsoft Office Word</Application>
  <DocSecurity>0</DocSecurity>
  <Lines>845</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40</cp:revision>
  <dcterms:created xsi:type="dcterms:W3CDTF">2025-06-21T12:23:00Z</dcterms:created>
  <dcterms:modified xsi:type="dcterms:W3CDTF">2025-06-21T19:56:00Z</dcterms:modified>
</cp:coreProperties>
</file>