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090E" w14:textId="27DB3E96" w:rsidR="00C53ACE" w:rsidRPr="005161C7" w:rsidRDefault="00C53ACE">
      <w:pPr>
        <w:rPr>
          <w:sz w:val="36"/>
          <w:szCs w:val="32"/>
        </w:rPr>
      </w:pPr>
      <w:r w:rsidRPr="005161C7">
        <w:rPr>
          <w:sz w:val="36"/>
          <w:szCs w:val="32"/>
        </w:rPr>
        <w:t>Report Spec</w:t>
      </w:r>
    </w:p>
    <w:p w14:paraId="2842BC7C" w14:textId="2C775DD5" w:rsidR="00C53ACE" w:rsidRPr="005161C7" w:rsidRDefault="00C53ACE" w:rsidP="00C53ACE">
      <w:pPr>
        <w:pStyle w:val="a3"/>
        <w:numPr>
          <w:ilvl w:val="0"/>
          <w:numId w:val="1"/>
        </w:numPr>
        <w:ind w:leftChars="0"/>
        <w:rPr>
          <w:rFonts w:eastAsiaTheme="majorEastAsia" w:cstheme="minorHAnsi"/>
          <w:sz w:val="28"/>
          <w:szCs w:val="24"/>
        </w:rPr>
      </w:pPr>
      <w:r w:rsidRPr="005161C7">
        <w:rPr>
          <w:rFonts w:eastAsiaTheme="majorEastAsia" w:cstheme="minorHAnsi"/>
          <w:sz w:val="28"/>
          <w:szCs w:val="24"/>
        </w:rPr>
        <w:t>Introduction</w:t>
      </w:r>
    </w:p>
    <w:p w14:paraId="7A577A0F" w14:textId="231D2742" w:rsidR="00C53ACE" w:rsidRPr="005161C7" w:rsidRDefault="00C53ACE" w:rsidP="00C53ACE">
      <w:pPr>
        <w:pStyle w:val="a3"/>
        <w:ind w:leftChars="0" w:left="360"/>
        <w:rPr>
          <w:rFonts w:asciiTheme="majorEastAsia" w:eastAsiaTheme="majorEastAsia" w:hAnsiTheme="majorEastAsia"/>
        </w:rPr>
      </w:pPr>
      <w:r w:rsidRPr="005161C7">
        <w:rPr>
          <w:rFonts w:asciiTheme="majorEastAsia" w:eastAsiaTheme="majorEastAsia" w:hAnsiTheme="majorEastAsia" w:hint="eastAsia"/>
        </w:rPr>
        <w:t xml:space="preserve">  在</w:t>
      </w:r>
      <w:r w:rsidRPr="005161C7">
        <w:rPr>
          <w:rFonts w:asciiTheme="majorEastAsia" w:eastAsiaTheme="majorEastAsia" w:hAnsiTheme="majorEastAsia"/>
        </w:rPr>
        <w:t>Lab1</w:t>
      </w:r>
      <w:r w:rsidRPr="005161C7">
        <w:rPr>
          <w:rFonts w:asciiTheme="majorEastAsia" w:eastAsiaTheme="majorEastAsia" w:hAnsiTheme="majorEastAsia" w:hint="eastAsia"/>
        </w:rPr>
        <w:t>實作中，主要為練習與了解當o</w:t>
      </w:r>
      <w:r w:rsidRPr="005161C7">
        <w:rPr>
          <w:rFonts w:asciiTheme="majorEastAsia" w:eastAsiaTheme="majorEastAsia" w:hAnsiTheme="majorEastAsia"/>
        </w:rPr>
        <w:t>utput</w:t>
      </w:r>
      <w:r w:rsidRPr="005161C7">
        <w:rPr>
          <w:rFonts w:asciiTheme="majorEastAsia" w:eastAsiaTheme="majorEastAsia" w:hAnsiTheme="majorEastAsia" w:hint="eastAsia"/>
        </w:rPr>
        <w:t>出現類似XOR這種無法用l</w:t>
      </w:r>
      <w:r w:rsidRPr="005161C7">
        <w:rPr>
          <w:rFonts w:asciiTheme="majorEastAsia" w:eastAsiaTheme="majorEastAsia" w:hAnsiTheme="majorEastAsia"/>
        </w:rPr>
        <w:t xml:space="preserve">inear function </w:t>
      </w:r>
      <w:r w:rsidRPr="005161C7">
        <w:rPr>
          <w:rFonts w:asciiTheme="majorEastAsia" w:eastAsiaTheme="majorEastAsia" w:hAnsiTheme="majorEastAsia" w:hint="eastAsia"/>
        </w:rPr>
        <w:t xml:space="preserve">來準確分別結果時，我們會需要使用 </w:t>
      </w:r>
      <w:r w:rsidRPr="005161C7">
        <w:rPr>
          <w:rFonts w:asciiTheme="majorEastAsia" w:eastAsiaTheme="majorEastAsia" w:hAnsiTheme="majorEastAsia"/>
        </w:rPr>
        <w:t xml:space="preserve">nonlinear </w:t>
      </w:r>
      <w:r w:rsidRPr="005161C7">
        <w:rPr>
          <w:rFonts w:asciiTheme="majorEastAsia" w:eastAsiaTheme="majorEastAsia" w:hAnsiTheme="majorEastAsia" w:hint="eastAsia"/>
        </w:rPr>
        <w:t>的 activat</w:t>
      </w:r>
      <w:r w:rsidRPr="005161C7">
        <w:rPr>
          <w:rFonts w:asciiTheme="majorEastAsia" w:eastAsiaTheme="majorEastAsia" w:hAnsiTheme="majorEastAsia"/>
        </w:rPr>
        <w:t xml:space="preserve">ion function </w:t>
      </w:r>
      <w:r w:rsidRPr="005161C7">
        <w:rPr>
          <w:rFonts w:asciiTheme="majorEastAsia" w:eastAsiaTheme="majorEastAsia" w:hAnsiTheme="majorEastAsia" w:hint="eastAsia"/>
        </w:rPr>
        <w:t>例如 : sigmoid,relu,softmax</w:t>
      </w:r>
      <w:r w:rsidRPr="005161C7">
        <w:rPr>
          <w:rFonts w:asciiTheme="majorEastAsia" w:eastAsiaTheme="majorEastAsia" w:hAnsiTheme="majorEastAsia"/>
        </w:rPr>
        <w:t>…</w:t>
      </w:r>
    </w:p>
    <w:p w14:paraId="5943C1F1" w14:textId="26CBDCD5" w:rsidR="00C53ACE" w:rsidRPr="005161C7" w:rsidRDefault="00C53ACE" w:rsidP="00C53ACE">
      <w:pPr>
        <w:pStyle w:val="a3"/>
        <w:ind w:leftChars="0" w:left="360"/>
        <w:rPr>
          <w:rFonts w:asciiTheme="majorEastAsia" w:eastAsiaTheme="majorEastAsia" w:hAnsiTheme="majorEastAsia"/>
        </w:rPr>
      </w:pPr>
      <w:r w:rsidRPr="005161C7">
        <w:rPr>
          <w:rFonts w:asciiTheme="majorEastAsia" w:eastAsiaTheme="majorEastAsia" w:hAnsiTheme="majorEastAsia" w:hint="eastAsia"/>
        </w:rPr>
        <w:t xml:space="preserve">  但當使用這種nonlinear functio</w:t>
      </w:r>
      <w:r w:rsidRPr="005161C7">
        <w:rPr>
          <w:rFonts w:asciiTheme="majorEastAsia" w:eastAsiaTheme="majorEastAsia" w:hAnsiTheme="majorEastAsia"/>
        </w:rPr>
        <w:t>n</w:t>
      </w:r>
      <w:r w:rsidRPr="005161C7">
        <w:rPr>
          <w:rFonts w:asciiTheme="majorEastAsia" w:eastAsiaTheme="majorEastAsia" w:hAnsiTheme="majorEastAsia" w:hint="eastAsia"/>
        </w:rPr>
        <w:t>時，</w:t>
      </w:r>
      <w:r w:rsidR="00C5562D" w:rsidRPr="005161C7">
        <w:rPr>
          <w:rFonts w:asciiTheme="majorEastAsia" w:eastAsiaTheme="majorEastAsia" w:hAnsiTheme="majorEastAsia" w:hint="eastAsia"/>
        </w:rPr>
        <w:t>g</w:t>
      </w:r>
      <w:r w:rsidR="00C5562D" w:rsidRPr="005161C7">
        <w:rPr>
          <w:rFonts w:asciiTheme="majorEastAsia" w:eastAsiaTheme="majorEastAsia" w:hAnsiTheme="majorEastAsia"/>
        </w:rPr>
        <w:t>radient descent</w:t>
      </w:r>
      <w:r w:rsidR="00C5562D" w:rsidRPr="005161C7">
        <w:rPr>
          <w:rFonts w:asciiTheme="majorEastAsia" w:eastAsiaTheme="majorEastAsia" w:hAnsiTheme="majorEastAsia" w:hint="eastAsia"/>
        </w:rPr>
        <w:t>會變得難尋找到其中參數的最佳解</w:t>
      </w:r>
      <w:r w:rsidRPr="005161C7">
        <w:rPr>
          <w:rFonts w:asciiTheme="majorEastAsia" w:eastAsiaTheme="majorEastAsia" w:hAnsiTheme="majorEastAsia" w:hint="eastAsia"/>
        </w:rPr>
        <w:t>，</w:t>
      </w:r>
      <w:r w:rsidR="00C5562D" w:rsidRPr="005161C7">
        <w:rPr>
          <w:rFonts w:asciiTheme="majorEastAsia" w:eastAsiaTheme="majorEastAsia" w:hAnsiTheme="majorEastAsia" w:hint="eastAsia"/>
        </w:rPr>
        <w:t>而本次實驗將使用</w:t>
      </w:r>
      <w:r w:rsidR="00C5562D" w:rsidRPr="005161C7">
        <w:rPr>
          <w:rFonts w:asciiTheme="majorEastAsia" w:eastAsiaTheme="majorEastAsia" w:hAnsiTheme="majorEastAsia"/>
        </w:rPr>
        <w:t>backpropagation</w:t>
      </w:r>
      <w:r w:rsidR="00C5562D" w:rsidRPr="005161C7">
        <w:rPr>
          <w:rFonts w:asciiTheme="majorEastAsia" w:eastAsiaTheme="majorEastAsia" w:hAnsiTheme="majorEastAsia" w:hint="eastAsia"/>
        </w:rPr>
        <w:t>來快速尋找各個w</w:t>
      </w:r>
      <w:r w:rsidR="00C5562D" w:rsidRPr="005161C7">
        <w:rPr>
          <w:rFonts w:asciiTheme="majorEastAsia" w:eastAsiaTheme="majorEastAsia" w:hAnsiTheme="majorEastAsia"/>
        </w:rPr>
        <w:t>eight</w:t>
      </w:r>
      <w:r w:rsidR="00C5562D" w:rsidRPr="005161C7">
        <w:rPr>
          <w:rFonts w:asciiTheme="majorEastAsia" w:eastAsiaTheme="majorEastAsia" w:hAnsiTheme="majorEastAsia" w:hint="eastAsia"/>
        </w:rPr>
        <w:t>對應的gradient descent，進而在每次的step中更新w</w:t>
      </w:r>
      <w:r w:rsidR="00C5562D" w:rsidRPr="005161C7">
        <w:rPr>
          <w:rFonts w:asciiTheme="majorEastAsia" w:eastAsiaTheme="majorEastAsia" w:hAnsiTheme="majorEastAsia"/>
        </w:rPr>
        <w:t>eight</w:t>
      </w:r>
      <w:r w:rsidR="00C5562D" w:rsidRPr="005161C7">
        <w:rPr>
          <w:rFonts w:asciiTheme="majorEastAsia" w:eastAsiaTheme="majorEastAsia" w:hAnsiTheme="majorEastAsia" w:hint="eastAsia"/>
        </w:rPr>
        <w:t>值</w:t>
      </w:r>
    </w:p>
    <w:p w14:paraId="58B5BA43" w14:textId="08F29A4F" w:rsidR="00C53ACE" w:rsidRPr="005161C7" w:rsidRDefault="00C53ACE" w:rsidP="00C53ACE">
      <w:pPr>
        <w:pStyle w:val="a3"/>
        <w:numPr>
          <w:ilvl w:val="0"/>
          <w:numId w:val="1"/>
        </w:numPr>
        <w:ind w:leftChars="0"/>
        <w:rPr>
          <w:rFonts w:eastAsiaTheme="majorEastAsia" w:cstheme="minorHAnsi"/>
          <w:sz w:val="28"/>
          <w:szCs w:val="24"/>
        </w:rPr>
      </w:pPr>
      <w:r w:rsidRPr="005161C7">
        <w:rPr>
          <w:rFonts w:eastAsiaTheme="majorEastAsia" w:cstheme="minorHAnsi"/>
          <w:sz w:val="28"/>
          <w:szCs w:val="24"/>
        </w:rPr>
        <w:t>Experiment setups</w:t>
      </w:r>
    </w:p>
    <w:p w14:paraId="21334A2D" w14:textId="4F0CD46B" w:rsidR="00C53ACE" w:rsidRPr="003B237A" w:rsidRDefault="00C53ACE" w:rsidP="00C53ACE">
      <w:pPr>
        <w:pStyle w:val="a3"/>
        <w:numPr>
          <w:ilvl w:val="2"/>
          <w:numId w:val="1"/>
        </w:numPr>
        <w:ind w:leftChars="0"/>
        <w:rPr>
          <w:rFonts w:eastAsiaTheme="majorEastAsia" w:cstheme="minorHAnsi"/>
          <w:color w:val="4472C4" w:themeColor="accent1"/>
        </w:rPr>
      </w:pPr>
      <w:r w:rsidRPr="003B237A">
        <w:rPr>
          <w:rFonts w:eastAsiaTheme="majorEastAsia" w:cstheme="minorHAnsi"/>
          <w:color w:val="4472C4" w:themeColor="accent1"/>
        </w:rPr>
        <w:t>Sigmoid function</w:t>
      </w:r>
    </w:p>
    <w:p w14:paraId="3A3DFB51" w14:textId="432ADA92" w:rsidR="00C5562D" w:rsidRDefault="00C5562D" w:rsidP="00C5562D">
      <w:pPr>
        <w:pStyle w:val="a3"/>
        <w:ind w:leftChars="0" w:left="1320"/>
      </w:pPr>
      <w:r w:rsidRPr="00C5562D">
        <w:rPr>
          <w:noProof/>
        </w:rPr>
        <w:drawing>
          <wp:inline distT="0" distB="0" distL="0" distR="0" wp14:anchorId="5E0FE60F" wp14:editId="4EA16E5F">
            <wp:extent cx="2297927" cy="704698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695" cy="7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3E92" w14:textId="61973B9A" w:rsidR="00C53ACE" w:rsidRDefault="00C53ACE" w:rsidP="00C53ACE">
      <w:pPr>
        <w:pStyle w:val="a3"/>
        <w:numPr>
          <w:ilvl w:val="2"/>
          <w:numId w:val="1"/>
        </w:numPr>
        <w:ind w:leftChars="0"/>
      </w:pPr>
      <w:r w:rsidRPr="003B237A">
        <w:rPr>
          <w:rFonts w:cstheme="minorHAnsi"/>
          <w:color w:val="4472C4" w:themeColor="accent1"/>
        </w:rPr>
        <w:t>Neural network</w:t>
      </w:r>
      <w:r w:rsidR="00B714C2" w:rsidRPr="005161C7">
        <w:rPr>
          <w:rFonts w:cstheme="minorHAnsi"/>
        </w:rPr>
        <w:t xml:space="preserve"> (hidden layer</w:t>
      </w:r>
      <w:r w:rsidR="00B714C2">
        <w:rPr>
          <w:rFonts w:hint="eastAsia"/>
        </w:rPr>
        <w:t>可自己設定</w:t>
      </w:r>
      <w:r w:rsidR="00B714C2">
        <w:rPr>
          <w:rFonts w:hint="eastAsia"/>
        </w:rPr>
        <w:t>)</w:t>
      </w:r>
    </w:p>
    <w:p w14:paraId="7F8B72AD" w14:textId="23BB4C30" w:rsidR="00B714C2" w:rsidRDefault="00B714C2" w:rsidP="00B714C2">
      <w:pPr>
        <w:jc w:val="center"/>
      </w:pPr>
      <w:r w:rsidRPr="00B714C2">
        <w:rPr>
          <w:noProof/>
        </w:rPr>
        <w:drawing>
          <wp:inline distT="0" distB="0" distL="0" distR="0" wp14:anchorId="076F89C1" wp14:editId="5F53CAE7">
            <wp:extent cx="5660873" cy="524786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577" cy="53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8683" w14:textId="58A73536" w:rsidR="00C53ACE" w:rsidRPr="003B237A" w:rsidRDefault="00C53ACE" w:rsidP="00C53ACE">
      <w:pPr>
        <w:pStyle w:val="a3"/>
        <w:numPr>
          <w:ilvl w:val="2"/>
          <w:numId w:val="1"/>
        </w:numPr>
        <w:ind w:leftChars="0"/>
        <w:rPr>
          <w:color w:val="4472C4" w:themeColor="accent1"/>
        </w:rPr>
      </w:pPr>
      <w:r w:rsidRPr="003B237A">
        <w:rPr>
          <w:rFonts w:hint="eastAsia"/>
          <w:color w:val="4472C4" w:themeColor="accent1"/>
        </w:rPr>
        <w:t>B</w:t>
      </w:r>
      <w:r w:rsidRPr="003B237A">
        <w:rPr>
          <w:color w:val="4472C4" w:themeColor="accent1"/>
        </w:rPr>
        <w:t>ackpropagation</w:t>
      </w:r>
    </w:p>
    <w:p w14:paraId="21B146EA" w14:textId="75C778D7" w:rsidR="00BD0A25" w:rsidRDefault="00BD0A25" w:rsidP="00B714C2">
      <w:pPr>
        <w:jc w:val="center"/>
      </w:pPr>
      <w:r w:rsidRPr="00BD0A25">
        <w:rPr>
          <w:noProof/>
        </w:rPr>
        <w:drawing>
          <wp:inline distT="0" distB="0" distL="0" distR="0" wp14:anchorId="38A490D0" wp14:editId="0871188C">
            <wp:extent cx="4174435" cy="146653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33" cy="14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C2FA" w14:textId="01D66C39" w:rsidR="00BD0A25" w:rsidRDefault="00BD0A25" w:rsidP="00B714C2">
      <w:r w:rsidRPr="00BD0A25">
        <w:rPr>
          <w:noProof/>
        </w:rPr>
        <w:drawing>
          <wp:inline distT="0" distB="0" distL="0" distR="0" wp14:anchorId="378CF5DD" wp14:editId="23203C74">
            <wp:extent cx="2345635" cy="17805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787" cy="18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4C2">
        <w:rPr>
          <w:rFonts w:hint="eastAsia"/>
        </w:rPr>
        <w:t xml:space="preserve">     </w:t>
      </w:r>
      <w:r w:rsidRPr="00BD0A25">
        <w:rPr>
          <w:noProof/>
        </w:rPr>
        <w:drawing>
          <wp:inline distT="0" distB="0" distL="0" distR="0" wp14:anchorId="433AC096" wp14:editId="77E5D59B">
            <wp:extent cx="2336238" cy="178109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665" cy="17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820E" w14:textId="6D44012B" w:rsidR="00B714C2" w:rsidRDefault="00B714C2" w:rsidP="00B714C2"/>
    <w:p w14:paraId="64EDB44C" w14:textId="0E2AB42F" w:rsidR="00B714C2" w:rsidRDefault="00B714C2" w:rsidP="00B714C2"/>
    <w:p w14:paraId="174F2A1F" w14:textId="77777777" w:rsidR="00B714C2" w:rsidRDefault="00B714C2" w:rsidP="00B714C2"/>
    <w:p w14:paraId="1188F177" w14:textId="6233F65D" w:rsidR="00C53ACE" w:rsidRPr="005161C7" w:rsidRDefault="00C53ACE" w:rsidP="00C53ACE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5161C7">
        <w:rPr>
          <w:sz w:val="28"/>
          <w:szCs w:val="24"/>
        </w:rPr>
        <w:lastRenderedPageBreak/>
        <w:t>Results of your testing</w:t>
      </w:r>
    </w:p>
    <w:p w14:paraId="2464C48D" w14:textId="58F42CD4" w:rsidR="00096C6A" w:rsidRDefault="00096C6A" w:rsidP="00096C6A">
      <w:pPr>
        <w:rPr>
          <w:sz w:val="22"/>
          <w:szCs w:val="21"/>
        </w:rPr>
      </w:pPr>
      <w:r w:rsidRPr="003B237A">
        <w:rPr>
          <w:color w:val="4472C4" w:themeColor="accent1"/>
        </w:rPr>
        <w:t xml:space="preserve">A. </w:t>
      </w:r>
      <w:r w:rsidR="00C53ACE" w:rsidRPr="003B237A">
        <w:rPr>
          <w:color w:val="4472C4" w:themeColor="accent1"/>
        </w:rPr>
        <w:t xml:space="preserve">Screenshot and comparison </w:t>
      </w:r>
      <w:r w:rsidR="005161C7" w:rsidRPr="003B237A">
        <w:rPr>
          <w:rFonts w:hint="eastAsia"/>
          <w:color w:val="4472C4" w:themeColor="accent1"/>
        </w:rPr>
        <w:t xml:space="preserve"> </w:t>
      </w:r>
      <w:r w:rsidR="003B237A">
        <w:rPr>
          <w:rFonts w:hint="eastAsia"/>
          <w:color w:val="4472C4" w:themeColor="accent1"/>
        </w:rPr>
        <w:t xml:space="preserve"> </w:t>
      </w:r>
      <w:r w:rsidR="003B237A" w:rsidRPr="003B237A">
        <w:rPr>
          <w:rFonts w:hint="eastAsia"/>
          <w:color w:val="4472C4" w:themeColor="accent1"/>
        </w:rPr>
        <w:t>&amp;</w:t>
      </w:r>
      <w:r w:rsidR="005161C7" w:rsidRPr="003B237A">
        <w:rPr>
          <w:rFonts w:hint="eastAsia"/>
          <w:sz w:val="22"/>
          <w:szCs w:val="21"/>
        </w:rPr>
        <w:t xml:space="preserve"> </w:t>
      </w:r>
      <w:r w:rsidR="005161C7" w:rsidRPr="003B237A">
        <w:rPr>
          <w:rFonts w:hint="eastAsia"/>
          <w:color w:val="4472C4" w:themeColor="accent1"/>
        </w:rPr>
        <w:t xml:space="preserve"> </w:t>
      </w:r>
      <w:r w:rsidRPr="003B237A">
        <w:rPr>
          <w:color w:val="4472C4" w:themeColor="accent1"/>
        </w:rPr>
        <w:t xml:space="preserve">B. </w:t>
      </w:r>
      <w:r w:rsidR="00C53ACE" w:rsidRPr="003B237A">
        <w:rPr>
          <w:color w:val="4472C4" w:themeColor="accent1"/>
        </w:rPr>
        <w:t>figure</w:t>
      </w:r>
      <w:r w:rsidR="00C53ACE" w:rsidRPr="003B237A">
        <w:rPr>
          <w:rFonts w:hint="eastAsia"/>
          <w:color w:val="4472C4" w:themeColor="accent1"/>
        </w:rPr>
        <w:t>S</w:t>
      </w:r>
      <w:r w:rsidR="00C53ACE" w:rsidRPr="003B237A">
        <w:rPr>
          <w:color w:val="4472C4" w:themeColor="accent1"/>
        </w:rPr>
        <w:t>how the accuracy of your prediction</w:t>
      </w:r>
    </w:p>
    <w:tbl>
      <w:tblPr>
        <w:tblStyle w:val="a4"/>
        <w:tblW w:w="10403" w:type="dxa"/>
        <w:tblInd w:w="-99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5736"/>
      </w:tblGrid>
      <w:tr w:rsidR="007204E0" w14:paraId="50CDA796" w14:textId="6617F641" w:rsidTr="007204E0">
        <w:tc>
          <w:tcPr>
            <w:tcW w:w="4667" w:type="dxa"/>
          </w:tcPr>
          <w:p w14:paraId="46BBF849" w14:textId="1519BAE4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17237B9F" wp14:editId="509D2682">
                  <wp:extent cx="2226365" cy="2027390"/>
                  <wp:effectExtent l="0" t="0" r="254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809" cy="204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3430D7A5" w14:textId="54466457" w:rsidR="007204E0" w:rsidRDefault="007204E0" w:rsidP="00096C6A">
            <w:pPr>
              <w:rPr>
                <w:sz w:val="22"/>
                <w:szCs w:val="21"/>
              </w:rPr>
            </w:pPr>
            <w:r w:rsidRPr="005C2D26">
              <w:rPr>
                <w:noProof/>
              </w:rPr>
              <w:drawing>
                <wp:inline distT="0" distB="0" distL="0" distR="0" wp14:anchorId="2B844B4D" wp14:editId="4C48EC6A">
                  <wp:extent cx="3379304" cy="1896873"/>
                  <wp:effectExtent l="0" t="0" r="0" b="8255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697" cy="191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0" w14:paraId="4CF7D21E" w14:textId="34640430" w:rsidTr="007204E0">
        <w:tc>
          <w:tcPr>
            <w:tcW w:w="4667" w:type="dxa"/>
          </w:tcPr>
          <w:p w14:paraId="7CA30CBD" w14:textId="761EE5C2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1A6141BC" wp14:editId="4530FFB7">
                  <wp:extent cx="2313830" cy="2013194"/>
                  <wp:effectExtent l="0" t="0" r="0" b="635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075" cy="201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162CBA68" w14:textId="5DCFF4AD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0DEA751B" wp14:editId="604E9784">
                  <wp:extent cx="3331597" cy="1846521"/>
                  <wp:effectExtent l="0" t="0" r="2540" b="1905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800" cy="185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0" w14:paraId="3757DB27" w14:textId="5E2C731B" w:rsidTr="007204E0">
        <w:tc>
          <w:tcPr>
            <w:tcW w:w="4667" w:type="dxa"/>
          </w:tcPr>
          <w:p w14:paraId="5A44946D" w14:textId="5AA1173E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71058235" wp14:editId="5AFCCAF9">
                  <wp:extent cx="2294700" cy="2035534"/>
                  <wp:effectExtent l="0" t="0" r="0" b="3175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07" cy="204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13FEF709" w14:textId="10E2D2B3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68B9DD50" wp14:editId="77861312">
                  <wp:extent cx="3307743" cy="1843659"/>
                  <wp:effectExtent l="0" t="0" r="6985" b="4445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70" cy="1853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4E0" w14:paraId="6B937ED8" w14:textId="01C0A639" w:rsidTr="007204E0">
        <w:tc>
          <w:tcPr>
            <w:tcW w:w="4667" w:type="dxa"/>
          </w:tcPr>
          <w:p w14:paraId="407F3A90" w14:textId="23E70732" w:rsidR="007204E0" w:rsidRDefault="007204E0" w:rsidP="00096C6A">
            <w:pPr>
              <w:rPr>
                <w:sz w:val="22"/>
                <w:szCs w:val="21"/>
              </w:rPr>
            </w:pPr>
            <w:r w:rsidRPr="007204E0">
              <w:rPr>
                <w:noProof/>
              </w:rPr>
              <w:drawing>
                <wp:inline distT="0" distB="0" distL="0" distR="0" wp14:anchorId="710BD1C4" wp14:editId="12B62C27">
                  <wp:extent cx="2329732" cy="2011318"/>
                  <wp:effectExtent l="0" t="0" r="0" b="8255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974" cy="202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6BF68685" w14:textId="1662568D" w:rsidR="007204E0" w:rsidRDefault="007204E0" w:rsidP="00096C6A">
            <w:pPr>
              <w:rPr>
                <w:sz w:val="22"/>
                <w:szCs w:val="21"/>
              </w:rPr>
            </w:pPr>
            <w:r w:rsidRPr="00221D0F">
              <w:rPr>
                <w:noProof/>
              </w:rPr>
              <w:drawing>
                <wp:inline distT="0" distB="0" distL="0" distR="0" wp14:anchorId="559F18FE" wp14:editId="48F3AC4B">
                  <wp:extent cx="3399686" cy="1908313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454" cy="195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3CB70" w14:textId="7D1AC79D" w:rsidR="00096C6A" w:rsidRPr="003B237A" w:rsidRDefault="00096C6A" w:rsidP="00096C6A">
      <w:pPr>
        <w:rPr>
          <w:color w:val="4472C4" w:themeColor="accent1"/>
        </w:rPr>
      </w:pPr>
      <w:r w:rsidRPr="003B237A">
        <w:rPr>
          <w:color w:val="4472C4" w:themeColor="accent1"/>
        </w:rPr>
        <w:lastRenderedPageBreak/>
        <w:t xml:space="preserve">C. </w:t>
      </w:r>
      <w:r w:rsidRPr="003B237A">
        <w:rPr>
          <w:rFonts w:hint="eastAsia"/>
          <w:color w:val="4472C4" w:themeColor="accent1"/>
        </w:rPr>
        <w:t>L</w:t>
      </w:r>
      <w:r w:rsidRPr="003B237A">
        <w:rPr>
          <w:color w:val="4472C4" w:themeColor="accent1"/>
        </w:rPr>
        <w:t>earning curve(loss, epoch curve)</w:t>
      </w:r>
    </w:p>
    <w:p w14:paraId="37CAA1BE" w14:textId="5E3F5546" w:rsidR="00FB0AF1" w:rsidRDefault="00FB0AF1" w:rsidP="00096C6A">
      <w:pPr>
        <w:rPr>
          <w:noProof/>
          <w:color w:val="5B9BD5" w:themeColor="accent5"/>
          <w:sz w:val="16"/>
          <w:szCs w:val="14"/>
        </w:rPr>
      </w:pPr>
      <w:r w:rsidRPr="00FB0AF1">
        <w:rPr>
          <w:rFonts w:hint="eastAsia"/>
          <w:noProof/>
          <w:color w:val="5B9BD5" w:themeColor="accent5"/>
          <w:sz w:val="20"/>
          <w:szCs w:val="18"/>
        </w:rPr>
        <w:t>h</w:t>
      </w:r>
      <w:r w:rsidRPr="00FB0AF1">
        <w:rPr>
          <w:noProof/>
          <w:color w:val="5B9BD5" w:themeColor="accent5"/>
          <w:sz w:val="20"/>
          <w:szCs w:val="18"/>
        </w:rPr>
        <w:t>yperparm</w:t>
      </w:r>
      <w:r w:rsidR="009F6B5B">
        <w:rPr>
          <w:noProof/>
          <w:color w:val="5B9BD5" w:themeColor="accent5"/>
          <w:sz w:val="20"/>
          <w:szCs w:val="18"/>
        </w:rPr>
        <w:t>e</w:t>
      </w:r>
      <w:r w:rsidRPr="00FB0AF1">
        <w:rPr>
          <w:noProof/>
          <w:color w:val="5B9BD5" w:themeColor="accent5"/>
          <w:sz w:val="20"/>
          <w:szCs w:val="18"/>
        </w:rPr>
        <w:t xml:space="preserve">ter set : </w:t>
      </w:r>
      <w:r w:rsidRPr="00FB0AF1">
        <w:rPr>
          <w:noProof/>
          <w:color w:val="5B9BD5" w:themeColor="accent5"/>
          <w:sz w:val="20"/>
          <w:szCs w:val="18"/>
        </w:rPr>
        <w:t>hidden_size = (8,8)</w:t>
      </w:r>
      <w:r w:rsidRPr="00FB0AF1">
        <w:rPr>
          <w:noProof/>
          <w:color w:val="5B9BD5" w:themeColor="accent5"/>
          <w:sz w:val="20"/>
          <w:szCs w:val="18"/>
        </w:rPr>
        <w:t xml:space="preserve"> / </w:t>
      </w:r>
      <w:r w:rsidRPr="00FB0AF1">
        <w:rPr>
          <w:noProof/>
          <w:color w:val="5B9BD5" w:themeColor="accent5"/>
          <w:sz w:val="20"/>
          <w:szCs w:val="18"/>
        </w:rPr>
        <w:t>learning_rate = 0.05</w:t>
      </w:r>
      <w:r w:rsidRPr="00FB0AF1">
        <w:rPr>
          <w:noProof/>
          <w:color w:val="5B9BD5" w:themeColor="accent5"/>
          <w:sz w:val="20"/>
          <w:szCs w:val="18"/>
        </w:rPr>
        <w:t xml:space="preserve"> / </w:t>
      </w:r>
      <w:r w:rsidRPr="00FB0AF1">
        <w:rPr>
          <w:noProof/>
          <w:color w:val="5B9BD5" w:themeColor="accent5"/>
          <w:sz w:val="20"/>
          <w:szCs w:val="18"/>
        </w:rPr>
        <w:t xml:space="preserve">epoch = </w:t>
      </w:r>
      <w:r w:rsidR="0098250E">
        <w:rPr>
          <w:noProof/>
          <w:color w:val="5B9BD5" w:themeColor="accent5"/>
          <w:sz w:val="20"/>
          <w:szCs w:val="18"/>
        </w:rPr>
        <w:t>1000</w:t>
      </w:r>
      <w:r w:rsidRPr="00FB0AF1">
        <w:rPr>
          <w:noProof/>
          <w:color w:val="5B9BD5" w:themeColor="accent5"/>
          <w:sz w:val="20"/>
          <w:szCs w:val="18"/>
        </w:rPr>
        <w:t xml:space="preserve"> / </w:t>
      </w:r>
      <w:r w:rsidRPr="00FB0AF1">
        <w:rPr>
          <w:rFonts w:hint="eastAsia"/>
          <w:noProof/>
          <w:color w:val="5B9BD5" w:themeColor="accent5"/>
          <w:sz w:val="20"/>
          <w:szCs w:val="18"/>
        </w:rPr>
        <w:t xml:space="preserve"> </w:t>
      </w:r>
    </w:p>
    <w:p w14:paraId="4D85FF7C" w14:textId="47ED60BC" w:rsidR="00FB0AF1" w:rsidRPr="00FB0AF1" w:rsidRDefault="00FB0AF1" w:rsidP="00096C6A">
      <w:pPr>
        <w:rPr>
          <w:rFonts w:hint="eastAsia"/>
          <w:noProof/>
          <w:color w:val="5B9BD5" w:themeColor="accent5"/>
          <w:sz w:val="22"/>
          <w:szCs w:val="21"/>
        </w:rPr>
      </w:pPr>
      <w:r w:rsidRPr="00FB0AF1">
        <w:rPr>
          <w:noProof/>
          <w:color w:val="5B9BD5" w:themeColor="accent5"/>
          <w:sz w:val="20"/>
          <w:szCs w:val="18"/>
        </w:rPr>
        <w:t xml:space="preserve">activation function( hide1 / hide2 / output_layer) = ( no / </w:t>
      </w:r>
      <w:r w:rsidR="0098250E">
        <w:rPr>
          <w:noProof/>
          <w:color w:val="5B9BD5" w:themeColor="accent5"/>
          <w:sz w:val="20"/>
          <w:szCs w:val="18"/>
        </w:rPr>
        <w:t>sigmoid</w:t>
      </w:r>
      <w:r w:rsidRPr="00FB0AF1">
        <w:rPr>
          <w:noProof/>
          <w:color w:val="5B9BD5" w:themeColor="accent5"/>
          <w:sz w:val="20"/>
          <w:szCs w:val="18"/>
        </w:rPr>
        <w:t xml:space="preserve"> / sigmoid )</w:t>
      </w:r>
    </w:p>
    <w:p w14:paraId="30D53EFE" w14:textId="3DED9AF9" w:rsidR="00221D0F" w:rsidRDefault="007204E0" w:rsidP="00096C6A">
      <w:pPr>
        <w:rPr>
          <w:noProof/>
          <w:color w:val="5B9BD5" w:themeColor="accent5"/>
        </w:rPr>
      </w:pPr>
      <w:r w:rsidRPr="007204E0">
        <w:rPr>
          <w:noProof/>
          <w:color w:val="5B9BD5" w:themeColor="accent5"/>
        </w:rPr>
        <w:drawing>
          <wp:inline distT="0" distB="0" distL="0" distR="0" wp14:anchorId="768B7F19" wp14:editId="02731D35">
            <wp:extent cx="3294743" cy="2743200"/>
            <wp:effectExtent l="0" t="0" r="127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1333" cy="27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B93B" w14:textId="0AD3A8C2" w:rsidR="00096C6A" w:rsidRDefault="007204E0" w:rsidP="00096C6A">
      <w:pPr>
        <w:rPr>
          <w:noProof/>
        </w:rPr>
      </w:pPr>
      <w:r w:rsidRPr="007204E0">
        <w:rPr>
          <w:noProof/>
        </w:rPr>
        <w:drawing>
          <wp:inline distT="0" distB="0" distL="0" distR="0" wp14:anchorId="74FDC02A" wp14:editId="1544C4FA">
            <wp:extent cx="5216055" cy="1961829"/>
            <wp:effectExtent l="0" t="0" r="3810" b="635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1521" cy="19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B78" w14:textId="03275616" w:rsidR="00C53ACE" w:rsidRPr="003B237A" w:rsidRDefault="00096C6A" w:rsidP="00096C6A">
      <w:pPr>
        <w:rPr>
          <w:color w:val="4472C4" w:themeColor="accent1"/>
        </w:rPr>
      </w:pPr>
      <w:r w:rsidRPr="003B237A">
        <w:rPr>
          <w:color w:val="4472C4" w:themeColor="accent1"/>
        </w:rPr>
        <w:t xml:space="preserve">D.  </w:t>
      </w:r>
      <w:r w:rsidR="00C53ACE" w:rsidRPr="003B237A">
        <w:rPr>
          <w:rFonts w:hint="eastAsia"/>
          <w:color w:val="4472C4" w:themeColor="accent1"/>
        </w:rPr>
        <w:t>a</w:t>
      </w:r>
      <w:r w:rsidR="00C53ACE" w:rsidRPr="003B237A">
        <w:rPr>
          <w:color w:val="4472C4" w:themeColor="accent1"/>
        </w:rPr>
        <w:t>nything you want to present</w:t>
      </w:r>
    </w:p>
    <w:p w14:paraId="171E4E68" w14:textId="00B2990B" w:rsidR="007204E0" w:rsidRDefault="007204E0" w:rsidP="00096C6A">
      <w:pPr>
        <w:rPr>
          <w:sz w:val="22"/>
          <w:szCs w:val="21"/>
        </w:rPr>
      </w:pPr>
    </w:p>
    <w:p w14:paraId="1795F060" w14:textId="68FFA331" w:rsidR="003B237A" w:rsidRDefault="003B237A" w:rsidP="00096C6A">
      <w:pPr>
        <w:rPr>
          <w:rFonts w:hint="eastAsia"/>
          <w:sz w:val="22"/>
          <w:szCs w:val="21"/>
        </w:rPr>
      </w:pPr>
      <w:r>
        <w:rPr>
          <w:sz w:val="22"/>
          <w:szCs w:val="21"/>
        </w:rPr>
        <w:t xml:space="preserve">the </w:t>
      </w:r>
      <w:r w:rsidR="007204E0">
        <w:rPr>
          <w:rFonts w:hint="eastAsia"/>
          <w:sz w:val="22"/>
          <w:szCs w:val="21"/>
        </w:rPr>
        <w:t>r</w:t>
      </w:r>
      <w:r w:rsidR="007204E0">
        <w:rPr>
          <w:sz w:val="22"/>
          <w:szCs w:val="21"/>
        </w:rPr>
        <w:t>esult of linear case</w:t>
      </w:r>
    </w:p>
    <w:p w14:paraId="39D36160" w14:textId="3F5F6C60" w:rsidR="003B237A" w:rsidRDefault="003B237A" w:rsidP="00096C6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yperparmeter</w:t>
      </w:r>
      <w:r>
        <w:rPr>
          <w:rFonts w:hint="eastAsia"/>
          <w:sz w:val="22"/>
          <w:szCs w:val="21"/>
        </w:rPr>
        <w:t>不變為前提之下，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oss</w:t>
      </w:r>
      <w:r>
        <w:rPr>
          <w:rFonts w:hint="eastAsia"/>
          <w:sz w:val="22"/>
          <w:szCs w:val="21"/>
        </w:rPr>
        <w:t>降的速度快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>onlinear</w:t>
      </w:r>
      <w:r>
        <w:rPr>
          <w:rFonts w:hint="eastAsia"/>
          <w:sz w:val="22"/>
          <w:szCs w:val="21"/>
        </w:rPr>
        <w:t>很多</w:t>
      </w:r>
    </w:p>
    <w:p w14:paraId="731E35B7" w14:textId="3BE01574" w:rsidR="003B237A" w:rsidRDefault="003B237A" w:rsidP="00096C6A">
      <w:pPr>
        <w:rPr>
          <w:rFonts w:hint="eastAsia"/>
          <w:sz w:val="22"/>
          <w:szCs w:val="21"/>
        </w:rPr>
      </w:pPr>
    </w:p>
    <w:p w14:paraId="55B43108" w14:textId="4ACD6801" w:rsidR="003B237A" w:rsidRPr="003B237A" w:rsidRDefault="003B237A" w:rsidP="00096C6A">
      <w:pPr>
        <w:rPr>
          <w:rFonts w:hint="eastAsia"/>
          <w:noProof/>
          <w:sz w:val="22"/>
          <w:szCs w:val="21"/>
        </w:rPr>
      </w:pPr>
      <w:r w:rsidRPr="003B237A">
        <w:rPr>
          <w:noProof/>
          <w:sz w:val="22"/>
          <w:szCs w:val="21"/>
        </w:rPr>
        <w:drawing>
          <wp:inline distT="0" distB="0" distL="0" distR="0" wp14:anchorId="6810AE00" wp14:editId="76939A56">
            <wp:extent cx="5274310" cy="2049145"/>
            <wp:effectExtent l="0" t="0" r="2540" b="8255"/>
            <wp:docPr id="92" name="圖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CEA6" w14:textId="1C9A2DE5" w:rsidR="00C53ACE" w:rsidRPr="00CF3141" w:rsidRDefault="00C53ACE" w:rsidP="00C53ACE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CF3141">
        <w:rPr>
          <w:rFonts w:hint="eastAsia"/>
          <w:b/>
          <w:bCs/>
          <w:sz w:val="28"/>
          <w:szCs w:val="28"/>
        </w:rPr>
        <w:lastRenderedPageBreak/>
        <w:t>D</w:t>
      </w:r>
      <w:r w:rsidRPr="00CF3141">
        <w:rPr>
          <w:b/>
          <w:bCs/>
          <w:sz w:val="28"/>
          <w:szCs w:val="28"/>
        </w:rPr>
        <w:t>iscussion</w:t>
      </w:r>
    </w:p>
    <w:p w14:paraId="528EE9FB" w14:textId="7F56FAAD" w:rsidR="00C53ACE" w:rsidRPr="003B237A" w:rsidRDefault="003B237A" w:rsidP="003B237A">
      <w:pPr>
        <w:rPr>
          <w:color w:val="4472C4" w:themeColor="accent1"/>
          <w:szCs w:val="24"/>
        </w:rPr>
      </w:pPr>
      <w:r>
        <w:rPr>
          <w:rFonts w:hint="eastAsia"/>
          <w:color w:val="4472C4" w:themeColor="accent1"/>
          <w:szCs w:val="24"/>
        </w:rPr>
        <w:t xml:space="preserve">A.  </w:t>
      </w:r>
      <w:r w:rsidR="00C53ACE" w:rsidRPr="003B237A">
        <w:rPr>
          <w:rFonts w:hint="eastAsia"/>
          <w:color w:val="4472C4" w:themeColor="accent1"/>
          <w:szCs w:val="24"/>
        </w:rPr>
        <w:t>T</w:t>
      </w:r>
      <w:r w:rsidR="00C53ACE" w:rsidRPr="003B237A">
        <w:rPr>
          <w:color w:val="4472C4" w:themeColor="accent1"/>
          <w:szCs w:val="24"/>
        </w:rPr>
        <w:t>ry different learning rates</w:t>
      </w:r>
    </w:p>
    <w:p w14:paraId="48081B3A" w14:textId="77777777" w:rsidR="009F6B5B" w:rsidRDefault="0054656B" w:rsidP="0054656B">
      <w:pPr>
        <w:rPr>
          <w:sz w:val="20"/>
          <w:szCs w:val="20"/>
        </w:rPr>
      </w:pPr>
      <w:r w:rsidRPr="00703307">
        <w:rPr>
          <w:sz w:val="20"/>
          <w:szCs w:val="20"/>
        </w:rPr>
        <w:t xml:space="preserve">hyperparameter : </w:t>
      </w:r>
    </w:p>
    <w:p w14:paraId="6EDCFFBB" w14:textId="171EDDA0" w:rsidR="0054656B" w:rsidRPr="00703307" w:rsidRDefault="0054656B" w:rsidP="0054656B">
      <w:pPr>
        <w:rPr>
          <w:sz w:val="20"/>
          <w:szCs w:val="20"/>
        </w:rPr>
      </w:pPr>
      <w:r w:rsidRPr="00703307">
        <w:rPr>
          <w:rFonts w:hint="eastAsia"/>
          <w:sz w:val="20"/>
          <w:szCs w:val="20"/>
        </w:rPr>
        <w:t>e</w:t>
      </w:r>
      <w:r w:rsidRPr="00703307">
        <w:rPr>
          <w:sz w:val="20"/>
          <w:szCs w:val="20"/>
        </w:rPr>
        <w:t xml:space="preserve">poch </w:t>
      </w:r>
      <w:r w:rsidR="009F6B5B">
        <w:rPr>
          <w:sz w:val="20"/>
          <w:szCs w:val="20"/>
        </w:rPr>
        <w:t>1000</w:t>
      </w:r>
      <w:r w:rsidRPr="00703307">
        <w:rPr>
          <w:sz w:val="20"/>
          <w:szCs w:val="20"/>
        </w:rPr>
        <w:t xml:space="preserve"> ,</w:t>
      </w:r>
      <w:r w:rsidR="00CF3141">
        <w:rPr>
          <w:sz w:val="20"/>
          <w:szCs w:val="20"/>
        </w:rPr>
        <w:t xml:space="preserve"> </w:t>
      </w:r>
      <w:r w:rsidRPr="00703307">
        <w:rPr>
          <w:sz w:val="20"/>
          <w:szCs w:val="20"/>
        </w:rPr>
        <w:t>hide_layer(</w:t>
      </w:r>
      <w:r w:rsidR="009F6B5B">
        <w:rPr>
          <w:sz w:val="20"/>
          <w:szCs w:val="20"/>
        </w:rPr>
        <w:t xml:space="preserve">8,8 </w:t>
      </w:r>
      <w:r w:rsidRPr="00703307">
        <w:rPr>
          <w:sz w:val="20"/>
          <w:szCs w:val="20"/>
        </w:rPr>
        <w:t>)</w:t>
      </w:r>
      <w:r w:rsidRPr="00703307">
        <w:rPr>
          <w:rFonts w:hint="eastAsia"/>
          <w:sz w:val="20"/>
          <w:szCs w:val="20"/>
        </w:rPr>
        <w:t>,</w:t>
      </w:r>
      <w:r w:rsidR="00CF3141">
        <w:rPr>
          <w:sz w:val="20"/>
          <w:szCs w:val="20"/>
        </w:rPr>
        <w:t xml:space="preserve"> cross entropy</w:t>
      </w:r>
      <w:r w:rsidR="009F6B5B">
        <w:rPr>
          <w:sz w:val="20"/>
          <w:szCs w:val="20"/>
        </w:rPr>
        <w:t xml:space="preserve"> , activation funt : </w:t>
      </w:r>
      <w:r w:rsidR="00FB0AF1">
        <w:rPr>
          <w:rFonts w:hint="eastAsia"/>
          <w:sz w:val="20"/>
          <w:szCs w:val="20"/>
        </w:rPr>
        <w:t>(h</w:t>
      </w:r>
      <w:r w:rsidR="00FB0AF1">
        <w:rPr>
          <w:sz w:val="20"/>
          <w:szCs w:val="20"/>
        </w:rPr>
        <w:t>ide1 :</w:t>
      </w:r>
      <w:r w:rsidR="009F6B5B">
        <w:rPr>
          <w:sz w:val="20"/>
          <w:szCs w:val="20"/>
        </w:rPr>
        <w:t xml:space="preserve"> no ,</w:t>
      </w:r>
      <w:r w:rsidR="00FB0AF1">
        <w:rPr>
          <w:sz w:val="20"/>
          <w:szCs w:val="20"/>
        </w:rPr>
        <w:t>hide</w:t>
      </w:r>
      <w:r w:rsidR="009F6B5B">
        <w:rPr>
          <w:sz w:val="20"/>
          <w:szCs w:val="20"/>
        </w:rPr>
        <w:t xml:space="preserve">2 </w:t>
      </w:r>
      <w:r w:rsidR="00FB0AF1">
        <w:rPr>
          <w:sz w:val="20"/>
          <w:szCs w:val="20"/>
        </w:rPr>
        <w:t>:</w:t>
      </w:r>
      <w:r w:rsidR="009F6B5B">
        <w:rPr>
          <w:sz w:val="20"/>
          <w:szCs w:val="20"/>
        </w:rPr>
        <w:t xml:space="preserve"> relu, hide3 : sigmoid</w:t>
      </w:r>
      <w:r w:rsidR="00FB0AF1">
        <w:rPr>
          <w:rFonts w:hint="eastAsia"/>
          <w:sz w:val="20"/>
          <w:szCs w:val="20"/>
        </w:rPr>
        <w:t>)</w:t>
      </w:r>
    </w:p>
    <w:tbl>
      <w:tblPr>
        <w:tblStyle w:val="a4"/>
        <w:tblW w:w="10349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5291"/>
      </w:tblGrid>
      <w:tr w:rsidR="009F6B5B" w14:paraId="1E49D36E" w14:textId="77777777" w:rsidTr="002324BC">
        <w:tc>
          <w:tcPr>
            <w:tcW w:w="5058" w:type="dxa"/>
          </w:tcPr>
          <w:p w14:paraId="78BB6D56" w14:textId="30BC3498" w:rsidR="00703307" w:rsidRPr="005C2D26" w:rsidRDefault="00703307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sz w:val="18"/>
                <w:szCs w:val="18"/>
                <w:u w:val="single"/>
              </w:rPr>
              <w:t xml:space="preserve">lr = </w:t>
            </w:r>
            <w:r w:rsidRPr="005C2D26">
              <w:rPr>
                <w:rFonts w:hint="eastAsia"/>
                <w:sz w:val="18"/>
                <w:szCs w:val="18"/>
                <w:u w:val="single"/>
              </w:rPr>
              <w:t>5</w:t>
            </w:r>
          </w:p>
          <w:p w14:paraId="1A2C2C24" w14:textId="43394D35" w:rsidR="00703307" w:rsidRDefault="009F6B5B" w:rsidP="0054656B">
            <w:r w:rsidRPr="009F6B5B">
              <w:rPr>
                <w:noProof/>
              </w:rPr>
              <w:drawing>
                <wp:inline distT="0" distB="0" distL="0" distR="0" wp14:anchorId="0853D0D6" wp14:editId="31912C0A">
                  <wp:extent cx="3039993" cy="1747648"/>
                  <wp:effectExtent l="0" t="0" r="8255" b="508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328" cy="175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14:paraId="7C8306A6" w14:textId="258EA21C" w:rsidR="00703307" w:rsidRPr="005C2D26" w:rsidRDefault="00CF3141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sz w:val="18"/>
                <w:szCs w:val="18"/>
                <w:u w:val="single"/>
              </w:rPr>
              <w:t xml:space="preserve">lr = </w:t>
            </w:r>
            <w:r w:rsidR="00703307" w:rsidRPr="005C2D26">
              <w:rPr>
                <w:rFonts w:hint="eastAsia"/>
                <w:sz w:val="18"/>
                <w:szCs w:val="18"/>
                <w:u w:val="single"/>
              </w:rPr>
              <w:t>1</w:t>
            </w:r>
          </w:p>
          <w:p w14:paraId="2BA61A40" w14:textId="159120E5" w:rsidR="00703307" w:rsidRDefault="009F6B5B" w:rsidP="0054656B">
            <w:r w:rsidRPr="009F6B5B">
              <w:rPr>
                <w:noProof/>
              </w:rPr>
              <w:drawing>
                <wp:inline distT="0" distB="0" distL="0" distR="0" wp14:anchorId="7BA7AD0E" wp14:editId="16D71ED5">
                  <wp:extent cx="3031244" cy="1766705"/>
                  <wp:effectExtent l="0" t="0" r="0" b="508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57" cy="18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5B" w14:paraId="35B028AC" w14:textId="77777777" w:rsidTr="002324BC">
        <w:tc>
          <w:tcPr>
            <w:tcW w:w="5058" w:type="dxa"/>
          </w:tcPr>
          <w:p w14:paraId="051256FA" w14:textId="1EEE878D" w:rsidR="00703307" w:rsidRPr="005C2D26" w:rsidRDefault="00703307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.5</w:t>
            </w:r>
          </w:p>
          <w:p w14:paraId="1140F60F" w14:textId="29FFA787" w:rsidR="00CF3141" w:rsidRPr="00CF3141" w:rsidRDefault="009F6B5B" w:rsidP="00CF3141">
            <w:pPr>
              <w:rPr>
                <w:sz w:val="18"/>
                <w:szCs w:val="18"/>
              </w:rPr>
            </w:pPr>
            <w:r w:rsidRPr="009F6B5B">
              <w:rPr>
                <w:noProof/>
              </w:rPr>
              <w:drawing>
                <wp:inline distT="0" distB="0" distL="0" distR="0" wp14:anchorId="4FCAC0A1" wp14:editId="55936CC1">
                  <wp:extent cx="3055896" cy="1737659"/>
                  <wp:effectExtent l="0" t="0" r="0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25" cy="174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14:paraId="7E30F6A8" w14:textId="2C87AFFC" w:rsidR="00703307" w:rsidRPr="005C2D26" w:rsidRDefault="00703307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.1</w:t>
            </w:r>
          </w:p>
          <w:p w14:paraId="042C61CA" w14:textId="635452EF" w:rsidR="00703307" w:rsidRDefault="009F6B5B" w:rsidP="0054656B">
            <w:r w:rsidRPr="009F6B5B">
              <w:rPr>
                <w:noProof/>
              </w:rPr>
              <w:drawing>
                <wp:inline distT="0" distB="0" distL="0" distR="0" wp14:anchorId="34FE757D" wp14:editId="1381015C">
                  <wp:extent cx="3032043" cy="1777757"/>
                  <wp:effectExtent l="0" t="0" r="0" b="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580" cy="179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5B" w14:paraId="7C8F0535" w14:textId="77777777" w:rsidTr="002324BC">
        <w:tc>
          <w:tcPr>
            <w:tcW w:w="5058" w:type="dxa"/>
          </w:tcPr>
          <w:p w14:paraId="331585E6" w14:textId="12669E6C" w:rsidR="00703307" w:rsidRPr="005C2D26" w:rsidRDefault="00CF3141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.05</w:t>
            </w:r>
          </w:p>
          <w:p w14:paraId="4215215B" w14:textId="4F932A16" w:rsidR="00CF3141" w:rsidRDefault="009F6B5B" w:rsidP="0054656B">
            <w:r w:rsidRPr="009F6B5B">
              <w:rPr>
                <w:noProof/>
              </w:rPr>
              <w:drawing>
                <wp:inline distT="0" distB="0" distL="0" distR="0" wp14:anchorId="5BC260F0" wp14:editId="4902F0CE">
                  <wp:extent cx="3037398" cy="1778337"/>
                  <wp:effectExtent l="0" t="0" r="0" b="0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005" cy="17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1" w:type="dxa"/>
          </w:tcPr>
          <w:p w14:paraId="218B4CB4" w14:textId="641A57B5" w:rsidR="00703307" w:rsidRPr="005C2D26" w:rsidRDefault="00CF3141" w:rsidP="005C2D26">
            <w:pPr>
              <w:pStyle w:val="a3"/>
              <w:numPr>
                <w:ilvl w:val="0"/>
                <w:numId w:val="8"/>
              </w:numPr>
              <w:ind w:leftChars="0"/>
              <w:rPr>
                <w:sz w:val="18"/>
                <w:szCs w:val="18"/>
                <w:u w:val="single"/>
              </w:rPr>
            </w:pPr>
            <w:r w:rsidRPr="005C2D26">
              <w:rPr>
                <w:rFonts w:hint="eastAsia"/>
                <w:sz w:val="18"/>
                <w:szCs w:val="18"/>
                <w:u w:val="single"/>
              </w:rPr>
              <w:t>0</w:t>
            </w:r>
            <w:r w:rsidRPr="005C2D26">
              <w:rPr>
                <w:sz w:val="18"/>
                <w:szCs w:val="18"/>
                <w:u w:val="single"/>
              </w:rPr>
              <w:t>.01</w:t>
            </w:r>
          </w:p>
          <w:p w14:paraId="3FAD75DA" w14:textId="15CB385D" w:rsidR="007B53E3" w:rsidRDefault="009F6B5B" w:rsidP="0054656B">
            <w:r w:rsidRPr="009F6B5B">
              <w:rPr>
                <w:noProof/>
              </w:rPr>
              <w:drawing>
                <wp:inline distT="0" distB="0" distL="0" distR="0" wp14:anchorId="303E10FE" wp14:editId="1E579400">
                  <wp:extent cx="3020202" cy="1796995"/>
                  <wp:effectExtent l="0" t="0" r="0" b="0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50" cy="1815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9EBD1" w14:textId="77777777" w:rsidR="00C0252E" w:rsidRDefault="007B53E3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  <w:r w:rsidRPr="007B53E3">
        <w:rPr>
          <w:rFonts w:ascii="標楷體" w:eastAsia="標楷體" w:hAnsi="標楷體" w:hint="eastAsia"/>
          <w:sz w:val="21"/>
          <w:szCs w:val="21"/>
        </w:rPr>
        <w:t xml:space="preserve">總結 : </w:t>
      </w:r>
    </w:p>
    <w:p w14:paraId="18D36BD2" w14:textId="5D6A1F33" w:rsidR="00C0252E" w:rsidRDefault="007B53E3" w:rsidP="00C0252E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  <w:r w:rsidRPr="005161C7">
        <w:rPr>
          <w:rFonts w:eastAsia="標楷體" w:cstheme="minorHAnsi"/>
          <w:sz w:val="21"/>
          <w:szCs w:val="21"/>
        </w:rPr>
        <w:t>l</w:t>
      </w:r>
      <w:r w:rsidR="00C0252E">
        <w:rPr>
          <w:rFonts w:eastAsia="標楷體" w:cstheme="minorHAnsi"/>
          <w:sz w:val="21"/>
          <w:szCs w:val="21"/>
        </w:rPr>
        <w:t>earn</w:t>
      </w:r>
      <w:r w:rsidR="005C2D26">
        <w:rPr>
          <w:rFonts w:eastAsia="標楷體" w:cstheme="minorHAnsi" w:hint="eastAsia"/>
          <w:sz w:val="21"/>
          <w:szCs w:val="21"/>
        </w:rPr>
        <w:t>i</w:t>
      </w:r>
      <w:r w:rsidR="005C2D26">
        <w:rPr>
          <w:rFonts w:eastAsia="標楷體" w:cstheme="minorHAnsi"/>
          <w:sz w:val="21"/>
          <w:szCs w:val="21"/>
        </w:rPr>
        <w:t>ng</w:t>
      </w:r>
      <w:r w:rsidR="00C0252E">
        <w:rPr>
          <w:rFonts w:eastAsia="標楷體" w:cstheme="minorHAnsi"/>
          <w:sz w:val="21"/>
          <w:szCs w:val="21"/>
        </w:rPr>
        <w:t>_</w:t>
      </w:r>
      <w:r w:rsidRPr="005161C7">
        <w:rPr>
          <w:rFonts w:eastAsia="標楷體" w:cstheme="minorHAnsi"/>
          <w:sz w:val="21"/>
          <w:szCs w:val="21"/>
        </w:rPr>
        <w:t>r</w:t>
      </w:r>
      <w:r w:rsidR="00C0252E">
        <w:rPr>
          <w:rFonts w:eastAsia="標楷體" w:cstheme="minorHAnsi"/>
          <w:sz w:val="21"/>
          <w:szCs w:val="21"/>
        </w:rPr>
        <w:t xml:space="preserve">ate </w:t>
      </w:r>
      <w:r w:rsidRPr="007B53E3">
        <w:rPr>
          <w:rFonts w:ascii="標楷體" w:eastAsia="標楷體" w:hAnsi="標楷體" w:hint="eastAsia"/>
          <w:sz w:val="21"/>
          <w:szCs w:val="21"/>
        </w:rPr>
        <w:t>過小 &gt;</w:t>
      </w:r>
      <w:r w:rsidRPr="007B53E3">
        <w:rPr>
          <w:rFonts w:ascii="標楷體" w:eastAsia="標楷體" w:hAnsi="標楷體"/>
          <w:sz w:val="21"/>
          <w:szCs w:val="21"/>
        </w:rPr>
        <w:t xml:space="preserve"> </w:t>
      </w:r>
      <w:r w:rsidRPr="007B53E3">
        <w:rPr>
          <w:rFonts w:ascii="標楷體" w:eastAsia="標楷體" w:hAnsi="標楷體" w:hint="eastAsia"/>
          <w:sz w:val="21"/>
          <w:szCs w:val="21"/>
        </w:rPr>
        <w:t>要</w:t>
      </w:r>
      <w:r w:rsidRPr="005161C7">
        <w:rPr>
          <w:rFonts w:eastAsia="標楷體" w:cstheme="minorHAnsi"/>
          <w:sz w:val="21"/>
          <w:szCs w:val="21"/>
        </w:rPr>
        <w:t>train</w:t>
      </w:r>
      <w:r w:rsidR="00C0252E">
        <w:rPr>
          <w:rFonts w:ascii="標楷體" w:eastAsia="標楷體" w:hAnsi="標楷體" w:hint="eastAsia"/>
          <w:sz w:val="21"/>
          <w:szCs w:val="21"/>
        </w:rPr>
        <w:t>較</w:t>
      </w:r>
      <w:r w:rsidRPr="007B53E3">
        <w:rPr>
          <w:rFonts w:ascii="標楷體" w:eastAsia="標楷體" w:hAnsi="標楷體" w:hint="eastAsia"/>
          <w:sz w:val="21"/>
          <w:szCs w:val="21"/>
        </w:rPr>
        <w:t xml:space="preserve">久 </w:t>
      </w:r>
      <w:r w:rsidRPr="007B53E3">
        <w:rPr>
          <w:rFonts w:ascii="標楷體" w:eastAsia="標楷體" w:hAnsi="標楷體"/>
          <w:sz w:val="21"/>
          <w:szCs w:val="21"/>
        </w:rPr>
        <w:t xml:space="preserve">, </w:t>
      </w:r>
      <w:r w:rsidR="00C0252E">
        <w:rPr>
          <w:rFonts w:ascii="標楷體" w:eastAsia="標楷體" w:hAnsi="標楷體" w:hint="eastAsia"/>
          <w:sz w:val="21"/>
          <w:szCs w:val="21"/>
        </w:rPr>
        <w:t>右下l</w:t>
      </w:r>
      <w:r w:rsidR="00C0252E">
        <w:rPr>
          <w:rFonts w:ascii="標楷體" w:eastAsia="標楷體" w:hAnsi="標楷體"/>
          <w:sz w:val="21"/>
          <w:szCs w:val="21"/>
        </w:rPr>
        <w:t>r=0.01</w:t>
      </w:r>
      <w:r w:rsidR="00C0252E">
        <w:rPr>
          <w:rFonts w:ascii="標楷體" w:eastAsia="標楷體" w:hAnsi="標楷體" w:hint="eastAsia"/>
          <w:sz w:val="21"/>
          <w:szCs w:val="21"/>
        </w:rPr>
        <w:t>要等到800+才開始降loss</w:t>
      </w:r>
    </w:p>
    <w:p w14:paraId="581938C0" w14:textId="39BAB1D5" w:rsidR="007B53E3" w:rsidRDefault="007B53E3" w:rsidP="00C0252E">
      <w:pPr>
        <w:pStyle w:val="a3"/>
        <w:ind w:leftChars="0" w:firstLine="480"/>
        <w:rPr>
          <w:rFonts w:ascii="標楷體" w:eastAsia="標楷體" w:hAnsi="標楷體"/>
          <w:sz w:val="21"/>
          <w:szCs w:val="21"/>
        </w:rPr>
      </w:pPr>
      <w:r w:rsidRPr="005161C7">
        <w:rPr>
          <w:rFonts w:eastAsia="標楷體" w:cstheme="minorHAnsi"/>
          <w:sz w:val="21"/>
          <w:szCs w:val="21"/>
        </w:rPr>
        <w:t>l</w:t>
      </w:r>
      <w:r w:rsidR="00C0252E">
        <w:rPr>
          <w:rFonts w:eastAsia="標楷體" w:cstheme="minorHAnsi"/>
          <w:sz w:val="21"/>
          <w:szCs w:val="21"/>
        </w:rPr>
        <w:t>ea</w:t>
      </w:r>
      <w:r w:rsidRPr="005161C7">
        <w:rPr>
          <w:rFonts w:eastAsia="標楷體" w:cstheme="minorHAnsi"/>
          <w:sz w:val="21"/>
          <w:szCs w:val="21"/>
        </w:rPr>
        <w:t>r</w:t>
      </w:r>
      <w:r w:rsidR="00C0252E">
        <w:rPr>
          <w:rFonts w:eastAsia="標楷體" w:cstheme="minorHAnsi"/>
          <w:sz w:val="21"/>
          <w:szCs w:val="21"/>
        </w:rPr>
        <w:t>n</w:t>
      </w:r>
      <w:r w:rsidR="005C2D26">
        <w:rPr>
          <w:rFonts w:eastAsia="標楷體" w:cstheme="minorHAnsi"/>
          <w:sz w:val="21"/>
          <w:szCs w:val="21"/>
        </w:rPr>
        <w:t>ing</w:t>
      </w:r>
      <w:r w:rsidR="00C0252E">
        <w:rPr>
          <w:rFonts w:eastAsia="標楷體" w:cstheme="minorHAnsi"/>
          <w:sz w:val="21"/>
          <w:szCs w:val="21"/>
        </w:rPr>
        <w:t>_rate</w:t>
      </w:r>
      <w:r w:rsidRPr="007B53E3">
        <w:rPr>
          <w:rFonts w:ascii="標楷體" w:eastAsia="標楷體" w:hAnsi="標楷體"/>
          <w:sz w:val="21"/>
          <w:szCs w:val="21"/>
        </w:rPr>
        <w:t xml:space="preserve"> </w:t>
      </w:r>
      <w:r w:rsidRPr="007B53E3">
        <w:rPr>
          <w:rFonts w:ascii="標楷體" w:eastAsia="標楷體" w:hAnsi="標楷體" w:hint="eastAsia"/>
          <w:sz w:val="21"/>
          <w:szCs w:val="21"/>
        </w:rPr>
        <w:t>過大 &gt; 找不到</w:t>
      </w:r>
      <w:r w:rsidRPr="005161C7">
        <w:rPr>
          <w:rFonts w:eastAsia="標楷體" w:cstheme="minorHAnsi"/>
          <w:sz w:val="21"/>
          <w:szCs w:val="21"/>
        </w:rPr>
        <w:t>optimal</w:t>
      </w:r>
      <w:r w:rsidRPr="007B53E3">
        <w:rPr>
          <w:rFonts w:ascii="標楷體" w:eastAsia="標楷體" w:hAnsi="標楷體" w:hint="eastAsia"/>
          <w:sz w:val="21"/>
          <w:szCs w:val="21"/>
        </w:rPr>
        <w:t>的地方</w:t>
      </w:r>
    </w:p>
    <w:p w14:paraId="3778FEDA" w14:textId="37D5BDFF" w:rsidR="00B62648" w:rsidRDefault="00B62648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1DE6C072" w14:textId="109F38DB" w:rsidR="00B62648" w:rsidRDefault="00B62648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4754E13B" w14:textId="1E516CB4" w:rsidR="00C0252E" w:rsidRDefault="00C0252E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</w:p>
    <w:p w14:paraId="34C3E7D2" w14:textId="77777777" w:rsidR="00C0252E" w:rsidRPr="007B53E3" w:rsidRDefault="00C0252E" w:rsidP="007B53E3">
      <w:pPr>
        <w:pStyle w:val="a3"/>
        <w:ind w:leftChars="0" w:left="360"/>
        <w:rPr>
          <w:rFonts w:ascii="標楷體" w:eastAsia="標楷體" w:hAnsi="標楷體" w:hint="eastAsia"/>
          <w:sz w:val="21"/>
          <w:szCs w:val="21"/>
        </w:rPr>
      </w:pPr>
    </w:p>
    <w:p w14:paraId="6C5379E0" w14:textId="4E0605CC" w:rsidR="00C53ACE" w:rsidRPr="003B237A" w:rsidRDefault="00C53ACE" w:rsidP="00CF3141">
      <w:pPr>
        <w:pStyle w:val="a3"/>
        <w:numPr>
          <w:ilvl w:val="0"/>
          <w:numId w:val="5"/>
        </w:numPr>
        <w:ind w:leftChars="0"/>
        <w:rPr>
          <w:color w:val="4472C4" w:themeColor="accent1"/>
        </w:rPr>
      </w:pPr>
      <w:r w:rsidRPr="003B237A">
        <w:rPr>
          <w:rFonts w:hint="eastAsia"/>
          <w:color w:val="4472C4" w:themeColor="accent1"/>
        </w:rPr>
        <w:lastRenderedPageBreak/>
        <w:t>T</w:t>
      </w:r>
      <w:r w:rsidRPr="003B237A">
        <w:rPr>
          <w:color w:val="4472C4" w:themeColor="accent1"/>
        </w:rPr>
        <w:t>ry different numbers of hidden units</w:t>
      </w:r>
    </w:p>
    <w:p w14:paraId="77315DC3" w14:textId="742C28A9" w:rsidR="00CF3141" w:rsidRDefault="00CF3141" w:rsidP="00CF3141">
      <w:pPr>
        <w:rPr>
          <w:sz w:val="20"/>
          <w:szCs w:val="20"/>
        </w:rPr>
      </w:pPr>
      <w:r w:rsidRPr="00CF3141">
        <w:rPr>
          <w:sz w:val="20"/>
          <w:szCs w:val="20"/>
        </w:rPr>
        <w:t xml:space="preserve">hyperparameter : </w:t>
      </w:r>
      <w:r w:rsidRPr="00CF3141">
        <w:rPr>
          <w:rFonts w:hint="eastAsia"/>
          <w:sz w:val="20"/>
          <w:szCs w:val="20"/>
        </w:rPr>
        <w:t>e</w:t>
      </w:r>
      <w:r w:rsidRPr="00CF3141">
        <w:rPr>
          <w:sz w:val="20"/>
          <w:szCs w:val="20"/>
        </w:rPr>
        <w:t xml:space="preserve">poch </w:t>
      </w:r>
      <w:r w:rsidR="00E6111A">
        <w:rPr>
          <w:rFonts w:hint="eastAsia"/>
          <w:sz w:val="20"/>
          <w:szCs w:val="20"/>
        </w:rPr>
        <w:t>3000</w:t>
      </w:r>
      <w:r w:rsidRPr="00CF3141">
        <w:rPr>
          <w:sz w:val="20"/>
          <w:szCs w:val="20"/>
        </w:rPr>
        <w:t xml:space="preserve">, </w:t>
      </w:r>
      <w:r>
        <w:rPr>
          <w:sz w:val="20"/>
          <w:szCs w:val="20"/>
        </w:rPr>
        <w:t>learning_rate 0.</w:t>
      </w:r>
      <w:r w:rsidR="00C0252E">
        <w:rPr>
          <w:rFonts w:hint="eastAsia"/>
          <w:sz w:val="20"/>
          <w:szCs w:val="20"/>
        </w:rPr>
        <w:t>05</w:t>
      </w:r>
      <w:r w:rsidRPr="00CF3141">
        <w:rPr>
          <w:rFonts w:hint="eastAsia"/>
          <w:sz w:val="20"/>
          <w:szCs w:val="20"/>
        </w:rPr>
        <w:t>,</w:t>
      </w:r>
      <w:r w:rsidRPr="00CF3141">
        <w:rPr>
          <w:sz w:val="20"/>
          <w:szCs w:val="20"/>
        </w:rPr>
        <w:t xml:space="preserve"> cross entropy</w:t>
      </w:r>
      <w:r w:rsidR="00E6111A">
        <w:rPr>
          <w:rFonts w:hint="eastAsia"/>
          <w:sz w:val="20"/>
          <w:szCs w:val="20"/>
        </w:rPr>
        <w:t xml:space="preserve"> </w:t>
      </w:r>
    </w:p>
    <w:p w14:paraId="4F6A5BC7" w14:textId="77777777" w:rsidR="00E6111A" w:rsidRPr="00703307" w:rsidRDefault="00E6111A" w:rsidP="00E6111A">
      <w:pPr>
        <w:ind w:left="960" w:firstLine="480"/>
        <w:rPr>
          <w:sz w:val="20"/>
          <w:szCs w:val="20"/>
        </w:rPr>
      </w:pPr>
      <w:r>
        <w:rPr>
          <w:sz w:val="20"/>
          <w:szCs w:val="20"/>
        </w:rPr>
        <w:t xml:space="preserve">activation funt : </w:t>
      </w:r>
      <w:r>
        <w:rPr>
          <w:rFonts w:hint="eastAsia"/>
          <w:sz w:val="20"/>
          <w:szCs w:val="20"/>
        </w:rPr>
        <w:t>(h</w:t>
      </w:r>
      <w:r>
        <w:rPr>
          <w:sz w:val="20"/>
          <w:szCs w:val="20"/>
        </w:rPr>
        <w:t>ide1 : no ,hide2 : relu, hide3 : sigmoid</w:t>
      </w:r>
      <w:r>
        <w:rPr>
          <w:rFonts w:hint="eastAsia"/>
          <w:sz w:val="20"/>
          <w:szCs w:val="20"/>
        </w:rPr>
        <w:t>)</w:t>
      </w:r>
    </w:p>
    <w:p w14:paraId="5D20D3CE" w14:textId="77777777" w:rsidR="00E6111A" w:rsidRPr="00E6111A" w:rsidRDefault="00E6111A" w:rsidP="00CF3141">
      <w:pPr>
        <w:rPr>
          <w:sz w:val="20"/>
          <w:szCs w:val="20"/>
        </w:rPr>
      </w:pPr>
    </w:p>
    <w:tbl>
      <w:tblPr>
        <w:tblStyle w:val="a4"/>
        <w:tblW w:w="10490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18"/>
        <w:gridCol w:w="5272"/>
      </w:tblGrid>
      <w:tr w:rsidR="00C0252E" w14:paraId="5069425B" w14:textId="77777777" w:rsidTr="00513103">
        <w:tc>
          <w:tcPr>
            <w:tcW w:w="5218" w:type="dxa"/>
          </w:tcPr>
          <w:p w14:paraId="2418C9B5" w14:textId="2EDDFC8B" w:rsidR="00CF3141" w:rsidRPr="00513103" w:rsidRDefault="00CF3141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sz w:val="18"/>
                <w:szCs w:val="18"/>
                <w:u w:val="single"/>
              </w:rPr>
              <w:t>hidden_unit = (2,2)</w:t>
            </w:r>
          </w:p>
          <w:p w14:paraId="65FEEC02" w14:textId="43DB7D28" w:rsidR="00CF3141" w:rsidRDefault="00C0252E" w:rsidP="006E0AD0">
            <w:r w:rsidRPr="00C0252E">
              <w:rPr>
                <w:noProof/>
              </w:rPr>
              <w:drawing>
                <wp:inline distT="0" distB="0" distL="0" distR="0" wp14:anchorId="565D3694" wp14:editId="12EAF7C7">
                  <wp:extent cx="3045349" cy="1777126"/>
                  <wp:effectExtent l="0" t="0" r="3175" b="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910" cy="1812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</w:tcPr>
          <w:p w14:paraId="54D7DA4B" w14:textId="34E590AA" w:rsidR="00CF3141" w:rsidRPr="00513103" w:rsidRDefault="00CF3141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sz w:val="18"/>
                <w:szCs w:val="18"/>
                <w:u w:val="single"/>
              </w:rPr>
              <w:t>hidden_unit = (4,4)</w:t>
            </w:r>
          </w:p>
          <w:p w14:paraId="44321555" w14:textId="1C2124DA" w:rsidR="00CF3141" w:rsidRDefault="00C0252E" w:rsidP="006E0AD0">
            <w:r w:rsidRPr="00C0252E">
              <w:rPr>
                <w:noProof/>
              </w:rPr>
              <w:drawing>
                <wp:inline distT="0" distB="0" distL="0" distR="0" wp14:anchorId="3E8F9297" wp14:editId="224B3785">
                  <wp:extent cx="3143094" cy="1823948"/>
                  <wp:effectExtent l="0" t="0" r="635" b="5080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419" cy="18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52E" w14:paraId="41C210E6" w14:textId="77777777" w:rsidTr="00513103">
        <w:tc>
          <w:tcPr>
            <w:tcW w:w="5218" w:type="dxa"/>
          </w:tcPr>
          <w:p w14:paraId="71238D26" w14:textId="15B09DAF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rFonts w:hint="eastAsia"/>
                <w:sz w:val="18"/>
                <w:szCs w:val="18"/>
                <w:u w:val="single"/>
              </w:rPr>
              <w:t>(</w:t>
            </w:r>
            <w:r w:rsidRPr="00513103">
              <w:rPr>
                <w:sz w:val="18"/>
                <w:szCs w:val="18"/>
                <w:u w:val="single"/>
              </w:rPr>
              <w:t>8,8)</w:t>
            </w:r>
          </w:p>
          <w:p w14:paraId="7BEAE0D0" w14:textId="68DFC234" w:rsidR="00CF3141" w:rsidRPr="00CF3141" w:rsidRDefault="00C0252E" w:rsidP="006E0AD0">
            <w:pPr>
              <w:rPr>
                <w:sz w:val="18"/>
                <w:szCs w:val="18"/>
              </w:rPr>
            </w:pPr>
            <w:r w:rsidRPr="00C0252E">
              <w:rPr>
                <w:noProof/>
              </w:rPr>
              <w:drawing>
                <wp:inline distT="0" distB="0" distL="0" distR="0" wp14:anchorId="6B2A435E" wp14:editId="6DCAFEC2">
                  <wp:extent cx="3055896" cy="1779601"/>
                  <wp:effectExtent l="0" t="0" r="0" b="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995" cy="179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</w:tcPr>
          <w:p w14:paraId="7CBF8F0F" w14:textId="540BEF81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rFonts w:hint="eastAsia"/>
                <w:sz w:val="18"/>
                <w:szCs w:val="18"/>
                <w:u w:val="single"/>
              </w:rPr>
              <w:t>(</w:t>
            </w:r>
            <w:r w:rsidR="00C0252E" w:rsidRPr="00513103">
              <w:rPr>
                <w:rFonts w:hint="eastAsia"/>
                <w:sz w:val="18"/>
                <w:szCs w:val="18"/>
                <w:u w:val="single"/>
              </w:rPr>
              <w:t>32</w:t>
            </w:r>
            <w:r w:rsidRPr="00513103">
              <w:rPr>
                <w:sz w:val="18"/>
                <w:szCs w:val="18"/>
                <w:u w:val="single"/>
              </w:rPr>
              <w:t>,</w:t>
            </w:r>
            <w:r w:rsidR="00C0252E" w:rsidRPr="00513103">
              <w:rPr>
                <w:rFonts w:hint="eastAsia"/>
                <w:sz w:val="18"/>
                <w:szCs w:val="18"/>
                <w:u w:val="single"/>
              </w:rPr>
              <w:t>32</w:t>
            </w:r>
            <w:r w:rsidRPr="00513103">
              <w:rPr>
                <w:sz w:val="18"/>
                <w:szCs w:val="18"/>
                <w:u w:val="single"/>
              </w:rPr>
              <w:t>)</w:t>
            </w:r>
          </w:p>
          <w:p w14:paraId="5BE02A42" w14:textId="151B25D2" w:rsidR="00CF3141" w:rsidRDefault="00C0252E" w:rsidP="006E0AD0">
            <w:r w:rsidRPr="00C0252E">
              <w:rPr>
                <w:noProof/>
              </w:rPr>
              <w:drawing>
                <wp:inline distT="0" distB="0" distL="0" distR="0" wp14:anchorId="4D86A2C2" wp14:editId="4BBE3CC1">
                  <wp:extent cx="3116911" cy="1811005"/>
                  <wp:effectExtent l="0" t="0" r="7620" b="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82" cy="182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52E" w14:paraId="21F4DC2A" w14:textId="77777777" w:rsidTr="00513103">
        <w:tc>
          <w:tcPr>
            <w:tcW w:w="5218" w:type="dxa"/>
          </w:tcPr>
          <w:p w14:paraId="4D0F291C" w14:textId="15652A57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rFonts w:hint="eastAsia"/>
                <w:sz w:val="18"/>
                <w:szCs w:val="18"/>
                <w:u w:val="single"/>
              </w:rPr>
              <w:t>(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16</w:t>
            </w:r>
            <w:r w:rsidRPr="00513103">
              <w:rPr>
                <w:sz w:val="18"/>
                <w:szCs w:val="18"/>
                <w:u w:val="single"/>
              </w:rPr>
              <w:t>,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2</w:t>
            </w:r>
            <w:r w:rsidRPr="00513103">
              <w:rPr>
                <w:sz w:val="18"/>
                <w:szCs w:val="18"/>
                <w:u w:val="single"/>
              </w:rPr>
              <w:t>)</w:t>
            </w:r>
          </w:p>
          <w:p w14:paraId="59A9040B" w14:textId="292F669F" w:rsidR="00CF3141" w:rsidRDefault="00E6111A" w:rsidP="006E0AD0">
            <w:r w:rsidRPr="00E6111A">
              <w:rPr>
                <w:noProof/>
              </w:rPr>
              <w:drawing>
                <wp:inline distT="0" distB="0" distL="0" distR="0" wp14:anchorId="1A80A281" wp14:editId="6875F00E">
                  <wp:extent cx="3061252" cy="1799306"/>
                  <wp:effectExtent l="0" t="0" r="6350" b="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580" cy="181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</w:tcPr>
          <w:p w14:paraId="440CF0EA" w14:textId="3FDC7F18" w:rsidR="00CF3141" w:rsidRPr="00513103" w:rsidRDefault="007B53E3" w:rsidP="00513103">
            <w:pPr>
              <w:pStyle w:val="a3"/>
              <w:numPr>
                <w:ilvl w:val="0"/>
                <w:numId w:val="7"/>
              </w:numPr>
              <w:ind w:leftChars="0"/>
              <w:rPr>
                <w:sz w:val="18"/>
                <w:szCs w:val="18"/>
                <w:u w:val="single"/>
              </w:rPr>
            </w:pPr>
            <w:r w:rsidRPr="00513103">
              <w:rPr>
                <w:sz w:val="18"/>
                <w:szCs w:val="18"/>
                <w:u w:val="single"/>
              </w:rPr>
              <w:t>(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2</w:t>
            </w:r>
            <w:r w:rsidRPr="00513103">
              <w:rPr>
                <w:sz w:val="18"/>
                <w:szCs w:val="18"/>
                <w:u w:val="single"/>
              </w:rPr>
              <w:t>,</w:t>
            </w:r>
            <w:r w:rsidR="00E6111A" w:rsidRPr="00513103">
              <w:rPr>
                <w:rFonts w:hint="eastAsia"/>
                <w:sz w:val="18"/>
                <w:szCs w:val="18"/>
                <w:u w:val="single"/>
              </w:rPr>
              <w:t>16</w:t>
            </w:r>
            <w:r w:rsidRPr="00513103">
              <w:rPr>
                <w:sz w:val="18"/>
                <w:szCs w:val="18"/>
                <w:u w:val="single"/>
              </w:rPr>
              <w:t>)</w:t>
            </w:r>
          </w:p>
          <w:p w14:paraId="3F830F75" w14:textId="4EB06448" w:rsidR="00CF3141" w:rsidRDefault="00E6111A" w:rsidP="006E0AD0">
            <w:r w:rsidRPr="00E6111A">
              <w:rPr>
                <w:noProof/>
              </w:rPr>
              <w:drawing>
                <wp:inline distT="0" distB="0" distL="0" distR="0" wp14:anchorId="6003EE07" wp14:editId="4794FD69">
                  <wp:extent cx="3093057" cy="1817999"/>
                  <wp:effectExtent l="0" t="0" r="0" b="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113" cy="1824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3D8F0" w14:textId="64247523" w:rsidR="00B62648" w:rsidRDefault="007B53E3" w:rsidP="007B53E3">
      <w:pPr>
        <w:pStyle w:val="a3"/>
        <w:ind w:leftChars="0" w:left="360"/>
        <w:rPr>
          <w:rFonts w:ascii="標楷體" w:eastAsia="標楷體" w:hAnsi="標楷體"/>
          <w:sz w:val="21"/>
          <w:szCs w:val="21"/>
        </w:rPr>
      </w:pPr>
      <w:r w:rsidRPr="007B53E3">
        <w:rPr>
          <w:rFonts w:ascii="標楷體" w:eastAsia="標楷體" w:hAnsi="標楷體" w:hint="eastAsia"/>
          <w:sz w:val="21"/>
          <w:szCs w:val="21"/>
        </w:rPr>
        <w:t xml:space="preserve">總結 : </w:t>
      </w:r>
      <w:r w:rsidR="00B62648">
        <w:rPr>
          <w:rFonts w:ascii="標楷體" w:eastAsia="標楷體" w:hAnsi="標楷體" w:hint="eastAsia"/>
          <w:sz w:val="21"/>
          <w:szCs w:val="21"/>
        </w:rPr>
        <w:t>h</w:t>
      </w:r>
      <w:r w:rsidR="00B62648">
        <w:rPr>
          <w:rFonts w:ascii="標楷體" w:eastAsia="標楷體" w:hAnsi="標楷體"/>
          <w:sz w:val="21"/>
          <w:szCs w:val="21"/>
        </w:rPr>
        <w:t>idden_unit</w:t>
      </w:r>
    </w:p>
    <w:p w14:paraId="1E1E9DB0" w14:textId="59CCD763" w:rsidR="00B62648" w:rsidRDefault="00B62648" w:rsidP="00B62648">
      <w:pPr>
        <w:pStyle w:val="a3"/>
        <w:ind w:leftChars="0" w:left="720" w:firstLine="240"/>
        <w:rPr>
          <w:rFonts w:ascii="標楷體" w:eastAsia="標楷體" w:hAnsi="標楷體"/>
          <w:sz w:val="21"/>
          <w:szCs w:val="21"/>
        </w:rPr>
      </w:pPr>
      <w:r>
        <w:rPr>
          <w:rFonts w:ascii="標楷體" w:eastAsia="標楷體" w:hAnsi="標楷體" w:hint="eastAsia"/>
          <w:sz w:val="21"/>
          <w:szCs w:val="21"/>
        </w:rPr>
        <w:t xml:space="preserve">過多 &gt; </w:t>
      </w:r>
      <w:r>
        <w:rPr>
          <w:rFonts w:ascii="標楷體" w:eastAsia="標楷體" w:hAnsi="標楷體"/>
          <w:sz w:val="21"/>
          <w:szCs w:val="21"/>
        </w:rPr>
        <w:t>code runtime</w:t>
      </w:r>
      <w:r>
        <w:rPr>
          <w:rFonts w:ascii="標楷體" w:eastAsia="標楷體" w:hAnsi="標楷體" w:hint="eastAsia"/>
          <w:sz w:val="21"/>
          <w:szCs w:val="21"/>
        </w:rPr>
        <w:t>時間變長</w:t>
      </w:r>
      <w:r w:rsidR="007B53E3" w:rsidRPr="007B53E3">
        <w:rPr>
          <w:rFonts w:ascii="標楷體" w:eastAsia="標楷體" w:hAnsi="標楷體" w:hint="eastAsia"/>
          <w:sz w:val="21"/>
          <w:szCs w:val="21"/>
        </w:rPr>
        <w:t xml:space="preserve"> </w:t>
      </w:r>
      <w:r w:rsidR="007B53E3" w:rsidRPr="007B53E3">
        <w:rPr>
          <w:rFonts w:ascii="標楷體" w:eastAsia="標楷體" w:hAnsi="標楷體"/>
          <w:sz w:val="21"/>
          <w:szCs w:val="21"/>
        </w:rPr>
        <w:t>,</w:t>
      </w:r>
      <w:r>
        <w:rPr>
          <w:rFonts w:ascii="標楷體" w:eastAsia="標楷體" w:hAnsi="標楷體" w:hint="eastAsia"/>
          <w:sz w:val="21"/>
          <w:szCs w:val="21"/>
        </w:rPr>
        <w:t>適當的數量可以增加訓練速度(</w:t>
      </w:r>
      <w:r>
        <w:rPr>
          <w:rFonts w:ascii="標楷體" w:eastAsia="標楷體" w:hAnsi="標楷體"/>
          <w:sz w:val="21"/>
          <w:szCs w:val="21"/>
        </w:rPr>
        <w:t>loss</w:t>
      </w:r>
      <w:r>
        <w:rPr>
          <w:rFonts w:ascii="標楷體" w:eastAsia="標楷體" w:hAnsi="標楷體" w:hint="eastAsia"/>
          <w:sz w:val="21"/>
          <w:szCs w:val="21"/>
        </w:rPr>
        <w:t>降的快</w:t>
      </w:r>
      <w:r>
        <w:rPr>
          <w:rFonts w:ascii="標楷體" w:eastAsia="標楷體" w:hAnsi="標楷體"/>
          <w:sz w:val="21"/>
          <w:szCs w:val="21"/>
        </w:rPr>
        <w:t>)</w:t>
      </w:r>
    </w:p>
    <w:p w14:paraId="4C750FB3" w14:textId="39CA850E" w:rsidR="00CF3141" w:rsidRDefault="007B53E3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  <w:r w:rsidRPr="007B53E3">
        <w:rPr>
          <w:rFonts w:ascii="標楷體" w:eastAsia="標楷體" w:hAnsi="標楷體" w:hint="eastAsia"/>
          <w:sz w:val="21"/>
          <w:szCs w:val="21"/>
        </w:rPr>
        <w:t>過</w:t>
      </w:r>
      <w:r w:rsidR="00B62648">
        <w:rPr>
          <w:rFonts w:ascii="標楷體" w:eastAsia="標楷體" w:hAnsi="標楷體" w:hint="eastAsia"/>
          <w:sz w:val="21"/>
          <w:szCs w:val="21"/>
        </w:rPr>
        <w:t>少</w:t>
      </w:r>
      <w:r w:rsidRPr="007B53E3">
        <w:rPr>
          <w:rFonts w:ascii="標楷體" w:eastAsia="標楷體" w:hAnsi="標楷體" w:hint="eastAsia"/>
          <w:sz w:val="21"/>
          <w:szCs w:val="21"/>
        </w:rPr>
        <w:t xml:space="preserve"> &gt; </w:t>
      </w:r>
      <w:r w:rsidR="00B62648">
        <w:rPr>
          <w:rFonts w:ascii="標楷體" w:eastAsia="標楷體" w:hAnsi="標楷體" w:hint="eastAsia"/>
          <w:sz w:val="21"/>
          <w:szCs w:val="21"/>
        </w:rPr>
        <w:t>l</w:t>
      </w:r>
      <w:r w:rsidR="00B62648">
        <w:rPr>
          <w:rFonts w:ascii="標楷體" w:eastAsia="標楷體" w:hAnsi="標楷體"/>
          <w:sz w:val="21"/>
          <w:szCs w:val="21"/>
        </w:rPr>
        <w:t>oss</w:t>
      </w:r>
      <w:r w:rsidR="00B62648">
        <w:rPr>
          <w:rFonts w:ascii="標楷體" w:eastAsia="標楷體" w:hAnsi="標楷體" w:hint="eastAsia"/>
          <w:sz w:val="21"/>
          <w:szCs w:val="21"/>
        </w:rPr>
        <w:t>卡住 t</w:t>
      </w:r>
      <w:r w:rsidR="00B62648">
        <w:rPr>
          <w:rFonts w:ascii="標楷體" w:eastAsia="標楷體" w:hAnsi="標楷體"/>
          <w:sz w:val="21"/>
          <w:szCs w:val="21"/>
        </w:rPr>
        <w:t>rain</w:t>
      </w:r>
      <w:r w:rsidR="00B62648">
        <w:rPr>
          <w:rFonts w:ascii="標楷體" w:eastAsia="標楷體" w:hAnsi="標楷體" w:hint="eastAsia"/>
          <w:sz w:val="21"/>
          <w:szCs w:val="21"/>
        </w:rPr>
        <w:t>不起來，適當的數量減少</w:t>
      </w:r>
      <w:r w:rsidR="00B62648">
        <w:rPr>
          <w:rFonts w:ascii="標楷體" w:eastAsia="標楷體" w:hAnsi="標楷體"/>
          <w:sz w:val="21"/>
          <w:szCs w:val="21"/>
        </w:rPr>
        <w:t>code runtime</w:t>
      </w:r>
    </w:p>
    <w:p w14:paraId="295F30BF" w14:textId="43DDCDE1" w:rsidR="00E6111A" w:rsidRDefault="00E6111A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</w:p>
    <w:p w14:paraId="2F2FF6F3" w14:textId="589CA3C6" w:rsidR="00E6111A" w:rsidRDefault="00E6111A" w:rsidP="00B62648">
      <w:pPr>
        <w:pStyle w:val="a3"/>
        <w:ind w:leftChars="0" w:left="840" w:firstLine="120"/>
        <w:rPr>
          <w:rFonts w:ascii="標楷體" w:eastAsia="標楷體" w:hAnsi="標楷體" w:hint="eastAsia"/>
          <w:sz w:val="21"/>
          <w:szCs w:val="21"/>
        </w:rPr>
      </w:pPr>
      <w:r>
        <w:rPr>
          <w:rFonts w:ascii="標楷體" w:eastAsia="標楷體" w:hAnsi="標楷體" w:hint="eastAsia"/>
          <w:sz w:val="21"/>
          <w:szCs w:val="21"/>
        </w:rPr>
        <w:t>另外有發現後面的hidden_unit較多效果比較好 (左下、右下)</w:t>
      </w:r>
    </w:p>
    <w:p w14:paraId="7A85B77E" w14:textId="0C43DB58" w:rsidR="00B62648" w:rsidRDefault="00B62648" w:rsidP="00B62648">
      <w:pPr>
        <w:pStyle w:val="a3"/>
        <w:ind w:leftChars="0" w:left="840" w:firstLine="120"/>
        <w:rPr>
          <w:rFonts w:ascii="標楷體" w:eastAsia="標楷體" w:hAnsi="標楷體"/>
          <w:sz w:val="21"/>
          <w:szCs w:val="21"/>
        </w:rPr>
      </w:pPr>
    </w:p>
    <w:p w14:paraId="22426E7A" w14:textId="77777777" w:rsidR="00E6111A" w:rsidRPr="00B62648" w:rsidRDefault="00E6111A" w:rsidP="00B62648">
      <w:pPr>
        <w:pStyle w:val="a3"/>
        <w:ind w:leftChars="0" w:left="840" w:firstLine="120"/>
        <w:rPr>
          <w:rFonts w:ascii="標楷體" w:eastAsia="標楷體" w:hAnsi="標楷體" w:hint="eastAsia"/>
          <w:sz w:val="21"/>
          <w:szCs w:val="21"/>
        </w:rPr>
      </w:pPr>
    </w:p>
    <w:p w14:paraId="61DF6768" w14:textId="6994F7F0" w:rsidR="00C53ACE" w:rsidRPr="003B237A" w:rsidRDefault="00C53ACE" w:rsidP="005161C7">
      <w:pPr>
        <w:pStyle w:val="a3"/>
        <w:numPr>
          <w:ilvl w:val="0"/>
          <w:numId w:val="5"/>
        </w:numPr>
        <w:ind w:leftChars="0"/>
        <w:rPr>
          <w:color w:val="4472C4" w:themeColor="accent1"/>
        </w:rPr>
      </w:pPr>
      <w:r w:rsidRPr="003B237A">
        <w:rPr>
          <w:rFonts w:hint="eastAsia"/>
          <w:color w:val="4472C4" w:themeColor="accent1"/>
        </w:rPr>
        <w:lastRenderedPageBreak/>
        <w:t>T</w:t>
      </w:r>
      <w:r w:rsidRPr="003B237A">
        <w:rPr>
          <w:color w:val="4472C4" w:themeColor="accent1"/>
        </w:rPr>
        <w:t>ry without activation functions</w:t>
      </w:r>
      <w:r w:rsidR="005161C7" w:rsidRPr="003B237A">
        <w:rPr>
          <w:rFonts w:hint="eastAsia"/>
          <w:color w:val="4472C4" w:themeColor="accent1"/>
        </w:rPr>
        <w:t xml:space="preserve"> l</w:t>
      </w:r>
      <w:r w:rsidR="005161C7" w:rsidRPr="003B237A">
        <w:rPr>
          <w:color w:val="4472C4" w:themeColor="accent1"/>
        </w:rPr>
        <w:t>azy to use</w:t>
      </w:r>
    </w:p>
    <w:p w14:paraId="14F385EF" w14:textId="732E9242" w:rsidR="00513103" w:rsidRDefault="00E6111A" w:rsidP="00E6111A">
      <w:pPr>
        <w:rPr>
          <w:sz w:val="20"/>
          <w:szCs w:val="20"/>
        </w:rPr>
      </w:pPr>
      <w:r w:rsidRPr="00E6111A">
        <w:rPr>
          <w:sz w:val="20"/>
          <w:szCs w:val="20"/>
        </w:rPr>
        <w:t xml:space="preserve">hyperparameter : </w:t>
      </w:r>
      <w:r w:rsidRPr="00E6111A">
        <w:rPr>
          <w:rFonts w:hint="eastAsia"/>
          <w:sz w:val="20"/>
          <w:szCs w:val="20"/>
        </w:rPr>
        <w:t>e</w:t>
      </w:r>
      <w:r w:rsidRPr="00E6111A">
        <w:rPr>
          <w:sz w:val="20"/>
          <w:szCs w:val="20"/>
        </w:rPr>
        <w:t xml:space="preserve">poch </w:t>
      </w:r>
      <w:r w:rsidR="007A66CB">
        <w:rPr>
          <w:sz w:val="20"/>
          <w:szCs w:val="20"/>
        </w:rPr>
        <w:t>10</w:t>
      </w:r>
      <w:r w:rsidRPr="00E6111A">
        <w:rPr>
          <w:rFonts w:hint="eastAsia"/>
          <w:sz w:val="20"/>
          <w:szCs w:val="20"/>
        </w:rPr>
        <w:t>000</w:t>
      </w:r>
      <w:r w:rsidRPr="00E6111A">
        <w:rPr>
          <w:sz w:val="20"/>
          <w:szCs w:val="20"/>
        </w:rPr>
        <w:t>, learning_rate 0.</w:t>
      </w:r>
      <w:r w:rsidRPr="00E6111A">
        <w:rPr>
          <w:rFonts w:hint="eastAsia"/>
          <w:sz w:val="20"/>
          <w:szCs w:val="20"/>
        </w:rPr>
        <w:t>05,</w:t>
      </w:r>
      <w:r w:rsidRPr="00E611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h</w:t>
      </w:r>
      <w:r>
        <w:rPr>
          <w:sz w:val="20"/>
          <w:szCs w:val="20"/>
        </w:rPr>
        <w:t>idden_unit(</w:t>
      </w:r>
      <w:r w:rsidR="007A66CB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,</w:t>
      </w:r>
      <w:r w:rsidR="007A66CB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)</w:t>
      </w:r>
      <w:r w:rsidR="00513103">
        <w:rPr>
          <w:rFonts w:hint="eastAsia"/>
          <w:sz w:val="20"/>
          <w:szCs w:val="20"/>
        </w:rPr>
        <w:t>,</w:t>
      </w:r>
      <w:r w:rsidR="00513103">
        <w:rPr>
          <w:sz w:val="20"/>
          <w:szCs w:val="20"/>
        </w:rPr>
        <w:t xml:space="preserve"> mean square error</w:t>
      </w:r>
    </w:p>
    <w:p w14:paraId="5CADD959" w14:textId="77777777" w:rsidR="00C53C22" w:rsidRPr="00C53C22" w:rsidRDefault="00C53C22" w:rsidP="00E6111A">
      <w:pPr>
        <w:rPr>
          <w:rFonts w:hint="eastAsia"/>
          <w:sz w:val="20"/>
          <w:szCs w:val="20"/>
        </w:rPr>
      </w:pPr>
    </w:p>
    <w:tbl>
      <w:tblPr>
        <w:tblStyle w:val="a4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919"/>
      </w:tblGrid>
      <w:tr w:rsidR="007A66CB" w14:paraId="161F56D3" w14:textId="77777777" w:rsidTr="00513103">
        <w:tc>
          <w:tcPr>
            <w:tcW w:w="4862" w:type="dxa"/>
          </w:tcPr>
          <w:p w14:paraId="6E67C189" w14:textId="7CBC6C7A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no , no , no )</w:t>
            </w:r>
          </w:p>
          <w:p w14:paraId="1AC715D8" w14:textId="77777777" w:rsidR="00E6111A" w:rsidRDefault="00E6111A" w:rsidP="00E6111A">
            <w:pPr>
              <w:rPr>
                <w:sz w:val="20"/>
                <w:szCs w:val="20"/>
              </w:rPr>
            </w:pPr>
            <w:r w:rsidRPr="00E6111A">
              <w:rPr>
                <w:sz w:val="20"/>
                <w:szCs w:val="20"/>
              </w:rPr>
              <w:drawing>
                <wp:inline distT="0" distB="0" distL="0" distR="0" wp14:anchorId="2D27A187" wp14:editId="5F6FC7D8">
                  <wp:extent cx="2880967" cy="1673916"/>
                  <wp:effectExtent l="0" t="0" r="0" b="2540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19" cy="169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719D9" w14:textId="267DCCF3" w:rsidR="007A66CB" w:rsidRPr="007A66CB" w:rsidRDefault="007A66CB" w:rsidP="00E6111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oss</w:t>
            </w:r>
            <w:r>
              <w:rPr>
                <w:rFonts w:hint="eastAsia"/>
                <w:sz w:val="20"/>
                <w:szCs w:val="20"/>
              </w:rPr>
              <w:t>會有</w:t>
            </w:r>
            <w:r>
              <w:rPr>
                <w:rFonts w:hint="eastAsia"/>
                <w:sz w:val="20"/>
                <w:szCs w:val="20"/>
              </w:rPr>
              <w:t>overflow</w:t>
            </w:r>
            <w:r>
              <w:rPr>
                <w:rFonts w:hint="eastAsia"/>
                <w:sz w:val="20"/>
                <w:szCs w:val="20"/>
              </w:rPr>
              <w:t>問題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擴散</w:t>
            </w:r>
          </w:p>
        </w:tc>
        <w:tc>
          <w:tcPr>
            <w:tcW w:w="4919" w:type="dxa"/>
          </w:tcPr>
          <w:p w14:paraId="76E5536B" w14:textId="19E4E74A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no , no ,</w:t>
            </w:r>
            <w:r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>)</w:t>
            </w:r>
          </w:p>
          <w:p w14:paraId="797CAA39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sz w:val="20"/>
                <w:szCs w:val="20"/>
              </w:rPr>
              <w:drawing>
                <wp:inline distT="0" distB="0" distL="0" distR="0" wp14:anchorId="5BFF0CCC" wp14:editId="0F291521">
                  <wp:extent cx="2862470" cy="1663858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21" cy="168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4765F5" w14:textId="7DCEBCCC" w:rsidR="007A66CB" w:rsidRDefault="007A66CB" w:rsidP="00E6111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雖然沒有擴散的問題，但沒有辦法有效的收斂</w:t>
            </w:r>
          </w:p>
        </w:tc>
      </w:tr>
      <w:tr w:rsidR="007A66CB" w14:paraId="30B9FD98" w14:textId="77777777" w:rsidTr="00513103">
        <w:tc>
          <w:tcPr>
            <w:tcW w:w="4862" w:type="dxa"/>
          </w:tcPr>
          <w:p w14:paraId="4BB9F59D" w14:textId="5DA9C27E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r w:rsidR="007A66CB" w:rsidRPr="00513103">
              <w:rPr>
                <w:sz w:val="20"/>
                <w:szCs w:val="20"/>
              </w:rPr>
              <w:t>relu</w:t>
            </w:r>
            <w:r w:rsidRPr="00513103">
              <w:rPr>
                <w:sz w:val="20"/>
                <w:szCs w:val="20"/>
              </w:rPr>
              <w:t xml:space="preserve">, no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  <w:r w:rsidR="00513103" w:rsidRPr="00513103">
              <w:rPr>
                <w:rFonts w:hint="eastAsia"/>
                <w:sz w:val="20"/>
                <w:szCs w:val="20"/>
              </w:rPr>
              <w:t xml:space="preserve"> (</w:t>
            </w:r>
            <w:r w:rsidR="00513103" w:rsidRPr="00513103">
              <w:rPr>
                <w:rFonts w:hint="eastAsia"/>
                <w:sz w:val="20"/>
                <w:szCs w:val="20"/>
              </w:rPr>
              <w:t>穿插</w:t>
            </w:r>
            <w:r w:rsidR="00513103" w:rsidRPr="00513103">
              <w:rPr>
                <w:rFonts w:hint="eastAsia"/>
                <w:sz w:val="20"/>
                <w:szCs w:val="20"/>
              </w:rPr>
              <w:t>)</w:t>
            </w:r>
          </w:p>
          <w:p w14:paraId="01AD5832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sz w:val="20"/>
                <w:szCs w:val="20"/>
              </w:rPr>
              <w:drawing>
                <wp:inline distT="0" distB="0" distL="0" distR="0" wp14:anchorId="23A9E3D3" wp14:editId="6318758D">
                  <wp:extent cx="2926080" cy="1673354"/>
                  <wp:effectExtent l="0" t="0" r="7620" b="3175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577" cy="168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2A8EE" w14:textId="3324D595" w:rsidR="00513103" w:rsidRDefault="00513103" w:rsidP="00E6111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穿插使用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無法收斂</w:t>
            </w:r>
          </w:p>
        </w:tc>
        <w:tc>
          <w:tcPr>
            <w:tcW w:w="4919" w:type="dxa"/>
          </w:tcPr>
          <w:p w14:paraId="6ED56AC7" w14:textId="728D9018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no , </w:t>
            </w:r>
            <w:r w:rsidR="007A66CB" w:rsidRPr="00513103">
              <w:rPr>
                <w:rFonts w:hint="eastAsia"/>
                <w:sz w:val="20"/>
                <w:szCs w:val="20"/>
              </w:rPr>
              <w:t>r</w:t>
            </w:r>
            <w:r w:rsidR="007A66CB" w:rsidRPr="00513103">
              <w:rPr>
                <w:sz w:val="20"/>
                <w:szCs w:val="20"/>
              </w:rPr>
              <w:t>elu</w:t>
            </w:r>
            <w:r w:rsidRPr="00513103">
              <w:rPr>
                <w:sz w:val="20"/>
                <w:szCs w:val="20"/>
              </w:rPr>
              <w:t xml:space="preserve">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</w:p>
          <w:p w14:paraId="41FA17E4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sz w:val="20"/>
                <w:szCs w:val="20"/>
              </w:rPr>
              <w:drawing>
                <wp:inline distT="0" distB="0" distL="0" distR="0" wp14:anchorId="4D4FB6D7" wp14:editId="3A6F9433">
                  <wp:extent cx="2965837" cy="1749294"/>
                  <wp:effectExtent l="0" t="0" r="6350" b="3810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22" cy="179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788DB" w14:textId="0004D4C6" w:rsidR="00513103" w:rsidRDefault="00513103" w:rsidP="00E6111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減少第一層的使用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效果最好</w:t>
            </w:r>
          </w:p>
        </w:tc>
      </w:tr>
      <w:tr w:rsidR="007A66CB" w14:paraId="2E4A2197" w14:textId="77777777" w:rsidTr="00513103">
        <w:tc>
          <w:tcPr>
            <w:tcW w:w="4862" w:type="dxa"/>
          </w:tcPr>
          <w:p w14:paraId="1DF43E2E" w14:textId="4B105C0D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</w:p>
          <w:p w14:paraId="554F0970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sz w:val="20"/>
                <w:szCs w:val="20"/>
              </w:rPr>
              <w:drawing>
                <wp:inline distT="0" distB="0" distL="0" distR="0" wp14:anchorId="13ACD8F6" wp14:editId="384797AD">
                  <wp:extent cx="2870421" cy="1662950"/>
                  <wp:effectExtent l="0" t="0" r="6350" b="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541" cy="167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2875C" w14:textId="57FA272D" w:rsidR="00513103" w:rsidRDefault="00513103" w:rsidP="00E6111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可以收斂但速度慢</w:t>
            </w:r>
          </w:p>
        </w:tc>
        <w:tc>
          <w:tcPr>
            <w:tcW w:w="4919" w:type="dxa"/>
          </w:tcPr>
          <w:p w14:paraId="29274485" w14:textId="222FCF2D" w:rsidR="00E6111A" w:rsidRPr="00513103" w:rsidRDefault="00E6111A" w:rsidP="00513103">
            <w:pPr>
              <w:pStyle w:val="a3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 w:rsidRPr="00513103">
              <w:rPr>
                <w:rFonts w:hint="eastAsia"/>
                <w:sz w:val="20"/>
                <w:szCs w:val="20"/>
              </w:rPr>
              <w:t>(</w:t>
            </w:r>
            <w:r w:rsidRPr="00513103">
              <w:rPr>
                <w:sz w:val="20"/>
                <w:szCs w:val="20"/>
              </w:rPr>
              <w:t xml:space="preserve"> </w:t>
            </w:r>
            <w:r w:rsidR="007A66CB" w:rsidRPr="00513103">
              <w:rPr>
                <w:sz w:val="20"/>
                <w:szCs w:val="20"/>
              </w:rPr>
              <w:t>relu</w:t>
            </w:r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, </w:t>
            </w:r>
            <w:r w:rsidR="007A66CB" w:rsidRPr="00513103">
              <w:rPr>
                <w:sz w:val="20"/>
                <w:szCs w:val="20"/>
              </w:rPr>
              <w:t>sigmoid</w:t>
            </w:r>
            <w:r w:rsidRPr="00513103">
              <w:rPr>
                <w:sz w:val="20"/>
                <w:szCs w:val="20"/>
              </w:rPr>
              <w:t xml:space="preserve"> )</w:t>
            </w:r>
          </w:p>
          <w:p w14:paraId="345D80F7" w14:textId="77777777" w:rsidR="007A66CB" w:rsidRDefault="007A66CB" w:rsidP="00E6111A">
            <w:pPr>
              <w:rPr>
                <w:sz w:val="20"/>
                <w:szCs w:val="20"/>
              </w:rPr>
            </w:pPr>
            <w:r w:rsidRPr="007A66CB">
              <w:rPr>
                <w:sz w:val="20"/>
                <w:szCs w:val="20"/>
              </w:rPr>
              <w:drawing>
                <wp:inline distT="0" distB="0" distL="0" distR="0" wp14:anchorId="0BA4D12B" wp14:editId="2163EC92">
                  <wp:extent cx="2941983" cy="1728847"/>
                  <wp:effectExtent l="0" t="0" r="0" b="508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17" cy="174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FB7C8" w14:textId="5963B90B" w:rsidR="00513103" w:rsidRDefault="00513103" w:rsidP="00E6111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可以收斂但速度較慢</w:t>
            </w:r>
          </w:p>
        </w:tc>
      </w:tr>
    </w:tbl>
    <w:p w14:paraId="22AE7B72" w14:textId="77777777" w:rsidR="00C53C22" w:rsidRDefault="00C53C22" w:rsidP="00C53C22">
      <w:pPr>
        <w:rPr>
          <w:szCs w:val="24"/>
        </w:rPr>
      </w:pPr>
    </w:p>
    <w:p w14:paraId="35B42701" w14:textId="77777777" w:rsidR="00C53C22" w:rsidRDefault="00C53C22" w:rsidP="00C53C22">
      <w:pPr>
        <w:rPr>
          <w:szCs w:val="24"/>
        </w:rPr>
      </w:pPr>
    </w:p>
    <w:p w14:paraId="1F592F18" w14:textId="77777777" w:rsidR="00C53C22" w:rsidRDefault="00C53C22" w:rsidP="00C53C22">
      <w:pPr>
        <w:rPr>
          <w:szCs w:val="24"/>
        </w:rPr>
      </w:pPr>
    </w:p>
    <w:p w14:paraId="623464FF" w14:textId="77777777" w:rsidR="00C53C22" w:rsidRDefault="00C53C22" w:rsidP="00C53C22">
      <w:pPr>
        <w:rPr>
          <w:szCs w:val="24"/>
        </w:rPr>
      </w:pPr>
    </w:p>
    <w:p w14:paraId="78D9AD45" w14:textId="77777777" w:rsidR="00C53C22" w:rsidRDefault="00C53C22" w:rsidP="00C53C22">
      <w:pPr>
        <w:rPr>
          <w:szCs w:val="24"/>
        </w:rPr>
      </w:pPr>
    </w:p>
    <w:p w14:paraId="607058F8" w14:textId="3EA28510" w:rsidR="00E6111A" w:rsidRPr="003B237A" w:rsidRDefault="002324BC" w:rsidP="00C53C22">
      <w:pPr>
        <w:pStyle w:val="a3"/>
        <w:numPr>
          <w:ilvl w:val="0"/>
          <w:numId w:val="5"/>
        </w:numPr>
        <w:ind w:leftChars="0"/>
        <w:rPr>
          <w:color w:val="4472C4" w:themeColor="accent1"/>
          <w:szCs w:val="24"/>
        </w:rPr>
      </w:pPr>
      <w:r w:rsidRPr="003B237A">
        <w:rPr>
          <w:color w:val="4472C4" w:themeColor="accent1"/>
          <w:szCs w:val="24"/>
        </w:rPr>
        <w:lastRenderedPageBreak/>
        <w:t>Anything you want to share</w:t>
      </w:r>
    </w:p>
    <w:p w14:paraId="49CB9121" w14:textId="6A23BCE1" w:rsidR="00C53C22" w:rsidRDefault="002324BC" w:rsidP="00C53C22">
      <w:pPr>
        <w:rPr>
          <w:sz w:val="20"/>
          <w:szCs w:val="20"/>
        </w:rPr>
      </w:pPr>
      <w:r>
        <w:rPr>
          <w:sz w:val="20"/>
          <w:szCs w:val="20"/>
        </w:rPr>
        <w:t xml:space="preserve">output 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 xml:space="preserve">ithout activation </w:t>
      </w:r>
      <w:r w:rsidR="00C53C22">
        <w:rPr>
          <w:sz w:val="20"/>
          <w:szCs w:val="20"/>
        </w:rPr>
        <w:t xml:space="preserve">function </w:t>
      </w:r>
      <w:r w:rsidR="00C53C22">
        <w:rPr>
          <w:rFonts w:hint="eastAsia"/>
          <w:sz w:val="20"/>
          <w:szCs w:val="20"/>
        </w:rPr>
        <w:t>部分</w:t>
      </w:r>
      <w:r w:rsidR="005C2D26">
        <w:rPr>
          <w:rFonts w:hint="eastAsia"/>
          <w:sz w:val="20"/>
          <w:szCs w:val="20"/>
        </w:rPr>
        <w:t>討論</w:t>
      </w:r>
    </w:p>
    <w:p w14:paraId="13BD8F00" w14:textId="77777777" w:rsidR="005C2D26" w:rsidRDefault="005C2D26" w:rsidP="00C53C22">
      <w:pPr>
        <w:rPr>
          <w:rFonts w:hint="eastAsia"/>
          <w:sz w:val="20"/>
          <w:szCs w:val="20"/>
        </w:rPr>
      </w:pPr>
    </w:p>
    <w:p w14:paraId="5C237F8F" w14:textId="7B0A00BF" w:rsidR="00C53C22" w:rsidRDefault="00C53C22" w:rsidP="00C53C2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首先</w:t>
      </w: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 xml:space="preserve">ithout activation function </w:t>
      </w:r>
      <w:r>
        <w:rPr>
          <w:rFonts w:hint="eastAsia"/>
          <w:sz w:val="20"/>
          <w:szCs w:val="20"/>
        </w:rPr>
        <w:t>無法使用太大的</w:t>
      </w:r>
      <w:r>
        <w:rPr>
          <w:sz w:val="20"/>
          <w:szCs w:val="20"/>
        </w:rPr>
        <w:t>hidden unit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，若使用過多的</w:t>
      </w:r>
      <w:r>
        <w:rPr>
          <w:rFonts w:hint="eastAsia"/>
          <w:sz w:val="20"/>
          <w:szCs w:val="20"/>
        </w:rPr>
        <w:t>unit</w:t>
      </w:r>
      <w:r>
        <w:rPr>
          <w:rFonts w:hint="eastAsia"/>
          <w:sz w:val="20"/>
          <w:szCs w:val="20"/>
        </w:rPr>
        <w:t>，</w:t>
      </w:r>
    </w:p>
    <w:p w14:paraId="7D19288A" w14:textId="644E66CA" w:rsidR="00C53C22" w:rsidRDefault="00C53C22" w:rsidP="00C53C22">
      <w:pPr>
        <w:pStyle w:val="a3"/>
        <w:ind w:leftChars="0" w:left="840"/>
        <w:rPr>
          <w:sz w:val="20"/>
          <w:szCs w:val="20"/>
        </w:rPr>
      </w:pPr>
      <w:r>
        <w:rPr>
          <w:rFonts w:hint="eastAsia"/>
          <w:sz w:val="20"/>
          <w:szCs w:val="20"/>
        </w:rPr>
        <w:t>容易因為初始</w:t>
      </w:r>
      <w:r>
        <w:rPr>
          <w:rFonts w:hint="eastAsia"/>
          <w:sz w:val="20"/>
          <w:szCs w:val="20"/>
        </w:rPr>
        <w:t>weight</w:t>
      </w:r>
      <w:r>
        <w:rPr>
          <w:rFonts w:hint="eastAsia"/>
          <w:sz w:val="20"/>
          <w:szCs w:val="20"/>
        </w:rPr>
        <w:t>設定的關係，造成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oss</w:t>
      </w:r>
      <w:r>
        <w:rPr>
          <w:rFonts w:hint="eastAsia"/>
          <w:sz w:val="20"/>
          <w:szCs w:val="20"/>
        </w:rPr>
        <w:t>上的</w:t>
      </w:r>
      <w:r>
        <w:rPr>
          <w:rFonts w:hint="eastAsia"/>
          <w:sz w:val="20"/>
          <w:szCs w:val="20"/>
        </w:rPr>
        <w:t>overflow</w:t>
      </w:r>
    </w:p>
    <w:p w14:paraId="2ECA4640" w14:textId="77777777" w:rsidR="00C53C22" w:rsidRPr="00C53C22" w:rsidRDefault="00C53C22" w:rsidP="00C53C22">
      <w:pPr>
        <w:pStyle w:val="a3"/>
        <w:ind w:leftChars="0" w:left="840"/>
        <w:rPr>
          <w:rFonts w:hint="eastAsia"/>
          <w:sz w:val="20"/>
          <w:szCs w:val="20"/>
        </w:rPr>
      </w:pPr>
    </w:p>
    <w:p w14:paraId="11516839" w14:textId="3520115E" w:rsidR="00C53C22" w:rsidRDefault="00C53C22" w:rsidP="00C53C22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另外會因為答案屬於</w:t>
      </w:r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inear or nonlinear</w:t>
      </w:r>
      <w:r>
        <w:rPr>
          <w:rFonts w:hint="eastAsia"/>
          <w:sz w:val="20"/>
          <w:szCs w:val="20"/>
        </w:rPr>
        <w:t>分布，產生不同的結果，實驗如下</w:t>
      </w:r>
    </w:p>
    <w:p w14:paraId="105A4B1D" w14:textId="77777777" w:rsidR="00C53C22" w:rsidRPr="00C53C22" w:rsidRDefault="00C53C22" w:rsidP="00C53C22">
      <w:pPr>
        <w:ind w:left="480"/>
        <w:rPr>
          <w:rFonts w:hint="eastAsia"/>
          <w:sz w:val="20"/>
          <w:szCs w:val="20"/>
        </w:rPr>
      </w:pPr>
    </w:p>
    <w:p w14:paraId="44A1D378" w14:textId="4A415E06" w:rsidR="00C53C22" w:rsidRDefault="00C53C22" w:rsidP="00C53C22">
      <w:pPr>
        <w:rPr>
          <w:sz w:val="20"/>
          <w:szCs w:val="20"/>
        </w:rPr>
      </w:pPr>
      <w:r w:rsidRPr="00C53C22">
        <w:rPr>
          <w:sz w:val="20"/>
          <w:szCs w:val="20"/>
        </w:rPr>
        <w:t xml:space="preserve">hyperparameter : </w:t>
      </w:r>
      <w:r w:rsidRPr="00C53C22">
        <w:rPr>
          <w:rFonts w:hint="eastAsia"/>
          <w:sz w:val="20"/>
          <w:szCs w:val="20"/>
        </w:rPr>
        <w:t>e</w:t>
      </w:r>
      <w:r w:rsidRPr="00C53C22">
        <w:rPr>
          <w:sz w:val="20"/>
          <w:szCs w:val="20"/>
        </w:rPr>
        <w:t>poch 10</w:t>
      </w:r>
      <w:r w:rsidRPr="00C53C22">
        <w:rPr>
          <w:rFonts w:hint="eastAsia"/>
          <w:sz w:val="20"/>
          <w:szCs w:val="20"/>
        </w:rPr>
        <w:t>000</w:t>
      </w:r>
      <w:r w:rsidRPr="00C53C22">
        <w:rPr>
          <w:sz w:val="20"/>
          <w:szCs w:val="20"/>
        </w:rPr>
        <w:t>, learning_rate 0.</w:t>
      </w:r>
      <w:r w:rsidRPr="00C53C22">
        <w:rPr>
          <w:rFonts w:hint="eastAsia"/>
          <w:sz w:val="20"/>
          <w:szCs w:val="20"/>
        </w:rPr>
        <w:t>05,</w:t>
      </w:r>
      <w:r w:rsidRPr="00C53C22">
        <w:rPr>
          <w:sz w:val="20"/>
          <w:szCs w:val="20"/>
        </w:rPr>
        <w:t xml:space="preserve"> , </w:t>
      </w:r>
      <w:r w:rsidRPr="00C53C22">
        <w:rPr>
          <w:rFonts w:hint="eastAsia"/>
          <w:sz w:val="20"/>
          <w:szCs w:val="20"/>
        </w:rPr>
        <w:t>h</w:t>
      </w:r>
      <w:r w:rsidRPr="00C53C22">
        <w:rPr>
          <w:sz w:val="20"/>
          <w:szCs w:val="20"/>
        </w:rPr>
        <w:t>idden_unit(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2</w:t>
      </w:r>
      <w:r w:rsidRPr="00C53C22">
        <w:rPr>
          <w:sz w:val="20"/>
          <w:szCs w:val="20"/>
        </w:rPr>
        <w:t>)</w:t>
      </w:r>
      <w:r w:rsidRPr="00C53C22">
        <w:rPr>
          <w:rFonts w:hint="eastAsia"/>
          <w:sz w:val="20"/>
          <w:szCs w:val="20"/>
        </w:rPr>
        <w:t>,</w:t>
      </w:r>
      <w:r w:rsidRPr="00C53C22">
        <w:rPr>
          <w:sz w:val="20"/>
          <w:szCs w:val="20"/>
        </w:rPr>
        <w:t xml:space="preserve"> mean square error</w:t>
      </w:r>
    </w:p>
    <w:p w14:paraId="48C0FA66" w14:textId="69E9AA2F" w:rsidR="00C53C22" w:rsidRDefault="00C53C22" w:rsidP="00C53C22">
      <w:pPr>
        <w:ind w:left="960" w:firstLine="480"/>
        <w:rPr>
          <w:sz w:val="20"/>
          <w:szCs w:val="20"/>
        </w:rPr>
      </w:pPr>
      <w:r>
        <w:rPr>
          <w:sz w:val="20"/>
          <w:szCs w:val="20"/>
        </w:rPr>
        <w:t xml:space="preserve">activation funt : </w:t>
      </w:r>
      <w:r>
        <w:rPr>
          <w:rFonts w:hint="eastAsia"/>
          <w:sz w:val="20"/>
          <w:szCs w:val="20"/>
        </w:rPr>
        <w:t>(h</w:t>
      </w:r>
      <w:r>
        <w:rPr>
          <w:sz w:val="20"/>
          <w:szCs w:val="20"/>
        </w:rPr>
        <w:t>ide1 : no ,hide2 : no, hide3 : no</w:t>
      </w:r>
      <w:r>
        <w:rPr>
          <w:rFonts w:hint="eastAsia"/>
          <w:sz w:val="20"/>
          <w:szCs w:val="20"/>
        </w:rPr>
        <w:t>)</w:t>
      </w:r>
    </w:p>
    <w:p w14:paraId="4432B8BF" w14:textId="77777777" w:rsidR="00C53C22" w:rsidRPr="00C53C22" w:rsidRDefault="00C53C22" w:rsidP="00C53C22">
      <w:pPr>
        <w:ind w:left="960" w:firstLine="480"/>
        <w:rPr>
          <w:rFonts w:hint="eastAsia"/>
          <w:sz w:val="20"/>
          <w:szCs w:val="20"/>
        </w:rPr>
      </w:pPr>
    </w:p>
    <w:p w14:paraId="6FE6F075" w14:textId="4CBA5302" w:rsidR="002324BC" w:rsidRPr="002324BC" w:rsidRDefault="00C53C22" w:rsidP="002324B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‧</w:t>
      </w:r>
      <w:r>
        <w:rPr>
          <w:rFonts w:hint="eastAsia"/>
          <w:sz w:val="20"/>
          <w:szCs w:val="20"/>
        </w:rPr>
        <w:t>若答案屬於</w:t>
      </w:r>
      <w:r>
        <w:rPr>
          <w:rFonts w:hint="eastAsia"/>
          <w:sz w:val="20"/>
          <w:szCs w:val="20"/>
        </w:rPr>
        <w:t>nonlinear</w:t>
      </w:r>
      <w:r>
        <w:rPr>
          <w:rFonts w:hint="eastAsia"/>
          <w:sz w:val="20"/>
          <w:szCs w:val="20"/>
        </w:rPr>
        <w:t>分布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則</w:t>
      </w:r>
      <w:r>
        <w:rPr>
          <w:rFonts w:hint="eastAsia"/>
          <w:sz w:val="20"/>
          <w:szCs w:val="20"/>
        </w:rPr>
        <w:t>Loss</w:t>
      </w:r>
      <w:r>
        <w:rPr>
          <w:rFonts w:hint="eastAsia"/>
          <w:sz w:val="20"/>
          <w:szCs w:val="20"/>
        </w:rPr>
        <w:t>無法收斂</w:t>
      </w:r>
    </w:p>
    <w:p w14:paraId="39FFB69F" w14:textId="61245F0F" w:rsidR="002324BC" w:rsidRDefault="00C53C22" w:rsidP="002324BC">
      <w:pPr>
        <w:rPr>
          <w:sz w:val="20"/>
          <w:szCs w:val="20"/>
        </w:rPr>
      </w:pPr>
      <w:r w:rsidRPr="00C53C22">
        <w:rPr>
          <w:sz w:val="20"/>
          <w:szCs w:val="20"/>
        </w:rPr>
        <w:drawing>
          <wp:inline distT="0" distB="0" distL="0" distR="0" wp14:anchorId="6357028E" wp14:editId="38B0E271">
            <wp:extent cx="5332449" cy="2043485"/>
            <wp:effectExtent l="0" t="0" r="190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0621" cy="20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AC66" w14:textId="77777777" w:rsidR="00C53C22" w:rsidRPr="00C53C22" w:rsidRDefault="00C53C22" w:rsidP="002324BC">
      <w:pPr>
        <w:rPr>
          <w:rFonts w:hint="eastAsia"/>
          <w:sz w:val="20"/>
          <w:szCs w:val="20"/>
        </w:rPr>
      </w:pPr>
    </w:p>
    <w:p w14:paraId="13DB1FF5" w14:textId="327364BD" w:rsidR="00C53C22" w:rsidRDefault="00C53C22" w:rsidP="002324B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‧但答案屬於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linear </w:t>
      </w:r>
      <w:r>
        <w:rPr>
          <w:rFonts w:hint="eastAsia"/>
          <w:sz w:val="20"/>
          <w:szCs w:val="20"/>
        </w:rPr>
        <w:t>分布時，雖不到</w:t>
      </w:r>
      <w:r>
        <w:rPr>
          <w:rFonts w:hint="eastAsia"/>
          <w:sz w:val="20"/>
          <w:szCs w:val="20"/>
        </w:rPr>
        <w:t>100%</w:t>
      </w:r>
      <w:r>
        <w:rPr>
          <w:rFonts w:hint="eastAsia"/>
          <w:sz w:val="20"/>
          <w:szCs w:val="20"/>
        </w:rPr>
        <w:t>正確但至少有個大概的方向</w:t>
      </w:r>
    </w:p>
    <w:p w14:paraId="5BFA8901" w14:textId="6F352532" w:rsidR="00C53C22" w:rsidRPr="00C53C22" w:rsidRDefault="00C53C22" w:rsidP="002324BC">
      <w:pPr>
        <w:rPr>
          <w:rFonts w:hint="eastAsia"/>
          <w:sz w:val="20"/>
          <w:szCs w:val="20"/>
        </w:rPr>
      </w:pPr>
      <w:r w:rsidRPr="00C53C22">
        <w:rPr>
          <w:sz w:val="20"/>
          <w:szCs w:val="20"/>
        </w:rPr>
        <w:drawing>
          <wp:inline distT="0" distB="0" distL="0" distR="0" wp14:anchorId="64E0EF4A" wp14:editId="2448DB1A">
            <wp:extent cx="4077269" cy="152421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2802" w14:textId="73A4F207" w:rsidR="00C53C22" w:rsidRPr="002324BC" w:rsidRDefault="00C53C22" w:rsidP="002324BC">
      <w:pPr>
        <w:rPr>
          <w:rFonts w:hint="eastAsia"/>
          <w:sz w:val="20"/>
          <w:szCs w:val="20"/>
        </w:rPr>
      </w:pPr>
      <w:r w:rsidRPr="00C53C22">
        <w:rPr>
          <w:sz w:val="20"/>
          <w:szCs w:val="20"/>
        </w:rPr>
        <w:drawing>
          <wp:inline distT="0" distB="0" distL="0" distR="0" wp14:anchorId="19E5FE04" wp14:editId="6DAB346C">
            <wp:extent cx="5274310" cy="2001520"/>
            <wp:effectExtent l="0" t="0" r="254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22" w:rsidRPr="002324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2091A" w14:textId="77777777" w:rsidR="00797FB0" w:rsidRDefault="00797FB0" w:rsidP="00BA4792">
      <w:r>
        <w:separator/>
      </w:r>
    </w:p>
  </w:endnote>
  <w:endnote w:type="continuationSeparator" w:id="0">
    <w:p w14:paraId="79BCD6E4" w14:textId="77777777" w:rsidR="00797FB0" w:rsidRDefault="00797FB0" w:rsidP="00BA4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88ED" w14:textId="77777777" w:rsidR="00797FB0" w:rsidRDefault="00797FB0" w:rsidP="00BA4792">
      <w:r>
        <w:separator/>
      </w:r>
    </w:p>
  </w:footnote>
  <w:footnote w:type="continuationSeparator" w:id="0">
    <w:p w14:paraId="318B8FC6" w14:textId="77777777" w:rsidR="00797FB0" w:rsidRDefault="00797FB0" w:rsidP="00BA4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00A"/>
    <w:multiLevelType w:val="hybridMultilevel"/>
    <w:tmpl w:val="D3A4C148"/>
    <w:lvl w:ilvl="0" w:tplc="F55422F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9F7DAB"/>
    <w:multiLevelType w:val="hybridMultilevel"/>
    <w:tmpl w:val="B2144D80"/>
    <w:lvl w:ilvl="0" w:tplc="D3D4030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92B8113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2E2772"/>
    <w:multiLevelType w:val="hybridMultilevel"/>
    <w:tmpl w:val="2BB64DA4"/>
    <w:lvl w:ilvl="0" w:tplc="9A9E4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40769D"/>
    <w:multiLevelType w:val="hybridMultilevel"/>
    <w:tmpl w:val="C82E1566"/>
    <w:lvl w:ilvl="0" w:tplc="954C12E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3B01C9"/>
    <w:multiLevelType w:val="hybridMultilevel"/>
    <w:tmpl w:val="69D47D58"/>
    <w:lvl w:ilvl="0" w:tplc="406A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F5126C80">
      <w:start w:val="1"/>
      <w:numFmt w:val="upperLetter"/>
      <w:lvlText w:val="%3."/>
      <w:lvlJc w:val="left"/>
      <w:pPr>
        <w:ind w:left="1320" w:hanging="360"/>
      </w:pPr>
      <w:rPr>
        <w:rFonts w:hint="default"/>
        <w:color w:val="4472C4" w:themeColor="accen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394085"/>
    <w:multiLevelType w:val="hybridMultilevel"/>
    <w:tmpl w:val="A23C86EA"/>
    <w:lvl w:ilvl="0" w:tplc="040A6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1D77C65"/>
    <w:multiLevelType w:val="hybridMultilevel"/>
    <w:tmpl w:val="25FEE642"/>
    <w:lvl w:ilvl="0" w:tplc="CB366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0057F7"/>
    <w:multiLevelType w:val="hybridMultilevel"/>
    <w:tmpl w:val="F53CBFF8"/>
    <w:lvl w:ilvl="0" w:tplc="7F2A07F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CE"/>
    <w:rsid w:val="00096C6A"/>
    <w:rsid w:val="00221D0F"/>
    <w:rsid w:val="002324BC"/>
    <w:rsid w:val="002C4481"/>
    <w:rsid w:val="003B237A"/>
    <w:rsid w:val="00513103"/>
    <w:rsid w:val="005161C7"/>
    <w:rsid w:val="0054656B"/>
    <w:rsid w:val="005C2D26"/>
    <w:rsid w:val="00703307"/>
    <w:rsid w:val="007204E0"/>
    <w:rsid w:val="00797FB0"/>
    <w:rsid w:val="007A66CB"/>
    <w:rsid w:val="007B53E3"/>
    <w:rsid w:val="0098250E"/>
    <w:rsid w:val="009F6B5B"/>
    <w:rsid w:val="00B62648"/>
    <w:rsid w:val="00B714C2"/>
    <w:rsid w:val="00BA4792"/>
    <w:rsid w:val="00BD0A25"/>
    <w:rsid w:val="00C0252E"/>
    <w:rsid w:val="00C53ACE"/>
    <w:rsid w:val="00C53C22"/>
    <w:rsid w:val="00C5562D"/>
    <w:rsid w:val="00C61780"/>
    <w:rsid w:val="00CF3141"/>
    <w:rsid w:val="00E6111A"/>
    <w:rsid w:val="00F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5E5A"/>
  <w15:chartTrackingRefBased/>
  <w15:docId w15:val="{4A54C89E-9095-41B4-BA31-5075994E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C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CE"/>
    <w:pPr>
      <w:ind w:leftChars="200" w:left="480"/>
    </w:pPr>
  </w:style>
  <w:style w:type="table" w:styleId="a4">
    <w:name w:val="Table Grid"/>
    <w:basedOn w:val="a1"/>
    <w:uiPriority w:val="39"/>
    <w:rsid w:val="00703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A479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4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A47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C257-8B27-40A6-BB3C-99438BE9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岱霖 吳</dc:creator>
  <cp:keywords/>
  <dc:description/>
  <cp:lastModifiedBy>岱霖 吳</cp:lastModifiedBy>
  <cp:revision>5</cp:revision>
  <cp:lastPrinted>2021-07-20T03:11:00Z</cp:lastPrinted>
  <dcterms:created xsi:type="dcterms:W3CDTF">2021-07-19T09:18:00Z</dcterms:created>
  <dcterms:modified xsi:type="dcterms:W3CDTF">2021-07-20T03:13:00Z</dcterms:modified>
</cp:coreProperties>
</file>