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DC58" w14:textId="77777777" w:rsidR="00E917B3" w:rsidRPr="00E917B3" w:rsidRDefault="00E917B3" w:rsidP="00E917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s-ES"/>
          <w14:ligatures w14:val="none"/>
        </w:rPr>
        <w:t>Documentación del Proyecto: Análisis de Comentarios de Google Play con VADER</w:t>
      </w:r>
    </w:p>
    <w:p w14:paraId="3C67D24B" w14:textId="77777777" w:rsidR="00E917B3" w:rsidRPr="00E917B3" w:rsidRDefault="00E917B3" w:rsidP="00E917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Resumen</w:t>
      </w:r>
    </w:p>
    <w:p w14:paraId="75FB552B" w14:textId="77777777" w:rsidR="00E917B3" w:rsidRPr="00E917B3" w:rsidRDefault="00E917B3" w:rsidP="00E917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bookmarkStart w:id="0" w:name="_Hlk149295450"/>
      <w:bookmarkStart w:id="1" w:name="_Hlk149295424"/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Este proyecto se centra en la obtención de comentarios de Google Play relacionados con una aplicación específica y su posterior análisis de sentimientos utilizando la biblioteca VADER. El objetivo es comprender las opiniones de los usuarios sobre la aplicación y evaluar su sentimiento general</w:t>
      </w:r>
      <w:bookmarkEnd w:id="0"/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.</w:t>
      </w:r>
    </w:p>
    <w:bookmarkEnd w:id="1"/>
    <w:p w14:paraId="45FF4F3A" w14:textId="77777777" w:rsidR="00E917B3" w:rsidRPr="00E917B3" w:rsidRDefault="00E917B3" w:rsidP="00E917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Información General</w:t>
      </w:r>
    </w:p>
    <w:p w14:paraId="6E8F409B" w14:textId="77777777" w:rsidR="00E917B3" w:rsidRPr="00E917B3" w:rsidRDefault="00E917B3" w:rsidP="00E917B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Nombre del Proyecto:</w:t>
      </w: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Análisis de Comentarios de Google Play con VADER</w:t>
      </w:r>
    </w:p>
    <w:p w14:paraId="08AE60AA" w14:textId="14FD936D" w:rsidR="00E917B3" w:rsidRPr="00E917B3" w:rsidRDefault="00E917B3" w:rsidP="00E917B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Fecha de Inicio:</w:t>
      </w: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01/07/2023</w:t>
      </w:r>
    </w:p>
    <w:p w14:paraId="24BF1208" w14:textId="66DC812B" w:rsidR="00E917B3" w:rsidRPr="00E917B3" w:rsidRDefault="00E917B3" w:rsidP="00E917B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Fecha de Finalización:</w:t>
      </w: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30/10/2023</w:t>
      </w:r>
    </w:p>
    <w:p w14:paraId="51238031" w14:textId="10545F93" w:rsidR="00E917B3" w:rsidRPr="00E917B3" w:rsidRDefault="00E917B3" w:rsidP="00E917B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Responsable del Proyecto:</w:t>
      </w: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Grupo </w:t>
      </w:r>
      <w:r w:rsidR="00B302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6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IMMUNE TECHNOLOGY INSTITUTE</w:t>
      </w:r>
    </w:p>
    <w:p w14:paraId="59F9B5FC" w14:textId="6DF63F05" w:rsidR="00E917B3" w:rsidRPr="00E917B3" w:rsidRDefault="00E917B3" w:rsidP="00E917B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Versión del Código:</w:t>
      </w: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1.0</w:t>
      </w:r>
    </w:p>
    <w:p w14:paraId="5BC76ABF" w14:textId="77777777" w:rsidR="00E917B3" w:rsidRPr="00E917B3" w:rsidRDefault="00E917B3" w:rsidP="00E917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Objetivos</w:t>
      </w:r>
    </w:p>
    <w:p w14:paraId="0C57184D" w14:textId="77777777" w:rsidR="00E917B3" w:rsidRPr="00E917B3" w:rsidRDefault="00E917B3" w:rsidP="00E917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Recopilar comentarios de Google Play relacionados con una aplicación específica.</w:t>
      </w:r>
    </w:p>
    <w:p w14:paraId="044BFF91" w14:textId="77777777" w:rsidR="00E917B3" w:rsidRPr="00E917B3" w:rsidRDefault="00E917B3" w:rsidP="00E917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Limpiar y preprocesar los datos de comentarios.</w:t>
      </w:r>
    </w:p>
    <w:p w14:paraId="72981CFD" w14:textId="77777777" w:rsidR="00E917B3" w:rsidRDefault="00E917B3" w:rsidP="00E917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Realizar un análisis de sentimientos utilizando VADER.</w:t>
      </w:r>
    </w:p>
    <w:p w14:paraId="2A9229A5" w14:textId="1B1A1F7E" w:rsidR="001705B9" w:rsidRDefault="001705B9" w:rsidP="00E917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Aplicar algoritmos de clasificación como</w:t>
      </w:r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kmeans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Random</w:t>
      </w:r>
      <w:proofErr w:type="spellEnd"/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Forest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etc. Para valorar el éxito del modelo.</w:t>
      </w:r>
    </w:p>
    <w:p w14:paraId="1F9D7AA1" w14:textId="76C8CC2D" w:rsidR="00B56391" w:rsidRPr="00E917B3" w:rsidRDefault="00B56391" w:rsidP="00E917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Aplicar modelos supervisados como LDA (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L</w:t>
      </w:r>
      <w:r w:rsidRP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atent</w:t>
      </w:r>
      <w:proofErr w:type="spellEnd"/>
      <w:r w:rsidRP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D</w:t>
      </w:r>
      <w:r w:rsidRP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irichlet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A</w:t>
      </w:r>
      <w:r w:rsidRP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llocation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) y SVM (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Support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Vector Machine)</w:t>
      </w:r>
    </w:p>
    <w:p w14:paraId="509D0268" w14:textId="77777777" w:rsidR="00E917B3" w:rsidRPr="00E917B3" w:rsidRDefault="00E917B3" w:rsidP="00E917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Visualizar los resultados del análisis.</w:t>
      </w:r>
    </w:p>
    <w:p w14:paraId="32722A39" w14:textId="77777777" w:rsidR="00E917B3" w:rsidRDefault="00E917B3" w:rsidP="00E917B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Identificar patrones y tendencias en los comentarios de los usuarios.</w:t>
      </w:r>
    </w:p>
    <w:p w14:paraId="19CC1228" w14:textId="77777777" w:rsidR="00E917B3" w:rsidRDefault="00E917B3" w:rsidP="00E917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0ED39565" w14:textId="77777777" w:rsidR="00E917B3" w:rsidRDefault="00E917B3" w:rsidP="00E917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1AC45668" w14:textId="77777777" w:rsidR="00E917B3" w:rsidRDefault="00E917B3" w:rsidP="00E917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4B59C3CF" w14:textId="77777777" w:rsidR="00E917B3" w:rsidRDefault="00E917B3" w:rsidP="00E917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68BD2CFA" w14:textId="77777777" w:rsidR="00E917B3" w:rsidRDefault="00E917B3" w:rsidP="00E917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2EA13D72" w14:textId="77777777" w:rsidR="00E917B3" w:rsidRDefault="00E917B3" w:rsidP="00E917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0FF58895" w14:textId="77777777" w:rsidR="00E917B3" w:rsidRDefault="00E917B3" w:rsidP="00E917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6F735AD7" w14:textId="77777777" w:rsidR="00E917B3" w:rsidRDefault="00E917B3" w:rsidP="00E917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7F448830" w14:textId="77777777" w:rsidR="00E917B3" w:rsidRDefault="00E917B3" w:rsidP="00E917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6D42E265" w14:textId="77777777" w:rsidR="00E917B3" w:rsidRPr="00E917B3" w:rsidRDefault="00E917B3" w:rsidP="00E917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60CA8966" w14:textId="77777777" w:rsidR="00E917B3" w:rsidRPr="00E917B3" w:rsidRDefault="00E917B3" w:rsidP="00E917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Tecnologías Utilizadas</w:t>
      </w:r>
    </w:p>
    <w:p w14:paraId="5505ECD7" w14:textId="77777777" w:rsidR="00E917B3" w:rsidRPr="00E917B3" w:rsidRDefault="00E917B3" w:rsidP="00E917B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Python 3.x</w:t>
      </w:r>
    </w:p>
    <w:p w14:paraId="5F5BC553" w14:textId="77777777" w:rsidR="00E917B3" w:rsidRPr="00E917B3" w:rsidRDefault="00E917B3" w:rsidP="00E917B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Librerías Python:</w:t>
      </w:r>
    </w:p>
    <w:p w14:paraId="5EADFD75" w14:textId="77777777" w:rsidR="00E917B3" w:rsidRPr="00E917B3" w:rsidRDefault="00E917B3" w:rsidP="00E917B3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google_play_scraper</w:t>
      </w:r>
      <w:proofErr w:type="spellEnd"/>
    </w:p>
    <w:p w14:paraId="53E15874" w14:textId="77777777" w:rsidR="00E917B3" w:rsidRPr="00E917B3" w:rsidRDefault="00E917B3" w:rsidP="00E917B3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googletrans</w:t>
      </w:r>
      <w:proofErr w:type="spellEnd"/>
    </w:p>
    <w:p w14:paraId="070B4A03" w14:textId="77777777" w:rsidR="00E917B3" w:rsidRPr="00E917B3" w:rsidRDefault="00E917B3" w:rsidP="00E917B3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nltk</w:t>
      </w:r>
      <w:proofErr w:type="spellEnd"/>
    </w:p>
    <w:p w14:paraId="57230FD5" w14:textId="77777777" w:rsidR="00E917B3" w:rsidRPr="00E917B3" w:rsidRDefault="00E917B3" w:rsidP="00E917B3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sklearn</w:t>
      </w:r>
      <w:proofErr w:type="spellEnd"/>
    </w:p>
    <w:p w14:paraId="772347CD" w14:textId="77777777" w:rsidR="00E917B3" w:rsidRPr="00E917B3" w:rsidRDefault="00E917B3" w:rsidP="00E917B3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vaderSentiment</w:t>
      </w:r>
      <w:proofErr w:type="spellEnd"/>
    </w:p>
    <w:p w14:paraId="1F86731E" w14:textId="77777777" w:rsidR="00E917B3" w:rsidRPr="00E917B3" w:rsidRDefault="00E917B3" w:rsidP="00E917B3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pandas</w:t>
      </w:r>
    </w:p>
    <w:p w14:paraId="03FB1241" w14:textId="77777777" w:rsidR="00E917B3" w:rsidRPr="00E917B3" w:rsidRDefault="00E917B3" w:rsidP="00E917B3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matplotlib</w:t>
      </w:r>
      <w:proofErr w:type="spellEnd"/>
    </w:p>
    <w:p w14:paraId="51F7FE9C" w14:textId="77777777" w:rsidR="00E917B3" w:rsidRPr="00E917B3" w:rsidRDefault="00E917B3" w:rsidP="00E917B3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wordcloud</w:t>
      </w:r>
      <w:proofErr w:type="spellEnd"/>
    </w:p>
    <w:p w14:paraId="31EF8CF3" w14:textId="77777777" w:rsidR="00E917B3" w:rsidRDefault="00E917B3" w:rsidP="00E917B3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langdetect</w:t>
      </w:r>
      <w:proofErr w:type="spellEnd"/>
    </w:p>
    <w:p w14:paraId="47C3AAF7" w14:textId="04A9874E" w:rsidR="007E0ED2" w:rsidRDefault="007E0ED2" w:rsidP="00E917B3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os</w:t>
      </w:r>
    </w:p>
    <w:p w14:paraId="1A2FCDE1" w14:textId="52A64E4F" w:rsidR="007E0ED2" w:rsidRDefault="007E0ED2" w:rsidP="00E917B3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random</w:t>
      </w:r>
      <w:proofErr w:type="spellEnd"/>
    </w:p>
    <w:p w14:paraId="7C09664D" w14:textId="768D89C9" w:rsidR="007E0ED2" w:rsidRDefault="007E0ED2" w:rsidP="00E917B3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datetime</w:t>
      </w:r>
      <w:proofErr w:type="spellEnd"/>
    </w:p>
    <w:p w14:paraId="4E2AD329" w14:textId="439F0DD9" w:rsidR="007E0ED2" w:rsidRDefault="007E0ED2" w:rsidP="007E0ED2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collections</w:t>
      </w:r>
      <w:proofErr w:type="spellEnd"/>
    </w:p>
    <w:p w14:paraId="6CB9E28B" w14:textId="33E07F31" w:rsidR="007E0ED2" w:rsidRDefault="007E0ED2" w:rsidP="007E0ED2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BeautifulSoup</w:t>
      </w:r>
      <w:proofErr w:type="spellEnd"/>
    </w:p>
    <w:p w14:paraId="648CBEE7" w14:textId="67DCF77F" w:rsidR="007E0ED2" w:rsidRDefault="007E0ED2" w:rsidP="007E0ED2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requests</w:t>
      </w:r>
      <w:proofErr w:type="spellEnd"/>
    </w:p>
    <w:p w14:paraId="272A52E5" w14:textId="2C8A399F" w:rsidR="007E0ED2" w:rsidRDefault="007E0ED2" w:rsidP="007E0ED2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Gemsin</w:t>
      </w:r>
      <w:proofErr w:type="spellEnd"/>
    </w:p>
    <w:p w14:paraId="72AF9769" w14:textId="2F1EB28D" w:rsidR="007E0ED2" w:rsidRDefault="007E0ED2" w:rsidP="007E0ED2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PyLDAvis</w:t>
      </w:r>
      <w:proofErr w:type="spellEnd"/>
    </w:p>
    <w:p w14:paraId="77165507" w14:textId="600CF05A" w:rsidR="007E0ED2" w:rsidRDefault="007E0ED2" w:rsidP="007E0ED2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Seaborn</w:t>
      </w:r>
      <w:proofErr w:type="spellEnd"/>
    </w:p>
    <w:p w14:paraId="19C13E69" w14:textId="10923507" w:rsidR="00B56391" w:rsidRDefault="005E5124" w:rsidP="007E0ED2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N</w:t>
      </w:r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umpy</w:t>
      </w:r>
      <w:proofErr w:type="spellEnd"/>
    </w:p>
    <w:p w14:paraId="6A4A3D13" w14:textId="78183FA1" w:rsidR="005E5124" w:rsidRDefault="005E5124" w:rsidP="007E0ED2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TextBlob</w:t>
      </w:r>
      <w:proofErr w:type="spellEnd"/>
    </w:p>
    <w:p w14:paraId="2910BBBE" w14:textId="025E4E8E" w:rsidR="005E5124" w:rsidRDefault="005E5124" w:rsidP="007E0ED2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ThreadPoolExecutor</w:t>
      </w:r>
      <w:proofErr w:type="spellEnd"/>
    </w:p>
    <w:p w14:paraId="2CC9A154" w14:textId="5FB62CE6" w:rsidR="005E5124" w:rsidRDefault="005E5124" w:rsidP="007E0ED2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Translator</w:t>
      </w:r>
      <w:proofErr w:type="spellEnd"/>
    </w:p>
    <w:p w14:paraId="4EB09BBC" w14:textId="77777777" w:rsidR="007E0ED2" w:rsidRPr="007E0ED2" w:rsidRDefault="007E0ED2" w:rsidP="007E0E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4DFF1DCB" w14:textId="77777777" w:rsidR="00E917B3" w:rsidRPr="00E917B3" w:rsidRDefault="00E917B3" w:rsidP="00E917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Flujo de Trabajo</w:t>
      </w:r>
    </w:p>
    <w:p w14:paraId="13FAE204" w14:textId="1FD15E73" w:rsidR="005C5698" w:rsidRDefault="005C5698" w:rsidP="00E917B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Se recolectan los comentarios a través de la librería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Google_play_scraper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.</w:t>
      </w:r>
    </w:p>
    <w:p w14:paraId="43E84663" w14:textId="5578BD16" w:rsidR="00E917B3" w:rsidRPr="00E917B3" w:rsidRDefault="00E917B3" w:rsidP="00E917B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Se realiza el preprocesamiento de los comentarios, que incluye la </w:t>
      </w:r>
      <w:proofErr w:type="spellStart"/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tokenización</w:t>
      </w:r>
      <w:proofErr w:type="spellEnd"/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, eliminación de </w:t>
      </w:r>
      <w:proofErr w:type="spellStart"/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stopwords</w:t>
      </w:r>
      <w:proofErr w:type="spellEnd"/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y limpieza de texto.</w:t>
      </w:r>
    </w:p>
    <w:p w14:paraId="40E12140" w14:textId="77777777" w:rsidR="00E917B3" w:rsidRDefault="00E917B3" w:rsidP="00E917B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Se detectan y eliminan comentarios en idiomas diferentes al inglés.</w:t>
      </w:r>
    </w:p>
    <w:p w14:paraId="18279A0B" w14:textId="0F441746" w:rsidR="005C5698" w:rsidRDefault="005C5698" w:rsidP="00E917B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Se aplica VADER a los comentarios y se almacenan en una copia del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original </w:t>
      </w:r>
    </w:p>
    <w:p w14:paraId="50FE947E" w14:textId="3CC2EE5A" w:rsidR="005C5698" w:rsidRDefault="005C5698" w:rsidP="00E917B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Se muestra información acerca de las aplicaciones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desarolladas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por el mismo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developer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.</w:t>
      </w:r>
    </w:p>
    <w:p w14:paraId="0BE644B5" w14:textId="100B60BF" w:rsidR="005C5698" w:rsidRDefault="005C5698" w:rsidP="00E917B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lastRenderedPageBreak/>
        <w:t xml:space="preserve">Se muestra una </w:t>
      </w:r>
      <w:r w:rsidR="00B324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gráfica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en la que se </w:t>
      </w:r>
      <w:r w:rsidR="00B324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comparan las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puntuaciones dadas por los usuarios que </w:t>
      </w:r>
      <w:r w:rsidR="00B324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comentan,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y las puntuaciones dadas en general.</w:t>
      </w:r>
    </w:p>
    <w:p w14:paraId="7B027CE9" w14:textId="586AB23D" w:rsidR="005C5698" w:rsidRDefault="005C5698" w:rsidP="00E917B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Se muestra una </w:t>
      </w:r>
      <w:r w:rsidR="00B324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gráfica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para visualizar la evolución del sentimiento con el tiempo y las </w:t>
      </w:r>
      <w:proofErr w:type="spellStart"/>
      <w:proofErr w:type="gram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updates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.</w:t>
      </w:r>
      <w:proofErr w:type="gram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Las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updates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se obtienen mediante un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scraper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de la </w:t>
      </w:r>
      <w:r w:rsidR="00B324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página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web </w:t>
      </w:r>
      <w:hyperlink r:id="rId5" w:history="1">
        <w:r w:rsidRPr="009E73A3">
          <w:rPr>
            <w:rStyle w:val="Hipervnculo"/>
            <w:rFonts w:ascii="Segoe UI" w:eastAsia="Times New Roman" w:hAnsi="Segoe UI" w:cs="Segoe UI"/>
            <w:kern w:val="0"/>
            <w:sz w:val="24"/>
            <w:szCs w:val="24"/>
            <w:lang w:eastAsia="es-ES"/>
            <w14:ligatures w14:val="none"/>
          </w:rPr>
          <w:t>www.appbrain.com</w:t>
        </w:r>
      </w:hyperlink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que contiene el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changelog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de las aplicaciones</w:t>
      </w:r>
    </w:p>
    <w:p w14:paraId="2EAF58D6" w14:textId="057A57CC" w:rsidR="006F026A" w:rsidRDefault="006F026A" w:rsidP="00E917B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Se muestran graficas de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Term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Frequency</w:t>
      </w:r>
      <w:proofErr w:type="spellEnd"/>
    </w:p>
    <w:p w14:paraId="345E4EB8" w14:textId="0EDD875E" w:rsidR="006F026A" w:rsidRDefault="006F026A" w:rsidP="006F026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Se muestran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wordclouds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de palabras positivas y negativas que contienen los comentarios con mayor frecuencia, así como de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bigramas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y trigramas</w:t>
      </w:r>
    </w:p>
    <w:p w14:paraId="19792D96" w14:textId="07E7C649" w:rsidR="006F026A" w:rsidRPr="006F026A" w:rsidRDefault="006F026A" w:rsidP="006F026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Se muestra un gráfico de barras que muestra la cantidad de comentaros por mes.</w:t>
      </w:r>
    </w:p>
    <w:p w14:paraId="5646A722" w14:textId="6D8BEDC9" w:rsidR="005C5698" w:rsidRDefault="005C5698" w:rsidP="00E917B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Se aplican algoritmos no supervisados como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kmeans</w:t>
      </w:r>
      <w:proofErr w:type="spellEnd"/>
      <w:r w:rsidR="006F02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y se muestra </w:t>
      </w:r>
      <w:r w:rsidR="00B324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una gráfica</w:t>
      </w:r>
      <w:r w:rsidR="006F02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que representa la discrepancia que hay entre el score y el sentimiento que VADER le ha asignado</w:t>
      </w:r>
    </w:p>
    <w:p w14:paraId="1EE33AF3" w14:textId="48BE64E6" w:rsidR="005C5698" w:rsidRDefault="005C5698" w:rsidP="00E917B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Se aplican </w:t>
      </w:r>
      <w:r w:rsidR="006F026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algoritmos supervisados como LDA y SVM </w:t>
      </w:r>
    </w:p>
    <w:p w14:paraId="17C57390" w14:textId="77777777" w:rsidR="00E917B3" w:rsidRPr="00E917B3" w:rsidRDefault="00E917B3" w:rsidP="00E917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ES"/>
          <w14:ligatures w14:val="none"/>
        </w:rPr>
        <w:t>Análisis de Sentimientos</w:t>
      </w:r>
    </w:p>
    <w:p w14:paraId="0CEF1097" w14:textId="77777777" w:rsidR="00E917B3" w:rsidRPr="00E917B3" w:rsidRDefault="00E917B3" w:rsidP="00E917B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Se utiliza la biblioteca VADER para analizar el sentimiento de los comentarios.</w:t>
      </w:r>
    </w:p>
    <w:p w14:paraId="4A5C29F3" w14:textId="77777777" w:rsidR="00E917B3" w:rsidRDefault="00E917B3" w:rsidP="00E917B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Se calculan las puntuaciones de sentimiento negativo, neutro, positivo y compuesto para cada comentario.</w:t>
      </w:r>
    </w:p>
    <w:p w14:paraId="25EA5763" w14:textId="23A68FC9" w:rsidR="006F026A" w:rsidRPr="00E917B3" w:rsidRDefault="006F026A" w:rsidP="00E917B3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Se añade una nueva columna en función del signo de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compound_VADER</w:t>
      </w:r>
      <w:proofErr w:type="spellEnd"/>
    </w:p>
    <w:p w14:paraId="4CC238DA" w14:textId="77777777" w:rsidR="00E917B3" w:rsidRPr="00E917B3" w:rsidRDefault="00E917B3" w:rsidP="00E917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ES"/>
          <w14:ligatures w14:val="none"/>
        </w:rPr>
        <w:t>Visualización de Datos</w:t>
      </w:r>
    </w:p>
    <w:p w14:paraId="520BDA69" w14:textId="77777777" w:rsidR="00E917B3" w:rsidRPr="00E917B3" w:rsidRDefault="00E917B3" w:rsidP="00E917B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Se generan gráficos y visualizaciones para mostrar los resultados del análisis de sentimientos.</w:t>
      </w:r>
    </w:p>
    <w:p w14:paraId="2BC6D878" w14:textId="77777777" w:rsidR="00E917B3" w:rsidRDefault="00E917B3" w:rsidP="00E917B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Se crea una nube de palabras para resaltar las palabras más frecuentes en los comentarios positivos y negativos.</w:t>
      </w:r>
    </w:p>
    <w:p w14:paraId="23CE803E" w14:textId="4F7C8831" w:rsidR="001705B9" w:rsidRPr="00E917B3" w:rsidRDefault="001705B9" w:rsidP="00E917B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En el código hay unas líneas para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escribr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el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con las puntuaciones de Vader en un Excel para su posterior uso en programa como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PowerBI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para obtener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graficos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de forma </w:t>
      </w:r>
      <w:r w:rsidR="00B324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más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sencilla que con código de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python</w:t>
      </w:r>
      <w:proofErr w:type="spellEnd"/>
    </w:p>
    <w:p w14:paraId="5C139DAD" w14:textId="2169C786" w:rsidR="00E917B3" w:rsidRPr="00E917B3" w:rsidRDefault="00E917B3" w:rsidP="00663CF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30110DBE" w14:textId="33C91C96" w:rsidR="00262E9F" w:rsidRPr="00E917B3" w:rsidRDefault="00E917B3" w:rsidP="00E917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Uso del Código</w:t>
      </w:r>
    </w:p>
    <w:p w14:paraId="760D418E" w14:textId="37E2395B" w:rsidR="00EB005D" w:rsidRDefault="00EB005D" w:rsidP="00E917B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bookmarkStart w:id="2" w:name="_Hlk149295498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Para la ejecución del código será necesario la instalación de todas las bibliotecas utilizadas. Hay que recordar que en caso de ejecutarlo en notebook los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pip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r w:rsidR="00210D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irán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precedidos de un signo de exclamación</w:t>
      </w:r>
      <w:r w:rsidR="00210D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.</w:t>
      </w:r>
    </w:p>
    <w:p w14:paraId="4E0EB5BE" w14:textId="77777777" w:rsidR="00F46865" w:rsidRDefault="00F46865" w:rsidP="00F4686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4BBD94A1" w14:textId="77777777" w:rsidR="00F46865" w:rsidRDefault="00F46865" w:rsidP="00F4686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2CBF03DB" w14:textId="77777777" w:rsidR="00EB005D" w:rsidRDefault="00EB005D" w:rsidP="00EB00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6ABB77A1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gensim</w:t>
      </w:r>
      <w:proofErr w:type="spellEnd"/>
    </w:p>
    <w:p w14:paraId="34E93EEB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os</w:t>
      </w:r>
    </w:p>
    <w:p w14:paraId="731F98A2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re</w:t>
      </w:r>
    </w:p>
    <w:p w14:paraId="1E2F61D6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csv</w:t>
      </w:r>
      <w:proofErr w:type="spellEnd"/>
    </w:p>
    <w:p w14:paraId="1AC90046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collections</w:t>
      </w:r>
      <w:proofErr w:type="spellEnd"/>
    </w:p>
    <w:p w14:paraId="2C1C3361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concurrent</w:t>
      </w:r>
      <w:proofErr w:type="spellEnd"/>
    </w:p>
    <w:p w14:paraId="50EBE1AF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datetime</w:t>
      </w:r>
      <w:proofErr w:type="spellEnd"/>
    </w:p>
    <w:p w14:paraId="043DE16D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random</w:t>
      </w:r>
      <w:proofErr w:type="spellEnd"/>
    </w:p>
    <w:p w14:paraId="54FDC6D2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numpy</w:t>
      </w:r>
      <w:proofErr w:type="spellEnd"/>
    </w:p>
    <w:p w14:paraId="26C15748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matplotlib</w:t>
      </w:r>
      <w:proofErr w:type="spellEnd"/>
    </w:p>
    <w:p w14:paraId="623E3BB2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nltk</w:t>
      </w:r>
      <w:proofErr w:type="spellEnd"/>
    </w:p>
    <w:p w14:paraId="08851401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scikit-learn</w:t>
      </w:r>
      <w:proofErr w:type="spellEnd"/>
    </w:p>
    <w:p w14:paraId="745D12E6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textblob</w:t>
      </w:r>
      <w:proofErr w:type="spellEnd"/>
    </w:p>
    <w:p w14:paraId="31AAE5A9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vaderSentiment</w:t>
      </w:r>
      <w:proofErr w:type="spellEnd"/>
    </w:p>
    <w:p w14:paraId="043951A6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pandas</w:t>
      </w:r>
    </w:p>
    <w:p w14:paraId="25FE0B33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google-play-scraper</w:t>
      </w:r>
      <w:proofErr w:type="spellEnd"/>
    </w:p>
    <w:p w14:paraId="1E00585B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tqdm</w:t>
      </w:r>
      <w:proofErr w:type="spellEnd"/>
    </w:p>
    <w:p w14:paraId="0E4A50B6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wordcloud</w:t>
      </w:r>
      <w:proofErr w:type="spellEnd"/>
    </w:p>
    <w:p w14:paraId="54070BB1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seaborn</w:t>
      </w:r>
      <w:proofErr w:type="spellEnd"/>
    </w:p>
    <w:p w14:paraId="2D585A45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statsmodels</w:t>
      </w:r>
      <w:proofErr w:type="spellEnd"/>
    </w:p>
    <w:p w14:paraId="318BE228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langdetect</w:t>
      </w:r>
      <w:proofErr w:type="spellEnd"/>
    </w:p>
    <w:p w14:paraId="5E6FF13F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googletrans</w:t>
      </w:r>
      <w:proofErr w:type="spellEnd"/>
    </w:p>
    <w:p w14:paraId="0786DA21" w14:textId="77777777" w:rsidR="00812456" w:rsidRPr="00812456" w:rsidRDefault="00812456" w:rsidP="00812456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requests</w:t>
      </w:r>
      <w:proofErr w:type="spellEnd"/>
    </w:p>
    <w:p w14:paraId="604A4C24" w14:textId="77777777" w:rsidR="00812456" w:rsidRDefault="00812456" w:rsidP="00812456">
      <w:pPr>
        <w:spacing w:after="0" w:line="240" w:lineRule="auto"/>
        <w:ind w:left="708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pip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install</w:t>
      </w:r>
      <w:proofErr w:type="spellEnd"/>
      <w:r w:rsidRPr="0081245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beautifulsoup4</w:t>
      </w:r>
    </w:p>
    <w:p w14:paraId="4F11EA91" w14:textId="45D3900E" w:rsidR="00F46865" w:rsidRDefault="00F46865" w:rsidP="00812456">
      <w:pPr>
        <w:spacing w:after="0" w:line="240" w:lineRule="auto"/>
        <w:ind w:left="708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#primero hay que importar </w:t>
      </w: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nltk</w:t>
      </w:r>
      <w:proofErr w:type="spellEnd"/>
    </w:p>
    <w:p w14:paraId="7367F9AE" w14:textId="64DC6F3C" w:rsidR="00F46865" w:rsidRDefault="00FA4F71" w:rsidP="00EB005D">
      <w:pPr>
        <w:spacing w:after="0" w:line="240" w:lineRule="auto"/>
        <w:ind w:left="708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i</w:t>
      </w:r>
      <w:r w:rsidR="00F4686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mport</w:t>
      </w:r>
      <w:proofErr w:type="spellEnd"/>
      <w:r w:rsidR="00F4686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 xml:space="preserve"> </w:t>
      </w:r>
      <w:proofErr w:type="spellStart"/>
      <w:r w:rsidR="00F46865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  <w:t>nltk</w:t>
      </w:r>
      <w:proofErr w:type="spellEnd"/>
    </w:p>
    <w:p w14:paraId="23FB2F1C" w14:textId="38DCF7D1" w:rsidR="00EB005D" w:rsidRDefault="00EB005D" w:rsidP="00EB005D">
      <w:pPr>
        <w:spacing w:after="0" w:line="240" w:lineRule="auto"/>
        <w:ind w:left="708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nltk.download</w:t>
      </w:r>
      <w:proofErr w:type="spellEnd"/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wordnet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)</w:t>
      </w:r>
    </w:p>
    <w:p w14:paraId="1082C4D7" w14:textId="6458541A" w:rsidR="00EB005D" w:rsidRDefault="00EB005D" w:rsidP="00EB005D">
      <w:pPr>
        <w:spacing w:after="0" w:line="240" w:lineRule="auto"/>
        <w:ind w:left="708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nltk.download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stopwords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)</w:t>
      </w:r>
    </w:p>
    <w:p w14:paraId="677E86F8" w14:textId="6BAA2D48" w:rsidR="00EB005D" w:rsidRPr="00EB005D" w:rsidRDefault="00EB005D" w:rsidP="00EB005D">
      <w:pPr>
        <w:spacing w:after="0" w:line="240" w:lineRule="auto"/>
        <w:ind w:left="708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ES"/>
          <w14:ligatures w14:val="none"/>
        </w:rPr>
      </w:pP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nltk.download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punkt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)</w:t>
      </w:r>
    </w:p>
    <w:p w14:paraId="16998F55" w14:textId="67013319" w:rsidR="00EB005D" w:rsidRDefault="00EB005D" w:rsidP="00EB005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2C890419" w14:textId="2119CE54" w:rsidR="00E917B3" w:rsidRDefault="00E917B3" w:rsidP="00E917B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El código se encuentra en un archivo Python y se puede ejecutar para realizar análisis </w:t>
      </w:r>
      <w:r w:rsidR="00EB005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NLP (</w:t>
      </w:r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natural </w:t>
      </w:r>
      <w:proofErr w:type="spellStart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language</w:t>
      </w:r>
      <w:proofErr w:type="spellEnd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processing</w:t>
      </w:r>
      <w:proofErr w:type="spellEnd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) en</w:t>
      </w: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diferentes aplicaciones de Google Play.</w:t>
      </w:r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En los puntos posteriores procederé a explicar de forma detallada el uso del </w:t>
      </w:r>
      <w:r w:rsidR="00EB005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código,</w:t>
      </w:r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la mayoría de código “modificable” se encuentra entre la línea 53 y la línea 118 del código.</w:t>
      </w:r>
    </w:p>
    <w:p w14:paraId="42E77FA9" w14:textId="1D8C2FA8" w:rsidR="00210D24" w:rsidRPr="00210D24" w:rsidRDefault="002F58E3" w:rsidP="00210D2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La forma de aplicarlo es ir a la línea </w:t>
      </w:r>
      <w:r w:rsidR="0045516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53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de código y en la variable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app_id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insertar la id de la aplicación que queremos , para ello necesitamos ir a Google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play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, buscar la aplicación , y con el link , por ejemplo : </w:t>
      </w:r>
      <w:hyperlink r:id="rId6" w:history="1">
        <w:r w:rsidRPr="000E16DD">
          <w:rPr>
            <w:rStyle w:val="Hipervnculo"/>
            <w:rFonts w:ascii="Segoe UI" w:eastAsia="Times New Roman" w:hAnsi="Segoe UI" w:cs="Segoe UI"/>
            <w:kern w:val="0"/>
            <w:sz w:val="24"/>
            <w:szCs w:val="24"/>
            <w:lang w:eastAsia="es-ES"/>
            <w14:ligatures w14:val="none"/>
          </w:rPr>
          <w:t>https://play.google.com/store/apps/details?id=</w:t>
        </w:r>
        <w:r w:rsidRPr="00262E9F">
          <w:rPr>
            <w:rStyle w:val="Hipervnculo"/>
            <w:rFonts w:ascii="Segoe UI" w:eastAsia="Times New Roman" w:hAnsi="Segoe UI" w:cs="Segoe UI"/>
            <w:b/>
            <w:bCs/>
            <w:color w:val="538135" w:themeColor="accent6" w:themeShade="BF"/>
            <w:kern w:val="0"/>
            <w:sz w:val="24"/>
            <w:szCs w:val="24"/>
            <w:lang w:eastAsia="es-ES"/>
            <w14:ligatures w14:val="none"/>
          </w:rPr>
          <w:t>com.activision.callofduty.shoother</w:t>
        </w:r>
        <w:r w:rsidRPr="000E16DD">
          <w:rPr>
            <w:rStyle w:val="Hipervnculo"/>
            <w:rFonts w:ascii="Segoe UI" w:eastAsia="Times New Roman" w:hAnsi="Segoe UI" w:cs="Segoe UI"/>
            <w:kern w:val="0"/>
            <w:sz w:val="24"/>
            <w:szCs w:val="24"/>
            <w:lang w:eastAsia="es-ES"/>
            <w14:ligatures w14:val="none"/>
          </w:rPr>
          <w:t>&amp;hl=es&amp;ql=US</w:t>
        </w:r>
      </w:hyperlink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, la ID seria lo marcado en verde.</w:t>
      </w:r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r w:rsidR="00210D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A </w:t>
      </w:r>
      <w:r w:rsidR="00CB202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continuación,</w:t>
      </w:r>
      <w:r w:rsidR="00210D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proporcionaré algunas recomendaciones y observaciones:</w:t>
      </w:r>
    </w:p>
    <w:p w14:paraId="663B1AD4" w14:textId="7334DC28" w:rsidR="00CB2025" w:rsidRDefault="00CB2025" w:rsidP="00210D24">
      <w:pPr>
        <w:pStyle w:val="Prrafodelista"/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Lo </w:t>
      </w:r>
      <w:r w:rsidR="00FA4F7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óptimo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es analizar aplicaciones con una antigüedad entre 2 años y 4 meses</w:t>
      </w:r>
    </w:p>
    <w:p w14:paraId="5CDC57DD" w14:textId="194D6772" w:rsidR="00CB2025" w:rsidRPr="00210D24" w:rsidRDefault="00CB2025" w:rsidP="00210D24">
      <w:pPr>
        <w:pStyle w:val="Prrafodelista"/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Es recomendable analizar apps con no demasiadas reseñas ya que debido a limitaciones de hardware la recolección de comentarios podría no tener la velocidad deseada. en mi caso el ritmo era de 200 comentarios/segundo, por lo que, lo más adecuado es analizar aplicaciones que posean entre 500 y 10000 comentarios</w:t>
      </w:r>
    </w:p>
    <w:p w14:paraId="715BF3ED" w14:textId="77777777" w:rsidR="00210D24" w:rsidRDefault="00210D24" w:rsidP="00210D2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08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2188E059" w14:textId="4BB91226" w:rsidR="0045516B" w:rsidRDefault="0045516B" w:rsidP="00E917B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En la línea 58 se encuentra la variable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csv_filename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, en dicha variable se introducirá el nombre del archivo en el que queramos guardar seguido de .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csv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. </w:t>
      </w:r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Ejemplo: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comentarios_app.csv. La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información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incial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que incluye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lastRenderedPageBreak/>
        <w:t xml:space="preserve">es la </w:t>
      </w:r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siguiente: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;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Date;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Score;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Comment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Helpful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Count</w:t>
      </w:r>
      <w:proofErr w:type="spellEnd"/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. </w:t>
      </w:r>
      <w:r w:rsidR="00262E9F" w:rsidRPr="00262E9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ES"/>
          <w14:ligatures w14:val="none"/>
        </w:rPr>
        <w:t>Hay que tener en cuenta que si el archivo comentarios_app.csv (nombre que le hemos dado al archivo en el ejemplo) tiene contenido, el código saltará directamente a la parte de comprobación del idioma de los comentarios, por lo que no recolectará comentarios</w:t>
      </w:r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, este mecanismo es útil para no tener que recolectar los comentarios cada vez que queramos ejecutar el código. Para recolectar comentarios hay que asegurarse de que el archivo está vacío, o de que creamos un nuevo archivo, cambiando el nombre en la variable </w:t>
      </w:r>
      <w:proofErr w:type="spellStart"/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csv_filename</w:t>
      </w:r>
      <w:proofErr w:type="spellEnd"/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.</w:t>
      </w:r>
    </w:p>
    <w:p w14:paraId="7F4DC428" w14:textId="16B848A4" w:rsidR="0045516B" w:rsidRPr="00262E9F" w:rsidRDefault="0045516B" w:rsidP="00E917B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En la línea 6</w:t>
      </w:r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1 se encuentra la variable </w:t>
      </w:r>
      <w:proofErr w:type="spellStart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csv_filenameVADER</w:t>
      </w:r>
      <w:proofErr w:type="spellEnd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y a diferencia del punto anterior este </w:t>
      </w:r>
      <w:proofErr w:type="spellStart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contiene las </w:t>
      </w:r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columnas:</w:t>
      </w:r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Negative_VADER</w:t>
      </w:r>
      <w:proofErr w:type="spellEnd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, </w:t>
      </w:r>
      <w:proofErr w:type="spellStart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Neutral_Vader</w:t>
      </w:r>
      <w:proofErr w:type="spellEnd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, </w:t>
      </w:r>
      <w:proofErr w:type="spellStart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Positive_VADER</w:t>
      </w:r>
      <w:proofErr w:type="spellEnd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, </w:t>
      </w:r>
      <w:proofErr w:type="spellStart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Compound_VADER</w:t>
      </w:r>
      <w:proofErr w:type="spellEnd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</w:t>
      </w:r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entiment</w:t>
      </w:r>
      <w:proofErr w:type="spellEnd"/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, </w:t>
      </w:r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además</w:t>
      </w:r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de las columnas comentadas en el punto anterior. El formato de nombre de archivo será igual que el punto </w:t>
      </w:r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anterior,</w:t>
      </w:r>
      <w:r w:rsidR="00E07C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ejemplo: comentarios_app_con_sentimiento.csv</w:t>
      </w:r>
      <w:r w:rsidR="00262E9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, </w:t>
      </w:r>
      <w:r w:rsidR="00262E9F" w:rsidRPr="00262E9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ES"/>
          <w14:ligatures w14:val="none"/>
        </w:rPr>
        <w:t xml:space="preserve">en este caso no hace falta que el </w:t>
      </w:r>
      <w:r w:rsidR="00262E9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ES"/>
          <w14:ligatures w14:val="none"/>
        </w:rPr>
        <w:t xml:space="preserve">archivo </w:t>
      </w:r>
      <w:r w:rsidR="00262E9F" w:rsidRPr="00262E9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ES"/>
          <w14:ligatures w14:val="none"/>
        </w:rPr>
        <w:t>esté vacío, se sobrescribirá</w:t>
      </w:r>
      <w:r w:rsidR="00262E9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ES"/>
          <w14:ligatures w14:val="none"/>
        </w:rPr>
        <w:t xml:space="preserve"> el contenido </w:t>
      </w:r>
      <w:r w:rsidR="00262E9F" w:rsidRPr="00262E9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ES"/>
          <w14:ligatures w14:val="none"/>
        </w:rPr>
        <w:t>con cada ejecución</w:t>
      </w:r>
      <w:r w:rsidR="00262E9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ES"/>
          <w14:ligatures w14:val="none"/>
        </w:rPr>
        <w:t xml:space="preserve">. Si se necesita almacenar información de varias apps, </w:t>
      </w:r>
      <w:r w:rsidR="00262E9F" w:rsidRPr="00262E9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ES"/>
          <w14:ligatures w14:val="none"/>
        </w:rPr>
        <w:t xml:space="preserve">lo lógico es cambiarle el nombre al archivo de salida en la variable </w:t>
      </w:r>
      <w:proofErr w:type="spellStart"/>
      <w:r w:rsidR="00262E9F" w:rsidRPr="00262E9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ES"/>
          <w14:ligatures w14:val="none"/>
        </w:rPr>
        <w:t>csv_filenameVADER</w:t>
      </w:r>
      <w:proofErr w:type="spellEnd"/>
      <w:r w:rsidR="00262E9F" w:rsidRPr="00262E9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ES"/>
          <w14:ligatures w14:val="none"/>
        </w:rPr>
        <w:t>.</w:t>
      </w:r>
    </w:p>
    <w:p w14:paraId="6DDBD78D" w14:textId="77D8D94B" w:rsidR="00E07CCB" w:rsidRDefault="00E07CCB" w:rsidP="00E917B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En la línea 64 se incluye la opción de escribir el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dataframe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con el preprocesado de texto y VADER aplicado en un </w:t>
      </w:r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Excel,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ejemplo: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comentarios_app_con_sentimiento.xlsx.</w:t>
      </w:r>
    </w:p>
    <w:p w14:paraId="2F881E71" w14:textId="515925A3" w:rsidR="00E07CCB" w:rsidRDefault="00E07CCB" w:rsidP="00E917B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En la línea 70 se incluye un filtro opcional con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keyword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en el caso de que busquemos una palabra en concreto en un rango de fechas en concreto, la fecha de las variables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start_date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end_</w:t>
      </w:r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date</w:t>
      </w:r>
      <w:proofErr w:type="spellEnd"/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,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tiene</w:t>
      </w:r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que ser con el </w:t>
      </w:r>
      <w:r w:rsidRPr="00F4686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ES"/>
          <w14:ligatures w14:val="none"/>
        </w:rPr>
        <w:t>formato YYYY-MM-DD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.</w:t>
      </w:r>
    </w:p>
    <w:p w14:paraId="369ADD7B" w14:textId="1012C08A" w:rsidR="00E07CCB" w:rsidRDefault="00E07CCB" w:rsidP="00B66F0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En la línea 77 del </w:t>
      </w:r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código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se encuentra la var</w:t>
      </w:r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i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able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custom_stopwords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. De forma </w:t>
      </w:r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predefinida,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la biblio</w:t>
      </w:r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teca </w:t>
      </w:r>
      <w:proofErr w:type="spellStart"/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nltk</w:t>
      </w:r>
      <w:proofErr w:type="spellEnd"/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incluye un diccionario de palabras en varios idiomas que nos permite eliminar un gran conjunto de palabras con poco valor para nuestro análisis, como son los </w:t>
      </w:r>
      <w:proofErr w:type="spellStart"/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artículos</w:t>
      </w:r>
      <w:r w:rsidR="00B66F06" w:rsidRP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.</w:t>
      </w:r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En</w:t>
      </w:r>
      <w:proofErr w:type="spellEnd"/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la línea 78 del código se encuentra el fragmento “</w:t>
      </w:r>
      <w:proofErr w:type="spellStart"/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custom_stopwords.update</w:t>
      </w:r>
      <w:proofErr w:type="spellEnd"/>
      <w:r w:rsid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”</w:t>
      </w:r>
      <w:r w:rsidRP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que nos permitirá “vetar” palabras en nuestro análisis posterior , ya que hay palabras que pueden no aportar demasiado al </w:t>
      </w:r>
      <w:r w:rsidR="00B66F06" w:rsidRP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análisis</w:t>
      </w:r>
    </w:p>
    <w:p w14:paraId="043433B5" w14:textId="2DF8A18A" w:rsidR="00E07CCB" w:rsidRDefault="00B66F06" w:rsidP="00B66F0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En la línea de código 84, se incluye el “</w:t>
      </w:r>
      <w:proofErr w:type="spellStart"/>
      <w:r w:rsidRP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custom_lexicon</w:t>
      </w:r>
      <w:proofErr w:type="spellEnd"/>
      <w:r w:rsidRPr="00B66F0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”. A pesar de que VADER posee un extenso lexicón (un diccionario que relaciona palabras con puntuaciones), puede no incluir las palabras y la puntuación que se espera al aparecer esa palabra, por lo que podemos personalizar la puntuación que le daremos a una palabra en concreto para que posteriormente VADER le asigne la puntuación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. Ejemplo en concreto del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codigo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: La palabra “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ads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” (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advertisement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) , VADER la incluía como neutra y muchos comentarios estaban clasificados como neutros a pesar de que la gente se quejaba de una gran cantidad de anuncios, el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custom_lexicon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lastRenderedPageBreak/>
        <w:t>sirve para abordar este problema mediante la asignación de una puntuación negativa a la palabra “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ads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”.</w:t>
      </w:r>
    </w:p>
    <w:p w14:paraId="2AFE40CD" w14:textId="2691884B" w:rsidR="00B56391" w:rsidRDefault="00B66F06" w:rsidP="00B5639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En la línea 109 del </w:t>
      </w:r>
      <w:r w:rsidR="00663C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código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se incluye la variable “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top_n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” , el valor de esta variable indica cuantas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TermFrequency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(frecuencia de palabras) queremos incluir en la </w:t>
      </w:r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gráfica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de palabras </w:t>
      </w:r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más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comentadas. En la línea </w:t>
      </w:r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110,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se encuentra la variable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top_n_bigrams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, que al igual que “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top_n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” indica cuantas frecuencias de palabras queremos incluir en la </w:t>
      </w:r>
      <w:r w:rsidR="00B324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gráfica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, pero esta vez solo tendrá en cuenta los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bigramas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(composición de 2 palabras)</w:t>
      </w:r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.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</w:t>
      </w:r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Es el m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ismo caso con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top_n_trigrams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, pero esta vez </w:t>
      </w:r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se refiere a los trigramas (composición de 3 palabras).</w:t>
      </w:r>
    </w:p>
    <w:p w14:paraId="5F663167" w14:textId="59BC0EF2" w:rsidR="00B56391" w:rsidRDefault="00F46865" w:rsidP="00B5639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</w:t>
      </w:r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n la línea 113 a la 119 se incluye un filtro opcional por si se requiere encontrar aplicaciones con un género en específico y muestra la información básica de las aplicaciones con dicho género</w:t>
      </w:r>
      <w:bookmarkEnd w:id="2"/>
      <w:r w:rsidR="00B56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.</w:t>
      </w:r>
    </w:p>
    <w:p w14:paraId="02F328CC" w14:textId="154F6105" w:rsidR="00F46865" w:rsidRPr="00F46865" w:rsidRDefault="00F46865" w:rsidP="00F4686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En la línea 125 se ha incluido una variable para filtrar las fechas del grafico de evolución del sentimiento, ya que en periodos de </w:t>
      </w:r>
      <w:r w:rsidR="00975EB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más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de 365 días funciona </w:t>
      </w:r>
      <w:r w:rsidR="00B324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mal, de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predefinido estará el valor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days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= </w:t>
      </w:r>
      <w:r w:rsidR="00B324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100,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esto significa que solo mostrara la evolución de sentimiento de los últimos 100 días</w:t>
      </w:r>
      <w:r w:rsidRPr="00F4686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.</w:t>
      </w:r>
    </w:p>
    <w:p w14:paraId="5E4110D6" w14:textId="77777777" w:rsidR="00262E9F" w:rsidRDefault="00262E9F" w:rsidP="00262E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21445D65" w14:textId="51804FA4" w:rsidR="00262E9F" w:rsidRPr="00B56391" w:rsidRDefault="00262E9F" w:rsidP="00262E9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</w:p>
    <w:p w14:paraId="3EBF22C1" w14:textId="7F4CEEC5" w:rsidR="00E917B3" w:rsidRPr="00E917B3" w:rsidRDefault="00E917B3" w:rsidP="00E917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s-ES"/>
          <w14:ligatures w14:val="none"/>
        </w:rPr>
        <w:t>Mejoras Futuras</w:t>
      </w:r>
    </w:p>
    <w:p w14:paraId="45A52C2A" w14:textId="63C989F1" w:rsidR="00E917B3" w:rsidRDefault="00E917B3" w:rsidP="00E917B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Posibles mejoras en la recopilación de datos, como la inclusión de más comentarios o la implementación de una interfaz de </w:t>
      </w:r>
      <w:r w:rsidR="00663CFE"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usuario</w:t>
      </w:r>
      <w:r w:rsidR="00663C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,</w:t>
      </w:r>
      <w:r w:rsidR="002F58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como solicitar la </w:t>
      </w:r>
      <w:proofErr w:type="spellStart"/>
      <w:r w:rsidR="002F58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app_id</w:t>
      </w:r>
      <w:proofErr w:type="spellEnd"/>
      <w:r w:rsidR="002F58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antes de ejecutarlo en vez de tener que ir a la línea de </w:t>
      </w:r>
      <w:r w:rsidR="00663C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código,</w:t>
      </w:r>
      <w:r w:rsidR="002F58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(obviamente al tratarse de un </w:t>
      </w:r>
      <w:proofErr w:type="spellStart"/>
      <w:r w:rsidR="002F58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capstone</w:t>
      </w:r>
      <w:proofErr w:type="spellEnd"/>
      <w:r w:rsidR="002F58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y no ir dirigido a un público </w:t>
      </w:r>
      <w:r w:rsidR="00663C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general, esta</w:t>
      </w:r>
      <w:r w:rsidR="002F58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mejora no se ha </w:t>
      </w:r>
      <w:r w:rsidR="00663C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implementado,</w:t>
      </w:r>
      <w:r w:rsidR="002F58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aunque </w:t>
      </w:r>
      <w:r w:rsidR="005E512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sería</w:t>
      </w:r>
      <w:r w:rsidR="002F58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sencillo).</w:t>
      </w:r>
    </w:p>
    <w:p w14:paraId="32AC2B44" w14:textId="250C5592" w:rsidR="003835A4" w:rsidRPr="00E917B3" w:rsidRDefault="005E5124" w:rsidP="00E917B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Implementación</w:t>
      </w:r>
      <w:r w:rsidR="00383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de traducción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paralelizada para optimizar el tiempo de ejecución con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EggThreadExecutor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o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pyspark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, </w:t>
      </w:r>
      <w:r w:rsidR="00383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y corrección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ortográfica</w:t>
      </w:r>
      <w:r w:rsidR="003835A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 de los comentarios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 xml:space="preserve">con </w:t>
      </w:r>
      <w:proofErr w:type="spellStart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Textblob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. Ambos están preinstalados en el código con las funciones creadas.</w:t>
      </w:r>
    </w:p>
    <w:p w14:paraId="6C9C303B" w14:textId="77777777" w:rsidR="00E917B3" w:rsidRPr="00E917B3" w:rsidRDefault="00E917B3" w:rsidP="00E917B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</w:pPr>
      <w:r w:rsidRPr="00E917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ES"/>
          <w14:ligatures w14:val="none"/>
        </w:rPr>
        <w:t>Ampliación de las visualizaciones y análisis de datos.</w:t>
      </w:r>
    </w:p>
    <w:p w14:paraId="648A1927" w14:textId="77777777" w:rsidR="006657CE" w:rsidRPr="00E917B3" w:rsidRDefault="006657CE" w:rsidP="00E917B3"/>
    <w:sectPr w:rsidR="006657CE" w:rsidRPr="00E91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341"/>
    <w:multiLevelType w:val="multilevel"/>
    <w:tmpl w:val="C8F8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84FF3"/>
    <w:multiLevelType w:val="multilevel"/>
    <w:tmpl w:val="BC7A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72B11"/>
    <w:multiLevelType w:val="multilevel"/>
    <w:tmpl w:val="9E54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E26526"/>
    <w:multiLevelType w:val="multilevel"/>
    <w:tmpl w:val="6142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F946C1"/>
    <w:multiLevelType w:val="multilevel"/>
    <w:tmpl w:val="328C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DF5C06"/>
    <w:multiLevelType w:val="multilevel"/>
    <w:tmpl w:val="244E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6D4C8B"/>
    <w:multiLevelType w:val="multilevel"/>
    <w:tmpl w:val="49CE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FA5DA1"/>
    <w:multiLevelType w:val="multilevel"/>
    <w:tmpl w:val="83D8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BA5BDE"/>
    <w:multiLevelType w:val="multilevel"/>
    <w:tmpl w:val="1E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F97020"/>
    <w:multiLevelType w:val="multilevel"/>
    <w:tmpl w:val="7C12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7C6145"/>
    <w:multiLevelType w:val="multilevel"/>
    <w:tmpl w:val="BCA0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3E6F52"/>
    <w:multiLevelType w:val="multilevel"/>
    <w:tmpl w:val="E8B4C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721CDC"/>
    <w:multiLevelType w:val="multilevel"/>
    <w:tmpl w:val="B730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4651747">
    <w:abstractNumId w:val="7"/>
  </w:num>
  <w:num w:numId="2" w16cid:durableId="1582638874">
    <w:abstractNumId w:val="11"/>
  </w:num>
  <w:num w:numId="3" w16cid:durableId="1030884324">
    <w:abstractNumId w:val="12"/>
  </w:num>
  <w:num w:numId="4" w16cid:durableId="1490633145">
    <w:abstractNumId w:val="6"/>
  </w:num>
  <w:num w:numId="5" w16cid:durableId="600383294">
    <w:abstractNumId w:val="4"/>
  </w:num>
  <w:num w:numId="6" w16cid:durableId="945238510">
    <w:abstractNumId w:val="5"/>
  </w:num>
  <w:num w:numId="7" w16cid:durableId="615529447">
    <w:abstractNumId w:val="9"/>
  </w:num>
  <w:num w:numId="8" w16cid:durableId="1095830167">
    <w:abstractNumId w:val="8"/>
  </w:num>
  <w:num w:numId="9" w16cid:durableId="1822891952">
    <w:abstractNumId w:val="1"/>
  </w:num>
  <w:num w:numId="10" w16cid:durableId="1450205488">
    <w:abstractNumId w:val="2"/>
  </w:num>
  <w:num w:numId="11" w16cid:durableId="805002014">
    <w:abstractNumId w:val="10"/>
  </w:num>
  <w:num w:numId="12" w16cid:durableId="1292201832">
    <w:abstractNumId w:val="3"/>
  </w:num>
  <w:num w:numId="13" w16cid:durableId="88999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B3"/>
    <w:rsid w:val="001705B9"/>
    <w:rsid w:val="00210D24"/>
    <w:rsid w:val="00262E9F"/>
    <w:rsid w:val="002F58E3"/>
    <w:rsid w:val="003835A4"/>
    <w:rsid w:val="0045516B"/>
    <w:rsid w:val="005C5698"/>
    <w:rsid w:val="005D2052"/>
    <w:rsid w:val="005E5124"/>
    <w:rsid w:val="00663CFE"/>
    <w:rsid w:val="006657CE"/>
    <w:rsid w:val="00696D74"/>
    <w:rsid w:val="006F026A"/>
    <w:rsid w:val="007E0ED2"/>
    <w:rsid w:val="00812456"/>
    <w:rsid w:val="008170D4"/>
    <w:rsid w:val="00854F9C"/>
    <w:rsid w:val="00975EB7"/>
    <w:rsid w:val="00AE42F2"/>
    <w:rsid w:val="00B30291"/>
    <w:rsid w:val="00B320C7"/>
    <w:rsid w:val="00B324A7"/>
    <w:rsid w:val="00B51588"/>
    <w:rsid w:val="00B56391"/>
    <w:rsid w:val="00B66F06"/>
    <w:rsid w:val="00C525AE"/>
    <w:rsid w:val="00CB2025"/>
    <w:rsid w:val="00DC6890"/>
    <w:rsid w:val="00E07CCB"/>
    <w:rsid w:val="00E917B3"/>
    <w:rsid w:val="00EB005D"/>
    <w:rsid w:val="00F46865"/>
    <w:rsid w:val="00FA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3AC"/>
  <w15:chartTrackingRefBased/>
  <w15:docId w15:val="{D064B41C-E0CE-4C32-AF6B-DEC1655A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917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E91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E91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7B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917B3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E917B3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1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917B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917B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F58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8E3"/>
    <w:rPr>
      <w:color w:val="605E5C"/>
      <w:shd w:val="clear" w:color="auto" w:fill="E1DFDD"/>
    </w:rPr>
  </w:style>
  <w:style w:type="character" w:customStyle="1" w:styleId="hljs-string">
    <w:name w:val="hljs-string"/>
    <w:basedOn w:val="Fuentedeprrafopredeter"/>
    <w:rsid w:val="00EB005D"/>
  </w:style>
  <w:style w:type="paragraph" w:styleId="Prrafodelista">
    <w:name w:val="List Paragraph"/>
    <w:basedOn w:val="Normal"/>
    <w:uiPriority w:val="34"/>
    <w:qFormat/>
    <w:rsid w:val="0021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activision.callofduty.shoother&amp;hl=es&amp;ql=US" TargetMode="External"/><Relationship Id="rId5" Type="http://schemas.openxmlformats.org/officeDocument/2006/relationships/hyperlink" Target="http://www.appbr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1587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Palazon Molina</dc:creator>
  <cp:keywords/>
  <dc:description/>
  <cp:lastModifiedBy>Tomas Palazon Molina</cp:lastModifiedBy>
  <cp:revision>30</cp:revision>
  <dcterms:created xsi:type="dcterms:W3CDTF">2023-09-28T16:39:00Z</dcterms:created>
  <dcterms:modified xsi:type="dcterms:W3CDTF">2023-10-29T18:17:00Z</dcterms:modified>
</cp:coreProperties>
</file>