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Arial" w:eastAsia="Arial" w:hAnsi="Arial" w:cs="Arial"/>
          <w:b/>
          <w:color w:val="000000"/>
          <w:sz w:val="32"/>
          <w:szCs w:val="32"/>
        </w:rPr>
      </w:pPr>
    </w:p>
    <w:p w:rsidR="00000000" w:rsidRPr="00000000" w:rsidP="00000000" w14:paraId="00000002">
      <w:pPr>
        <w:jc w:val="center"/>
        <w:rPr>
          <w:rFonts w:ascii="Arial" w:eastAsia="Arial" w:hAnsi="Arial" w:cs="Arial"/>
          <w:b/>
          <w:color w:val="000000"/>
          <w:sz w:val="32"/>
          <w:szCs w:val="32"/>
        </w:rPr>
      </w:pPr>
      <w:r w:rsidRPr="00000000">
        <w:rPr>
          <w:rFonts w:ascii="Arial" w:eastAsia="Arial" w:hAnsi="Arial" w:cs="Arial"/>
          <w:b/>
          <w:color w:val="000000"/>
          <w:sz w:val="32"/>
          <w:szCs w:val="32"/>
          <w:rtl w:val="0"/>
        </w:rPr>
        <w:t>Abhilash Basa</w:t>
      </w:r>
    </w:p>
    <w:p w:rsidR="00000000" w:rsidRPr="00000000" w:rsidP="00000000" w14:paraId="00000003">
      <w:pPr>
        <w:jc w:val="center"/>
        <w:rPr>
          <w:rFonts w:ascii="Arial" w:eastAsia="Arial" w:hAnsi="Arial" w:cs="Arial"/>
          <w:color w:val="000000"/>
        </w:rPr>
      </w:pPr>
      <w:hyperlink r:id="rId5" w:history="1">
        <w:r w:rsidRPr="00000000">
          <w:rPr>
            <w:rFonts w:ascii="Arial" w:eastAsia="Arial" w:hAnsi="Arial" w:cs="Arial"/>
            <w:color w:val="0000FF"/>
            <w:u w:val="single"/>
            <w:rtl w:val="0"/>
          </w:rPr>
          <w:t>abhilash.basa11@gmail.com</w:t>
        </w:r>
      </w:hyperlink>
    </w:p>
    <w:p w:rsidR="00000000" w:rsidRPr="00000000" w:rsidP="00000000" w14:paraId="00000004">
      <w:pPr>
        <w:jc w:val="center"/>
        <w:rPr>
          <w:rFonts w:ascii="Arial" w:eastAsia="Arial" w:hAnsi="Arial" w:cs="Arial"/>
          <w:color w:val="000000"/>
        </w:rPr>
      </w:pPr>
      <w:r w:rsidRPr="00000000">
        <w:rPr>
          <w:rFonts w:ascii="Arial" w:eastAsia="Arial" w:hAnsi="Arial" w:cs="Arial"/>
          <w:color w:val="000000"/>
          <w:rtl w:val="0"/>
        </w:rPr>
        <w:t>Phone # 6303536142</w:t>
      </w:r>
    </w:p>
    <w:p w:rsidR="00000000" w:rsidRPr="00000000" w:rsidP="00000000" w14:paraId="00000005">
      <w:pPr>
        <w:rPr>
          <w:rFonts w:ascii="Arial" w:eastAsia="Arial" w:hAnsi="Arial" w:cs="Arial"/>
          <w:color w:val="000000"/>
          <w:sz w:val="16"/>
          <w:szCs w:val="16"/>
        </w:rPr>
      </w:pPr>
    </w:p>
    <w:p w:rsidR="00000000" w:rsidRPr="00000000" w:rsidP="00000000" w14:paraId="00000006">
      <w:pPr>
        <w:jc w:val="center"/>
        <w:rPr>
          <w:rFonts w:ascii="Arial" w:eastAsia="Arial" w:hAnsi="Arial" w:cs="Arial"/>
          <w:color w:val="000000"/>
          <w:sz w:val="16"/>
          <w:szCs w:val="16"/>
        </w:rPr>
      </w:pPr>
    </w:p>
    <w:p w:rsidR="00000000" w:rsidRPr="00000000" w:rsidP="00000000" w14:paraId="00000007">
      <w:pPr>
        <w:tabs>
          <w:tab w:val="left" w:pos="1210"/>
        </w:tabs>
        <w:spacing w:before="2"/>
        <w:rPr>
          <w:rFonts w:ascii="Arial" w:eastAsia="Arial" w:hAnsi="Arial" w:cs="Arial"/>
          <w:b/>
          <w:color w:val="000000"/>
          <w:sz w:val="20"/>
          <w:szCs w:val="20"/>
        </w:rPr>
      </w:pPr>
      <w:r w:rsidRPr="00000000">
        <w:rPr>
          <w:rFonts w:ascii="Arial" w:eastAsia="Arial" w:hAnsi="Arial" w:cs="Arial"/>
          <w:b/>
          <w:color w:val="000000"/>
          <w:sz w:val="20"/>
          <w:szCs w:val="20"/>
          <w:rtl w:val="0"/>
        </w:rPr>
        <w:tab/>
      </w:r>
      <w:r w:rsidRPr="00000000">
        <mc:AlternateContent>
          <mc:Choice Requires="wps">
            <w:drawing>
              <wp:anchor distT="0" distB="0" distL="114300" distR="114300" simplePos="0" relativeHeight="251658240" behindDoc="0" locked="0" layoutInCell="1" allowOverlap="1">
                <wp:simplePos x="0" y="0"/>
                <wp:positionH relativeFrom="column">
                  <wp:posOffset>-76199</wp:posOffset>
                </wp:positionH>
                <wp:positionV relativeFrom="paragraph">
                  <wp:posOffset>0</wp:posOffset>
                </wp:positionV>
                <wp:extent cx="6038850" cy="192405"/>
                <wp:effectExtent l="0" t="0" r="0" b="0"/>
                <wp:wrapNone/>
                <wp:docPr id="62" name=""/>
                <wp:cNvGraphicFramePr/>
                <a:graphic xmlns:a="http://schemas.openxmlformats.org/drawingml/2006/main">
                  <a:graphicData uri="http://schemas.microsoft.com/office/word/2010/wordprocessingShape">
                    <wps:wsp xmlns:wps="http://schemas.microsoft.com/office/word/2010/wordprocessingShape">
                      <wps:cNvSpPr/>
                      <wps:spPr>
                        <a:xfrm>
                          <a:off x="2331338" y="3688560"/>
                          <a:ext cx="6038850" cy="192405"/>
                        </a:xfrm>
                        <a:prstGeom prst="rect">
                          <a:avLst/>
                        </a:prstGeom>
                        <a:solidFill>
                          <a:srgbClr val="C0C0C0"/>
                        </a:solidFill>
                        <a:ln>
                          <a:noFill/>
                        </a:ln>
                      </wps:spPr>
                      <wps:txbx>
                        <w:txbxContent>
                          <w:p w:rsidR="00000000" w:rsidRPr="00000000" w:rsidP="00000000">
                            <w:pPr>
                              <w:spacing w:before="0" w:after="0" w:line="240" w:lineRule="auto"/>
                              <w:ind w:left="0" w:right="0" w:firstLine="0"/>
                              <w:jc w:val="left"/>
                            </w:pPr>
                            <w:r w:rsidRPr="00000000">
                              <w:rPr>
                                <w:rFonts w:ascii="Arial" w:eastAsia="Arial" w:hAnsi="Arial" w:cs="Arial"/>
                                <w:b/>
                                <w:i w:val="0"/>
                                <w:smallCaps/>
                                <w:strike w:val="0"/>
                                <w:color w:val="002060"/>
                                <w:sz w:val="22"/>
                                <w:vertAlign w:val="baseline"/>
                              </w:rPr>
                              <w:t>Professional Summary</w:t>
                            </w:r>
                          </w:p>
                        </w:txbxContent>
                      </wps:txbx>
                      <wps:bodyPr spcFirstLastPara="1" wrap="square" lIns="91425" tIns="0" rIns="91425" bIns="0" anchor="t" anchorCtr="0"/>
                    </wps:wsp>
                  </a:graphicData>
                </a:graphic>
              </wp:anchor>
            </w:drawing>
          </mc:Choice>
          <mc:Fallback>
            <w:drawing>
              <wp:anchor distT="0" distB="0" distL="114300" distR="114300" simplePos="0" relativeHeight="251660288" behindDoc="0" locked="0" layoutInCell="1" allowOverlap="1">
                <wp:simplePos x="0" y="0"/>
                <wp:positionH relativeFrom="column">
                  <wp:posOffset>-76199</wp:posOffset>
                </wp:positionH>
                <wp:positionV relativeFrom="paragraph">
                  <wp:posOffset>0</wp:posOffset>
                </wp:positionV>
                <wp:extent cx="6038850" cy="192405"/>
                <wp:effectExtent l="0" t="0" r="0" b="0"/>
                <wp:wrapNone/>
                <wp:docPr id="125801979" name="image4.png"/>
                <wp:cNvGraphicFramePr/>
                <a:graphic xmlns:a="http://schemas.openxmlformats.org/drawingml/2006/main">
                  <a:graphicData uri="http://schemas.openxmlformats.org/drawingml/2006/picture">
                    <pic:pic xmlns:pic="http://schemas.openxmlformats.org/drawingml/2006/picture">
                      <pic:nvPicPr>
                        <pic:cNvPr id="1857613048" name="image4.png"/>
                        <pic:cNvPicPr/>
                      </pic:nvPicPr>
                      <pic:blipFill>
                        <a:blip xmlns:r="http://schemas.openxmlformats.org/officeDocument/2006/relationships" r:embed="rId6"/>
                        <a:stretch>
                          <a:fillRect/>
                        </a:stretch>
                      </pic:blipFill>
                      <pic:spPr>
                        <a:xfrm>
                          <a:off x="0" y="0"/>
                          <a:ext cx="6038850" cy="192405"/>
                        </a:xfrm>
                        <a:prstGeom prst="rect">
                          <a:avLst/>
                        </a:prstGeom>
                      </pic:spPr>
                    </pic:pic>
                  </a:graphicData>
                </a:graphic>
              </wp:anchor>
            </w:drawing>
          </mc:Fallback>
        </mc:AlternateContent>
      </w:r>
    </w:p>
    <w:p w:rsidR="00000000" w:rsidRPr="00000000" w:rsidP="00000000" w14:paraId="00000008">
      <w:pPr>
        <w:jc w:val="both"/>
        <w:rPr>
          <w:rFonts w:ascii="Arial" w:eastAsia="Arial" w:hAnsi="Arial" w:cs="Arial"/>
          <w:color w:val="000000"/>
          <w:sz w:val="20"/>
          <w:szCs w:val="20"/>
        </w:rPr>
      </w:pPr>
    </w:p>
    <w:p w:rsidR="00000000" w:rsidRPr="00000000" w:rsidP="00000000" w14:paraId="0000000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sz w:val="20"/>
          <w:szCs w:val="20"/>
          <w:rtl w:val="0"/>
        </w:rPr>
        <w:t>5</w:t>
      </w:r>
      <w:r w:rsidRPr="00000000">
        <w:rPr>
          <w:rFonts w:ascii="Arial" w:eastAsia="Arial" w:hAnsi="Arial" w:cs="Arial"/>
          <w:b w:val="0"/>
          <w:i w:val="0"/>
          <w:smallCaps w:val="0"/>
          <w:strike w:val="0"/>
          <w:color w:val="000000"/>
          <w:sz w:val="20"/>
          <w:szCs w:val="20"/>
          <w:u w:val="none"/>
          <w:shd w:val="clear" w:color="auto" w:fill="auto"/>
          <w:vertAlign w:val="baseline"/>
          <w:rtl w:val="0"/>
        </w:rPr>
        <w:t>+ years of professional experience in Enterprise Java applications which includes insurance and financial domain.</w:t>
      </w:r>
    </w:p>
    <w:p w:rsidR="00000000" w:rsidRPr="00000000" w:rsidP="00000000" w14:paraId="0000000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Expertise in Client /Server and application development using java, J2EE technologies.</w:t>
      </w:r>
    </w:p>
    <w:p w:rsidR="00000000" w:rsidRPr="00000000" w:rsidP="00000000" w14:paraId="0000000B">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Times New Roman" w:eastAsia="Times New Roman" w:hAnsi="Times New Roman" w:cs="Times New Roman"/>
          <w:b w:val="0"/>
          <w:i w:val="0"/>
          <w:smallCaps w:val="0"/>
          <w:strike w:val="0"/>
          <w:color w:val="000000"/>
          <w:sz w:val="21"/>
          <w:szCs w:val="21"/>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Experienced in using Design Pattern such as Singleton Pattern, MVC pattern and DAO Pattern etc.</w:t>
      </w:r>
    </w:p>
    <w:p w:rsidR="00000000" w:rsidRPr="00000000" w:rsidP="00000000" w14:paraId="0000000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Experience in Agile environment (Scrum Methodologies).</w:t>
      </w:r>
    </w:p>
    <w:p w:rsidR="00000000" w:rsidRPr="00000000" w:rsidP="00000000" w14:paraId="0000000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Experience in developing microservices using spring boot, zuul and API gateway.</w:t>
      </w:r>
    </w:p>
    <w:p w:rsidR="00000000" w:rsidRPr="00000000" w:rsidP="00000000" w14:paraId="0000000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Experience in writing unit test cases using Mockito framework.</w:t>
      </w:r>
    </w:p>
    <w:p w:rsidR="00000000" w:rsidRPr="00000000" w:rsidP="00000000" w14:paraId="0000000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Experience in cloud technologies such as Amazon AWS, Azure.</w:t>
      </w:r>
    </w:p>
    <w:p w:rsidR="00000000" w:rsidRPr="00000000" w:rsidP="00000000" w14:paraId="0000001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Strong knowledge implementing the build, release and continuous integration of enterprise applications using CI /CD tools.</w:t>
      </w:r>
    </w:p>
    <w:p w:rsidR="00000000" w:rsidRPr="00000000" w:rsidP="00000000" w14:paraId="0000001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Excellent team Player with Good Technical, Analytical and Interpersonal skills.</w:t>
      </w:r>
    </w:p>
    <w:p w:rsidR="00000000" w:rsidRPr="00000000" w:rsidP="00000000" w14:paraId="00000012">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both"/>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13">
      <w:pPr>
        <w:spacing w:before="120"/>
        <w:ind w:left="360" w:firstLine="0"/>
        <w:rPr>
          <w:rFonts w:ascii="Arial" w:eastAsia="Arial" w:hAnsi="Arial" w:cs="Arial"/>
          <w:color w:val="000000"/>
          <w:sz w:val="20"/>
          <w:szCs w:val="20"/>
        </w:rPr>
      </w:pPr>
      <w:r w:rsidRPr="00000000">
        <mc:AlternateContent>
          <mc:Choice Requires="wps">
            <w:drawing>
              <wp:anchor distT="0" distB="0" distL="114300" distR="114300" simplePos="0" relativeHeight="251661312" behindDoc="0" locked="0" layoutInCell="1" allowOverlap="1">
                <wp:simplePos x="0" y="0"/>
                <wp:positionH relativeFrom="column">
                  <wp:posOffset>-25399</wp:posOffset>
                </wp:positionH>
                <wp:positionV relativeFrom="paragraph">
                  <wp:posOffset>88900</wp:posOffset>
                </wp:positionV>
                <wp:extent cx="6038850" cy="192405"/>
                <wp:effectExtent l="0" t="0" r="0" b="0"/>
                <wp:wrapNone/>
                <wp:docPr id="63" name=""/>
                <wp:cNvGraphicFramePr/>
                <a:graphic xmlns:a="http://schemas.openxmlformats.org/drawingml/2006/main">
                  <a:graphicData uri="http://schemas.microsoft.com/office/word/2010/wordprocessingShape">
                    <wps:wsp xmlns:wps="http://schemas.microsoft.com/office/word/2010/wordprocessingShape">
                      <wps:cNvSpPr/>
                      <wps:spPr>
                        <a:xfrm>
                          <a:off x="2331338" y="3688560"/>
                          <a:ext cx="6038850" cy="192405"/>
                        </a:xfrm>
                        <a:prstGeom prst="rect">
                          <a:avLst/>
                        </a:prstGeom>
                        <a:solidFill>
                          <a:srgbClr val="C0C0C0"/>
                        </a:solidFill>
                        <a:ln>
                          <a:noFill/>
                        </a:ln>
                      </wps:spPr>
                      <wps:txbx>
                        <w:txbxContent>
                          <w:p w:rsidR="00000000" w:rsidRPr="00000000" w:rsidP="00000000">
                            <w:pPr>
                              <w:spacing w:before="0" w:after="0" w:line="240" w:lineRule="auto"/>
                              <w:ind w:left="0" w:right="0" w:firstLine="0"/>
                              <w:jc w:val="left"/>
                            </w:pPr>
                            <w:r w:rsidRPr="00000000">
                              <w:rPr>
                                <w:rFonts w:ascii="Arial" w:eastAsia="Arial" w:hAnsi="Arial" w:cs="Arial"/>
                                <w:b/>
                                <w:i w:val="0"/>
                                <w:smallCaps/>
                                <w:strike w:val="0"/>
                                <w:color w:val="002060"/>
                                <w:sz w:val="22"/>
                                <w:vertAlign w:val="baseline"/>
                              </w:rPr>
                              <w:t>Technical skills</w:t>
                            </w:r>
                          </w:p>
                        </w:txbxContent>
                      </wps:txbx>
                      <wps:bodyPr spcFirstLastPara="1" wrap="square" lIns="91425" tIns="0" rIns="91425" bIns="0" anchor="t" anchorCtr="0"/>
                    </wps:wsp>
                  </a:graphicData>
                </a:graphic>
              </wp:anchor>
            </w:drawing>
          </mc:Choice>
          <mc:Fallback>
            <w:drawing>
              <wp:anchor distT="0" distB="0" distL="114300" distR="114300" simplePos="0" relativeHeight="251662336" behindDoc="0" locked="0" layoutInCell="1" allowOverlap="1">
                <wp:simplePos x="0" y="0"/>
                <wp:positionH relativeFrom="column">
                  <wp:posOffset>-25399</wp:posOffset>
                </wp:positionH>
                <wp:positionV relativeFrom="paragraph">
                  <wp:posOffset>88900</wp:posOffset>
                </wp:positionV>
                <wp:extent cx="6038850" cy="192405"/>
                <wp:effectExtent l="0" t="0" r="0" b="0"/>
                <wp:wrapNone/>
                <wp:docPr id="829460168" name="image5.png"/>
                <wp:cNvGraphicFramePr/>
                <a:graphic xmlns:a="http://schemas.openxmlformats.org/drawingml/2006/main">
                  <a:graphicData uri="http://schemas.openxmlformats.org/drawingml/2006/picture">
                    <pic:pic xmlns:pic="http://schemas.openxmlformats.org/drawingml/2006/picture">
                      <pic:nvPicPr>
                        <pic:cNvPr id="614440147" name="image5.png"/>
                        <pic:cNvPicPr/>
                      </pic:nvPicPr>
                      <pic:blipFill>
                        <a:blip xmlns:r="http://schemas.openxmlformats.org/officeDocument/2006/relationships" r:embed="rId7"/>
                        <a:stretch>
                          <a:fillRect/>
                        </a:stretch>
                      </pic:blipFill>
                      <pic:spPr>
                        <a:xfrm>
                          <a:off x="0" y="0"/>
                          <a:ext cx="6038850" cy="192405"/>
                        </a:xfrm>
                        <a:prstGeom prst="rect">
                          <a:avLst/>
                        </a:prstGeom>
                      </pic:spPr>
                    </pic:pic>
                  </a:graphicData>
                </a:graphic>
              </wp:anchor>
            </w:drawing>
          </mc:Fallback>
        </mc:AlternateContent>
      </w:r>
    </w:p>
    <w:p w:rsidR="00000000" w:rsidRPr="00000000" w:rsidP="00000000" w14:paraId="00000014">
      <w:pPr>
        <w:rPr>
          <w:rFonts w:ascii="Arial" w:eastAsia="Arial" w:hAnsi="Arial" w:cs="Arial"/>
          <w:b/>
          <w:color w:val="000000"/>
          <w:sz w:val="20"/>
          <w:szCs w:val="20"/>
        </w:rPr>
      </w:pPr>
    </w:p>
    <w:p w:rsidR="00000000" w:rsidRPr="00000000" w:rsidP="00000000" w14:paraId="00000015">
      <w:pPr>
        <w:keepNext w:val="0"/>
        <w:keepLines w:val="0"/>
        <w:pageBreakBefore w:val="0"/>
        <w:widowControl/>
        <w:pBdr>
          <w:top w:val="nil"/>
          <w:left w:val="nil"/>
          <w:bottom w:val="nil"/>
          <w:right w:val="nil"/>
          <w:between w:val="nil"/>
        </w:pBdr>
        <w:shd w:val="clear" w:color="auto" w:fill="auto"/>
        <w:spacing w:before="0" w:after="0" w:line="240" w:lineRule="auto"/>
        <w:ind w:left="270" w:right="0" w:firstLine="0"/>
        <w:jc w:val="left"/>
        <w:rPr>
          <w:rFonts w:ascii="Arial" w:eastAsia="Arial" w:hAnsi="Arial" w:cs="Arial"/>
          <w:b/>
          <w:i w:val="0"/>
          <w:smallCaps w:val="0"/>
          <w:strike w:val="0"/>
          <w:color w:val="000000"/>
          <w:sz w:val="20"/>
          <w:szCs w:val="20"/>
          <w:u w:val="none"/>
          <w:shd w:val="clear" w:color="auto" w:fill="auto"/>
          <w:vertAlign w:val="baseline"/>
        </w:rPr>
        <w:sectPr>
          <w:headerReference w:type="default" r:id="rId8"/>
          <w:footerReference w:type="default" r:id="rId9"/>
          <w:pgSz w:w="12240" w:h="15840" w:orient="portrait"/>
          <w:pgMar w:top="984" w:right="1440" w:bottom="1440" w:left="1440" w:header="180" w:footer="720"/>
          <w:pgNumType w:start="1"/>
          <w:cols w:space="720"/>
        </w:sectPr>
      </w:pPr>
    </w:p>
    <w:p w:rsidR="00000000" w:rsidRPr="00000000" w:rsidP="00000000" w14:paraId="00000016">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p>
    <w:tbl>
      <w:tblPr>
        <w:tblStyle w:val="Table1"/>
        <w:tblW w:w="8882" w:type="dxa"/>
        <w:jc w:val="lef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5"/>
        <w:gridCol w:w="6837"/>
      </w:tblGrid>
      <w:tr>
        <w:tblPrEx>
          <w:tblW w:w="8882" w:type="dxa"/>
          <w:jc w:val="lef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val="0"/>
          <w:jc w:val="left"/>
        </w:trPr>
        <w:tc>
          <w:tcPr/>
          <w:p w:rsidR="00000000" w:rsidRPr="00000000" w:rsidP="00000000" w14:paraId="00000017">
            <w:pPr>
              <w:jc w:val="both"/>
              <w:rPr>
                <w:rFonts w:ascii="Arial" w:eastAsia="Arial" w:hAnsi="Arial" w:cs="Arial"/>
                <w:color w:val="000000"/>
                <w:sz w:val="20"/>
                <w:szCs w:val="20"/>
              </w:rPr>
            </w:pPr>
            <w:r w:rsidRPr="00000000">
              <w:rPr>
                <w:rFonts w:ascii="Arial" w:eastAsia="Arial" w:hAnsi="Arial" w:cs="Arial"/>
                <w:color w:val="000000"/>
                <w:sz w:val="20"/>
                <w:szCs w:val="20"/>
                <w:rtl w:val="0"/>
              </w:rPr>
              <w:t>Verticals</w:t>
            </w:r>
          </w:p>
        </w:tc>
        <w:tc>
          <w:tcPr/>
          <w:p w:rsidR="00000000" w:rsidRPr="00000000" w:rsidP="00000000" w14:paraId="00000018">
            <w:pPr>
              <w:jc w:val="both"/>
              <w:rPr>
                <w:rFonts w:ascii="Arial" w:eastAsia="Arial" w:hAnsi="Arial" w:cs="Arial"/>
                <w:color w:val="000000"/>
                <w:sz w:val="20"/>
                <w:szCs w:val="20"/>
              </w:rPr>
            </w:pPr>
            <w:r w:rsidRPr="00000000">
              <w:rPr>
                <w:rFonts w:ascii="Arial" w:eastAsia="Arial" w:hAnsi="Arial" w:cs="Arial"/>
                <w:color w:val="000000"/>
                <w:sz w:val="20"/>
                <w:szCs w:val="20"/>
                <w:rtl w:val="0"/>
              </w:rPr>
              <w:t>Insurance, financial, e-commerce</w:t>
            </w:r>
          </w:p>
        </w:tc>
      </w:tr>
      <w:tr>
        <w:tblPrEx>
          <w:tblW w:w="8882" w:type="dxa"/>
          <w:jc w:val="left"/>
          <w:tblInd w:w="468" w:type="dxa"/>
          <w:tblLayout w:type="fixed"/>
          <w:tblLook w:val="0400"/>
        </w:tblPrEx>
        <w:trPr>
          <w:cantSplit w:val="0"/>
          <w:jc w:val="left"/>
        </w:trPr>
        <w:tc>
          <w:tcPr/>
          <w:p w:rsidR="00000000" w:rsidRPr="00000000" w:rsidP="00000000" w14:paraId="00000019">
            <w:pPr>
              <w:jc w:val="both"/>
              <w:rPr>
                <w:rFonts w:ascii="Arial" w:eastAsia="Arial" w:hAnsi="Arial" w:cs="Arial"/>
                <w:color w:val="000000"/>
                <w:sz w:val="20"/>
                <w:szCs w:val="20"/>
              </w:rPr>
            </w:pPr>
            <w:r w:rsidRPr="00000000">
              <w:rPr>
                <w:rFonts w:ascii="Arial" w:eastAsia="Arial" w:hAnsi="Arial" w:cs="Arial"/>
                <w:color w:val="000000"/>
                <w:sz w:val="20"/>
                <w:szCs w:val="20"/>
                <w:rtl w:val="0"/>
              </w:rPr>
              <w:t xml:space="preserve">Programming Skills </w:t>
            </w:r>
          </w:p>
        </w:tc>
        <w:tc>
          <w:tcPr/>
          <w:p w:rsidR="00000000" w:rsidRPr="00000000" w:rsidP="00000000" w14:paraId="0000001A">
            <w:pPr>
              <w:jc w:val="both"/>
              <w:rPr>
                <w:rFonts w:ascii="Arial" w:eastAsia="Arial" w:hAnsi="Arial" w:cs="Arial"/>
                <w:color w:val="000000"/>
                <w:sz w:val="20"/>
                <w:szCs w:val="20"/>
              </w:rPr>
            </w:pPr>
            <w:r w:rsidRPr="00000000">
              <w:rPr>
                <w:rFonts w:ascii="Arial" w:eastAsia="Arial" w:hAnsi="Arial" w:cs="Arial"/>
                <w:color w:val="000000"/>
                <w:sz w:val="20"/>
                <w:szCs w:val="20"/>
                <w:rtl w:val="0"/>
              </w:rPr>
              <w:t>Java, python</w:t>
            </w:r>
          </w:p>
        </w:tc>
      </w:tr>
      <w:tr>
        <w:tblPrEx>
          <w:tblW w:w="8882" w:type="dxa"/>
          <w:jc w:val="left"/>
          <w:tblInd w:w="468" w:type="dxa"/>
          <w:tblLayout w:type="fixed"/>
          <w:tblLook w:val="0400"/>
        </w:tblPrEx>
        <w:trPr>
          <w:cantSplit w:val="0"/>
          <w:jc w:val="left"/>
        </w:trPr>
        <w:tc>
          <w:tcPr/>
          <w:p w:rsidR="00000000" w:rsidRPr="00000000" w:rsidP="00000000" w14:paraId="0000001B">
            <w:pPr>
              <w:jc w:val="both"/>
              <w:rPr>
                <w:rFonts w:ascii="Arial" w:eastAsia="Arial" w:hAnsi="Arial" w:cs="Arial"/>
                <w:color w:val="000000"/>
                <w:sz w:val="20"/>
                <w:szCs w:val="20"/>
              </w:rPr>
            </w:pPr>
            <w:r w:rsidRPr="00000000">
              <w:rPr>
                <w:rFonts w:ascii="Arial" w:eastAsia="Arial" w:hAnsi="Arial" w:cs="Arial"/>
                <w:color w:val="000000"/>
                <w:sz w:val="20"/>
                <w:szCs w:val="20"/>
                <w:rtl w:val="0"/>
              </w:rPr>
              <w:t>Tools &amp; Techniques</w:t>
            </w:r>
          </w:p>
        </w:tc>
        <w:tc>
          <w:tcPr/>
          <w:p w:rsidR="00000000" w:rsidRPr="00000000" w:rsidP="00000000" w14:paraId="0000001C">
            <w:pPr>
              <w:jc w:val="both"/>
              <w:rPr>
                <w:rFonts w:ascii="Arial" w:eastAsia="Arial" w:hAnsi="Arial" w:cs="Arial"/>
                <w:color w:val="000000"/>
                <w:sz w:val="20"/>
                <w:szCs w:val="20"/>
              </w:rPr>
            </w:pPr>
            <w:r w:rsidRPr="00000000">
              <w:rPr>
                <w:rFonts w:ascii="Arial" w:eastAsia="Arial" w:hAnsi="Arial" w:cs="Arial"/>
                <w:color w:val="000000"/>
                <w:sz w:val="20"/>
                <w:szCs w:val="20"/>
                <w:rtl w:val="0"/>
              </w:rPr>
              <w:t>Cucumber, Selenium WebDriver, Spring boot,microservice, splunk</w:t>
            </w:r>
          </w:p>
        </w:tc>
      </w:tr>
      <w:tr>
        <w:tblPrEx>
          <w:tblW w:w="8882" w:type="dxa"/>
          <w:jc w:val="left"/>
          <w:tblInd w:w="468" w:type="dxa"/>
          <w:tblLayout w:type="fixed"/>
          <w:tblLook w:val="0400"/>
        </w:tblPrEx>
        <w:trPr>
          <w:cantSplit w:val="0"/>
          <w:jc w:val="left"/>
        </w:trPr>
        <w:tc>
          <w:tcPr/>
          <w:p w:rsidR="00000000" w:rsidRPr="00000000" w:rsidP="00000000" w14:paraId="0000001D">
            <w:pPr>
              <w:jc w:val="both"/>
              <w:rPr>
                <w:rFonts w:ascii="Arial" w:eastAsia="Arial" w:hAnsi="Arial" w:cs="Arial"/>
                <w:color w:val="000000"/>
                <w:sz w:val="20"/>
                <w:szCs w:val="20"/>
              </w:rPr>
            </w:pPr>
            <w:r w:rsidRPr="00000000">
              <w:rPr>
                <w:rFonts w:ascii="Arial" w:eastAsia="Arial" w:hAnsi="Arial" w:cs="Arial"/>
                <w:color w:val="000000"/>
                <w:sz w:val="20"/>
                <w:szCs w:val="20"/>
                <w:rtl w:val="0"/>
              </w:rPr>
              <w:t>Databases</w:t>
            </w:r>
          </w:p>
        </w:tc>
        <w:tc>
          <w:tcPr/>
          <w:p w:rsidR="00000000" w:rsidRPr="00000000" w:rsidP="00000000" w14:paraId="0000001E">
            <w:pPr>
              <w:jc w:val="both"/>
              <w:rPr>
                <w:rFonts w:ascii="Arial" w:eastAsia="Arial" w:hAnsi="Arial" w:cs="Arial"/>
                <w:color w:val="000000"/>
                <w:sz w:val="20"/>
                <w:szCs w:val="20"/>
              </w:rPr>
            </w:pPr>
            <w:r w:rsidRPr="00000000">
              <w:rPr>
                <w:rFonts w:ascii="Arial" w:eastAsia="Arial" w:hAnsi="Arial" w:cs="Arial"/>
                <w:color w:val="000000"/>
                <w:sz w:val="20"/>
                <w:szCs w:val="20"/>
                <w:rtl w:val="0"/>
              </w:rPr>
              <w:t>Oracle10g/11g, MongoDB, MySQL, Elasticsearch, PostgreSQL</w:t>
            </w:r>
          </w:p>
        </w:tc>
      </w:tr>
      <w:tr>
        <w:tblPrEx>
          <w:tblW w:w="8882" w:type="dxa"/>
          <w:jc w:val="left"/>
          <w:tblInd w:w="468" w:type="dxa"/>
          <w:tblLayout w:type="fixed"/>
          <w:tblLook w:val="0400"/>
        </w:tblPrEx>
        <w:trPr>
          <w:cantSplit w:val="0"/>
          <w:jc w:val="left"/>
        </w:trPr>
        <w:tc>
          <w:tcPr/>
          <w:p w:rsidR="00000000" w:rsidRPr="00000000" w:rsidP="00000000" w14:paraId="0000001F">
            <w:pPr>
              <w:jc w:val="both"/>
              <w:rPr>
                <w:rFonts w:ascii="Arial" w:eastAsia="Arial" w:hAnsi="Arial" w:cs="Arial"/>
                <w:color w:val="000000"/>
                <w:sz w:val="20"/>
                <w:szCs w:val="20"/>
              </w:rPr>
            </w:pPr>
            <w:r w:rsidRPr="00000000">
              <w:rPr>
                <w:rFonts w:ascii="Arial" w:eastAsia="Arial" w:hAnsi="Arial" w:cs="Arial"/>
                <w:color w:val="000000"/>
                <w:sz w:val="20"/>
                <w:szCs w:val="20"/>
                <w:rtl w:val="0"/>
              </w:rPr>
              <w:t>Software Tools</w:t>
            </w:r>
          </w:p>
        </w:tc>
        <w:tc>
          <w:tcPr/>
          <w:p w:rsidR="00000000" w:rsidRPr="00000000" w:rsidP="00000000" w14:paraId="00000020">
            <w:pPr>
              <w:jc w:val="both"/>
              <w:rPr>
                <w:rFonts w:ascii="Arial" w:eastAsia="Arial" w:hAnsi="Arial" w:cs="Arial"/>
                <w:color w:val="000000"/>
                <w:sz w:val="20"/>
                <w:szCs w:val="20"/>
              </w:rPr>
            </w:pPr>
            <w:r w:rsidRPr="00000000">
              <w:rPr>
                <w:rFonts w:ascii="Arial" w:eastAsia="Arial" w:hAnsi="Arial" w:cs="Arial"/>
                <w:color w:val="000000"/>
                <w:sz w:val="20"/>
                <w:szCs w:val="20"/>
                <w:rtl w:val="0"/>
              </w:rPr>
              <w:t>MySQL Workbench, Oracle SQL Developer, Eclipse, pgAdmin,STS</w:t>
            </w:r>
          </w:p>
        </w:tc>
      </w:tr>
      <w:tr>
        <w:tblPrEx>
          <w:tblW w:w="8882" w:type="dxa"/>
          <w:jc w:val="left"/>
          <w:tblInd w:w="468" w:type="dxa"/>
          <w:tblLayout w:type="fixed"/>
          <w:tblLook w:val="0400"/>
        </w:tblPrEx>
        <w:trPr>
          <w:cantSplit w:val="0"/>
          <w:jc w:val="left"/>
        </w:trPr>
        <w:tc>
          <w:tcPr/>
          <w:p w:rsidR="00000000" w:rsidRPr="00000000" w:rsidP="00000000" w14:paraId="00000021">
            <w:pPr>
              <w:jc w:val="both"/>
              <w:rPr>
                <w:rFonts w:ascii="Arial" w:eastAsia="Arial" w:hAnsi="Arial" w:cs="Arial"/>
                <w:color w:val="000000"/>
                <w:sz w:val="20"/>
                <w:szCs w:val="20"/>
              </w:rPr>
            </w:pPr>
            <w:r w:rsidRPr="00000000">
              <w:rPr>
                <w:rFonts w:ascii="Arial" w:eastAsia="Arial" w:hAnsi="Arial" w:cs="Arial"/>
                <w:color w:val="000000"/>
                <w:sz w:val="20"/>
                <w:szCs w:val="20"/>
                <w:rtl w:val="0"/>
              </w:rPr>
              <w:t>Operating Systems</w:t>
            </w:r>
          </w:p>
        </w:tc>
        <w:tc>
          <w:tcPr/>
          <w:p w:rsidR="00000000" w:rsidRPr="00000000" w:rsidP="00000000" w14:paraId="00000022">
            <w:pPr>
              <w:jc w:val="both"/>
              <w:rPr>
                <w:rFonts w:ascii="Arial" w:eastAsia="Arial" w:hAnsi="Arial" w:cs="Arial"/>
                <w:color w:val="000000"/>
                <w:sz w:val="20"/>
                <w:szCs w:val="20"/>
              </w:rPr>
            </w:pPr>
            <w:r w:rsidRPr="00000000">
              <w:rPr>
                <w:rFonts w:ascii="Arial" w:eastAsia="Arial" w:hAnsi="Arial" w:cs="Arial"/>
                <w:color w:val="000000"/>
                <w:sz w:val="20"/>
                <w:szCs w:val="20"/>
                <w:rtl w:val="0"/>
              </w:rPr>
              <w:t>Windows, LINUX</w:t>
            </w:r>
          </w:p>
        </w:tc>
      </w:tr>
    </w:tbl>
    <w:p w:rsidR="00000000" w:rsidRPr="00000000" w:rsidP="00000000" w14:paraId="00000023">
      <w:pPr>
        <w:rPr>
          <w:rFonts w:ascii="Arial" w:eastAsia="Arial" w:hAnsi="Arial" w:cs="Arial"/>
          <w:b/>
          <w:color w:val="000000"/>
          <w:sz w:val="20"/>
          <w:szCs w:val="20"/>
        </w:rPr>
      </w:pPr>
      <w:r w:rsidRPr="00000000">
        <mc:AlternateContent>
          <mc:Choice Requires="wps">
            <w:drawing>
              <wp:anchor distT="0" distB="0" distL="114300" distR="114300" simplePos="0" relativeHeight="251663360" behindDoc="0" locked="0" layoutInCell="1" allowOverlap="1">
                <wp:simplePos x="0" y="0"/>
                <wp:positionH relativeFrom="column">
                  <wp:posOffset>-25399</wp:posOffset>
                </wp:positionH>
                <wp:positionV relativeFrom="paragraph">
                  <wp:posOffset>254000</wp:posOffset>
                </wp:positionV>
                <wp:extent cx="6086475" cy="180975"/>
                <wp:effectExtent l="0" t="0" r="0" b="0"/>
                <wp:wrapSquare wrapText="bothSides"/>
                <wp:docPr id="61" name=""/>
                <wp:cNvGraphicFramePr/>
                <a:graphic xmlns:a="http://schemas.openxmlformats.org/drawingml/2006/main">
                  <a:graphicData uri="http://schemas.microsoft.com/office/word/2010/wordprocessingShape">
                    <wps:wsp xmlns:wps="http://schemas.microsoft.com/office/word/2010/wordprocessingShape">
                      <wps:cNvSpPr/>
                      <wps:spPr>
                        <a:xfrm>
                          <a:off x="2307525" y="3694275"/>
                          <a:ext cx="6086475" cy="180975"/>
                        </a:xfrm>
                        <a:prstGeom prst="rect">
                          <a:avLst/>
                        </a:prstGeom>
                        <a:solidFill>
                          <a:srgbClr val="C0C0C0"/>
                        </a:solidFill>
                        <a:ln>
                          <a:noFill/>
                        </a:ln>
                      </wps:spPr>
                      <wps:txbx>
                        <w:txbxContent>
                          <w:p w:rsidR="00000000" w:rsidRPr="00000000" w:rsidP="00000000">
                            <w:pPr>
                              <w:spacing w:before="0" w:after="0" w:line="240" w:lineRule="auto"/>
                              <w:ind w:left="0" w:right="0" w:firstLine="0"/>
                              <w:jc w:val="left"/>
                            </w:pPr>
                            <w:r w:rsidRPr="00000000">
                              <w:rPr>
                                <w:rFonts w:ascii="Arial" w:eastAsia="Arial" w:hAnsi="Arial" w:cs="Arial"/>
                                <w:b/>
                                <w:i w:val="0"/>
                                <w:smallCaps/>
                                <w:strike w:val="0"/>
                                <w:color w:val="002060"/>
                                <w:sz w:val="22"/>
                                <w:vertAlign w:val="baseline"/>
                              </w:rPr>
                              <w:t>Professional experience</w:t>
                            </w:r>
                          </w:p>
                          <w:p w:rsidR="00000000" w:rsidRPr="00000000" w:rsidP="00000000">
                            <w:pPr>
                              <w:spacing w:before="0" w:after="0" w:line="240" w:lineRule="auto"/>
                              <w:ind w:left="0" w:right="0" w:firstLine="0"/>
                              <w:jc w:val="left"/>
                            </w:pPr>
                          </w:p>
                        </w:txbxContent>
                      </wps:txbx>
                      <wps:bodyPr spcFirstLastPara="1" wrap="square" lIns="91425" tIns="0" rIns="91425" bIns="0" anchor="t" anchorCtr="0"/>
                    </wps:wsp>
                  </a:graphicData>
                </a:graphic>
              </wp:anchor>
            </w:drawing>
          </mc:Choice>
          <mc:Fallback>
            <w:drawing>
              <wp:anchor distT="0" distB="0" distL="114300" distR="114300" simplePos="0" relativeHeight="251664384" behindDoc="0" locked="0" layoutInCell="1" allowOverlap="1">
                <wp:simplePos x="0" y="0"/>
                <wp:positionH relativeFrom="column">
                  <wp:posOffset>-25399</wp:posOffset>
                </wp:positionH>
                <wp:positionV relativeFrom="paragraph">
                  <wp:posOffset>254000</wp:posOffset>
                </wp:positionV>
                <wp:extent cx="6086475" cy="180975"/>
                <wp:effectExtent l="0" t="0" r="0" b="0"/>
                <wp:wrapSquare wrapText="bothSides"/>
                <wp:docPr id="613415917" name="image3.png"/>
                <wp:cNvGraphicFramePr/>
                <a:graphic xmlns:a="http://schemas.openxmlformats.org/drawingml/2006/main">
                  <a:graphicData uri="http://schemas.openxmlformats.org/drawingml/2006/picture">
                    <pic:pic xmlns:pic="http://schemas.openxmlformats.org/drawingml/2006/picture">
                      <pic:nvPicPr>
                        <pic:cNvPr id="183299496" name="image3.png"/>
                        <pic:cNvPicPr/>
                      </pic:nvPicPr>
                      <pic:blipFill>
                        <a:blip xmlns:r="http://schemas.openxmlformats.org/officeDocument/2006/relationships" r:embed="rId10"/>
                        <a:stretch>
                          <a:fillRect/>
                        </a:stretch>
                      </pic:blipFill>
                      <pic:spPr>
                        <a:xfrm>
                          <a:off x="0" y="0"/>
                          <a:ext cx="6086475" cy="180975"/>
                        </a:xfrm>
                        <a:prstGeom prst="rect">
                          <a:avLst/>
                        </a:prstGeom>
                      </pic:spPr>
                    </pic:pic>
                  </a:graphicData>
                </a:graphic>
              </wp:anchor>
            </w:drawing>
          </mc:Fallback>
        </mc:AlternateContent>
      </w:r>
    </w:p>
    <w:p w:rsidR="00000000" w:rsidRPr="00000000" w:rsidP="00000000" w14:paraId="00000024">
      <w:pPr>
        <w:rPr>
          <w:rFonts w:ascii="Arial" w:eastAsia="Arial" w:hAnsi="Arial" w:cs="Arial"/>
          <w:b/>
          <w:color w:val="000000"/>
          <w:sz w:val="20"/>
          <w:szCs w:val="20"/>
        </w:rPr>
      </w:pPr>
    </w:p>
    <w:p w:rsidR="00000000" w:rsidRPr="00000000" w:rsidP="00000000" w14:paraId="00000025">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Client – Confidential</w:t>
      </w:r>
    </w:p>
    <w:p w:rsidR="00000000" w:rsidRPr="00000000" w:rsidP="00000000" w14:paraId="00000026">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Role: Senior Software Engineer</w:t>
        <w:tab/>
        <w:tab/>
        <w:tab/>
        <w:tab/>
        <w:tab/>
        <w:t xml:space="preserve">   Nov 2022 – Till Date</w:t>
      </w:r>
    </w:p>
    <w:p w:rsidR="00000000" w:rsidRPr="00000000" w:rsidP="00000000" w14:paraId="00000027">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Project Name: Visa Application</w:t>
      </w:r>
    </w:p>
    <w:p w:rsidR="00000000" w:rsidRPr="00000000" w:rsidP="00000000" w14:paraId="00000028">
      <w:pPr>
        <w:rPr>
          <w:rFonts w:ascii="Arial" w:eastAsia="Arial" w:hAnsi="Arial" w:cs="Arial"/>
          <w:b/>
          <w:color w:val="000000"/>
          <w:sz w:val="20"/>
          <w:szCs w:val="20"/>
        </w:rPr>
      </w:pPr>
    </w:p>
    <w:p w:rsidR="00000000" w:rsidRPr="00000000" w:rsidP="00000000" w14:paraId="00000029">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Responsibilities:</w:t>
      </w:r>
    </w:p>
    <w:p w:rsidR="00000000" w:rsidRPr="00000000" w:rsidP="00000000" w14:paraId="0000002A">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37" w:lineRule="auto"/>
        <w:ind w:left="940" w:right="205"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ab/>
      </w:r>
      <w:r w:rsidRPr="00000000">
        <w:rPr>
          <w:rFonts w:ascii="Arial" w:eastAsia="Arial" w:hAnsi="Arial" w:cs="Arial"/>
          <w:b w:val="0"/>
          <w:i w:val="0"/>
          <w:smallCaps w:val="0"/>
          <w:strike w:val="0"/>
          <w:color w:val="000000"/>
          <w:sz w:val="20"/>
          <w:szCs w:val="20"/>
          <w:u w:val="none"/>
          <w:shd w:val="clear" w:color="auto" w:fill="auto"/>
          <w:vertAlign w:val="baseline"/>
          <w:rtl w:val="0"/>
        </w:rPr>
        <w:t>Involve in the end-to-end activities of the project including Design, Development and Deployment.</w:t>
      </w:r>
    </w:p>
    <w:p w:rsidR="00000000" w:rsidRPr="00000000" w:rsidP="00000000" w14:paraId="0000002B">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Using agile methodology model for the application development, Testing and Deployment process.</w:t>
      </w:r>
    </w:p>
    <w:p w:rsidR="00000000" w:rsidRPr="00000000" w:rsidP="00000000" w14:paraId="0000002C">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7 modules in the project.</w:t>
      </w:r>
    </w:p>
    <w:p w:rsidR="00000000" w:rsidRPr="00000000" w:rsidP="00000000" w14:paraId="0000002D">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writing REST-API microservices using springboot for appointment booking, login, creating incidents for supporting tickets and generating reports etc.</w:t>
      </w:r>
    </w:p>
    <w:p w:rsidR="00000000" w:rsidRPr="00000000" w:rsidP="00000000" w14:paraId="0000002E">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writing SQL queries for generating reports and accessing data.</w:t>
      </w:r>
    </w:p>
    <w:p w:rsidR="00000000" w:rsidRPr="00000000" w:rsidP="00000000" w14:paraId="0000002F">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Used slf4j for logging and handling defects of the application.</w:t>
      </w:r>
    </w:p>
    <w:p w:rsidR="00000000" w:rsidRPr="00000000" w:rsidP="00000000" w14:paraId="00000030">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Mockito Unit test cases and have achieved 85% of code coverage in all the modules.</w:t>
      </w:r>
    </w:p>
    <w:p w:rsidR="00000000" w:rsidRPr="00000000" w:rsidP="00000000" w14:paraId="00000031">
      <w:pPr>
        <w:rPr>
          <w:rFonts w:ascii="Arial" w:eastAsia="Arial" w:hAnsi="Arial" w:cs="Arial"/>
          <w:b/>
          <w:color w:val="000000"/>
          <w:sz w:val="20"/>
          <w:szCs w:val="20"/>
        </w:rPr>
      </w:pPr>
    </w:p>
    <w:p w:rsidR="00000000" w:rsidRPr="00000000" w:rsidP="00000000" w14:paraId="00000032">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Java17, Spring Boot, Spring REST, Spring Boot Microservices, JPA, Spring Secuirty, AWS, Maven, Kafka, Mockito.  </w:t>
      </w:r>
      <w:r w:rsidRPr="00000000">
        <w:rPr>
          <w:rFonts w:ascii="Arial" w:eastAsia="Arial" w:hAnsi="Arial" w:cs="Arial"/>
          <w:i/>
          <w:color w:val="000000"/>
          <w:sz w:val="20"/>
          <w:szCs w:val="20"/>
          <w:rtl w:val="0"/>
        </w:rPr>
        <w:t>Database:</w:t>
      </w:r>
      <w:r w:rsidRPr="00000000">
        <w:rPr>
          <w:rFonts w:ascii="Arial" w:eastAsia="Arial" w:hAnsi="Arial" w:cs="Arial"/>
          <w:color w:val="000000"/>
          <w:sz w:val="20"/>
          <w:szCs w:val="20"/>
          <w:rtl w:val="0"/>
        </w:rPr>
        <w:t xml:space="preserve"> mysql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Windows.</w:t>
      </w:r>
    </w:p>
    <w:p w:rsidR="00000000" w:rsidRPr="00000000" w:rsidP="00000000" w14:paraId="00000033">
      <w:pPr>
        <w:rPr>
          <w:rFonts w:ascii="Arial" w:eastAsia="Arial" w:hAnsi="Arial" w:cs="Arial"/>
          <w:color w:val="000000"/>
          <w:sz w:val="20"/>
          <w:szCs w:val="20"/>
        </w:rPr>
      </w:pPr>
    </w:p>
    <w:p w:rsidR="00000000" w:rsidRPr="00000000" w:rsidP="00000000" w14:paraId="00000034">
      <w:pPr>
        <w:rPr>
          <w:rFonts w:ascii="Arial" w:eastAsia="Arial" w:hAnsi="Arial" w:cs="Arial"/>
          <w:color w:val="000000"/>
          <w:sz w:val="20"/>
          <w:szCs w:val="20"/>
        </w:rPr>
      </w:pPr>
    </w:p>
    <w:p w:rsidR="00000000" w:rsidRPr="00000000" w:rsidP="00000000" w14:paraId="00000035">
      <w:pPr>
        <w:rPr>
          <w:rFonts w:ascii="Arial" w:eastAsia="Arial" w:hAnsi="Arial" w:cs="Arial"/>
          <w:color w:val="000000"/>
          <w:sz w:val="20"/>
          <w:szCs w:val="20"/>
        </w:rPr>
      </w:pPr>
    </w:p>
    <w:p w:rsidR="00000000" w:rsidRPr="00000000" w:rsidP="00000000" w14:paraId="00000036">
      <w:pPr>
        <w:rPr>
          <w:rFonts w:ascii="Arial" w:eastAsia="Arial" w:hAnsi="Arial" w:cs="Arial"/>
          <w:b/>
          <w:color w:val="000000"/>
          <w:sz w:val="20"/>
          <w:szCs w:val="20"/>
        </w:rPr>
      </w:pPr>
    </w:p>
    <w:p w:rsidR="00000000" w:rsidRPr="00000000" w:rsidP="00000000" w14:paraId="00000037">
      <w:pPr>
        <w:rPr>
          <w:rFonts w:ascii="Arial" w:eastAsia="Arial" w:hAnsi="Arial" w:cs="Arial"/>
          <w:b/>
          <w:color w:val="000000"/>
          <w:sz w:val="20"/>
          <w:szCs w:val="20"/>
        </w:rPr>
      </w:pPr>
      <w:r w:rsidRPr="00000000">
        <w:rPr>
          <w:rFonts w:ascii="Arial" w:eastAsia="Arial" w:hAnsi="Arial" w:cs="Arial"/>
          <w:b/>
          <w:color w:val="000000"/>
          <w:sz w:val="20"/>
          <w:szCs w:val="20"/>
          <w:rtl w:val="0"/>
        </w:rPr>
        <w:tab/>
      </w:r>
    </w:p>
    <w:p w:rsidR="00000000" w:rsidRPr="00000000" w:rsidP="00000000" w14:paraId="00000038">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Client – Advance Auto Parts</w:t>
        <w:tab/>
        <w:tab/>
        <w:tab/>
        <w:tab/>
        <w:tab/>
        <w:t xml:space="preserve">    </w:t>
      </w:r>
    </w:p>
    <w:p w:rsidR="00000000" w:rsidRPr="00000000" w:rsidP="00000000" w14:paraId="00000039">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Role: Software Engineer</w:t>
        <w:tab/>
        <w:tab/>
        <w:tab/>
        <w:t xml:space="preserve">    </w:t>
        <w:tab/>
        <w:tab/>
        <w:t xml:space="preserve">    June 2022 – Nov 2022</w:t>
      </w:r>
    </w:p>
    <w:p w:rsidR="00000000" w:rsidRPr="00000000" w:rsidP="00000000" w14:paraId="0000003A">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Project Name: Walmart Bopis</w:t>
      </w:r>
    </w:p>
    <w:p w:rsidR="00000000" w:rsidRPr="00000000" w:rsidP="00000000" w14:paraId="0000003B">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w:t>
      </w:r>
    </w:p>
    <w:p w:rsidR="00000000" w:rsidRPr="00000000" w:rsidP="00000000" w14:paraId="0000003C">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  Responsibilities:</w:t>
      </w:r>
    </w:p>
    <w:p w:rsidR="00000000" w:rsidRPr="00000000" w:rsidP="00000000" w14:paraId="0000003D">
      <w:pPr>
        <w:rPr>
          <w:rFonts w:ascii="Arial" w:eastAsia="Arial" w:hAnsi="Arial" w:cs="Arial"/>
          <w:b/>
          <w:color w:val="000000"/>
          <w:sz w:val="20"/>
          <w:szCs w:val="20"/>
        </w:rPr>
      </w:pPr>
    </w:p>
    <w:p w:rsidR="00000000" w:rsidRPr="00000000" w:rsidP="00000000" w14:paraId="0000003E">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37" w:lineRule="auto"/>
        <w:ind w:left="940" w:right="205"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ab/>
      </w:r>
      <w:r w:rsidRPr="00000000">
        <w:rPr>
          <w:rFonts w:ascii="Arial" w:eastAsia="Arial" w:hAnsi="Arial" w:cs="Arial"/>
          <w:b w:val="0"/>
          <w:i w:val="0"/>
          <w:smallCaps w:val="0"/>
          <w:strike w:val="0"/>
          <w:color w:val="000000"/>
          <w:sz w:val="20"/>
          <w:szCs w:val="20"/>
          <w:u w:val="none"/>
          <w:shd w:val="clear" w:color="auto" w:fill="auto"/>
          <w:vertAlign w:val="baseline"/>
          <w:rtl w:val="0"/>
        </w:rPr>
        <w:t>Involve in the end-to-end activities of the project including, Design, Development and Deployment.</w:t>
      </w:r>
    </w:p>
    <w:p w:rsidR="00000000" w:rsidRPr="00000000" w:rsidP="00000000" w14:paraId="0000003F">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Discussion with clients in each phase of project. Prepare Technical Design Documents in confluence.</w:t>
      </w:r>
    </w:p>
    <w:p w:rsidR="00000000" w:rsidRPr="00000000" w:rsidP="00000000" w14:paraId="00000040">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Using agile methodology model for the application development, Testing and Deployment process.</w:t>
      </w:r>
    </w:p>
    <w:p w:rsidR="00000000" w:rsidRPr="00000000" w:rsidP="00000000" w14:paraId="00000041">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writing REST-API and AMQP microservices using spring boot for creating orders, creating inventory.</w:t>
      </w:r>
    </w:p>
    <w:p w:rsidR="00000000" w:rsidRPr="00000000" w:rsidP="00000000" w14:paraId="00000042">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For AMQP microservices worked on kakfa implementation.</w:t>
      </w:r>
    </w:p>
    <w:p w:rsidR="00000000" w:rsidRPr="00000000" w:rsidP="00000000" w14:paraId="00000043">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6 modules out of 10 modules.</w:t>
      </w:r>
    </w:p>
    <w:p w:rsidR="00000000" w:rsidRPr="00000000" w:rsidP="00000000" w14:paraId="00000044">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Mockito Unit test cases and have achieved 93% of code coverage in all the modules..</w:t>
      </w:r>
    </w:p>
    <w:p w:rsidR="00000000" w:rsidRPr="00000000" w:rsidP="00000000" w14:paraId="00000045">
      <w:pPr>
        <w:widowControl w:val="0"/>
        <w:tabs>
          <w:tab w:val="left" w:pos="940"/>
          <w:tab w:val="left" w:pos="941"/>
        </w:tabs>
        <w:spacing w:before="3" w:line="235" w:lineRule="auto"/>
        <w:ind w:right="201"/>
        <w:rPr>
          <w:rFonts w:ascii="Arial" w:eastAsia="Arial" w:hAnsi="Arial" w:cs="Arial"/>
          <w:sz w:val="20"/>
          <w:szCs w:val="20"/>
        </w:rPr>
      </w:pPr>
    </w:p>
    <w:p w:rsidR="00000000" w:rsidRPr="00000000" w:rsidP="00000000" w14:paraId="00000046">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Java11,Spring Boot, Spring REST, Spring Boot Microservices, JPA, Spring Secuirty, OpenShift, Maven, Kafka, Active MQ, Azure.  </w:t>
      </w:r>
      <w:r w:rsidRPr="00000000">
        <w:rPr>
          <w:rFonts w:ascii="Arial" w:eastAsia="Arial" w:hAnsi="Arial" w:cs="Arial"/>
          <w:i/>
          <w:color w:val="000000"/>
          <w:sz w:val="20"/>
          <w:szCs w:val="20"/>
          <w:rtl w:val="0"/>
        </w:rPr>
        <w:t>Database:</w:t>
      </w:r>
      <w:r w:rsidRPr="00000000">
        <w:rPr>
          <w:rFonts w:ascii="Arial" w:eastAsia="Arial" w:hAnsi="Arial" w:cs="Arial"/>
          <w:color w:val="000000"/>
          <w:sz w:val="20"/>
          <w:szCs w:val="20"/>
          <w:rtl w:val="0"/>
        </w:rPr>
        <w:t xml:space="preserve"> mysql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Windows.</w:t>
      </w:r>
    </w:p>
    <w:p w:rsidR="00000000" w:rsidRPr="00000000" w:rsidP="00000000" w14:paraId="00000047">
      <w:pPr>
        <w:widowControl w:val="0"/>
        <w:tabs>
          <w:tab w:val="left" w:pos="940"/>
          <w:tab w:val="left" w:pos="941"/>
        </w:tabs>
        <w:spacing w:before="3" w:line="235" w:lineRule="auto"/>
        <w:ind w:right="201"/>
        <w:rPr>
          <w:rFonts w:ascii="Arial" w:eastAsia="Arial" w:hAnsi="Arial" w:cs="Arial"/>
          <w:sz w:val="20"/>
          <w:szCs w:val="20"/>
        </w:rPr>
      </w:pPr>
    </w:p>
    <w:p w:rsidR="00000000" w:rsidRPr="00000000" w:rsidP="00000000" w14:paraId="00000048">
      <w:pPr>
        <w:pStyle w:val="Heading10"/>
        <w:spacing w:before="157"/>
        <w:ind w:left="165" w:firstLine="0"/>
        <w:rPr>
          <w:rFonts w:ascii="Arial" w:eastAsia="Arial" w:hAnsi="Arial" w:cs="Arial"/>
        </w:rPr>
      </w:pPr>
      <w:r w:rsidRPr="00000000">
        <w:rPr>
          <w:rFonts w:ascii="Arial" w:eastAsia="Arial" w:hAnsi="Arial" w:cs="Arial"/>
          <w:rtl w:val="0"/>
        </w:rPr>
        <w:t xml:space="preserve">Client –Acord Solutions                                                                 Sept 2020 – </w:t>
      </w:r>
      <w:r w:rsidRPr="00000000">
        <w:rPr>
          <w:rFonts w:ascii="Arial" w:eastAsia="Arial" w:hAnsi="Arial" w:cs="Arial"/>
          <w:color w:val="000000"/>
          <w:rtl w:val="0"/>
        </w:rPr>
        <w:t>May 2022</w:t>
      </w:r>
      <w:r w:rsidRPr="00000000">
        <w:rPr>
          <w:rFonts w:ascii="Arial" w:eastAsia="Arial" w:hAnsi="Arial" w:cs="Arial"/>
          <w:rtl w:val="0"/>
        </w:rPr>
        <w:t xml:space="preserve">       </w:t>
      </w:r>
    </w:p>
    <w:p w:rsidR="00000000" w:rsidRPr="00000000" w:rsidP="00000000" w14:paraId="00000049">
      <w:pPr>
        <w:pStyle w:val="Heading10"/>
        <w:spacing w:before="157"/>
        <w:ind w:left="165" w:firstLine="0"/>
        <w:rPr>
          <w:rFonts w:ascii="Arial" w:eastAsia="Arial" w:hAnsi="Arial" w:cs="Arial"/>
        </w:rPr>
      </w:pPr>
      <w:r w:rsidRPr="00000000">
        <w:rPr>
          <w:rFonts w:ascii="Arial" w:eastAsia="Arial" w:hAnsi="Arial" w:cs="Arial"/>
          <w:rtl w:val="0"/>
        </w:rPr>
        <w:t xml:space="preserve"> Company: Bourntec, Senior Developer</w:t>
      </w:r>
      <w:r w:rsidRPr="00000000">
        <w:rPr>
          <w:rFonts w:ascii="Arial" w:eastAsia="Arial" w:hAnsi="Arial" w:cs="Arial"/>
          <w:b w:val="0"/>
          <w:rtl w:val="0"/>
        </w:rPr>
        <w:t xml:space="preserve">       </w:t>
      </w:r>
    </w:p>
    <w:p w:rsidR="00000000" w:rsidRPr="00000000" w:rsidP="00000000" w14:paraId="0000004A">
      <w:pPr>
        <w:tabs>
          <w:tab w:val="left" w:pos="6202"/>
        </w:tabs>
        <w:ind w:right="1809"/>
        <w:rPr>
          <w:rFonts w:ascii="Arial" w:eastAsia="Arial" w:hAnsi="Arial" w:cs="Arial"/>
          <w:sz w:val="20"/>
          <w:szCs w:val="20"/>
        </w:rPr>
      </w:pPr>
      <w:r w:rsidRPr="00000000">
        <w:rPr>
          <w:rFonts w:ascii="Arial" w:eastAsia="Arial" w:hAnsi="Arial" w:cs="Arial"/>
          <w:b/>
          <w:sz w:val="20"/>
          <w:szCs w:val="20"/>
          <w:rtl w:val="0"/>
        </w:rPr>
        <w:t xml:space="preserve">   Project Name: </w:t>
      </w:r>
      <w:r w:rsidRPr="00000000">
        <w:rPr>
          <w:rFonts w:ascii="Arial" w:eastAsia="Arial" w:hAnsi="Arial" w:cs="Arial"/>
          <w:sz w:val="20"/>
          <w:szCs w:val="20"/>
          <w:rtl w:val="0"/>
        </w:rPr>
        <w:t>Transcriber</w:t>
      </w:r>
    </w:p>
    <w:p w:rsidR="00000000" w:rsidRPr="00000000" w:rsidP="00000000" w14:paraId="0000004B">
      <w:pPr>
        <w:keepNext w:val="0"/>
        <w:keepLines w:val="0"/>
        <w:pageBreakBefore w:val="0"/>
        <w:widowControl/>
        <w:pBdr>
          <w:top w:val="nil"/>
          <w:left w:val="nil"/>
          <w:bottom w:val="nil"/>
          <w:right w:val="nil"/>
          <w:between w:val="nil"/>
        </w:pBdr>
        <w:shd w:val="clear" w:color="auto" w:fill="auto"/>
        <w:spacing w:before="10" w:after="120" w:line="240"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4C">
      <w:pPr>
        <w:keepNext w:val="0"/>
        <w:keepLines w:val="0"/>
        <w:pageBreakBefore w:val="0"/>
        <w:widowControl/>
        <w:pBdr>
          <w:top w:val="nil"/>
          <w:left w:val="nil"/>
          <w:bottom w:val="nil"/>
          <w:right w:val="nil"/>
          <w:between w:val="nil"/>
        </w:pBdr>
        <w:shd w:val="clear" w:color="auto" w:fill="auto"/>
        <w:spacing w:before="0" w:after="120" w:line="240" w:lineRule="auto"/>
        <w:ind w:left="220" w:right="196" w:firstLine="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Transcriber is next generation SaaS based cloud hosted document digitization platform for insurance industry. Platform support use cases such as extracting data from various documents using proprietary or ML Models. Recreating documents using extracted data. Download common documents used by insurance industry.</w:t>
      </w:r>
    </w:p>
    <w:p w:rsidR="00000000" w:rsidRPr="00000000" w:rsidP="00000000" w14:paraId="0000004D">
      <w:pPr>
        <w:keepNext w:val="0"/>
        <w:keepLines w:val="0"/>
        <w:pageBreakBefore w:val="0"/>
        <w:widowControl/>
        <w:pBdr>
          <w:top w:val="nil"/>
          <w:left w:val="nil"/>
          <w:bottom w:val="nil"/>
          <w:right w:val="nil"/>
          <w:between w:val="nil"/>
        </w:pBdr>
        <w:shd w:val="clear" w:color="auto" w:fill="auto"/>
        <w:spacing w:before="0" w:after="120" w:line="240"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4E">
      <w:pPr>
        <w:pStyle w:val="Heading10"/>
        <w:rPr>
          <w:rFonts w:ascii="Arial" w:eastAsia="Arial" w:hAnsi="Arial" w:cs="Arial"/>
        </w:rPr>
      </w:pPr>
      <w:r w:rsidRPr="00000000">
        <w:rPr>
          <w:rFonts w:ascii="Arial" w:eastAsia="Arial" w:hAnsi="Arial" w:cs="Arial"/>
          <w:rtl w:val="0"/>
        </w:rPr>
        <w:t>Responsibilities:</w:t>
      </w:r>
    </w:p>
    <w:p w:rsidR="00000000" w:rsidRPr="00000000" w:rsidP="00000000" w14:paraId="0000004F">
      <w:pPr>
        <w:keepNext w:val="0"/>
        <w:keepLines w:val="0"/>
        <w:pageBreakBefore w:val="0"/>
        <w:widowControl/>
        <w:pBdr>
          <w:top w:val="nil"/>
          <w:left w:val="nil"/>
          <w:bottom w:val="nil"/>
          <w:right w:val="nil"/>
          <w:between w:val="nil"/>
        </w:pBdr>
        <w:shd w:val="clear" w:color="auto" w:fill="auto"/>
        <w:spacing w:before="4" w:after="120" w:line="240"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p>
    <w:p w:rsidR="00000000" w:rsidRPr="00000000" w:rsidP="00000000" w14:paraId="00000050">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37" w:lineRule="auto"/>
        <w:ind w:left="940" w:right="205"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Involve in the end-to-end activities of the project including, Design, Development and Deployment.</w:t>
      </w:r>
    </w:p>
    <w:p w:rsidR="00000000" w:rsidRPr="00000000" w:rsidP="00000000" w14:paraId="00000051">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Discussion with clients in each phase of project. Prepare Technical Design Documents in confluence.</w:t>
      </w:r>
    </w:p>
    <w:p w:rsidR="00000000" w:rsidRPr="00000000" w:rsidP="00000000" w14:paraId="00000052">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35" w:lineRule="auto"/>
        <w:ind w:left="940" w:right="201"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Using agile methodology model for the application development, Testing and Deployment process.</w:t>
      </w:r>
    </w:p>
    <w:p w:rsidR="00000000" w:rsidRPr="00000000" w:rsidP="00000000" w14:paraId="00000053">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3" w:after="0" w:line="245" w:lineRule="auto"/>
        <w:ind w:left="940" w:right="0" w:hanging="361"/>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Develop the code following the coding standards and reference architecture.</w:t>
      </w:r>
    </w:p>
    <w:p w:rsidR="00000000" w:rsidRPr="00000000" w:rsidP="00000000" w14:paraId="00000054">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940" w:right="489"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developing Spring Boot REST services to integrate with Angular 7.</w:t>
      </w:r>
    </w:p>
    <w:p w:rsidR="00000000" w:rsidRPr="00000000" w:rsidP="00000000" w14:paraId="00000055">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44" w:lineRule="auto"/>
        <w:ind w:left="940" w:right="0" w:hanging="361"/>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Prepare Unit test plan and test the functionality.</w:t>
      </w:r>
    </w:p>
    <w:p w:rsidR="00000000" w:rsidRPr="00000000" w:rsidP="00000000" w14:paraId="00000056">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44" w:lineRule="auto"/>
        <w:ind w:left="940" w:right="0" w:hanging="361"/>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Mentoring and guiding a team of developers and resolve the technical issues.</w:t>
      </w:r>
    </w:p>
    <w:p w:rsidR="00000000" w:rsidRPr="00000000" w:rsidP="00000000" w14:paraId="00000057">
      <w:pPr>
        <w:keepNext w:val="0"/>
        <w:keepLines w:val="0"/>
        <w:pageBreakBefore w:val="0"/>
        <w:widowControl w:val="0"/>
        <w:numPr>
          <w:ilvl w:val="0"/>
          <w:numId w:val="3"/>
        </w:numPr>
        <w:pBdr>
          <w:top w:val="nil"/>
          <w:left w:val="nil"/>
          <w:bottom w:val="nil"/>
          <w:right w:val="nil"/>
          <w:between w:val="nil"/>
        </w:pBdr>
        <w:shd w:val="clear" w:color="auto" w:fill="auto"/>
        <w:tabs>
          <w:tab w:val="left" w:pos="940"/>
          <w:tab w:val="left" w:pos="941"/>
        </w:tabs>
        <w:spacing w:before="0" w:after="0" w:line="240" w:lineRule="auto"/>
        <w:ind w:left="940" w:right="0" w:hanging="361"/>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Production Support</w:t>
      </w:r>
    </w:p>
    <w:p w:rsidR="00000000" w:rsidRPr="00000000" w:rsidP="00000000" w14:paraId="00000058">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Spring Boot, Spring REST, Spring Boot Microservices, JPA, Angular 7, Docker, Lambda, S3, CloudWatch, Maven, Java Mail.  </w:t>
      </w:r>
      <w:r w:rsidRPr="00000000">
        <w:rPr>
          <w:rFonts w:ascii="Arial" w:eastAsia="Arial" w:hAnsi="Arial" w:cs="Arial"/>
          <w:i/>
          <w:color w:val="000000"/>
          <w:sz w:val="20"/>
          <w:szCs w:val="20"/>
          <w:rtl w:val="0"/>
        </w:rPr>
        <w:t xml:space="preserve">Database: </w:t>
      </w:r>
      <w:r w:rsidRPr="00000000">
        <w:rPr>
          <w:rFonts w:ascii="Arial" w:eastAsia="Arial" w:hAnsi="Arial" w:cs="Arial"/>
          <w:color w:val="000000"/>
          <w:sz w:val="20"/>
          <w:szCs w:val="20"/>
          <w:rtl w:val="0"/>
        </w:rPr>
        <w:t xml:space="preserve">postgresql, Elastic Search.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Windows.</w:t>
      </w:r>
    </w:p>
    <w:p w:rsidR="00000000" w:rsidRPr="00000000" w:rsidP="00000000" w14:paraId="00000059">
      <w:pPr>
        <w:rPr>
          <w:rFonts w:ascii="Arial" w:eastAsia="Arial" w:hAnsi="Arial" w:cs="Arial"/>
          <w:color w:val="000000"/>
          <w:sz w:val="20"/>
          <w:szCs w:val="20"/>
        </w:rPr>
      </w:pPr>
    </w:p>
    <w:p w:rsidR="00000000" w:rsidRPr="00000000" w:rsidP="00000000" w14:paraId="0000005A">
      <w:pPr>
        <w:rPr>
          <w:rFonts w:ascii="Arial" w:eastAsia="Arial" w:hAnsi="Arial" w:cs="Arial"/>
          <w:b/>
          <w:color w:val="000000"/>
          <w:sz w:val="20"/>
          <w:szCs w:val="20"/>
        </w:rPr>
      </w:pPr>
      <w:bookmarkStart w:id="0" w:name="_heading=h.gjdgxs" w:colFirst="0" w:colLast="0"/>
      <w:bookmarkEnd w:id="0"/>
    </w:p>
    <w:p w:rsidR="00000000" w:rsidRPr="00000000" w:rsidP="00000000" w14:paraId="0000005B">
      <w:pPr>
        <w:rPr>
          <w:rFonts w:ascii="Arial" w:eastAsia="Arial" w:hAnsi="Arial" w:cs="Arial"/>
          <w:b/>
          <w:color w:val="000000"/>
          <w:sz w:val="20"/>
          <w:szCs w:val="20"/>
        </w:rPr>
      </w:pPr>
    </w:p>
    <w:p w:rsidR="00000000" w:rsidRPr="00000000" w:rsidP="00000000" w14:paraId="0000005C">
      <w:pPr>
        <w:rPr>
          <w:rFonts w:ascii="Arial" w:eastAsia="Arial" w:hAnsi="Arial" w:cs="Arial"/>
          <w:b/>
          <w:color w:val="000000"/>
          <w:sz w:val="20"/>
          <w:szCs w:val="20"/>
        </w:rPr>
      </w:pPr>
      <w:r w:rsidRPr="00000000">
        <w:rPr>
          <w:rFonts w:ascii="Arial" w:eastAsia="Arial" w:hAnsi="Arial" w:cs="Arial"/>
          <w:b/>
          <w:color w:val="000000"/>
          <w:sz w:val="20"/>
          <w:szCs w:val="20"/>
          <w:rtl w:val="0"/>
        </w:rPr>
        <w:t>Bourntec Solutions Inc.</w:t>
      </w:r>
    </w:p>
    <w:p w:rsidR="00000000" w:rsidRPr="00000000" w:rsidP="00000000" w14:paraId="0000005D">
      <w:pPr>
        <w:rPr>
          <w:rFonts w:ascii="Arial" w:eastAsia="Arial" w:hAnsi="Arial" w:cs="Arial"/>
          <w:b/>
          <w:color w:val="000000"/>
          <w:sz w:val="20"/>
          <w:szCs w:val="20"/>
        </w:rPr>
      </w:pPr>
      <w:r w:rsidRPr="00000000">
        <w:rPr>
          <w:rFonts w:ascii="Arial" w:eastAsia="Arial" w:hAnsi="Arial" w:cs="Arial"/>
          <w:b/>
          <w:color w:val="000000"/>
          <w:sz w:val="20"/>
          <w:szCs w:val="20"/>
          <w:rtl w:val="0"/>
        </w:rPr>
        <w:t>Client: Bebe Stores, Inc. Metmox, Inc</w:t>
      </w:r>
    </w:p>
    <w:p w:rsidR="00000000" w:rsidRPr="00000000" w:rsidP="00000000" w14:paraId="0000005E">
      <w:pPr>
        <w:rPr>
          <w:rFonts w:ascii="Arial" w:eastAsia="Arial" w:hAnsi="Arial" w:cs="Arial"/>
          <w:b/>
          <w:color w:val="000000"/>
          <w:sz w:val="20"/>
          <w:szCs w:val="20"/>
        </w:rPr>
      </w:pPr>
      <w:r w:rsidRPr="00000000">
        <w:rPr>
          <w:rFonts w:ascii="Arial" w:eastAsia="Arial" w:hAnsi="Arial" w:cs="Arial"/>
          <w:b/>
          <w:color w:val="000000"/>
          <w:sz w:val="20"/>
          <w:szCs w:val="20"/>
          <w:rtl w:val="0"/>
        </w:rPr>
        <w:t>Project Name: ManageIT - Monitoring and Ticketing System</w:t>
      </w:r>
    </w:p>
    <w:p w:rsidR="00000000" w:rsidRPr="00000000" w:rsidP="00000000" w14:paraId="0000005F">
      <w:pPr>
        <w:rPr>
          <w:rFonts w:ascii="Arial" w:eastAsia="Arial" w:hAnsi="Arial" w:cs="Arial"/>
          <w:b/>
          <w:color w:val="000000"/>
          <w:sz w:val="20"/>
          <w:szCs w:val="20"/>
        </w:rPr>
      </w:pPr>
      <w:r w:rsidRPr="00000000">
        <w:rPr>
          <w:rFonts w:ascii="Arial" w:eastAsia="Arial" w:hAnsi="Arial" w:cs="Arial"/>
          <w:b/>
          <w:color w:val="000000"/>
          <w:sz w:val="20"/>
          <w:szCs w:val="20"/>
          <w:rtl w:val="0"/>
        </w:rPr>
        <w:t>Senior Software Engineer</w:t>
        <w:tab/>
        <w:tab/>
        <w:t xml:space="preserve">                                                               </w:t>
        <w:tab/>
        <w:t xml:space="preserve">July 2020 – Sept 2020 </w:t>
      </w:r>
    </w:p>
    <w:p w:rsidR="00000000" w:rsidRPr="00000000" w:rsidP="00000000" w14:paraId="00000060">
      <w:pPr>
        <w:rPr>
          <w:rFonts w:ascii="Arial" w:eastAsia="Arial" w:hAnsi="Arial" w:cs="Arial"/>
          <w:b/>
          <w:color w:val="000000"/>
          <w:sz w:val="20"/>
          <w:szCs w:val="20"/>
        </w:rPr>
      </w:pPr>
    </w:p>
    <w:p w:rsidR="00000000" w:rsidRPr="00000000" w:rsidP="00000000" w14:paraId="00000061">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Description: </w:t>
      </w:r>
      <w:r w:rsidRPr="00000000">
        <w:rPr>
          <w:rFonts w:ascii="Arial" w:eastAsia="Arial" w:hAnsi="Arial" w:cs="Arial"/>
          <w:color w:val="000000"/>
          <w:sz w:val="20"/>
          <w:szCs w:val="20"/>
          <w:rtl w:val="0"/>
        </w:rPr>
        <w:t>ManageIT is a highly robust and scalable remote infrastructure management solution that offers comprehensive incident, problem, and change management across IT Infrastructure that support critical business needs. Monitors network devices and software services with an agentless approach.</w:t>
      </w:r>
    </w:p>
    <w:p w:rsidR="00000000" w:rsidRPr="00000000" w:rsidP="00000000" w14:paraId="00000062">
      <w:pPr>
        <w:rPr>
          <w:rFonts w:ascii="Arial" w:eastAsia="Arial" w:hAnsi="Arial" w:cs="Arial"/>
          <w:color w:val="000000"/>
          <w:sz w:val="20"/>
          <w:szCs w:val="20"/>
        </w:rPr>
      </w:pPr>
    </w:p>
    <w:p w:rsidR="00000000" w:rsidRPr="00000000" w:rsidP="00000000" w14:paraId="00000063">
      <w:pPr>
        <w:rPr>
          <w:rFonts w:ascii="Arial" w:eastAsia="Arial" w:hAnsi="Arial" w:cs="Arial"/>
          <w:color w:val="000000"/>
          <w:sz w:val="20"/>
          <w:szCs w:val="20"/>
        </w:rPr>
      </w:pPr>
      <w:r w:rsidRPr="00000000">
        <w:rPr>
          <w:rFonts w:ascii="Arial" w:eastAsia="Arial" w:hAnsi="Arial" w:cs="Arial"/>
          <w:color w:val="000000"/>
          <w:sz w:val="20"/>
          <w:szCs w:val="20"/>
          <w:rtl w:val="0"/>
        </w:rPr>
        <w:t>It comes with Interactive dashboards and reports. The main features are:</w:t>
      </w:r>
    </w:p>
    <w:p w:rsidR="00000000" w:rsidRPr="00000000" w:rsidP="00000000" w14:paraId="00000064">
      <w:pPr>
        <w:jc w:val="both"/>
        <w:rPr>
          <w:rFonts w:ascii="Arial" w:eastAsia="Arial" w:hAnsi="Arial" w:cs="Arial"/>
          <w:color w:val="000000"/>
          <w:sz w:val="20"/>
          <w:szCs w:val="20"/>
        </w:rPr>
      </w:pPr>
    </w:p>
    <w:p w:rsidR="00000000" w:rsidRPr="00000000" w:rsidP="00000000" w14:paraId="00000065">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Infrastructure Component Monitoring and email notifications</w:t>
      </w:r>
    </w:p>
    <w:p w:rsidR="00000000" w:rsidRPr="00000000" w:rsidP="00000000" w14:paraId="00000066">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User configurable threshold values</w:t>
      </w:r>
    </w:p>
    <w:p w:rsidR="00000000" w:rsidRPr="00000000" w:rsidP="00000000" w14:paraId="00000067">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Application grouping for easy handling &amp; managing within big organizations</w:t>
      </w:r>
    </w:p>
    <w:p w:rsidR="00000000" w:rsidRPr="00000000" w:rsidP="00000000" w14:paraId="00000068">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Role based access, security and dashboard views for seamless integrated reporting</w:t>
      </w:r>
    </w:p>
    <w:p w:rsidR="00000000" w:rsidRPr="00000000" w:rsidP="00000000" w14:paraId="00000069">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Physical and virtual server monitoring for your critical business applications &amp; services</w:t>
      </w:r>
    </w:p>
    <w:p w:rsidR="00000000" w:rsidRPr="00000000" w:rsidP="00000000" w14:paraId="0000006A">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Integrated Helpdesk</w:t>
      </w:r>
    </w:p>
    <w:p w:rsidR="00000000" w:rsidRPr="00000000" w:rsidP="00000000" w14:paraId="0000006B">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Customizable dashboards as per your requirement</w:t>
      </w:r>
    </w:p>
    <w:p w:rsidR="00000000" w:rsidRPr="00000000" w:rsidP="00000000" w14:paraId="0000006C">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Service Level management, SLA management.</w:t>
      </w:r>
    </w:p>
    <w:p w:rsidR="00000000" w:rsidRPr="00000000" w:rsidP="00000000" w14:paraId="0000006D">
      <w:pPr>
        <w:jc w:val="both"/>
        <w:rPr>
          <w:rFonts w:ascii="Arial" w:eastAsia="Arial" w:hAnsi="Arial" w:cs="Arial"/>
          <w:color w:val="000000"/>
          <w:sz w:val="20"/>
          <w:szCs w:val="20"/>
        </w:rPr>
      </w:pPr>
    </w:p>
    <w:p w:rsidR="00000000" w:rsidRPr="00000000" w:rsidP="00000000" w14:paraId="0000006E">
      <w:pPr>
        <w:rPr>
          <w:rFonts w:ascii="Arial" w:eastAsia="Arial" w:hAnsi="Arial" w:cs="Arial"/>
          <w:b/>
          <w:color w:val="000000"/>
          <w:sz w:val="20"/>
          <w:szCs w:val="20"/>
        </w:rPr>
      </w:pPr>
    </w:p>
    <w:p w:rsidR="00000000" w:rsidRPr="00000000" w:rsidP="00000000" w14:paraId="0000006F">
      <w:pPr>
        <w:rPr>
          <w:rFonts w:ascii="Arial" w:eastAsia="Arial" w:hAnsi="Arial" w:cs="Arial"/>
          <w:b/>
          <w:color w:val="000000"/>
          <w:sz w:val="20"/>
          <w:szCs w:val="20"/>
        </w:rPr>
      </w:pPr>
      <w:r w:rsidRPr="00000000">
        <w:rPr>
          <w:rFonts w:ascii="Arial" w:eastAsia="Arial" w:hAnsi="Arial" w:cs="Arial"/>
          <w:b/>
          <w:color w:val="000000"/>
          <w:sz w:val="20"/>
          <w:szCs w:val="20"/>
          <w:rtl w:val="0"/>
        </w:rPr>
        <w:t>Responsibilities:</w:t>
      </w:r>
    </w:p>
    <w:p w:rsidR="00000000" w:rsidRPr="00000000" w:rsidP="00000000" w14:paraId="00000070">
      <w:pPr>
        <w:widowControl w:val="0"/>
        <w:pBdr>
          <w:top w:val="nil"/>
          <w:left w:val="nil"/>
          <w:bottom w:val="nil"/>
          <w:right w:val="nil"/>
          <w:between w:val="nil"/>
        </w:pBdr>
        <w:spacing w:before="288"/>
        <w:ind w:right="2207"/>
        <w:rPr>
          <w:rFonts w:ascii="Arial" w:eastAsia="Arial" w:hAnsi="Arial" w:cs="Arial"/>
          <w:color w:val="000000"/>
          <w:sz w:val="20"/>
          <w:szCs w:val="20"/>
        </w:rPr>
      </w:pPr>
      <w:r w:rsidRPr="00000000">
        <w:rPr>
          <w:rFonts w:ascii="Arial" w:eastAsia="Arial" w:hAnsi="Arial" w:cs="Arial"/>
          <w:color w:val="000000"/>
          <w:sz w:val="20"/>
          <w:szCs w:val="20"/>
          <w:rtl w:val="0"/>
        </w:rPr>
        <w:t xml:space="preserve"> </w:t>
      </w:r>
    </w:p>
    <w:p w:rsidR="00000000" w:rsidRPr="00000000" w:rsidP="00000000" w14:paraId="00000071">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Worked in an Agile- Scrum development methodology to ensure the delivery of high-quality work with monthly iteration, also involved in sprint planning and retrospectives. </w:t>
      </w:r>
    </w:p>
    <w:p w:rsidR="00000000" w:rsidRPr="00000000" w:rsidP="00000000" w14:paraId="00000072">
      <w:pPr>
        <w:rPr>
          <w:rFonts w:ascii="Arial" w:eastAsia="Arial" w:hAnsi="Arial" w:cs="Arial"/>
          <w:color w:val="000000"/>
          <w:sz w:val="20"/>
          <w:szCs w:val="20"/>
        </w:rPr>
      </w:pPr>
      <w:r w:rsidRPr="00000000">
        <w:rPr>
          <w:rFonts w:ascii="Arial" w:eastAsia="Arial" w:hAnsi="Arial" w:cs="Arial"/>
          <w:color w:val="000000"/>
          <w:sz w:val="20"/>
          <w:szCs w:val="20"/>
          <w:rtl w:val="0"/>
        </w:rPr>
        <w:t xml:space="preserve">      ● Worked on enhancements of spring boot REST web services for search.</w:t>
      </w:r>
    </w:p>
    <w:p w:rsidR="00000000" w:rsidRPr="00000000" w:rsidP="00000000" w14:paraId="00000073">
      <w:pPr>
        <w:rPr>
          <w:rFonts w:ascii="Arial" w:eastAsia="Arial" w:hAnsi="Arial" w:cs="Arial"/>
          <w:b/>
          <w:color w:val="000000"/>
          <w:sz w:val="20"/>
          <w:szCs w:val="20"/>
        </w:rPr>
      </w:pPr>
      <w:r w:rsidRPr="00000000">
        <w:rPr>
          <w:rFonts w:ascii="Arial" w:eastAsia="Arial" w:hAnsi="Arial" w:cs="Arial"/>
          <w:color w:val="000000"/>
          <w:sz w:val="20"/>
          <w:szCs w:val="20"/>
          <w:rtl w:val="0"/>
        </w:rPr>
        <w:t xml:space="preserve">      ● Worked on resolving the concurrency issue.</w:t>
      </w:r>
    </w:p>
    <w:p w:rsidR="00000000" w:rsidRPr="00000000" w:rsidP="00000000" w14:paraId="00000074">
      <w:pPr>
        <w:rPr>
          <w:rFonts w:ascii="Arial" w:eastAsia="Arial" w:hAnsi="Arial" w:cs="Arial"/>
          <w:b/>
          <w:color w:val="000000"/>
          <w:sz w:val="20"/>
          <w:szCs w:val="20"/>
        </w:rPr>
      </w:pPr>
    </w:p>
    <w:p w:rsidR="00000000" w:rsidRPr="00000000" w:rsidP="00000000" w14:paraId="00000075">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Spring Boot, Spring REST, Spring Boot Microservices, JPA, Angular 7, Docker, Jenkins, SonarQube.  </w:t>
      </w:r>
      <w:r w:rsidRPr="00000000">
        <w:rPr>
          <w:rFonts w:ascii="Arial" w:eastAsia="Arial" w:hAnsi="Arial" w:cs="Arial"/>
          <w:i/>
          <w:color w:val="000000"/>
          <w:sz w:val="20"/>
          <w:szCs w:val="20"/>
          <w:rtl w:val="0"/>
        </w:rPr>
        <w:t>Database:</w:t>
      </w:r>
      <w:r w:rsidRPr="00000000">
        <w:rPr>
          <w:rFonts w:ascii="Arial" w:eastAsia="Arial" w:hAnsi="Arial" w:cs="Arial"/>
          <w:color w:val="000000"/>
          <w:sz w:val="20"/>
          <w:szCs w:val="20"/>
          <w:rtl w:val="0"/>
        </w:rPr>
        <w:t xml:space="preserve"> MongoDB, Elastic Search.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Windows</w:t>
      </w:r>
    </w:p>
    <w:p w:rsidR="00000000" w:rsidRPr="00000000" w:rsidP="00000000" w14:paraId="00000076">
      <w:pPr>
        <w:rPr>
          <w:rFonts w:ascii="Arial" w:eastAsia="Arial" w:hAnsi="Arial" w:cs="Arial"/>
          <w:b/>
          <w:color w:val="000000"/>
          <w:sz w:val="20"/>
          <w:szCs w:val="20"/>
        </w:rPr>
      </w:pPr>
    </w:p>
    <w:p w:rsidR="00000000" w:rsidRPr="00000000" w:rsidP="00000000" w14:paraId="00000077">
      <w:pPr>
        <w:rPr>
          <w:rFonts w:ascii="Arial" w:eastAsia="Arial" w:hAnsi="Arial" w:cs="Arial"/>
          <w:b/>
          <w:color w:val="000000"/>
          <w:sz w:val="20"/>
          <w:szCs w:val="20"/>
        </w:rPr>
      </w:pPr>
    </w:p>
    <w:p w:rsidR="00000000" w:rsidRPr="00000000" w:rsidP="00000000" w14:paraId="00000078">
      <w:pPr>
        <w:rPr>
          <w:rFonts w:ascii="Arial" w:eastAsia="Arial" w:hAnsi="Arial" w:cs="Arial"/>
          <w:b/>
          <w:color w:val="000000"/>
          <w:sz w:val="20"/>
          <w:szCs w:val="20"/>
        </w:rPr>
      </w:pPr>
    </w:p>
    <w:p w:rsidR="00000000" w:rsidRPr="00000000" w:rsidP="00000000" w14:paraId="00000079">
      <w:pPr>
        <w:rPr>
          <w:rFonts w:ascii="Arial" w:eastAsia="Arial" w:hAnsi="Arial" w:cs="Arial"/>
          <w:b/>
          <w:color w:val="000000"/>
          <w:sz w:val="20"/>
          <w:szCs w:val="20"/>
        </w:rPr>
      </w:pPr>
      <w:r w:rsidRPr="00000000">
        <w:rPr>
          <w:rFonts w:ascii="Arial" w:eastAsia="Arial" w:hAnsi="Arial" w:cs="Arial"/>
          <w:b/>
          <w:color w:val="000000"/>
          <w:sz w:val="20"/>
          <w:szCs w:val="20"/>
          <w:rtl w:val="0"/>
        </w:rPr>
        <w:t>Bourntec Solutions Inc.</w:t>
      </w:r>
    </w:p>
    <w:p w:rsidR="00000000" w:rsidRPr="00000000" w:rsidP="00000000" w14:paraId="0000007A">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Client: POC </w:t>
      </w:r>
    </w:p>
    <w:p w:rsidR="00000000" w:rsidRPr="00000000" w:rsidP="00000000" w14:paraId="0000007B">
      <w:pPr>
        <w:rPr>
          <w:rFonts w:ascii="Arial" w:eastAsia="Arial" w:hAnsi="Arial" w:cs="Arial"/>
          <w:b/>
          <w:color w:val="000000"/>
          <w:sz w:val="20"/>
          <w:szCs w:val="20"/>
        </w:rPr>
      </w:pPr>
      <w:r w:rsidRPr="00000000">
        <w:rPr>
          <w:rFonts w:ascii="Arial" w:eastAsia="Arial" w:hAnsi="Arial" w:cs="Arial"/>
          <w:b/>
          <w:color w:val="000000"/>
          <w:sz w:val="20"/>
          <w:szCs w:val="20"/>
          <w:rtl w:val="0"/>
        </w:rPr>
        <w:t xml:space="preserve">Project Name: Stellar Blockchain </w:t>
      </w:r>
    </w:p>
    <w:p w:rsidR="00000000" w:rsidRPr="00000000" w:rsidP="00000000" w14:paraId="0000007C">
      <w:pPr>
        <w:rPr>
          <w:rFonts w:ascii="Arial" w:eastAsia="Arial" w:hAnsi="Arial" w:cs="Arial"/>
          <w:b/>
          <w:color w:val="000000"/>
          <w:sz w:val="20"/>
          <w:szCs w:val="20"/>
        </w:rPr>
      </w:pPr>
      <w:r w:rsidRPr="00000000">
        <w:rPr>
          <w:rFonts w:ascii="Arial" w:eastAsia="Arial" w:hAnsi="Arial" w:cs="Arial"/>
          <w:b/>
          <w:color w:val="000000"/>
          <w:sz w:val="20"/>
          <w:szCs w:val="20"/>
          <w:rtl w:val="0"/>
        </w:rPr>
        <w:t>Senior Software Engineer</w:t>
        <w:tab/>
        <w:tab/>
        <w:t xml:space="preserve">                                                               </w:t>
        <w:tab/>
        <w:t>May 2020 – July2020</w:t>
      </w:r>
    </w:p>
    <w:p w:rsidR="00000000" w:rsidRPr="00000000" w:rsidP="00000000" w14:paraId="0000007D">
      <w:pPr>
        <w:rPr>
          <w:rFonts w:ascii="Arial" w:eastAsia="Arial" w:hAnsi="Arial" w:cs="Arial"/>
          <w:b/>
          <w:color w:val="000000"/>
          <w:sz w:val="20"/>
          <w:szCs w:val="20"/>
        </w:rPr>
      </w:pPr>
    </w:p>
    <w:p w:rsidR="00000000" w:rsidRPr="00000000" w:rsidP="00000000" w14:paraId="0000007E">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Description: </w:t>
      </w:r>
      <w:r w:rsidRPr="00000000">
        <w:rPr>
          <w:rFonts w:ascii="Arial" w:eastAsia="Arial" w:hAnsi="Arial" w:cs="Arial"/>
          <w:color w:val="000000"/>
          <w:sz w:val="20"/>
          <w:szCs w:val="20"/>
          <w:rtl w:val="0"/>
        </w:rPr>
        <w:t>Working on Stellar Blockchain POC project where we have to issue asset (like cryptocurrency) by the central bank and then distribute to other banks.</w:t>
      </w:r>
    </w:p>
    <w:p w:rsidR="00000000" w:rsidRPr="00000000" w:rsidP="00000000" w14:paraId="0000007F">
      <w:pPr>
        <w:rPr>
          <w:rFonts w:ascii="Arial" w:eastAsia="Arial" w:hAnsi="Arial" w:cs="Arial"/>
          <w:color w:val="000000"/>
          <w:sz w:val="20"/>
          <w:szCs w:val="20"/>
        </w:rPr>
      </w:pPr>
    </w:p>
    <w:p w:rsidR="00000000" w:rsidRPr="00000000" w:rsidP="00000000" w14:paraId="00000080">
      <w:pPr>
        <w:rPr>
          <w:rFonts w:ascii="Arial" w:eastAsia="Arial" w:hAnsi="Arial" w:cs="Arial"/>
          <w:color w:val="000000"/>
          <w:sz w:val="20"/>
          <w:szCs w:val="20"/>
        </w:rPr>
      </w:pPr>
    </w:p>
    <w:p w:rsidR="00000000" w:rsidRPr="00000000" w:rsidP="00000000" w14:paraId="00000081">
      <w:pPr>
        <w:rPr>
          <w:rFonts w:ascii="Arial" w:eastAsia="Arial" w:hAnsi="Arial" w:cs="Arial"/>
          <w:b/>
          <w:color w:val="000000"/>
          <w:sz w:val="20"/>
          <w:szCs w:val="20"/>
        </w:rPr>
      </w:pPr>
      <w:r w:rsidRPr="00000000">
        <w:rPr>
          <w:rFonts w:ascii="Arial" w:eastAsia="Arial" w:hAnsi="Arial" w:cs="Arial"/>
          <w:b/>
          <w:color w:val="000000"/>
          <w:sz w:val="20"/>
          <w:szCs w:val="20"/>
          <w:rtl w:val="0"/>
        </w:rPr>
        <w:t>Responsibilities:</w:t>
      </w:r>
    </w:p>
    <w:p w:rsidR="00000000" w:rsidRPr="00000000" w:rsidP="00000000" w14:paraId="00000082">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Worked in an Agile- Scrum development methodology to ensure the delivery of high-quality work with monthly iteration, also involved in sprint planning and retrospectives. </w:t>
      </w:r>
    </w:p>
    <w:p w:rsidR="00000000" w:rsidRPr="00000000" w:rsidP="00000000" w14:paraId="00000083">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r w:rsidRPr="00000000">
        <w:rPr>
          <w:rFonts w:ascii="Arial" w:eastAsia="Arial" w:hAnsi="Arial" w:cs="Arial"/>
          <w:color w:val="000000"/>
          <w:sz w:val="20"/>
          <w:szCs w:val="20"/>
          <w:rtl w:val="0"/>
        </w:rPr>
        <w:t>● Worked on developing Spring Boot REST services to integrate with Angular 9.</w:t>
      </w:r>
    </w:p>
    <w:p w:rsidR="00000000" w:rsidRPr="00000000" w:rsidP="00000000" w14:paraId="00000084">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r w:rsidRPr="00000000">
        <w:rPr>
          <w:rFonts w:ascii="Arial" w:eastAsia="Arial" w:hAnsi="Arial" w:cs="Arial"/>
          <w:color w:val="000000"/>
          <w:sz w:val="20"/>
          <w:szCs w:val="20"/>
          <w:rtl w:val="0"/>
        </w:rPr>
        <w:t>● Worked on creating node so the central bank can validate the transactions and allow which users can access the asset</w:t>
      </w:r>
    </w:p>
    <w:p w:rsidR="00000000" w:rsidRPr="00000000" w:rsidP="00000000" w14:paraId="00000085">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p>
    <w:p w:rsidR="00000000" w:rsidRPr="00000000" w:rsidP="00000000" w14:paraId="00000086">
      <w:pPr>
        <w:rPr>
          <w:rFonts w:ascii="Arial" w:eastAsia="Arial" w:hAnsi="Arial" w:cs="Arial"/>
          <w:color w:val="000000"/>
          <w:sz w:val="20"/>
          <w:szCs w:val="20"/>
        </w:rPr>
      </w:pPr>
    </w:p>
    <w:p w:rsidR="00000000" w:rsidRPr="00000000" w:rsidP="00000000" w14:paraId="00000087">
      <w:pPr>
        <w:rPr>
          <w:rFonts w:ascii="Arial" w:eastAsia="Arial" w:hAnsi="Arial" w:cs="Arial"/>
          <w:color w:val="000000"/>
          <w:sz w:val="20"/>
          <w:szCs w:val="20"/>
        </w:rPr>
      </w:pPr>
    </w:p>
    <w:p w:rsidR="00000000" w:rsidRPr="00000000" w:rsidP="00000000" w14:paraId="00000088">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Spring Boot, Spring REST, Spring Boot Microservices, JPA, Angular 9, Docker, Database</w:t>
      </w:r>
      <w:r w:rsidRPr="00000000">
        <w:rPr>
          <w:rFonts w:ascii="Arial" w:eastAsia="Arial" w:hAnsi="Arial" w:cs="Arial"/>
          <w:i/>
          <w:color w:val="000000"/>
          <w:sz w:val="20"/>
          <w:szCs w:val="20"/>
          <w:rtl w:val="0"/>
        </w:rPr>
        <w:t>:</w:t>
      </w:r>
      <w:r w:rsidRPr="00000000">
        <w:rPr>
          <w:rFonts w:ascii="Arial" w:eastAsia="Arial" w:hAnsi="Arial" w:cs="Arial"/>
          <w:color w:val="000000"/>
          <w:sz w:val="20"/>
          <w:szCs w:val="20"/>
          <w:rtl w:val="0"/>
        </w:rPr>
        <w:t xml:space="preserve"> PostgreSQL.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Windows</w:t>
      </w:r>
    </w:p>
    <w:p w:rsidR="00000000" w:rsidRPr="00000000" w:rsidP="00000000" w14:paraId="00000089">
      <w:pPr>
        <w:rPr>
          <w:rFonts w:ascii="Arial" w:eastAsia="Arial" w:hAnsi="Arial" w:cs="Arial"/>
          <w:color w:val="000000"/>
          <w:sz w:val="20"/>
          <w:szCs w:val="20"/>
        </w:rPr>
      </w:pPr>
    </w:p>
    <w:p w:rsidR="00000000" w:rsidRPr="00000000" w:rsidP="00000000" w14:paraId="0000008A">
      <w:pPr>
        <w:rPr>
          <w:rFonts w:ascii="Arial" w:eastAsia="Arial" w:hAnsi="Arial" w:cs="Arial"/>
          <w:b/>
          <w:color w:val="000000"/>
          <w:sz w:val="20"/>
          <w:szCs w:val="20"/>
        </w:rPr>
      </w:pPr>
    </w:p>
    <w:p w:rsidR="00000000" w:rsidRPr="00000000" w:rsidP="00000000" w14:paraId="0000008B">
      <w:pPr>
        <w:rPr>
          <w:rFonts w:ascii="Arial" w:eastAsia="Arial" w:hAnsi="Arial" w:cs="Arial"/>
          <w:b/>
          <w:color w:val="000000"/>
          <w:sz w:val="20"/>
          <w:szCs w:val="20"/>
        </w:rPr>
      </w:pPr>
      <w:r w:rsidRPr="00000000">
        <w:rPr>
          <w:rFonts w:ascii="Arial" w:eastAsia="Arial" w:hAnsi="Arial" w:cs="Arial"/>
          <w:b/>
          <w:color w:val="000000"/>
          <w:sz w:val="20"/>
          <w:szCs w:val="20"/>
          <w:rtl w:val="0"/>
        </w:rPr>
        <w:t>Zensar Technologies</w:t>
      </w:r>
    </w:p>
    <w:p w:rsidR="00000000" w:rsidRPr="00000000" w:rsidP="00000000" w14:paraId="0000008C">
      <w:pPr>
        <w:rPr>
          <w:rFonts w:ascii="Arial" w:eastAsia="Arial" w:hAnsi="Arial" w:cs="Arial"/>
          <w:b/>
          <w:color w:val="000000"/>
          <w:sz w:val="20"/>
          <w:szCs w:val="20"/>
        </w:rPr>
      </w:pPr>
      <w:r w:rsidRPr="00000000">
        <w:rPr>
          <w:rFonts w:ascii="Arial" w:eastAsia="Arial" w:hAnsi="Arial" w:cs="Arial"/>
          <w:b/>
          <w:color w:val="000000"/>
          <w:sz w:val="20"/>
          <w:szCs w:val="20"/>
          <w:rtl w:val="0"/>
        </w:rPr>
        <w:t>Project Name: One Touch</w:t>
      </w:r>
    </w:p>
    <w:p w:rsidR="00000000" w:rsidRPr="00000000" w:rsidP="00000000" w14:paraId="0000008D">
      <w:pPr>
        <w:rPr>
          <w:rFonts w:ascii="Arial" w:eastAsia="Arial" w:hAnsi="Arial" w:cs="Arial"/>
          <w:b/>
          <w:color w:val="000000"/>
          <w:sz w:val="20"/>
          <w:szCs w:val="20"/>
        </w:rPr>
      </w:pPr>
      <w:r w:rsidRPr="00000000">
        <w:rPr>
          <w:rFonts w:ascii="Arial" w:eastAsia="Arial" w:hAnsi="Arial" w:cs="Arial"/>
          <w:b/>
          <w:color w:val="000000"/>
          <w:sz w:val="20"/>
          <w:szCs w:val="20"/>
          <w:rtl w:val="0"/>
        </w:rPr>
        <w:t>Senior Software Engineer</w:t>
        <w:tab/>
        <w:tab/>
        <w:t xml:space="preserve">                                                              </w:t>
        <w:tab/>
        <w:t xml:space="preserve"> Feb 2019 – April 2020</w:t>
      </w:r>
    </w:p>
    <w:p w:rsidR="00000000" w:rsidRPr="00000000" w:rsidP="00000000" w14:paraId="0000008E">
      <w:pPr>
        <w:rPr>
          <w:rFonts w:ascii="Arial" w:eastAsia="Arial" w:hAnsi="Arial" w:cs="Arial"/>
          <w:b/>
          <w:color w:val="000000"/>
          <w:sz w:val="20"/>
          <w:szCs w:val="20"/>
        </w:rPr>
      </w:pPr>
    </w:p>
    <w:p w:rsidR="00000000" w:rsidRPr="00000000" w:rsidP="00000000" w14:paraId="0000008F">
      <w:pPr>
        <w:jc w:val="both"/>
        <w:rPr>
          <w:rFonts w:ascii="Arial" w:eastAsia="Arial" w:hAnsi="Arial" w:cs="Arial"/>
          <w:color w:val="000000"/>
          <w:sz w:val="20"/>
          <w:szCs w:val="20"/>
        </w:rPr>
      </w:pPr>
      <w:r w:rsidRPr="00000000">
        <w:rPr>
          <w:rFonts w:ascii="Arial" w:eastAsia="Arial" w:hAnsi="Arial" w:cs="Arial"/>
          <w:b/>
          <w:color w:val="000000"/>
          <w:sz w:val="20"/>
          <w:szCs w:val="20"/>
          <w:rtl w:val="0"/>
        </w:rPr>
        <w:t xml:space="preserve">Description: </w:t>
      </w:r>
      <w:r w:rsidRPr="00000000">
        <w:rPr>
          <w:rFonts w:ascii="Arial" w:eastAsia="Arial" w:hAnsi="Arial" w:cs="Arial"/>
          <w:color w:val="000000"/>
          <w:sz w:val="20"/>
          <w:szCs w:val="20"/>
          <w:rtl w:val="0"/>
        </w:rPr>
        <w:t>One Touch is an inhouse project of Zensar which is a web application tool for functional and non-functional testing tool. Functional testing is for automating website testing and non-functional testing is static security testing and dynamic security testing.</w:t>
      </w:r>
    </w:p>
    <w:p w:rsidR="00000000" w:rsidRPr="00000000" w:rsidP="00000000" w14:paraId="00000090">
      <w:pPr>
        <w:jc w:val="both"/>
        <w:rPr>
          <w:rFonts w:ascii="Arial" w:eastAsia="Arial" w:hAnsi="Arial" w:cs="Arial"/>
          <w:color w:val="000000"/>
          <w:sz w:val="20"/>
          <w:szCs w:val="20"/>
        </w:rPr>
      </w:pPr>
    </w:p>
    <w:p w:rsidR="00000000" w:rsidRPr="00000000" w:rsidP="00000000" w14:paraId="00000091">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Functional testing is built on top of selenium web driver where the user can define the flow on web application.</w:t>
      </w:r>
    </w:p>
    <w:p w:rsidR="00000000" w:rsidRPr="00000000" w:rsidP="00000000" w14:paraId="00000092">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 non-functional testing the static security is built on top of SonarQube.</w:t>
      </w:r>
    </w:p>
    <w:p w:rsidR="00000000" w:rsidRPr="00000000" w:rsidP="00000000" w14:paraId="00000093">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72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 Dynamic security testing is built on top of Arachini where the rest api or website security can be tested.</w:t>
      </w:r>
    </w:p>
    <w:p w:rsidR="00000000" w:rsidRPr="00000000" w:rsidP="00000000" w14:paraId="00000094">
      <w:pPr>
        <w:jc w:val="both"/>
        <w:rPr>
          <w:rFonts w:ascii="Arial" w:eastAsia="Arial" w:hAnsi="Arial" w:cs="Arial"/>
          <w:color w:val="000000"/>
          <w:sz w:val="20"/>
          <w:szCs w:val="20"/>
        </w:rPr>
      </w:pPr>
    </w:p>
    <w:p w:rsidR="00000000" w:rsidRPr="00000000" w:rsidP="00000000" w14:paraId="00000095">
      <w:pPr>
        <w:jc w:val="both"/>
        <w:rPr>
          <w:rFonts w:ascii="Arial" w:eastAsia="Arial" w:hAnsi="Arial" w:cs="Arial"/>
          <w:color w:val="000000"/>
          <w:sz w:val="20"/>
          <w:szCs w:val="20"/>
        </w:rPr>
      </w:pPr>
    </w:p>
    <w:p w:rsidR="00000000" w:rsidRPr="00000000" w:rsidP="00000000" w14:paraId="00000096">
      <w:pPr>
        <w:rPr>
          <w:rFonts w:ascii="Arial" w:eastAsia="Arial" w:hAnsi="Arial" w:cs="Arial"/>
          <w:b/>
          <w:color w:val="000000"/>
          <w:sz w:val="20"/>
          <w:szCs w:val="20"/>
        </w:rPr>
      </w:pPr>
    </w:p>
    <w:p w:rsidR="00000000" w:rsidRPr="00000000" w:rsidP="00000000" w14:paraId="00000097">
      <w:pPr>
        <w:rPr>
          <w:rFonts w:ascii="Arial" w:eastAsia="Arial" w:hAnsi="Arial" w:cs="Arial"/>
          <w:b/>
          <w:color w:val="000000"/>
          <w:sz w:val="20"/>
          <w:szCs w:val="20"/>
        </w:rPr>
      </w:pPr>
      <w:r w:rsidRPr="00000000">
        <w:rPr>
          <w:rFonts w:ascii="Arial" w:eastAsia="Arial" w:hAnsi="Arial" w:cs="Arial"/>
          <w:b/>
          <w:color w:val="000000"/>
          <w:sz w:val="20"/>
          <w:szCs w:val="20"/>
          <w:rtl w:val="0"/>
        </w:rPr>
        <w:t>Responsibilities:</w:t>
      </w:r>
    </w:p>
    <w:p w:rsidR="00000000" w:rsidRPr="00000000" w:rsidP="00000000" w14:paraId="00000098">
      <w:pPr>
        <w:rPr>
          <w:rFonts w:ascii="Arial" w:eastAsia="Arial" w:hAnsi="Arial" w:cs="Arial"/>
          <w:b/>
          <w:color w:val="000000"/>
          <w:sz w:val="20"/>
          <w:szCs w:val="20"/>
        </w:rPr>
      </w:pPr>
    </w:p>
    <w:p w:rsidR="00000000" w:rsidRPr="00000000" w:rsidP="00000000" w14:paraId="00000099">
      <w:pPr>
        <w:widowControl w:val="0"/>
        <w:pBdr>
          <w:top w:val="nil"/>
          <w:left w:val="nil"/>
          <w:bottom w:val="nil"/>
          <w:right w:val="nil"/>
          <w:between w:val="nil"/>
        </w:pBdr>
        <w:spacing w:before="288"/>
        <w:ind w:left="360" w:right="2207" w:firstLine="0"/>
        <w:rPr>
          <w:rFonts w:ascii="Arial" w:eastAsia="Arial" w:hAnsi="Arial" w:cs="Arial"/>
          <w:color w:val="000000"/>
          <w:sz w:val="20"/>
          <w:szCs w:val="20"/>
        </w:rPr>
      </w:pPr>
      <w:r w:rsidRPr="00000000">
        <w:rPr>
          <w:rFonts w:ascii="Arial" w:eastAsia="Arial" w:hAnsi="Arial" w:cs="Arial"/>
          <w:color w:val="000000"/>
          <w:sz w:val="21"/>
          <w:szCs w:val="21"/>
          <w:rtl w:val="0"/>
        </w:rPr>
        <w:t xml:space="preserve">● </w:t>
      </w:r>
      <w:r w:rsidRPr="00000000">
        <w:rPr>
          <w:rFonts w:ascii="Arial" w:eastAsia="Arial" w:hAnsi="Arial" w:cs="Arial"/>
          <w:color w:val="000000"/>
          <w:sz w:val="20"/>
          <w:szCs w:val="20"/>
          <w:rtl w:val="0"/>
        </w:rPr>
        <w:t xml:space="preserve">Involved in analysis, design, development and support of the application. </w:t>
      </w:r>
    </w:p>
    <w:p w:rsidR="00000000" w:rsidRPr="00000000" w:rsidP="00000000" w14:paraId="0000009A">
      <w:pPr>
        <w:widowControl w:val="0"/>
        <w:pBdr>
          <w:top w:val="nil"/>
          <w:left w:val="nil"/>
          <w:bottom w:val="nil"/>
          <w:right w:val="nil"/>
          <w:between w:val="nil"/>
        </w:pBdr>
        <w:spacing w:before="48"/>
        <w:ind w:left="360" w:right="489"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Worked in an Agile- Scrum development methodology to ensure the delivery of high-quality work with monthly iteration, also involved in sprint planning and retrospectives. </w:t>
      </w:r>
    </w:p>
    <w:p w:rsidR="00000000" w:rsidRPr="00000000" w:rsidP="00000000" w14:paraId="0000009B">
      <w:pPr>
        <w:widowControl w:val="0"/>
        <w:pBdr>
          <w:top w:val="nil"/>
          <w:left w:val="nil"/>
          <w:bottom w:val="nil"/>
          <w:right w:val="nil"/>
          <w:between w:val="nil"/>
        </w:pBdr>
        <w:spacing w:before="52"/>
        <w:ind w:left="360" w:right="1036"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Worked on creating an instance of Zensar internal tools for vulnerability management. </w:t>
      </w:r>
    </w:p>
    <w:p w:rsidR="00000000" w:rsidRPr="00000000" w:rsidP="00000000" w14:paraId="0000009C">
      <w:pPr>
        <w:widowControl w:val="0"/>
        <w:pBdr>
          <w:top w:val="nil"/>
          <w:left w:val="nil"/>
          <w:bottom w:val="nil"/>
          <w:right w:val="nil"/>
          <w:between w:val="nil"/>
        </w:pBdr>
        <w:spacing w:before="48"/>
        <w:ind w:left="360" w:right="3887"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Used micro services architecture for the development. </w:t>
      </w:r>
    </w:p>
    <w:p w:rsidR="00000000" w:rsidRPr="00000000" w:rsidP="00000000" w14:paraId="0000009D">
      <w:pPr>
        <w:widowControl w:val="0"/>
        <w:pBdr>
          <w:top w:val="nil"/>
          <w:left w:val="nil"/>
          <w:bottom w:val="nil"/>
          <w:right w:val="nil"/>
          <w:between w:val="nil"/>
        </w:pBdr>
        <w:spacing w:before="48"/>
        <w:ind w:left="360" w:right="187"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Worked on creating REST API using spring boot for integrating with Angular. </w:t>
      </w:r>
    </w:p>
    <w:p w:rsidR="00000000" w:rsidRPr="00000000" w:rsidP="00000000" w14:paraId="0000009E">
      <w:pPr>
        <w:widowControl w:val="0"/>
        <w:pBdr>
          <w:top w:val="nil"/>
          <w:left w:val="nil"/>
          <w:bottom w:val="nil"/>
          <w:right w:val="nil"/>
          <w:between w:val="nil"/>
        </w:pBdr>
        <w:spacing w:before="52"/>
        <w:ind w:left="360" w:right="1204"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Developed single page applications using Angular 2, HTML5, CSS3, and Bootstrap. </w:t>
      </w:r>
    </w:p>
    <w:p w:rsidR="00000000" w:rsidRPr="00000000" w:rsidP="00000000" w14:paraId="0000009F">
      <w:pPr>
        <w:rPr>
          <w:rFonts w:ascii="Arial" w:eastAsia="Arial" w:hAnsi="Arial" w:cs="Arial"/>
          <w:b/>
          <w:color w:val="000000"/>
          <w:sz w:val="20"/>
          <w:szCs w:val="20"/>
        </w:rPr>
      </w:pPr>
    </w:p>
    <w:p w:rsidR="00000000" w:rsidRPr="00000000" w:rsidP="00000000" w14:paraId="000000A0">
      <w:pPr>
        <w:rPr>
          <w:rFonts w:ascii="Arial" w:eastAsia="Arial" w:hAnsi="Arial" w:cs="Arial"/>
          <w:color w:val="000000"/>
          <w:sz w:val="20"/>
          <w:szCs w:val="20"/>
        </w:rPr>
      </w:pPr>
      <w:r w:rsidRPr="00000000">
        <w:rPr>
          <w:rFonts w:ascii="Arial" w:eastAsia="Arial" w:hAnsi="Arial" w:cs="Arial"/>
          <w:b/>
          <w:color w:val="000000"/>
          <w:sz w:val="20"/>
          <w:szCs w:val="20"/>
          <w:rtl w:val="0"/>
        </w:rPr>
        <w:t xml:space="preserve">Technologies: </w:t>
      </w:r>
      <w:r w:rsidRPr="00000000">
        <w:rPr>
          <w:rFonts w:ascii="Arial" w:eastAsia="Arial" w:hAnsi="Arial" w:cs="Arial"/>
          <w:i/>
          <w:color w:val="000000"/>
          <w:sz w:val="20"/>
          <w:szCs w:val="20"/>
          <w:rtl w:val="0"/>
        </w:rPr>
        <w:t>Software:</w:t>
      </w:r>
      <w:r w:rsidRPr="00000000">
        <w:rPr>
          <w:rFonts w:ascii="Arial" w:eastAsia="Arial" w:hAnsi="Arial" w:cs="Arial"/>
          <w:color w:val="000000"/>
          <w:sz w:val="20"/>
          <w:szCs w:val="20"/>
          <w:rtl w:val="0"/>
        </w:rPr>
        <w:t xml:space="preserve"> Spring Boot, Spring REST, Spring Boot Microservices, JPA, Angular 2, Docker, Jenkins, SonarQube. arachini. </w:t>
      </w:r>
      <w:r w:rsidRPr="00000000">
        <w:rPr>
          <w:rFonts w:ascii="Arial" w:eastAsia="Arial" w:hAnsi="Arial" w:cs="Arial"/>
          <w:i/>
          <w:color w:val="000000"/>
          <w:sz w:val="20"/>
          <w:szCs w:val="20"/>
          <w:rtl w:val="0"/>
        </w:rPr>
        <w:t>Database:</w:t>
      </w:r>
      <w:r w:rsidRPr="00000000">
        <w:rPr>
          <w:rFonts w:ascii="Arial" w:eastAsia="Arial" w:hAnsi="Arial" w:cs="Arial"/>
          <w:color w:val="000000"/>
          <w:sz w:val="20"/>
          <w:szCs w:val="20"/>
          <w:rtl w:val="0"/>
        </w:rPr>
        <w:t xml:space="preserve"> PostgreSQL </w:t>
      </w:r>
      <w:r w:rsidRPr="00000000">
        <w:rPr>
          <w:rFonts w:ascii="Arial" w:eastAsia="Arial" w:hAnsi="Arial" w:cs="Arial"/>
          <w:i/>
          <w:color w:val="000000"/>
          <w:sz w:val="20"/>
          <w:szCs w:val="20"/>
          <w:rtl w:val="0"/>
        </w:rPr>
        <w:t xml:space="preserve">Hardware: </w:t>
      </w:r>
      <w:r w:rsidRPr="00000000">
        <w:rPr>
          <w:rFonts w:ascii="Arial" w:eastAsia="Arial" w:hAnsi="Arial" w:cs="Arial"/>
          <w:color w:val="000000"/>
          <w:sz w:val="20"/>
          <w:szCs w:val="20"/>
          <w:rtl w:val="0"/>
        </w:rPr>
        <w:t>O/s: Linux.</w:t>
      </w:r>
    </w:p>
    <w:p w:rsidR="00000000" w:rsidRPr="00000000" w:rsidP="00000000" w14:paraId="000000A1">
      <w:pPr>
        <w:rPr>
          <w:rFonts w:ascii="Arial" w:eastAsia="Arial" w:hAnsi="Arial" w:cs="Arial"/>
          <w:color w:val="000000"/>
          <w:sz w:val="20"/>
          <w:szCs w:val="20"/>
        </w:rPr>
      </w:pPr>
    </w:p>
    <w:p w:rsidR="00000000" w:rsidRPr="00000000" w:rsidP="00000000" w14:paraId="000000A2">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mc:AlternateContent>
          <mc:Choice Requires="wps">
            <w:drawing>
              <wp:anchor distT="0" distB="0" distL="114300" distR="114300" simplePos="0" relativeHeight="251665408" behindDoc="0" locked="0" layoutInCell="1" allowOverlap="1">
                <wp:simplePos x="0" y="0"/>
                <wp:positionH relativeFrom="column">
                  <wp:posOffset>-76199</wp:posOffset>
                </wp:positionH>
                <wp:positionV relativeFrom="paragraph">
                  <wp:posOffset>0</wp:posOffset>
                </wp:positionV>
                <wp:extent cx="6086475" cy="192405"/>
                <wp:effectExtent l="0" t="0" r="0" b="0"/>
                <wp:wrapNone/>
                <wp:docPr id="60" name=""/>
                <wp:cNvGraphicFramePr/>
                <a:graphic xmlns:a="http://schemas.openxmlformats.org/drawingml/2006/main">
                  <a:graphicData uri="http://schemas.microsoft.com/office/word/2010/wordprocessingShape">
                    <wps:wsp xmlns:wps="http://schemas.microsoft.com/office/word/2010/wordprocessingShape">
                      <wps:cNvSpPr/>
                      <wps:spPr>
                        <a:xfrm>
                          <a:off x="2307525" y="3688560"/>
                          <a:ext cx="6086475" cy="192405"/>
                        </a:xfrm>
                        <a:prstGeom prst="rect">
                          <a:avLst/>
                        </a:prstGeom>
                        <a:solidFill>
                          <a:srgbClr val="C0C0C0"/>
                        </a:solidFill>
                        <a:ln>
                          <a:noFill/>
                        </a:ln>
                      </wps:spPr>
                      <wps:txbx>
                        <w:txbxContent>
                          <w:p w:rsidR="00000000" w:rsidRPr="00000000" w:rsidP="00000000">
                            <w:pPr>
                              <w:spacing w:before="0" w:after="0" w:line="240" w:lineRule="auto"/>
                              <w:ind w:left="0" w:right="0" w:firstLine="0"/>
                              <w:jc w:val="left"/>
                            </w:pPr>
                            <w:r w:rsidRPr="00000000">
                              <w:rPr>
                                <w:rFonts w:ascii="Arial" w:eastAsia="Arial" w:hAnsi="Arial" w:cs="Arial"/>
                                <w:b/>
                                <w:i w:val="0"/>
                                <w:smallCaps/>
                                <w:strike w:val="0"/>
                                <w:color w:val="002060"/>
                                <w:sz w:val="22"/>
                                <w:vertAlign w:val="baseline"/>
                              </w:rPr>
                              <w:t>Education</w:t>
                            </w:r>
                          </w:p>
                        </w:txbxContent>
                      </wps:txbx>
                      <wps:bodyPr spcFirstLastPara="1" wrap="square" lIns="91425" tIns="0" rIns="91425" bIns="0" anchor="t" anchorCtr="0"/>
                    </wps:wsp>
                  </a:graphicData>
                </a:graphic>
              </wp:anchor>
            </w:drawing>
          </mc:Choice>
          <mc:Fallback>
            <w:drawing>
              <wp:anchor distT="0" distB="0" distL="114300" distR="114300" simplePos="0" relativeHeight="251666432" behindDoc="0" locked="0" layoutInCell="1" allowOverlap="1">
                <wp:simplePos x="0" y="0"/>
                <wp:positionH relativeFrom="column">
                  <wp:posOffset>-76199</wp:posOffset>
                </wp:positionH>
                <wp:positionV relativeFrom="paragraph">
                  <wp:posOffset>0</wp:posOffset>
                </wp:positionV>
                <wp:extent cx="6086475" cy="192405"/>
                <wp:effectExtent l="0" t="0" r="0" b="0"/>
                <wp:wrapNone/>
                <wp:docPr id="453929539" name="image2.png"/>
                <wp:cNvGraphicFramePr/>
                <a:graphic xmlns:a="http://schemas.openxmlformats.org/drawingml/2006/main">
                  <a:graphicData uri="http://schemas.openxmlformats.org/drawingml/2006/picture">
                    <pic:pic xmlns:pic="http://schemas.openxmlformats.org/drawingml/2006/picture">
                      <pic:nvPicPr>
                        <pic:cNvPr id="986605845" name="image2.png"/>
                        <pic:cNvPicPr/>
                      </pic:nvPicPr>
                      <pic:blipFill>
                        <a:blip xmlns:r="http://schemas.openxmlformats.org/officeDocument/2006/relationships" r:embed="rId11"/>
                        <a:stretch>
                          <a:fillRect/>
                        </a:stretch>
                      </pic:blipFill>
                      <pic:spPr>
                        <a:xfrm>
                          <a:off x="0" y="0"/>
                          <a:ext cx="6086475" cy="192405"/>
                        </a:xfrm>
                        <a:prstGeom prst="rect">
                          <a:avLst/>
                        </a:prstGeom>
                      </pic:spPr>
                    </pic:pic>
                  </a:graphicData>
                </a:graphic>
              </wp:anchor>
            </w:drawing>
          </mc:Fallback>
        </mc:AlternateContent>
      </w:r>
    </w:p>
    <w:p w:rsidR="00000000" w:rsidRPr="00000000" w:rsidP="00000000" w14:paraId="000000A3">
      <w:pPr>
        <w:jc w:val="both"/>
        <w:rPr>
          <w:rFonts w:ascii="Arial" w:eastAsia="Arial" w:hAnsi="Arial" w:cs="Arial"/>
          <w:b/>
          <w:color w:val="000000"/>
          <w:sz w:val="20"/>
          <w:szCs w:val="20"/>
        </w:rPr>
      </w:pPr>
    </w:p>
    <w:p w:rsidR="00000000" w:rsidRPr="00000000" w:rsidP="00000000" w14:paraId="000000A4">
      <w:pPr>
        <w:jc w:val="both"/>
        <w:rPr>
          <w:rFonts w:ascii="Arial" w:eastAsia="Arial" w:hAnsi="Arial" w:cs="Arial"/>
          <w:b/>
          <w:color w:val="000000"/>
          <w:sz w:val="20"/>
          <w:szCs w:val="20"/>
        </w:rPr>
      </w:pPr>
      <w:r w:rsidRPr="00000000">
        <w:rPr>
          <w:rFonts w:ascii="Arial" w:eastAsia="Arial" w:hAnsi="Arial" w:cs="Arial"/>
          <w:b/>
          <w:color w:val="000000"/>
          <w:sz w:val="20"/>
          <w:szCs w:val="20"/>
          <w:rtl w:val="0"/>
        </w:rPr>
        <w:t>Master of Science in Computer Science, University of Southern Mississippi. December 2014</w:t>
      </w:r>
    </w:p>
    <w:p w:rsidR="00000000" w:rsidRPr="00000000" w:rsidP="00000000" w14:paraId="000000A5">
      <w:pPr>
        <w:jc w:val="both"/>
        <w:rPr>
          <w:rFonts w:ascii="Arial" w:eastAsia="Arial" w:hAnsi="Arial" w:cs="Arial"/>
          <w:b/>
          <w:color w:val="000000"/>
          <w:sz w:val="20"/>
          <w:szCs w:val="20"/>
        </w:rPr>
      </w:pPr>
      <w:r w:rsidRPr="00000000">
        <w:rPr>
          <w:rFonts w:ascii="Arial" w:eastAsia="Arial" w:hAnsi="Arial" w:cs="Arial"/>
          <w:b/>
          <w:color w:val="000000"/>
          <w:sz w:val="20"/>
          <w:szCs w:val="20"/>
          <w:rtl w:val="0"/>
        </w:rPr>
        <w:t>Bachelors in computer science and engineering, Mahatma Gandhi Institute of Technology,</w:t>
      </w:r>
    </w:p>
    <w:p w:rsidR="00000000" w:rsidRPr="00000000" w:rsidP="00000000" w14:paraId="000000A6">
      <w:pPr>
        <w:ind w:left="5760" w:firstLine="720"/>
        <w:jc w:val="both"/>
        <w:rPr>
          <w:rFonts w:ascii="Arial" w:eastAsia="Arial" w:hAnsi="Arial" w:cs="Arial"/>
          <w:b/>
          <w:color w:val="000000"/>
          <w:sz w:val="20"/>
          <w:szCs w:val="20"/>
        </w:rPr>
      </w:pPr>
      <w:r w:rsidRPr="00000000">
        <w:rPr>
          <w:rFonts w:ascii="Arial" w:eastAsia="Arial" w:hAnsi="Arial" w:cs="Arial"/>
          <w:b/>
          <w:color w:val="000000"/>
          <w:sz w:val="20"/>
          <w:szCs w:val="20"/>
          <w:rtl w:val="0"/>
        </w:rPr>
        <w:t xml:space="preserve"> May 2013.</w:t>
      </w:r>
    </w:p>
    <w:p w:rsidR="00000000" w:rsidRPr="00000000" w:rsidP="00000000" w14:paraId="000000A7">
      <w:pPr>
        <w:rPr>
          <w:rFonts w:ascii="Arial" w:eastAsia="Arial" w:hAnsi="Arial" w:cs="Arial"/>
          <w:b/>
          <w:color w:val="000000"/>
          <w:sz w:val="20"/>
          <w:szCs w:val="20"/>
        </w:rPr>
      </w:pPr>
    </w:p>
    <w:p w:rsidR="00000000" w:rsidRPr="00000000" w:rsidP="00000000" w14:paraId="000000A8">
      <w:pPr>
        <w:tabs>
          <w:tab w:val="left" w:pos="3990"/>
        </w:tabs>
        <w:rPr>
          <w:rFonts w:ascii="Arial" w:eastAsia="Arial" w:hAnsi="Arial" w:cs="Arial"/>
          <w:sz w:val="20"/>
          <w:szCs w:val="20"/>
        </w:rPr>
      </w:pPr>
      <w:r w:rsidRPr="00000000">
        <w:rPr>
          <w:rFonts w:ascii="Arial" w:eastAsia="Arial" w:hAnsi="Arial" w:cs="Arial"/>
          <w:sz w:val="20"/>
          <w:szCs w:val="20"/>
          <w:rtl w:val="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2"/>
          </v:shape>
        </w:pict>
      </w:r>
    </w:p>
    <w:sectPr>
      <w:type w:val="continuous"/>
      <w:pgSz w:w="12240" w:h="15840" w:orient="portrait"/>
      <w:pgMar w:top="1440" w:right="1440" w:bottom="1440" w:left="1440" w:header="720" w:footer="44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 w:name="Courier New">
    <w:charset w:val="00"/>
    <w:family w:val="auto"/>
    <w:pitch w:val="default"/>
  </w:font>
  <w:font w:name="Book Antiqua">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B">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4419600</wp:posOffset>
              </wp:positionH>
              <wp:positionV relativeFrom="paragraph">
                <wp:posOffset>0</wp:posOffset>
              </wp:positionV>
              <wp:extent cx="1518285" cy="405130"/>
              <wp:effectExtent l="0" t="0" r="0" b="0"/>
              <wp:wrapNone/>
              <wp:docPr id="59" name=""/>
              <wp:cNvGraphicFramePr/>
              <a:graphic xmlns:a="http://schemas.openxmlformats.org/drawingml/2006/main">
                <a:graphicData uri="http://schemas.microsoft.com/office/word/2010/wordprocessingShape">
                  <wps:wsp xmlns:wps="http://schemas.microsoft.com/office/word/2010/wordprocessingShape">
                    <wps:cNvSpPr/>
                    <wps:spPr>
                      <a:xfrm>
                        <a:off x="4591620" y="3582198"/>
                        <a:ext cx="1518285" cy="405130"/>
                      </a:xfrm>
                      <a:prstGeom prst="rect">
                        <a:avLst/>
                      </a:prstGeom>
                      <a:noFill/>
                      <a:ln>
                        <a:noFill/>
                      </a:ln>
                    </wps:spPr>
                    <wps:txbx>
                      <w:txbxContent>
                        <w:p w:rsidR="00000000" w:rsidRPr="00000000" w:rsidP="00000000">
                          <w:pPr>
                            <w:spacing w:before="0" w:after="0" w:line="240" w:lineRule="auto"/>
                            <w:ind w:left="0" w:right="0" w:firstLine="0"/>
                            <w:jc w:val="right"/>
                          </w:pPr>
                          <w:r w:rsidRPr="00000000">
                            <w:rPr>
                              <w:rFonts w:ascii="Arial" w:eastAsia="Arial" w:hAnsi="Arial" w:cs="Arial"/>
                              <w:b w:val="0"/>
                              <w:i w:val="0"/>
                              <w:smallCaps w:val="0"/>
                              <w:strike w:val="0"/>
                              <w:color w:val="002060"/>
                              <w:sz w:val="20"/>
                              <w:vertAlign w:val="baseline"/>
                            </w:rPr>
                            <w:t xml:space="preserve"> PAGE  \* Arabic  \* MERGEFORMAT 1</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59264" behindDoc="0" locked="0" layoutInCell="1" allowOverlap="1">
              <wp:simplePos x="0" y="0"/>
              <wp:positionH relativeFrom="column">
                <wp:posOffset>4419600</wp:posOffset>
              </wp:positionH>
              <wp:positionV relativeFrom="paragraph">
                <wp:posOffset>0</wp:posOffset>
              </wp:positionV>
              <wp:extent cx="1518285" cy="405130"/>
              <wp:effectExtent l="0" t="0" r="0" b="0"/>
              <wp:wrapNone/>
              <wp:docPr id="1387303466" name="image1.png"/>
              <wp:cNvGraphicFramePr/>
              <a:graphic xmlns:a="http://schemas.openxmlformats.org/drawingml/2006/main">
                <a:graphicData uri="http://schemas.openxmlformats.org/drawingml/2006/picture">
                  <pic:pic xmlns:pic="http://schemas.openxmlformats.org/drawingml/2006/picture">
                    <pic:nvPicPr>
                      <pic:cNvPr id="495586855" name="image1.png"/>
                      <pic:cNvPicPr/>
                    </pic:nvPicPr>
                    <pic:blipFill>
                      <a:blip xmlns:r="http://schemas.openxmlformats.org/officeDocument/2006/relationships" r:embed="rId1"/>
                      <a:stretch>
                        <a:fillRect/>
                      </a:stretch>
                    </pic:blipFill>
                    <pic:spPr>
                      <a:xfrm>
                        <a:off x="0" y="0"/>
                        <a:ext cx="1518285" cy="405130"/>
                      </a:xfrm>
                      <a:prstGeom prst="rect">
                        <a:avLst/>
                      </a:prstGeom>
                    </pic:spPr>
                  </pic:pic>
                </a:graphicData>
              </a:graphic>
            </wp:anchor>
          </w:drawing>
        </mc:Fallback>
      </mc:AlternateContent>
    </w:r>
    <w:r w:rsidRPr="00000000">
      <mc:AlternateContent>
        <mc:Choice Requires="wps">
          <w:drawing>
            <wp:anchor distT="91440" distB="91440" distL="114300" distR="114300" simplePos="0" relativeHeight="251660288" behindDoc="0" locked="0" layoutInCell="1" allowOverlap="1">
              <wp:simplePos x="0" y="0"/>
              <wp:positionH relativeFrom="column">
                <wp:posOffset>1</wp:posOffset>
              </wp:positionH>
              <wp:positionV relativeFrom="paragraph">
                <wp:posOffset>2541</wp:posOffset>
              </wp:positionV>
              <wp:extent cx="5953125" cy="45720"/>
              <wp:effectExtent l="0" t="0" r="0" b="0"/>
              <wp:wrapSquare wrapText="bothSides"/>
              <wp:docPr id="64" name=""/>
              <wp:cNvGraphicFramePr/>
              <a:graphic xmlns:a="http://schemas.openxmlformats.org/drawingml/2006/main">
                <a:graphicData uri="http://schemas.microsoft.com/office/word/2010/wordprocessingShape">
                  <wps:wsp xmlns:wps="http://schemas.microsoft.com/office/word/2010/wordprocessingShape">
                    <wps:cNvSpPr/>
                    <wps:spPr>
                      <a:xfrm>
                        <a:off x="2374200" y="3761903"/>
                        <a:ext cx="5953125" cy="45720"/>
                      </a:xfrm>
                      <a:prstGeom prst="rect">
                        <a:avLst/>
                      </a:prstGeom>
                      <a:solidFill>
                        <a:srgbClr val="4F81BD"/>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91440" distB="91440" distL="114300" distR="114300" simplePos="0" relativeHeight="251661312" behindDoc="0" locked="0" layoutInCell="1" allowOverlap="1">
              <wp:simplePos x="0" y="0"/>
              <wp:positionH relativeFrom="column">
                <wp:posOffset>1</wp:posOffset>
              </wp:positionH>
              <wp:positionV relativeFrom="paragraph">
                <wp:posOffset>2541</wp:posOffset>
              </wp:positionV>
              <wp:extent cx="5953125" cy="45720"/>
              <wp:effectExtent l="0" t="0" r="0" b="0"/>
              <wp:wrapSquare wrapText="bothSides"/>
              <wp:docPr id="665868876" name="image6.png"/>
              <wp:cNvGraphicFramePr/>
              <a:graphic xmlns:a="http://schemas.openxmlformats.org/drawingml/2006/main">
                <a:graphicData uri="http://schemas.openxmlformats.org/drawingml/2006/picture">
                  <pic:pic xmlns:pic="http://schemas.openxmlformats.org/drawingml/2006/picture">
                    <pic:nvPicPr>
                      <pic:cNvPr id="680218968" name="image6.png"/>
                      <pic:cNvPicPr/>
                    </pic:nvPicPr>
                    <pic:blipFill>
                      <a:blip xmlns:r="http://schemas.openxmlformats.org/officeDocument/2006/relationships" r:embed="rId2"/>
                      <a:stretch>
                        <a:fillRect/>
                      </a:stretch>
                    </pic:blipFill>
                    <pic:spPr>
                      <a:xfrm>
                        <a:off x="0" y="0"/>
                        <a:ext cx="5953125" cy="45720"/>
                      </a:xfrm>
                      <a:prstGeom prst="rect">
                        <a:avLst/>
                      </a:prstGeom>
                    </pic:spPr>
                  </pic:pic>
                </a:graphicData>
              </a:graphic>
            </wp:anchor>
          </w:drawing>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9">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t xml:space="preserve">                                                                                                                                    </w:t>
    </w:r>
  </w:p>
  <w:p w:rsidR="00000000" w:rsidRPr="00000000" w:rsidP="00000000" w14:paraId="000000AA">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5F80CF"/>
    <w:multiLevelType w:val="hybridMultilevel"/>
    <w:tmpl w:val="000000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E98BCC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07DD861"/>
    <w:multiLevelType w:val="hybridMultilevel"/>
    <w:tmpl w:val="00000000"/>
    <w:lvl w:ilvl="0">
      <w:start w:val="0"/>
      <w:numFmt w:val="bullet"/>
      <w:lvlText w:val="●"/>
      <w:lvlJc w:val="left"/>
      <w:pPr>
        <w:ind w:left="940" w:hanging="360"/>
      </w:pPr>
      <w:rPr>
        <w:rFonts w:ascii="Noto Sans Symbols" w:eastAsia="Noto Sans Symbols" w:hAnsi="Noto Sans Symbols" w:cs="Noto Sans Symbols"/>
        <w:sz w:val="20"/>
        <w:szCs w:val="20"/>
      </w:rPr>
    </w:lvl>
    <w:lvl w:ilvl="1">
      <w:start w:val="0"/>
      <w:numFmt w:val="bullet"/>
      <w:lvlText w:val="•"/>
      <w:lvlJc w:val="left"/>
      <w:pPr>
        <w:ind w:left="1824" w:hanging="360"/>
      </w:pPr>
    </w:lvl>
    <w:lvl w:ilvl="2">
      <w:start w:val="0"/>
      <w:numFmt w:val="bullet"/>
      <w:lvlText w:val="•"/>
      <w:lvlJc w:val="left"/>
      <w:pPr>
        <w:ind w:left="2708" w:hanging="360"/>
      </w:pPr>
    </w:lvl>
    <w:lvl w:ilvl="3">
      <w:start w:val="0"/>
      <w:numFmt w:val="bullet"/>
      <w:lvlText w:val="•"/>
      <w:lvlJc w:val="left"/>
      <w:pPr>
        <w:ind w:left="3592" w:hanging="360"/>
      </w:pPr>
    </w:lvl>
    <w:lvl w:ilvl="4">
      <w:start w:val="0"/>
      <w:numFmt w:val="bullet"/>
      <w:lvlText w:val="•"/>
      <w:lvlJc w:val="left"/>
      <w:pPr>
        <w:ind w:left="4476" w:hanging="360"/>
      </w:pPr>
    </w:lvl>
    <w:lvl w:ilvl="5">
      <w:start w:val="0"/>
      <w:numFmt w:val="bullet"/>
      <w:lvlText w:val="•"/>
      <w:lvlJc w:val="left"/>
      <w:pPr>
        <w:ind w:left="5360" w:hanging="360"/>
      </w:pPr>
    </w:lvl>
    <w:lvl w:ilvl="6">
      <w:start w:val="0"/>
      <w:numFmt w:val="bullet"/>
      <w:lvlText w:val="•"/>
      <w:lvlJc w:val="left"/>
      <w:pPr>
        <w:ind w:left="6244" w:hanging="360"/>
      </w:pPr>
    </w:lvl>
    <w:lvl w:ilvl="7">
      <w:start w:val="0"/>
      <w:numFmt w:val="bullet"/>
      <w:lvlText w:val="•"/>
      <w:lvlJc w:val="left"/>
      <w:pPr>
        <w:ind w:left="7128" w:hanging="360"/>
      </w:pPr>
    </w:lvl>
    <w:lvl w:ilvl="8">
      <w:start w:val="0"/>
      <w:numFmt w:val="bullet"/>
      <w:lvlText w:val="•"/>
      <w:lvlJc w:val="left"/>
      <w:pPr>
        <w:ind w:left="8012" w:hanging="360"/>
      </w:pPr>
    </w:lvl>
  </w:abstractNum>
  <w:abstractNum w:abstractNumId="3">
    <w:nsid w:val="73773FD0"/>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outlineLvl w:val="0"/>
    </w:pPr>
    <w:rPr>
      <w:b/>
      <w:sz w:val="20"/>
      <w:szCs w:val="20"/>
    </w:rPr>
  </w:style>
  <w:style w:type="paragraph" w:styleId="Heading2">
    <w:name w:val="heading 2"/>
    <w:basedOn w:val="Normal0"/>
    <w:next w:val="Normal0"/>
    <w:pPr>
      <w:keepNext/>
      <w:outlineLvl w:val="1"/>
    </w:pPr>
    <w:rPr>
      <w:b/>
    </w:rPr>
  </w:style>
  <w:style w:type="paragraph" w:styleId="Heading3">
    <w:name w:val="heading 3"/>
    <w:basedOn w:val="Normal0"/>
    <w:next w:val="Normal0"/>
    <w:pPr>
      <w:keepNext/>
      <w:outlineLvl w:val="2"/>
    </w:pPr>
    <w:rPr>
      <w:rFonts w:ascii="Book Antiqua" w:eastAsia="Book Antiqua" w:hAnsi="Book Antiqua" w:cs="Book Antiqua"/>
      <w:b/>
      <w:sz w:val="22"/>
      <w:szCs w:val="22"/>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outlineLvl w:val="5"/>
    </w:pPr>
    <w:rPr>
      <w:b/>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jc w:val="center"/>
    </w:pPr>
    <w:rPr>
      <w:b/>
      <w:u w:val="single"/>
    </w:rPr>
  </w:style>
  <w:style w:type="paragraph" w:customStyle="1" w:styleId="Normal0">
    <w:name w:val="Normal_0"/>
    <w:qFormat/>
    <w:rsid w:val="00F262F9"/>
    <w:pPr>
      <w:spacing w:after="0" w:line="240" w:lineRule="auto"/>
    </w:pPr>
    <w:rPr>
      <w:rFonts w:ascii="Times New Roman" w:eastAsia="Times New Roman" w:hAnsi="Times New Roman" w:cs="Times New Roman"/>
      <w:sz w:val="24"/>
      <w:szCs w:val="24"/>
    </w:rPr>
  </w:style>
  <w:style w:type="paragraph" w:customStyle="1" w:styleId="Heading10">
    <w:name w:val="Heading 1_0"/>
    <w:basedOn w:val="Normal0"/>
    <w:next w:val="Normal0"/>
    <w:link w:val="Heading1Char"/>
    <w:qFormat/>
    <w:rsid w:val="00D83E76"/>
    <w:pPr>
      <w:keepNext/>
      <w:outlineLvl w:val="0"/>
    </w:pPr>
    <w:rPr>
      <w:b/>
      <w:sz w:val="20"/>
      <w:szCs w:val="20"/>
    </w:rPr>
  </w:style>
  <w:style w:type="paragraph" w:customStyle="1" w:styleId="Heading20">
    <w:name w:val="Heading 2_0"/>
    <w:basedOn w:val="Normal0"/>
    <w:next w:val="Normal0"/>
    <w:link w:val="Heading2Char"/>
    <w:qFormat/>
    <w:rsid w:val="00D83E76"/>
    <w:pPr>
      <w:keepNext/>
      <w:outlineLvl w:val="1"/>
    </w:pPr>
    <w:rPr>
      <w:b/>
      <w:szCs w:val="20"/>
    </w:rPr>
  </w:style>
  <w:style w:type="paragraph" w:customStyle="1" w:styleId="Heading30">
    <w:name w:val="Heading 3_0"/>
    <w:basedOn w:val="Normal0"/>
    <w:next w:val="Normal0"/>
    <w:link w:val="Heading3Char"/>
    <w:qFormat/>
    <w:rsid w:val="00D83E76"/>
    <w:pPr>
      <w:keepNext/>
      <w:outlineLvl w:val="2"/>
    </w:pPr>
    <w:rPr>
      <w:rFonts w:ascii="Book Antiqua" w:hAnsi="Book Antiqua"/>
      <w:b/>
      <w:bCs/>
      <w:sz w:val="22"/>
    </w:rPr>
  </w:style>
  <w:style w:type="paragraph" w:customStyle="1" w:styleId="Heading60">
    <w:name w:val="Heading 6_0"/>
    <w:basedOn w:val="Normal0"/>
    <w:next w:val="Normal0"/>
    <w:link w:val="Heading6Char"/>
    <w:qFormat/>
    <w:rsid w:val="00D83E76"/>
    <w:pPr>
      <w:keepNext/>
      <w:outlineLvl w:val="5"/>
    </w:pPr>
    <w:rPr>
      <w:b/>
      <w:bCs/>
      <w:kern w:val="16"/>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nhideWhenUsed/>
    <w:rsid w:val="00B849D5"/>
    <w:rPr>
      <w:color w:val="0000FF"/>
      <w:u w:val="single"/>
    </w:rPr>
  </w:style>
  <w:style w:type="paragraph" w:styleId="ListParagraph">
    <w:name w:val="List Paragraph"/>
    <w:aliases w:val="5 Heading,Equipment,Figure_name,Indent,List Paragraph Char Char,List Paragraph1,List Paragraph11,List_TIS,Normal Sentence,Number_1,Numbered Indented Text,POCG Table Text,Ref,Use Case List Paragraph Char,YC Bulet,alpha List,lp1,new"/>
    <w:basedOn w:val="Normal0"/>
    <w:link w:val="ListParagraphChar"/>
    <w:uiPriority w:val="1"/>
    <w:qFormat/>
    <w:rsid w:val="009C4A66"/>
    <w:pPr>
      <w:ind w:left="720"/>
      <w:contextualSpacing/>
    </w:pPr>
  </w:style>
  <w:style w:type="table" w:styleId="TableGrid">
    <w:name w:val="Table Grid"/>
    <w:basedOn w:val="TableNormal0"/>
    <w:uiPriority w:val="59"/>
    <w:rsid w:val="002E6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nhideWhenUsed/>
    <w:rsid w:val="00EC37DA"/>
    <w:pPr>
      <w:tabs>
        <w:tab w:val="center" w:pos="4680"/>
        <w:tab w:val="right" w:pos="9360"/>
      </w:tabs>
    </w:pPr>
  </w:style>
  <w:style w:type="character" w:customStyle="1" w:styleId="HeaderChar">
    <w:name w:val="Header Char"/>
    <w:basedOn w:val="DefaultParagraphFont"/>
    <w:link w:val="Header"/>
    <w:rsid w:val="00EC37DA"/>
    <w:rPr>
      <w:rFonts w:ascii="Cambria" w:eastAsia="Cambria" w:hAnsi="Cambria" w:cs="Times New Roman"/>
      <w:sz w:val="24"/>
      <w:szCs w:val="24"/>
    </w:rPr>
  </w:style>
  <w:style w:type="paragraph" w:styleId="Footer">
    <w:name w:val="footer"/>
    <w:basedOn w:val="Normal0"/>
    <w:link w:val="FooterChar"/>
    <w:uiPriority w:val="99"/>
    <w:unhideWhenUsed/>
    <w:rsid w:val="00EC37DA"/>
    <w:pPr>
      <w:tabs>
        <w:tab w:val="center" w:pos="4680"/>
        <w:tab w:val="right" w:pos="9360"/>
      </w:tabs>
    </w:pPr>
  </w:style>
  <w:style w:type="character" w:customStyle="1" w:styleId="FooterChar">
    <w:name w:val="Footer Char"/>
    <w:basedOn w:val="DefaultParagraphFont"/>
    <w:link w:val="Footer"/>
    <w:uiPriority w:val="99"/>
    <w:rsid w:val="00EC37DA"/>
    <w:rPr>
      <w:rFonts w:ascii="Cambria" w:eastAsia="Cambria" w:hAnsi="Cambria" w:cs="Times New Roman"/>
      <w:sz w:val="24"/>
      <w:szCs w:val="24"/>
    </w:rPr>
  </w:style>
  <w:style w:type="paragraph" w:styleId="BalloonText">
    <w:name w:val="Balloon Text"/>
    <w:basedOn w:val="Normal0"/>
    <w:link w:val="BalloonTextChar"/>
    <w:uiPriority w:val="99"/>
    <w:semiHidden/>
    <w:unhideWhenUsed/>
    <w:rsid w:val="003F3EBA"/>
    <w:rPr>
      <w:rFonts w:ascii="Tahoma" w:hAnsi="Tahoma" w:cs="Tahoma"/>
      <w:sz w:val="16"/>
      <w:szCs w:val="16"/>
    </w:rPr>
  </w:style>
  <w:style w:type="character" w:customStyle="1" w:styleId="BalloonTextChar">
    <w:name w:val="Balloon Text Char"/>
    <w:basedOn w:val="DefaultParagraphFont"/>
    <w:link w:val="BalloonText"/>
    <w:uiPriority w:val="99"/>
    <w:semiHidden/>
    <w:rsid w:val="003F3EBA"/>
    <w:rPr>
      <w:rFonts w:ascii="Tahoma" w:eastAsia="Cambria" w:hAnsi="Tahoma" w:cs="Tahoma"/>
      <w:sz w:val="16"/>
      <w:szCs w:val="16"/>
    </w:rPr>
  </w:style>
  <w:style w:type="paragraph" w:customStyle="1" w:styleId="2909F619802848F09E01365C32F34654">
    <w:name w:val="2909F619802848F09E01365C32F34654"/>
    <w:rsid w:val="00B22256"/>
    <w:rPr>
      <w:rFonts w:eastAsiaTheme="minorEastAsia"/>
      <w:lang w:eastAsia="ja-JP"/>
    </w:rPr>
  </w:style>
  <w:style w:type="paragraph" w:styleId="BodyTextIndent">
    <w:name w:val="Body Text Indent"/>
    <w:basedOn w:val="Normal0"/>
    <w:link w:val="BodyTextIndentChar"/>
    <w:semiHidden/>
    <w:rsid w:val="00D83E76"/>
    <w:pPr>
      <w:ind w:left="1440"/>
    </w:pPr>
    <w:rPr>
      <w:rFonts w:ascii="Book Antiqua" w:hAnsi="Book Antiqua"/>
    </w:rPr>
  </w:style>
  <w:style w:type="character" w:customStyle="1" w:styleId="BodyTextIndentChar">
    <w:name w:val="Body Text Indent Char"/>
    <w:basedOn w:val="DefaultParagraphFont"/>
    <w:link w:val="BodyTextIndent"/>
    <w:semiHidden/>
    <w:rsid w:val="00D83E76"/>
    <w:rPr>
      <w:rFonts w:ascii="Book Antiqua" w:eastAsia="Times New Roman" w:hAnsi="Book Antiqua" w:cs="Times New Roman"/>
      <w:sz w:val="24"/>
      <w:szCs w:val="24"/>
    </w:rPr>
  </w:style>
  <w:style w:type="paragraph" w:styleId="BodyText">
    <w:name w:val="Body Text"/>
    <w:basedOn w:val="Normal0"/>
    <w:link w:val="BodyTextChar"/>
    <w:semiHidden/>
    <w:unhideWhenUsed/>
    <w:rsid w:val="00D83E76"/>
    <w:pPr>
      <w:spacing w:after="120"/>
    </w:pPr>
  </w:style>
  <w:style w:type="character" w:customStyle="1" w:styleId="BodyTextChar">
    <w:name w:val="Body Text Char"/>
    <w:basedOn w:val="DefaultParagraphFont"/>
    <w:link w:val="BodyText"/>
    <w:uiPriority w:val="99"/>
    <w:semiHidden/>
    <w:rsid w:val="00D83E76"/>
    <w:rPr>
      <w:rFonts w:ascii="Cambria" w:eastAsia="Cambria" w:hAnsi="Cambria" w:cs="Times New Roman"/>
      <w:sz w:val="24"/>
      <w:szCs w:val="24"/>
    </w:rPr>
  </w:style>
  <w:style w:type="paragraph" w:styleId="BodyText2">
    <w:name w:val="Body Text 2"/>
    <w:basedOn w:val="Normal0"/>
    <w:link w:val="BodyText2Char"/>
    <w:semiHidden/>
    <w:unhideWhenUsed/>
    <w:rsid w:val="00D83E76"/>
    <w:pPr>
      <w:spacing w:after="120" w:line="480" w:lineRule="auto"/>
    </w:pPr>
  </w:style>
  <w:style w:type="character" w:customStyle="1" w:styleId="BodyText2Char">
    <w:name w:val="Body Text 2 Char"/>
    <w:basedOn w:val="DefaultParagraphFont"/>
    <w:link w:val="BodyText2"/>
    <w:uiPriority w:val="99"/>
    <w:semiHidden/>
    <w:rsid w:val="00D83E76"/>
    <w:rPr>
      <w:rFonts w:ascii="Cambria" w:eastAsia="Cambria" w:hAnsi="Cambria" w:cs="Times New Roman"/>
      <w:sz w:val="24"/>
      <w:szCs w:val="24"/>
    </w:rPr>
  </w:style>
  <w:style w:type="paragraph" w:styleId="BodyText3">
    <w:name w:val="Body Text 3"/>
    <w:basedOn w:val="Normal0"/>
    <w:link w:val="BodyText3Char"/>
    <w:semiHidden/>
    <w:unhideWhenUsed/>
    <w:rsid w:val="00D83E76"/>
    <w:pPr>
      <w:spacing w:after="120"/>
    </w:pPr>
    <w:rPr>
      <w:sz w:val="16"/>
      <w:szCs w:val="16"/>
    </w:rPr>
  </w:style>
  <w:style w:type="character" w:customStyle="1" w:styleId="BodyText3Char">
    <w:name w:val="Body Text 3 Char"/>
    <w:basedOn w:val="DefaultParagraphFont"/>
    <w:link w:val="BodyText3"/>
    <w:uiPriority w:val="99"/>
    <w:semiHidden/>
    <w:rsid w:val="00D83E76"/>
    <w:rPr>
      <w:rFonts w:ascii="Cambria" w:eastAsia="Cambria" w:hAnsi="Cambria" w:cs="Times New Roman"/>
      <w:sz w:val="16"/>
      <w:szCs w:val="16"/>
    </w:rPr>
  </w:style>
  <w:style w:type="character" w:customStyle="1" w:styleId="Heading1Char">
    <w:name w:val="Heading 1 Char"/>
    <w:basedOn w:val="DefaultParagraphFont"/>
    <w:link w:val="Heading10"/>
    <w:rsid w:val="00D83E76"/>
    <w:rPr>
      <w:rFonts w:ascii="Times New Roman" w:eastAsia="Times New Roman" w:hAnsi="Times New Roman" w:cs="Times New Roman"/>
      <w:b/>
      <w:sz w:val="20"/>
      <w:szCs w:val="20"/>
    </w:rPr>
  </w:style>
  <w:style w:type="character" w:customStyle="1" w:styleId="Heading2Char">
    <w:name w:val="Heading 2 Char"/>
    <w:basedOn w:val="DefaultParagraphFont"/>
    <w:link w:val="Heading20"/>
    <w:rsid w:val="00D83E76"/>
    <w:rPr>
      <w:rFonts w:ascii="Times New Roman" w:eastAsia="Times New Roman" w:hAnsi="Times New Roman" w:cs="Times New Roman"/>
      <w:b/>
      <w:sz w:val="24"/>
      <w:szCs w:val="20"/>
    </w:rPr>
  </w:style>
  <w:style w:type="character" w:customStyle="1" w:styleId="Heading3Char">
    <w:name w:val="Heading 3 Char"/>
    <w:basedOn w:val="DefaultParagraphFont"/>
    <w:link w:val="Heading30"/>
    <w:rsid w:val="00D83E76"/>
    <w:rPr>
      <w:rFonts w:ascii="Book Antiqua" w:eastAsia="Times New Roman" w:hAnsi="Book Antiqua" w:cs="Times New Roman"/>
      <w:b/>
      <w:bCs/>
      <w:szCs w:val="24"/>
    </w:rPr>
  </w:style>
  <w:style w:type="character" w:customStyle="1" w:styleId="Heading6Char">
    <w:name w:val="Heading 6 Char"/>
    <w:basedOn w:val="DefaultParagraphFont"/>
    <w:link w:val="Heading60"/>
    <w:rsid w:val="00D83E76"/>
    <w:rPr>
      <w:rFonts w:ascii="Times New Roman" w:eastAsia="Times New Roman" w:hAnsi="Times New Roman" w:cs="Times New Roman"/>
      <w:b/>
      <w:bCs/>
      <w:kern w:val="16"/>
      <w:sz w:val="24"/>
      <w:szCs w:val="24"/>
    </w:rPr>
  </w:style>
  <w:style w:type="paragraph" w:customStyle="1" w:styleId="Title0">
    <w:name w:val="Title_0"/>
    <w:basedOn w:val="Normal0"/>
    <w:link w:val="TitleChar"/>
    <w:qFormat/>
    <w:rsid w:val="00D83E76"/>
    <w:pPr>
      <w:jc w:val="center"/>
    </w:pPr>
    <w:rPr>
      <w:b/>
      <w:szCs w:val="20"/>
      <w:u w:val="single"/>
    </w:rPr>
  </w:style>
  <w:style w:type="character" w:customStyle="1" w:styleId="TitleChar">
    <w:name w:val="Title Char"/>
    <w:basedOn w:val="DefaultParagraphFont"/>
    <w:link w:val="Title0"/>
    <w:rsid w:val="00D83E76"/>
    <w:rPr>
      <w:rFonts w:ascii="Times New Roman" w:eastAsia="Times New Roman" w:hAnsi="Times New Roman" w:cs="Times New Roman"/>
      <w:b/>
      <w:sz w:val="24"/>
      <w:szCs w:val="20"/>
      <w:u w:val="single"/>
    </w:rPr>
  </w:style>
  <w:style w:type="paragraph" w:styleId="Subtitle">
    <w:name w:val="Subtitle"/>
    <w:basedOn w:val="Normal0"/>
    <w:link w:val="SubtitleChar"/>
    <w:qFormat/>
    <w:rsid w:val="00D83E76"/>
    <w:pPr>
      <w:jc w:val="center"/>
    </w:pPr>
    <w:rPr>
      <w:b/>
    </w:rPr>
  </w:style>
  <w:style w:type="character" w:customStyle="1" w:styleId="SubtitleChar">
    <w:name w:val="Subtitle Char"/>
    <w:basedOn w:val="DefaultParagraphFont"/>
    <w:link w:val="Subtitle0"/>
    <w:rsid w:val="00D83E76"/>
    <w:rPr>
      <w:rFonts w:ascii="Times New Roman" w:eastAsia="Times New Roman" w:hAnsi="Times New Roman" w:cs="Times New Roman"/>
      <w:b/>
      <w:sz w:val="24"/>
      <w:szCs w:val="24"/>
    </w:rPr>
  </w:style>
  <w:style w:type="paragraph" w:styleId="ListBullet">
    <w:name w:val="List Bullet"/>
    <w:basedOn w:val="Normal0"/>
    <w:autoRedefine/>
    <w:semiHidden/>
    <w:rsid w:val="00D83E76"/>
    <w:pPr>
      <w:numPr>
        <w:numId w:val="1"/>
      </w:numPr>
    </w:pPr>
  </w:style>
  <w:style w:type="character" w:styleId="FollowedHyperlink">
    <w:name w:val="FollowedHyperlink"/>
    <w:basedOn w:val="DefaultParagraphFont"/>
    <w:semiHidden/>
    <w:rsid w:val="00D83E76"/>
    <w:rPr>
      <w:color w:val="800080"/>
      <w:u w:val="single"/>
    </w:rPr>
  </w:style>
  <w:style w:type="paragraph" w:customStyle="1" w:styleId="R-Bullet1">
    <w:name w:val="R-Bullet 1"/>
    <w:basedOn w:val="Normal0"/>
    <w:rsid w:val="00D83E76"/>
    <w:pPr>
      <w:tabs>
        <w:tab w:val="left" w:pos="360"/>
      </w:tabs>
      <w:spacing w:after="240"/>
      <w:ind w:left="360" w:hanging="360"/>
    </w:pPr>
    <w:rPr>
      <w:rFonts w:ascii="Courier New" w:hAnsi="Courier New" w:cs="Courier New"/>
      <w:sz w:val="22"/>
      <w:szCs w:val="22"/>
    </w:rPr>
  </w:style>
  <w:style w:type="character" w:customStyle="1" w:styleId="ListParagraphChar">
    <w:name w:val="List Paragraph Char"/>
    <w:aliases w:val="5 Heading Char,Equipment Char,Figure_name Char,Indent Char,List Paragraph Char Char Char,List Paragraph1 Char,List Paragraph11 Char,List_TIS Char,Numbered Indented Text Char,POCG Table Text Char,Ref Char,YC Bulet Char,lp1 Char"/>
    <w:link w:val="ListParagraph"/>
    <w:uiPriority w:val="34"/>
    <w:qFormat/>
    <w:locked/>
    <w:rsid w:val="000F424E"/>
    <w:rPr>
      <w:rFonts w:ascii="Cambria" w:eastAsia="Cambria" w:hAnsi="Cambria" w:cs="Times New Roman"/>
      <w:sz w:val="24"/>
      <w:szCs w:val="24"/>
    </w:rPr>
  </w:style>
  <w:style w:type="character" w:customStyle="1" w:styleId="UnresolvedMention">
    <w:name w:val="Unresolved Mention"/>
    <w:basedOn w:val="DefaultParagraphFont"/>
    <w:uiPriority w:val="99"/>
    <w:semiHidden/>
    <w:unhideWhenUsed/>
    <w:rsid w:val="00FC4E32"/>
    <w:rPr>
      <w:color w:val="605E5C"/>
      <w:shd w:val="clear" w:color="auto" w:fill="E1DFDD"/>
    </w:rPr>
  </w:style>
  <w:style w:type="paragraph" w:customStyle="1" w:styleId="Subtitle0">
    <w:name w:val="Subtitle_0"/>
    <w:basedOn w:val="Normal0"/>
    <w:next w:val="Normal0"/>
    <w:pPr>
      <w:jc w:val="center"/>
    </w:pPr>
    <w:rPr>
      <w:b/>
    </w:rPr>
  </w:style>
  <w:style w:type="table" w:customStyle="1" w:styleId="Table1">
    <w:name w:val="Table1"/>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http://footmark.infoedge.com/apply/cvtracking?email=05fb7e1bc7b82f96fef8d26a5786eab7dcd3131438c590a7107e18233ac813cf9a86cc384cde9c370d99ad6a3af22255&amp;jobId=MjAyNDAzI0JNTHBIUjRSWVE9PV8xNzEwMTY1Nzky&amp;companyId=de4b34d836b0258913021b5b3cae3d4ce5cf30f6bd6f8122&amp;recruiterId=4d70d6577dfd6e7e319f076da3a9cc07babe62f562d06093113f03cb115cb3db&amp;uid=270439864775533001710178011&amp;insertionDate=1710178011&amp;userId=1cf59f339a163c2d2fbb5abc169b094abdc784642346a48e5c4f31944917d4da&amp;applyType=rmj&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bhilash.basa11@gmail.com"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pZde7EvQqBZkJx/0F3PhKfWcw==">CgMxLjAyCGguZ2pkZ3hzOAByITFlS09aQWt1bkZKN0ZyUjBwamhqYkRzdHcxTUZnVU5POA==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Basa</dc:creator>
  <cp:revision>0</cp:revision>
  <dcterms:created xsi:type="dcterms:W3CDTF">2023-08-16T17:15:00Z</dcterms:created>
</cp:coreProperties>
</file>