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47" w:rsidRPr="00C22947" w:rsidRDefault="00C22947" w:rsidP="00C22947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nl-NL"/>
        </w:rPr>
      </w:pPr>
      <w:proofErr w:type="spellStart"/>
      <w:r w:rsidRPr="00C22947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nl-NL"/>
        </w:rPr>
        <w:t>Vectra</w:t>
      </w:r>
      <w:proofErr w:type="spellEnd"/>
      <w:r w:rsidRPr="00C22947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nl-NL"/>
        </w:rPr>
        <w:t xml:space="preserve"> C - UHP4 - Bluetooth module</w:t>
      </w:r>
    </w:p>
    <w:p w:rsidR="00C22947" w:rsidRPr="00C22947" w:rsidRDefault="00C22947" w:rsidP="00C2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22947" w:rsidRPr="00C22947" w:rsidRDefault="00C22947" w:rsidP="00C2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22947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5" style="width:0;height:1.5pt" o:hrstd="t" o:hrnoshade="t" o:hr="t" fillcolor="#111" stroked="f"/>
        </w:pict>
      </w:r>
    </w:p>
    <w:p w:rsidR="00C22947" w:rsidRPr="00C22947" w:rsidRDefault="00C22947" w:rsidP="00C2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22947" w:rsidRPr="00C22947" w:rsidRDefault="00C22947" w:rsidP="00C22947">
      <w:pPr>
        <w:spacing w:after="240" w:line="240" w:lineRule="atLeast"/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</w:pPr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The UHP4 module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adds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bluetooth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functionallity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. </w:t>
      </w:r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br/>
      </w:r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br/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Your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car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will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need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either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a GID or CID display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so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the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phone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functions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can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be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displayed</w:t>
      </w:r>
      <w:proofErr w:type="spellEnd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 xml:space="preserve"> </w:t>
      </w:r>
      <w:proofErr w:type="spellStart"/>
      <w:r w:rsidRPr="00C22947">
        <w:rPr>
          <w:rFonts w:ascii="Helvetica" w:eastAsia="Times New Roman" w:hAnsi="Helvetica" w:cs="Helvetica"/>
          <w:color w:val="111111"/>
          <w:sz w:val="20"/>
          <w:szCs w:val="20"/>
          <w:lang w:eastAsia="nl-NL"/>
        </w:rPr>
        <w:t>correctly</w:t>
      </w:r>
      <w:proofErr w:type="spellEnd"/>
    </w:p>
    <w:tbl>
      <w:tblPr>
        <w:tblW w:w="60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2893"/>
      </w:tblGrid>
      <w:tr w:rsidR="00C22947" w:rsidRPr="00C22947" w:rsidTr="00C2294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22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Vectra</w:t>
            </w:r>
            <w:proofErr w:type="spellEnd"/>
            <w:r w:rsidRPr="00C22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 C - Bluetooth UHP4</w:t>
            </w:r>
          </w:p>
        </w:tc>
      </w:tr>
      <w:tr w:rsidR="00C22947" w:rsidRPr="00C22947" w:rsidTr="00C2294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Vehicle Type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Code Index</w:t>
            </w:r>
          </w:p>
        </w:tc>
      </w:tr>
      <w:tr w:rsidR="00C22947" w:rsidRPr="00C22947" w:rsidTr="00C229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Notchback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021</w:t>
            </w:r>
          </w:p>
        </w:tc>
      </w:tr>
      <w:tr w:rsidR="00C22947" w:rsidRPr="00C22947" w:rsidTr="00C229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Estate</w:t>
            </w:r>
            <w:proofErr w:type="spellEnd"/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/ Station Wagon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022</w:t>
            </w:r>
          </w:p>
        </w:tc>
      </w:tr>
      <w:tr w:rsidR="00C22947" w:rsidRPr="00C22947" w:rsidTr="00C229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Hatchback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023</w:t>
            </w:r>
          </w:p>
        </w:tc>
      </w:tr>
      <w:tr w:rsidR="00C22947" w:rsidRPr="00C22947" w:rsidTr="00C229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Signum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947" w:rsidRPr="00C22947" w:rsidRDefault="00C22947" w:rsidP="00C22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2294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024</w:t>
            </w:r>
          </w:p>
        </w:tc>
      </w:tr>
    </w:tbl>
    <w:p w:rsidR="00A707C3" w:rsidRDefault="00A707C3">
      <w:bookmarkStart w:id="0" w:name="_GoBack"/>
      <w:bookmarkEnd w:id="0"/>
    </w:p>
    <w:sectPr w:rsidR="00A7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47"/>
    <w:rsid w:val="00A707C3"/>
    <w:rsid w:val="00C2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2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2294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apple-converted-space">
    <w:name w:val="apple-converted-space"/>
    <w:basedOn w:val="Standaardalinea-lettertype"/>
    <w:rsid w:val="00C22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2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2294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apple-converted-space">
    <w:name w:val="apple-converted-space"/>
    <w:basedOn w:val="Standaardalinea-lettertype"/>
    <w:rsid w:val="00C2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1</cp:revision>
  <dcterms:created xsi:type="dcterms:W3CDTF">2016-04-23T18:17:00Z</dcterms:created>
  <dcterms:modified xsi:type="dcterms:W3CDTF">2016-04-23T18:17:00Z</dcterms:modified>
</cp:coreProperties>
</file>