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5173" w14:textId="77777777" w:rsidR="00974C6E" w:rsidRDefault="00974C6E" w:rsidP="00974C6E">
      <w:pPr>
        <w:pStyle w:val="a9"/>
      </w:pPr>
    </w:p>
    <w:p w14:paraId="6AD0FC60" w14:textId="77777777" w:rsidR="00974C6E" w:rsidRDefault="00974C6E" w:rsidP="00974C6E">
      <w:pPr>
        <w:pStyle w:val="a9"/>
      </w:pPr>
    </w:p>
    <w:p w14:paraId="2CE5B155" w14:textId="77777777" w:rsidR="00974C6E" w:rsidRDefault="00974C6E" w:rsidP="00974C6E">
      <w:pPr>
        <w:pStyle w:val="a9"/>
      </w:pPr>
    </w:p>
    <w:p w14:paraId="20FC6FB1" w14:textId="77777777" w:rsidR="00974C6E" w:rsidRDefault="00974C6E" w:rsidP="00974C6E">
      <w:pPr>
        <w:pStyle w:val="a9"/>
      </w:pPr>
    </w:p>
    <w:p w14:paraId="341882E3" w14:textId="02D0D808" w:rsidR="00310F8B" w:rsidRPr="002701A1" w:rsidRDefault="00DD795C" w:rsidP="002701A1">
      <w:pPr>
        <w:jc w:val="center"/>
        <w:rPr>
          <w:rFonts w:ascii="나눔손글씨 붓" w:eastAsia="나눔손글씨 붓" w:hAnsi="나눔손글씨 붓"/>
          <w:color w:val="1F4E79" w:themeColor="accent5" w:themeShade="80"/>
          <w:sz w:val="160"/>
          <w:szCs w:val="180"/>
        </w:rPr>
      </w:pPr>
      <w:r w:rsidRPr="002701A1">
        <w:rPr>
          <w:rFonts w:ascii="나눔손글씨 붓" w:eastAsia="나눔손글씨 붓" w:hAnsi="나눔손글씨 붓" w:hint="eastAsia"/>
          <w:color w:val="1F4E79" w:themeColor="accent5" w:themeShade="80"/>
          <w:sz w:val="160"/>
          <w:szCs w:val="180"/>
        </w:rPr>
        <w:t>D</w:t>
      </w:r>
      <w:r w:rsidRPr="002701A1">
        <w:rPr>
          <w:rFonts w:ascii="나눔손글씨 붓" w:eastAsia="나눔손글씨 붓" w:hAnsi="나눔손글씨 붓"/>
          <w:color w:val="1F4E79" w:themeColor="accent5" w:themeShade="80"/>
          <w:sz w:val="160"/>
          <w:szCs w:val="180"/>
        </w:rPr>
        <w:t xml:space="preserve">oodle </w:t>
      </w:r>
      <w:proofErr w:type="spellStart"/>
      <w:r w:rsidRPr="002701A1">
        <w:rPr>
          <w:rFonts w:ascii="나눔손글씨 붓" w:eastAsia="나눔손글씨 붓" w:hAnsi="나눔손글씨 붓"/>
          <w:color w:val="1F4E79" w:themeColor="accent5" w:themeShade="80"/>
          <w:sz w:val="160"/>
          <w:szCs w:val="180"/>
        </w:rPr>
        <w:t>Doodle</w:t>
      </w:r>
      <w:proofErr w:type="spellEnd"/>
    </w:p>
    <w:p w14:paraId="51C229C7" w14:textId="0F55A968" w:rsidR="00DD795C" w:rsidRDefault="00DD795C" w:rsidP="00974C6E">
      <w:pPr>
        <w:jc w:val="center"/>
      </w:pPr>
    </w:p>
    <w:p w14:paraId="6450A590" w14:textId="04EC7AA7" w:rsidR="00974C6E" w:rsidRDefault="00974C6E" w:rsidP="00974C6E">
      <w:pPr>
        <w:jc w:val="center"/>
      </w:pPr>
    </w:p>
    <w:p w14:paraId="7F2A1D60" w14:textId="77777777" w:rsidR="00974C6E" w:rsidRDefault="00974C6E" w:rsidP="00974C6E">
      <w:pPr>
        <w:jc w:val="center"/>
      </w:pPr>
    </w:p>
    <w:p w14:paraId="6F23AEE2" w14:textId="09E1CEED" w:rsidR="00DD795C" w:rsidRPr="00974C6E" w:rsidRDefault="00DD795C" w:rsidP="00974C6E">
      <w:pPr>
        <w:jc w:val="center"/>
        <w:rPr>
          <w:sz w:val="28"/>
          <w:szCs w:val="32"/>
        </w:rPr>
      </w:pPr>
      <w:r w:rsidRPr="00974C6E">
        <w:rPr>
          <w:sz w:val="28"/>
          <w:szCs w:val="32"/>
        </w:rPr>
        <w:t xml:space="preserve">Game Design </w:t>
      </w:r>
      <w:r w:rsidR="002701A1" w:rsidRPr="00974C6E">
        <w:rPr>
          <w:sz w:val="28"/>
          <w:szCs w:val="32"/>
        </w:rPr>
        <w:t>Document</w:t>
      </w:r>
    </w:p>
    <w:p w14:paraId="09E1F34C" w14:textId="0DB5DB5F" w:rsidR="00DD795C" w:rsidRDefault="00DD795C" w:rsidP="00974C6E">
      <w:pPr>
        <w:jc w:val="center"/>
      </w:pPr>
    </w:p>
    <w:p w14:paraId="14AD89C8" w14:textId="608B6EF5" w:rsidR="00974C6E" w:rsidRDefault="00974C6E" w:rsidP="00974C6E">
      <w:pPr>
        <w:jc w:val="center"/>
      </w:pPr>
    </w:p>
    <w:p w14:paraId="602C9AC6" w14:textId="77777777" w:rsidR="00974C6E" w:rsidRDefault="00974C6E" w:rsidP="00974C6E">
      <w:pPr>
        <w:jc w:val="center"/>
      </w:pPr>
    </w:p>
    <w:p w14:paraId="649C3416" w14:textId="5D869C14" w:rsidR="00DD795C" w:rsidRPr="00974C6E" w:rsidRDefault="00DD795C" w:rsidP="00974C6E">
      <w:pPr>
        <w:jc w:val="center"/>
        <w:rPr>
          <w:sz w:val="28"/>
          <w:szCs w:val="32"/>
        </w:rPr>
      </w:pPr>
      <w:r w:rsidRPr="00974C6E">
        <w:rPr>
          <w:rFonts w:hint="eastAsia"/>
          <w:sz w:val="28"/>
          <w:szCs w:val="32"/>
        </w:rPr>
        <w:t>T</w:t>
      </w:r>
      <w:r w:rsidRPr="00974C6E">
        <w:rPr>
          <w:sz w:val="28"/>
          <w:szCs w:val="32"/>
        </w:rPr>
        <w:t>eam Ark</w:t>
      </w:r>
    </w:p>
    <w:p w14:paraId="101E9764" w14:textId="283A375E" w:rsidR="00DD795C" w:rsidRDefault="00DD795C" w:rsidP="00974C6E">
      <w:pPr>
        <w:jc w:val="center"/>
      </w:pPr>
      <w:proofErr w:type="spellStart"/>
      <w:r>
        <w:rPr>
          <w:rFonts w:hint="eastAsia"/>
        </w:rPr>
        <w:t>J</w:t>
      </w:r>
      <w:r>
        <w:t>ihwan</w:t>
      </w:r>
      <w:proofErr w:type="spellEnd"/>
      <w:r>
        <w:t xml:space="preserve"> Oh</w:t>
      </w:r>
    </w:p>
    <w:p w14:paraId="5C6AEA63" w14:textId="425C5063" w:rsidR="00DD795C" w:rsidRDefault="00DD795C" w:rsidP="00974C6E">
      <w:pPr>
        <w:jc w:val="center"/>
      </w:pPr>
      <w:proofErr w:type="spellStart"/>
      <w:r>
        <w:rPr>
          <w:rFonts w:hint="eastAsia"/>
        </w:rPr>
        <w:t>B</w:t>
      </w:r>
      <w:r>
        <w:t>eomgeun</w:t>
      </w:r>
      <w:proofErr w:type="spellEnd"/>
      <w:r>
        <w:t xml:space="preserve"> Choi</w:t>
      </w:r>
    </w:p>
    <w:p w14:paraId="6A84C50C" w14:textId="77777777" w:rsidR="00DD795C" w:rsidRDefault="00DD795C" w:rsidP="00974C6E">
      <w:pPr>
        <w:jc w:val="center"/>
      </w:pPr>
    </w:p>
    <w:p w14:paraId="3EBC4E00" w14:textId="4E5AF559" w:rsidR="002701A1" w:rsidRDefault="00DD795C" w:rsidP="002701A1">
      <w:pPr>
        <w:widowControl/>
        <w:wordWrap/>
        <w:autoSpaceDE/>
        <w:autoSpaceDN/>
      </w:pPr>
      <w:r>
        <w:br w:type="page"/>
      </w:r>
      <w:bookmarkStart w:id="0" w:name="_Toc446012971"/>
    </w:p>
    <w:sdt>
      <w:sdtPr>
        <w:rPr>
          <w:rFonts w:asciiTheme="minorHAnsi" w:eastAsiaTheme="minorEastAsia" w:hAnsiTheme="minorHAnsi" w:cstheme="minorBidi"/>
          <w:color w:val="auto"/>
          <w:kern w:val="2"/>
          <w:sz w:val="20"/>
          <w:szCs w:val="22"/>
          <w:lang w:val="ko-KR"/>
        </w:rPr>
        <w:id w:val="-1886937489"/>
        <w:docPartObj>
          <w:docPartGallery w:val="Table of Contents"/>
          <w:docPartUnique/>
        </w:docPartObj>
      </w:sdtPr>
      <w:sdtEndPr>
        <w:rPr>
          <w:b/>
          <w:bCs/>
        </w:rPr>
      </w:sdtEndPr>
      <w:sdtContent>
        <w:p w14:paraId="26C7F50A" w14:textId="758F2F27" w:rsidR="002701A1" w:rsidRPr="002701A1" w:rsidRDefault="002701A1">
          <w:pPr>
            <w:pStyle w:val="TOC"/>
            <w:rPr>
              <w:rFonts w:ascii="Calibri" w:hAnsi="Calibri" w:cs="Calibri"/>
            </w:rPr>
          </w:pPr>
          <w:proofErr w:type="spellStart"/>
          <w:r w:rsidRPr="002701A1">
            <w:rPr>
              <w:rFonts w:ascii="Calibri" w:hAnsi="Calibri" w:cs="Calibri"/>
              <w:lang w:val="ko-KR"/>
            </w:rPr>
            <w:t>Contents</w:t>
          </w:r>
          <w:proofErr w:type="spellEnd"/>
        </w:p>
        <w:p w14:paraId="39FA15AA" w14:textId="01669A3E" w:rsidR="002701A1" w:rsidRPr="002701A1" w:rsidRDefault="002701A1">
          <w:pPr>
            <w:pStyle w:val="10"/>
            <w:tabs>
              <w:tab w:val="right" w:leader="dot" w:pos="9016"/>
            </w:tabs>
            <w:rPr>
              <w:rFonts w:ascii="Calibri" w:hAnsi="Calibri" w:cs="Calibri"/>
              <w:noProof/>
            </w:rPr>
          </w:pPr>
          <w:r w:rsidRPr="002701A1">
            <w:rPr>
              <w:rFonts w:ascii="Calibri" w:hAnsi="Calibri" w:cs="Calibri"/>
            </w:rPr>
            <w:fldChar w:fldCharType="begin"/>
          </w:r>
          <w:r w:rsidRPr="002701A1">
            <w:rPr>
              <w:rFonts w:ascii="Calibri" w:hAnsi="Calibri" w:cs="Calibri"/>
            </w:rPr>
            <w:instrText xml:space="preserve"> TOC \o "1-3" \h \z \u </w:instrText>
          </w:r>
          <w:r w:rsidRPr="002701A1">
            <w:rPr>
              <w:rFonts w:ascii="Calibri" w:hAnsi="Calibri" w:cs="Calibri"/>
            </w:rPr>
            <w:fldChar w:fldCharType="separate"/>
          </w:r>
          <w:hyperlink w:anchor="_Toc33042274" w:history="1">
            <w:r w:rsidRPr="002701A1">
              <w:rPr>
                <w:rStyle w:val="aa"/>
                <w:rFonts w:ascii="Calibri" w:hAnsi="Calibri" w:cs="Calibri"/>
                <w:noProof/>
              </w:rPr>
              <w:t>Game Concept</w:t>
            </w:r>
            <w:r w:rsidRPr="002701A1">
              <w:rPr>
                <w:rFonts w:ascii="Calibri" w:hAnsi="Calibri" w:cs="Calibri"/>
                <w:noProof/>
                <w:webHidden/>
              </w:rPr>
              <w:tab/>
            </w:r>
            <w:r w:rsidRPr="002701A1">
              <w:rPr>
                <w:rFonts w:ascii="Calibri" w:hAnsi="Calibri" w:cs="Calibri"/>
                <w:noProof/>
                <w:webHidden/>
              </w:rPr>
              <w:fldChar w:fldCharType="begin"/>
            </w:r>
            <w:r w:rsidRPr="002701A1">
              <w:rPr>
                <w:rFonts w:ascii="Calibri" w:hAnsi="Calibri" w:cs="Calibri"/>
                <w:noProof/>
                <w:webHidden/>
              </w:rPr>
              <w:instrText xml:space="preserve"> PAGEREF _Toc33042274 \h </w:instrText>
            </w:r>
            <w:r w:rsidRPr="002701A1">
              <w:rPr>
                <w:rFonts w:ascii="Calibri" w:hAnsi="Calibri" w:cs="Calibri"/>
                <w:noProof/>
                <w:webHidden/>
              </w:rPr>
            </w:r>
            <w:r w:rsidRPr="002701A1">
              <w:rPr>
                <w:rFonts w:ascii="Calibri" w:hAnsi="Calibri" w:cs="Calibri"/>
                <w:noProof/>
                <w:webHidden/>
              </w:rPr>
              <w:fldChar w:fldCharType="separate"/>
            </w:r>
            <w:r w:rsidR="000C61B3">
              <w:rPr>
                <w:rFonts w:ascii="Calibri" w:hAnsi="Calibri" w:cs="Calibri"/>
                <w:noProof/>
                <w:webHidden/>
              </w:rPr>
              <w:t>3</w:t>
            </w:r>
            <w:r w:rsidRPr="002701A1">
              <w:rPr>
                <w:rFonts w:ascii="Calibri" w:hAnsi="Calibri" w:cs="Calibri"/>
                <w:noProof/>
                <w:webHidden/>
              </w:rPr>
              <w:fldChar w:fldCharType="end"/>
            </w:r>
          </w:hyperlink>
        </w:p>
        <w:p w14:paraId="4A1DF01A" w14:textId="724D20B5" w:rsidR="002701A1" w:rsidRPr="002701A1" w:rsidRDefault="006046B5">
          <w:pPr>
            <w:pStyle w:val="20"/>
            <w:tabs>
              <w:tab w:val="right" w:leader="dot" w:pos="9016"/>
            </w:tabs>
            <w:ind w:left="400"/>
            <w:rPr>
              <w:rFonts w:ascii="Calibri" w:hAnsi="Calibri" w:cs="Calibri"/>
              <w:noProof/>
            </w:rPr>
          </w:pPr>
          <w:hyperlink w:anchor="_Toc33042275" w:history="1">
            <w:r w:rsidR="002701A1" w:rsidRPr="002701A1">
              <w:rPr>
                <w:rStyle w:val="aa"/>
                <w:rFonts w:ascii="Calibri" w:hAnsi="Calibri" w:cs="Calibri"/>
                <w:noProof/>
              </w:rPr>
              <w:t>High Concept</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_Toc33042275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3</w:t>
            </w:r>
            <w:r w:rsidR="002701A1" w:rsidRPr="002701A1">
              <w:rPr>
                <w:rFonts w:ascii="Calibri" w:hAnsi="Calibri" w:cs="Calibri"/>
                <w:noProof/>
                <w:webHidden/>
              </w:rPr>
              <w:fldChar w:fldCharType="end"/>
            </w:r>
          </w:hyperlink>
        </w:p>
        <w:p w14:paraId="7990EB03" w14:textId="7CF1874C" w:rsidR="002701A1" w:rsidRPr="002701A1" w:rsidRDefault="006046B5">
          <w:pPr>
            <w:pStyle w:val="20"/>
            <w:tabs>
              <w:tab w:val="right" w:leader="dot" w:pos="9016"/>
            </w:tabs>
            <w:ind w:left="400"/>
            <w:rPr>
              <w:rFonts w:ascii="Calibri" w:hAnsi="Calibri" w:cs="Calibri"/>
              <w:noProof/>
            </w:rPr>
          </w:pPr>
          <w:hyperlink w:anchor="_Toc33042276" w:history="1">
            <w:r w:rsidR="002701A1" w:rsidRPr="002701A1">
              <w:rPr>
                <w:rStyle w:val="aa"/>
                <w:rFonts w:ascii="Calibri" w:hAnsi="Calibri" w:cs="Calibri"/>
                <w:noProof/>
              </w:rPr>
              <w:t>Summary</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_Toc33042276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3</w:t>
            </w:r>
            <w:r w:rsidR="002701A1" w:rsidRPr="002701A1">
              <w:rPr>
                <w:rFonts w:ascii="Calibri" w:hAnsi="Calibri" w:cs="Calibri"/>
                <w:noProof/>
                <w:webHidden/>
              </w:rPr>
              <w:fldChar w:fldCharType="end"/>
            </w:r>
          </w:hyperlink>
        </w:p>
        <w:p w14:paraId="4794BC90" w14:textId="32AF2E6A" w:rsidR="002701A1" w:rsidRPr="002701A1" w:rsidRDefault="006046B5">
          <w:pPr>
            <w:pStyle w:val="10"/>
            <w:tabs>
              <w:tab w:val="right" w:leader="dot" w:pos="9016"/>
            </w:tabs>
            <w:rPr>
              <w:rFonts w:ascii="Calibri" w:hAnsi="Calibri" w:cs="Calibri"/>
              <w:noProof/>
            </w:rPr>
          </w:pPr>
          <w:hyperlink w:anchor="_Toc33042277" w:history="1">
            <w:r w:rsidR="002701A1" w:rsidRPr="002701A1">
              <w:rPr>
                <w:rStyle w:val="aa"/>
                <w:rFonts w:ascii="Calibri" w:hAnsi="Calibri" w:cs="Calibri"/>
                <w:noProof/>
              </w:rPr>
              <w:t>Game Mechanics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_Toc33042277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3</w:t>
            </w:r>
            <w:r w:rsidR="002701A1" w:rsidRPr="002701A1">
              <w:rPr>
                <w:rFonts w:ascii="Calibri" w:hAnsi="Calibri" w:cs="Calibri"/>
                <w:noProof/>
                <w:webHidden/>
              </w:rPr>
              <w:fldChar w:fldCharType="end"/>
            </w:r>
          </w:hyperlink>
        </w:p>
        <w:p w14:paraId="3012BE80" w14:textId="29D13F11" w:rsidR="002701A1" w:rsidRPr="002701A1" w:rsidRDefault="006046B5">
          <w:pPr>
            <w:pStyle w:val="20"/>
            <w:tabs>
              <w:tab w:val="right" w:leader="dot" w:pos="9016"/>
            </w:tabs>
            <w:ind w:left="400"/>
            <w:rPr>
              <w:rFonts w:ascii="Calibri" w:hAnsi="Calibri" w:cs="Calibri"/>
              <w:noProof/>
            </w:rPr>
          </w:pPr>
          <w:hyperlink w:anchor="_Toc33042278" w:history="1">
            <w:r w:rsidR="002701A1" w:rsidRPr="002701A1">
              <w:rPr>
                <w:rStyle w:val="aa"/>
                <w:rFonts w:ascii="Calibri" w:hAnsi="Calibri" w:cs="Calibri"/>
                <w:noProof/>
              </w:rPr>
              <w:t>Player movement</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_Toc33042278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3</w:t>
            </w:r>
            <w:r w:rsidR="002701A1" w:rsidRPr="002701A1">
              <w:rPr>
                <w:rFonts w:ascii="Calibri" w:hAnsi="Calibri" w:cs="Calibri"/>
                <w:noProof/>
                <w:webHidden/>
              </w:rPr>
              <w:fldChar w:fldCharType="end"/>
            </w:r>
          </w:hyperlink>
        </w:p>
        <w:p w14:paraId="741417AE" w14:textId="09A85ADD" w:rsidR="002701A1" w:rsidRPr="002701A1" w:rsidRDefault="006046B5">
          <w:pPr>
            <w:pStyle w:val="20"/>
            <w:tabs>
              <w:tab w:val="right" w:leader="dot" w:pos="9016"/>
            </w:tabs>
            <w:ind w:left="400"/>
            <w:rPr>
              <w:rFonts w:ascii="Calibri" w:hAnsi="Calibri" w:cs="Calibri"/>
              <w:noProof/>
            </w:rPr>
          </w:pPr>
          <w:hyperlink w:anchor="_Toc33042283" w:history="1">
            <w:r w:rsidR="002701A1" w:rsidRPr="002701A1">
              <w:rPr>
                <w:rStyle w:val="aa"/>
                <w:rFonts w:ascii="Calibri" w:hAnsi="Calibri" w:cs="Calibri"/>
                <w:noProof/>
              </w:rPr>
              <w:t>Health and Damages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_Toc33042283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4</w:t>
            </w:r>
            <w:r w:rsidR="002701A1" w:rsidRPr="002701A1">
              <w:rPr>
                <w:rFonts w:ascii="Calibri" w:hAnsi="Calibri" w:cs="Calibri"/>
                <w:noProof/>
                <w:webHidden/>
              </w:rPr>
              <w:fldChar w:fldCharType="end"/>
            </w:r>
          </w:hyperlink>
        </w:p>
        <w:p w14:paraId="41DD6F03" w14:textId="4CE8C7D9" w:rsidR="002701A1" w:rsidRPr="002701A1" w:rsidRDefault="006046B5">
          <w:pPr>
            <w:pStyle w:val="20"/>
            <w:tabs>
              <w:tab w:val="right" w:leader="dot" w:pos="9016"/>
            </w:tabs>
            <w:ind w:left="400"/>
            <w:rPr>
              <w:rFonts w:ascii="Calibri" w:hAnsi="Calibri" w:cs="Calibri"/>
              <w:noProof/>
            </w:rPr>
          </w:pPr>
          <w:hyperlink w:anchor="_Toc33042284" w:history="1">
            <w:r w:rsidR="002701A1" w:rsidRPr="002701A1">
              <w:rPr>
                <w:rStyle w:val="aa"/>
                <w:rFonts w:ascii="Calibri" w:hAnsi="Calibri" w:cs="Calibri"/>
                <w:noProof/>
              </w:rPr>
              <w:t>Clear and Game over conditions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_Toc33042284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4</w:t>
            </w:r>
            <w:r w:rsidR="002701A1" w:rsidRPr="002701A1">
              <w:rPr>
                <w:rFonts w:ascii="Calibri" w:hAnsi="Calibri" w:cs="Calibri"/>
                <w:noProof/>
                <w:webHidden/>
              </w:rPr>
              <w:fldChar w:fldCharType="end"/>
            </w:r>
          </w:hyperlink>
        </w:p>
        <w:p w14:paraId="1FCA1F2F" w14:textId="6EB7CC78" w:rsidR="002701A1" w:rsidRPr="002701A1" w:rsidRDefault="006046B5">
          <w:pPr>
            <w:pStyle w:val="10"/>
            <w:tabs>
              <w:tab w:val="right" w:leader="dot" w:pos="9016"/>
            </w:tabs>
            <w:rPr>
              <w:rFonts w:ascii="Calibri" w:hAnsi="Calibri" w:cs="Calibri"/>
              <w:noProof/>
            </w:rPr>
          </w:pPr>
          <w:hyperlink w:anchor="_Toc33042287" w:history="1">
            <w:r w:rsidR="002701A1" w:rsidRPr="002701A1">
              <w:rPr>
                <w:rStyle w:val="aa"/>
                <w:rFonts w:ascii="Calibri" w:hAnsi="Calibri" w:cs="Calibri"/>
                <w:noProof/>
              </w:rPr>
              <w:t>Game Characters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_Toc33042287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4</w:t>
            </w:r>
            <w:r w:rsidR="002701A1" w:rsidRPr="002701A1">
              <w:rPr>
                <w:rFonts w:ascii="Calibri" w:hAnsi="Calibri" w:cs="Calibri"/>
                <w:noProof/>
                <w:webHidden/>
              </w:rPr>
              <w:fldChar w:fldCharType="end"/>
            </w:r>
          </w:hyperlink>
        </w:p>
        <w:p w14:paraId="281B2478" w14:textId="635A5644" w:rsidR="002701A1" w:rsidRPr="002701A1" w:rsidRDefault="006046B5">
          <w:pPr>
            <w:pStyle w:val="20"/>
            <w:tabs>
              <w:tab w:val="right" w:leader="dot" w:pos="9016"/>
            </w:tabs>
            <w:ind w:left="400"/>
            <w:rPr>
              <w:rFonts w:ascii="Calibri" w:hAnsi="Calibri" w:cs="Calibri"/>
              <w:noProof/>
            </w:rPr>
          </w:pPr>
          <w:hyperlink w:anchor="_Toc33042288" w:history="1">
            <w:r w:rsidR="002701A1" w:rsidRPr="002701A1">
              <w:rPr>
                <w:rStyle w:val="aa"/>
                <w:rFonts w:ascii="Calibri" w:hAnsi="Calibri" w:cs="Calibri"/>
                <w:noProof/>
              </w:rPr>
              <w:t>Painter (Player)</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_Toc33042288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4</w:t>
            </w:r>
            <w:r w:rsidR="002701A1" w:rsidRPr="002701A1">
              <w:rPr>
                <w:rFonts w:ascii="Calibri" w:hAnsi="Calibri" w:cs="Calibri"/>
                <w:noProof/>
                <w:webHidden/>
              </w:rPr>
              <w:fldChar w:fldCharType="end"/>
            </w:r>
          </w:hyperlink>
        </w:p>
        <w:p w14:paraId="3452D3A1" w14:textId="3C4AE3F4" w:rsidR="002701A1" w:rsidRPr="002701A1" w:rsidRDefault="006046B5">
          <w:pPr>
            <w:pStyle w:val="20"/>
            <w:tabs>
              <w:tab w:val="right" w:leader="dot" w:pos="9016"/>
            </w:tabs>
            <w:ind w:left="400"/>
            <w:rPr>
              <w:rFonts w:ascii="Calibri" w:hAnsi="Calibri" w:cs="Calibri"/>
              <w:noProof/>
            </w:rPr>
          </w:pPr>
          <w:hyperlink w:anchor="_Toc33042289" w:history="1">
            <w:r w:rsidR="002701A1" w:rsidRPr="002701A1">
              <w:rPr>
                <w:rStyle w:val="aa"/>
                <w:rFonts w:ascii="Calibri" w:hAnsi="Calibri" w:cs="Calibri"/>
                <w:noProof/>
              </w:rPr>
              <w:t>Monsters (Enemies)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_Toc33042289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4</w:t>
            </w:r>
            <w:r w:rsidR="002701A1" w:rsidRPr="002701A1">
              <w:rPr>
                <w:rFonts w:ascii="Calibri" w:hAnsi="Calibri" w:cs="Calibri"/>
                <w:noProof/>
                <w:webHidden/>
              </w:rPr>
              <w:fldChar w:fldCharType="end"/>
            </w:r>
          </w:hyperlink>
        </w:p>
        <w:p w14:paraId="688D9EA1" w14:textId="4C54FE55" w:rsidR="002701A1" w:rsidRPr="002701A1" w:rsidRDefault="006046B5">
          <w:pPr>
            <w:pStyle w:val="10"/>
            <w:tabs>
              <w:tab w:val="right" w:leader="dot" w:pos="9016"/>
            </w:tabs>
            <w:rPr>
              <w:rFonts w:ascii="Calibri" w:hAnsi="Calibri" w:cs="Calibri"/>
              <w:noProof/>
            </w:rPr>
          </w:pPr>
          <w:hyperlink w:anchor="_Toc33042290" w:history="1">
            <w:r w:rsidR="002701A1" w:rsidRPr="002701A1">
              <w:rPr>
                <w:rStyle w:val="aa"/>
                <w:rFonts w:ascii="Calibri" w:hAnsi="Calibri" w:cs="Calibri"/>
                <w:noProof/>
              </w:rPr>
              <w:t>Game Resources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_Toc33042290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5</w:t>
            </w:r>
            <w:r w:rsidR="002701A1" w:rsidRPr="002701A1">
              <w:rPr>
                <w:rFonts w:ascii="Calibri" w:hAnsi="Calibri" w:cs="Calibri"/>
                <w:noProof/>
                <w:webHidden/>
              </w:rPr>
              <w:fldChar w:fldCharType="end"/>
            </w:r>
          </w:hyperlink>
        </w:p>
        <w:p w14:paraId="1C0B69D9" w14:textId="7229D74B" w:rsidR="002701A1" w:rsidRPr="002701A1" w:rsidRDefault="006046B5">
          <w:pPr>
            <w:pStyle w:val="20"/>
            <w:tabs>
              <w:tab w:val="right" w:leader="dot" w:pos="9016"/>
            </w:tabs>
            <w:ind w:left="400"/>
            <w:rPr>
              <w:rFonts w:ascii="Calibri" w:hAnsi="Calibri" w:cs="Calibri"/>
              <w:noProof/>
            </w:rPr>
          </w:pPr>
          <w:hyperlink w:anchor="_Toc33042291" w:history="1">
            <w:r w:rsidR="002701A1" w:rsidRPr="002701A1">
              <w:rPr>
                <w:rStyle w:val="aa"/>
                <w:rFonts w:ascii="Calibri" w:hAnsi="Calibri" w:cs="Calibri"/>
                <w:noProof/>
              </w:rPr>
              <w:t>Tool list (Weapon list)</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_Toc33042291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5</w:t>
            </w:r>
            <w:r w:rsidR="002701A1" w:rsidRPr="002701A1">
              <w:rPr>
                <w:rFonts w:ascii="Calibri" w:hAnsi="Calibri" w:cs="Calibri"/>
                <w:noProof/>
                <w:webHidden/>
              </w:rPr>
              <w:fldChar w:fldCharType="end"/>
            </w:r>
          </w:hyperlink>
        </w:p>
        <w:p w14:paraId="07B1D97A" w14:textId="7BCE42AD" w:rsidR="002701A1" w:rsidRPr="002701A1" w:rsidRDefault="006046B5">
          <w:pPr>
            <w:pStyle w:val="20"/>
            <w:tabs>
              <w:tab w:val="right" w:leader="dot" w:pos="9016"/>
            </w:tabs>
            <w:ind w:left="400"/>
            <w:rPr>
              <w:rFonts w:ascii="Calibri" w:hAnsi="Calibri" w:cs="Calibri"/>
              <w:noProof/>
            </w:rPr>
          </w:pPr>
          <w:hyperlink w:anchor="_Toc33042298" w:history="1">
            <w:r w:rsidR="002701A1" w:rsidRPr="002701A1">
              <w:rPr>
                <w:rStyle w:val="aa"/>
                <w:rFonts w:ascii="Calibri" w:hAnsi="Calibri" w:cs="Calibri"/>
                <w:noProof/>
              </w:rPr>
              <w:t>Color list</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_Toc33042298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6</w:t>
            </w:r>
            <w:r w:rsidR="002701A1" w:rsidRPr="002701A1">
              <w:rPr>
                <w:rFonts w:ascii="Calibri" w:hAnsi="Calibri" w:cs="Calibri"/>
                <w:noProof/>
                <w:webHidden/>
              </w:rPr>
              <w:fldChar w:fldCharType="end"/>
            </w:r>
          </w:hyperlink>
        </w:p>
        <w:p w14:paraId="0F700586" w14:textId="77F01C32" w:rsidR="002701A1" w:rsidRPr="002701A1" w:rsidRDefault="006046B5">
          <w:pPr>
            <w:pStyle w:val="20"/>
            <w:tabs>
              <w:tab w:val="right" w:leader="dot" w:pos="9016"/>
            </w:tabs>
            <w:ind w:left="400"/>
            <w:rPr>
              <w:rFonts w:ascii="Calibri" w:hAnsi="Calibri" w:cs="Calibri"/>
              <w:noProof/>
            </w:rPr>
          </w:pPr>
          <w:hyperlink w:anchor="_Toc33042302" w:history="1">
            <w:r w:rsidR="002701A1" w:rsidRPr="002701A1">
              <w:rPr>
                <w:rStyle w:val="aa"/>
                <w:rFonts w:ascii="Calibri" w:hAnsi="Calibri" w:cs="Calibri"/>
                <w:noProof/>
              </w:rPr>
              <w:t>Item list</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_Toc33042302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6</w:t>
            </w:r>
            <w:r w:rsidR="002701A1" w:rsidRPr="002701A1">
              <w:rPr>
                <w:rFonts w:ascii="Calibri" w:hAnsi="Calibri" w:cs="Calibri"/>
                <w:noProof/>
                <w:webHidden/>
              </w:rPr>
              <w:fldChar w:fldCharType="end"/>
            </w:r>
          </w:hyperlink>
        </w:p>
        <w:p w14:paraId="4688D541" w14:textId="4E47E2EE" w:rsidR="002701A1" w:rsidRPr="002701A1" w:rsidRDefault="006046B5">
          <w:pPr>
            <w:pStyle w:val="10"/>
            <w:tabs>
              <w:tab w:val="right" w:leader="dot" w:pos="9016"/>
            </w:tabs>
            <w:rPr>
              <w:rFonts w:ascii="Calibri" w:hAnsi="Calibri" w:cs="Calibri"/>
              <w:noProof/>
            </w:rPr>
          </w:pPr>
          <w:hyperlink w:anchor="_Toc33042305" w:history="1">
            <w:r w:rsidR="002701A1" w:rsidRPr="002701A1">
              <w:rPr>
                <w:rStyle w:val="aa"/>
                <w:rFonts w:ascii="Calibri" w:hAnsi="Calibri" w:cs="Calibri"/>
                <w:noProof/>
              </w:rPr>
              <w:t>Game Environment</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_Toc33042305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7</w:t>
            </w:r>
            <w:r w:rsidR="002701A1" w:rsidRPr="002701A1">
              <w:rPr>
                <w:rFonts w:ascii="Calibri" w:hAnsi="Calibri" w:cs="Calibri"/>
                <w:noProof/>
                <w:webHidden/>
              </w:rPr>
              <w:fldChar w:fldCharType="end"/>
            </w:r>
          </w:hyperlink>
        </w:p>
        <w:p w14:paraId="0A69EFB0" w14:textId="56165C15" w:rsidR="002701A1" w:rsidRPr="002701A1" w:rsidRDefault="006046B5">
          <w:pPr>
            <w:pStyle w:val="20"/>
            <w:tabs>
              <w:tab w:val="right" w:leader="dot" w:pos="9016"/>
            </w:tabs>
            <w:ind w:left="400"/>
            <w:rPr>
              <w:rFonts w:ascii="Calibri" w:hAnsi="Calibri" w:cs="Calibri"/>
              <w:noProof/>
            </w:rPr>
          </w:pPr>
          <w:hyperlink w:anchor="_Toc33042306" w:history="1">
            <w:r w:rsidR="002701A1" w:rsidRPr="002701A1">
              <w:rPr>
                <w:rStyle w:val="aa"/>
                <w:rFonts w:ascii="Calibri" w:hAnsi="Calibri" w:cs="Calibri"/>
                <w:noProof/>
              </w:rPr>
              <w:t>Maps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_Toc33042306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7</w:t>
            </w:r>
            <w:r w:rsidR="002701A1" w:rsidRPr="002701A1">
              <w:rPr>
                <w:rFonts w:ascii="Calibri" w:hAnsi="Calibri" w:cs="Calibri"/>
                <w:noProof/>
                <w:webHidden/>
              </w:rPr>
              <w:fldChar w:fldCharType="end"/>
            </w:r>
          </w:hyperlink>
        </w:p>
        <w:p w14:paraId="1D1CFAF2" w14:textId="0F61F3D4" w:rsidR="002701A1" w:rsidRPr="002701A1" w:rsidRDefault="006046B5">
          <w:pPr>
            <w:pStyle w:val="20"/>
            <w:tabs>
              <w:tab w:val="right" w:leader="dot" w:pos="9016"/>
            </w:tabs>
            <w:ind w:left="400"/>
            <w:rPr>
              <w:rFonts w:ascii="Calibri" w:hAnsi="Calibri" w:cs="Calibri"/>
              <w:noProof/>
            </w:rPr>
          </w:pPr>
          <w:hyperlink w:anchor="_Toc33042307" w:history="1">
            <w:r w:rsidR="002701A1" w:rsidRPr="002701A1">
              <w:rPr>
                <w:rStyle w:val="aa"/>
                <w:rFonts w:ascii="Calibri" w:hAnsi="Calibri" w:cs="Calibri"/>
                <w:noProof/>
              </w:rPr>
              <w:t>Structures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_Toc33042307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7</w:t>
            </w:r>
            <w:r w:rsidR="002701A1" w:rsidRPr="002701A1">
              <w:rPr>
                <w:rFonts w:ascii="Calibri" w:hAnsi="Calibri" w:cs="Calibri"/>
                <w:noProof/>
                <w:webHidden/>
              </w:rPr>
              <w:fldChar w:fldCharType="end"/>
            </w:r>
          </w:hyperlink>
        </w:p>
        <w:p w14:paraId="6B6FA31E" w14:textId="43974B44" w:rsidR="002701A1" w:rsidRPr="002701A1" w:rsidRDefault="006046B5">
          <w:pPr>
            <w:pStyle w:val="10"/>
            <w:tabs>
              <w:tab w:val="right" w:leader="dot" w:pos="9016"/>
            </w:tabs>
            <w:rPr>
              <w:rFonts w:ascii="Calibri" w:hAnsi="Calibri" w:cs="Calibri"/>
              <w:noProof/>
            </w:rPr>
          </w:pPr>
          <w:hyperlink w:anchor="_Toc33042313" w:history="1">
            <w:r w:rsidR="002701A1" w:rsidRPr="002701A1">
              <w:rPr>
                <w:rStyle w:val="aa"/>
                <w:rFonts w:ascii="Calibri" w:hAnsi="Calibri" w:cs="Calibri"/>
                <w:noProof/>
              </w:rPr>
              <w:t>Visual D</w:t>
            </w:r>
            <w:r w:rsidR="002701A1" w:rsidRPr="002701A1">
              <w:rPr>
                <w:rStyle w:val="aa"/>
                <w:rFonts w:ascii="Calibri" w:hAnsi="Calibri" w:cs="Calibri"/>
                <w:noProof/>
              </w:rPr>
              <w:t>e</w:t>
            </w:r>
            <w:r w:rsidR="002701A1" w:rsidRPr="002701A1">
              <w:rPr>
                <w:rStyle w:val="aa"/>
                <w:rFonts w:ascii="Calibri" w:hAnsi="Calibri" w:cs="Calibri"/>
                <w:noProof/>
              </w:rPr>
              <w:t>sign</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_Toc33042313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8</w:t>
            </w:r>
            <w:r w:rsidR="002701A1" w:rsidRPr="002701A1">
              <w:rPr>
                <w:rFonts w:ascii="Calibri" w:hAnsi="Calibri" w:cs="Calibri"/>
                <w:noProof/>
                <w:webHidden/>
              </w:rPr>
              <w:fldChar w:fldCharType="end"/>
            </w:r>
          </w:hyperlink>
        </w:p>
        <w:p w14:paraId="34D1B667" w14:textId="18C5F86B" w:rsidR="002701A1" w:rsidRPr="002701A1" w:rsidRDefault="006046B5">
          <w:pPr>
            <w:pStyle w:val="20"/>
            <w:tabs>
              <w:tab w:val="right" w:leader="dot" w:pos="9016"/>
            </w:tabs>
            <w:ind w:left="400"/>
            <w:rPr>
              <w:rFonts w:ascii="Calibri" w:hAnsi="Calibri" w:cs="Calibri"/>
              <w:noProof/>
            </w:rPr>
          </w:pPr>
          <w:hyperlink w:anchor="_Toc33042314" w:history="1">
            <w:r w:rsidR="002701A1" w:rsidRPr="002701A1">
              <w:rPr>
                <w:rStyle w:val="aa"/>
                <w:rFonts w:ascii="Calibri" w:hAnsi="Calibri" w:cs="Calibri"/>
                <w:noProof/>
              </w:rPr>
              <w:t>UI Design</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_Toc33042314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9</w:t>
            </w:r>
            <w:r w:rsidR="002701A1" w:rsidRPr="002701A1">
              <w:rPr>
                <w:rFonts w:ascii="Calibri" w:hAnsi="Calibri" w:cs="Calibri"/>
                <w:noProof/>
                <w:webHidden/>
              </w:rPr>
              <w:fldChar w:fldCharType="end"/>
            </w:r>
          </w:hyperlink>
        </w:p>
        <w:p w14:paraId="7DE3DD57" w14:textId="5E58B0B7" w:rsidR="002701A1" w:rsidRPr="002701A1" w:rsidRDefault="006046B5">
          <w:pPr>
            <w:pStyle w:val="20"/>
            <w:tabs>
              <w:tab w:val="right" w:leader="dot" w:pos="9016"/>
            </w:tabs>
            <w:ind w:left="400"/>
            <w:rPr>
              <w:rFonts w:ascii="Calibri" w:hAnsi="Calibri" w:cs="Calibri"/>
              <w:noProof/>
            </w:rPr>
          </w:pPr>
          <w:hyperlink w:anchor="_Toc33042318" w:history="1">
            <w:r w:rsidR="002701A1" w:rsidRPr="002701A1">
              <w:rPr>
                <w:rStyle w:val="aa"/>
                <w:rFonts w:ascii="Calibri" w:hAnsi="Calibri" w:cs="Calibri"/>
                <w:noProof/>
              </w:rPr>
              <w:t>Camera Movement</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_Toc33042318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9</w:t>
            </w:r>
            <w:r w:rsidR="002701A1" w:rsidRPr="002701A1">
              <w:rPr>
                <w:rFonts w:ascii="Calibri" w:hAnsi="Calibri" w:cs="Calibri"/>
                <w:noProof/>
                <w:webHidden/>
              </w:rPr>
              <w:fldChar w:fldCharType="end"/>
            </w:r>
          </w:hyperlink>
        </w:p>
        <w:p w14:paraId="29AF5A01" w14:textId="528DE3FE" w:rsidR="002701A1" w:rsidRPr="002701A1" w:rsidRDefault="006046B5">
          <w:pPr>
            <w:pStyle w:val="10"/>
            <w:tabs>
              <w:tab w:val="right" w:leader="dot" w:pos="9016"/>
            </w:tabs>
            <w:rPr>
              <w:rFonts w:ascii="Calibri" w:hAnsi="Calibri" w:cs="Calibri"/>
              <w:noProof/>
            </w:rPr>
          </w:pPr>
          <w:hyperlink w:anchor="_Toc33042319" w:history="1">
            <w:r w:rsidR="002701A1" w:rsidRPr="002701A1">
              <w:rPr>
                <w:rStyle w:val="aa"/>
                <w:rFonts w:ascii="Calibri" w:hAnsi="Calibri" w:cs="Calibri"/>
                <w:noProof/>
              </w:rPr>
              <w:t>Audio Design</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_Toc33042319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9</w:t>
            </w:r>
            <w:r w:rsidR="002701A1" w:rsidRPr="002701A1">
              <w:rPr>
                <w:rFonts w:ascii="Calibri" w:hAnsi="Calibri" w:cs="Calibri"/>
                <w:noProof/>
                <w:webHidden/>
              </w:rPr>
              <w:fldChar w:fldCharType="end"/>
            </w:r>
          </w:hyperlink>
        </w:p>
        <w:p w14:paraId="471C9488" w14:textId="7B305CDC" w:rsidR="002701A1" w:rsidRPr="002701A1" w:rsidRDefault="006046B5">
          <w:pPr>
            <w:pStyle w:val="20"/>
            <w:tabs>
              <w:tab w:val="right" w:leader="dot" w:pos="9016"/>
            </w:tabs>
            <w:ind w:left="400"/>
            <w:rPr>
              <w:rFonts w:ascii="Calibri" w:hAnsi="Calibri" w:cs="Calibri"/>
              <w:noProof/>
            </w:rPr>
          </w:pPr>
          <w:hyperlink w:anchor="_Toc33042320" w:history="1">
            <w:r w:rsidR="002701A1" w:rsidRPr="002701A1">
              <w:rPr>
                <w:rStyle w:val="aa"/>
                <w:rFonts w:ascii="Calibri" w:hAnsi="Calibri" w:cs="Calibri"/>
                <w:noProof/>
              </w:rPr>
              <w:t>Sound Effects</w:t>
            </w:r>
            <w:r w:rsidR="002701A1" w:rsidRPr="002701A1">
              <w:rPr>
                <w:rFonts w:ascii="Calibri" w:hAnsi="Calibri" w:cs="Calibri"/>
                <w:noProof/>
                <w:webHidden/>
              </w:rPr>
              <w:tab/>
            </w:r>
            <w:r w:rsidR="002701A1" w:rsidRPr="002701A1">
              <w:rPr>
                <w:rFonts w:ascii="Calibri" w:hAnsi="Calibri" w:cs="Calibri"/>
                <w:noProof/>
                <w:webHidden/>
              </w:rPr>
              <w:fldChar w:fldCharType="begin"/>
            </w:r>
            <w:r w:rsidR="002701A1" w:rsidRPr="002701A1">
              <w:rPr>
                <w:rFonts w:ascii="Calibri" w:hAnsi="Calibri" w:cs="Calibri"/>
                <w:noProof/>
                <w:webHidden/>
              </w:rPr>
              <w:instrText xml:space="preserve"> PAGEREF _Toc33042320 \h </w:instrText>
            </w:r>
            <w:r w:rsidR="002701A1" w:rsidRPr="002701A1">
              <w:rPr>
                <w:rFonts w:ascii="Calibri" w:hAnsi="Calibri" w:cs="Calibri"/>
                <w:noProof/>
                <w:webHidden/>
              </w:rPr>
            </w:r>
            <w:r w:rsidR="002701A1" w:rsidRPr="002701A1">
              <w:rPr>
                <w:rFonts w:ascii="Calibri" w:hAnsi="Calibri" w:cs="Calibri"/>
                <w:noProof/>
                <w:webHidden/>
              </w:rPr>
              <w:fldChar w:fldCharType="separate"/>
            </w:r>
            <w:r w:rsidR="000C61B3">
              <w:rPr>
                <w:rFonts w:ascii="Calibri" w:hAnsi="Calibri" w:cs="Calibri"/>
                <w:noProof/>
                <w:webHidden/>
              </w:rPr>
              <w:t>9</w:t>
            </w:r>
            <w:r w:rsidR="002701A1" w:rsidRPr="002701A1">
              <w:rPr>
                <w:rFonts w:ascii="Calibri" w:hAnsi="Calibri" w:cs="Calibri"/>
                <w:noProof/>
                <w:webHidden/>
              </w:rPr>
              <w:fldChar w:fldCharType="end"/>
            </w:r>
          </w:hyperlink>
        </w:p>
        <w:p w14:paraId="601051EE" w14:textId="70D30BED" w:rsidR="002701A1" w:rsidRDefault="002701A1">
          <w:r w:rsidRPr="002701A1">
            <w:rPr>
              <w:rFonts w:ascii="Calibri" w:hAnsi="Calibri" w:cs="Calibri"/>
              <w:b/>
              <w:bCs/>
              <w:lang w:val="ko-KR"/>
            </w:rPr>
            <w:fldChar w:fldCharType="end"/>
          </w:r>
        </w:p>
      </w:sdtContent>
    </w:sdt>
    <w:p w14:paraId="44409FA3" w14:textId="013221B2" w:rsidR="002701A1" w:rsidRDefault="002701A1">
      <w:pPr>
        <w:widowControl/>
        <w:wordWrap/>
        <w:autoSpaceDE/>
        <w:autoSpaceDN/>
        <w:rPr>
          <w:rFonts w:ascii="Arial" w:eastAsiaTheme="majorEastAsia" w:hAnsi="Arial" w:cs="Arial"/>
          <w:b/>
          <w:bCs/>
          <w:color w:val="1F4E79" w:themeColor="accent5" w:themeShade="80"/>
          <w:kern w:val="0"/>
          <w:sz w:val="32"/>
          <w:szCs w:val="32"/>
        </w:rPr>
      </w:pPr>
      <w:r>
        <w:rPr>
          <w:rFonts w:ascii="Arial" w:eastAsiaTheme="majorEastAsia" w:hAnsi="Arial" w:cs="Arial"/>
          <w:b/>
          <w:bCs/>
          <w:color w:val="1F4E79" w:themeColor="accent5" w:themeShade="80"/>
          <w:kern w:val="0"/>
          <w:sz w:val="32"/>
          <w:szCs w:val="32"/>
        </w:rPr>
        <w:br w:type="page"/>
      </w:r>
      <w:bookmarkStart w:id="1" w:name="_GoBack"/>
      <w:bookmarkEnd w:id="1"/>
    </w:p>
    <w:p w14:paraId="6B32B689" w14:textId="77777777" w:rsidR="00563067" w:rsidRPr="00405D8B" w:rsidRDefault="00563067" w:rsidP="00405D8B">
      <w:pPr>
        <w:pStyle w:val="1"/>
      </w:pPr>
      <w:bookmarkStart w:id="2" w:name="_Toc33042274"/>
      <w:r w:rsidRPr="00405D8B">
        <w:lastRenderedPageBreak/>
        <w:t>Game Concept</w:t>
      </w:r>
      <w:bookmarkEnd w:id="0"/>
      <w:bookmarkEnd w:id="2"/>
    </w:p>
    <w:p w14:paraId="1391A8E6" w14:textId="77777777" w:rsidR="00563067" w:rsidRPr="00405D8B" w:rsidRDefault="00563067" w:rsidP="00974C6E">
      <w:pPr>
        <w:pStyle w:val="2"/>
      </w:pPr>
      <w:bookmarkStart w:id="3" w:name="_Toc446012972"/>
      <w:bookmarkStart w:id="4" w:name="_Toc33042275"/>
      <w:r w:rsidRPr="00405D8B">
        <w:t>High Concept</w:t>
      </w:r>
      <w:bookmarkEnd w:id="3"/>
      <w:bookmarkEnd w:id="4"/>
    </w:p>
    <w:p w14:paraId="2A277A25" w14:textId="77777777" w:rsidR="00563067" w:rsidRDefault="00563067" w:rsidP="00563067">
      <w:bookmarkStart w:id="5" w:name="_Toc446012973"/>
      <w:r>
        <w:t xml:space="preserve">‘Doodle </w:t>
      </w:r>
      <w:proofErr w:type="spellStart"/>
      <w:r>
        <w:t>Doodle</w:t>
      </w:r>
      <w:proofErr w:type="spellEnd"/>
      <w:r>
        <w:t>’ is 2D platform game. Player will be a painter who can draw pictures on the screen. Player has many different drawing tools such as brush, pencil, eraser, etc. Also, player can change the color of brush to change the type of attack. Player needs to drawing lines or pictures to fight with other monsters. Doodling to fight!</w:t>
      </w:r>
    </w:p>
    <w:p w14:paraId="393F93DB" w14:textId="77777777" w:rsidR="00563067" w:rsidRPr="00E6776D" w:rsidRDefault="00563067" w:rsidP="00974C6E">
      <w:pPr>
        <w:pStyle w:val="2"/>
      </w:pPr>
      <w:bookmarkStart w:id="6" w:name="_Toc33042276"/>
      <w:r w:rsidRPr="00E6776D">
        <w:t>Summary</w:t>
      </w:r>
      <w:bookmarkEnd w:id="5"/>
      <w:bookmarkEnd w:id="6"/>
    </w:p>
    <w:p w14:paraId="206BCB38" w14:textId="5DC377A6" w:rsidR="00E4392E" w:rsidRDefault="00563067" w:rsidP="00E4392E">
      <w:r>
        <w:t xml:space="preserve">‘Doodle </w:t>
      </w:r>
      <w:proofErr w:type="spellStart"/>
      <w:r>
        <w:t>Doodle</w:t>
      </w:r>
      <w:proofErr w:type="spellEnd"/>
      <w:r>
        <w:t xml:space="preserve">’ is 2D platform game. </w:t>
      </w:r>
      <w:r w:rsidR="004F2169">
        <w:t xml:space="preserve">The world of ‘Doodle </w:t>
      </w:r>
      <w:proofErr w:type="spellStart"/>
      <w:r w:rsidR="004F2169">
        <w:t>Doodle</w:t>
      </w:r>
      <w:proofErr w:type="spellEnd"/>
      <w:r w:rsidR="004F2169">
        <w:t xml:space="preserve">’ is in a </w:t>
      </w:r>
      <w:r w:rsidR="00410104">
        <w:t xml:space="preserve">large </w:t>
      </w:r>
      <w:r w:rsidR="004F2169">
        <w:t xml:space="preserve">white </w:t>
      </w:r>
      <w:r w:rsidR="00C75B4D">
        <w:t>paper</w:t>
      </w:r>
      <w:r w:rsidR="008C0131">
        <w:t>, and p</w:t>
      </w:r>
      <w:r>
        <w:t xml:space="preserve">layer will be a painter who can draw </w:t>
      </w:r>
      <w:r w:rsidR="00A80FE1">
        <w:t xml:space="preserve">lines or </w:t>
      </w:r>
      <w:r>
        <w:t xml:space="preserve">pictures on the screen. Player can collect many different drawing tools such as brush, pencil, eraser, etc. Each </w:t>
      </w:r>
      <w:r w:rsidR="004F2169">
        <w:t>tool</w:t>
      </w:r>
      <w:r>
        <w:t xml:space="preserve"> </w:t>
      </w:r>
      <w:r w:rsidR="004F2169">
        <w:t>has</w:t>
      </w:r>
      <w:r>
        <w:t xml:space="preserve"> different attack form</w:t>
      </w:r>
      <w:r w:rsidR="00E4392E">
        <w:t xml:space="preserve"> and effects.</w:t>
      </w:r>
      <w:r w:rsidR="00E4392E" w:rsidRPr="00E4392E">
        <w:t xml:space="preserve"> </w:t>
      </w:r>
      <w:r w:rsidR="00E4392E">
        <w:t>Also, there are colors of the brush tools and player can change the type of attack with it.</w:t>
      </w:r>
    </w:p>
    <w:p w14:paraId="3F838DE4" w14:textId="5806B500" w:rsidR="00A9470F" w:rsidRDefault="00E4392E" w:rsidP="00E4392E">
      <w:r>
        <w:t>There are many different monsters and landmarks to interact, so player need to plan different tactics according to diverse situations</w:t>
      </w:r>
      <w:r w:rsidR="00563067">
        <w:t>.</w:t>
      </w:r>
      <w:r>
        <w:t xml:space="preserve"> Player will spend a certain amount of ink while drawing, so player can fulfill it at the fountain of ink. </w:t>
      </w:r>
    </w:p>
    <w:p w14:paraId="25E65522" w14:textId="77777777" w:rsidR="00405D8B" w:rsidRDefault="00405D8B" w:rsidP="00405D8B">
      <w:pPr>
        <w:pStyle w:val="1"/>
      </w:pPr>
      <w:bookmarkStart w:id="7" w:name="_Toc33042277"/>
      <w:r>
        <w:t>Game Mechanics</w:t>
      </w:r>
      <w:bookmarkEnd w:id="7"/>
    </w:p>
    <w:p w14:paraId="105CB42C" w14:textId="24E1A62D" w:rsidR="00405D8B" w:rsidRDefault="00405D8B" w:rsidP="00405D8B">
      <w:r>
        <w:t>Player is painter who can draw the line or picture to the screen. There are various type of drawing tools with various effects, so player need to use those functions to fight with enemies. </w:t>
      </w:r>
    </w:p>
    <w:p w14:paraId="72F47AE1" w14:textId="77777777" w:rsidR="00405D8B" w:rsidRDefault="00405D8B" w:rsidP="00974C6E">
      <w:pPr>
        <w:pStyle w:val="2"/>
      </w:pPr>
      <w:bookmarkStart w:id="8" w:name="_Toc33042278"/>
      <w:r>
        <w:t>Player movement</w:t>
      </w:r>
      <w:bookmarkEnd w:id="8"/>
    </w:p>
    <w:p w14:paraId="281B084B" w14:textId="77777777" w:rsidR="00405D8B" w:rsidRPr="00405D8B" w:rsidRDefault="00405D8B" w:rsidP="00974C6E">
      <w:pPr>
        <w:pStyle w:val="3"/>
      </w:pPr>
      <w:bookmarkStart w:id="9" w:name="_Toc33042279"/>
      <w:r w:rsidRPr="00405D8B">
        <w:t>Movement</w:t>
      </w:r>
      <w:bookmarkEnd w:id="9"/>
    </w:p>
    <w:p w14:paraId="3019F725" w14:textId="77777777" w:rsidR="00405D8B" w:rsidRDefault="00405D8B" w:rsidP="00405D8B">
      <w:r>
        <w:t>Move with WASD keys on the keyboard</w:t>
      </w:r>
    </w:p>
    <w:p w14:paraId="6F2B0E5F" w14:textId="77777777" w:rsidR="00405D8B" w:rsidRDefault="00405D8B" w:rsidP="00974C6E">
      <w:pPr>
        <w:pStyle w:val="3"/>
      </w:pPr>
      <w:bookmarkStart w:id="10" w:name="_Toc33042280"/>
      <w:r>
        <w:t>Drawing</w:t>
      </w:r>
      <w:bookmarkEnd w:id="10"/>
    </w:p>
    <w:p w14:paraId="61D33ABC" w14:textId="77777777" w:rsidR="00405D8B" w:rsidRDefault="00405D8B" w:rsidP="00405D8B">
      <w:r>
        <w:t>Mouse click and drag</w:t>
      </w:r>
    </w:p>
    <w:p w14:paraId="7F81319C" w14:textId="77777777" w:rsidR="00405D8B" w:rsidRDefault="00405D8B" w:rsidP="00974C6E">
      <w:pPr>
        <w:pStyle w:val="3"/>
      </w:pPr>
      <w:bookmarkStart w:id="11" w:name="_Toc33042281"/>
      <w:r>
        <w:t>Jump</w:t>
      </w:r>
      <w:bookmarkEnd w:id="11"/>
    </w:p>
    <w:p w14:paraId="1A591C6B" w14:textId="77777777" w:rsidR="00405D8B" w:rsidRDefault="00405D8B" w:rsidP="00405D8B">
      <w:r>
        <w:t>Spacebar</w:t>
      </w:r>
    </w:p>
    <w:p w14:paraId="67A3FA54" w14:textId="77777777" w:rsidR="00405D8B" w:rsidRDefault="00405D8B" w:rsidP="00974C6E">
      <w:pPr>
        <w:pStyle w:val="3"/>
      </w:pPr>
      <w:bookmarkStart w:id="12" w:name="_Toc33042282"/>
      <w:r>
        <w:t>Way to Attack</w:t>
      </w:r>
      <w:bookmarkEnd w:id="12"/>
    </w:p>
    <w:p w14:paraId="18C750F8" w14:textId="7EAEF225" w:rsidR="00405D8B" w:rsidRDefault="00405D8B" w:rsidP="00405D8B">
      <w:r>
        <w:t xml:space="preserve">Player will draw the line with ink . Player will </w:t>
      </w:r>
      <w:r w:rsidR="00FC505C">
        <w:t>have</w:t>
      </w:r>
      <w:r>
        <w:t xml:space="preserve"> such amounts of ink and spend it while drawing. There are two ways to gathering the ink. The first, it will automatically </w:t>
      </w:r>
      <w:r w:rsidR="00FC505C">
        <w:t>be filled</w:t>
      </w:r>
      <w:r>
        <w:t xml:space="preserve"> by time. And the second, player can fulfill perfectly with the fountain or pump. Player can draw some objects and can interact with </w:t>
      </w:r>
      <w:r w:rsidR="00FC505C">
        <w:t>them but</w:t>
      </w:r>
      <w:r>
        <w:t xml:space="preserve"> needs to limit amount of ink to maintain it.</w:t>
      </w:r>
    </w:p>
    <w:p w14:paraId="3179F583" w14:textId="77777777" w:rsidR="00405D8B" w:rsidRDefault="00405D8B" w:rsidP="00974C6E">
      <w:pPr>
        <w:pStyle w:val="2"/>
      </w:pPr>
      <w:bookmarkStart w:id="13" w:name="_Toc33042283"/>
      <w:r>
        <w:lastRenderedPageBreak/>
        <w:t>Health and Damages</w:t>
      </w:r>
      <w:bookmarkEnd w:id="13"/>
    </w:p>
    <w:p w14:paraId="2ECC7E01" w14:textId="67C819FB" w:rsidR="00405D8B" w:rsidRDefault="00405D8B" w:rsidP="00974C6E">
      <w:r>
        <w:t xml:space="preserve">Player has 100 life points at the beginning. It could increase or decrease with items. Player’s health will </w:t>
      </w:r>
      <w:r w:rsidR="00FC505C">
        <w:t>be damaged</w:t>
      </w:r>
      <w:r>
        <w:t xml:space="preserve"> depending on enemies’ attack status. Player’s defend status also enhanced during the game play.</w:t>
      </w:r>
    </w:p>
    <w:p w14:paraId="760AB6EA" w14:textId="77777777" w:rsidR="00405D8B" w:rsidRDefault="00405D8B" w:rsidP="00405D8B"/>
    <w:p w14:paraId="7D4E2E27" w14:textId="432BD19A" w:rsidR="00405D8B" w:rsidRDefault="00405D8B" w:rsidP="00974C6E">
      <w:pPr>
        <w:pStyle w:val="2"/>
      </w:pPr>
      <w:bookmarkStart w:id="14" w:name="_Toc33042284"/>
      <w:r>
        <w:t>Clear and Game over conditions</w:t>
      </w:r>
      <w:bookmarkEnd w:id="14"/>
    </w:p>
    <w:p w14:paraId="3B4D90FE" w14:textId="77777777" w:rsidR="00405D8B" w:rsidRDefault="00405D8B" w:rsidP="00974C6E">
      <w:pPr>
        <w:pStyle w:val="3"/>
      </w:pPr>
      <w:bookmarkStart w:id="15" w:name="_Toc33042285"/>
      <w:r>
        <w:t>Clear condition</w:t>
      </w:r>
      <w:bookmarkEnd w:id="15"/>
    </w:p>
    <w:p w14:paraId="29C03FCF" w14:textId="2BD56CE7" w:rsidR="00405D8B" w:rsidRDefault="00405D8B" w:rsidP="00AD71D0">
      <w:r>
        <w:t xml:space="preserve">There will be many different monsters in each room. Kill the all of monsters in each </w:t>
      </w:r>
      <w:r w:rsidR="00AD71D0">
        <w:t>map</w:t>
      </w:r>
      <w:r>
        <w:t xml:space="preserve"> and go to the boss room. Then need to fight with boss. player do not have to kill every rooms to go to the boss’s room. If player kill the boss, then the door for next stage will open.</w:t>
      </w:r>
    </w:p>
    <w:p w14:paraId="4F5CB261" w14:textId="77777777" w:rsidR="00405D8B" w:rsidRDefault="00405D8B" w:rsidP="00974C6E">
      <w:pPr>
        <w:pStyle w:val="3"/>
      </w:pPr>
      <w:bookmarkStart w:id="16" w:name="_Toc33042286"/>
      <w:r>
        <w:t>Game over Condition</w:t>
      </w:r>
      <w:bookmarkEnd w:id="16"/>
    </w:p>
    <w:p w14:paraId="32340656" w14:textId="77777777" w:rsidR="00405D8B" w:rsidRDefault="00405D8B" w:rsidP="00AD71D0">
      <w:r>
        <w:t>When player health is 0 by attacks of enemies.</w:t>
      </w:r>
    </w:p>
    <w:p w14:paraId="10E3D594" w14:textId="77777777" w:rsidR="00405D8B" w:rsidRDefault="00405D8B" w:rsidP="00405D8B"/>
    <w:p w14:paraId="0F855B6C" w14:textId="77777777" w:rsidR="00405D8B" w:rsidRDefault="00405D8B" w:rsidP="00405D8B">
      <w:pPr>
        <w:pStyle w:val="1"/>
      </w:pPr>
      <w:bookmarkStart w:id="17" w:name="_Toc33042287"/>
      <w:r>
        <w:t>Game Characters</w:t>
      </w:r>
      <w:bookmarkEnd w:id="17"/>
    </w:p>
    <w:p w14:paraId="0A10EABF" w14:textId="77777777" w:rsidR="00405D8B" w:rsidRPr="00974C6E" w:rsidRDefault="00405D8B" w:rsidP="00974C6E">
      <w:pPr>
        <w:pStyle w:val="2"/>
      </w:pPr>
      <w:bookmarkStart w:id="18" w:name="_Toc33042288"/>
      <w:r w:rsidRPr="00974C6E">
        <w:t>Painter (Player)</w:t>
      </w:r>
      <w:bookmarkEnd w:id="18"/>
    </w:p>
    <w:p w14:paraId="78812A7D" w14:textId="77777777" w:rsidR="003D189D" w:rsidRDefault="00405D8B" w:rsidP="003D189D">
      <w:r>
        <w:t>This is player who can draw the line or objects for the game. Player can control this character. Player needs to use various drawing tools with various situations, and tool on the back will change depending on player’s current tool.</w:t>
      </w:r>
    </w:p>
    <w:p w14:paraId="0AA81665" w14:textId="5116F350" w:rsidR="003D189D" w:rsidRDefault="003D189D" w:rsidP="003D189D">
      <w:pPr>
        <w:jc w:val="center"/>
      </w:pPr>
      <w:r>
        <w:rPr>
          <w:rFonts w:hint="eastAsia"/>
          <w:noProof/>
        </w:rPr>
        <w:drawing>
          <wp:inline distT="0" distB="0" distL="0" distR="0" wp14:anchorId="6DF25C55" wp14:editId="4B23FFC0">
            <wp:extent cx="1125403" cy="1822938"/>
            <wp:effectExtent l="19050" t="19050" r="17780" b="2540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955" cy="1836791"/>
                    </a:xfrm>
                    <a:prstGeom prst="rect">
                      <a:avLst/>
                    </a:prstGeom>
                    <a:noFill/>
                    <a:ln>
                      <a:solidFill>
                        <a:schemeClr val="tx1"/>
                      </a:solidFill>
                    </a:ln>
                  </pic:spPr>
                </pic:pic>
              </a:graphicData>
            </a:graphic>
          </wp:inline>
        </w:drawing>
      </w:r>
    </w:p>
    <w:p w14:paraId="5D33DD97" w14:textId="103CB6C6" w:rsidR="00533032" w:rsidRDefault="003D189D" w:rsidP="003D189D">
      <w:pPr>
        <w:pStyle w:val="ab"/>
        <w:jc w:val="center"/>
      </w:pPr>
      <w:r>
        <w:rPr>
          <w:rFonts w:hint="eastAsia"/>
        </w:rPr>
        <w:t>P</w:t>
      </w:r>
      <w:r>
        <w:t>layer</w:t>
      </w:r>
    </w:p>
    <w:p w14:paraId="53A1014C" w14:textId="77777777" w:rsidR="00405D8B" w:rsidRPr="00974C6E" w:rsidRDefault="00405D8B" w:rsidP="00974C6E">
      <w:pPr>
        <w:pStyle w:val="2"/>
      </w:pPr>
      <w:bookmarkStart w:id="19" w:name="_Toc33042289"/>
      <w:r w:rsidRPr="00974C6E">
        <w:t>Monsters (Enemies)</w:t>
      </w:r>
      <w:bookmarkEnd w:id="19"/>
    </w:p>
    <w:p w14:paraId="62BBA0F7" w14:textId="6EE7171B" w:rsidR="00405D8B" w:rsidRDefault="00405D8B" w:rsidP="00AD71D0">
      <w:r>
        <w:t>There will be three stages in game. Each stage has specific monsters and boss.</w:t>
      </w:r>
    </w:p>
    <w:p w14:paraId="531B1432" w14:textId="77777777" w:rsidR="00405D8B" w:rsidRDefault="00405D8B" w:rsidP="00405D8B"/>
    <w:p w14:paraId="50E2B4A7" w14:textId="77777777" w:rsidR="00405D8B" w:rsidRDefault="00405D8B" w:rsidP="00405D8B">
      <w:pPr>
        <w:pStyle w:val="1"/>
      </w:pPr>
      <w:bookmarkStart w:id="20" w:name="_Toc33042290"/>
      <w:r>
        <w:t>Game Resources</w:t>
      </w:r>
      <w:bookmarkEnd w:id="20"/>
    </w:p>
    <w:p w14:paraId="472ADCB0" w14:textId="32DC52F4" w:rsidR="00405D8B" w:rsidRDefault="00405D8B" w:rsidP="00AD71D0">
      <w:r>
        <w:t>Player only have pencil as primary weapon. Also, there are treasure chests in  map. These chests are not only could be found around the map, but also could be provide as award of each stage. (Some chests will be hidden)</w:t>
      </w:r>
    </w:p>
    <w:p w14:paraId="4967323B" w14:textId="77777777" w:rsidR="00196D52" w:rsidRPr="00196D52" w:rsidRDefault="00196D52" w:rsidP="00AD71D0">
      <w:pPr>
        <w:rPr>
          <w:rFonts w:hint="eastAsia"/>
        </w:rPr>
      </w:pPr>
    </w:p>
    <w:p w14:paraId="52612254" w14:textId="77777777" w:rsidR="00405D8B" w:rsidRDefault="00405D8B" w:rsidP="00974C6E">
      <w:pPr>
        <w:pStyle w:val="2"/>
      </w:pPr>
      <w:bookmarkStart w:id="21" w:name="_Toc33042291"/>
      <w:r>
        <w:t>Tool list (Weapon list)</w:t>
      </w:r>
      <w:bookmarkEnd w:id="21"/>
    </w:p>
    <w:p w14:paraId="7ED11A25" w14:textId="729B1970" w:rsidR="00405D8B" w:rsidRDefault="00405D8B" w:rsidP="00AD71D0">
      <w:r>
        <w:t>Each tool has different effects, ink consumption, and thickness. Only pencil cannot change the color of the line.</w:t>
      </w:r>
    </w:p>
    <w:p w14:paraId="36E5073C" w14:textId="77777777" w:rsidR="00405D8B" w:rsidRDefault="00405D8B" w:rsidP="00974C6E">
      <w:pPr>
        <w:pStyle w:val="3"/>
      </w:pPr>
      <w:bookmarkStart w:id="22" w:name="_Toc33042292"/>
      <w:r>
        <w:t>Pencil</w:t>
      </w:r>
      <w:bookmarkEnd w:id="22"/>
    </w:p>
    <w:p w14:paraId="0B536423" w14:textId="77777777" w:rsidR="00405D8B" w:rsidRDefault="00405D8B" w:rsidP="00AD71D0">
      <w:r>
        <w:t>Primary weapon. Spend least amount of ink per drawing.</w:t>
      </w:r>
    </w:p>
    <w:p w14:paraId="1935564E" w14:textId="77777777" w:rsidR="00405D8B" w:rsidRDefault="00405D8B" w:rsidP="00974C6E">
      <w:pPr>
        <w:pStyle w:val="3"/>
      </w:pPr>
      <w:bookmarkStart w:id="23" w:name="_Toc33042293"/>
      <w:r>
        <w:t>Colored pencil</w:t>
      </w:r>
      <w:bookmarkEnd w:id="23"/>
    </w:p>
    <w:p w14:paraId="2E3C9BAB" w14:textId="77777777" w:rsidR="00405D8B" w:rsidRDefault="00405D8B" w:rsidP="00AD71D0">
      <w:r>
        <w:t>Line is thicker than pencil. Spend more amount of ink than pencil.</w:t>
      </w:r>
    </w:p>
    <w:p w14:paraId="662CC4D6" w14:textId="77777777" w:rsidR="00405D8B" w:rsidRDefault="00405D8B" w:rsidP="00974C6E">
      <w:pPr>
        <w:pStyle w:val="3"/>
      </w:pPr>
      <w:bookmarkStart w:id="24" w:name="_Toc33042294"/>
      <w:r>
        <w:t>Marker pen</w:t>
      </w:r>
      <w:bookmarkEnd w:id="24"/>
    </w:p>
    <w:p w14:paraId="5E883E27" w14:textId="7DCA818B" w:rsidR="00405D8B" w:rsidRDefault="00405D8B" w:rsidP="00AD71D0">
      <w:r>
        <w:t>Line is little thicker than pencil. Spend same amount of ink as colored pencil. Only can draw on the drawable area which is painted as white board. Line drawn by marker will be an object and affected by gravity.</w:t>
      </w:r>
    </w:p>
    <w:p w14:paraId="2BC5340A" w14:textId="77777777" w:rsidR="00405D8B" w:rsidRDefault="00405D8B" w:rsidP="00974C6E">
      <w:pPr>
        <w:pStyle w:val="3"/>
      </w:pPr>
      <w:bookmarkStart w:id="25" w:name="_Toc33042295"/>
      <w:r>
        <w:t>Brush</w:t>
      </w:r>
      <w:bookmarkEnd w:id="25"/>
    </w:p>
    <w:p w14:paraId="476A1D41" w14:textId="77777777" w:rsidR="00405D8B" w:rsidRDefault="00405D8B" w:rsidP="00AD71D0">
      <w:r>
        <w:t>Can attack multiple enemies simultaneously. Line is very thick. Spend lots of amount of ink.</w:t>
      </w:r>
    </w:p>
    <w:p w14:paraId="4CF1143D" w14:textId="77777777" w:rsidR="00405D8B" w:rsidRDefault="00405D8B" w:rsidP="00974C6E">
      <w:pPr>
        <w:pStyle w:val="3"/>
      </w:pPr>
      <w:bookmarkStart w:id="26" w:name="_Toc33042296"/>
      <w:r>
        <w:t>Eraser</w:t>
      </w:r>
      <w:bookmarkEnd w:id="26"/>
    </w:p>
    <w:p w14:paraId="57A248E4" w14:textId="77777777" w:rsidR="00405D8B" w:rsidRDefault="00405D8B" w:rsidP="00AD71D0">
      <w:r>
        <w:t>Can erase lines or objects drawn by player. Cannot delete enemies or structures.</w:t>
      </w:r>
    </w:p>
    <w:p w14:paraId="07D33FC7" w14:textId="77777777" w:rsidR="00405D8B" w:rsidRDefault="00405D8B" w:rsidP="00974C6E">
      <w:pPr>
        <w:pStyle w:val="3"/>
      </w:pPr>
      <w:bookmarkStart w:id="27" w:name="_Toc33042297"/>
      <w:r>
        <w:t>Paint Bucket</w:t>
      </w:r>
      <w:bookmarkEnd w:id="27"/>
    </w:p>
    <w:p w14:paraId="2D723E80" w14:textId="77777777" w:rsidR="003E1B43" w:rsidRDefault="00405D8B" w:rsidP="003E1B43">
      <w:r>
        <w:t>Can fill the area (must have closed) of paint. Spend most amount of ink.</w:t>
      </w:r>
      <w:r w:rsidR="00974C6E">
        <w:t xml:space="preserve"> Enemies will get damage over time in these areas.</w:t>
      </w:r>
    </w:p>
    <w:p w14:paraId="5C5F0B09" w14:textId="4A43FDF3" w:rsidR="003E1B43" w:rsidRDefault="003E1B43" w:rsidP="003E1B43">
      <w:pPr>
        <w:jc w:val="center"/>
      </w:pPr>
      <w:r>
        <w:rPr>
          <w:noProof/>
        </w:rPr>
        <w:drawing>
          <wp:inline distT="0" distB="0" distL="0" distR="0" wp14:anchorId="68AF2902" wp14:editId="485C405C">
            <wp:extent cx="4964430" cy="1076067"/>
            <wp:effectExtent l="19050" t="19050" r="26670" b="1016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2964" cy="1080084"/>
                    </a:xfrm>
                    <a:prstGeom prst="rect">
                      <a:avLst/>
                    </a:prstGeom>
                    <a:noFill/>
                    <a:ln>
                      <a:solidFill>
                        <a:schemeClr val="tx1"/>
                      </a:solidFill>
                    </a:ln>
                  </pic:spPr>
                </pic:pic>
              </a:graphicData>
            </a:graphic>
          </wp:inline>
        </w:drawing>
      </w:r>
    </w:p>
    <w:p w14:paraId="17161A6A" w14:textId="30A64C27" w:rsidR="00AD71D0" w:rsidRDefault="003E1B43" w:rsidP="003E1B43">
      <w:pPr>
        <w:pStyle w:val="ab"/>
        <w:jc w:val="center"/>
      </w:pPr>
      <w:r>
        <w:t>Drawing tools of player. The order is same with list</w:t>
      </w:r>
    </w:p>
    <w:p w14:paraId="19A364C0" w14:textId="35EB2230" w:rsidR="00974C6E" w:rsidRDefault="00974C6E" w:rsidP="00974C6E">
      <w:pPr>
        <w:pStyle w:val="2"/>
      </w:pPr>
      <w:bookmarkStart w:id="28" w:name="_Toc33042298"/>
      <w:r>
        <w:rPr>
          <w:rFonts w:hint="eastAsia"/>
        </w:rPr>
        <w:lastRenderedPageBreak/>
        <w:t>C</w:t>
      </w:r>
      <w:r>
        <w:t>olor list</w:t>
      </w:r>
      <w:bookmarkEnd w:id="28"/>
    </w:p>
    <w:p w14:paraId="7276F9E3" w14:textId="0463B9F8" w:rsidR="00974C6E" w:rsidRDefault="00974C6E" w:rsidP="00AD71D0">
      <w:r>
        <w:t>Player can change the color of drawing tools except the pencil and eraser. Each color has different effects.</w:t>
      </w:r>
    </w:p>
    <w:p w14:paraId="00E21BF1" w14:textId="4B1AA7D9" w:rsidR="00974C6E" w:rsidRDefault="00533032" w:rsidP="004C571C">
      <w:pPr>
        <w:pStyle w:val="3"/>
      </w:pPr>
      <w:bookmarkStart w:id="29" w:name="_Toc33042299"/>
      <w:r>
        <w:rPr>
          <w:rFonts w:hint="eastAsia"/>
        </w:rPr>
        <w:t>R</w:t>
      </w:r>
      <w:r>
        <w:t>ed</w:t>
      </w:r>
      <w:bookmarkEnd w:id="29"/>
    </w:p>
    <w:p w14:paraId="58A5FF08" w14:textId="532DAF79" w:rsidR="00533032" w:rsidRDefault="00533032" w:rsidP="00AD71D0">
      <w:r>
        <w:rPr>
          <w:rFonts w:hint="eastAsia"/>
        </w:rPr>
        <w:t>T</w:t>
      </w:r>
      <w:r>
        <w:t>ype is fire. Enemy and player are on fire when touch this color of attack.</w:t>
      </w:r>
    </w:p>
    <w:p w14:paraId="5D8B2070" w14:textId="7D08DD3D" w:rsidR="00533032" w:rsidRDefault="00533032" w:rsidP="004C571C">
      <w:pPr>
        <w:pStyle w:val="3"/>
      </w:pPr>
      <w:bookmarkStart w:id="30" w:name="_Toc33042300"/>
      <w:r>
        <w:t>Green</w:t>
      </w:r>
      <w:bookmarkEnd w:id="30"/>
    </w:p>
    <w:p w14:paraId="581C5ED3" w14:textId="59695426" w:rsidR="00533032" w:rsidRDefault="00533032" w:rsidP="00AD71D0">
      <w:r>
        <w:rPr>
          <w:rFonts w:hint="eastAsia"/>
        </w:rPr>
        <w:t>T</w:t>
      </w:r>
      <w:r>
        <w:t>ype is poison. Enemy and player get poison when touch this color of attack.</w:t>
      </w:r>
      <w:r w:rsidR="004C571C">
        <w:t xml:space="preserve"> They will be damaged over time.</w:t>
      </w:r>
    </w:p>
    <w:p w14:paraId="17EEE151" w14:textId="7629A00E" w:rsidR="00533032" w:rsidRDefault="004C571C" w:rsidP="004C571C">
      <w:pPr>
        <w:pStyle w:val="3"/>
      </w:pPr>
      <w:bookmarkStart w:id="31" w:name="_Toc33042301"/>
      <w:r>
        <w:t>Blue</w:t>
      </w:r>
      <w:bookmarkEnd w:id="31"/>
    </w:p>
    <w:p w14:paraId="5F990672" w14:textId="642BC798" w:rsidR="003E1B43" w:rsidRDefault="004C571C" w:rsidP="00AD71D0">
      <w:r>
        <w:rPr>
          <w:rFonts w:hint="eastAsia"/>
        </w:rPr>
        <w:t>T</w:t>
      </w:r>
      <w:r>
        <w:t>ype is ice. Enemy and player are frozen when touch this color of attack. They will move slowly.</w:t>
      </w:r>
    </w:p>
    <w:p w14:paraId="7E9504EE" w14:textId="77777777" w:rsidR="00196D52" w:rsidRDefault="00196D52" w:rsidP="00AD71D0">
      <w:pPr>
        <w:rPr>
          <w:rFonts w:hint="eastAsia"/>
        </w:rPr>
      </w:pPr>
    </w:p>
    <w:p w14:paraId="65555841" w14:textId="77777777" w:rsidR="00405D8B" w:rsidRPr="00974C6E" w:rsidRDefault="00405D8B" w:rsidP="00974C6E">
      <w:pPr>
        <w:pStyle w:val="2"/>
      </w:pPr>
      <w:bookmarkStart w:id="32" w:name="_Toc33042302"/>
      <w:r w:rsidRPr="00974C6E">
        <w:t>Item list</w:t>
      </w:r>
      <w:bookmarkEnd w:id="32"/>
    </w:p>
    <w:p w14:paraId="07CB1A67" w14:textId="7C42D1CD" w:rsidR="00405D8B" w:rsidRDefault="00405D8B" w:rsidP="00405D8B">
      <w:r>
        <w:t>There</w:t>
      </w:r>
      <w:r w:rsidR="00974C6E">
        <w:t xml:space="preserve"> </w:t>
      </w:r>
      <w:r>
        <w:t>are some items. Unlike tools, player need to spend one when he/she want to use.</w:t>
      </w:r>
    </w:p>
    <w:p w14:paraId="15C08875" w14:textId="77777777" w:rsidR="00405D8B" w:rsidRPr="00974C6E" w:rsidRDefault="00405D8B" w:rsidP="00974C6E">
      <w:pPr>
        <w:pStyle w:val="3"/>
      </w:pPr>
      <w:bookmarkStart w:id="33" w:name="_Toc33042303"/>
      <w:r w:rsidRPr="00974C6E">
        <w:t>Paint Balloon</w:t>
      </w:r>
      <w:bookmarkEnd w:id="33"/>
    </w:p>
    <w:p w14:paraId="163FBC56" w14:textId="77777777" w:rsidR="00405D8B" w:rsidRDefault="00405D8B" w:rsidP="00AD71D0">
      <w:r>
        <w:t>Fill with white paint which make specific drawable area. Kind of grenade, so player will spend 1 per each when throw.</w:t>
      </w:r>
    </w:p>
    <w:p w14:paraId="2628DBD4" w14:textId="77777777" w:rsidR="00405D8B" w:rsidRDefault="00405D8B" w:rsidP="00974C6E">
      <w:pPr>
        <w:pStyle w:val="3"/>
      </w:pPr>
      <w:bookmarkStart w:id="34" w:name="_Toc33042304"/>
      <w:r>
        <w:t>Keys (Red/Green/Blue/Yellow)</w:t>
      </w:r>
      <w:bookmarkEnd w:id="34"/>
    </w:p>
    <w:p w14:paraId="46E52CB0" w14:textId="77777777" w:rsidR="003E1B43" w:rsidRDefault="00405D8B" w:rsidP="003E1B43">
      <w:r>
        <w:t>Each chests and doors sometimes require proper key to open. player can check the color of key to open the chest with color of lock on it.</w:t>
      </w:r>
    </w:p>
    <w:p w14:paraId="0BC88584" w14:textId="15570846" w:rsidR="003E1B43" w:rsidRDefault="003E1B43" w:rsidP="003E1B43">
      <w:pPr>
        <w:jc w:val="center"/>
      </w:pPr>
      <w:r>
        <w:rPr>
          <w:noProof/>
        </w:rPr>
        <w:drawing>
          <wp:inline distT="0" distB="0" distL="0" distR="0" wp14:anchorId="075DCBE6" wp14:editId="4BEFB3DB">
            <wp:extent cx="3197945" cy="842010"/>
            <wp:effectExtent l="19050" t="19050" r="21590" b="1524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1826" cy="853564"/>
                    </a:xfrm>
                    <a:prstGeom prst="rect">
                      <a:avLst/>
                    </a:prstGeom>
                    <a:noFill/>
                    <a:ln>
                      <a:solidFill>
                        <a:schemeClr val="tx1"/>
                      </a:solidFill>
                    </a:ln>
                  </pic:spPr>
                </pic:pic>
              </a:graphicData>
            </a:graphic>
          </wp:inline>
        </w:drawing>
      </w:r>
    </w:p>
    <w:p w14:paraId="194A5967" w14:textId="743201B3" w:rsidR="00405D8B" w:rsidRDefault="003E1B43" w:rsidP="003E1B43">
      <w:pPr>
        <w:pStyle w:val="ab"/>
        <w:jc w:val="center"/>
      </w:pPr>
      <w:r>
        <w:t>Paint Balloon and Keys</w:t>
      </w:r>
    </w:p>
    <w:p w14:paraId="5454968A" w14:textId="77777777" w:rsidR="00405D8B" w:rsidRDefault="00405D8B" w:rsidP="00405D8B">
      <w:pPr>
        <w:pStyle w:val="1"/>
      </w:pPr>
      <w:bookmarkStart w:id="35" w:name="_Toc33042305"/>
      <w:r>
        <w:lastRenderedPageBreak/>
        <w:t>Game Environment</w:t>
      </w:r>
      <w:bookmarkEnd w:id="35"/>
    </w:p>
    <w:p w14:paraId="4ABB9D7D" w14:textId="75135377" w:rsidR="002C4523" w:rsidRDefault="00405D8B" w:rsidP="002C4523">
      <w:pPr>
        <w:pStyle w:val="2"/>
      </w:pPr>
      <w:bookmarkStart w:id="36" w:name="_Toc33042306"/>
      <w:r w:rsidRPr="00974C6E">
        <w:t>Maps</w:t>
      </w:r>
      <w:bookmarkEnd w:id="36"/>
    </w:p>
    <w:p w14:paraId="26DABAA4" w14:textId="77777777" w:rsidR="003E1B43" w:rsidRDefault="003E1B43" w:rsidP="003E1B43">
      <w:pPr>
        <w:pStyle w:val="ab"/>
        <w:jc w:val="center"/>
      </w:pPr>
      <w:r w:rsidRPr="002C4523">
        <w:rPr>
          <w:noProof/>
        </w:rPr>
        <w:drawing>
          <wp:inline distT="0" distB="0" distL="0" distR="0" wp14:anchorId="46FA7FAD" wp14:editId="4FF6650B">
            <wp:extent cx="5391150" cy="5391150"/>
            <wp:effectExtent l="19050" t="19050" r="19050" b="190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solidFill>
                        <a:schemeClr val="tx1"/>
                      </a:solidFill>
                    </a:ln>
                  </pic:spPr>
                </pic:pic>
              </a:graphicData>
            </a:graphic>
          </wp:inline>
        </w:drawing>
      </w:r>
      <w:r w:rsidRPr="003E1B43">
        <w:t xml:space="preserve"> </w:t>
      </w:r>
    </w:p>
    <w:p w14:paraId="0175FF95" w14:textId="260A7B63" w:rsidR="003E1B43" w:rsidRPr="003E1B43" w:rsidRDefault="003E1B43" w:rsidP="003E1B43">
      <w:pPr>
        <w:pStyle w:val="ab"/>
        <w:jc w:val="center"/>
        <w:rPr>
          <w:i/>
          <w:iCs/>
        </w:rPr>
      </w:pPr>
      <w:r w:rsidRPr="002C4523">
        <w:rPr>
          <w:i/>
          <w:iCs/>
        </w:rPr>
        <w:t>Basic Design of Map. Also, can check UI</w:t>
      </w:r>
    </w:p>
    <w:p w14:paraId="4C299E01" w14:textId="4BF6B52F" w:rsidR="00405D8B" w:rsidRDefault="00405D8B" w:rsidP="00AD71D0">
      <w:r>
        <w:t xml:space="preserve">Background color of the map </w:t>
      </w:r>
      <w:r w:rsidR="00AD71D0">
        <w:t>must</w:t>
      </w:r>
      <w:r>
        <w:t xml:space="preserve"> </w:t>
      </w:r>
      <w:r w:rsidR="00AD71D0">
        <w:t>see</w:t>
      </w:r>
      <w:r>
        <w:t xml:space="preserve"> as note. There will be white bright colored area which looks like white board. This area is drawable area for the marker pen. Player only can draw the line and create objects with marker pen.</w:t>
      </w:r>
    </w:p>
    <w:p w14:paraId="739F6992" w14:textId="06F0D592" w:rsidR="00405D8B" w:rsidRPr="003E1B43" w:rsidRDefault="00405D8B" w:rsidP="003E1B43">
      <w:pPr>
        <w:jc w:val="center"/>
      </w:pPr>
    </w:p>
    <w:p w14:paraId="45A204BE" w14:textId="77777777" w:rsidR="00405D8B" w:rsidRDefault="00405D8B" w:rsidP="00974C6E">
      <w:pPr>
        <w:pStyle w:val="2"/>
      </w:pPr>
      <w:bookmarkStart w:id="37" w:name="_Toc33042307"/>
      <w:r>
        <w:t>Structures</w:t>
      </w:r>
      <w:bookmarkEnd w:id="37"/>
    </w:p>
    <w:p w14:paraId="616BD39C" w14:textId="01EC0FCD" w:rsidR="00405D8B" w:rsidRDefault="00405D8B" w:rsidP="00405D8B">
      <w:r>
        <w:t>There are various structures player can interact with during the game play.</w:t>
      </w:r>
    </w:p>
    <w:p w14:paraId="00A1F0CD" w14:textId="77777777" w:rsidR="00405D8B" w:rsidRDefault="00405D8B" w:rsidP="00974C6E">
      <w:pPr>
        <w:pStyle w:val="3"/>
      </w:pPr>
      <w:bookmarkStart w:id="38" w:name="_Toc33042308"/>
      <w:r>
        <w:lastRenderedPageBreak/>
        <w:t>Paint station pump</w:t>
      </w:r>
      <w:bookmarkEnd w:id="38"/>
    </w:p>
    <w:p w14:paraId="5F9F95E1" w14:textId="77777777" w:rsidR="00405D8B" w:rsidRDefault="00405D8B" w:rsidP="00AD71D0">
      <w:r>
        <w:t>Player can fill the all of ink at this station.</w:t>
      </w:r>
    </w:p>
    <w:p w14:paraId="0845B56E" w14:textId="77777777" w:rsidR="00405D8B" w:rsidRDefault="00405D8B" w:rsidP="00974C6E">
      <w:pPr>
        <w:pStyle w:val="3"/>
      </w:pPr>
      <w:bookmarkStart w:id="39" w:name="_Toc33042309"/>
      <w:r>
        <w:t>Spring</w:t>
      </w:r>
      <w:bookmarkEnd w:id="39"/>
    </w:p>
    <w:p w14:paraId="754DEFFC" w14:textId="6514F3D8" w:rsidR="00405D8B" w:rsidRDefault="00405D8B" w:rsidP="00AD71D0">
      <w:r>
        <w:t>If player jump on this spring, player can jump much higher.</w:t>
      </w:r>
    </w:p>
    <w:p w14:paraId="49FC8B23" w14:textId="1C694EFF" w:rsidR="00405D8B" w:rsidRDefault="00405D8B" w:rsidP="00974C6E">
      <w:pPr>
        <w:pStyle w:val="3"/>
      </w:pPr>
      <w:bookmarkStart w:id="40" w:name="_Toc33042310"/>
      <w:r>
        <w:t>Door</w:t>
      </w:r>
      <w:bookmarkEnd w:id="40"/>
    </w:p>
    <w:p w14:paraId="33286438" w14:textId="77777777" w:rsidR="0068222A" w:rsidRDefault="00405D8B" w:rsidP="0068222A">
      <w:r>
        <w:t xml:space="preserve">This is door for next stage. Doors will open when player kill </w:t>
      </w:r>
      <w:r w:rsidR="00AD71D0">
        <w:t>all</w:t>
      </w:r>
      <w:r>
        <w:t xml:space="preserve"> the enemies in a map.</w:t>
      </w:r>
    </w:p>
    <w:p w14:paraId="0DC21102" w14:textId="24ED0011" w:rsidR="0068222A" w:rsidRDefault="002C4523" w:rsidP="00A6692A">
      <w:pPr>
        <w:jc w:val="center"/>
      </w:pPr>
      <w:r>
        <w:rPr>
          <w:noProof/>
        </w:rPr>
        <w:drawing>
          <wp:inline distT="0" distB="0" distL="0" distR="0" wp14:anchorId="288611A6" wp14:editId="633E854F">
            <wp:extent cx="4305300" cy="1193425"/>
            <wp:effectExtent l="19050" t="19050" r="19050" b="260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271" cy="1211435"/>
                    </a:xfrm>
                    <a:prstGeom prst="rect">
                      <a:avLst/>
                    </a:prstGeom>
                    <a:noFill/>
                    <a:ln>
                      <a:solidFill>
                        <a:schemeClr val="tx1"/>
                      </a:solidFill>
                    </a:ln>
                  </pic:spPr>
                </pic:pic>
              </a:graphicData>
            </a:graphic>
          </wp:inline>
        </w:drawing>
      </w:r>
    </w:p>
    <w:p w14:paraId="7865915E" w14:textId="6B157E1C" w:rsidR="002C4523" w:rsidRDefault="00A6692A" w:rsidP="0068222A">
      <w:pPr>
        <w:pStyle w:val="ab"/>
        <w:jc w:val="center"/>
      </w:pPr>
      <w:r>
        <w:rPr>
          <w:rFonts w:hint="eastAsia"/>
        </w:rPr>
        <w:t>P</w:t>
      </w:r>
      <w:r>
        <w:t>ump, Spring and Door</w:t>
      </w:r>
    </w:p>
    <w:p w14:paraId="5D108C92" w14:textId="0D0ADBD6" w:rsidR="00405D8B" w:rsidRDefault="00405D8B" w:rsidP="00974C6E">
      <w:pPr>
        <w:pStyle w:val="3"/>
      </w:pPr>
      <w:bookmarkStart w:id="41" w:name="_Toc33042311"/>
      <w:r>
        <w:t>Chest</w:t>
      </w:r>
      <w:bookmarkEnd w:id="41"/>
    </w:p>
    <w:p w14:paraId="5EED9E12" w14:textId="4BD49EBE" w:rsidR="00405D8B" w:rsidRDefault="00405D8B" w:rsidP="00AD71D0">
      <w:r>
        <w:t xml:space="preserve">In this chest, there will be awards or traps. Player can get a tools or items with this chest. Player can find chests during game play </w:t>
      </w:r>
      <w:r w:rsidR="00AD71D0">
        <w:t>and</w:t>
      </w:r>
      <w:r>
        <w:t xml:space="preserve"> can get for the reward of boss.</w:t>
      </w:r>
    </w:p>
    <w:p w14:paraId="5CD5FAFE" w14:textId="77777777" w:rsidR="00405D8B" w:rsidRDefault="00405D8B" w:rsidP="00974C6E">
      <w:pPr>
        <w:pStyle w:val="3"/>
      </w:pPr>
      <w:bookmarkStart w:id="42" w:name="_Toc33042312"/>
      <w:r>
        <w:t>Spikes</w:t>
      </w:r>
      <w:bookmarkEnd w:id="42"/>
    </w:p>
    <w:p w14:paraId="2CDC686A" w14:textId="77777777" w:rsidR="00A860E5" w:rsidRDefault="00405D8B" w:rsidP="00A860E5">
      <w:r>
        <w:t>This hurt player when player contacts with them.</w:t>
      </w:r>
    </w:p>
    <w:p w14:paraId="1FC8D5B6" w14:textId="5DDAC5A0" w:rsidR="00A860E5" w:rsidRDefault="00A860E5" w:rsidP="00A860E5">
      <w:pPr>
        <w:jc w:val="center"/>
      </w:pPr>
      <w:r>
        <w:rPr>
          <w:rFonts w:ascii="Arial" w:hAnsi="Arial" w:cs="Arial" w:hint="eastAsia"/>
          <w:noProof/>
          <w:color w:val="000000"/>
          <w:sz w:val="22"/>
        </w:rPr>
        <w:drawing>
          <wp:inline distT="0" distB="0" distL="0" distR="0" wp14:anchorId="4DE5E6C2" wp14:editId="1149B36F">
            <wp:extent cx="2705100" cy="1231168"/>
            <wp:effectExtent l="19050" t="19050" r="19050" b="2667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1377" cy="1243127"/>
                    </a:xfrm>
                    <a:prstGeom prst="rect">
                      <a:avLst/>
                    </a:prstGeom>
                    <a:noFill/>
                    <a:ln>
                      <a:solidFill>
                        <a:schemeClr val="tx1"/>
                      </a:solidFill>
                    </a:ln>
                  </pic:spPr>
                </pic:pic>
              </a:graphicData>
            </a:graphic>
          </wp:inline>
        </w:drawing>
      </w:r>
    </w:p>
    <w:p w14:paraId="38B83D54" w14:textId="35261DD2" w:rsidR="00A6692A" w:rsidRPr="00A6692A" w:rsidRDefault="00A860E5" w:rsidP="00A860E5">
      <w:pPr>
        <w:pStyle w:val="ab"/>
        <w:jc w:val="center"/>
        <w:rPr>
          <w:rFonts w:ascii="Arial" w:hAnsi="Arial" w:cs="Arial"/>
          <w:color w:val="000000"/>
          <w:sz w:val="22"/>
          <w:szCs w:val="22"/>
        </w:rPr>
      </w:pPr>
      <w:r>
        <w:rPr>
          <w:rFonts w:hint="eastAsia"/>
        </w:rPr>
        <w:t>C</w:t>
      </w:r>
      <w:r>
        <w:t>hest and Spikes</w:t>
      </w:r>
    </w:p>
    <w:p w14:paraId="72C20975" w14:textId="77777777" w:rsidR="00405D8B" w:rsidRPr="00405D8B" w:rsidRDefault="00405D8B" w:rsidP="00405D8B">
      <w:pPr>
        <w:pStyle w:val="1"/>
      </w:pPr>
      <w:bookmarkStart w:id="43" w:name="_Toc33042313"/>
      <w:r w:rsidRPr="00405D8B">
        <w:t>Visual Design</w:t>
      </w:r>
      <w:bookmarkEnd w:id="43"/>
    </w:p>
    <w:p w14:paraId="18F1C6D1" w14:textId="528888C7" w:rsidR="00405D8B" w:rsidRDefault="00405D8B" w:rsidP="00AD71D0">
      <w:r>
        <w:t xml:space="preserve">“Doodle </w:t>
      </w:r>
      <w:proofErr w:type="spellStart"/>
      <w:r>
        <w:t>Doodle</w:t>
      </w:r>
      <w:proofErr w:type="spellEnd"/>
      <w:r>
        <w:t xml:space="preserve">” is, as you can see in a title, composed with doodles. The game is playing in a note, so background will look like a note or some paper. Also, other monsters and characters also looks very simply because they are also </w:t>
      </w:r>
      <w:r w:rsidR="00AD71D0">
        <w:t>doodles</w:t>
      </w:r>
      <w:r>
        <w:t>.</w:t>
      </w:r>
    </w:p>
    <w:p w14:paraId="0E64F667" w14:textId="77777777" w:rsidR="00405D8B" w:rsidRDefault="00405D8B" w:rsidP="00AD71D0">
      <w:r>
        <w:t>Each drawing tools have different texture, so need to visualize it properly. Each draw will automatically disappear with time.</w:t>
      </w:r>
    </w:p>
    <w:p w14:paraId="524D82EA" w14:textId="77777777" w:rsidR="00405D8B" w:rsidRDefault="00405D8B" w:rsidP="00405D8B">
      <w:pPr>
        <w:rPr>
          <w:rFonts w:hint="eastAsia"/>
        </w:rPr>
      </w:pPr>
    </w:p>
    <w:p w14:paraId="02A43F60" w14:textId="77777777" w:rsidR="00405D8B" w:rsidRDefault="00405D8B" w:rsidP="00974C6E">
      <w:pPr>
        <w:pStyle w:val="2"/>
      </w:pPr>
      <w:bookmarkStart w:id="44" w:name="_Toc33042314"/>
      <w:r>
        <w:lastRenderedPageBreak/>
        <w:t>UI Design</w:t>
      </w:r>
      <w:bookmarkEnd w:id="44"/>
    </w:p>
    <w:p w14:paraId="502F1D8D" w14:textId="2E95A8E0" w:rsidR="00405D8B" w:rsidRDefault="00405D8B" w:rsidP="00405D8B">
      <w:r>
        <w:t>UI is placed with top of the screen. UI is divided into four sections and each section has different function. Introduction will start from left to right.</w:t>
      </w:r>
    </w:p>
    <w:p w14:paraId="4748B78F" w14:textId="77777777" w:rsidR="002C4523" w:rsidRDefault="002C4523" w:rsidP="002C4523">
      <w:pPr>
        <w:pStyle w:val="ab"/>
        <w:jc w:val="center"/>
      </w:pPr>
      <w:r w:rsidRPr="002C4523">
        <w:rPr>
          <w:noProof/>
        </w:rPr>
        <w:drawing>
          <wp:inline distT="0" distB="0" distL="0" distR="0" wp14:anchorId="3BDD4241" wp14:editId="4135D8BE">
            <wp:extent cx="5624039" cy="967740"/>
            <wp:effectExtent l="19050" t="19050" r="15240" b="2286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82793"/>
                    <a:stretch/>
                  </pic:blipFill>
                  <pic:spPr bwMode="auto">
                    <a:xfrm>
                      <a:off x="0" y="0"/>
                      <a:ext cx="5629410" cy="96866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2C4523">
        <w:t xml:space="preserve"> </w:t>
      </w:r>
    </w:p>
    <w:p w14:paraId="3E7C72B1" w14:textId="39FA05EC" w:rsidR="002C4523" w:rsidRPr="002C4523" w:rsidRDefault="002C4523" w:rsidP="002C4523">
      <w:pPr>
        <w:pStyle w:val="ab"/>
        <w:jc w:val="center"/>
        <w:rPr>
          <w:i/>
          <w:iCs/>
        </w:rPr>
      </w:pPr>
      <w:r>
        <w:rPr>
          <w:i/>
          <w:iCs/>
        </w:rPr>
        <w:t>There are 4 sections in UI</w:t>
      </w:r>
    </w:p>
    <w:p w14:paraId="3A8D7A9F" w14:textId="77777777" w:rsidR="00405D8B" w:rsidRPr="00405D8B" w:rsidRDefault="00405D8B" w:rsidP="00974C6E">
      <w:pPr>
        <w:pStyle w:val="3"/>
      </w:pPr>
      <w:bookmarkStart w:id="45" w:name="_Toc33042315"/>
      <w:r w:rsidRPr="00405D8B">
        <w:t>Health-Ink Section</w:t>
      </w:r>
      <w:bookmarkEnd w:id="45"/>
    </w:p>
    <w:p w14:paraId="60A5FBC7" w14:textId="4AEA8E80" w:rsidR="00405D8B" w:rsidRDefault="00405D8B" w:rsidP="00AD71D0">
      <w:r>
        <w:t>First section of UI. This area shows the amount of health and ink of player with gage bar.</w:t>
      </w:r>
    </w:p>
    <w:p w14:paraId="5AB8EF36" w14:textId="77777777" w:rsidR="00405D8B" w:rsidRDefault="00405D8B" w:rsidP="00974C6E">
      <w:pPr>
        <w:pStyle w:val="3"/>
      </w:pPr>
      <w:bookmarkStart w:id="46" w:name="_Toc33042316"/>
      <w:r>
        <w:t>Weapon Status Section</w:t>
      </w:r>
      <w:bookmarkEnd w:id="46"/>
    </w:p>
    <w:p w14:paraId="03BDD65E" w14:textId="25D0FEF4" w:rsidR="00405D8B" w:rsidRDefault="00405D8B" w:rsidP="00F514FF">
      <w:r>
        <w:t xml:space="preserve">Second section of UI. There are two squares in this section. Left square show an image of player’s current weapon, and right square show an image of paint tube to show the color of tool. This will </w:t>
      </w:r>
      <w:r w:rsidR="00974C6E">
        <w:t>be blocked</w:t>
      </w:r>
      <w:r>
        <w:t xml:space="preserve"> when player use both the pencil and the eraser as weapon because they do not use color.</w:t>
      </w:r>
    </w:p>
    <w:p w14:paraId="24D58F45" w14:textId="77777777" w:rsidR="00405D8B" w:rsidRDefault="00405D8B" w:rsidP="00974C6E">
      <w:pPr>
        <w:pStyle w:val="3"/>
      </w:pPr>
      <w:bookmarkStart w:id="47" w:name="_Toc33042317"/>
      <w:r>
        <w:t>Item status section</w:t>
      </w:r>
      <w:bookmarkEnd w:id="47"/>
    </w:p>
    <w:p w14:paraId="2FE6099B" w14:textId="77777777" w:rsidR="00405D8B" w:rsidRDefault="00405D8B" w:rsidP="00974C6E">
      <w:r>
        <w:t>Third section of UI. Player can check the number of paint balloons and keys he/she has.</w:t>
      </w:r>
    </w:p>
    <w:p w14:paraId="270B5A59" w14:textId="24D5B3AE" w:rsidR="00405D8B" w:rsidRDefault="00A860E5" w:rsidP="00A860E5">
      <w:pPr>
        <w:pStyle w:val="3"/>
      </w:pPr>
      <w:r>
        <w:rPr>
          <w:rFonts w:hint="eastAsia"/>
        </w:rPr>
        <w:t>M</w:t>
      </w:r>
      <w:r>
        <w:t>ap Section</w:t>
      </w:r>
    </w:p>
    <w:p w14:paraId="355AD5DB" w14:textId="1D8E3DC3" w:rsidR="00A860E5" w:rsidRDefault="00A860E5" w:rsidP="00405D8B">
      <w:r>
        <w:t>Fourth section of UI. Player can see entire map he/she visited. Player can check current room and can see unvisited area.</w:t>
      </w:r>
    </w:p>
    <w:p w14:paraId="7995D667" w14:textId="77777777" w:rsidR="00405D8B" w:rsidRDefault="00405D8B" w:rsidP="00974C6E">
      <w:pPr>
        <w:pStyle w:val="2"/>
      </w:pPr>
      <w:bookmarkStart w:id="48" w:name="_Toc33042318"/>
      <w:r>
        <w:t>Camera Movement</w:t>
      </w:r>
      <w:bookmarkEnd w:id="48"/>
    </w:p>
    <w:p w14:paraId="044F37F7" w14:textId="77777777" w:rsidR="00405D8B" w:rsidRDefault="00405D8B" w:rsidP="00974C6E">
      <w:r>
        <w:t>Camera will follow the player during the play time. Camera is clamped when player go to end of each direction.</w:t>
      </w:r>
    </w:p>
    <w:p w14:paraId="6E22ACA9" w14:textId="77777777" w:rsidR="00405D8B" w:rsidRDefault="00405D8B" w:rsidP="00405D8B"/>
    <w:p w14:paraId="4346B67F" w14:textId="77777777" w:rsidR="00405D8B" w:rsidRDefault="00405D8B" w:rsidP="00405D8B">
      <w:pPr>
        <w:pStyle w:val="1"/>
      </w:pPr>
      <w:bookmarkStart w:id="49" w:name="_Toc33042319"/>
      <w:r>
        <w:t>Audio Design</w:t>
      </w:r>
      <w:bookmarkEnd w:id="49"/>
    </w:p>
    <w:p w14:paraId="0AD3FD95" w14:textId="77777777" w:rsidR="00405D8B" w:rsidRDefault="00405D8B" w:rsidP="00974C6E">
      <w:pPr>
        <w:pStyle w:val="2"/>
      </w:pPr>
      <w:bookmarkStart w:id="50" w:name="_Toc33042320"/>
      <w:r>
        <w:t>Sound Effects</w:t>
      </w:r>
      <w:bookmarkEnd w:id="50"/>
    </w:p>
    <w:p w14:paraId="01B3EFA2" w14:textId="4E94C590" w:rsidR="00405D8B" w:rsidRDefault="00405D8B" w:rsidP="00974C6E">
      <w:r>
        <w:t xml:space="preserve">There are many drawing tools in the ‘Doodle </w:t>
      </w:r>
      <w:proofErr w:type="spellStart"/>
      <w:r>
        <w:t>Doodle</w:t>
      </w:r>
      <w:proofErr w:type="spellEnd"/>
      <w:r>
        <w:t xml:space="preserve">’ and they are all already existing in the world. Therefore, need to use specific sounds for each </w:t>
      </w:r>
      <w:r w:rsidR="00974C6E">
        <w:t>tool</w:t>
      </w:r>
      <w:r>
        <w:t>.</w:t>
      </w:r>
    </w:p>
    <w:p w14:paraId="145AB584" w14:textId="77777777" w:rsidR="00405D8B" w:rsidRPr="00405D8B" w:rsidRDefault="00405D8B" w:rsidP="00E4392E"/>
    <w:sectPr w:rsidR="00405D8B" w:rsidRPr="00405D8B" w:rsidSect="004C571C">
      <w:headerReference w:type="even" r:id="rId14"/>
      <w:headerReference w:type="default" r:id="rId15"/>
      <w:footerReference w:type="default" r:id="rId16"/>
      <w:headerReference w:type="first" r:id="rId17"/>
      <w:pgSz w:w="11906" w:h="16838"/>
      <w:pgMar w:top="1701" w:right="1440" w:bottom="1440" w:left="1440" w:header="851" w:footer="992" w:gutter="0"/>
      <w:pgNumType w:start="1"/>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54E0A" w14:textId="77777777" w:rsidR="006046B5" w:rsidRDefault="006046B5" w:rsidP="00DD795C">
      <w:pPr>
        <w:spacing w:after="0" w:line="240" w:lineRule="auto"/>
      </w:pPr>
      <w:r>
        <w:separator/>
      </w:r>
    </w:p>
  </w:endnote>
  <w:endnote w:type="continuationSeparator" w:id="0">
    <w:p w14:paraId="1C3E5C19" w14:textId="77777777" w:rsidR="006046B5" w:rsidRDefault="006046B5" w:rsidP="00DD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손글씨 붓">
    <w:panose1 w:val="03060600000000000000"/>
    <w:charset w:val="81"/>
    <w:family w:val="script"/>
    <w:pitch w:val="variable"/>
    <w:sig w:usb0="800002A7" w:usb1="0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BFBD5" w14:textId="4B5F2298" w:rsidR="004C571C" w:rsidRPr="004C571C" w:rsidRDefault="004C571C" w:rsidP="004C571C">
    <w:pPr>
      <w:tabs>
        <w:tab w:val="center" w:pos="4550"/>
        <w:tab w:val="left" w:pos="5818"/>
      </w:tabs>
      <w:ind w:right="260"/>
      <w:jc w:val="right"/>
      <w:rPr>
        <w:rFonts w:ascii="Calibri" w:hAnsi="Calibri" w:cs="Calibri"/>
      </w:rPr>
    </w:pPr>
    <w:r>
      <w:rPr>
        <w:noProof/>
        <w:color w:val="8496B0" w:themeColor="text2" w:themeTint="99"/>
        <w:sz w:val="24"/>
        <w:szCs w:val="24"/>
        <w:lang w:val="ko-KR"/>
      </w:rPr>
      <mc:AlternateContent>
        <mc:Choice Requires="wps">
          <w:drawing>
            <wp:anchor distT="0" distB="0" distL="114300" distR="114300" simplePos="0" relativeHeight="251661312" behindDoc="0" locked="0" layoutInCell="1" allowOverlap="1" wp14:anchorId="1BBEF704" wp14:editId="214668C0">
              <wp:simplePos x="0" y="0"/>
              <wp:positionH relativeFrom="column">
                <wp:posOffset>-106680</wp:posOffset>
              </wp:positionH>
              <wp:positionV relativeFrom="paragraph">
                <wp:posOffset>1270</wp:posOffset>
              </wp:positionV>
              <wp:extent cx="5852160" cy="45720"/>
              <wp:effectExtent l="0" t="0" r="0" b="0"/>
              <wp:wrapNone/>
              <wp:docPr id="1" name="직사각형 1"/>
              <wp:cNvGraphicFramePr/>
              <a:graphic xmlns:a="http://schemas.openxmlformats.org/drawingml/2006/main">
                <a:graphicData uri="http://schemas.microsoft.com/office/word/2010/wordprocessingShape">
                  <wps:wsp>
                    <wps:cNvSpPr/>
                    <wps:spPr>
                      <a:xfrm>
                        <a:off x="0" y="0"/>
                        <a:ext cx="5852160" cy="4572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5BE10" id="직사각형 1" o:spid="_x0000_s1026" style="position:absolute;left:0;text-align:left;margin-left:-8.4pt;margin-top:.1pt;width:460.8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" fillcolor="#9cc2e5 [1944]" stroked="f" strokeweight="1pt"/>
          </w:pict>
        </mc:Fallback>
      </mc:AlternateContent>
    </w:r>
    <w:r>
      <w:rPr>
        <w:color w:val="8496B0" w:themeColor="text2" w:themeTint="99"/>
        <w:sz w:val="24"/>
        <w:szCs w:val="24"/>
        <w:lang w:val="ko-KR"/>
      </w:rPr>
      <w:t xml:space="preserve"> </w:t>
    </w:r>
    <w:r w:rsidRPr="004C571C">
      <w:rPr>
        <w:rFonts w:ascii="Calibri" w:hAnsi="Calibri" w:cs="Calibri"/>
        <w:color w:val="323E4F" w:themeColor="text2" w:themeShade="BF"/>
        <w:sz w:val="24"/>
        <w:szCs w:val="24"/>
      </w:rPr>
      <w:fldChar w:fldCharType="begin"/>
    </w:r>
    <w:r w:rsidRPr="004C571C">
      <w:rPr>
        <w:rFonts w:ascii="Calibri" w:hAnsi="Calibri" w:cs="Calibri"/>
        <w:color w:val="323E4F" w:themeColor="text2" w:themeShade="BF"/>
        <w:sz w:val="24"/>
        <w:szCs w:val="24"/>
      </w:rPr>
      <w:instrText>PAGE   \* MERGEFORMAT</w:instrText>
    </w:r>
    <w:r w:rsidRPr="004C571C">
      <w:rPr>
        <w:rFonts w:ascii="Calibri" w:hAnsi="Calibri" w:cs="Calibri"/>
        <w:color w:val="323E4F" w:themeColor="text2" w:themeShade="BF"/>
        <w:sz w:val="24"/>
        <w:szCs w:val="24"/>
      </w:rPr>
      <w:fldChar w:fldCharType="separate"/>
    </w:r>
    <w:r w:rsidRPr="004C571C">
      <w:rPr>
        <w:rFonts w:ascii="Calibri" w:hAnsi="Calibri" w:cs="Calibri"/>
        <w:color w:val="323E4F" w:themeColor="text2" w:themeShade="BF"/>
        <w:sz w:val="24"/>
        <w:szCs w:val="24"/>
        <w:lang w:val="ko-KR"/>
      </w:rPr>
      <w:t>1</w:t>
    </w:r>
    <w:r w:rsidRPr="004C571C">
      <w:rPr>
        <w:rFonts w:ascii="Calibri" w:hAnsi="Calibri" w:cs="Calibri"/>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A062A" w14:textId="77777777" w:rsidR="006046B5" w:rsidRDefault="006046B5" w:rsidP="00DD795C">
      <w:pPr>
        <w:spacing w:after="0" w:line="240" w:lineRule="auto"/>
      </w:pPr>
      <w:r>
        <w:separator/>
      </w:r>
    </w:p>
  </w:footnote>
  <w:footnote w:type="continuationSeparator" w:id="0">
    <w:p w14:paraId="3EEAF0C5" w14:textId="77777777" w:rsidR="006046B5" w:rsidRDefault="006046B5" w:rsidP="00DD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03AB3" w14:textId="3EDF79F8" w:rsidR="00DD795C" w:rsidRDefault="000C61B3">
    <w:pPr>
      <w:pStyle w:val="a3"/>
    </w:pPr>
    <w:r>
      <w:rPr>
        <w:noProof/>
      </w:rPr>
      <w:pict w14:anchorId="1E56E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6016" o:spid="_x0000_s2053" type="#_x0000_t75" style="position:absolute;left:0;text-align:left;margin-left:0;margin-top:0;width:274.6pt;height:274.6pt;z-index:-251653120;mso-position-horizontal:center;mso-position-horizontal-relative:margin;mso-position-vertical:center;mso-position-vertical-relative:margin" o:allowincell="f">
          <v:imagedata r:id="rId1" o:title="Logo1" gain="19661f" blacklevel="22938f"/>
        </v:shape>
      </w:pict>
    </w:r>
    <w:r w:rsidR="006046B5">
      <w:rPr>
        <w:noProof/>
      </w:rPr>
      <w:pict w14:anchorId="78562E30">
        <v:shape id="_x0000_s2050" type="#_x0000_t75" style="position:absolute;left:0;text-align:left;margin-left:0;margin-top:0;width:451.15pt;height:451.1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568FE" w14:textId="73A31FA0" w:rsidR="00DD795C" w:rsidRPr="002701A1" w:rsidRDefault="000C61B3">
    <w:pPr>
      <w:pStyle w:val="a3"/>
      <w:rPr>
        <w:rFonts w:ascii="Calibri" w:hAnsi="Calibri" w:cs="Calibri"/>
      </w:rPr>
    </w:pPr>
    <w:r>
      <w:rPr>
        <w:rFonts w:ascii="Calibri" w:hAnsi="Calibri" w:cs="Calibri"/>
        <w:noProof/>
      </w:rPr>
      <w:pict w14:anchorId="4B6E9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6017" o:spid="_x0000_s2054" type="#_x0000_t75" style="position:absolute;left:0;text-align:left;margin-left:0;margin-top:0;width:274.6pt;height:274.6pt;z-index:-251652096;mso-position-horizontal:center;mso-position-horizontal-relative:margin;mso-position-vertical:center;mso-position-vertical-relative:margin" o:allowincell="f">
          <v:imagedata r:id="rId1" o:title="Logo1" gain="19661f" blacklevel="22938f"/>
        </v:shape>
      </w:pict>
    </w:r>
    <w:r w:rsidR="00DD795C" w:rsidRPr="002701A1">
      <w:rPr>
        <w:rFonts w:ascii="Calibri" w:hAnsi="Calibri" w:cs="Calibri"/>
      </w:rPr>
      <w:t>Team Ark</w:t>
    </w:r>
    <w:r w:rsidR="00DD795C" w:rsidRPr="002701A1">
      <w:rPr>
        <w:rFonts w:ascii="Calibri" w:hAnsi="Calibri" w:cs="Calibri"/>
      </w:rPr>
      <w:ptab w:relativeTo="margin" w:alignment="center" w:leader="none"/>
    </w:r>
    <w:r w:rsidR="00DD795C" w:rsidRPr="002701A1">
      <w:rPr>
        <w:rFonts w:ascii="Calibri" w:hAnsi="Calibri" w:cs="Calibri"/>
      </w:rPr>
      <w:t xml:space="preserve">Doodle </w:t>
    </w:r>
    <w:proofErr w:type="spellStart"/>
    <w:r w:rsidR="00DD795C" w:rsidRPr="002701A1">
      <w:rPr>
        <w:rFonts w:ascii="Calibri" w:hAnsi="Calibri" w:cs="Calibri"/>
      </w:rPr>
      <w:t>Doodle</w:t>
    </w:r>
    <w:proofErr w:type="spellEnd"/>
    <w:r w:rsidR="00DD795C" w:rsidRPr="002701A1">
      <w:rPr>
        <w:rFonts w:ascii="Calibri" w:hAnsi="Calibri" w:cs="Calibri"/>
      </w:rPr>
      <w:ptab w:relativeTo="margin" w:alignment="right" w:leader="none"/>
    </w:r>
    <w:r w:rsidR="00DD795C" w:rsidRPr="002701A1">
      <w:rPr>
        <w:rFonts w:ascii="Calibri" w:hAnsi="Calibri" w:cs="Calibri"/>
      </w:rPr>
      <w:t>GDD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E2527" w14:textId="7B0FD255" w:rsidR="00DD795C" w:rsidRDefault="000C61B3">
    <w:pPr>
      <w:pStyle w:val="a3"/>
    </w:pPr>
    <w:r>
      <w:rPr>
        <w:noProof/>
      </w:rPr>
      <w:pict w14:anchorId="2904F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06015" o:spid="_x0000_s2052" type="#_x0000_t75" style="position:absolute;left:0;text-align:left;margin-left:0;margin-top:0;width:274.6pt;height:274.6pt;z-index:-251654144;mso-position-horizontal:center;mso-position-horizontal-relative:margin;mso-position-vertical:center;mso-position-vertical-relative:margin" o:allowincell="f">
          <v:imagedata r:id="rId1" o:title="Logo1"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5C"/>
    <w:rsid w:val="000703BD"/>
    <w:rsid w:val="000C61B3"/>
    <w:rsid w:val="00196D52"/>
    <w:rsid w:val="002701A1"/>
    <w:rsid w:val="002C4523"/>
    <w:rsid w:val="003D189D"/>
    <w:rsid w:val="003E1B43"/>
    <w:rsid w:val="003F2784"/>
    <w:rsid w:val="00405D8B"/>
    <w:rsid w:val="00410104"/>
    <w:rsid w:val="004C571C"/>
    <w:rsid w:val="004F2169"/>
    <w:rsid w:val="00533032"/>
    <w:rsid w:val="00563067"/>
    <w:rsid w:val="006046B5"/>
    <w:rsid w:val="0068222A"/>
    <w:rsid w:val="008C0131"/>
    <w:rsid w:val="008E35F0"/>
    <w:rsid w:val="00974C6E"/>
    <w:rsid w:val="00A6692A"/>
    <w:rsid w:val="00A80FE1"/>
    <w:rsid w:val="00A860E5"/>
    <w:rsid w:val="00A9470F"/>
    <w:rsid w:val="00AD71D0"/>
    <w:rsid w:val="00C16F77"/>
    <w:rsid w:val="00C547DE"/>
    <w:rsid w:val="00C75B4D"/>
    <w:rsid w:val="00CF0EF2"/>
    <w:rsid w:val="00D56AAE"/>
    <w:rsid w:val="00DD795C"/>
    <w:rsid w:val="00E4392E"/>
    <w:rsid w:val="00EA48ED"/>
    <w:rsid w:val="00F514FF"/>
    <w:rsid w:val="00F94230"/>
    <w:rsid w:val="00FC50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371AE9"/>
  <w15:chartTrackingRefBased/>
  <w15:docId w15:val="{2C7952C6-FFDB-4005-B027-37ECF6D8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05D8B"/>
    <w:pPr>
      <w:keepNext/>
      <w:keepLines/>
      <w:widowControl/>
      <w:wordWrap/>
      <w:autoSpaceDE/>
      <w:autoSpaceDN/>
      <w:spacing w:before="400" w:after="120" w:line="276" w:lineRule="auto"/>
      <w:jc w:val="left"/>
      <w:outlineLvl w:val="0"/>
    </w:pPr>
    <w:rPr>
      <w:rFonts w:ascii="Arial" w:eastAsiaTheme="majorEastAsia" w:hAnsi="Arial" w:cs="Arial"/>
      <w:b/>
      <w:bCs/>
      <w:color w:val="1F4E79" w:themeColor="accent5" w:themeShade="80"/>
      <w:kern w:val="0"/>
      <w:sz w:val="32"/>
      <w:szCs w:val="32"/>
    </w:rPr>
  </w:style>
  <w:style w:type="paragraph" w:styleId="2">
    <w:name w:val="heading 2"/>
    <w:basedOn w:val="a"/>
    <w:next w:val="a"/>
    <w:link w:val="2Char"/>
    <w:uiPriority w:val="9"/>
    <w:unhideWhenUsed/>
    <w:qFormat/>
    <w:rsid w:val="00974C6E"/>
    <w:pPr>
      <w:keepNext/>
      <w:keepLines/>
      <w:widowControl/>
      <w:wordWrap/>
      <w:autoSpaceDE/>
      <w:autoSpaceDN/>
      <w:spacing w:before="360" w:after="120" w:line="276" w:lineRule="auto"/>
      <w:jc w:val="left"/>
      <w:outlineLvl w:val="1"/>
    </w:pPr>
    <w:rPr>
      <w:rFonts w:ascii="Arial" w:eastAsiaTheme="majorEastAsia" w:hAnsi="Arial" w:cs="Arial"/>
      <w:b/>
      <w:bCs/>
      <w:color w:val="A4C2F4"/>
      <w:kern w:val="0"/>
      <w:sz w:val="28"/>
      <w:szCs w:val="28"/>
      <w14:textFill>
        <w14:solidFill>
          <w14:srgbClr w14:val="A4C2F4">
            <w14:lumMod w14:val="75000"/>
          </w14:srgbClr>
        </w14:solidFill>
      </w14:textFill>
    </w:rPr>
  </w:style>
  <w:style w:type="paragraph" w:styleId="3">
    <w:name w:val="heading 3"/>
    <w:basedOn w:val="a"/>
    <w:next w:val="a"/>
    <w:link w:val="3Char"/>
    <w:uiPriority w:val="9"/>
    <w:unhideWhenUsed/>
    <w:qFormat/>
    <w:rsid w:val="00974C6E"/>
    <w:pPr>
      <w:keepNext/>
      <w:spacing w:after="0"/>
      <w:ind w:left="299" w:hangingChars="115" w:hanging="299"/>
      <w:outlineLvl w:val="2"/>
    </w:pPr>
    <w:rPr>
      <w:rFonts w:ascii="Calibri" w:eastAsiaTheme="majorEastAsia" w:hAnsi="Calibri" w:cs="Calibri"/>
      <w:i/>
      <w:iCs/>
      <w:color w:val="1F4E79" w:themeColor="accent5" w:themeShade="8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95C"/>
    <w:pPr>
      <w:tabs>
        <w:tab w:val="center" w:pos="4513"/>
        <w:tab w:val="right" w:pos="9026"/>
      </w:tabs>
      <w:snapToGrid w:val="0"/>
    </w:pPr>
  </w:style>
  <w:style w:type="character" w:customStyle="1" w:styleId="Char">
    <w:name w:val="머리글 Char"/>
    <w:basedOn w:val="a0"/>
    <w:link w:val="a3"/>
    <w:uiPriority w:val="99"/>
    <w:rsid w:val="00DD795C"/>
  </w:style>
  <w:style w:type="paragraph" w:styleId="a4">
    <w:name w:val="footer"/>
    <w:basedOn w:val="a"/>
    <w:link w:val="Char0"/>
    <w:uiPriority w:val="99"/>
    <w:unhideWhenUsed/>
    <w:rsid w:val="00DD795C"/>
    <w:pPr>
      <w:tabs>
        <w:tab w:val="center" w:pos="4513"/>
        <w:tab w:val="right" w:pos="9026"/>
      </w:tabs>
      <w:snapToGrid w:val="0"/>
    </w:pPr>
  </w:style>
  <w:style w:type="character" w:customStyle="1" w:styleId="Char0">
    <w:name w:val="바닥글 Char"/>
    <w:basedOn w:val="a0"/>
    <w:link w:val="a4"/>
    <w:uiPriority w:val="99"/>
    <w:rsid w:val="00DD795C"/>
  </w:style>
  <w:style w:type="character" w:styleId="a5">
    <w:name w:val="Strong"/>
    <w:basedOn w:val="a0"/>
    <w:uiPriority w:val="22"/>
    <w:qFormat/>
    <w:rsid w:val="00DD795C"/>
    <w:rPr>
      <w:b/>
      <w:bCs/>
    </w:rPr>
  </w:style>
  <w:style w:type="character" w:customStyle="1" w:styleId="1Char">
    <w:name w:val="제목 1 Char"/>
    <w:basedOn w:val="a0"/>
    <w:link w:val="1"/>
    <w:uiPriority w:val="9"/>
    <w:rsid w:val="00405D8B"/>
    <w:rPr>
      <w:rFonts w:ascii="Arial" w:eastAsiaTheme="majorEastAsia" w:hAnsi="Arial" w:cs="Arial"/>
      <w:b/>
      <w:bCs/>
      <w:color w:val="1F4E79" w:themeColor="accent5" w:themeShade="80"/>
      <w:kern w:val="0"/>
      <w:sz w:val="32"/>
      <w:szCs w:val="32"/>
    </w:rPr>
  </w:style>
  <w:style w:type="character" w:customStyle="1" w:styleId="2Char">
    <w:name w:val="제목 2 Char"/>
    <w:basedOn w:val="a0"/>
    <w:link w:val="2"/>
    <w:uiPriority w:val="9"/>
    <w:rsid w:val="00974C6E"/>
    <w:rPr>
      <w:rFonts w:ascii="Arial" w:eastAsiaTheme="majorEastAsia" w:hAnsi="Arial" w:cs="Arial"/>
      <w:b/>
      <w:bCs/>
      <w:color w:val="A4C2F4"/>
      <w:kern w:val="0"/>
      <w:sz w:val="28"/>
      <w:szCs w:val="28"/>
      <w14:textFill>
        <w14:solidFill>
          <w14:srgbClr w14:val="A4C2F4">
            <w14:lumMod w14:val="75000"/>
          </w14:srgbClr>
        </w14:solidFill>
      </w14:textFill>
    </w:rPr>
  </w:style>
  <w:style w:type="paragraph" w:styleId="a6">
    <w:name w:val="Normal (Web)"/>
    <w:basedOn w:val="a"/>
    <w:uiPriority w:val="99"/>
    <w:semiHidden/>
    <w:unhideWhenUsed/>
    <w:rsid w:val="00405D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Subtitle"/>
    <w:basedOn w:val="a"/>
    <w:next w:val="a"/>
    <w:link w:val="Char1"/>
    <w:uiPriority w:val="11"/>
    <w:qFormat/>
    <w:rsid w:val="00405D8B"/>
    <w:pPr>
      <w:widowControl/>
      <w:numPr>
        <w:ilvl w:val="1"/>
      </w:numPr>
      <w:wordWrap/>
      <w:autoSpaceDE/>
      <w:autoSpaceDN/>
      <w:spacing w:after="200" w:line="276" w:lineRule="auto"/>
      <w:jc w:val="left"/>
    </w:pPr>
    <w:rPr>
      <w:rFonts w:asciiTheme="majorHAnsi" w:eastAsiaTheme="majorEastAsia" w:hAnsiTheme="majorHAnsi" w:cstheme="majorBidi"/>
      <w:i/>
      <w:iCs/>
      <w:color w:val="4472C4" w:themeColor="accent1"/>
      <w:spacing w:val="15"/>
      <w:kern w:val="0"/>
      <w:sz w:val="24"/>
      <w:szCs w:val="24"/>
    </w:rPr>
  </w:style>
  <w:style w:type="character" w:customStyle="1" w:styleId="Char1">
    <w:name w:val="부제 Char"/>
    <w:basedOn w:val="a0"/>
    <w:link w:val="a7"/>
    <w:uiPriority w:val="11"/>
    <w:rsid w:val="00405D8B"/>
    <w:rPr>
      <w:rFonts w:asciiTheme="majorHAnsi" w:eastAsiaTheme="majorEastAsia" w:hAnsiTheme="majorHAnsi" w:cstheme="majorBidi"/>
      <w:i/>
      <w:iCs/>
      <w:color w:val="4472C4" w:themeColor="accent1"/>
      <w:spacing w:val="15"/>
      <w:kern w:val="0"/>
      <w:sz w:val="24"/>
      <w:szCs w:val="24"/>
    </w:rPr>
  </w:style>
  <w:style w:type="character" w:customStyle="1" w:styleId="3Char">
    <w:name w:val="제목 3 Char"/>
    <w:basedOn w:val="a0"/>
    <w:link w:val="3"/>
    <w:uiPriority w:val="9"/>
    <w:rsid w:val="00974C6E"/>
    <w:rPr>
      <w:rFonts w:ascii="Calibri" w:eastAsiaTheme="majorEastAsia" w:hAnsi="Calibri" w:cs="Calibri"/>
      <w:i/>
      <w:iCs/>
      <w:color w:val="1F4E79" w:themeColor="accent5" w:themeShade="80"/>
      <w:sz w:val="26"/>
      <w:szCs w:val="26"/>
    </w:rPr>
  </w:style>
  <w:style w:type="paragraph" w:styleId="a8">
    <w:name w:val="No Spacing"/>
    <w:uiPriority w:val="1"/>
    <w:qFormat/>
    <w:rsid w:val="00AD71D0"/>
    <w:pPr>
      <w:widowControl w:val="0"/>
      <w:wordWrap w:val="0"/>
      <w:autoSpaceDE w:val="0"/>
      <w:autoSpaceDN w:val="0"/>
      <w:spacing w:after="0" w:line="240" w:lineRule="auto"/>
    </w:pPr>
  </w:style>
  <w:style w:type="paragraph" w:styleId="a9">
    <w:name w:val="Title"/>
    <w:basedOn w:val="a"/>
    <w:next w:val="a"/>
    <w:link w:val="Char2"/>
    <w:uiPriority w:val="10"/>
    <w:qFormat/>
    <w:rsid w:val="00974C6E"/>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9"/>
    <w:uiPriority w:val="10"/>
    <w:rsid w:val="00974C6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701A1"/>
    <w:pPr>
      <w:spacing w:before="240" w:after="0" w:line="259" w:lineRule="auto"/>
      <w:outlineLvl w:val="9"/>
    </w:pPr>
    <w:rPr>
      <w:rFonts w:asciiTheme="majorHAnsi" w:hAnsiTheme="majorHAnsi" w:cstheme="majorBidi"/>
      <w:b w:val="0"/>
      <w:bCs w:val="0"/>
      <w:color w:val="2F5496" w:themeColor="accent1" w:themeShade="BF"/>
    </w:rPr>
  </w:style>
  <w:style w:type="paragraph" w:styleId="10">
    <w:name w:val="toc 1"/>
    <w:basedOn w:val="a"/>
    <w:next w:val="a"/>
    <w:autoRedefine/>
    <w:uiPriority w:val="39"/>
    <w:unhideWhenUsed/>
    <w:rsid w:val="002701A1"/>
  </w:style>
  <w:style w:type="paragraph" w:styleId="20">
    <w:name w:val="toc 2"/>
    <w:basedOn w:val="a"/>
    <w:next w:val="a"/>
    <w:autoRedefine/>
    <w:uiPriority w:val="39"/>
    <w:unhideWhenUsed/>
    <w:rsid w:val="002701A1"/>
    <w:pPr>
      <w:ind w:leftChars="200" w:left="425"/>
    </w:pPr>
  </w:style>
  <w:style w:type="paragraph" w:styleId="30">
    <w:name w:val="toc 3"/>
    <w:basedOn w:val="a"/>
    <w:next w:val="a"/>
    <w:autoRedefine/>
    <w:uiPriority w:val="39"/>
    <w:unhideWhenUsed/>
    <w:rsid w:val="002701A1"/>
    <w:pPr>
      <w:ind w:leftChars="400" w:left="850"/>
    </w:pPr>
  </w:style>
  <w:style w:type="character" w:styleId="aa">
    <w:name w:val="Hyperlink"/>
    <w:basedOn w:val="a0"/>
    <w:uiPriority w:val="99"/>
    <w:unhideWhenUsed/>
    <w:rsid w:val="002701A1"/>
    <w:rPr>
      <w:color w:val="0563C1" w:themeColor="hyperlink"/>
      <w:u w:val="single"/>
    </w:rPr>
  </w:style>
  <w:style w:type="paragraph" w:styleId="ab">
    <w:name w:val="caption"/>
    <w:basedOn w:val="a"/>
    <w:next w:val="a"/>
    <w:uiPriority w:val="35"/>
    <w:unhideWhenUsed/>
    <w:qFormat/>
    <w:rsid w:val="002C452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757973">
      <w:bodyDiv w:val="1"/>
      <w:marLeft w:val="0"/>
      <w:marRight w:val="0"/>
      <w:marTop w:val="0"/>
      <w:marBottom w:val="0"/>
      <w:divBdr>
        <w:top w:val="none" w:sz="0" w:space="0" w:color="auto"/>
        <w:left w:val="none" w:sz="0" w:space="0" w:color="auto"/>
        <w:bottom w:val="none" w:sz="0" w:space="0" w:color="auto"/>
        <w:right w:val="none" w:sz="0" w:space="0" w:color="auto"/>
      </w:divBdr>
    </w:div>
    <w:div w:id="11284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4EAF8-23B0-4B75-ADF1-5330B9FD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1337</Words>
  <Characters>7621</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 지환</dc:creator>
  <cp:keywords/>
  <dc:description/>
  <cp:lastModifiedBy>오 지환</cp:lastModifiedBy>
  <cp:revision>24</cp:revision>
  <dcterms:created xsi:type="dcterms:W3CDTF">2020-02-08T00:49:00Z</dcterms:created>
  <dcterms:modified xsi:type="dcterms:W3CDTF">2020-02-19T13:41:00Z</dcterms:modified>
</cp:coreProperties>
</file>