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jc w:val="center"/>
        <w:rPr>
          <w:sz w:val="24"/>
          <w:szCs w:val="24"/>
        </w:rPr>
      </w:pPr>
    </w:p>
    <w:p w:rsidR="00554712" w:rsidRDefault="00554712" w:rsidP="00554712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14</w:t>
      </w: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554712" w:rsidRDefault="00554712" w:rsidP="0055471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</w:pPr>
      <w:r>
        <w:t xml:space="preserve">«Безопасная эксплуатация </w:t>
      </w:r>
      <w:r>
        <w:rPr>
          <w:lang w:val="en-US"/>
        </w:rPr>
        <w:t>web-</w:t>
      </w:r>
      <w:r>
        <w:t>браузеров»</w:t>
      </w:r>
    </w:p>
    <w:p w:rsidR="00554712" w:rsidRDefault="00554712" w:rsidP="0055471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554712" w:rsidRDefault="00554712" w:rsidP="00554712">
      <w:pPr>
        <w:jc w:val="center"/>
      </w:pPr>
    </w:p>
    <w:p w:rsidR="00554712" w:rsidRDefault="00554712" w:rsidP="00554712">
      <w:pPr>
        <w:jc w:val="center"/>
      </w:pPr>
    </w:p>
    <w:p w:rsidR="00554712" w:rsidRDefault="00554712" w:rsidP="00554712">
      <w:pPr>
        <w:jc w:val="center"/>
      </w:pPr>
    </w:p>
    <w:p w:rsidR="00554712" w:rsidRDefault="00554712" w:rsidP="00554712">
      <w:pPr>
        <w:jc w:val="center"/>
      </w:pPr>
    </w:p>
    <w:p w:rsidR="00554712" w:rsidRDefault="00554712" w:rsidP="00554712">
      <w:pPr>
        <w:jc w:val="center"/>
      </w:pPr>
    </w:p>
    <w:p w:rsidR="00554712" w:rsidRDefault="00554712" w:rsidP="00554712">
      <w:pPr>
        <w:pStyle w:val="a3"/>
        <w:spacing w:after="200" w:line="240" w:lineRule="auto"/>
        <w:ind w:left="567" w:firstLine="0"/>
      </w:pPr>
      <w:r>
        <w:t>Выполнил:</w:t>
      </w:r>
    </w:p>
    <w:p w:rsidR="00554712" w:rsidRDefault="00554712" w:rsidP="00554712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554712" w:rsidRDefault="00554712" w:rsidP="0055471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554712" w:rsidRDefault="00554712" w:rsidP="00554712">
      <w:pPr>
        <w:pStyle w:val="a3"/>
        <w:spacing w:before="240" w:after="200" w:line="240" w:lineRule="auto"/>
        <w:ind w:left="567" w:firstLine="0"/>
      </w:pPr>
    </w:p>
    <w:p w:rsidR="00554712" w:rsidRDefault="00554712" w:rsidP="00554712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554712" w:rsidRDefault="00554712" w:rsidP="00554712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ассистент преподавателя</w:t>
      </w:r>
      <w:r>
        <w:tab/>
      </w:r>
      <w:r>
        <w:tab/>
        <w:t>Алексеев. И. В.</w:t>
      </w:r>
    </w:p>
    <w:p w:rsidR="00554712" w:rsidRDefault="00554712" w:rsidP="0055471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554712" w:rsidRDefault="00554712" w:rsidP="0055471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554712" w:rsidRDefault="00554712" w:rsidP="00554712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554712" w:rsidRDefault="00554712" w:rsidP="00554712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554712" w:rsidRDefault="00554712" w:rsidP="00554712">
      <w:pPr>
        <w:suppressAutoHyphens/>
        <w:spacing w:line="240" w:lineRule="auto"/>
        <w:jc w:val="center"/>
      </w:pPr>
    </w:p>
    <w:p w:rsidR="00554712" w:rsidRDefault="00554712" w:rsidP="00554712">
      <w:pPr>
        <w:suppressAutoHyphens/>
        <w:spacing w:line="240" w:lineRule="auto"/>
        <w:ind w:firstLine="0"/>
        <w:jc w:val="center"/>
      </w:pP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554712" w:rsidRDefault="00554712" w:rsidP="005547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2017</w:t>
      </w:r>
    </w:p>
    <w:p w:rsidR="007B0954" w:rsidRPr="007B0954" w:rsidRDefault="007B0954" w:rsidP="007B0954">
      <w:pPr>
        <w:ind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Цель р</w:t>
      </w:r>
      <w:r w:rsidRPr="007B0954">
        <w:rPr>
          <w:b/>
          <w:sz w:val="32"/>
        </w:rPr>
        <w:t>аботы</w:t>
      </w:r>
    </w:p>
    <w:p w:rsidR="006F124B" w:rsidRDefault="007B0954" w:rsidP="007B0954">
      <w:r w:rsidRPr="007B0954">
        <w:t xml:space="preserve">Приобретение навыков безопасной работы в сети Интернет, создания безопасной конфигурации </w:t>
      </w:r>
      <w:r w:rsidRPr="007B0954">
        <w:rPr>
          <w:lang w:val="en-US"/>
        </w:rPr>
        <w:t>web</w:t>
      </w:r>
      <w:r w:rsidRPr="007B0954">
        <w:t xml:space="preserve">-браузеров, анализа и контроля работы механизма </w:t>
      </w:r>
      <w:r w:rsidRPr="007B0954">
        <w:rPr>
          <w:lang w:val="en-US"/>
        </w:rPr>
        <w:t>cookies</w:t>
      </w:r>
      <w:r w:rsidRPr="007B0954">
        <w:t>.</w:t>
      </w:r>
    </w:p>
    <w:p w:rsidR="007B0954" w:rsidRDefault="007B0954" w:rsidP="007B0954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 w:rsidRPr="007B0954">
        <w:rPr>
          <w:b/>
          <w:sz w:val="32"/>
        </w:rPr>
        <w:t xml:space="preserve"> </w:t>
      </w:r>
      <w:r>
        <w:rPr>
          <w:b/>
          <w:sz w:val="32"/>
        </w:rPr>
        <w:t xml:space="preserve">  </w:t>
      </w:r>
      <w:r w:rsidRPr="007B0954">
        <w:rPr>
          <w:b/>
          <w:sz w:val="32"/>
        </w:rPr>
        <w:t>Ход работы</w:t>
      </w:r>
    </w:p>
    <w:p w:rsidR="009475D0" w:rsidRPr="00554712" w:rsidRDefault="009475D0" w:rsidP="00554712">
      <w:pPr>
        <w:ind w:firstLine="0"/>
        <w:rPr>
          <w:lang w:val="en-US"/>
        </w:rPr>
      </w:pPr>
      <w:r w:rsidRPr="00554712">
        <w:rPr>
          <w:lang w:val="en-US"/>
        </w:rPr>
        <w:t xml:space="preserve">Cookies </w:t>
      </w:r>
      <w:r w:rsidRPr="00554712">
        <w:t>находятся</w:t>
      </w:r>
      <w:r w:rsidRPr="00554712">
        <w:rPr>
          <w:lang w:val="en-US"/>
        </w:rPr>
        <w:t xml:space="preserve"> </w:t>
      </w:r>
      <w:r w:rsidRPr="00554712">
        <w:t>по</w:t>
      </w:r>
      <w:r w:rsidRPr="00554712">
        <w:rPr>
          <w:lang w:val="en-US"/>
        </w:rPr>
        <w:t xml:space="preserve"> </w:t>
      </w:r>
      <w:r w:rsidRPr="00554712">
        <w:t>адресу</w:t>
      </w:r>
      <w:r w:rsidRPr="00554712">
        <w:rPr>
          <w:lang w:val="en-US"/>
        </w:rPr>
        <w:t xml:space="preserve">: </w:t>
      </w:r>
    </w:p>
    <w:p w:rsidR="009475D0" w:rsidRPr="00554712" w:rsidRDefault="009475D0" w:rsidP="00554712">
      <w:pPr>
        <w:ind w:firstLine="0"/>
        <w:rPr>
          <w:lang w:val="en-US"/>
        </w:rPr>
      </w:pPr>
      <w:r w:rsidRPr="00554712">
        <w:rPr>
          <w:lang w:val="en-US"/>
        </w:rPr>
        <w:t>C:\Users\Vadim\AppData\Local\Microsoft\Windows\INetCookies</w:t>
      </w:r>
    </w:p>
    <w:p w:rsidR="007B0954" w:rsidRPr="007B0954" w:rsidRDefault="007B0954" w:rsidP="007B0954">
      <w:pPr>
        <w:pStyle w:val="a3"/>
        <w:numPr>
          <w:ilvl w:val="0"/>
          <w:numId w:val="2"/>
        </w:numPr>
      </w:pPr>
      <w:r>
        <w:t>Список посещенных сайтов</w:t>
      </w:r>
      <w:r>
        <w:rPr>
          <w:lang w:val="en-US"/>
        </w:rPr>
        <w:t>:</w:t>
      </w:r>
    </w:p>
    <w:p w:rsidR="007B0954" w:rsidRDefault="007B0954" w:rsidP="007B0954">
      <w:pPr>
        <w:pStyle w:val="a3"/>
        <w:numPr>
          <w:ilvl w:val="0"/>
          <w:numId w:val="3"/>
        </w:numPr>
      </w:pPr>
      <w:r w:rsidRPr="007B0954">
        <w:t>google.ru</w:t>
      </w:r>
      <w:r w:rsidR="00062ED0">
        <w:rPr>
          <w:lang w:val="en-US"/>
        </w:rPr>
        <w:t xml:space="preserve"> </w:t>
      </w:r>
    </w:p>
    <w:p w:rsidR="00402CDE" w:rsidRDefault="00402CDE" w:rsidP="00402CDE">
      <w:pPr>
        <w:pStyle w:val="a3"/>
        <w:numPr>
          <w:ilvl w:val="0"/>
          <w:numId w:val="3"/>
        </w:numPr>
      </w:pPr>
      <w:r w:rsidRPr="00402CDE">
        <w:t>youtube.com</w:t>
      </w:r>
    </w:p>
    <w:p w:rsidR="007B0954" w:rsidRDefault="007B0954" w:rsidP="00402CDE">
      <w:pPr>
        <w:pStyle w:val="a3"/>
        <w:numPr>
          <w:ilvl w:val="0"/>
          <w:numId w:val="3"/>
        </w:numPr>
      </w:pPr>
      <w:r w:rsidRPr="007B0954">
        <w:t>ru.wikipedia.org</w:t>
      </w:r>
    </w:p>
    <w:p w:rsidR="007B0954" w:rsidRDefault="007B0954" w:rsidP="007B0954">
      <w:pPr>
        <w:pStyle w:val="a3"/>
        <w:numPr>
          <w:ilvl w:val="0"/>
          <w:numId w:val="3"/>
        </w:numPr>
      </w:pPr>
      <w:r w:rsidRPr="007B0954">
        <w:t>mail.ru</w:t>
      </w:r>
    </w:p>
    <w:p w:rsidR="00EC265A" w:rsidRDefault="00EC265A" w:rsidP="00EC265A">
      <w:pPr>
        <w:pStyle w:val="a3"/>
        <w:numPr>
          <w:ilvl w:val="0"/>
          <w:numId w:val="3"/>
        </w:numPr>
      </w:pPr>
      <w:r>
        <w:t>vk.com</w:t>
      </w:r>
    </w:p>
    <w:p w:rsidR="00AB4280" w:rsidRDefault="00EC265A" w:rsidP="00AB4280">
      <w:pPr>
        <w:pStyle w:val="a3"/>
        <w:numPr>
          <w:ilvl w:val="0"/>
          <w:numId w:val="3"/>
        </w:numPr>
      </w:pPr>
      <w:r w:rsidRPr="00EC265A">
        <w:rPr>
          <w:lang w:val="en-US"/>
        </w:rPr>
        <w:t>championat.com</w:t>
      </w:r>
    </w:p>
    <w:p w:rsidR="00251F11" w:rsidRDefault="007B0954" w:rsidP="00AB4280">
      <w:pPr>
        <w:pStyle w:val="a3"/>
        <w:numPr>
          <w:ilvl w:val="0"/>
          <w:numId w:val="2"/>
        </w:numPr>
      </w:pPr>
      <w:r>
        <w:t>Сайты, на которых</w:t>
      </w:r>
      <w:r w:rsidR="00062ED0">
        <w:t xml:space="preserve"> была выполнена авторизация</w:t>
      </w:r>
    </w:p>
    <w:p w:rsidR="00062ED0" w:rsidRPr="00062ED0" w:rsidRDefault="00062ED0" w:rsidP="00251F11">
      <w:pPr>
        <w:pStyle w:val="a3"/>
        <w:numPr>
          <w:ilvl w:val="0"/>
          <w:numId w:val="7"/>
        </w:numPr>
      </w:pPr>
      <w:r>
        <w:rPr>
          <w:lang w:val="en-US"/>
        </w:rPr>
        <w:t>mail.ru</w:t>
      </w:r>
    </w:p>
    <w:p w:rsidR="00062ED0" w:rsidRPr="00062ED0" w:rsidRDefault="00062ED0" w:rsidP="00AB4280">
      <w:pPr>
        <w:pStyle w:val="a3"/>
        <w:numPr>
          <w:ilvl w:val="0"/>
          <w:numId w:val="2"/>
        </w:numPr>
      </w:pPr>
      <w:r>
        <w:t xml:space="preserve">Содержание </w:t>
      </w:r>
      <w:r w:rsidRPr="00251F11">
        <w:rPr>
          <w:lang w:val="en-US"/>
        </w:rPr>
        <w:t>Cookies</w:t>
      </w:r>
    </w:p>
    <w:p w:rsidR="00EC265A" w:rsidRDefault="00251F11" w:rsidP="00EC265A">
      <w:pPr>
        <w:pStyle w:val="a3"/>
        <w:numPr>
          <w:ilvl w:val="0"/>
          <w:numId w:val="6"/>
        </w:numPr>
        <w:rPr>
          <w:sz w:val="24"/>
        </w:rPr>
      </w:pPr>
      <w:r w:rsidRPr="00251F11">
        <w:rPr>
          <w:sz w:val="24"/>
        </w:rPr>
        <w:t>NID97=W4psBDSszoaBXg28iWdJPAueLPJSKqtbEsf7QuCh4X97lOv5xAMch__B94DR6H8PdP-VQiL55T_gBLsGLspuCD3hPi0AaPY8YLDeHc-83nDQCrCEv7aIzEDmVzTYyT1Tgoogle.ru/921617312913923061357337295847030576760*OGPC65517568-1:google.ru/10882447276803058279537792730930576760*</w:t>
      </w:r>
    </w:p>
    <w:p w:rsidR="00EC265A" w:rsidRPr="00EC265A" w:rsidRDefault="00EC265A" w:rsidP="00EC265A">
      <w:pPr>
        <w:rPr>
          <w:sz w:val="24"/>
        </w:rPr>
      </w:pPr>
    </w:p>
    <w:p w:rsidR="00EC265A" w:rsidRPr="00EC265A" w:rsidRDefault="00EC265A" w:rsidP="00EC265A">
      <w:pPr>
        <w:pStyle w:val="a3"/>
        <w:numPr>
          <w:ilvl w:val="0"/>
          <w:numId w:val="6"/>
        </w:numPr>
        <w:rPr>
          <w:sz w:val="24"/>
          <w:lang w:val="en-US"/>
        </w:rPr>
      </w:pPr>
      <w:r w:rsidRPr="00EC265A">
        <w:rPr>
          <w:sz w:val="24"/>
          <w:lang w:val="en-US"/>
        </w:rPr>
        <w:t>PREFf1=50000000&amp;f5=30youtube.com/1088327003955230723613351366065530576762*VISITOR_INFO1_LIVEfxQXUfeqbVYyoutube.com/9216288936448030625745348928420130576762*</w:t>
      </w:r>
    </w:p>
    <w:p w:rsidR="00EC265A" w:rsidRPr="006354FC" w:rsidRDefault="00EC265A" w:rsidP="00EC265A">
      <w:pPr>
        <w:ind w:firstLine="0"/>
        <w:rPr>
          <w:sz w:val="24"/>
          <w:lang w:val="en-US"/>
        </w:rPr>
      </w:pPr>
    </w:p>
    <w:p w:rsidR="00402CDE" w:rsidRPr="00EC265A" w:rsidRDefault="00402CDE" w:rsidP="00EC265A">
      <w:pPr>
        <w:pStyle w:val="a3"/>
        <w:numPr>
          <w:ilvl w:val="0"/>
          <w:numId w:val="6"/>
        </w:numPr>
        <w:rPr>
          <w:sz w:val="24"/>
          <w:lang w:val="en-US"/>
        </w:rPr>
      </w:pPr>
      <w:r w:rsidRPr="00EC265A">
        <w:rPr>
          <w:sz w:val="24"/>
          <w:lang w:val="en-US"/>
        </w:rPr>
        <w:t>WMF-Last-Access-Global26-Feb-2017wikipedia.org921767525836830583117178291599430576762*</w:t>
      </w:r>
    </w:p>
    <w:p w:rsidR="00EC265A" w:rsidRPr="00EC265A" w:rsidRDefault="00EC265A" w:rsidP="00EC265A">
      <w:pPr>
        <w:pStyle w:val="a3"/>
        <w:rPr>
          <w:sz w:val="24"/>
          <w:lang w:val="en-US"/>
        </w:rPr>
      </w:pPr>
    </w:p>
    <w:p w:rsidR="00EC265A" w:rsidRPr="00EC265A" w:rsidRDefault="00EC265A" w:rsidP="00EC265A">
      <w:pPr>
        <w:pStyle w:val="a3"/>
        <w:numPr>
          <w:ilvl w:val="0"/>
          <w:numId w:val="6"/>
        </w:numPr>
        <w:rPr>
          <w:sz w:val="24"/>
          <w:lang w:val="en-US"/>
        </w:rPr>
      </w:pPr>
      <w:r w:rsidRPr="00EC265A">
        <w:rPr>
          <w:sz w:val="24"/>
          <w:lang w:val="en-US"/>
        </w:rPr>
        <w:t>mrcuD9C958B34FB6477CD1A713E647B2mail.ru/1024126553267231311018249122716830576763*FTID0mail.ru/1024657801216344594792560702851305767</w:t>
      </w:r>
      <w:r w:rsidRPr="00EC265A">
        <w:rPr>
          <w:sz w:val="24"/>
          <w:lang w:val="en-US"/>
        </w:rPr>
        <w:lastRenderedPageBreak/>
        <w:t>63*VID0cOnFd3EnDHY0000060C14nY:::mail.ru/1024114035456030650390271085006030576763*bR0MEAJCX/QcAalztBljbeENpKjUhhhea4AMAAAhnFz+VAAAAmail.ru/102426878105630650189255214251330576763*Mpop1488146273:6c5d437307746974190502190805001b0305061d07094b6a515f475a020608081f05007a1656585b445b5e5e5b6e42565d585d0f00135f5950551f4b40:</w:t>
      </w:r>
      <w:r w:rsidRPr="005D459C">
        <w:rPr>
          <w:b/>
          <w:i/>
          <w:sz w:val="22"/>
        </w:rPr>
        <w:t>личные</w:t>
      </w:r>
      <w:r w:rsidRPr="005D459C">
        <w:rPr>
          <w:b/>
          <w:i/>
          <w:sz w:val="22"/>
          <w:lang w:val="en-US"/>
        </w:rPr>
        <w:t>_</w:t>
      </w:r>
      <w:r w:rsidRPr="005D459C">
        <w:rPr>
          <w:b/>
          <w:i/>
          <w:sz w:val="22"/>
        </w:rPr>
        <w:t>данные</w:t>
      </w:r>
      <w:r w:rsidRPr="00EC265A">
        <w:rPr>
          <w:sz w:val="24"/>
          <w:lang w:val="en-US"/>
        </w:rPr>
        <w:t>:mail.ru/1024214456307230594868254199941730576763*tobLD1AAAAAAIAAAAAAAAAAAAAAAAAAAAAAAAAAAAAAAAAAAAAAAAAAAAAAAAAAABAAAAAAAAAAgAAAADABQGzgcAmail.ru/1024175166899230612973252949932730576763*p8VMLAJa3swAAmail.ru/1024227507225630723614253293721130576763*searchuid8882036241488144017mail.ru/1024130553267231311018253371823830576763*</w:t>
      </w:r>
    </w:p>
    <w:p w:rsidR="00EC265A" w:rsidRPr="00EC265A" w:rsidRDefault="00EC265A" w:rsidP="00EC265A">
      <w:pPr>
        <w:pStyle w:val="a3"/>
        <w:rPr>
          <w:sz w:val="24"/>
          <w:lang w:val="en-US"/>
        </w:rPr>
      </w:pPr>
    </w:p>
    <w:p w:rsidR="00EC265A" w:rsidRPr="00AB4280" w:rsidRDefault="00EC265A" w:rsidP="00EC265A">
      <w:pPr>
        <w:pStyle w:val="a3"/>
        <w:numPr>
          <w:ilvl w:val="0"/>
          <w:numId w:val="6"/>
        </w:numPr>
        <w:rPr>
          <w:sz w:val="24"/>
          <w:lang w:val="en-US"/>
        </w:rPr>
      </w:pPr>
      <w:r w:rsidRPr="00EC265A">
        <w:rPr>
          <w:sz w:val="24"/>
          <w:lang w:val="en-US"/>
        </w:rPr>
        <w:t>remixlang0vk.com/1024335115059230650873196036978330576764*remixlhk1dc4ec754b1d0624fbvk.com/1024216302515230650013196036978330576764*remixflash24.0.0vk.com/1088183485849630582799196380681330576764*remixscreen_depth24vk.com/1088398878105630650189196380681330576764*remixdt0vk.com/1088398878105630650189196665694330576764*</w:t>
      </w:r>
    </w:p>
    <w:p w:rsidR="00AB4280" w:rsidRPr="00AB4280" w:rsidRDefault="00AB4280" w:rsidP="00AB4280">
      <w:pPr>
        <w:pStyle w:val="a3"/>
        <w:rPr>
          <w:sz w:val="24"/>
          <w:lang w:val="en-US"/>
        </w:rPr>
      </w:pPr>
    </w:p>
    <w:p w:rsidR="00AB4280" w:rsidRPr="00AB4280" w:rsidRDefault="00AB4280" w:rsidP="00AB4280">
      <w:pPr>
        <w:pStyle w:val="a3"/>
        <w:numPr>
          <w:ilvl w:val="0"/>
          <w:numId w:val="6"/>
        </w:numPr>
        <w:rPr>
          <w:sz w:val="24"/>
          <w:lang w:val="en-US"/>
        </w:rPr>
      </w:pPr>
      <w:r w:rsidRPr="00AB4280">
        <w:rPr>
          <w:sz w:val="24"/>
          <w:lang w:val="en-US"/>
        </w:rPr>
        <w:t>mobile0championat.com/102468833881632108254381286435530576764*_gaGA1.2.1200082901.1488146922championat.com/1088358010496030723615382559307130576764*_gat1championat.com/1088123255526430576766382559307130576764*_ym_uid1488146923754421411championat.com/108875933721630721604382856182030576764*last_visit1488136122679::1488146922679championat.com/1088243142272030777930382943029730576764*_ym_isad2championat.com/1088226798412830576932382943029730576764*_ym_visorc_41870499bchampionat.com/108835765337630576769383757185430576764*mp_40a18f2536e25f9bd2bf60308b3bdfef_mixpanel%7B%22distinct_id%22%3A%20%2215a7c780012779-08a90fa5ce5d44-1e221f51-100200-15a7c780013512%22%2C%22%24initial_referrer%22%3A%20%22%24direct%22%2C%22%24initial_referring_domain%22%3A%20%22%24direct%22%7Dchampionat.com/1088156381376030650190384089206730576764*mp_mixpanel__c0championat.com/108824909606430576966384089206730576764*</w:t>
      </w:r>
    </w:p>
    <w:p w:rsidR="00FD7B39" w:rsidRPr="006354FC" w:rsidRDefault="00FD7B39" w:rsidP="00FD7B39">
      <w:pPr>
        <w:ind w:firstLine="0"/>
        <w:rPr>
          <w:lang w:val="en-US"/>
        </w:rPr>
      </w:pPr>
    </w:p>
    <w:p w:rsidR="00FD7B39" w:rsidRPr="006354FC" w:rsidRDefault="00FD7B39" w:rsidP="00FD7B39">
      <w:pPr>
        <w:pStyle w:val="a3"/>
        <w:ind w:left="1069" w:firstLine="0"/>
        <w:rPr>
          <w:lang w:val="en-US"/>
        </w:rPr>
      </w:pPr>
    </w:p>
    <w:p w:rsidR="00FD7B39" w:rsidRPr="006354FC" w:rsidRDefault="00FD7B39" w:rsidP="00FD7B39">
      <w:pPr>
        <w:pStyle w:val="a3"/>
        <w:ind w:left="1069" w:firstLine="0"/>
        <w:rPr>
          <w:lang w:val="en-US"/>
        </w:rPr>
      </w:pPr>
    </w:p>
    <w:p w:rsidR="00AB4280" w:rsidRDefault="0087384B" w:rsidP="00FD7B39">
      <w:pPr>
        <w:pStyle w:val="a3"/>
        <w:numPr>
          <w:ilvl w:val="0"/>
          <w:numId w:val="2"/>
        </w:numPr>
      </w:pPr>
      <w:r>
        <w:lastRenderedPageBreak/>
        <w:t>Анализ структуры и содержания:</w:t>
      </w:r>
    </w:p>
    <w:p w:rsidR="0087384B" w:rsidRDefault="0087384B" w:rsidP="0087384B">
      <w:pPr>
        <w:pStyle w:val="a3"/>
        <w:ind w:left="1069" w:firstLine="0"/>
      </w:pPr>
      <w:proofErr w:type="gramStart"/>
      <w:r>
        <w:rPr>
          <w:lang w:val="en-US"/>
        </w:rPr>
        <w:t>Cookie</w:t>
      </w:r>
      <w:r w:rsidRPr="0087384B">
        <w:t xml:space="preserve"> </w:t>
      </w:r>
      <w:r>
        <w:t>файлы состоят из имен посещенных сайтов</w:t>
      </w:r>
      <w:r w:rsidR="00D561F8">
        <w:t>, содержат информацию о перемещениях по сайту, позволяют получать сведения о предпочтениях и запросах</w:t>
      </w:r>
      <w:r>
        <w:t>.</w:t>
      </w:r>
      <w:proofErr w:type="gramEnd"/>
      <w:r>
        <w:t xml:space="preserve"> При авторизации на сайте, также сохраняются личные данные пользователя. Если злоумышленник сможет получить доступ к  </w:t>
      </w:r>
      <w:r>
        <w:rPr>
          <w:lang w:val="en-US"/>
        </w:rPr>
        <w:t>cookie</w:t>
      </w:r>
      <w:r w:rsidRPr="0087384B">
        <w:t xml:space="preserve"> </w:t>
      </w:r>
      <w:r w:rsidR="00FD7B39">
        <w:t>файлам, то в его руках могут</w:t>
      </w:r>
      <w:r>
        <w:t xml:space="preserve"> оказаться</w:t>
      </w:r>
      <w:r w:rsidR="00FD7B39">
        <w:t xml:space="preserve"> личные данные пользователя, с помощью которых может быть проведен взлом с </w:t>
      </w:r>
      <w:r w:rsidR="00D561F8">
        <w:t>последующей</w:t>
      </w:r>
      <w:r w:rsidR="00FD7B39">
        <w:t xml:space="preserve"> кражей информации.</w:t>
      </w:r>
    </w:p>
    <w:p w:rsidR="00FD7B39" w:rsidRDefault="00FD7B39" w:rsidP="0087384B">
      <w:pPr>
        <w:pStyle w:val="a3"/>
        <w:ind w:left="1069" w:firstLine="0"/>
      </w:pPr>
    </w:p>
    <w:p w:rsidR="00BE4A8B" w:rsidRPr="007B0954" w:rsidRDefault="00BE4A8B" w:rsidP="00BE4A8B">
      <w:pPr>
        <w:pStyle w:val="a3"/>
        <w:numPr>
          <w:ilvl w:val="0"/>
          <w:numId w:val="2"/>
        </w:numPr>
      </w:pPr>
      <w:r>
        <w:t xml:space="preserve">Список сайтов, добавленных в </w:t>
      </w:r>
      <w:r w:rsidRPr="00BE4A8B">
        <w:t>“</w:t>
      </w:r>
      <w:r>
        <w:t>Ограниченные узлы</w:t>
      </w:r>
      <w:r w:rsidRPr="00BE4A8B">
        <w:t>”:</w:t>
      </w:r>
    </w:p>
    <w:p w:rsidR="00BE4A8B" w:rsidRDefault="00BE4A8B" w:rsidP="00BE4A8B">
      <w:pPr>
        <w:ind w:left="1211" w:firstLine="0"/>
      </w:pPr>
      <w:r>
        <w:t xml:space="preserve">1 </w:t>
      </w:r>
      <w:r w:rsidRPr="007B0954">
        <w:t>google.ru</w:t>
      </w:r>
      <w:r w:rsidRPr="00BE4A8B">
        <w:rPr>
          <w:lang w:val="en-US"/>
        </w:rPr>
        <w:t xml:space="preserve"> </w:t>
      </w:r>
    </w:p>
    <w:p w:rsidR="00BE4A8B" w:rsidRDefault="00BE4A8B" w:rsidP="00BE4A8B">
      <w:pPr>
        <w:pStyle w:val="a3"/>
        <w:numPr>
          <w:ilvl w:val="0"/>
          <w:numId w:val="8"/>
        </w:numPr>
      </w:pPr>
      <w:r w:rsidRPr="00402CDE">
        <w:t>youtube.com</w:t>
      </w:r>
    </w:p>
    <w:p w:rsidR="00BE4A8B" w:rsidRDefault="00BE4A8B" w:rsidP="00BE4A8B">
      <w:pPr>
        <w:ind w:left="1211" w:firstLine="0"/>
      </w:pPr>
      <w:r>
        <w:t xml:space="preserve">3. </w:t>
      </w:r>
      <w:r w:rsidRPr="007B0954">
        <w:t>ru.wikipedia.org</w:t>
      </w:r>
    </w:p>
    <w:p w:rsidR="00BE4A8B" w:rsidRDefault="00BE4A8B" w:rsidP="00D561F8">
      <w:pPr>
        <w:pStyle w:val="a3"/>
        <w:numPr>
          <w:ilvl w:val="0"/>
          <w:numId w:val="10"/>
        </w:numPr>
      </w:pPr>
      <w:r w:rsidRPr="007B0954">
        <w:t>mail.ru</w:t>
      </w:r>
    </w:p>
    <w:p w:rsidR="00BE4A8B" w:rsidRDefault="00BE4A8B" w:rsidP="00D561F8">
      <w:pPr>
        <w:pStyle w:val="a3"/>
        <w:numPr>
          <w:ilvl w:val="0"/>
          <w:numId w:val="10"/>
        </w:numPr>
      </w:pPr>
      <w:r>
        <w:t>vk.com</w:t>
      </w:r>
    </w:p>
    <w:p w:rsidR="00BE4A8B" w:rsidRDefault="00BE4A8B" w:rsidP="00D561F8">
      <w:pPr>
        <w:pStyle w:val="a3"/>
        <w:numPr>
          <w:ilvl w:val="0"/>
          <w:numId w:val="10"/>
        </w:numPr>
      </w:pPr>
      <w:r w:rsidRPr="00EC265A">
        <w:rPr>
          <w:lang w:val="en-US"/>
        </w:rPr>
        <w:t>championat.com</w:t>
      </w:r>
    </w:p>
    <w:p w:rsidR="00BE4A8B" w:rsidRDefault="00D561F8" w:rsidP="00D561F8">
      <w:pPr>
        <w:pStyle w:val="a3"/>
        <w:numPr>
          <w:ilvl w:val="0"/>
          <w:numId w:val="2"/>
        </w:numPr>
      </w:pPr>
      <w:r>
        <w:t xml:space="preserve">При добавлении сайта в </w:t>
      </w:r>
      <w:r w:rsidRPr="00D561F8">
        <w:t>“</w:t>
      </w:r>
      <w:r>
        <w:t>Ограниченные узлы</w:t>
      </w:r>
      <w:r w:rsidRPr="00D561F8">
        <w:t>”</w:t>
      </w:r>
      <w:r>
        <w:t xml:space="preserve"> </w:t>
      </w:r>
      <w:r>
        <w:rPr>
          <w:lang w:val="en-US"/>
        </w:rPr>
        <w:t>cookies</w:t>
      </w:r>
      <w:r w:rsidRPr="00D561F8">
        <w:t xml:space="preserve"> </w:t>
      </w:r>
      <w:r>
        <w:t>не были получены.</w:t>
      </w:r>
    </w:p>
    <w:p w:rsidR="00D561F8" w:rsidRDefault="00D561F8" w:rsidP="00D561F8">
      <w:pPr>
        <w:pStyle w:val="a3"/>
        <w:numPr>
          <w:ilvl w:val="0"/>
          <w:numId w:val="2"/>
        </w:numPr>
      </w:pPr>
      <w:r>
        <w:t xml:space="preserve">Так как </w:t>
      </w:r>
      <w:r>
        <w:rPr>
          <w:lang w:val="en-US"/>
        </w:rPr>
        <w:t>cookies</w:t>
      </w:r>
      <w:r w:rsidRPr="00D561F8">
        <w:t xml:space="preserve"> </w:t>
      </w:r>
      <w:r>
        <w:t>получены не были, то никакая информация не может быть доступна злоумышленнику.</w:t>
      </w:r>
    </w:p>
    <w:p w:rsidR="00D561F8" w:rsidRDefault="00D561F8" w:rsidP="00D561F8">
      <w:pPr>
        <w:pStyle w:val="a3"/>
        <w:numPr>
          <w:ilvl w:val="0"/>
          <w:numId w:val="2"/>
        </w:numPr>
      </w:pPr>
      <w:r>
        <w:t>Ответы на контрольные вопросы:</w:t>
      </w:r>
    </w:p>
    <w:p w:rsidR="00D561F8" w:rsidRPr="00D561F8" w:rsidRDefault="00D561F8" w:rsidP="00D561F8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left"/>
        <w:rPr>
          <w:color w:val="252525"/>
        </w:rPr>
      </w:pPr>
      <w:r w:rsidRPr="00D561F8">
        <w:rPr>
          <w:lang w:val="en-US"/>
        </w:rPr>
        <w:t>Cookies</w:t>
      </w:r>
      <w:r w:rsidRPr="00D561F8">
        <w:t xml:space="preserve"> используются для: </w:t>
      </w:r>
      <w:r w:rsidRPr="00D561F8">
        <w:rPr>
          <w:color w:val="252525"/>
        </w:rPr>
        <w:t>аутентификации</w:t>
      </w:r>
      <w:r w:rsidRPr="00D561F8">
        <w:rPr>
          <w:rStyle w:val="apple-converted-space"/>
          <w:color w:val="252525"/>
        </w:rPr>
        <w:t> </w:t>
      </w:r>
      <w:r w:rsidRPr="00D561F8">
        <w:rPr>
          <w:color w:val="252525"/>
        </w:rPr>
        <w:t>пользователя; хранения персональных предпочтений и настроек пользователя; отслеживания состояния</w:t>
      </w:r>
      <w:r w:rsidRPr="00D561F8">
        <w:rPr>
          <w:rStyle w:val="apple-converted-space"/>
          <w:color w:val="252525"/>
        </w:rPr>
        <w:t> </w:t>
      </w:r>
      <w:r w:rsidRPr="00D561F8">
        <w:rPr>
          <w:rStyle w:val="iw"/>
          <w:color w:val="252525"/>
        </w:rPr>
        <w:t>сеанса</w:t>
      </w:r>
      <w:r w:rsidRPr="00D561F8">
        <w:rPr>
          <w:rStyle w:val="apple-converted-space"/>
          <w:color w:val="252525"/>
        </w:rPr>
        <w:t> </w:t>
      </w:r>
      <w:r w:rsidRPr="00D561F8">
        <w:rPr>
          <w:color w:val="252525"/>
        </w:rPr>
        <w:t>доступа пользователя; ведения статистики о</w:t>
      </w:r>
      <w:r w:rsidRPr="00D561F8">
        <w:rPr>
          <w:rStyle w:val="apple-converted-space"/>
          <w:color w:val="252525"/>
        </w:rPr>
        <w:t> </w:t>
      </w:r>
      <w:r w:rsidRPr="00D561F8">
        <w:rPr>
          <w:color w:val="252525"/>
        </w:rPr>
        <w:t>пользователях.</w:t>
      </w:r>
    </w:p>
    <w:p w:rsidR="00D561F8" w:rsidRDefault="00D561F8" w:rsidP="00D561F8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left"/>
        <w:rPr>
          <w:color w:val="252525"/>
        </w:rPr>
      </w:pPr>
      <w:r>
        <w:rPr>
          <w:color w:val="252525"/>
        </w:rPr>
        <w:t xml:space="preserve">Изначально в зоне </w:t>
      </w:r>
      <w:r w:rsidRPr="00D561F8">
        <w:rPr>
          <w:color w:val="252525"/>
        </w:rPr>
        <w:t>“</w:t>
      </w:r>
      <w:r>
        <w:rPr>
          <w:color w:val="252525"/>
        </w:rPr>
        <w:t>Ограниченные узлы</w:t>
      </w:r>
      <w:r w:rsidRPr="00D561F8">
        <w:rPr>
          <w:color w:val="252525"/>
        </w:rPr>
        <w:t>”</w:t>
      </w:r>
      <w:r w:rsidR="00007D21">
        <w:rPr>
          <w:color w:val="252525"/>
        </w:rPr>
        <w:t xml:space="preserve"> нет сайтов, пользователь по своему усмотрению может помещать туда сайты.</w:t>
      </w:r>
    </w:p>
    <w:p w:rsidR="00007D21" w:rsidRPr="00D561F8" w:rsidRDefault="00007D21" w:rsidP="00D561F8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left"/>
        <w:rPr>
          <w:color w:val="252525"/>
        </w:rPr>
      </w:pPr>
    </w:p>
    <w:p w:rsidR="00D561F8" w:rsidRDefault="00D561F8" w:rsidP="00D561F8">
      <w:pPr>
        <w:ind w:left="567" w:firstLine="0"/>
      </w:pPr>
    </w:p>
    <w:p w:rsidR="006354FC" w:rsidRDefault="006354FC" w:rsidP="00D561F8">
      <w:pPr>
        <w:ind w:left="567" w:firstLine="0"/>
      </w:pPr>
    </w:p>
    <w:p w:rsidR="006354FC" w:rsidRDefault="006354FC" w:rsidP="00D561F8">
      <w:pPr>
        <w:ind w:left="567" w:firstLine="0"/>
      </w:pPr>
    </w:p>
    <w:tbl>
      <w:tblPr>
        <w:tblStyle w:val="a5"/>
        <w:tblpPr w:leftFromText="180" w:rightFromText="180" w:vertAnchor="page" w:horzAnchor="margin" w:tblpXSpec="center" w:tblpY="654"/>
        <w:tblW w:w="10172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417"/>
        <w:gridCol w:w="1276"/>
        <w:gridCol w:w="1842"/>
      </w:tblGrid>
      <w:tr w:rsidR="00C367F0" w:rsidTr="00C367F0">
        <w:trPr>
          <w:trHeight w:val="561"/>
        </w:trPr>
        <w:tc>
          <w:tcPr>
            <w:tcW w:w="2943" w:type="dxa"/>
          </w:tcPr>
          <w:p w:rsidR="00C367F0" w:rsidRDefault="00C367F0" w:rsidP="00C367F0">
            <w:pPr>
              <w:ind w:firstLine="0"/>
            </w:pPr>
            <w:r>
              <w:lastRenderedPageBreak/>
              <w:t>Настройки безопасности</w:t>
            </w:r>
          </w:p>
        </w:tc>
        <w:tc>
          <w:tcPr>
            <w:tcW w:w="2694" w:type="dxa"/>
          </w:tcPr>
          <w:p w:rsidR="00C367F0" w:rsidRDefault="00C367F0" w:rsidP="00C367F0">
            <w:pPr>
              <w:ind w:firstLine="0"/>
            </w:pPr>
            <w:r>
              <w:t>Функциональный</w:t>
            </w:r>
          </w:p>
          <w:p w:rsidR="00C367F0" w:rsidRDefault="00C367F0" w:rsidP="00C367F0">
            <w:pPr>
              <w:ind w:firstLine="0"/>
            </w:pPr>
            <w:r>
              <w:t>смысл</w:t>
            </w:r>
          </w:p>
        </w:tc>
        <w:tc>
          <w:tcPr>
            <w:tcW w:w="1417" w:type="dxa"/>
          </w:tcPr>
          <w:p w:rsidR="00C367F0" w:rsidRDefault="00C367F0" w:rsidP="00C367F0">
            <w:pPr>
              <w:ind w:firstLine="0"/>
            </w:pPr>
            <w:r>
              <w:t xml:space="preserve">Значение </w:t>
            </w:r>
            <w:proofErr w:type="gramStart"/>
            <w:r>
              <w:t>по</w:t>
            </w:r>
            <w:proofErr w:type="gramEnd"/>
          </w:p>
          <w:p w:rsidR="00C367F0" w:rsidRDefault="00C367F0" w:rsidP="00C367F0">
            <w:pPr>
              <w:ind w:firstLine="0"/>
            </w:pPr>
            <w:r>
              <w:t>умолчанию</w:t>
            </w:r>
          </w:p>
        </w:tc>
        <w:tc>
          <w:tcPr>
            <w:tcW w:w="1276" w:type="dxa"/>
          </w:tcPr>
          <w:p w:rsidR="00C367F0" w:rsidRDefault="00C367F0" w:rsidP="00C367F0">
            <w:pPr>
              <w:ind w:firstLine="0"/>
            </w:pPr>
            <w:r>
              <w:t>Рекомендованное</w:t>
            </w:r>
          </w:p>
          <w:p w:rsidR="00C367F0" w:rsidRDefault="00C367F0" w:rsidP="00C367F0">
            <w:pPr>
              <w:ind w:firstLine="0"/>
            </w:pPr>
            <w:r>
              <w:t>значение</w:t>
            </w:r>
          </w:p>
        </w:tc>
        <w:tc>
          <w:tcPr>
            <w:tcW w:w="1842" w:type="dxa"/>
          </w:tcPr>
          <w:p w:rsidR="00C367F0" w:rsidRDefault="00C367F0" w:rsidP="00C367F0">
            <w:pPr>
              <w:ind w:firstLine="0"/>
            </w:pPr>
            <w:r>
              <w:t>Обоснование</w:t>
            </w:r>
          </w:p>
        </w:tc>
      </w:tr>
      <w:tr w:rsidR="00C367F0" w:rsidTr="00C367F0">
        <w:trPr>
          <w:trHeight w:val="581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proofErr w:type="spellStart"/>
            <w:r w:rsidRPr="00777CAD">
              <w:rPr>
                <w:sz w:val="24"/>
                <w:szCs w:val="24"/>
              </w:rPr>
              <w:t>xaml</w:t>
            </w:r>
            <w:proofErr w:type="spellEnd"/>
            <w:r w:rsidRPr="00777CAD">
              <w:rPr>
                <w:sz w:val="24"/>
                <w:szCs w:val="24"/>
              </w:rPr>
              <w:t>-приложения веб-обозревателя</w:t>
            </w:r>
          </w:p>
        </w:tc>
        <w:tc>
          <w:tcPr>
            <w:tcW w:w="2694" w:type="dxa"/>
          </w:tcPr>
          <w:p w:rsidR="00C367F0" w:rsidRPr="00554712" w:rsidRDefault="00C367F0" w:rsidP="00554712">
            <w:pPr>
              <w:ind w:firstLine="0"/>
            </w:pPr>
            <w:r w:rsidRPr="00554712">
              <w:rPr>
                <w:sz w:val="24"/>
              </w:rPr>
              <w:t>XAML-приложения браузера (XBAP) объединяет возможности веб-приложений и многофункциональных клиентских приложений.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FD3A85" w:rsidP="00FD3A85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Чтобы злоумышленник не мог получить доступ к информации с помощью </w:t>
            </w:r>
            <w:proofErr w:type="spellStart"/>
            <w:r w:rsidRPr="00777CAD">
              <w:rPr>
                <w:sz w:val="24"/>
                <w:szCs w:val="24"/>
                <w:lang w:val="en-US"/>
              </w:rPr>
              <w:t>xaml</w:t>
            </w:r>
            <w:proofErr w:type="spellEnd"/>
            <w:r w:rsidRPr="00777CAD">
              <w:rPr>
                <w:sz w:val="24"/>
                <w:szCs w:val="24"/>
              </w:rPr>
              <w:t>-приложения</w:t>
            </w:r>
          </w:p>
        </w:tc>
      </w:tr>
      <w:tr w:rsidR="00C367F0" w:rsidTr="00C367F0">
        <w:trPr>
          <w:trHeight w:val="561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proofErr w:type="spellStart"/>
            <w:r w:rsidRPr="00777CAD">
              <w:rPr>
                <w:sz w:val="24"/>
                <w:szCs w:val="24"/>
              </w:rPr>
              <w:t>xps</w:t>
            </w:r>
            <w:proofErr w:type="spellEnd"/>
            <w:r w:rsidRPr="00777CAD">
              <w:rPr>
                <w:sz w:val="24"/>
                <w:szCs w:val="24"/>
              </w:rPr>
              <w:t>-документы</w:t>
            </w: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bookmarkStart w:id="0" w:name="_GoBack"/>
            <w:r w:rsidRPr="00777CAD">
              <w:rPr>
                <w:color w:val="222222"/>
                <w:sz w:val="24"/>
                <w:szCs w:val="24"/>
                <w:shd w:val="clear" w:color="auto" w:fill="FFFFFF"/>
              </w:rPr>
              <w:t xml:space="preserve">Формат </w:t>
            </w:r>
            <w:r w:rsidRPr="00777CAD">
              <w:rPr>
                <w:bCs/>
                <w:color w:val="222222"/>
                <w:sz w:val="24"/>
                <w:szCs w:val="24"/>
                <w:shd w:val="clear" w:color="auto" w:fill="FFFFFF"/>
              </w:rPr>
              <w:t>документа</w:t>
            </w:r>
            <w:r w:rsidRPr="00777CAD">
              <w:rPr>
                <w:color w:val="222222"/>
                <w:sz w:val="24"/>
                <w:szCs w:val="24"/>
                <w:shd w:val="clear" w:color="auto" w:fill="FFFFFF"/>
              </w:rPr>
              <w:t xml:space="preserve">, который </w:t>
            </w:r>
            <w:bookmarkEnd w:id="0"/>
            <w:r w:rsidRPr="00777CAD">
              <w:rPr>
                <w:color w:val="222222"/>
                <w:sz w:val="24"/>
                <w:szCs w:val="24"/>
                <w:shd w:val="clear" w:color="auto" w:fill="FFFFFF"/>
              </w:rPr>
              <w:t>можно использовать для просмотра, сохранения, подписи и защиты содержимого</w:t>
            </w:r>
            <w:r w:rsidRPr="00777CAD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777CAD">
              <w:rPr>
                <w:bCs/>
                <w:color w:val="222222"/>
                <w:sz w:val="24"/>
                <w:szCs w:val="24"/>
                <w:shd w:val="clear" w:color="auto" w:fill="FFFFFF"/>
              </w:rPr>
              <w:t>документа</w:t>
            </w:r>
            <w:r w:rsidRPr="00777CAD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  <w:lang w:val="en-US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FD3A85" w:rsidP="00FD3A85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Чтобы злоумышленник не мог получить доступ к информации с помощью </w:t>
            </w:r>
            <w:proofErr w:type="spellStart"/>
            <w:r w:rsidRPr="00777CAD">
              <w:rPr>
                <w:sz w:val="24"/>
                <w:szCs w:val="24"/>
                <w:lang w:val="en-US"/>
              </w:rPr>
              <w:t>xps</w:t>
            </w:r>
            <w:proofErr w:type="spellEnd"/>
            <w:r w:rsidRPr="00777CAD">
              <w:rPr>
                <w:sz w:val="24"/>
                <w:szCs w:val="24"/>
              </w:rPr>
              <w:t>-документы</w:t>
            </w:r>
          </w:p>
        </w:tc>
      </w:tr>
      <w:tr w:rsidR="00C367F0" w:rsidTr="00C367F0">
        <w:trPr>
          <w:trHeight w:val="561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свободный </w:t>
            </w:r>
            <w:proofErr w:type="spellStart"/>
            <w:r w:rsidRPr="00777CAD">
              <w:rPr>
                <w:sz w:val="24"/>
                <w:szCs w:val="24"/>
              </w:rPr>
              <w:t>xaml</w:t>
            </w:r>
            <w:proofErr w:type="spellEnd"/>
          </w:p>
        </w:tc>
        <w:tc>
          <w:tcPr>
            <w:tcW w:w="2694" w:type="dxa"/>
          </w:tcPr>
          <w:p w:rsidR="00C367F0" w:rsidRPr="00777CAD" w:rsidRDefault="00C367F0" w:rsidP="00FD3A85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Свободные файлы XAML являются XAML-файлами, которые не могут </w:t>
            </w:r>
            <w:r w:rsidR="00FD3A85"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быть идентифицированы с помощью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пакета URI. Это</w:t>
            </w:r>
            <w:r w:rsidR="00FD3A85"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 означает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, что они не являются файлами ресурсов, содержимого или начального узла.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Чтобы злоумышленник не мог получить доступ к информации с помощью свободных </w:t>
            </w:r>
            <w:proofErr w:type="spellStart"/>
            <w:r w:rsidRPr="00777CAD">
              <w:rPr>
                <w:sz w:val="24"/>
                <w:szCs w:val="24"/>
                <w:lang w:val="en-US"/>
              </w:rPr>
              <w:t>xaml</w:t>
            </w:r>
            <w:proofErr w:type="spellEnd"/>
          </w:p>
        </w:tc>
      </w:tr>
      <w:tr w:rsidR="00C367F0" w:rsidTr="00C367F0">
        <w:trPr>
          <w:trHeight w:val="561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Скачивание файлов</w:t>
            </w: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Эта настройка позволяет управлять разрешением загрузки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файлов из выбранной вами зоны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lastRenderedPageBreak/>
              <w:t>включить</w:t>
            </w:r>
          </w:p>
        </w:tc>
        <w:tc>
          <w:tcPr>
            <w:tcW w:w="1276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Чтобы пользователь не скачал файл, </w:t>
            </w:r>
            <w:r w:rsidRPr="00777CAD">
              <w:rPr>
                <w:sz w:val="24"/>
                <w:szCs w:val="24"/>
              </w:rPr>
              <w:lastRenderedPageBreak/>
              <w:t>содержащий вирус</w:t>
            </w:r>
          </w:p>
        </w:tc>
      </w:tr>
      <w:tr w:rsidR="00C367F0" w:rsidTr="00C367F0">
        <w:trPr>
          <w:trHeight w:val="581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lastRenderedPageBreak/>
              <w:t xml:space="preserve">Скачивание 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шрифта</w:t>
            </w: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Текущая настройка позволяет управлять разрешением загрузки HTML-шрифтов с веб-страниц этой зоны.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FD3A85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FD3A85" w:rsidP="00FD3A85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Чтобы пользователь не скачал шрифт, содержащий вирус</w:t>
            </w:r>
          </w:p>
        </w:tc>
      </w:tr>
      <w:tr w:rsidR="00C367F0" w:rsidTr="00C367F0">
        <w:trPr>
          <w:trHeight w:val="561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запуск </w:t>
            </w:r>
            <w:proofErr w:type="gramStart"/>
            <w:r w:rsidRPr="00777CAD">
              <w:rPr>
                <w:sz w:val="24"/>
                <w:szCs w:val="24"/>
              </w:rPr>
              <w:t>компонентов</w:t>
            </w:r>
            <w:proofErr w:type="gramEnd"/>
            <w:r w:rsidRPr="00777CAD">
              <w:rPr>
                <w:sz w:val="24"/>
                <w:szCs w:val="24"/>
              </w:rPr>
              <w:t xml:space="preserve"> не снабженных сертификатом </w:t>
            </w:r>
            <w:proofErr w:type="spellStart"/>
            <w:r w:rsidRPr="00777CAD">
              <w:rPr>
                <w:sz w:val="24"/>
                <w:szCs w:val="24"/>
              </w:rPr>
              <w:t>Authenticode</w:t>
            </w:r>
            <w:proofErr w:type="spellEnd"/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Authenticode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— технология корпорации Майкрософт, использующая стандартную для отрасли криптографию в целях подписания кода приложения цифровым сертификатом, который удостоверяет подлинность издателя приложения.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Такая настройка, так как компоненты, не снабженные сертификатом  </w:t>
            </w:r>
            <w:proofErr w:type="spellStart"/>
            <w:r w:rsidRPr="00777CAD">
              <w:rPr>
                <w:sz w:val="24"/>
                <w:szCs w:val="24"/>
              </w:rPr>
              <w:t>Authenticode</w:t>
            </w:r>
            <w:proofErr w:type="spellEnd"/>
          </w:p>
          <w:p w:rsidR="00E358D4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Могут содержать вредоносное ПО</w:t>
            </w:r>
          </w:p>
        </w:tc>
      </w:tr>
      <w:tr w:rsidR="00C367F0" w:rsidTr="00C367F0">
        <w:trPr>
          <w:trHeight w:val="2538"/>
        </w:trPr>
        <w:tc>
          <w:tcPr>
            <w:tcW w:w="2943" w:type="dxa"/>
          </w:tcPr>
          <w:p w:rsidR="00C367F0" w:rsidRPr="00777CAD" w:rsidRDefault="00C367F0" w:rsidP="00C367F0">
            <w:pPr>
              <w:shd w:val="clear" w:color="auto" w:fill="FFFFFF"/>
              <w:spacing w:before="375" w:after="100" w:afterAutospacing="1" w:line="240" w:lineRule="auto"/>
              <w:ind w:firstLine="0"/>
              <w:jc w:val="left"/>
              <w:outlineLvl w:val="1"/>
              <w:rPr>
                <w:color w:val="333333"/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</w:rPr>
              <w:t xml:space="preserve">Запуск компонентов, снабженных сертификатом </w:t>
            </w:r>
            <w:proofErr w:type="spellStart"/>
            <w:r w:rsidRPr="00777CAD">
              <w:rPr>
                <w:color w:val="333333"/>
                <w:sz w:val="24"/>
                <w:szCs w:val="24"/>
              </w:rPr>
              <w:t>Authenticode</w:t>
            </w:r>
            <w:proofErr w:type="spellEnd"/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Эта настройка позволяет управлять выполнением компонентов .NET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Framework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из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Internet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Explorer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, подписанных с помощью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Authenticode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 так как, такие компоненты могут быть использованы злоумышленником для получения информации</w:t>
            </w:r>
          </w:p>
        </w:tc>
      </w:tr>
      <w:tr w:rsidR="00C367F0" w:rsidTr="00C367F0">
        <w:trPr>
          <w:trHeight w:val="581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 w:line="276" w:lineRule="auto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Разрешения для компонентов с манифестами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Манифесты компонентов — это файлы, в которых содержатся списки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важных параметров и данных компонентов.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lastRenderedPageBreak/>
              <w:t xml:space="preserve">Высокий 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уровень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безопасности</w:t>
            </w:r>
          </w:p>
        </w:tc>
        <w:tc>
          <w:tcPr>
            <w:tcW w:w="1276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настройка, чтобы злоумышленни</w:t>
            </w:r>
            <w:r w:rsidRPr="00777CAD">
              <w:rPr>
                <w:sz w:val="24"/>
                <w:szCs w:val="24"/>
              </w:rPr>
              <w:lastRenderedPageBreak/>
              <w:t>к не получил сведения о важных параметрах и данных компонентов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Этот параметр позволяет управлять настройкой параметров входа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Автоматический вход в сеть только в зоне интрасети</w:t>
            </w:r>
          </w:p>
        </w:tc>
        <w:tc>
          <w:tcPr>
            <w:tcW w:w="1276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Запрос имени пароля и пользователя</w:t>
            </w:r>
          </w:p>
        </w:tc>
        <w:tc>
          <w:tcPr>
            <w:tcW w:w="1842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настройка, чтобы только пользователи конкретной сети имели к ней доступ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Блокировать всплывающие окна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При помощи текущего параметра можно управлять появлением нежелательных всплывающих окон.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842" w:type="dxa"/>
          </w:tcPr>
          <w:p w:rsidR="00C367F0" w:rsidRPr="00777CAD" w:rsidRDefault="00E358D4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При помощи текущего параметра можно управлять появлением нежелательных всплывающих окон.</w:t>
            </w:r>
          </w:p>
        </w:tc>
      </w:tr>
      <w:tr w:rsidR="00C367F0" w:rsidTr="00C367F0">
        <w:trPr>
          <w:trHeight w:val="2824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Веб-узлы зон Интернета с меньшими правами могут открывать узлы из этой зоны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Этот параметр позволяет управлять переходом в эту зону веб-узлов зон с меньшими правами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Если данный параметр отключен, потенциально опасные переходы запрещены.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Включать путь к локальному каталогу при загрузке файлов на сервер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Текущая настройка определяет, будут ли передаваться сведения о локальном пути при загрузке файла через HTML-форму.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DA20AD" w:rsidP="00DA20AD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Если этот параметр не активен, то сведения о пути будут удаляться при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загрузке файла через HTML-форму, и злоумышленник не получит доступ к данным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3"/>
              <w:spacing w:before="0"/>
              <w:ind w:firstLine="0"/>
              <w:outlineLvl w:val="2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77CA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Возможность пробной проверки MIME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2A2A2A"/>
                <w:sz w:val="24"/>
                <w:szCs w:val="24"/>
              </w:rPr>
              <w:t xml:space="preserve">Эта функция предотвращает изменение типа файла на </w:t>
            </w:r>
            <w:proofErr w:type="gramStart"/>
            <w:r w:rsidRPr="00777CAD">
              <w:rPr>
                <w:color w:val="2A2A2A"/>
                <w:sz w:val="24"/>
                <w:szCs w:val="24"/>
              </w:rPr>
              <w:t>другой</w:t>
            </w:r>
            <w:proofErr w:type="gramEnd"/>
            <w:r w:rsidRPr="00777CAD">
              <w:rPr>
                <w:color w:val="2A2A2A"/>
                <w:sz w:val="24"/>
                <w:szCs w:val="24"/>
              </w:rPr>
              <w:t>, более опасный.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2A2A2A"/>
                <w:sz w:val="24"/>
                <w:szCs w:val="24"/>
              </w:rPr>
              <w:t xml:space="preserve">Если этот параметр выключен, то процессы </w:t>
            </w:r>
            <w:proofErr w:type="spellStart"/>
            <w:r w:rsidRPr="00777CAD">
              <w:rPr>
                <w:color w:val="2A2A2A"/>
                <w:sz w:val="24"/>
                <w:szCs w:val="24"/>
              </w:rPr>
              <w:t>Internet</w:t>
            </w:r>
            <w:proofErr w:type="spellEnd"/>
            <w:r w:rsidRPr="00777CAD">
              <w:rPr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777CAD">
              <w:rPr>
                <w:color w:val="2A2A2A"/>
                <w:sz w:val="24"/>
                <w:szCs w:val="24"/>
              </w:rPr>
              <w:t>Explorer</w:t>
            </w:r>
            <w:proofErr w:type="spellEnd"/>
            <w:r w:rsidRPr="00777CAD">
              <w:rPr>
                <w:color w:val="2A2A2A"/>
                <w:sz w:val="24"/>
                <w:szCs w:val="24"/>
              </w:rPr>
              <w:t>  будут разрешать пробной проверке MIME обработку файла как файла потенциально более опасного типа.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Доступ </w:t>
            </w:r>
            <w:proofErr w:type="gramStart"/>
            <w:r w:rsidRPr="00777CAD">
              <w:rPr>
                <w:sz w:val="24"/>
                <w:szCs w:val="24"/>
              </w:rPr>
              <w:t>к</w:t>
            </w:r>
            <w:proofErr w:type="gramEnd"/>
            <w:r w:rsidRPr="00777CAD">
              <w:rPr>
                <w:sz w:val="24"/>
                <w:szCs w:val="24"/>
              </w:rPr>
              <w:t xml:space="preserve"> источника данных за пределами домена</w:t>
            </w: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Эта настройка управляет доступом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Internet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Explorer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к данным другой зоны безопасности с помощью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парсера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MSXML (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Microsoft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XML) или ADO (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Data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Objects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настройка, чтобы не открывать потенциально опасные файлы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Запуск программ и небезопасных файлов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Текущая настройка определяет, отображается ли запрос «Открытый файл - предупреждение системы безопасности» при запуске исполняемых или других небезопасных файлов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276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842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Текущая настройка определяет, отображается ли запрос «Открытый файл - предупреждение системы безопасности» при запуске исполняемых или других небезопасных файлов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Запуск программ и файлов в окне IFRAME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Данный параметр системного реестра позволяет управлять данными о том, можно ли запускать приложения и загружать файлы по ссылкам в окнах IFRAME на HTML-страницах в этой зоне.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276" w:type="dxa"/>
          </w:tcPr>
          <w:p w:rsidR="00C367F0" w:rsidRPr="00777CAD" w:rsidRDefault="00DA20AD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DA20AD" w:rsidP="0008334E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Данную настройку нужно отключить, чтобы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не запускать приложения </w:t>
            </w:r>
            <w:r w:rsidR="0008334E" w:rsidRPr="00777CAD">
              <w:rPr>
                <w:color w:val="333333"/>
                <w:sz w:val="24"/>
                <w:szCs w:val="24"/>
                <w:shd w:val="clear" w:color="auto" w:fill="FFFFFF"/>
              </w:rPr>
              <w:t>и не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загружать файлы в окнах IFRAME на страницах в этой зоне.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Использовать фильтр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SmartScreen</w:t>
            </w:r>
            <w:proofErr w:type="spellEnd"/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Параметр определяет, сканирует ли фильтр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страницы в данной зоне.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Параметр определяет, сканирует ли фильтр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страницы в данной зоне.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Не запрашивать сертификат клиента, когда он отсутствует или имеется только один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08334E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Следующая настройка позволяет управлять получением пользователями запроса выбора сертификата, если он отсутствует или имеется в единственном числе.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Следующая настройка позволяет управлять получением пользователями запроса выбора сертификата, если он отсутствует или имеется в единственном числе.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Отображение разнородного содержимого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вам управлять отображением небезопасных элементов и предупреждениями безопасности об отображении веб-страниц, содержащих как безопасные, так и небезопасные элементы.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вам управлять отображением небезопасных элементов и предупреждениями безопасности об отображении веб-страниц, содержащих как безопасные, так и небезопасные элементы.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Передача незашифрованных данных форм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Текущая настройка позволяет управлять разрешением передачи данных HTML-форм на веб-страницах этой зоны.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Если выбран параметр «Предлагать», вы получите запрос отправки данных HTML-форм на веб-страницах этой зоны и сможете контролировать какие данные,  следует отправлять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Перетаскивание или копирование и вставка файлов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Эта настройка позволят выбирать, сможете ли вы перетаскивать или копировать и вставлять файлы из источника в пределах зоны.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Если выбрана такая настройка, то вам придется самим выбирать, будете ли вы перетаскивать файлы из данной зоны, и тогда будет меньше шансов, что данные будут перехвачены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Переход между окнами и фреймами через разные домены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Данный параметр позволяет управлять открытием вложенных кадров и доступом к приложениям разных доменов.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Данный параметр позволяет управлять открытием вложенных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кадров и доступом к приложениям разных доменов.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Разрешать запущенные скриптом окна без ограничений на размеры и положение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управлять ограничениями запускаемых сценариями всплывающих окон и окон со строками заголовка и состояния.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управлять ограничениями запускаемых сценариями всплывающих окон и окон со строками заголовка и состояния.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Разрешить веб-страницам использовать ограниченные протоколы для активного содержимого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вам определить, можно ли использовать ограниченные протоколы для активного содержимого веб-страниц.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вам определить, можно ли использовать ограниченные протоколы для активного содержимого веб-страниц.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Разрешить веб-узлам открывать окна без строки адреса или строки состояния</w:t>
            </w:r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Текущая настройка определяет, могут ли веб-узлы открывать новые окна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Internet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Explorer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без строки состояния или строки адреса.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Такая настройка нужна, чтобы пользователь через строки адреса мог следить за </w:t>
            </w:r>
            <w:r w:rsidRPr="00777CAD">
              <w:rPr>
                <w:sz w:val="24"/>
                <w:szCs w:val="24"/>
              </w:rPr>
              <w:lastRenderedPageBreak/>
              <w:t>открываемыми сайтами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Разрешить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метаобновление</w:t>
            </w:r>
            <w:proofErr w:type="spellEnd"/>
          </w:p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Эта настройка позволяет выбирать, может ли браузер выполнять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редирект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на </w:t>
            </w:r>
            <w:proofErr w:type="gram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другую</w:t>
            </w:r>
            <w:proofErr w:type="gram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веб-страницу, если автор веб-страницы использует тег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метаобновления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для перенаправления на другую веб-страницу.</w:t>
            </w: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2E1AB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</w:t>
            </w:r>
            <w:r w:rsidR="0008334E" w:rsidRPr="00777CAD">
              <w:rPr>
                <w:sz w:val="24"/>
                <w:szCs w:val="24"/>
              </w:rPr>
              <w:t>ака</w:t>
            </w:r>
            <w:r w:rsidRPr="00777CAD">
              <w:rPr>
                <w:sz w:val="24"/>
                <w:szCs w:val="24"/>
              </w:rPr>
              <w:t>я настройка нужна</w:t>
            </w:r>
            <w:proofErr w:type="gramStart"/>
            <w:r w:rsidRPr="00777CAD">
              <w:rPr>
                <w:sz w:val="24"/>
                <w:szCs w:val="24"/>
              </w:rPr>
              <w:t xml:space="preserve"> ,</w:t>
            </w:r>
            <w:proofErr w:type="gramEnd"/>
            <w:r w:rsidRPr="00777CAD">
              <w:rPr>
                <w:sz w:val="24"/>
                <w:szCs w:val="24"/>
              </w:rPr>
              <w:t>чтобы пользователя автоматически не могло перенести на какую-то другую страницу</w:t>
            </w:r>
          </w:p>
        </w:tc>
      </w:tr>
      <w:tr w:rsidR="00C367F0" w:rsidTr="00C367F0">
        <w:trPr>
          <w:trHeight w:val="1462"/>
        </w:trPr>
        <w:tc>
          <w:tcPr>
            <w:tcW w:w="2943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2A2A2A"/>
                <w:sz w:val="24"/>
                <w:szCs w:val="24"/>
              </w:rPr>
              <w:t>Включить перетаскивание содержимого из разных доменов между окнами</w:t>
            </w:r>
          </w:p>
        </w:tc>
        <w:tc>
          <w:tcPr>
            <w:tcW w:w="2694" w:type="dxa"/>
          </w:tcPr>
          <w:p w:rsidR="00C367F0" w:rsidRPr="00777CAD" w:rsidRDefault="00C367F0" w:rsidP="00C367F0">
            <w:pPr>
              <w:pStyle w:val="aa"/>
              <w:spacing w:before="0" w:beforeAutospacing="0" w:after="0" w:afterAutospacing="0" w:line="270" w:lineRule="atLeast"/>
              <w:rPr>
                <w:color w:val="2A2A2A"/>
              </w:rPr>
            </w:pPr>
            <w:r w:rsidRPr="00777CAD">
              <w:rPr>
                <w:color w:val="2A2A2A"/>
              </w:rPr>
              <w:t>Этот параметр политики позволяет задавать возможность перетаскивания содержимого из одного домена в другой, когда исходный и конечный пункты размещения находятся в одном окне.</w:t>
            </w:r>
          </w:p>
          <w:p w:rsidR="00C367F0" w:rsidRPr="00777CAD" w:rsidRDefault="00C367F0" w:rsidP="00C367F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7" w:type="dxa"/>
          </w:tcPr>
          <w:p w:rsidR="00C367F0" w:rsidRPr="00777CAD" w:rsidRDefault="00C367F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C367F0" w:rsidRPr="00777CAD" w:rsidRDefault="0008334E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C367F0" w:rsidRPr="00777CAD" w:rsidRDefault="002E1AB0" w:rsidP="00C367F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 нужна, чтобы содержимое одного домена не попадало в другое, так как таким образом информация может быть похищена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2A2A2A"/>
                <w:sz w:val="24"/>
                <w:szCs w:val="24"/>
              </w:rPr>
              <w:t>Включить перетаскивание содержимого из разных доменов между окнами</w:t>
            </w: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2A2A2A"/>
                <w:sz w:val="24"/>
                <w:szCs w:val="24"/>
              </w:rPr>
              <w:t>Этот параметр политики позволяет задавать возможность перетаскивания содержимого из одного домена в другой, когда исходный и конечный пункты размещения находятся в разных окнах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Такая настройка нужна, чтобы содержимое одного домена не попадало в другое, так как таким образом информация может быть </w:t>
            </w:r>
            <w:r w:rsidRPr="00777CAD">
              <w:rPr>
                <w:sz w:val="24"/>
                <w:szCs w:val="24"/>
              </w:rPr>
              <w:lastRenderedPageBreak/>
              <w:t>похищена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Разрешить скрипты для элемента управления обозревателем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Internet</w:t>
            </w:r>
            <w:proofErr w:type="spell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Explorer</w:t>
            </w:r>
            <w:proofErr w:type="spellEnd"/>
          </w:p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Этот параметр определяет, может ли страница управлять внедренными элементами управления веб-браузера через скрипт.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 нужна, чтобы злоумышленник не мог использовать заранее прописанные скрипты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2A2A2A"/>
                <w:sz w:val="24"/>
                <w:szCs w:val="24"/>
              </w:rPr>
              <w:t>Преобразование для просмотра фильтров прежних версий</w:t>
            </w: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2A2A2A"/>
                <w:sz w:val="24"/>
                <w:szCs w:val="24"/>
              </w:rPr>
              <w:t xml:space="preserve">Этот параметр политики указывает, будет ли </w:t>
            </w:r>
            <w:proofErr w:type="spellStart"/>
            <w:r w:rsidRPr="00777CAD">
              <w:rPr>
                <w:color w:val="2A2A2A"/>
                <w:sz w:val="24"/>
                <w:szCs w:val="24"/>
              </w:rPr>
              <w:t>Internet</w:t>
            </w:r>
            <w:proofErr w:type="spellEnd"/>
            <w:r w:rsidRPr="00777CAD">
              <w:rPr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777CAD">
              <w:rPr>
                <w:color w:val="2A2A2A"/>
                <w:sz w:val="24"/>
                <w:szCs w:val="24"/>
              </w:rPr>
              <w:t>Explorer</w:t>
            </w:r>
            <w:proofErr w:type="spellEnd"/>
            <w:r w:rsidRPr="00777CAD">
              <w:rPr>
                <w:color w:val="2A2A2A"/>
                <w:sz w:val="24"/>
                <w:szCs w:val="24"/>
              </w:rPr>
              <w:t xml:space="preserve"> преобразовывать визуальные фильтры прежних версий в данной зоне.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 нужна, чтобы не могло произойти взлома с помощью фильтров предыдущих версий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Устойчивость данных пользователя</w:t>
            </w: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Данная настройка позволяет управлять сохранением на жестком диске информации в журнале браузера, в папке избранного или в хранилище XML.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Такая настройка нужна, чтобы пользователь не мог установить </w:t>
            </w:r>
            <w:proofErr w:type="spellStart"/>
            <w:r w:rsidRPr="00777CAD">
              <w:rPr>
                <w:sz w:val="24"/>
                <w:szCs w:val="24"/>
              </w:rPr>
              <w:t>элемнты</w:t>
            </w:r>
            <w:proofErr w:type="spellEnd"/>
            <w:r w:rsidRPr="00777CAD">
              <w:rPr>
                <w:sz w:val="24"/>
                <w:szCs w:val="24"/>
              </w:rPr>
              <w:t xml:space="preserve"> из этой рабочей зоны на рабочий стол, так они могут содержать </w:t>
            </w:r>
            <w:proofErr w:type="gramStart"/>
            <w:r w:rsidRPr="00777CAD">
              <w:rPr>
                <w:sz w:val="24"/>
                <w:szCs w:val="24"/>
              </w:rPr>
              <w:lastRenderedPageBreak/>
              <w:t>вредоносное</w:t>
            </w:r>
            <w:proofErr w:type="gramEnd"/>
            <w:r w:rsidRPr="00777CAD">
              <w:rPr>
                <w:sz w:val="24"/>
                <w:szCs w:val="24"/>
              </w:rPr>
              <w:t xml:space="preserve"> ПО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Разрешить установку .NET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Framework</w:t>
            </w:r>
            <w:proofErr w:type="spellEnd"/>
          </w:p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Данная настройка представляет установку компонентов среды выполнения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WinFX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настройка, чтобы не могли установиться нежелательные компоненты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Активные скрипты</w:t>
            </w:r>
          </w:p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Этот параметр позволяет управлять разрешением выполнения кодов сценариев на веб-страницах данной зоны.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 нужна, чтобы злоумышленник не смог воспользоваться заранее прописанными скриптами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Включить фильтр XSS</w:t>
            </w:r>
          </w:p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Этот параметр определяет обнаружение и предотвращение работы фильтра запуска скриптов между узлами (XSS) в указанной вами зоне.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842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При включении этого параметра, фильтр XSS будет включен для всех узлов в этой зоне, и будет предотвращать запу</w:t>
            </w:r>
            <w:proofErr w:type="gram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ск скр</w:t>
            </w:r>
            <w:proofErr w:type="gram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иптов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Выполнять скрипты приложений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Java</w:t>
            </w:r>
            <w:proofErr w:type="spellEnd"/>
          </w:p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Данный параметр позволяет вам управлять разрешениями для приложений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Java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Такая настройка нужна, чтобы не запускались приложения </w:t>
            </w:r>
            <w:r w:rsidRPr="00777CAD">
              <w:rPr>
                <w:sz w:val="24"/>
                <w:szCs w:val="24"/>
                <w:lang w:val="en-US"/>
              </w:rPr>
              <w:lastRenderedPageBreak/>
              <w:t>Java</w:t>
            </w:r>
            <w:r w:rsidRPr="00777CAD">
              <w:rPr>
                <w:sz w:val="24"/>
                <w:szCs w:val="24"/>
              </w:rPr>
              <w:t xml:space="preserve">, так как они могут содержать </w:t>
            </w:r>
            <w:proofErr w:type="gramStart"/>
            <w:r w:rsidRPr="00777CAD">
              <w:rPr>
                <w:sz w:val="24"/>
                <w:szCs w:val="24"/>
              </w:rPr>
              <w:t>вредоносное</w:t>
            </w:r>
            <w:proofErr w:type="gramEnd"/>
            <w:r w:rsidRPr="00777CAD">
              <w:rPr>
                <w:sz w:val="24"/>
                <w:szCs w:val="24"/>
              </w:rPr>
              <w:t xml:space="preserve"> ПО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>Разрешить веб-узлам запрашивать информацию с помощью окон со сценариями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Текущая настройка определяет, отображаются ли диалоговые окна запросов сценариев автоматически.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D0241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924F9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Такая настройка нужна, чтобы диалоговые окна отображались только по запросу пользователя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Разрешить обновление строки состояния через скрипт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Данный параметр системного реестра позволяет управлять возможностью сценария обновлять строку состояния в пределах зоны.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8924F9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Выбор данной настройки нужен для того, чтобы </w:t>
            </w:r>
            <w:r w:rsidR="008924F9" w:rsidRPr="00777CAD">
              <w:rPr>
                <w:sz w:val="24"/>
                <w:szCs w:val="24"/>
              </w:rPr>
              <w:t>скрипт не мог автоматически обновлять строку состояния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Разрешить программный доступ к буферу обмена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Эта настройка позволяет управлять скриптами, выполняющими операции с буфером обмена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276" w:type="dxa"/>
          </w:tcPr>
          <w:p w:rsidR="002E1AB0" w:rsidRPr="00777CAD" w:rsidRDefault="008924F9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Выбор данной настройки нужен для того, чтобы </w:t>
            </w:r>
            <w:r w:rsidR="008924F9" w:rsidRPr="00777CAD">
              <w:rPr>
                <w:sz w:val="24"/>
                <w:szCs w:val="24"/>
              </w:rPr>
              <w:t>скрипт не мог автоматически выполнять операции с буфером обмена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Автоматические запросы элементов управления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Данная настройка позволяет определять, можно ли автоматически получать запрос при установке элементов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8924F9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Выбор данной настройки нужен для того, чтобы </w:t>
            </w:r>
            <w:r w:rsidR="00AD64B2" w:rsidRPr="00777CAD">
              <w:rPr>
                <w:sz w:val="24"/>
                <w:szCs w:val="24"/>
              </w:rPr>
              <w:t xml:space="preserve">пользователь в любой момент мог запрашивать элементы управления 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Выполнять скрипты элементов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, помеченных как безопасные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Текущая настройка позволяет управлять взаимодействием скриптов и элементов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, помеченных как безопасные для выполнения скриптов.</w:t>
            </w:r>
            <w:proofErr w:type="gramEnd"/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AD64B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AD64B2" w:rsidP="00AD64B2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нужен для того, чтобы пользователь мог вмешиваться в работу скриптов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Запуск элементов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 и модулей подключения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Данная настройка позволяет управлять запуском элементов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и подключаемых модулей на страницах указанной зоны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AD64B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Выбор данной настройки нужен для того, чтобы </w:t>
            </w:r>
            <w:r w:rsidR="00AD64B2" w:rsidRPr="00777CAD">
              <w:rPr>
                <w:sz w:val="24"/>
                <w:szCs w:val="24"/>
              </w:rPr>
              <w:t>пользователь мог сам определять какие элементы управления запускать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4"/>
              <w:shd w:val="clear" w:color="auto" w:fill="FFFFFF"/>
              <w:spacing w:before="0" w:after="480"/>
              <w:ind w:firstLin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</w:rPr>
            </w:pPr>
            <w:r w:rsidRPr="00777CAD">
              <w:rPr>
                <w:rFonts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</w:rPr>
              <w:t xml:space="preserve">Включить Фильтрацию </w:t>
            </w:r>
            <w:proofErr w:type="spellStart"/>
            <w:r w:rsidRPr="00777CAD">
              <w:rPr>
                <w:rFonts w:ascii="Times New Roman" w:hAnsi="Times New Roman" w:cs="Times New Roman"/>
                <w:b w:val="0"/>
                <w:bCs w:val="0"/>
                <w:i w:val="0"/>
                <w:color w:val="000000"/>
                <w:sz w:val="24"/>
                <w:szCs w:val="24"/>
              </w:rPr>
              <w:t>ActiveX</w:t>
            </w:r>
            <w:proofErr w:type="spellEnd"/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 xml:space="preserve">Фильтрация </w:t>
            </w:r>
            <w:proofErr w:type="spellStart"/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>Internet</w:t>
            </w:r>
            <w:proofErr w:type="spellEnd"/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>Explorer</w:t>
            </w:r>
            <w:proofErr w:type="spellEnd"/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 xml:space="preserve"> запрещает сайтам устанавливать и использовать</w:t>
            </w:r>
            <w:r w:rsidRPr="00777CAD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t xml:space="preserve">приложения, с помощью которых </w:t>
            </w:r>
            <w:r w:rsidRPr="00777CAD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веб-сайты предоставляют контент</w:t>
            </w:r>
            <w:r w:rsidRPr="00777CAD">
              <w:rPr>
                <w:rStyle w:val="apple-converted-space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lastRenderedPageBreak/>
              <w:t>включить</w:t>
            </w:r>
          </w:p>
        </w:tc>
        <w:tc>
          <w:tcPr>
            <w:tcW w:w="1276" w:type="dxa"/>
          </w:tcPr>
          <w:p w:rsidR="002E1AB0" w:rsidRPr="00777CAD" w:rsidRDefault="00AD64B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 xml:space="preserve">Выбор данной настройки нужен для того, чтобы </w:t>
            </w:r>
            <w:r w:rsidR="00AD64B2" w:rsidRPr="00777CAD">
              <w:rPr>
                <w:sz w:val="24"/>
                <w:szCs w:val="24"/>
              </w:rPr>
              <w:t xml:space="preserve">сайты не могли устанавливать </w:t>
            </w:r>
            <w:r w:rsidR="00AD64B2" w:rsidRPr="00777CAD">
              <w:rPr>
                <w:sz w:val="24"/>
                <w:szCs w:val="24"/>
              </w:rPr>
              <w:lastRenderedPageBreak/>
              <w:t>на ПК приложения, с помощью которых у них предоставляют контент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Поведение </w:t>
            </w:r>
            <w:proofErr w:type="gram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двоичного</w:t>
            </w:r>
            <w:proofErr w:type="gram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 кодов и скриптов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Эта настройка управляет динамическим поведением двоичного кода и скриптов: компонентами, инкапсулирующими специфические возможности элементов HTML, к которым они были присоединены.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AD64B2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нужен для того, чтобы поведение двоичного кода и скриптов полностью было подчинено пользователю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Показывать видео и анимацию на веб-странице, не </w:t>
            </w:r>
            <w:proofErr w:type="gram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использующей</w:t>
            </w:r>
            <w:proofErr w:type="gram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 внешний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медиапроигрыватель</w:t>
            </w:r>
            <w:proofErr w:type="spellEnd"/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Данный параметр позволяет проигрывать видео и анимацию </w:t>
            </w:r>
            <w:proofErr w:type="gram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через</w:t>
            </w:r>
            <w:proofErr w:type="gram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тег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dynsrc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img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в указанной зоне.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874244" w:rsidP="00874244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нужен для того, чтобы пользователь не мог просматривать потенциально опасные видео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Разрешить использовать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 без запроса только утвержденным доменам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Этот параметр определяет отображение запроса на разрешение элементов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для других веб-сайтов помимо веб-сайта, установившего элементы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lastRenderedPageBreak/>
              <w:t>отключить</w:t>
            </w:r>
          </w:p>
        </w:tc>
        <w:tc>
          <w:tcPr>
            <w:tcW w:w="1276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842" w:type="dxa"/>
          </w:tcPr>
          <w:p w:rsidR="002E1AB0" w:rsidRPr="00777CAD" w:rsidRDefault="00874244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При включении этого параметра отобразится запрос, прежде чем будет возможно запустить элементы </w:t>
            </w: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с веб-сайтов в этой зоне, и пользователь сам будет контролировать процесс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Разрешить запуск элементов управления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, которые не использовались ранее, без предупреждения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Текущая настройка отвечает за использование на веб-сайтах элементов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, которые ранее использовались только с соответствующими предупреждениями.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включить</w:t>
            </w:r>
          </w:p>
        </w:tc>
        <w:tc>
          <w:tcPr>
            <w:tcW w:w="1276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нужен для того, чтобы пользователь сам мог выбирать, какие элементы управления запускать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Разрешить сценарии</w:t>
            </w:r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Эта настройка позволяет управлять выполнением скриптов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нужен для того, чтобы пользователь не использовал скрипты, то есть заранее прописанные сценарии. Это нужно, так как скрипты могут использовать злоумышленники</w:t>
            </w: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Загрузка неподписанных элементов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Следующий параметр позволяет управлять разрешением на загрузку неподписанных элементов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из данной зоны.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276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обоснован тем, что такие элементы потенциально опасны</w:t>
            </w:r>
          </w:p>
          <w:p w:rsidR="00777CAD" w:rsidRPr="00777CAD" w:rsidRDefault="00777CAD" w:rsidP="002E1AB0">
            <w:pPr>
              <w:ind w:firstLine="0"/>
              <w:rPr>
                <w:sz w:val="24"/>
                <w:szCs w:val="24"/>
              </w:rPr>
            </w:pPr>
          </w:p>
        </w:tc>
      </w:tr>
      <w:tr w:rsidR="002E1AB0" w:rsidTr="00C367F0">
        <w:trPr>
          <w:trHeight w:val="1462"/>
        </w:trPr>
        <w:tc>
          <w:tcPr>
            <w:tcW w:w="2943" w:type="dxa"/>
          </w:tcPr>
          <w:p w:rsidR="002E1AB0" w:rsidRPr="00777CAD" w:rsidRDefault="002E1AB0" w:rsidP="002E1AB0">
            <w:pPr>
              <w:pStyle w:val="2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 xml:space="preserve">Загрузка подписанных элементов </w:t>
            </w:r>
            <w:proofErr w:type="spellStart"/>
            <w:r w:rsidRPr="00777CAD">
              <w:rPr>
                <w:b w:val="0"/>
                <w:bCs w:val="0"/>
                <w:color w:val="333333"/>
                <w:sz w:val="24"/>
                <w:szCs w:val="24"/>
              </w:rPr>
              <w:t>ActiveX</w:t>
            </w:r>
            <w:proofErr w:type="spellEnd"/>
          </w:p>
          <w:p w:rsidR="002E1AB0" w:rsidRPr="00777CAD" w:rsidRDefault="002E1AB0" w:rsidP="002E1AB0">
            <w:pPr>
              <w:pStyle w:val="2"/>
              <w:shd w:val="clear" w:color="auto" w:fill="FFFFFF"/>
              <w:spacing w:before="375" w:beforeAutospacing="0"/>
              <w:outlineLvl w:val="1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1AB0" w:rsidRPr="00777CAD" w:rsidRDefault="002E1AB0" w:rsidP="002E1AB0">
            <w:pPr>
              <w:ind w:firstLine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Этот параметр управляет загрузкой пользователями подписанных элементов управления </w:t>
            </w:r>
            <w:proofErr w:type="spellStart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>ActiveX</w:t>
            </w:r>
            <w:proofErr w:type="spellEnd"/>
            <w:r w:rsidRPr="00777CAD">
              <w:rPr>
                <w:color w:val="333333"/>
                <w:sz w:val="24"/>
                <w:szCs w:val="24"/>
                <w:shd w:val="clear" w:color="auto" w:fill="FFFFFF"/>
              </w:rPr>
              <w:t xml:space="preserve"> с веб-страниц в данной зоне.</w:t>
            </w:r>
            <w:r w:rsidRPr="00777CAD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:rsidR="002E1AB0" w:rsidRPr="00777CAD" w:rsidRDefault="002E1AB0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предлагать</w:t>
            </w:r>
          </w:p>
        </w:tc>
        <w:tc>
          <w:tcPr>
            <w:tcW w:w="1276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отключить</w:t>
            </w:r>
          </w:p>
        </w:tc>
        <w:tc>
          <w:tcPr>
            <w:tcW w:w="1842" w:type="dxa"/>
          </w:tcPr>
          <w:p w:rsidR="002E1AB0" w:rsidRPr="00777CAD" w:rsidRDefault="00777CAD" w:rsidP="002E1AB0">
            <w:pPr>
              <w:ind w:firstLine="0"/>
              <w:rPr>
                <w:sz w:val="24"/>
                <w:szCs w:val="24"/>
              </w:rPr>
            </w:pPr>
            <w:r w:rsidRPr="00777CAD">
              <w:rPr>
                <w:sz w:val="24"/>
                <w:szCs w:val="24"/>
              </w:rPr>
              <w:t>Выбор данной настройки обоснован тем, чтобы пользователь сам контролировал, какие файлы скачивает</w:t>
            </w:r>
          </w:p>
        </w:tc>
      </w:tr>
    </w:tbl>
    <w:p w:rsidR="008C6118" w:rsidRDefault="008C6118" w:rsidP="008C6118">
      <w:pPr>
        <w:ind w:firstLine="0"/>
      </w:pPr>
    </w:p>
    <w:p w:rsidR="008C6118" w:rsidRDefault="008C6118" w:rsidP="008C6118">
      <w:pPr>
        <w:ind w:firstLine="0"/>
      </w:pPr>
    </w:p>
    <w:p w:rsidR="008C6118" w:rsidRDefault="008C6118" w:rsidP="008C6118">
      <w:pPr>
        <w:ind w:firstLine="0"/>
      </w:pPr>
    </w:p>
    <w:p w:rsidR="00AB725E" w:rsidRPr="005D459C" w:rsidRDefault="00946C3E" w:rsidP="00554712">
      <w:pPr>
        <w:pStyle w:val="a3"/>
        <w:numPr>
          <w:ilvl w:val="0"/>
          <w:numId w:val="13"/>
        </w:numPr>
      </w:pPr>
      <w:proofErr w:type="spellStart"/>
      <w:r w:rsidRPr="005D459C">
        <w:rPr>
          <w:color w:val="252525"/>
          <w:szCs w:val="21"/>
          <w:shd w:val="clear" w:color="auto" w:fill="FFFFFF"/>
        </w:rPr>
        <w:t>JavaScript</w:t>
      </w:r>
      <w:proofErr w:type="spellEnd"/>
      <w:r w:rsidRPr="005D459C">
        <w:rPr>
          <w:color w:val="252525"/>
          <w:szCs w:val="21"/>
          <w:shd w:val="clear" w:color="auto" w:fill="FFFFFF"/>
        </w:rPr>
        <w:t xml:space="preserve"> обычно используется как встраиваемый язык для программного доступа к объектам</w:t>
      </w:r>
      <w:r w:rsidRPr="005D459C">
        <w:rPr>
          <w:rStyle w:val="apple-converted-space"/>
          <w:color w:val="252525"/>
          <w:szCs w:val="21"/>
          <w:shd w:val="clear" w:color="auto" w:fill="FFFFFF"/>
        </w:rPr>
        <w:t> </w:t>
      </w:r>
      <w:r w:rsidRPr="005D459C">
        <w:rPr>
          <w:szCs w:val="21"/>
          <w:shd w:val="clear" w:color="auto" w:fill="FFFFFF"/>
        </w:rPr>
        <w:t>приложений</w:t>
      </w:r>
      <w:r w:rsidRPr="005D459C">
        <w:rPr>
          <w:color w:val="252525"/>
          <w:szCs w:val="21"/>
          <w:shd w:val="clear" w:color="auto" w:fill="FFFFFF"/>
        </w:rPr>
        <w:t>. Наиболее широкое применение находит в</w:t>
      </w:r>
      <w:r w:rsidRPr="005D459C">
        <w:rPr>
          <w:rStyle w:val="apple-converted-space"/>
          <w:color w:val="252525"/>
          <w:szCs w:val="21"/>
          <w:shd w:val="clear" w:color="auto" w:fill="FFFFFF"/>
        </w:rPr>
        <w:t> </w:t>
      </w:r>
      <w:r w:rsidRPr="005D459C">
        <w:rPr>
          <w:szCs w:val="21"/>
          <w:shd w:val="clear" w:color="auto" w:fill="FFFFFF"/>
        </w:rPr>
        <w:t>браузерах</w:t>
      </w:r>
      <w:r w:rsidRPr="005D459C">
        <w:rPr>
          <w:rStyle w:val="apple-converted-space"/>
          <w:color w:val="252525"/>
          <w:szCs w:val="21"/>
          <w:shd w:val="clear" w:color="auto" w:fill="FFFFFF"/>
        </w:rPr>
        <w:t> </w:t>
      </w:r>
      <w:r w:rsidRPr="005D459C">
        <w:rPr>
          <w:color w:val="252525"/>
          <w:szCs w:val="21"/>
          <w:shd w:val="clear" w:color="auto" w:fill="FFFFFF"/>
        </w:rPr>
        <w:t>как язык сценариев для придания</w:t>
      </w:r>
      <w:r w:rsidRPr="005D459C">
        <w:rPr>
          <w:rStyle w:val="apple-converted-space"/>
          <w:color w:val="252525"/>
          <w:szCs w:val="21"/>
          <w:shd w:val="clear" w:color="auto" w:fill="FFFFFF"/>
        </w:rPr>
        <w:t> </w:t>
      </w:r>
      <w:r w:rsidRPr="005D459C">
        <w:rPr>
          <w:szCs w:val="21"/>
          <w:shd w:val="clear" w:color="auto" w:fill="FFFFFF"/>
        </w:rPr>
        <w:t>интерактивности</w:t>
      </w:r>
      <w:r w:rsidRPr="005D459C">
        <w:rPr>
          <w:rStyle w:val="apple-converted-space"/>
          <w:color w:val="252525"/>
          <w:szCs w:val="21"/>
          <w:shd w:val="clear" w:color="auto" w:fill="FFFFFF"/>
        </w:rPr>
        <w:t> </w:t>
      </w:r>
      <w:r w:rsidRPr="005D459C">
        <w:rPr>
          <w:szCs w:val="21"/>
          <w:shd w:val="clear" w:color="auto" w:fill="FFFFFF"/>
        </w:rPr>
        <w:t xml:space="preserve">веб-страницам.  С помощью </w:t>
      </w:r>
      <w:proofErr w:type="spellStart"/>
      <w:r w:rsidRPr="005D459C">
        <w:rPr>
          <w:szCs w:val="21"/>
          <w:shd w:val="clear" w:color="auto" w:fill="FFFFFF"/>
          <w:lang w:val="en-US"/>
        </w:rPr>
        <w:t>Javascript</w:t>
      </w:r>
      <w:proofErr w:type="spellEnd"/>
      <w:r w:rsidRPr="005D459C">
        <w:rPr>
          <w:szCs w:val="21"/>
          <w:shd w:val="clear" w:color="auto" w:fill="FFFFFF"/>
        </w:rPr>
        <w:t xml:space="preserve"> злоумышленник может написать сценарий, который будет </w:t>
      </w:r>
      <w:r w:rsidR="00AB725E" w:rsidRPr="005D459C">
        <w:rPr>
          <w:szCs w:val="21"/>
          <w:shd w:val="clear" w:color="auto" w:fill="FFFFFF"/>
        </w:rPr>
        <w:t xml:space="preserve">нарушать конфиденциальность информации. Примером такой уязвимости является </w:t>
      </w:r>
      <w:proofErr w:type="spellStart"/>
      <w:r w:rsidR="00AB725E" w:rsidRPr="005D459C">
        <w:rPr>
          <w:szCs w:val="21"/>
          <w:shd w:val="clear" w:color="auto" w:fill="FFFFFF"/>
        </w:rPr>
        <w:t>JavaScript</w:t>
      </w:r>
      <w:proofErr w:type="spellEnd"/>
      <w:r w:rsidR="00AB725E" w:rsidRPr="005D459C">
        <w:rPr>
          <w:szCs w:val="21"/>
          <w:shd w:val="clear" w:color="auto" w:fill="FFFFFF"/>
        </w:rPr>
        <w:t xml:space="preserve"> </w:t>
      </w:r>
      <w:r w:rsidR="00AB725E" w:rsidRPr="005D459C">
        <w:rPr>
          <w:szCs w:val="21"/>
          <w:shd w:val="clear" w:color="auto" w:fill="FFFFFF"/>
          <w:lang w:val="en-US"/>
        </w:rPr>
        <w:t>Hijacking</w:t>
      </w:r>
      <w:r w:rsidR="00AB725E" w:rsidRPr="005D459C">
        <w:rPr>
          <w:szCs w:val="21"/>
          <w:shd w:val="clear" w:color="auto" w:fill="FFFFFF"/>
        </w:rPr>
        <w:t xml:space="preserve">, </w:t>
      </w:r>
      <w:proofErr w:type="gramStart"/>
      <w:r w:rsidR="00AB725E" w:rsidRPr="005D459C">
        <w:t>позволяющую</w:t>
      </w:r>
      <w:proofErr w:type="gramEnd"/>
      <w:r w:rsidR="00AB725E" w:rsidRPr="005D459C">
        <w:t xml:space="preserve"> злоумышленникам получать доступ к конфиденциальной информации, содержащуюся в JS-сообщениях. С помощью такой атаки можно было украсть список контактов в </w:t>
      </w:r>
      <w:r w:rsidR="00AB725E" w:rsidRPr="005D459C">
        <w:rPr>
          <w:lang w:val="en-US"/>
        </w:rPr>
        <w:t>Google</w:t>
      </w:r>
      <w:r w:rsidR="00AB725E" w:rsidRPr="005D459C">
        <w:t xml:space="preserve"> </w:t>
      </w:r>
      <w:r w:rsidR="00AB725E" w:rsidRPr="005D459C">
        <w:rPr>
          <w:lang w:val="en-US"/>
        </w:rPr>
        <w:t>Gmail</w:t>
      </w:r>
      <w:r w:rsidR="00AB725E" w:rsidRPr="005D459C">
        <w:t xml:space="preserve">, так как </w:t>
      </w:r>
      <w:proofErr w:type="spellStart"/>
      <w:r w:rsidR="00AB725E" w:rsidRPr="005D459C">
        <w:t>Google</w:t>
      </w:r>
      <w:proofErr w:type="spellEnd"/>
      <w:r w:rsidR="00AB725E" w:rsidRPr="005D459C">
        <w:t xml:space="preserve"> хранил список контактов текущего пользователя в незащищенном JS-формате,</w:t>
      </w:r>
      <w:r w:rsidR="00AB725E" w:rsidRPr="005D459C">
        <w:rPr>
          <w:shd w:val="clear" w:color="auto" w:fill="E5E5E5"/>
        </w:rPr>
        <w:t xml:space="preserve"> </w:t>
      </w:r>
      <w:r w:rsidR="00AB725E" w:rsidRPr="005D459C">
        <w:t>таким образом злоумышленни</w:t>
      </w:r>
      <w:r w:rsidR="00554712">
        <w:t>к мог украсть его</w:t>
      </w:r>
      <w:proofErr w:type="gramStart"/>
      <w:r w:rsidR="00554712">
        <w:t>.</w:t>
      </w:r>
      <w:proofErr w:type="gramEnd"/>
      <w:r w:rsidR="00554712">
        <w:br/>
      </w:r>
      <w:r w:rsidR="00554712">
        <w:lastRenderedPageBreak/>
        <w:t xml:space="preserve">Основной способ защиты от </w:t>
      </w:r>
      <w:proofErr w:type="spellStart"/>
      <w:r w:rsidR="00554712">
        <w:t>JavaScript</w:t>
      </w:r>
      <w:proofErr w:type="spellEnd"/>
      <w:r w:rsidR="00554712">
        <w:t xml:space="preserve"> </w:t>
      </w:r>
      <w:proofErr w:type="spellStart"/>
      <w:r w:rsidR="00554712">
        <w:t>Hijacking</w:t>
      </w:r>
      <w:proofErr w:type="spellEnd"/>
      <w:r w:rsidR="00554712">
        <w:t xml:space="preserve"> – п</w:t>
      </w:r>
      <w:r w:rsidR="00AB725E" w:rsidRPr="005D459C">
        <w:t>ре</w:t>
      </w:r>
      <w:r w:rsidR="00554712">
        <w:t xml:space="preserve">дотвращение </w:t>
      </w:r>
      <w:r w:rsidR="00AB725E" w:rsidRPr="005D459C">
        <w:t>прямого выполнения JS ответа</w:t>
      </w:r>
    </w:p>
    <w:p w:rsidR="00AB725E" w:rsidRPr="005D459C" w:rsidRDefault="00554712" w:rsidP="005D459C">
      <w:pPr>
        <w:ind w:left="851" w:firstLine="0"/>
      </w:pPr>
      <w:r>
        <w:t xml:space="preserve">   </w:t>
      </w:r>
      <w:r w:rsidR="00AB725E" w:rsidRPr="005D459C">
        <w:t xml:space="preserve">Наиболее совершенным способом защиты против </w:t>
      </w:r>
      <w:proofErr w:type="spellStart"/>
      <w:r w:rsidR="00AB725E" w:rsidRPr="005D459C">
        <w:t>JavaScript</w:t>
      </w:r>
      <w:proofErr w:type="spellEnd"/>
      <w:r w:rsidR="00AB725E" w:rsidRPr="005D459C">
        <w:t xml:space="preserve"> </w:t>
      </w:r>
      <w:r>
        <w:t xml:space="preserve">    </w:t>
      </w:r>
      <w:proofErr w:type="spellStart"/>
      <w:r w:rsidR="00AB725E" w:rsidRPr="005D459C">
        <w:t>Hijacking</w:t>
      </w:r>
      <w:proofErr w:type="spellEnd"/>
      <w:r w:rsidR="00AB725E" w:rsidRPr="005D459C">
        <w:t xml:space="preserve"> является выбор и той и другой тактики.</w:t>
      </w:r>
    </w:p>
    <w:p w:rsidR="00AB725E" w:rsidRDefault="00AB725E" w:rsidP="00AB725E">
      <w:pPr>
        <w:pStyle w:val="a3"/>
        <w:ind w:left="1069" w:firstLine="0"/>
        <w:rPr>
          <w:color w:val="333333"/>
          <w:szCs w:val="20"/>
          <w:shd w:val="clear" w:color="auto" w:fill="E5E5E5"/>
        </w:rPr>
      </w:pPr>
    </w:p>
    <w:p w:rsidR="005D459C" w:rsidRPr="005D459C" w:rsidRDefault="00AB725E" w:rsidP="005D459C">
      <w:pPr>
        <w:pStyle w:val="a3"/>
        <w:numPr>
          <w:ilvl w:val="0"/>
          <w:numId w:val="13"/>
        </w:numPr>
        <w:rPr>
          <w:color w:val="333333"/>
          <w:shd w:val="clear" w:color="auto" w:fill="E5E5E5"/>
        </w:rPr>
      </w:pPr>
      <w:r w:rsidRPr="005D459C">
        <w:rPr>
          <w:bCs/>
          <w:color w:val="252525"/>
          <w:shd w:val="clear" w:color="auto" w:fill="FFFFFF"/>
        </w:rPr>
        <w:t>Платформа для предпочтений конфиденциальности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color w:val="252525"/>
          <w:shd w:val="clear" w:color="auto" w:fill="FFFFFF"/>
        </w:rPr>
        <w:t>(</w:t>
      </w:r>
      <w:r w:rsidRPr="005D459C">
        <w:rPr>
          <w:shd w:val="clear" w:color="auto" w:fill="FFFFFF"/>
        </w:rPr>
        <w:t>англ.</w:t>
      </w:r>
      <w:r w:rsidRPr="005D459C">
        <w:rPr>
          <w:color w:val="252525"/>
          <w:shd w:val="clear" w:color="auto" w:fill="FFFFFF"/>
        </w:rPr>
        <w:t> </w:t>
      </w:r>
      <w:r w:rsidRPr="005D459C">
        <w:rPr>
          <w:color w:val="252525"/>
          <w:shd w:val="clear" w:color="auto" w:fill="FFFFFF"/>
          <w:lang w:val="en"/>
        </w:rPr>
        <w:t>Platform</w:t>
      </w:r>
      <w:r w:rsidRPr="005D459C">
        <w:rPr>
          <w:color w:val="252525"/>
          <w:shd w:val="clear" w:color="auto" w:fill="FFFFFF"/>
        </w:rPr>
        <w:t xml:space="preserve"> </w:t>
      </w:r>
      <w:r w:rsidRPr="005D459C">
        <w:rPr>
          <w:color w:val="252525"/>
          <w:shd w:val="clear" w:color="auto" w:fill="FFFFFF"/>
          <w:lang w:val="en"/>
        </w:rPr>
        <w:t>for</w:t>
      </w:r>
      <w:r w:rsidRPr="005D459C">
        <w:rPr>
          <w:color w:val="252525"/>
          <w:shd w:val="clear" w:color="auto" w:fill="FFFFFF"/>
        </w:rPr>
        <w:t xml:space="preserve"> </w:t>
      </w:r>
      <w:r w:rsidRPr="005D459C">
        <w:rPr>
          <w:color w:val="252525"/>
          <w:shd w:val="clear" w:color="auto" w:fill="FFFFFF"/>
          <w:lang w:val="en"/>
        </w:rPr>
        <w:t>Privacy</w:t>
      </w:r>
      <w:r w:rsidRPr="005D459C">
        <w:rPr>
          <w:color w:val="252525"/>
          <w:shd w:val="clear" w:color="auto" w:fill="FFFFFF"/>
        </w:rPr>
        <w:t xml:space="preserve"> </w:t>
      </w:r>
      <w:r w:rsidRPr="005D459C">
        <w:rPr>
          <w:color w:val="252525"/>
          <w:shd w:val="clear" w:color="auto" w:fill="FFFFFF"/>
          <w:lang w:val="en"/>
        </w:rPr>
        <w:t>Preferences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color w:val="252525"/>
          <w:shd w:val="clear" w:color="auto" w:fill="FFFFFF"/>
        </w:rPr>
        <w:t>или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b/>
          <w:bCs/>
          <w:color w:val="252525"/>
          <w:shd w:val="clear" w:color="auto" w:fill="FFFFFF"/>
        </w:rPr>
        <w:t>P3P</w:t>
      </w:r>
      <w:r w:rsidRPr="005D459C">
        <w:rPr>
          <w:color w:val="252525"/>
          <w:shd w:val="clear" w:color="auto" w:fill="FFFFFF"/>
        </w:rPr>
        <w:t>) — это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shd w:val="clear" w:color="auto" w:fill="FFFFFF"/>
        </w:rPr>
        <w:t>протокол</w:t>
      </w:r>
      <w:r w:rsidRPr="005D459C">
        <w:rPr>
          <w:color w:val="252525"/>
          <w:shd w:val="clear" w:color="auto" w:fill="FFFFFF"/>
        </w:rPr>
        <w:t>, позволяющий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shd w:val="clear" w:color="auto" w:fill="FFFFFF"/>
        </w:rPr>
        <w:t>сайтам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color w:val="252525"/>
          <w:shd w:val="clear" w:color="auto" w:fill="FFFFFF"/>
        </w:rPr>
        <w:t>информировать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shd w:val="clear" w:color="auto" w:fill="FFFFFF"/>
        </w:rPr>
        <w:t>браузер</w:t>
      </w:r>
      <w:r w:rsidRPr="005D459C">
        <w:rPr>
          <w:rStyle w:val="apple-converted-space"/>
          <w:color w:val="252525"/>
          <w:shd w:val="clear" w:color="auto" w:fill="FFFFFF"/>
        </w:rPr>
        <w:t> </w:t>
      </w:r>
      <w:r w:rsidRPr="005D459C">
        <w:rPr>
          <w:color w:val="252525"/>
          <w:shd w:val="clear" w:color="auto" w:fill="FFFFFF"/>
        </w:rPr>
        <w:t>о предполагаемом получении личных данных пользователя.</w:t>
      </w:r>
    </w:p>
    <w:p w:rsidR="005D459C" w:rsidRDefault="005D459C" w:rsidP="005D459C">
      <w:pPr>
        <w:ind w:firstLine="0"/>
      </w:pPr>
      <w:r w:rsidRPr="005D459C">
        <w:t>9.</w:t>
      </w:r>
      <w:r>
        <w:t xml:space="preserve"> Выводы по работе:</w:t>
      </w:r>
    </w:p>
    <w:p w:rsidR="001073E5" w:rsidRDefault="005D459C" w:rsidP="001073E5">
      <w:r>
        <w:tab/>
      </w:r>
      <w:proofErr w:type="gramStart"/>
      <w:r w:rsidR="001073E5">
        <w:rPr>
          <w:lang w:val="en-US"/>
        </w:rPr>
        <w:t>Cookies</w:t>
      </w:r>
      <w:r w:rsidR="001073E5">
        <w:t xml:space="preserve"> содержат разную информацию, такую как, личные данные пользователя, сайты, которые он посещал, его предпочтения и запросы.</w:t>
      </w:r>
      <w:proofErr w:type="gramEnd"/>
    </w:p>
    <w:p w:rsidR="001073E5" w:rsidRDefault="001073E5" w:rsidP="001073E5">
      <w:r>
        <w:t xml:space="preserve">Несмотря на то, что </w:t>
      </w:r>
      <w:r>
        <w:rPr>
          <w:lang w:val="en-US"/>
        </w:rPr>
        <w:t>Cookies</w:t>
      </w:r>
      <w:r>
        <w:t xml:space="preserve"> могут быть полезны, они также несут угрозу конфиденциальности пользователя, так как могут быть украдены злоумышленником и тот сможет получить доступ к личной информации.</w:t>
      </w:r>
    </w:p>
    <w:p w:rsidR="001073E5" w:rsidRDefault="001073E5" w:rsidP="001073E5">
      <w:r>
        <w:t>Для обеспечения безопасности, необходимо правильно настраивать параметры безопасности браузера.</w:t>
      </w:r>
    </w:p>
    <w:p w:rsidR="005D459C" w:rsidRDefault="005D459C" w:rsidP="005D459C">
      <w:pPr>
        <w:ind w:firstLine="0"/>
      </w:pPr>
    </w:p>
    <w:p w:rsidR="005D459C" w:rsidRPr="001073E5" w:rsidRDefault="005D459C" w:rsidP="005D459C">
      <w:pPr>
        <w:ind w:firstLine="0"/>
      </w:pPr>
      <w:r>
        <w:tab/>
      </w:r>
    </w:p>
    <w:p w:rsidR="005D459C" w:rsidRPr="001073E5" w:rsidRDefault="005D459C" w:rsidP="005D459C">
      <w:pPr>
        <w:ind w:left="709" w:firstLine="0"/>
        <w:rPr>
          <w:color w:val="333333"/>
          <w:shd w:val="clear" w:color="auto" w:fill="E5E5E5"/>
        </w:rPr>
      </w:pPr>
    </w:p>
    <w:p w:rsidR="00AB725E" w:rsidRPr="00AB725E" w:rsidRDefault="00AB725E" w:rsidP="00AB725E">
      <w:pPr>
        <w:pStyle w:val="a3"/>
        <w:ind w:left="1069" w:firstLine="0"/>
        <w:rPr>
          <w:color w:val="333333"/>
          <w:szCs w:val="20"/>
          <w:shd w:val="clear" w:color="auto" w:fill="E5E5E5"/>
        </w:rPr>
      </w:pPr>
    </w:p>
    <w:sectPr w:rsidR="00AB725E" w:rsidRPr="00AB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9A3" w:rsidRDefault="006A69A3" w:rsidP="00AF61D8">
      <w:pPr>
        <w:spacing w:line="240" w:lineRule="auto"/>
      </w:pPr>
      <w:r>
        <w:separator/>
      </w:r>
    </w:p>
  </w:endnote>
  <w:endnote w:type="continuationSeparator" w:id="0">
    <w:p w:rsidR="006A69A3" w:rsidRDefault="006A69A3" w:rsidP="00AF6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9A3" w:rsidRDefault="006A69A3" w:rsidP="00AF61D8">
      <w:pPr>
        <w:spacing w:line="240" w:lineRule="auto"/>
      </w:pPr>
      <w:r>
        <w:separator/>
      </w:r>
    </w:p>
  </w:footnote>
  <w:footnote w:type="continuationSeparator" w:id="0">
    <w:p w:rsidR="006A69A3" w:rsidRDefault="006A69A3" w:rsidP="00AF6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84E3D"/>
    <w:multiLevelType w:val="hybridMultilevel"/>
    <w:tmpl w:val="183AC2BA"/>
    <w:lvl w:ilvl="0" w:tplc="B7FE32E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0245A4"/>
    <w:multiLevelType w:val="hybridMultilevel"/>
    <w:tmpl w:val="9E409CA8"/>
    <w:lvl w:ilvl="0" w:tplc="03900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27C6B4E"/>
    <w:multiLevelType w:val="hybridMultilevel"/>
    <w:tmpl w:val="E3F6ED14"/>
    <w:lvl w:ilvl="0" w:tplc="920092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60D5E0A"/>
    <w:multiLevelType w:val="multilevel"/>
    <w:tmpl w:val="F33E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92261A"/>
    <w:multiLevelType w:val="hybridMultilevel"/>
    <w:tmpl w:val="8E3E7A98"/>
    <w:lvl w:ilvl="0" w:tplc="A1746E94">
      <w:start w:val="4"/>
      <w:numFmt w:val="decimal"/>
      <w:lvlText w:val="%1."/>
      <w:lvlJc w:val="left"/>
      <w:pPr>
        <w:ind w:left="15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6" w:hanging="360"/>
      </w:pPr>
    </w:lvl>
    <w:lvl w:ilvl="2" w:tplc="0419001B" w:tentative="1">
      <w:start w:val="1"/>
      <w:numFmt w:val="lowerRoman"/>
      <w:lvlText w:val="%3."/>
      <w:lvlJc w:val="right"/>
      <w:pPr>
        <w:ind w:left="3026" w:hanging="180"/>
      </w:pPr>
    </w:lvl>
    <w:lvl w:ilvl="3" w:tplc="0419000F" w:tentative="1">
      <w:start w:val="1"/>
      <w:numFmt w:val="decimal"/>
      <w:lvlText w:val="%4."/>
      <w:lvlJc w:val="left"/>
      <w:pPr>
        <w:ind w:left="3746" w:hanging="360"/>
      </w:pPr>
    </w:lvl>
    <w:lvl w:ilvl="4" w:tplc="04190019" w:tentative="1">
      <w:start w:val="1"/>
      <w:numFmt w:val="lowerLetter"/>
      <w:lvlText w:val="%5."/>
      <w:lvlJc w:val="left"/>
      <w:pPr>
        <w:ind w:left="4466" w:hanging="360"/>
      </w:pPr>
    </w:lvl>
    <w:lvl w:ilvl="5" w:tplc="0419001B" w:tentative="1">
      <w:start w:val="1"/>
      <w:numFmt w:val="lowerRoman"/>
      <w:lvlText w:val="%6."/>
      <w:lvlJc w:val="right"/>
      <w:pPr>
        <w:ind w:left="5186" w:hanging="180"/>
      </w:pPr>
    </w:lvl>
    <w:lvl w:ilvl="6" w:tplc="0419000F" w:tentative="1">
      <w:start w:val="1"/>
      <w:numFmt w:val="decimal"/>
      <w:lvlText w:val="%7."/>
      <w:lvlJc w:val="left"/>
      <w:pPr>
        <w:ind w:left="5906" w:hanging="360"/>
      </w:pPr>
    </w:lvl>
    <w:lvl w:ilvl="7" w:tplc="04190019" w:tentative="1">
      <w:start w:val="1"/>
      <w:numFmt w:val="lowerLetter"/>
      <w:lvlText w:val="%8."/>
      <w:lvlJc w:val="left"/>
      <w:pPr>
        <w:ind w:left="6626" w:hanging="360"/>
      </w:pPr>
    </w:lvl>
    <w:lvl w:ilvl="8" w:tplc="041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6">
    <w:nsid w:val="1F5B2EC7"/>
    <w:multiLevelType w:val="hybridMultilevel"/>
    <w:tmpl w:val="B13A80AA"/>
    <w:lvl w:ilvl="0" w:tplc="4CB63B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2D73A43"/>
    <w:multiLevelType w:val="hybridMultilevel"/>
    <w:tmpl w:val="8BB4F9DC"/>
    <w:lvl w:ilvl="0" w:tplc="D714CF9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1D4916"/>
    <w:multiLevelType w:val="hybridMultilevel"/>
    <w:tmpl w:val="D1148EE0"/>
    <w:lvl w:ilvl="0" w:tplc="CEF28F1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78F5EA3"/>
    <w:multiLevelType w:val="hybridMultilevel"/>
    <w:tmpl w:val="59F80E80"/>
    <w:lvl w:ilvl="0" w:tplc="051202D0">
      <w:start w:val="5"/>
      <w:numFmt w:val="decimal"/>
      <w:lvlText w:val="%1."/>
      <w:lvlJc w:val="left"/>
      <w:pPr>
        <w:ind w:left="1429" w:hanging="360"/>
      </w:pPr>
      <w:rPr>
        <w:rFonts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936D88"/>
    <w:multiLevelType w:val="hybridMultilevel"/>
    <w:tmpl w:val="4EE89E6E"/>
    <w:lvl w:ilvl="0" w:tplc="5FE67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72D754E"/>
    <w:multiLevelType w:val="hybridMultilevel"/>
    <w:tmpl w:val="79DEDCC0"/>
    <w:lvl w:ilvl="0" w:tplc="8B5479B4">
      <w:start w:val="4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>
    <w:nsid w:val="451030E3"/>
    <w:multiLevelType w:val="hybridMultilevel"/>
    <w:tmpl w:val="DACEA478"/>
    <w:lvl w:ilvl="0" w:tplc="31B0B3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E150800"/>
    <w:multiLevelType w:val="hybridMultilevel"/>
    <w:tmpl w:val="312E2F8C"/>
    <w:lvl w:ilvl="0" w:tplc="2A322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3155B1E"/>
    <w:multiLevelType w:val="hybridMultilevel"/>
    <w:tmpl w:val="1FA459CA"/>
    <w:lvl w:ilvl="0" w:tplc="D36464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6C3134F"/>
    <w:multiLevelType w:val="hybridMultilevel"/>
    <w:tmpl w:val="5B3CA6A0"/>
    <w:lvl w:ilvl="0" w:tplc="93163756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0164D33"/>
    <w:multiLevelType w:val="multilevel"/>
    <w:tmpl w:val="E64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3"/>
  </w:num>
  <w:num w:numId="5">
    <w:abstractNumId w:val="13"/>
  </w:num>
  <w:num w:numId="6">
    <w:abstractNumId w:val="1"/>
  </w:num>
  <w:num w:numId="7">
    <w:abstractNumId w:val="14"/>
  </w:num>
  <w:num w:numId="8">
    <w:abstractNumId w:val="15"/>
  </w:num>
  <w:num w:numId="9">
    <w:abstractNumId w:val="11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  <w:num w:numId="14">
    <w:abstractNumId w:val="16"/>
  </w:num>
  <w:num w:numId="15">
    <w:abstractNumId w:val="6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85"/>
    <w:rsid w:val="00007D21"/>
    <w:rsid w:val="00062ED0"/>
    <w:rsid w:val="0008334E"/>
    <w:rsid w:val="001073E5"/>
    <w:rsid w:val="001305A1"/>
    <w:rsid w:val="00151945"/>
    <w:rsid w:val="00232DE4"/>
    <w:rsid w:val="00251F11"/>
    <w:rsid w:val="002E1AB0"/>
    <w:rsid w:val="003444D8"/>
    <w:rsid w:val="003F5A06"/>
    <w:rsid w:val="00402CDE"/>
    <w:rsid w:val="00551085"/>
    <w:rsid w:val="00554712"/>
    <w:rsid w:val="005D459C"/>
    <w:rsid w:val="006354FC"/>
    <w:rsid w:val="006A69A3"/>
    <w:rsid w:val="006F124B"/>
    <w:rsid w:val="00777CAD"/>
    <w:rsid w:val="007B0954"/>
    <w:rsid w:val="007E1B95"/>
    <w:rsid w:val="0087384B"/>
    <w:rsid w:val="00874244"/>
    <w:rsid w:val="008924F9"/>
    <w:rsid w:val="008C6118"/>
    <w:rsid w:val="00946C3E"/>
    <w:rsid w:val="009475D0"/>
    <w:rsid w:val="009678F3"/>
    <w:rsid w:val="00AB4280"/>
    <w:rsid w:val="00AB725E"/>
    <w:rsid w:val="00AD64B2"/>
    <w:rsid w:val="00AF61D8"/>
    <w:rsid w:val="00B93F06"/>
    <w:rsid w:val="00BE4A8B"/>
    <w:rsid w:val="00BF6AD3"/>
    <w:rsid w:val="00C367F0"/>
    <w:rsid w:val="00CE7E1F"/>
    <w:rsid w:val="00D02412"/>
    <w:rsid w:val="00D561F8"/>
    <w:rsid w:val="00DA20AD"/>
    <w:rsid w:val="00DD63C1"/>
    <w:rsid w:val="00DF4379"/>
    <w:rsid w:val="00E358D4"/>
    <w:rsid w:val="00EA22BE"/>
    <w:rsid w:val="00EC265A"/>
    <w:rsid w:val="00F1528C"/>
    <w:rsid w:val="00FC2D9E"/>
    <w:rsid w:val="00FD3A85"/>
    <w:rsid w:val="00FD7B39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5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FC2D9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4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F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09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095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561F8"/>
  </w:style>
  <w:style w:type="character" w:customStyle="1" w:styleId="iw">
    <w:name w:val="iw"/>
    <w:basedOn w:val="a0"/>
    <w:rsid w:val="00D561F8"/>
  </w:style>
  <w:style w:type="character" w:customStyle="1" w:styleId="iwtooltip">
    <w:name w:val="iw__tooltip"/>
    <w:basedOn w:val="a0"/>
    <w:rsid w:val="00D561F8"/>
  </w:style>
  <w:style w:type="table" w:styleId="a5">
    <w:name w:val="Table Grid"/>
    <w:basedOn w:val="a1"/>
    <w:uiPriority w:val="59"/>
    <w:rsid w:val="0063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C2D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44D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AF61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1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AF61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1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232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93F0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5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FC2D9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4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F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09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095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561F8"/>
  </w:style>
  <w:style w:type="character" w:customStyle="1" w:styleId="iw">
    <w:name w:val="iw"/>
    <w:basedOn w:val="a0"/>
    <w:rsid w:val="00D561F8"/>
  </w:style>
  <w:style w:type="character" w:customStyle="1" w:styleId="iwtooltip">
    <w:name w:val="iw__tooltip"/>
    <w:basedOn w:val="a0"/>
    <w:rsid w:val="00D561F8"/>
  </w:style>
  <w:style w:type="table" w:styleId="a5">
    <w:name w:val="Table Grid"/>
    <w:basedOn w:val="a1"/>
    <w:uiPriority w:val="59"/>
    <w:rsid w:val="0063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C2D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44D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AF61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1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AF61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1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232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93F0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21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13</cp:revision>
  <dcterms:created xsi:type="dcterms:W3CDTF">2017-02-26T20:54:00Z</dcterms:created>
  <dcterms:modified xsi:type="dcterms:W3CDTF">2017-03-02T12:52:00Z</dcterms:modified>
</cp:coreProperties>
</file>