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54D2" w14:textId="46C4A1E3" w:rsidR="003C0387" w:rsidRDefault="003C0387" w:rsidP="003C038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3C0387">
        <w:t>Woran</w:t>
      </w:r>
      <w:proofErr w:type="spellEnd"/>
      <w:r w:rsidRPr="003C0387">
        <w:t xml:space="preserve"> </w:t>
      </w:r>
      <w:proofErr w:type="spellStart"/>
      <w:r w:rsidRPr="003C0387">
        <w:t>sind</w:t>
      </w:r>
      <w:proofErr w:type="spellEnd"/>
      <w:r w:rsidRPr="003C0387">
        <w:t xml:space="preserve"> Sie </w:t>
      </w:r>
      <w:proofErr w:type="spellStart"/>
      <w:r w:rsidRPr="003C0387">
        <w:t>als</w:t>
      </w:r>
      <w:proofErr w:type="spellEnd"/>
      <w:r w:rsidRPr="003C0387">
        <w:t xml:space="preserve"> </w:t>
      </w:r>
      <w:proofErr w:type="spellStart"/>
      <w:r w:rsidRPr="003C0387">
        <w:t>Bundesschule</w:t>
      </w:r>
      <w:proofErr w:type="spellEnd"/>
      <w:r w:rsidRPr="003C0387">
        <w:t xml:space="preserve"> </w:t>
      </w:r>
      <w:proofErr w:type="spellStart"/>
      <w:r w:rsidRPr="003C0387">
        <w:t>beim</w:t>
      </w:r>
      <w:proofErr w:type="spellEnd"/>
      <w:r w:rsidRPr="003C0387">
        <w:t xml:space="preserve"> </w:t>
      </w:r>
      <w:proofErr w:type="spellStart"/>
      <w:r w:rsidRPr="003C0387">
        <w:t>Beschaffungsvorgang</w:t>
      </w:r>
      <w:proofErr w:type="spellEnd"/>
      <w:r w:rsidRPr="003C0387">
        <w:t xml:space="preserve"> </w:t>
      </w:r>
      <w:proofErr w:type="spellStart"/>
      <w:r w:rsidRPr="003C0387">
        <w:t>gebunden</w:t>
      </w:r>
      <w:proofErr w:type="spellEnd"/>
      <w:r w:rsidRPr="003C0387">
        <w:t xml:space="preserve"> </w:t>
      </w:r>
      <w:proofErr w:type="spellStart"/>
      <w:r w:rsidRPr="003C0387">
        <w:t>bzw</w:t>
      </w:r>
      <w:proofErr w:type="spellEnd"/>
      <w:r w:rsidRPr="003C0387">
        <w:t xml:space="preserve"> </w:t>
      </w:r>
      <w:proofErr w:type="spellStart"/>
      <w:r w:rsidRPr="003C0387">
        <w:t>welche</w:t>
      </w:r>
      <w:proofErr w:type="spellEnd"/>
      <w:r w:rsidRPr="003C0387">
        <w:t xml:space="preserve"> </w:t>
      </w:r>
      <w:proofErr w:type="spellStart"/>
      <w:r w:rsidRPr="003C0387">
        <w:t>Vorgaben</w:t>
      </w:r>
      <w:proofErr w:type="spellEnd"/>
      <w:r w:rsidRPr="003C0387">
        <w:t xml:space="preserve"> </w:t>
      </w:r>
      <w:proofErr w:type="spellStart"/>
      <w:r w:rsidRPr="003C0387">
        <w:t>müssen</w:t>
      </w:r>
      <w:proofErr w:type="spellEnd"/>
      <w:r w:rsidRPr="003C0387">
        <w:t xml:space="preserve"> </w:t>
      </w:r>
      <w:proofErr w:type="spellStart"/>
      <w:r w:rsidRPr="003C0387">
        <w:t>sie</w:t>
      </w:r>
      <w:proofErr w:type="spellEnd"/>
      <w:r w:rsidRPr="003C0387">
        <w:t xml:space="preserve"> </w:t>
      </w:r>
      <w:proofErr w:type="spellStart"/>
      <w:r w:rsidRPr="003C0387">
        <w:t>einhalten</w:t>
      </w:r>
      <w:proofErr w:type="spellEnd"/>
      <w:r w:rsidRPr="003C0387">
        <w:rPr>
          <w:lang w:val="de-DE"/>
        </w:rPr>
        <w:t>?</w:t>
      </w:r>
    </w:p>
    <w:p w14:paraId="0A6CDCED" w14:textId="434C0693" w:rsidR="003C0387" w:rsidRDefault="003C0387" w:rsidP="003C038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Bundesschule muss man sich an das </w:t>
      </w:r>
      <w:proofErr w:type="spellStart"/>
      <w:r>
        <w:rPr>
          <w:lang w:val="de-DE"/>
        </w:rPr>
        <w:t>BVergG</w:t>
      </w:r>
      <w:proofErr w:type="spellEnd"/>
      <w:r>
        <w:rPr>
          <w:lang w:val="de-DE"/>
        </w:rPr>
        <w:t xml:space="preserve"> 2018 halten</w:t>
      </w:r>
    </w:p>
    <w:p w14:paraId="56A50713" w14:textId="29B41477" w:rsidR="003C0387" w:rsidRDefault="003C0387" w:rsidP="003C0387">
      <w:pPr>
        <w:pStyle w:val="Listenabsatz"/>
        <w:ind w:left="1440"/>
        <w:rPr>
          <w:lang w:val="de-DE"/>
        </w:rPr>
      </w:pPr>
    </w:p>
    <w:p w14:paraId="1928920F" w14:textId="32B1E365" w:rsidR="003C0387" w:rsidRDefault="003C0387" w:rsidP="003C0387">
      <w:pPr>
        <w:pStyle w:val="Listenabsatz"/>
        <w:numPr>
          <w:ilvl w:val="0"/>
          <w:numId w:val="1"/>
        </w:numPr>
        <w:rPr>
          <w:lang w:val="de-DE"/>
        </w:rPr>
      </w:pPr>
      <w:r w:rsidRPr="003C0387">
        <w:rPr>
          <w:lang w:val="de-DE"/>
        </w:rPr>
        <w:t xml:space="preserve">Welche Verfahren stehen </w:t>
      </w:r>
      <w:proofErr w:type="spellStart"/>
      <w:r w:rsidRPr="003C0387">
        <w:rPr>
          <w:lang w:val="de-DE"/>
        </w:rPr>
        <w:t>lt</w:t>
      </w:r>
      <w:proofErr w:type="spellEnd"/>
      <w:r w:rsidRPr="003C0387">
        <w:rPr>
          <w:lang w:val="de-DE"/>
        </w:rPr>
        <w:t xml:space="preserve"> </w:t>
      </w:r>
      <w:proofErr w:type="spellStart"/>
      <w:r w:rsidRPr="003C0387">
        <w:rPr>
          <w:lang w:val="de-DE"/>
        </w:rPr>
        <w:t>BVergG</w:t>
      </w:r>
      <w:proofErr w:type="spellEnd"/>
      <w:r w:rsidRPr="003C0387">
        <w:rPr>
          <w:lang w:val="de-DE"/>
        </w:rPr>
        <w:t xml:space="preserve"> zur Verfügung? Wählen Sie </w:t>
      </w:r>
      <w:proofErr w:type="gramStart"/>
      <w:r w:rsidRPr="003C0387">
        <w:rPr>
          <w:lang w:val="de-DE"/>
        </w:rPr>
        <w:t xml:space="preserve">ein geeignetes Verfahren und </w:t>
      </w:r>
      <w:r>
        <w:rPr>
          <w:lang w:val="de-DE"/>
        </w:rPr>
        <w:t>b</w:t>
      </w:r>
      <w:r w:rsidRPr="003C0387">
        <w:rPr>
          <w:lang w:val="de-DE"/>
        </w:rPr>
        <w:t>egründen</w:t>
      </w:r>
      <w:proofErr w:type="gramEnd"/>
      <w:r w:rsidRPr="003C0387">
        <w:rPr>
          <w:lang w:val="de-DE"/>
        </w:rPr>
        <w:t xml:space="preserve"> Sie ihre Entscheidung!</w:t>
      </w:r>
    </w:p>
    <w:p w14:paraId="19B225D3" w14:textId="77777777" w:rsidR="003C0387" w:rsidRPr="003C0387" w:rsidRDefault="003C0387" w:rsidP="003C0387">
      <w:pPr>
        <w:pStyle w:val="Listenabsatz"/>
        <w:numPr>
          <w:ilvl w:val="1"/>
          <w:numId w:val="1"/>
        </w:numPr>
        <w:rPr>
          <w:lang w:val="de-DE"/>
        </w:rPr>
      </w:pPr>
    </w:p>
    <w:p w14:paraId="0BEAD1B7" w14:textId="77777777" w:rsidR="003C0387" w:rsidRPr="003C0387" w:rsidRDefault="003C0387" w:rsidP="003C0387">
      <w:pPr>
        <w:pStyle w:val="Listenabsatz"/>
        <w:numPr>
          <w:ilvl w:val="0"/>
          <w:numId w:val="1"/>
        </w:numPr>
        <w:rPr>
          <w:lang w:val="de-DE"/>
        </w:rPr>
      </w:pPr>
    </w:p>
    <w:sectPr w:rsidR="003C0387" w:rsidRPr="003C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62FE"/>
    <w:multiLevelType w:val="hybridMultilevel"/>
    <w:tmpl w:val="084466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27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87"/>
    <w:rsid w:val="003C0387"/>
    <w:rsid w:val="00555687"/>
    <w:rsid w:val="0075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FAB82"/>
  <w15:chartTrackingRefBased/>
  <w15:docId w15:val="{E36BAD20-D2A2-43CF-8BC7-2EC5D001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Armin, 5CHIF</dc:creator>
  <cp:keywords/>
  <dc:description/>
  <cp:lastModifiedBy>Schneider Armin, 5CHIF</cp:lastModifiedBy>
  <cp:revision>1</cp:revision>
  <dcterms:created xsi:type="dcterms:W3CDTF">2022-12-30T10:41:00Z</dcterms:created>
  <dcterms:modified xsi:type="dcterms:W3CDTF">2022-12-30T10:59:00Z</dcterms:modified>
</cp:coreProperties>
</file>