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B64B1" w14:textId="77777777" w:rsidR="00CF7F46" w:rsidRPr="00CF7F46" w:rsidRDefault="00CF7F46" w:rsidP="00CF7F46">
      <w:pPr>
        <w:rPr>
          <w:b/>
          <w:bCs/>
        </w:rPr>
      </w:pPr>
      <w:r w:rsidRPr="00CF7F46">
        <w:rPr>
          <w:b/>
          <w:bCs/>
        </w:rPr>
        <w:t>DSA 3050A – Business Intelligence &amp; Data Visualization</w:t>
      </w:r>
    </w:p>
    <w:p w14:paraId="16B2B604" w14:textId="77777777" w:rsidR="00CF7F46" w:rsidRPr="00CF7F46" w:rsidRDefault="00CF7F46" w:rsidP="00CF7F46">
      <w:pPr>
        <w:rPr>
          <w:b/>
          <w:bCs/>
        </w:rPr>
      </w:pPr>
      <w:r w:rsidRPr="00CF7F46">
        <w:rPr>
          <w:b/>
          <w:bCs/>
        </w:rPr>
        <w:t>Practical Lab Assignment Report</w:t>
      </w:r>
    </w:p>
    <w:p w14:paraId="60FD7784" w14:textId="3E14DA77" w:rsidR="00CF7F46" w:rsidRPr="00CF7F46" w:rsidRDefault="00CF7F46" w:rsidP="00CF7F46">
      <w:r w:rsidRPr="00CF7F46">
        <w:rPr>
          <w:b/>
          <w:bCs/>
        </w:rPr>
        <w:t>Topic:</w:t>
      </w:r>
      <w:r w:rsidRPr="00CF7F46">
        <w:t xml:space="preserve"> Data Preparation Using Power Query</w:t>
      </w:r>
      <w:r w:rsidRPr="00CF7F46">
        <w:br/>
      </w:r>
      <w:r w:rsidRPr="00CF7F46">
        <w:rPr>
          <w:b/>
          <w:bCs/>
        </w:rPr>
        <w:t>Student Name:</w:t>
      </w:r>
      <w:r w:rsidRPr="00CF7F46">
        <w:t xml:space="preserve"> </w:t>
      </w:r>
      <w:r>
        <w:t>Arlen Ngahu</w:t>
      </w:r>
      <w:r w:rsidRPr="00CF7F46">
        <w:br/>
      </w:r>
      <w:r>
        <w:rPr>
          <w:b/>
          <w:bCs/>
        </w:rPr>
        <w:t xml:space="preserve">Student </w:t>
      </w:r>
      <w:r w:rsidRPr="00CF7F46">
        <w:rPr>
          <w:b/>
          <w:bCs/>
        </w:rPr>
        <w:t>Number:</w:t>
      </w:r>
      <w:r w:rsidRPr="00CF7F46">
        <w:t xml:space="preserve"> </w:t>
      </w:r>
      <w:r>
        <w:t>667855</w:t>
      </w:r>
      <w:r w:rsidRPr="00CF7F46">
        <w:br/>
      </w:r>
      <w:r w:rsidRPr="00CF7F46">
        <w:rPr>
          <w:b/>
          <w:bCs/>
        </w:rPr>
        <w:t>Unit:</w:t>
      </w:r>
      <w:r w:rsidRPr="00CF7F46">
        <w:t xml:space="preserve"> DSA 3050A</w:t>
      </w:r>
      <w:r w:rsidRPr="00CF7F46">
        <w:br/>
      </w:r>
    </w:p>
    <w:p w14:paraId="76DEE867" w14:textId="410DE1E5" w:rsidR="00CF7F46" w:rsidRPr="00CF7F46" w:rsidRDefault="00CF7F46" w:rsidP="00CF7F46"/>
    <w:p w14:paraId="6086B55F" w14:textId="77777777" w:rsidR="00CF7F46" w:rsidRPr="00CF7F46" w:rsidRDefault="00CF7F46" w:rsidP="00CF7F46">
      <w:pPr>
        <w:rPr>
          <w:b/>
          <w:bCs/>
        </w:rPr>
      </w:pPr>
      <w:r w:rsidRPr="00CF7F46">
        <w:rPr>
          <w:b/>
          <w:bCs/>
        </w:rPr>
        <w:t>1. Introduction</w:t>
      </w:r>
    </w:p>
    <w:p w14:paraId="2AE8E464" w14:textId="77777777" w:rsidR="00CF7F46" w:rsidRPr="00CF7F46" w:rsidRDefault="00CF7F46" w:rsidP="00CF7F46">
      <w:r w:rsidRPr="00CF7F46">
        <w:t>AfriRetail Ltd experiences data quality challenges arising from multiple branches, staff, and non-standard reporting templates. The objective of this lab was to use Power Query in Power BI to ingest, profile, clean, standardize, integrate, and prepare analysis-ready data suitable for accurate visualization and decision-making.</w:t>
      </w:r>
    </w:p>
    <w:p w14:paraId="438E92DD" w14:textId="77777777" w:rsidR="00CF7F46" w:rsidRPr="00CF7F46" w:rsidRDefault="00CF7F46" w:rsidP="00CF7F46">
      <w:r w:rsidRPr="00CF7F46">
        <w:t>All transformations were performed inside Power Query to ensure refreshable, auditable, and reproducible data preparation.</w:t>
      </w:r>
    </w:p>
    <w:p w14:paraId="4FA50D83" w14:textId="4C9FDFCA" w:rsidR="00CF7F46" w:rsidRPr="00CF7F46" w:rsidRDefault="00CF7F46" w:rsidP="00CF7F46"/>
    <w:p w14:paraId="0A0443A5" w14:textId="77777777" w:rsidR="00CF7F46" w:rsidRPr="00CF7F46" w:rsidRDefault="00CF7F46" w:rsidP="00CF7F46">
      <w:pPr>
        <w:rPr>
          <w:b/>
          <w:bCs/>
        </w:rPr>
      </w:pPr>
      <w:r w:rsidRPr="00CF7F46">
        <w:rPr>
          <w:b/>
          <w:bCs/>
        </w:rPr>
        <w:t>2. Task 1: Data Ingestion &amp; Staging</w:t>
      </w:r>
    </w:p>
    <w:p w14:paraId="60A3B761" w14:textId="77777777" w:rsidR="00CF7F46" w:rsidRPr="00CF7F46" w:rsidRDefault="00CF7F46" w:rsidP="00CF7F46">
      <w:r w:rsidRPr="00CF7F46">
        <w:t>Three raw datasets were loaded into Power BI using Get Data and transformed in Power Query Editor. Queries were renamed using BI naming conventions.</w:t>
      </w:r>
    </w:p>
    <w:p w14:paraId="03BEE50D" w14:textId="77777777" w:rsidR="00CF7F46" w:rsidRPr="00CF7F46" w:rsidRDefault="00CF7F46" w:rsidP="00CF7F46">
      <w:r w:rsidRPr="00CF7F46">
        <w:rPr>
          <w:b/>
          <w:bCs/>
        </w:rPr>
        <w:t>Queries Created:</w:t>
      </w:r>
    </w:p>
    <w:p w14:paraId="4D65CAE9" w14:textId="77777777" w:rsidR="00CF7F46" w:rsidRPr="00CF7F46" w:rsidRDefault="00CF7F46" w:rsidP="00CF7F46">
      <w:pPr>
        <w:numPr>
          <w:ilvl w:val="0"/>
          <w:numId w:val="1"/>
        </w:numPr>
      </w:pPr>
      <w:r w:rsidRPr="00CF7F46">
        <w:t>stg_Sales (Fact Staging Table)</w:t>
      </w:r>
    </w:p>
    <w:p w14:paraId="55262668" w14:textId="77777777" w:rsidR="00CF7F46" w:rsidRPr="00CF7F46" w:rsidRDefault="00CF7F46" w:rsidP="00CF7F46">
      <w:pPr>
        <w:numPr>
          <w:ilvl w:val="0"/>
          <w:numId w:val="1"/>
        </w:numPr>
      </w:pPr>
      <w:r w:rsidRPr="00CF7F46">
        <w:t>stg_Products (Lookup / Reference Table)</w:t>
      </w:r>
    </w:p>
    <w:p w14:paraId="339C54D9" w14:textId="77777777" w:rsidR="00CF7F46" w:rsidRPr="00CF7F46" w:rsidRDefault="00CF7F46" w:rsidP="00CF7F46">
      <w:pPr>
        <w:numPr>
          <w:ilvl w:val="0"/>
          <w:numId w:val="1"/>
        </w:numPr>
      </w:pPr>
      <w:r w:rsidRPr="00CF7F46">
        <w:t>stg_Regions (Lookup / Reference Table)</w:t>
      </w:r>
    </w:p>
    <w:p w14:paraId="0F6FE659" w14:textId="0DE50F6C" w:rsidR="00CF7F46" w:rsidRDefault="00CF7F46" w:rsidP="00CF7F4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78D6200" wp14:editId="64D388FA">
            <wp:extent cx="4267200" cy="2243471"/>
            <wp:effectExtent l="0" t="0" r="0" b="4445"/>
            <wp:docPr id="5115736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73685" name="Picture 5115736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444" cy="225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7F46">
        <w:br/>
      </w:r>
      <w:r>
        <w:rPr>
          <w:noProof/>
        </w:rPr>
        <w:drawing>
          <wp:inline distT="0" distB="0" distL="0" distR="0" wp14:anchorId="48D2D0B3" wp14:editId="74907488">
            <wp:extent cx="4292600" cy="2248112"/>
            <wp:effectExtent l="0" t="0" r="0" b="0"/>
            <wp:docPr id="18518164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16494" name="Picture 18518164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377" cy="225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0788" w14:textId="223B9B41" w:rsidR="00CF7F46" w:rsidRDefault="00CF7F46" w:rsidP="00CF7F46">
      <w:pPr>
        <w:rPr>
          <w:b/>
          <w:bCs/>
        </w:rPr>
      </w:pPr>
      <w:r>
        <w:rPr>
          <w:noProof/>
        </w:rPr>
        <w:drawing>
          <wp:inline distT="0" distB="0" distL="0" distR="0" wp14:anchorId="63BFC22F" wp14:editId="1B2BA61D">
            <wp:extent cx="4330700" cy="2272692"/>
            <wp:effectExtent l="0" t="0" r="0" b="0"/>
            <wp:docPr id="10606103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10348" name="Picture 10606103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8669" cy="227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ACDE" w14:textId="79A2AAF4" w:rsidR="00CF7F46" w:rsidRDefault="00CF7F46" w:rsidP="00CF7F4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0853D43" wp14:editId="3450CF40">
            <wp:extent cx="4235450" cy="2224969"/>
            <wp:effectExtent l="0" t="0" r="0" b="4445"/>
            <wp:docPr id="21462605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60569" name="Picture 21462605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0105" cy="222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AD5F3" w14:textId="77777777" w:rsidR="00CF7F46" w:rsidRDefault="00CF7F46" w:rsidP="00CF7F46">
      <w:pPr>
        <w:rPr>
          <w:b/>
          <w:bCs/>
        </w:rPr>
      </w:pPr>
    </w:p>
    <w:p w14:paraId="71711A93" w14:textId="77777777" w:rsidR="00CF7F46" w:rsidRDefault="00CF7F46" w:rsidP="00CF7F46">
      <w:pPr>
        <w:rPr>
          <w:b/>
          <w:bCs/>
        </w:rPr>
      </w:pPr>
    </w:p>
    <w:p w14:paraId="1EF02333" w14:textId="77777777" w:rsidR="00CF7F46" w:rsidRPr="00CF7F46" w:rsidRDefault="00CF7F46" w:rsidP="00CF7F46"/>
    <w:p w14:paraId="52E48BD2" w14:textId="4D85EF63" w:rsidR="00CF7F46" w:rsidRPr="00CF7F46" w:rsidRDefault="00CF7F46" w:rsidP="00CF7F46"/>
    <w:p w14:paraId="24D4C691" w14:textId="77777777" w:rsidR="00CF7F46" w:rsidRPr="00CF7F46" w:rsidRDefault="00CF7F46" w:rsidP="00CF7F46">
      <w:pPr>
        <w:rPr>
          <w:b/>
          <w:bCs/>
        </w:rPr>
      </w:pPr>
      <w:r w:rsidRPr="00CF7F46">
        <w:rPr>
          <w:b/>
          <w:bCs/>
        </w:rPr>
        <w:t>3. Task 2: Data Profiling &amp; Quality Assessment</w:t>
      </w:r>
    </w:p>
    <w:p w14:paraId="11D262E6" w14:textId="77777777" w:rsidR="00CF7F46" w:rsidRPr="00CF7F46" w:rsidRDefault="00CF7F46" w:rsidP="00CF7F46">
      <w:r w:rsidRPr="00CF7F46">
        <w:t>Power Query profiling tools (Column Quality, Column Distribution, Column Profile) were enabled to assess data quality.</w:t>
      </w:r>
    </w:p>
    <w:p w14:paraId="4F28CA33" w14:textId="77777777" w:rsidR="00CF7F46" w:rsidRPr="00CF7F46" w:rsidRDefault="00CF7F46" w:rsidP="00CF7F46">
      <w:r w:rsidRPr="00CF7F46">
        <w:rPr>
          <w:b/>
          <w:bCs/>
        </w:rPr>
        <w:t>Identified Data Quality Issues:</w:t>
      </w:r>
    </w:p>
    <w:p w14:paraId="6AE1ECA7" w14:textId="77777777" w:rsidR="00CF7F46" w:rsidRPr="00CF7F46" w:rsidRDefault="00CF7F46" w:rsidP="00CF7F46">
      <w:pPr>
        <w:numPr>
          <w:ilvl w:val="0"/>
          <w:numId w:val="2"/>
        </w:numPr>
      </w:pPr>
      <w:r w:rsidRPr="00CF7F46">
        <w:t>Missing (empty) values in key columns</w:t>
      </w:r>
    </w:p>
    <w:p w14:paraId="7840B29C" w14:textId="77777777" w:rsidR="00CF7F46" w:rsidRPr="00CF7F46" w:rsidRDefault="00CF7F46" w:rsidP="00CF7F46">
      <w:pPr>
        <w:numPr>
          <w:ilvl w:val="0"/>
          <w:numId w:val="2"/>
        </w:numPr>
      </w:pPr>
      <w:r w:rsidRPr="00CF7F46">
        <w:t>Numeric fields stored as text</w:t>
      </w:r>
    </w:p>
    <w:p w14:paraId="6510F2E5" w14:textId="77777777" w:rsidR="00CF7F46" w:rsidRPr="00CF7F46" w:rsidRDefault="00CF7F46" w:rsidP="00CF7F46">
      <w:pPr>
        <w:numPr>
          <w:ilvl w:val="0"/>
          <w:numId w:val="2"/>
        </w:numPr>
      </w:pPr>
      <w:r w:rsidRPr="00CF7F46">
        <w:t>Inconsistent casing and spacing in text fields</w:t>
      </w:r>
    </w:p>
    <w:p w14:paraId="56432E81" w14:textId="77777777" w:rsidR="00CF7F46" w:rsidRPr="00CF7F46" w:rsidRDefault="00CF7F46" w:rsidP="00CF7F46">
      <w:pPr>
        <w:numPr>
          <w:ilvl w:val="0"/>
          <w:numId w:val="2"/>
        </w:numPr>
      </w:pPr>
      <w:r w:rsidRPr="00CF7F46">
        <w:t>Mixed date formats causing conversion errors</w:t>
      </w:r>
    </w:p>
    <w:p w14:paraId="6A5BF99B" w14:textId="77777777" w:rsidR="00CF7F46" w:rsidRPr="00CF7F46" w:rsidRDefault="00CF7F46" w:rsidP="00CF7F46">
      <w:r w:rsidRPr="00CF7F46">
        <w:t>A DataQualityFlag column was created to categorize problematic records.</w:t>
      </w:r>
    </w:p>
    <w:p w14:paraId="33EE8FD8" w14:textId="77777777" w:rsidR="00CF7F46" w:rsidRDefault="00CF7F46" w:rsidP="00CF7F4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41E7DC4" wp14:editId="43768172">
            <wp:extent cx="4616450" cy="2412786"/>
            <wp:effectExtent l="0" t="0" r="0" b="6985"/>
            <wp:docPr id="18693562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56292" name="Picture 18693562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529" cy="2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BBB0" w14:textId="1216CF70" w:rsidR="00CF7F46" w:rsidRPr="00CF7F46" w:rsidRDefault="00CF7F46" w:rsidP="00CF7F46">
      <w:r>
        <w:rPr>
          <w:noProof/>
        </w:rPr>
        <w:drawing>
          <wp:inline distT="0" distB="0" distL="0" distR="0" wp14:anchorId="1020BF93" wp14:editId="6A72716E">
            <wp:extent cx="4597400" cy="2407741"/>
            <wp:effectExtent l="0" t="0" r="0" b="0"/>
            <wp:docPr id="21044420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42079" name="Picture 21044420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2932" cy="241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2999" w14:textId="77777777" w:rsidR="00CF7F46" w:rsidRPr="00CF7F46" w:rsidRDefault="00CF7F46" w:rsidP="00CF7F46">
      <w:pPr>
        <w:rPr>
          <w:b/>
          <w:bCs/>
        </w:rPr>
      </w:pPr>
      <w:r w:rsidRPr="00CF7F46">
        <w:rPr>
          <w:b/>
          <w:bCs/>
        </w:rPr>
        <w:t>4. Task 3: Data Cleaning &amp; Standardization</w:t>
      </w:r>
    </w:p>
    <w:p w14:paraId="5E2DCA8A" w14:textId="21F47029" w:rsidR="00CF7F46" w:rsidRPr="00CF7F46" w:rsidRDefault="00CF7F46" w:rsidP="00CF7F46">
      <w:r w:rsidRPr="00CF7F46">
        <w:t>Cleaning and standardization were as follows:</w:t>
      </w:r>
    </w:p>
    <w:p w14:paraId="1DC008FF" w14:textId="77777777" w:rsidR="00CF7F46" w:rsidRPr="00CF7F46" w:rsidRDefault="00CF7F46" w:rsidP="00CF7F46">
      <w:pPr>
        <w:numPr>
          <w:ilvl w:val="0"/>
          <w:numId w:val="3"/>
        </w:numPr>
      </w:pPr>
      <w:r w:rsidRPr="00CF7F46">
        <w:t>Text columns were trimmed, cleaned, and standardized to proper casing.</w:t>
      </w:r>
    </w:p>
    <w:p w14:paraId="6B25D196" w14:textId="77777777" w:rsidR="00CF7F46" w:rsidRPr="00CF7F46" w:rsidRDefault="00CF7F46" w:rsidP="00CF7F46">
      <w:pPr>
        <w:numPr>
          <w:ilvl w:val="0"/>
          <w:numId w:val="3"/>
        </w:numPr>
      </w:pPr>
      <w:r w:rsidRPr="00CF7F46">
        <w:t>Correct data types were enforced for all columns.</w:t>
      </w:r>
    </w:p>
    <w:p w14:paraId="24E6551D" w14:textId="77777777" w:rsidR="00CF7F46" w:rsidRPr="00CF7F46" w:rsidRDefault="00CF7F46" w:rsidP="00CF7F46">
      <w:pPr>
        <w:numPr>
          <w:ilvl w:val="0"/>
          <w:numId w:val="3"/>
        </w:numPr>
      </w:pPr>
      <w:r w:rsidRPr="00CF7F46">
        <w:t>Missing Quantity values were replaced with 0.</w:t>
      </w:r>
    </w:p>
    <w:p w14:paraId="335C097C" w14:textId="77777777" w:rsidR="00CF7F46" w:rsidRPr="00CF7F46" w:rsidRDefault="00CF7F46" w:rsidP="00CF7F46">
      <w:pPr>
        <w:numPr>
          <w:ilvl w:val="0"/>
          <w:numId w:val="3"/>
        </w:numPr>
      </w:pPr>
      <w:r w:rsidRPr="00CF7F46">
        <w:t>Missing Category values were replaced with "Unknown".</w:t>
      </w:r>
    </w:p>
    <w:p w14:paraId="6CE4AC9E" w14:textId="77777777" w:rsidR="00CF7F46" w:rsidRPr="00CF7F46" w:rsidRDefault="00CF7F46" w:rsidP="00CF7F46">
      <w:pPr>
        <w:numPr>
          <w:ilvl w:val="0"/>
          <w:numId w:val="3"/>
        </w:numPr>
      </w:pPr>
      <w:r w:rsidRPr="00CF7F46">
        <w:t>UnitPrice and UnitCost missing values were retained and flagged.</w:t>
      </w:r>
    </w:p>
    <w:p w14:paraId="1BBF09AF" w14:textId="77777777" w:rsidR="00CF7F46" w:rsidRPr="00CF7F46" w:rsidRDefault="00CF7F46" w:rsidP="00CF7F46">
      <w:pPr>
        <w:numPr>
          <w:ilvl w:val="0"/>
          <w:numId w:val="3"/>
        </w:numPr>
      </w:pPr>
      <w:r w:rsidRPr="00CF7F46">
        <w:t>Negative quantities were converted to absolute values using Quantity_Clean.</w:t>
      </w:r>
    </w:p>
    <w:p w14:paraId="6554E20B" w14:textId="77777777" w:rsidR="00CF7F46" w:rsidRDefault="00CF7F46" w:rsidP="00CF7F4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7A2015B" wp14:editId="07ABF213">
            <wp:extent cx="4692650" cy="2468655"/>
            <wp:effectExtent l="0" t="0" r="0" b="8255"/>
            <wp:docPr id="16553578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57824" name="Picture 16553578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556" cy="246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4F1F" w14:textId="411FD4E6" w:rsidR="00CF7F46" w:rsidRPr="00CF7F46" w:rsidRDefault="00CF7F46" w:rsidP="00CF7F46">
      <w:r>
        <w:rPr>
          <w:noProof/>
        </w:rPr>
        <w:drawing>
          <wp:inline distT="0" distB="0" distL="0" distR="0" wp14:anchorId="7D374C19" wp14:editId="2113979C">
            <wp:extent cx="4749800" cy="2523078"/>
            <wp:effectExtent l="0" t="0" r="0" b="0"/>
            <wp:docPr id="16121702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70279" name="Picture 16121702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667" cy="252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2870" w14:textId="77777777" w:rsidR="00CF7F46" w:rsidRPr="00CF7F46" w:rsidRDefault="00CF7F46" w:rsidP="00CF7F46">
      <w:pPr>
        <w:rPr>
          <w:b/>
          <w:bCs/>
        </w:rPr>
      </w:pPr>
      <w:r w:rsidRPr="00CF7F46">
        <w:rPr>
          <w:b/>
          <w:bCs/>
        </w:rPr>
        <w:t>5. Task 4: Data Integration (Merge &amp; Append)</w:t>
      </w:r>
    </w:p>
    <w:p w14:paraId="5D0411CC" w14:textId="77777777" w:rsidR="00CF7F46" w:rsidRPr="00CF7F46" w:rsidRDefault="00CF7F46" w:rsidP="00CF7F46">
      <w:r w:rsidRPr="00CF7F46">
        <w:t>Sales data was merged with product and region reference datasets using Left Outer joins to preserve all sales records.</w:t>
      </w:r>
    </w:p>
    <w:p w14:paraId="002BB966" w14:textId="77777777" w:rsidR="00CF7F46" w:rsidRPr="00CF7F46" w:rsidRDefault="00CF7F46" w:rsidP="00CF7F46">
      <w:pPr>
        <w:numPr>
          <w:ilvl w:val="0"/>
          <w:numId w:val="4"/>
        </w:numPr>
      </w:pPr>
      <w:r w:rsidRPr="00CF7F46">
        <w:t>stg_Sales merged with stg_Products on ProductName</w:t>
      </w:r>
    </w:p>
    <w:p w14:paraId="28741BF4" w14:textId="77777777" w:rsidR="00CF7F46" w:rsidRPr="00CF7F46" w:rsidRDefault="00CF7F46" w:rsidP="00CF7F46">
      <w:pPr>
        <w:numPr>
          <w:ilvl w:val="0"/>
          <w:numId w:val="4"/>
        </w:numPr>
      </w:pPr>
      <w:r w:rsidRPr="00CF7F46">
        <w:t>stg_Sales merged with stg_Regions on Country</w:t>
      </w:r>
    </w:p>
    <w:p w14:paraId="09612554" w14:textId="77777777" w:rsidR="00CF7F46" w:rsidRPr="00CF7F46" w:rsidRDefault="00CF7F46" w:rsidP="00CF7F46">
      <w:r w:rsidRPr="00CF7F46">
        <w:t>Unmatched countries were labeled using RegionStatus.</w:t>
      </w:r>
    </w:p>
    <w:p w14:paraId="033808D2" w14:textId="77777777" w:rsidR="00464949" w:rsidRDefault="00464949" w:rsidP="00CF7F4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D14B23B" wp14:editId="7B6FCAF7">
            <wp:extent cx="4533900" cy="2379329"/>
            <wp:effectExtent l="0" t="0" r="0" b="2540"/>
            <wp:docPr id="758283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8320" name="Picture 7582832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7815" cy="238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9777" w14:textId="17B70EF9" w:rsidR="00CF7F46" w:rsidRPr="00CF7F46" w:rsidRDefault="00464949" w:rsidP="00CF7F46">
      <w:r>
        <w:rPr>
          <w:noProof/>
        </w:rPr>
        <w:drawing>
          <wp:inline distT="0" distB="0" distL="0" distR="0" wp14:anchorId="64C62027" wp14:editId="63597F26">
            <wp:extent cx="4527550" cy="2373578"/>
            <wp:effectExtent l="0" t="0" r="6350" b="8255"/>
            <wp:docPr id="19002275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27557" name="Picture 190022755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905" cy="237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91C9" w14:textId="77777777" w:rsidR="00CF7F46" w:rsidRPr="00CF7F46" w:rsidRDefault="00CF7F46" w:rsidP="00CF7F46">
      <w:pPr>
        <w:rPr>
          <w:b/>
          <w:bCs/>
        </w:rPr>
      </w:pPr>
      <w:r w:rsidRPr="00CF7F46">
        <w:rPr>
          <w:b/>
          <w:bCs/>
        </w:rPr>
        <w:t>6. Task 5: Business Transformations</w:t>
      </w:r>
    </w:p>
    <w:p w14:paraId="245BB8E4" w14:textId="77777777" w:rsidR="00CF7F46" w:rsidRPr="00CF7F46" w:rsidRDefault="00CF7F46" w:rsidP="00CF7F46">
      <w:r w:rsidRPr="00CF7F46">
        <w:t>The following calculated columns were created using Power Query:</w:t>
      </w:r>
    </w:p>
    <w:p w14:paraId="6DD0D9BE" w14:textId="77777777" w:rsidR="00CF7F46" w:rsidRPr="00CF7F46" w:rsidRDefault="00CF7F46" w:rsidP="00CF7F46">
      <w:pPr>
        <w:numPr>
          <w:ilvl w:val="0"/>
          <w:numId w:val="5"/>
        </w:numPr>
      </w:pPr>
      <w:r w:rsidRPr="00CF7F46">
        <w:t>SalesAmount_Calc = Quantity_Clean * UnitPrice</w:t>
      </w:r>
    </w:p>
    <w:p w14:paraId="003E42D7" w14:textId="77777777" w:rsidR="00CF7F46" w:rsidRPr="00CF7F46" w:rsidRDefault="00CF7F46" w:rsidP="00CF7F46">
      <w:pPr>
        <w:numPr>
          <w:ilvl w:val="0"/>
          <w:numId w:val="5"/>
        </w:numPr>
      </w:pPr>
      <w:r w:rsidRPr="00CF7F46">
        <w:t>Profit = (UnitPrice - UnitCost) * Quantity_Clean</w:t>
      </w:r>
    </w:p>
    <w:p w14:paraId="6F96EC79" w14:textId="77777777" w:rsidR="00CF7F46" w:rsidRPr="00CF7F46" w:rsidRDefault="00CF7F46" w:rsidP="00CF7F46">
      <w:pPr>
        <w:numPr>
          <w:ilvl w:val="0"/>
          <w:numId w:val="5"/>
        </w:numPr>
      </w:pPr>
      <w:r w:rsidRPr="00CF7F46">
        <w:t>SalesBand (High, Medium, Low based on SalesAmount_Calc)</w:t>
      </w:r>
    </w:p>
    <w:p w14:paraId="2F46EC31" w14:textId="31F906AC" w:rsidR="00CF7F46" w:rsidRPr="00CF7F46" w:rsidRDefault="00464949" w:rsidP="00CF7F46">
      <w:r>
        <w:rPr>
          <w:noProof/>
        </w:rPr>
        <w:lastRenderedPageBreak/>
        <w:drawing>
          <wp:inline distT="0" distB="0" distL="0" distR="0" wp14:anchorId="3981BFF0" wp14:editId="2847BE3A">
            <wp:extent cx="4711700" cy="2483710"/>
            <wp:effectExtent l="0" t="0" r="0" b="0"/>
            <wp:docPr id="6387564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56482" name="Picture 63875648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056" cy="248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D955" w14:textId="77777777" w:rsidR="00CF7F46" w:rsidRPr="00CF7F46" w:rsidRDefault="00CF7F46" w:rsidP="00CF7F46">
      <w:pPr>
        <w:rPr>
          <w:b/>
          <w:bCs/>
        </w:rPr>
      </w:pPr>
      <w:r w:rsidRPr="00CF7F46">
        <w:rPr>
          <w:b/>
          <w:bCs/>
        </w:rPr>
        <w:t>7. Task 6: Dimension Tables &amp; Aggregation</w:t>
      </w:r>
    </w:p>
    <w:p w14:paraId="7CA1814B" w14:textId="77777777" w:rsidR="00CF7F46" w:rsidRPr="00CF7F46" w:rsidRDefault="00CF7F46" w:rsidP="00CF7F46">
      <w:r w:rsidRPr="00CF7F46">
        <w:t>Dimension tables were created using Reference and duplicates removed.</w:t>
      </w:r>
    </w:p>
    <w:p w14:paraId="5AEA1E45" w14:textId="77777777" w:rsidR="00CF7F46" w:rsidRPr="00CF7F46" w:rsidRDefault="00CF7F46" w:rsidP="00CF7F46">
      <w:pPr>
        <w:numPr>
          <w:ilvl w:val="0"/>
          <w:numId w:val="6"/>
        </w:numPr>
      </w:pPr>
      <w:r w:rsidRPr="00CF7F46">
        <w:t>dim_Product (ProductName, Category, UnitCost)</w:t>
      </w:r>
    </w:p>
    <w:p w14:paraId="62981900" w14:textId="77777777" w:rsidR="00CF7F46" w:rsidRPr="00CF7F46" w:rsidRDefault="00CF7F46" w:rsidP="00CF7F46">
      <w:pPr>
        <w:numPr>
          <w:ilvl w:val="0"/>
          <w:numId w:val="6"/>
        </w:numPr>
      </w:pPr>
      <w:r w:rsidRPr="00CF7F46">
        <w:t>dim_Region (Country, Region)</w:t>
      </w:r>
    </w:p>
    <w:p w14:paraId="00041056" w14:textId="77777777" w:rsidR="00CF7F46" w:rsidRPr="00CF7F46" w:rsidRDefault="00CF7F46" w:rsidP="00CF7F46">
      <w:r w:rsidRPr="00CF7F46">
        <w:t>An aggregated summary table was created:</w:t>
      </w:r>
    </w:p>
    <w:p w14:paraId="36F365F8" w14:textId="77777777" w:rsidR="00CF7F46" w:rsidRPr="00CF7F46" w:rsidRDefault="00CF7F46" w:rsidP="00CF7F46">
      <w:pPr>
        <w:numPr>
          <w:ilvl w:val="0"/>
          <w:numId w:val="7"/>
        </w:numPr>
      </w:pPr>
      <w:r w:rsidRPr="00CF7F46">
        <w:t>agg_Sales_By_Country</w:t>
      </w:r>
    </w:p>
    <w:p w14:paraId="329BB3D0" w14:textId="77777777" w:rsidR="00CF7F46" w:rsidRPr="00CF7F46" w:rsidRDefault="00CF7F46" w:rsidP="00CF7F46">
      <w:pPr>
        <w:numPr>
          <w:ilvl w:val="1"/>
          <w:numId w:val="7"/>
        </w:numPr>
      </w:pPr>
      <w:r w:rsidRPr="00CF7F46">
        <w:t>TotalSales</w:t>
      </w:r>
    </w:p>
    <w:p w14:paraId="1A4DF64D" w14:textId="77777777" w:rsidR="00CF7F46" w:rsidRPr="00CF7F46" w:rsidRDefault="00CF7F46" w:rsidP="00CF7F46">
      <w:pPr>
        <w:numPr>
          <w:ilvl w:val="1"/>
          <w:numId w:val="7"/>
        </w:numPr>
      </w:pPr>
      <w:r w:rsidRPr="00CF7F46">
        <w:t>TotalProfit</w:t>
      </w:r>
    </w:p>
    <w:p w14:paraId="3BEEA33E" w14:textId="77777777" w:rsidR="00CF7F46" w:rsidRPr="00CF7F46" w:rsidRDefault="00CF7F46" w:rsidP="00CF7F46">
      <w:pPr>
        <w:numPr>
          <w:ilvl w:val="1"/>
          <w:numId w:val="7"/>
        </w:numPr>
      </w:pPr>
      <w:r w:rsidRPr="00CF7F46">
        <w:t>TotalQuantity</w:t>
      </w:r>
    </w:p>
    <w:p w14:paraId="135885CC" w14:textId="37B201DB" w:rsidR="00CF7F46" w:rsidRPr="00CF7F46" w:rsidRDefault="00464949" w:rsidP="00CF7F46">
      <w:r>
        <w:rPr>
          <w:noProof/>
        </w:rPr>
        <w:lastRenderedPageBreak/>
        <w:drawing>
          <wp:inline distT="0" distB="0" distL="0" distR="0" wp14:anchorId="3CFF7C28" wp14:editId="3F909242">
            <wp:extent cx="4902200" cy="2581511"/>
            <wp:effectExtent l="0" t="0" r="0" b="9525"/>
            <wp:docPr id="1341467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6750" name="Picture 13414675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31" cy="258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575B20" wp14:editId="4A4E8C9A">
            <wp:extent cx="4931423" cy="2660650"/>
            <wp:effectExtent l="0" t="0" r="2540" b="6350"/>
            <wp:docPr id="10832504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50434" name="Picture 108325043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918" cy="266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FAF6" w14:textId="1AAAAB62" w:rsidR="00CF7F46" w:rsidRPr="00CF7F46" w:rsidRDefault="00464949" w:rsidP="00CF7F46">
      <w:r>
        <w:rPr>
          <w:noProof/>
        </w:rPr>
        <w:drawing>
          <wp:inline distT="0" distB="0" distL="0" distR="0" wp14:anchorId="207D7F28" wp14:editId="1B48CECB">
            <wp:extent cx="4908550" cy="2552865"/>
            <wp:effectExtent l="0" t="0" r="6350" b="0"/>
            <wp:docPr id="37678525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85256" name="Picture 37678525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765" cy="256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80BD" w14:textId="77777777" w:rsidR="00CF7F46" w:rsidRPr="00CF7F46" w:rsidRDefault="00CF7F46" w:rsidP="00CF7F46">
      <w:pPr>
        <w:rPr>
          <w:b/>
          <w:bCs/>
        </w:rPr>
      </w:pPr>
      <w:r w:rsidRPr="00CF7F46">
        <w:rPr>
          <w:b/>
          <w:bCs/>
        </w:rPr>
        <w:lastRenderedPageBreak/>
        <w:t>8. Task 7: Data Governance &amp; Load Control</w:t>
      </w:r>
    </w:p>
    <w:p w14:paraId="4B9AB68A" w14:textId="77777777" w:rsidR="00CF7F46" w:rsidRPr="00CF7F46" w:rsidRDefault="00CF7F46" w:rsidP="00CF7F46">
      <w:r w:rsidRPr="00CF7F46">
        <w:t>An audit query was created to isolate problematic records.</w:t>
      </w:r>
    </w:p>
    <w:p w14:paraId="0959AAD9" w14:textId="77777777" w:rsidR="00CF7F46" w:rsidRPr="00CF7F46" w:rsidRDefault="00CF7F46" w:rsidP="00CF7F46">
      <w:pPr>
        <w:numPr>
          <w:ilvl w:val="0"/>
          <w:numId w:val="8"/>
        </w:numPr>
      </w:pPr>
      <w:r w:rsidRPr="00CF7F46">
        <w:t>audit_Sales_Issues (records where DataQualityFlag ≠ Valid)</w:t>
      </w:r>
    </w:p>
    <w:p w14:paraId="4FFBEAB9" w14:textId="77777777" w:rsidR="00CF7F46" w:rsidRPr="00CF7F46" w:rsidRDefault="00CF7F46" w:rsidP="00CF7F46">
      <w:r w:rsidRPr="00CF7F46">
        <w:t>Only analysis-ready tables were enabled for load into the data model.</w:t>
      </w:r>
    </w:p>
    <w:p w14:paraId="16C2ACF8" w14:textId="132DE06E" w:rsidR="00CF7F46" w:rsidRPr="00CF7F46" w:rsidRDefault="00464949" w:rsidP="00CF7F46">
      <w:r>
        <w:rPr>
          <w:noProof/>
        </w:rPr>
        <w:drawing>
          <wp:inline distT="0" distB="0" distL="0" distR="0" wp14:anchorId="620793B5" wp14:editId="09923D83">
            <wp:extent cx="4912862" cy="2590800"/>
            <wp:effectExtent l="0" t="0" r="2540" b="0"/>
            <wp:docPr id="144755336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53367" name="Picture 144755336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346" cy="259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7571" w14:textId="77777777" w:rsidR="00CF7F46" w:rsidRPr="00CF7F46" w:rsidRDefault="00CF7F46" w:rsidP="00CF7F46">
      <w:pPr>
        <w:rPr>
          <w:b/>
          <w:bCs/>
        </w:rPr>
      </w:pPr>
      <w:r w:rsidRPr="00CF7F46">
        <w:rPr>
          <w:b/>
          <w:bCs/>
        </w:rPr>
        <w:t>9. Conclusion</w:t>
      </w:r>
    </w:p>
    <w:p w14:paraId="5310579A" w14:textId="77777777" w:rsidR="00CF7F46" w:rsidRPr="00CF7F46" w:rsidRDefault="00CF7F46" w:rsidP="00CF7F46">
      <w:r w:rsidRPr="00CF7F46">
        <w:t>Power Query was successfully used to transform dirty, heterogeneous retail datasets into a clean, integrated, and analysis-ready data model. The prepared data supports reliable visualization, accurate reporting, and informed business decision-making for AfriRetail Ltd.</w:t>
      </w:r>
    </w:p>
    <w:p w14:paraId="34FD89D6" w14:textId="5487130D" w:rsidR="00CF7F46" w:rsidRPr="00CF7F46" w:rsidRDefault="00CF7F46" w:rsidP="00CF7F46"/>
    <w:p w14:paraId="30675610" w14:textId="0E330BEA" w:rsidR="00CF7F46" w:rsidRPr="00464949" w:rsidRDefault="00CF7F46">
      <w:pPr>
        <w:rPr>
          <w:b/>
          <w:bCs/>
        </w:rPr>
      </w:pPr>
      <w:r w:rsidRPr="00CF7F46">
        <w:rPr>
          <w:b/>
          <w:bCs/>
        </w:rPr>
        <w:lastRenderedPageBreak/>
        <w:t xml:space="preserve">10. Appendix </w:t>
      </w:r>
      <w:r>
        <w:rPr>
          <w:noProof/>
        </w:rPr>
        <w:drawing>
          <wp:inline distT="0" distB="0" distL="0" distR="0" wp14:anchorId="69FD4607" wp14:editId="72783B92">
            <wp:extent cx="5943600" cy="3131185"/>
            <wp:effectExtent l="0" t="0" r="0" b="0"/>
            <wp:docPr id="18155144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14410" name="Picture 181551441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DC1D55" wp14:editId="5946214C">
            <wp:extent cx="5943600" cy="3122295"/>
            <wp:effectExtent l="0" t="0" r="0" b="1905"/>
            <wp:docPr id="16242201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20180" name="Picture 162422018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C6B0F3" wp14:editId="6256AB5D">
            <wp:extent cx="5943600" cy="1187450"/>
            <wp:effectExtent l="0" t="0" r="0" b="0"/>
            <wp:docPr id="21035058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05858" name="Picture 210350585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F46" w:rsidRPr="00464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28D7"/>
    <w:multiLevelType w:val="multilevel"/>
    <w:tmpl w:val="1692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00E1A"/>
    <w:multiLevelType w:val="multilevel"/>
    <w:tmpl w:val="62C8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702B0"/>
    <w:multiLevelType w:val="multilevel"/>
    <w:tmpl w:val="852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F7C24"/>
    <w:multiLevelType w:val="multilevel"/>
    <w:tmpl w:val="AD5A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835E8"/>
    <w:multiLevelType w:val="multilevel"/>
    <w:tmpl w:val="8CB2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952B9"/>
    <w:multiLevelType w:val="multilevel"/>
    <w:tmpl w:val="8158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E710B"/>
    <w:multiLevelType w:val="multilevel"/>
    <w:tmpl w:val="F626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E01B3F"/>
    <w:multiLevelType w:val="multilevel"/>
    <w:tmpl w:val="DA3C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200725">
    <w:abstractNumId w:val="3"/>
  </w:num>
  <w:num w:numId="2" w16cid:durableId="682049433">
    <w:abstractNumId w:val="5"/>
  </w:num>
  <w:num w:numId="3" w16cid:durableId="318971467">
    <w:abstractNumId w:val="2"/>
  </w:num>
  <w:num w:numId="4" w16cid:durableId="2042393300">
    <w:abstractNumId w:val="4"/>
  </w:num>
  <w:num w:numId="5" w16cid:durableId="778912715">
    <w:abstractNumId w:val="0"/>
  </w:num>
  <w:num w:numId="6" w16cid:durableId="101463629">
    <w:abstractNumId w:val="7"/>
  </w:num>
  <w:num w:numId="7" w16cid:durableId="137116885">
    <w:abstractNumId w:val="6"/>
  </w:num>
  <w:num w:numId="8" w16cid:durableId="1081295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F46"/>
    <w:rsid w:val="00251EFE"/>
    <w:rsid w:val="00464949"/>
    <w:rsid w:val="00482B15"/>
    <w:rsid w:val="00A3762A"/>
    <w:rsid w:val="00CF7F46"/>
    <w:rsid w:val="00DD652C"/>
    <w:rsid w:val="00E45EB5"/>
    <w:rsid w:val="00EC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F4C34"/>
  <w15:chartTrackingRefBased/>
  <w15:docId w15:val="{FD1CF5AE-AAE2-44BB-AEA4-E9CD0C170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F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Arlen Wambugu</dc:creator>
  <cp:keywords/>
  <dc:description/>
  <cp:lastModifiedBy>Arlen Wambugu</cp:lastModifiedBy>
  <cp:revision>2</cp:revision>
  <dcterms:created xsi:type="dcterms:W3CDTF">2026-02-05T21:02:00Z</dcterms:created>
  <dcterms:modified xsi:type="dcterms:W3CDTF">2026-02-05T21:02:00Z</dcterms:modified>
</cp:coreProperties>
</file>