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1B69" w14:textId="22422C5B" w:rsidR="00F940A6" w:rsidRPr="009A52BE" w:rsidRDefault="00F940A6" w:rsidP="00537229">
      <w:pPr>
        <w:spacing w:line="276" w:lineRule="auto"/>
        <w:jc w:val="both"/>
        <w:rPr>
          <w:rFonts w:ascii="Calibri" w:eastAsia="Calibri" w:hAnsi="Calibri" w:cs="Arial"/>
          <w:lang w:val="es-MX"/>
          <w14:ligatures w14:val="standardContextual"/>
        </w:rPr>
      </w:pP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1312" behindDoc="1" locked="0" layoutInCell="1" allowOverlap="1" wp14:anchorId="729C59E2" wp14:editId="1D41FD70">
                <wp:simplePos x="0" y="0"/>
                <wp:positionH relativeFrom="margin">
                  <wp:posOffset>-424815</wp:posOffset>
                </wp:positionH>
                <wp:positionV relativeFrom="margin">
                  <wp:posOffset>6372860</wp:posOffset>
                </wp:positionV>
                <wp:extent cx="6249670" cy="85090"/>
                <wp:effectExtent l="0" t="0" r="635" b="0"/>
                <wp:wrapNone/>
                <wp:docPr id="191047690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249670" cy="85090"/>
                        </a:xfrm>
                        <a:prstGeom prst="rect">
                          <a:avLst/>
                        </a:prstGeom>
                        <a:solidFill>
                          <a:sysClr val="windowText" lastClr="000000">
                            <a:lumMod val="85000"/>
                            <a:lumOff val="1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3BF85" id="Rectangle 5" o:spid="_x0000_s1026" style="position:absolute;margin-left:-33.45pt;margin-top:501.8pt;width:492.1pt;height:6.7pt;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" fillcolor="#262626" stroked="f">
                <w10:wrap anchorx="margin" anchory="margin"/>
              </v:rect>
            </w:pict>
          </mc:Fallback>
        </mc:AlternateContent>
      </w: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3360" behindDoc="0" locked="0" layoutInCell="1" allowOverlap="1" wp14:anchorId="4005FA78" wp14:editId="406693F4">
                <wp:simplePos x="0" y="0"/>
                <wp:positionH relativeFrom="column">
                  <wp:posOffset>2985135</wp:posOffset>
                </wp:positionH>
                <wp:positionV relativeFrom="paragraph">
                  <wp:posOffset>7015480</wp:posOffset>
                </wp:positionV>
                <wp:extent cx="2519680" cy="1261110"/>
                <wp:effectExtent l="0" t="0" r="0" b="0"/>
                <wp:wrapNone/>
                <wp:docPr id="147782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611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9E66D" w14:textId="4FD2C3A8" w:rsidR="00F940A6" w:rsidRPr="00EC747D" w:rsidRDefault="00F940A6" w:rsidP="00F940A6">
                            <w:pPr>
                              <w:spacing w:after="0" w:line="240" w:lineRule="auto"/>
                              <w:jc w:val="both"/>
                              <w:rPr>
                                <w:sz w:val="36"/>
                                <w:szCs w:val="36"/>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5FA78" id="_x0000_t202" coordsize="21600,21600" o:spt="202" path="m,l,21600r21600,l21600,xe">
                <v:stroke joinstyle="miter"/>
                <v:path gradientshapeok="t" o:connecttype="rect"/>
              </v:shapetype>
              <v:shape id="Text Box 7" o:spid="_x0000_s1026" type="#_x0000_t202" style="position:absolute;left:0;text-align:left;margin-left:235.05pt;margin-top:552.4pt;width:198.4pt;height:9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" filled="f" fillcolor="white [3212]" stroked="f">
                <v:textbox>
                  <w:txbxContent>
                    <w:p w14:paraId="4FE9E66D" w14:textId="4FD2C3A8" w:rsidR="00F940A6" w:rsidRPr="00EC747D" w:rsidRDefault="00F940A6" w:rsidP="00F940A6">
                      <w:pPr>
                        <w:spacing w:after="0" w:line="240" w:lineRule="auto"/>
                        <w:jc w:val="both"/>
                        <w:rPr>
                          <w:sz w:val="36"/>
                          <w:szCs w:val="36"/>
                          <w:lang w:val="es-ES"/>
                        </w:rPr>
                      </w:pPr>
                    </w:p>
                  </w:txbxContent>
                </v:textbox>
              </v:shape>
            </w:pict>
          </mc:Fallback>
        </mc:AlternateContent>
      </w: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2336" behindDoc="0" locked="0" layoutInCell="1" allowOverlap="1" wp14:anchorId="3A46C09F" wp14:editId="47586A74">
                <wp:simplePos x="0" y="0"/>
                <wp:positionH relativeFrom="column">
                  <wp:posOffset>-184150</wp:posOffset>
                </wp:positionH>
                <wp:positionV relativeFrom="paragraph">
                  <wp:posOffset>6999605</wp:posOffset>
                </wp:positionV>
                <wp:extent cx="2519680" cy="1276985"/>
                <wp:effectExtent l="635" t="3175" r="3810" b="0"/>
                <wp:wrapNone/>
                <wp:docPr id="118840005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76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6C09F" id="Text Box 6" o:spid="_x0000_s1027" type="#_x0000_t202" style="position:absolute;left:0;text-align:left;margin-left:-14.5pt;margin-top:551.15pt;width:198.4pt;height:10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" filled="f" fillcolor="white [3212]" stroked="f">
                <v:textbo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v:textbox>
              </v:shape>
            </w:pict>
          </mc:Fallback>
        </mc:AlternateContent>
      </w: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0288" behindDoc="1" locked="0" layoutInCell="1" allowOverlap="1" wp14:anchorId="25F8C40D" wp14:editId="5385ED61">
                <wp:simplePos x="0" y="0"/>
                <wp:positionH relativeFrom="column">
                  <wp:posOffset>-247650</wp:posOffset>
                </wp:positionH>
                <wp:positionV relativeFrom="paragraph">
                  <wp:posOffset>361315</wp:posOffset>
                </wp:positionV>
                <wp:extent cx="2980055" cy="425450"/>
                <wp:effectExtent l="3810" t="3810" r="0" b="0"/>
                <wp:wrapNone/>
                <wp:docPr id="2372031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0055" cy="425450"/>
                        </a:xfrm>
                        <a:prstGeom prst="rect">
                          <a:avLst/>
                        </a:prstGeom>
                        <a:solidFill>
                          <a:sysClr val="windowText" lastClr="000000">
                            <a:lumMod val="75000"/>
                            <a:lumOff val="2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40321" id="Rectangle 4" o:spid="_x0000_s1026" style="position:absolute;margin-left:-19.5pt;margin-top:28.45pt;width:234.65pt;height: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" fillcolor="#404040" stroked="f"/>
            </w:pict>
          </mc:Fallback>
        </mc:AlternateContent>
      </w:r>
    </w:p>
    <w:p w14:paraId="7C5F8C21" w14:textId="0CCE8413" w:rsidR="29407D59" w:rsidRPr="009A52BE" w:rsidRDefault="00537229" w:rsidP="00537229">
      <w:pPr>
        <w:spacing w:line="276" w:lineRule="auto"/>
        <w:jc w:val="both"/>
        <w:rPr>
          <w:rFonts w:cs="Arial"/>
          <w:lang w:val="es-MX"/>
        </w:rPr>
      </w:pP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59264" behindDoc="0" locked="0" layoutInCell="1" allowOverlap="1" wp14:anchorId="6AD3B62E" wp14:editId="035676C1">
                <wp:simplePos x="0" y="0"/>
                <wp:positionH relativeFrom="column">
                  <wp:posOffset>-600075</wp:posOffset>
                </wp:positionH>
                <wp:positionV relativeFrom="paragraph">
                  <wp:posOffset>703580</wp:posOffset>
                </wp:positionV>
                <wp:extent cx="7018020" cy="2638425"/>
                <wp:effectExtent l="0" t="0" r="0" b="9525"/>
                <wp:wrapNone/>
                <wp:docPr id="1703293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020" cy="263842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57102" w14:textId="244FB6C1" w:rsidR="00F940A6" w:rsidRPr="00F940A6" w:rsidRDefault="00F940A6" w:rsidP="00F940A6">
                            <w:pPr>
                              <w:spacing w:after="0" w:line="240" w:lineRule="auto"/>
                              <w:rPr>
                                <w:color w:val="767171"/>
                                <w:sz w:val="120"/>
                                <w:szCs w:val="120"/>
                                <w:lang w:val="es-ES"/>
                              </w:rPr>
                            </w:pPr>
                            <w:r>
                              <w:rPr>
                                <w:color w:val="767171"/>
                                <w:sz w:val="120"/>
                                <w:szCs w:val="120"/>
                                <w:lang w:val="es-ES"/>
                              </w:rPr>
                              <w:t>Documentación:</w:t>
                            </w:r>
                          </w:p>
                          <w:p w14:paraId="719D166A" w14:textId="1ADA2AB7" w:rsidR="00F940A6" w:rsidRPr="00EC747D" w:rsidRDefault="00F940A6" w:rsidP="00F940A6">
                            <w:pPr>
                              <w:spacing w:after="0" w:line="240" w:lineRule="auto"/>
                              <w:rPr>
                                <w:sz w:val="120"/>
                                <w:szCs w:val="120"/>
                                <w:lang w:val="es-ES"/>
                              </w:rPr>
                            </w:pPr>
                            <w:r>
                              <w:rPr>
                                <w:sz w:val="120"/>
                                <w:szCs w:val="120"/>
                                <w:lang w:val="es-ES"/>
                              </w:rPr>
                              <w:t>Gestor de inventarios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3B62E" id="Text Box 2" o:spid="_x0000_s1028" type="#_x0000_t202" style="position:absolute;left:0;text-align:left;margin-left:-47.25pt;margin-top:55.4pt;width:552.6pt;height:20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" filled="f" fillcolor="white [3212]" stroked="f">
                <v:textbox>
                  <w:txbxContent>
                    <w:p w14:paraId="20157102" w14:textId="244FB6C1" w:rsidR="00F940A6" w:rsidRPr="00F940A6" w:rsidRDefault="00F940A6" w:rsidP="00F940A6">
                      <w:pPr>
                        <w:spacing w:after="0" w:line="240" w:lineRule="auto"/>
                        <w:rPr>
                          <w:color w:val="767171"/>
                          <w:sz w:val="120"/>
                          <w:szCs w:val="120"/>
                          <w:lang w:val="es-ES"/>
                        </w:rPr>
                      </w:pPr>
                      <w:r>
                        <w:rPr>
                          <w:color w:val="767171"/>
                          <w:sz w:val="120"/>
                          <w:szCs w:val="120"/>
                          <w:lang w:val="es-ES"/>
                        </w:rPr>
                        <w:t>Documentación:</w:t>
                      </w:r>
                    </w:p>
                    <w:p w14:paraId="719D166A" w14:textId="1ADA2AB7" w:rsidR="00F940A6" w:rsidRPr="00EC747D" w:rsidRDefault="00F940A6" w:rsidP="00F940A6">
                      <w:pPr>
                        <w:spacing w:after="0" w:line="240" w:lineRule="auto"/>
                        <w:rPr>
                          <w:sz w:val="120"/>
                          <w:szCs w:val="120"/>
                          <w:lang w:val="es-ES"/>
                        </w:rPr>
                      </w:pPr>
                      <w:r>
                        <w:rPr>
                          <w:sz w:val="120"/>
                          <w:szCs w:val="120"/>
                          <w:lang w:val="es-ES"/>
                        </w:rPr>
                        <w:t>Gestor de inventarios</w:t>
                      </w: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5408" behindDoc="0" locked="0" layoutInCell="1" allowOverlap="1" wp14:anchorId="5A83B7A7" wp14:editId="217D5D00">
                <wp:simplePos x="0" y="0"/>
                <wp:positionH relativeFrom="margin">
                  <wp:posOffset>-409575</wp:posOffset>
                </wp:positionH>
                <wp:positionV relativeFrom="margin">
                  <wp:posOffset>4000500</wp:posOffset>
                </wp:positionV>
                <wp:extent cx="2343150" cy="1400175"/>
                <wp:effectExtent l="0" t="0" r="0" b="9525"/>
                <wp:wrapSquare wrapText="bothSides"/>
                <wp:docPr id="2299399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4001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P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3B7A7" id="Text Box 8" o:spid="_x0000_s1029" type="#_x0000_t202" style="position:absolute;left:0;text-align:left;margin-left:-32.25pt;margin-top:315pt;width:184.5pt;height:11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" filled="f" fillcolor="white [3212]" stroked="f">
                <v:textbo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P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v:textbox>
                <w10:wrap type="square" anchorx="margin" anchory="margin"/>
              </v:shape>
            </w:pict>
          </mc:Fallback>
        </mc:AlternateContent>
      </w:r>
      <w:r w:rsidR="00F940A6" w:rsidRPr="009A52BE">
        <w:rPr>
          <w:rFonts w:ascii="Calibri" w:eastAsia="Calibri" w:hAnsi="Calibri" w:cs="Arial"/>
          <w:noProof/>
          <w:lang w:val="es-MX"/>
          <w14:ligatures w14:val="standardContextual"/>
        </w:rPr>
        <w:drawing>
          <wp:anchor distT="0" distB="0" distL="114300" distR="114300" simplePos="0" relativeHeight="251664384" behindDoc="1" locked="0" layoutInCell="1" allowOverlap="1" wp14:anchorId="798B9276" wp14:editId="6561A240">
            <wp:simplePos x="0" y="0"/>
            <wp:positionH relativeFrom="column">
              <wp:posOffset>2619375</wp:posOffset>
            </wp:positionH>
            <wp:positionV relativeFrom="paragraph">
              <wp:posOffset>3705226</wp:posOffset>
            </wp:positionV>
            <wp:extent cx="3274782" cy="1304290"/>
            <wp:effectExtent l="0" t="0" r="1905" b="0"/>
            <wp:wrapNone/>
            <wp:docPr id="426687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87119" name="Picture 6"/>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76957" cy="1305156"/>
                    </a:xfrm>
                    <a:prstGeom prst="rect">
                      <a:avLst/>
                    </a:prstGeom>
                  </pic:spPr>
                </pic:pic>
              </a:graphicData>
            </a:graphic>
            <wp14:sizeRelV relativeFrom="margin">
              <wp14:pctHeight>0</wp14:pctHeight>
            </wp14:sizeRelV>
          </wp:anchor>
        </w:drawing>
      </w:r>
      <w:r w:rsidR="29407D59" w:rsidRPr="009A52BE">
        <w:rPr>
          <w:rFonts w:cs="Arial"/>
          <w:lang w:val="es-MX"/>
        </w:rPr>
        <w:br w:type="page"/>
      </w:r>
    </w:p>
    <w:sdt>
      <w:sdtPr>
        <w:rPr>
          <w:rFonts w:asciiTheme="minorHAnsi" w:eastAsiaTheme="minorHAnsi" w:hAnsiTheme="minorHAnsi" w:cstheme="minorBidi"/>
          <w:b w:val="0"/>
          <w:sz w:val="22"/>
          <w:szCs w:val="22"/>
          <w:lang w:val="en-US" w:eastAsia="en-US"/>
        </w:rPr>
        <w:id w:val="-1159919921"/>
        <w:docPartObj>
          <w:docPartGallery w:val="Table of Contents"/>
          <w:docPartUnique/>
        </w:docPartObj>
      </w:sdtPr>
      <w:sdtEndPr>
        <w:rPr>
          <w:rFonts w:ascii="Arial" w:hAnsi="Arial"/>
          <w:bCs/>
          <w:sz w:val="24"/>
        </w:rPr>
      </w:sdtEndPr>
      <w:sdtContent>
        <w:p w14:paraId="27BC3D5B" w14:textId="4B497DE1" w:rsidR="00BB21A6" w:rsidRPr="009A52BE" w:rsidRDefault="00BB21A6" w:rsidP="00537229">
          <w:pPr>
            <w:pStyle w:val="TtuloTDC"/>
            <w:spacing w:line="276" w:lineRule="auto"/>
            <w:jc w:val="both"/>
          </w:pPr>
          <w:r w:rsidRPr="009A52BE">
            <w:t>Contenido</w:t>
          </w:r>
        </w:p>
        <w:p w14:paraId="6C694D62" w14:textId="1A3F2A52" w:rsidR="002A43A2" w:rsidRDefault="00BB21A6">
          <w:pPr>
            <w:pStyle w:val="TDC1"/>
            <w:tabs>
              <w:tab w:val="right" w:leader="dot" w:pos="8828"/>
            </w:tabs>
            <w:rPr>
              <w:rFonts w:asciiTheme="minorHAnsi" w:eastAsiaTheme="minorEastAsia" w:hAnsiTheme="minorHAnsi"/>
              <w:noProof/>
              <w:kern w:val="2"/>
              <w:sz w:val="22"/>
              <w:lang w:val="es-MX" w:eastAsia="es-MX"/>
              <w14:ligatures w14:val="standardContextual"/>
            </w:rPr>
          </w:pPr>
          <w:r w:rsidRPr="009A52BE">
            <w:rPr>
              <w:lang w:val="es-MX"/>
            </w:rPr>
            <w:fldChar w:fldCharType="begin"/>
          </w:r>
          <w:r w:rsidRPr="009A52BE">
            <w:rPr>
              <w:lang w:val="es-MX"/>
            </w:rPr>
            <w:instrText xml:space="preserve"> TOC \o "1-3" \h \z \u </w:instrText>
          </w:r>
          <w:r w:rsidRPr="009A52BE">
            <w:rPr>
              <w:lang w:val="es-MX"/>
            </w:rPr>
            <w:fldChar w:fldCharType="separate"/>
          </w:r>
          <w:hyperlink w:anchor="_Toc146136409" w:history="1">
            <w:r w:rsidR="002A43A2" w:rsidRPr="00F11FC3">
              <w:rPr>
                <w:rStyle w:val="Hipervnculo"/>
                <w:rFonts w:eastAsia="Arial Nova"/>
                <w:bCs/>
                <w:noProof/>
                <w:lang w:val="es-MX"/>
              </w:rPr>
              <w:t>Introducción</w:t>
            </w:r>
            <w:r w:rsidR="002A43A2">
              <w:rPr>
                <w:noProof/>
                <w:webHidden/>
              </w:rPr>
              <w:tab/>
            </w:r>
            <w:r w:rsidR="002A43A2">
              <w:rPr>
                <w:noProof/>
                <w:webHidden/>
              </w:rPr>
              <w:fldChar w:fldCharType="begin"/>
            </w:r>
            <w:r w:rsidR="002A43A2">
              <w:rPr>
                <w:noProof/>
                <w:webHidden/>
              </w:rPr>
              <w:instrText xml:space="preserve"> PAGEREF _Toc146136409 \h </w:instrText>
            </w:r>
            <w:r w:rsidR="002A43A2">
              <w:rPr>
                <w:noProof/>
                <w:webHidden/>
              </w:rPr>
            </w:r>
            <w:r w:rsidR="002A43A2">
              <w:rPr>
                <w:noProof/>
                <w:webHidden/>
              </w:rPr>
              <w:fldChar w:fldCharType="separate"/>
            </w:r>
            <w:r w:rsidR="002A43A2">
              <w:rPr>
                <w:noProof/>
                <w:webHidden/>
              </w:rPr>
              <w:t>3</w:t>
            </w:r>
            <w:r w:rsidR="002A43A2">
              <w:rPr>
                <w:noProof/>
                <w:webHidden/>
              </w:rPr>
              <w:fldChar w:fldCharType="end"/>
            </w:r>
          </w:hyperlink>
        </w:p>
        <w:p w14:paraId="1ECA9121" w14:textId="4B3D85B0" w:rsidR="002A43A2" w:rsidRDefault="002A43A2">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136410" w:history="1">
            <w:r w:rsidRPr="00F11FC3">
              <w:rPr>
                <w:rStyle w:val="Hipervnculo"/>
                <w:rFonts w:eastAsia="Arial Nova"/>
                <w:bCs/>
                <w:noProof/>
                <w:lang w:val="es-MX"/>
              </w:rPr>
              <w:t>Planteamiento del problema</w:t>
            </w:r>
            <w:r>
              <w:rPr>
                <w:noProof/>
                <w:webHidden/>
              </w:rPr>
              <w:tab/>
            </w:r>
            <w:r>
              <w:rPr>
                <w:noProof/>
                <w:webHidden/>
              </w:rPr>
              <w:fldChar w:fldCharType="begin"/>
            </w:r>
            <w:r>
              <w:rPr>
                <w:noProof/>
                <w:webHidden/>
              </w:rPr>
              <w:instrText xml:space="preserve"> PAGEREF _Toc146136410 \h </w:instrText>
            </w:r>
            <w:r>
              <w:rPr>
                <w:noProof/>
                <w:webHidden/>
              </w:rPr>
            </w:r>
            <w:r>
              <w:rPr>
                <w:noProof/>
                <w:webHidden/>
              </w:rPr>
              <w:fldChar w:fldCharType="separate"/>
            </w:r>
            <w:r>
              <w:rPr>
                <w:noProof/>
                <w:webHidden/>
              </w:rPr>
              <w:t>4</w:t>
            </w:r>
            <w:r>
              <w:rPr>
                <w:noProof/>
                <w:webHidden/>
              </w:rPr>
              <w:fldChar w:fldCharType="end"/>
            </w:r>
          </w:hyperlink>
        </w:p>
        <w:p w14:paraId="5C2E6173" w14:textId="565ECB2F" w:rsidR="002A43A2" w:rsidRDefault="002A43A2">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136411" w:history="1">
            <w:r w:rsidRPr="00F11FC3">
              <w:rPr>
                <w:rStyle w:val="Hipervnculo"/>
                <w:rFonts w:eastAsia="Arial Nova"/>
                <w:bCs/>
                <w:noProof/>
                <w:lang w:val="es-MX"/>
              </w:rPr>
              <w:t>Objetivo general del proyecto</w:t>
            </w:r>
            <w:r>
              <w:rPr>
                <w:noProof/>
                <w:webHidden/>
              </w:rPr>
              <w:tab/>
            </w:r>
            <w:r>
              <w:rPr>
                <w:noProof/>
                <w:webHidden/>
              </w:rPr>
              <w:fldChar w:fldCharType="begin"/>
            </w:r>
            <w:r>
              <w:rPr>
                <w:noProof/>
                <w:webHidden/>
              </w:rPr>
              <w:instrText xml:space="preserve"> PAGEREF _Toc146136411 \h </w:instrText>
            </w:r>
            <w:r>
              <w:rPr>
                <w:noProof/>
                <w:webHidden/>
              </w:rPr>
            </w:r>
            <w:r>
              <w:rPr>
                <w:noProof/>
                <w:webHidden/>
              </w:rPr>
              <w:fldChar w:fldCharType="separate"/>
            </w:r>
            <w:r>
              <w:rPr>
                <w:noProof/>
                <w:webHidden/>
              </w:rPr>
              <w:t>5</w:t>
            </w:r>
            <w:r>
              <w:rPr>
                <w:noProof/>
                <w:webHidden/>
              </w:rPr>
              <w:fldChar w:fldCharType="end"/>
            </w:r>
          </w:hyperlink>
        </w:p>
        <w:p w14:paraId="7A5D5709" w14:textId="5160B5E1" w:rsidR="002A43A2" w:rsidRDefault="002A43A2">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136412" w:history="1">
            <w:r w:rsidRPr="00F11FC3">
              <w:rPr>
                <w:rStyle w:val="Hipervnculo"/>
                <w:rFonts w:eastAsia="Arial Nova"/>
                <w:bCs/>
                <w:noProof/>
                <w:lang w:val="es-MX"/>
              </w:rPr>
              <w:t>Objetivos específicos del proyecto</w:t>
            </w:r>
            <w:r>
              <w:rPr>
                <w:noProof/>
                <w:webHidden/>
              </w:rPr>
              <w:tab/>
            </w:r>
            <w:r>
              <w:rPr>
                <w:noProof/>
                <w:webHidden/>
              </w:rPr>
              <w:fldChar w:fldCharType="begin"/>
            </w:r>
            <w:r>
              <w:rPr>
                <w:noProof/>
                <w:webHidden/>
              </w:rPr>
              <w:instrText xml:space="preserve"> PAGEREF _Toc146136412 \h </w:instrText>
            </w:r>
            <w:r>
              <w:rPr>
                <w:noProof/>
                <w:webHidden/>
              </w:rPr>
            </w:r>
            <w:r>
              <w:rPr>
                <w:noProof/>
                <w:webHidden/>
              </w:rPr>
              <w:fldChar w:fldCharType="separate"/>
            </w:r>
            <w:r>
              <w:rPr>
                <w:noProof/>
                <w:webHidden/>
              </w:rPr>
              <w:t>6</w:t>
            </w:r>
            <w:r>
              <w:rPr>
                <w:noProof/>
                <w:webHidden/>
              </w:rPr>
              <w:fldChar w:fldCharType="end"/>
            </w:r>
          </w:hyperlink>
        </w:p>
        <w:p w14:paraId="69E0E170" w14:textId="08F0B75D" w:rsidR="002A43A2" w:rsidRDefault="002A43A2">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136413" w:history="1">
            <w:r w:rsidRPr="00F11FC3">
              <w:rPr>
                <w:rStyle w:val="Hipervnculo"/>
                <w:rFonts w:eastAsia="Arial Nova"/>
                <w:bCs/>
                <w:noProof/>
                <w:lang w:val="es-MX"/>
              </w:rPr>
              <w:t>Hipótesis</w:t>
            </w:r>
            <w:r>
              <w:rPr>
                <w:noProof/>
                <w:webHidden/>
              </w:rPr>
              <w:tab/>
            </w:r>
            <w:r>
              <w:rPr>
                <w:noProof/>
                <w:webHidden/>
              </w:rPr>
              <w:fldChar w:fldCharType="begin"/>
            </w:r>
            <w:r>
              <w:rPr>
                <w:noProof/>
                <w:webHidden/>
              </w:rPr>
              <w:instrText xml:space="preserve"> PAGEREF _Toc146136413 \h </w:instrText>
            </w:r>
            <w:r>
              <w:rPr>
                <w:noProof/>
                <w:webHidden/>
              </w:rPr>
            </w:r>
            <w:r>
              <w:rPr>
                <w:noProof/>
                <w:webHidden/>
              </w:rPr>
              <w:fldChar w:fldCharType="separate"/>
            </w:r>
            <w:r>
              <w:rPr>
                <w:noProof/>
                <w:webHidden/>
              </w:rPr>
              <w:t>7</w:t>
            </w:r>
            <w:r>
              <w:rPr>
                <w:noProof/>
                <w:webHidden/>
              </w:rPr>
              <w:fldChar w:fldCharType="end"/>
            </w:r>
          </w:hyperlink>
        </w:p>
        <w:p w14:paraId="7335788D" w14:textId="6D0FFAD6" w:rsidR="002A43A2" w:rsidRDefault="002A43A2">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136414" w:history="1">
            <w:r w:rsidRPr="00F11FC3">
              <w:rPr>
                <w:rStyle w:val="Hipervnculo"/>
                <w:rFonts w:eastAsia="Arial Nova"/>
                <w:bCs/>
                <w:noProof/>
                <w:lang w:val="es-MX"/>
              </w:rPr>
              <w:t>Requisitos funcionales</w:t>
            </w:r>
            <w:r>
              <w:rPr>
                <w:noProof/>
                <w:webHidden/>
              </w:rPr>
              <w:tab/>
            </w:r>
            <w:r>
              <w:rPr>
                <w:noProof/>
                <w:webHidden/>
              </w:rPr>
              <w:fldChar w:fldCharType="begin"/>
            </w:r>
            <w:r>
              <w:rPr>
                <w:noProof/>
                <w:webHidden/>
              </w:rPr>
              <w:instrText xml:space="preserve"> PAGEREF _Toc146136414 \h </w:instrText>
            </w:r>
            <w:r>
              <w:rPr>
                <w:noProof/>
                <w:webHidden/>
              </w:rPr>
            </w:r>
            <w:r>
              <w:rPr>
                <w:noProof/>
                <w:webHidden/>
              </w:rPr>
              <w:fldChar w:fldCharType="separate"/>
            </w:r>
            <w:r>
              <w:rPr>
                <w:noProof/>
                <w:webHidden/>
              </w:rPr>
              <w:t>8</w:t>
            </w:r>
            <w:r>
              <w:rPr>
                <w:noProof/>
                <w:webHidden/>
              </w:rPr>
              <w:fldChar w:fldCharType="end"/>
            </w:r>
          </w:hyperlink>
        </w:p>
        <w:p w14:paraId="655EA485" w14:textId="44A6F880" w:rsidR="002A43A2" w:rsidRDefault="002A43A2">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136415" w:history="1">
            <w:r w:rsidRPr="00F11FC3">
              <w:rPr>
                <w:rStyle w:val="Hipervnculo"/>
                <w:rFonts w:eastAsia="Arial Nova"/>
                <w:bCs/>
                <w:noProof/>
                <w:lang w:val="es-MX"/>
              </w:rPr>
              <w:t>Requisitos no funcionales</w:t>
            </w:r>
            <w:r>
              <w:rPr>
                <w:noProof/>
                <w:webHidden/>
              </w:rPr>
              <w:tab/>
            </w:r>
            <w:r>
              <w:rPr>
                <w:noProof/>
                <w:webHidden/>
              </w:rPr>
              <w:fldChar w:fldCharType="begin"/>
            </w:r>
            <w:r>
              <w:rPr>
                <w:noProof/>
                <w:webHidden/>
              </w:rPr>
              <w:instrText xml:space="preserve"> PAGEREF _Toc146136415 \h </w:instrText>
            </w:r>
            <w:r>
              <w:rPr>
                <w:noProof/>
                <w:webHidden/>
              </w:rPr>
            </w:r>
            <w:r>
              <w:rPr>
                <w:noProof/>
                <w:webHidden/>
              </w:rPr>
              <w:fldChar w:fldCharType="separate"/>
            </w:r>
            <w:r>
              <w:rPr>
                <w:noProof/>
                <w:webHidden/>
              </w:rPr>
              <w:t>8</w:t>
            </w:r>
            <w:r>
              <w:rPr>
                <w:noProof/>
                <w:webHidden/>
              </w:rPr>
              <w:fldChar w:fldCharType="end"/>
            </w:r>
          </w:hyperlink>
        </w:p>
        <w:p w14:paraId="7ADA6059" w14:textId="2E1AA2E6" w:rsidR="002A43A2" w:rsidRDefault="002A43A2">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136416" w:history="1">
            <w:r w:rsidRPr="00F11FC3">
              <w:rPr>
                <w:rStyle w:val="Hipervnculo"/>
                <w:noProof/>
                <w:lang w:val="es-MX"/>
              </w:rPr>
              <w:t>Alcances</w:t>
            </w:r>
            <w:r>
              <w:rPr>
                <w:noProof/>
                <w:webHidden/>
              </w:rPr>
              <w:tab/>
            </w:r>
            <w:r>
              <w:rPr>
                <w:noProof/>
                <w:webHidden/>
              </w:rPr>
              <w:fldChar w:fldCharType="begin"/>
            </w:r>
            <w:r>
              <w:rPr>
                <w:noProof/>
                <w:webHidden/>
              </w:rPr>
              <w:instrText xml:space="preserve"> PAGEREF _Toc146136416 \h </w:instrText>
            </w:r>
            <w:r>
              <w:rPr>
                <w:noProof/>
                <w:webHidden/>
              </w:rPr>
            </w:r>
            <w:r>
              <w:rPr>
                <w:noProof/>
                <w:webHidden/>
              </w:rPr>
              <w:fldChar w:fldCharType="separate"/>
            </w:r>
            <w:r>
              <w:rPr>
                <w:noProof/>
                <w:webHidden/>
              </w:rPr>
              <w:t>8</w:t>
            </w:r>
            <w:r>
              <w:rPr>
                <w:noProof/>
                <w:webHidden/>
              </w:rPr>
              <w:fldChar w:fldCharType="end"/>
            </w:r>
          </w:hyperlink>
        </w:p>
        <w:p w14:paraId="26AF34F6" w14:textId="40EE2CB7" w:rsidR="002A43A2" w:rsidRDefault="002A43A2">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136417" w:history="1">
            <w:r w:rsidRPr="00F11FC3">
              <w:rPr>
                <w:rStyle w:val="Hipervnculo"/>
                <w:rFonts w:eastAsia="Arial Nova"/>
                <w:bCs/>
                <w:noProof/>
                <w:lang w:val="es-MX"/>
              </w:rPr>
              <w:t>Limitaciones</w:t>
            </w:r>
            <w:r>
              <w:rPr>
                <w:noProof/>
                <w:webHidden/>
              </w:rPr>
              <w:tab/>
            </w:r>
            <w:r>
              <w:rPr>
                <w:noProof/>
                <w:webHidden/>
              </w:rPr>
              <w:fldChar w:fldCharType="begin"/>
            </w:r>
            <w:r>
              <w:rPr>
                <w:noProof/>
                <w:webHidden/>
              </w:rPr>
              <w:instrText xml:space="preserve"> PAGEREF _Toc146136417 \h </w:instrText>
            </w:r>
            <w:r>
              <w:rPr>
                <w:noProof/>
                <w:webHidden/>
              </w:rPr>
            </w:r>
            <w:r>
              <w:rPr>
                <w:noProof/>
                <w:webHidden/>
              </w:rPr>
              <w:fldChar w:fldCharType="separate"/>
            </w:r>
            <w:r>
              <w:rPr>
                <w:noProof/>
                <w:webHidden/>
              </w:rPr>
              <w:t>11</w:t>
            </w:r>
            <w:r>
              <w:rPr>
                <w:noProof/>
                <w:webHidden/>
              </w:rPr>
              <w:fldChar w:fldCharType="end"/>
            </w:r>
          </w:hyperlink>
        </w:p>
        <w:p w14:paraId="2A8F9A4F" w14:textId="70AF8AF3" w:rsidR="002A43A2" w:rsidRDefault="002A43A2">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136418" w:history="1">
            <w:r w:rsidRPr="00F11FC3">
              <w:rPr>
                <w:rStyle w:val="Hipervnculo"/>
                <w:noProof/>
                <w:lang w:val="es-MX"/>
              </w:rPr>
              <w:t>Marco Teórico</w:t>
            </w:r>
            <w:r>
              <w:rPr>
                <w:noProof/>
                <w:webHidden/>
              </w:rPr>
              <w:tab/>
            </w:r>
            <w:r>
              <w:rPr>
                <w:noProof/>
                <w:webHidden/>
              </w:rPr>
              <w:fldChar w:fldCharType="begin"/>
            </w:r>
            <w:r>
              <w:rPr>
                <w:noProof/>
                <w:webHidden/>
              </w:rPr>
              <w:instrText xml:space="preserve"> PAGEREF _Toc146136418 \h </w:instrText>
            </w:r>
            <w:r>
              <w:rPr>
                <w:noProof/>
                <w:webHidden/>
              </w:rPr>
            </w:r>
            <w:r>
              <w:rPr>
                <w:noProof/>
                <w:webHidden/>
              </w:rPr>
              <w:fldChar w:fldCharType="separate"/>
            </w:r>
            <w:r>
              <w:rPr>
                <w:noProof/>
                <w:webHidden/>
              </w:rPr>
              <w:t>12</w:t>
            </w:r>
            <w:r>
              <w:rPr>
                <w:noProof/>
                <w:webHidden/>
              </w:rPr>
              <w:fldChar w:fldCharType="end"/>
            </w:r>
          </w:hyperlink>
        </w:p>
        <w:p w14:paraId="7B8A9124" w14:textId="621F937A" w:rsidR="00BB21A6" w:rsidRPr="009A52BE" w:rsidRDefault="00BB21A6" w:rsidP="00537229">
          <w:pPr>
            <w:spacing w:line="276" w:lineRule="auto"/>
            <w:jc w:val="both"/>
            <w:rPr>
              <w:lang w:val="es-MX"/>
            </w:rPr>
          </w:pPr>
          <w:r w:rsidRPr="009A52BE">
            <w:rPr>
              <w:b/>
              <w:bCs/>
              <w:lang w:val="es-MX"/>
            </w:rPr>
            <w:fldChar w:fldCharType="end"/>
          </w:r>
        </w:p>
      </w:sdtContent>
    </w:sdt>
    <w:p w14:paraId="546A5C30" w14:textId="77777777" w:rsidR="00BB21A6" w:rsidRPr="009A52BE" w:rsidRDefault="00BB21A6" w:rsidP="00537229">
      <w:pPr>
        <w:spacing w:line="276" w:lineRule="auto"/>
        <w:jc w:val="both"/>
        <w:rPr>
          <w:lang w:val="es-MX"/>
        </w:rPr>
      </w:pPr>
    </w:p>
    <w:p w14:paraId="42D3ECED" w14:textId="77777777" w:rsidR="00C638A5" w:rsidRPr="009A52BE" w:rsidRDefault="00C638A5" w:rsidP="00537229">
      <w:pPr>
        <w:spacing w:line="276" w:lineRule="auto"/>
        <w:jc w:val="both"/>
        <w:rPr>
          <w:rFonts w:cs="Arial"/>
          <w:lang w:val="es-MX"/>
        </w:rPr>
      </w:pPr>
    </w:p>
    <w:p w14:paraId="2BC09765" w14:textId="77777777" w:rsidR="00C638A5" w:rsidRPr="009A52BE" w:rsidRDefault="00C638A5" w:rsidP="00537229">
      <w:pPr>
        <w:spacing w:line="276" w:lineRule="auto"/>
        <w:jc w:val="both"/>
        <w:rPr>
          <w:rFonts w:cs="Arial"/>
          <w:lang w:val="es-MX"/>
        </w:rPr>
      </w:pPr>
    </w:p>
    <w:p w14:paraId="4C31E76D" w14:textId="77777777" w:rsidR="00C638A5" w:rsidRPr="009A52BE" w:rsidRDefault="00C638A5" w:rsidP="00537229">
      <w:pPr>
        <w:spacing w:line="276" w:lineRule="auto"/>
        <w:jc w:val="both"/>
        <w:rPr>
          <w:rFonts w:cs="Arial"/>
          <w:lang w:val="es-MX"/>
        </w:rPr>
      </w:pPr>
    </w:p>
    <w:p w14:paraId="4DAA4983" w14:textId="77777777" w:rsidR="00C638A5" w:rsidRPr="009A52BE" w:rsidRDefault="00C638A5" w:rsidP="00537229">
      <w:pPr>
        <w:spacing w:line="276" w:lineRule="auto"/>
        <w:jc w:val="both"/>
        <w:rPr>
          <w:rFonts w:cs="Arial"/>
          <w:lang w:val="es-MX"/>
        </w:rPr>
      </w:pPr>
    </w:p>
    <w:p w14:paraId="755C243F" w14:textId="77777777" w:rsidR="00C638A5" w:rsidRPr="009A52BE" w:rsidRDefault="00C638A5" w:rsidP="00537229">
      <w:pPr>
        <w:spacing w:line="276" w:lineRule="auto"/>
        <w:jc w:val="both"/>
        <w:rPr>
          <w:rFonts w:cs="Arial"/>
          <w:lang w:val="es-MX"/>
        </w:rPr>
      </w:pPr>
    </w:p>
    <w:p w14:paraId="4CB06EB5" w14:textId="77777777" w:rsidR="00C638A5" w:rsidRPr="009A52BE" w:rsidRDefault="00C638A5" w:rsidP="00537229">
      <w:pPr>
        <w:spacing w:line="276" w:lineRule="auto"/>
        <w:jc w:val="both"/>
        <w:rPr>
          <w:rFonts w:cs="Arial"/>
          <w:lang w:val="es-MX"/>
        </w:rPr>
      </w:pPr>
    </w:p>
    <w:p w14:paraId="73E50EA9" w14:textId="77777777" w:rsidR="00C638A5" w:rsidRPr="009A52BE" w:rsidRDefault="00C638A5" w:rsidP="00537229">
      <w:pPr>
        <w:spacing w:line="276" w:lineRule="auto"/>
        <w:jc w:val="both"/>
        <w:rPr>
          <w:rFonts w:cs="Arial"/>
          <w:lang w:val="es-MX"/>
        </w:rPr>
      </w:pPr>
    </w:p>
    <w:p w14:paraId="32E67778" w14:textId="77777777" w:rsidR="00C638A5" w:rsidRPr="009A52BE" w:rsidRDefault="00C638A5" w:rsidP="00537229">
      <w:pPr>
        <w:spacing w:line="276" w:lineRule="auto"/>
        <w:jc w:val="both"/>
        <w:rPr>
          <w:rFonts w:cs="Arial"/>
          <w:lang w:val="es-MX"/>
        </w:rPr>
      </w:pPr>
    </w:p>
    <w:p w14:paraId="6F21DF78" w14:textId="77777777" w:rsidR="00C638A5" w:rsidRPr="009A52BE" w:rsidRDefault="00C638A5" w:rsidP="00537229">
      <w:pPr>
        <w:spacing w:line="276" w:lineRule="auto"/>
        <w:jc w:val="both"/>
        <w:rPr>
          <w:rFonts w:cs="Arial"/>
          <w:lang w:val="es-MX"/>
        </w:rPr>
      </w:pPr>
    </w:p>
    <w:p w14:paraId="2E7A3CDE" w14:textId="77777777" w:rsidR="00C638A5" w:rsidRPr="009A52BE" w:rsidRDefault="00C638A5" w:rsidP="00537229">
      <w:pPr>
        <w:spacing w:line="276" w:lineRule="auto"/>
        <w:jc w:val="both"/>
        <w:rPr>
          <w:rFonts w:cs="Arial"/>
          <w:lang w:val="es-MX"/>
        </w:rPr>
      </w:pPr>
    </w:p>
    <w:p w14:paraId="5043E0FE" w14:textId="77777777" w:rsidR="00C638A5" w:rsidRPr="009A52BE" w:rsidRDefault="00C638A5" w:rsidP="00537229">
      <w:pPr>
        <w:spacing w:line="276" w:lineRule="auto"/>
        <w:jc w:val="both"/>
        <w:rPr>
          <w:rFonts w:cs="Arial"/>
          <w:lang w:val="es-MX"/>
        </w:rPr>
      </w:pPr>
    </w:p>
    <w:p w14:paraId="4E8AEA00" w14:textId="77777777" w:rsidR="00C638A5" w:rsidRPr="009A52BE" w:rsidRDefault="00C638A5" w:rsidP="00537229">
      <w:pPr>
        <w:spacing w:line="276" w:lineRule="auto"/>
        <w:jc w:val="both"/>
        <w:rPr>
          <w:rFonts w:cs="Arial"/>
          <w:lang w:val="es-MX"/>
        </w:rPr>
      </w:pPr>
    </w:p>
    <w:p w14:paraId="25C225B6" w14:textId="77777777" w:rsidR="00C638A5" w:rsidRPr="009A52BE" w:rsidRDefault="00C638A5" w:rsidP="00537229">
      <w:pPr>
        <w:spacing w:line="276" w:lineRule="auto"/>
        <w:jc w:val="both"/>
        <w:rPr>
          <w:rFonts w:cs="Arial"/>
          <w:lang w:val="es-MX"/>
        </w:rPr>
      </w:pPr>
    </w:p>
    <w:p w14:paraId="01922A87" w14:textId="77777777" w:rsidR="00C638A5" w:rsidRPr="009A52BE" w:rsidRDefault="00C638A5" w:rsidP="00537229">
      <w:pPr>
        <w:spacing w:line="276" w:lineRule="auto"/>
        <w:jc w:val="both"/>
        <w:rPr>
          <w:rFonts w:cs="Arial"/>
          <w:lang w:val="es-MX"/>
        </w:rPr>
      </w:pPr>
    </w:p>
    <w:p w14:paraId="531C3C67" w14:textId="77777777" w:rsidR="00C638A5" w:rsidRPr="009A52BE" w:rsidRDefault="00C638A5" w:rsidP="00537229">
      <w:pPr>
        <w:spacing w:line="276" w:lineRule="auto"/>
        <w:jc w:val="both"/>
        <w:rPr>
          <w:rFonts w:cs="Arial"/>
          <w:lang w:val="es-MX"/>
        </w:rPr>
      </w:pPr>
    </w:p>
    <w:p w14:paraId="081CCEF3" w14:textId="77777777" w:rsidR="00C638A5" w:rsidRPr="009A52BE" w:rsidRDefault="00C638A5" w:rsidP="00537229">
      <w:pPr>
        <w:spacing w:line="276" w:lineRule="auto"/>
        <w:jc w:val="both"/>
        <w:rPr>
          <w:rFonts w:cs="Arial"/>
          <w:lang w:val="es-MX"/>
        </w:rPr>
      </w:pPr>
    </w:p>
    <w:p w14:paraId="147FBAA5" w14:textId="77777777" w:rsidR="00C638A5" w:rsidRPr="009A52BE" w:rsidRDefault="00C638A5" w:rsidP="00537229">
      <w:pPr>
        <w:spacing w:line="276" w:lineRule="auto"/>
        <w:jc w:val="both"/>
        <w:rPr>
          <w:rFonts w:cs="Arial"/>
          <w:lang w:val="es-MX"/>
        </w:rPr>
        <w:sectPr w:rsidR="00C638A5" w:rsidRPr="009A52BE" w:rsidSect="00537229">
          <w:pgSz w:w="12240" w:h="15840"/>
          <w:pgMar w:top="1418" w:right="1701" w:bottom="1418" w:left="1701" w:header="720" w:footer="720" w:gutter="0"/>
          <w:cols w:space="720"/>
          <w:docGrid w:linePitch="360"/>
        </w:sectPr>
      </w:pPr>
    </w:p>
    <w:p w14:paraId="18112FBB" w14:textId="77777777" w:rsidR="00AE38C1" w:rsidRPr="009A52BE" w:rsidRDefault="00724155" w:rsidP="00537229">
      <w:pPr>
        <w:pStyle w:val="Ttulo1"/>
        <w:spacing w:line="276" w:lineRule="auto"/>
        <w:jc w:val="both"/>
        <w:rPr>
          <w:rFonts w:eastAsia="Arial Nova" w:cs="Arial"/>
          <w:lang w:val="es-MX"/>
        </w:rPr>
      </w:pPr>
      <w:bookmarkStart w:id="0" w:name="_Toc146136409"/>
      <w:r w:rsidRPr="009A52BE">
        <w:rPr>
          <w:rFonts w:eastAsia="Arial Nova"/>
          <w:bCs/>
          <w:color w:val="000000" w:themeColor="text1"/>
          <w:lang w:val="es-MX"/>
        </w:rPr>
        <w:lastRenderedPageBreak/>
        <w:t>Introducción</w:t>
      </w:r>
      <w:bookmarkEnd w:id="0"/>
    </w:p>
    <w:p w14:paraId="2BC23BFB" w14:textId="25649A1D" w:rsidR="00AE38C1" w:rsidRDefault="00AE38C1" w:rsidP="00537229">
      <w:pPr>
        <w:spacing w:line="276" w:lineRule="auto"/>
        <w:jc w:val="both"/>
        <w:rPr>
          <w:lang w:val="es-MX"/>
        </w:rPr>
      </w:pPr>
      <w:r w:rsidRPr="009A52BE">
        <w:rPr>
          <w:lang w:val="es-MX"/>
        </w:rPr>
        <w:t>En un entorno empresarial, la gestión eficiente del inventario es fundamental para garantizar operaciones fluidas y satisfacer la demanda de los clientes. Para brindar una solución efectiva, este proyecto se enfoca en desarrollar un administrador de inventario en Java. Diseñado para ayudar a las pequeñas empresas a administrar sus productos de manera eficiente, el sistema permite a los usuarios agregar nuevos productos, verificar los niveles de existencias y eliminar productos que ya no son necesarios.</w:t>
      </w:r>
    </w:p>
    <w:p w14:paraId="6C27F9F1" w14:textId="77777777" w:rsidR="00584A39" w:rsidRDefault="00584A39" w:rsidP="00584A39">
      <w:pPr>
        <w:spacing w:line="276" w:lineRule="auto"/>
        <w:jc w:val="both"/>
        <w:rPr>
          <w:lang w:val="es-MX"/>
        </w:rPr>
      </w:pPr>
      <w:r w:rsidRPr="00584A39">
        <w:rPr>
          <w:lang w:val="es-MX"/>
        </w:rPr>
        <w:t>Los sistemas de gestión de inventario son cruciales en un entorno empresarial por varias razones. En primer lugar, permite a las empresas controlar estrictamente el inventario y evitar pérdidas financieras causadas por productos obsoletos, faltantes o excedentes de inventario. Además, proporciona una vista en tiempo real de la disponibilidad del producto, lo que facilita la planificación de adquisiciones y la gestión de la cadena de suministro.</w:t>
      </w:r>
    </w:p>
    <w:p w14:paraId="64F8F010" w14:textId="388F36DA" w:rsidR="00584A39" w:rsidRDefault="00584A39" w:rsidP="00584A39">
      <w:pPr>
        <w:spacing w:line="276" w:lineRule="auto"/>
        <w:jc w:val="both"/>
        <w:rPr>
          <w:lang w:val="es-MX"/>
        </w:rPr>
      </w:pPr>
      <w:r>
        <w:rPr>
          <w:lang w:val="es-MX"/>
        </w:rPr>
        <w:t>Además, e</w:t>
      </w:r>
      <w:r w:rsidRPr="00584A39">
        <w:rPr>
          <w:lang w:val="es-MX"/>
        </w:rPr>
        <w:t>l registro de productos no solo ayuda a identificar y buscar productos específicos, sino que también es fundamental para realizar acciones como actualizar precios, eliminar productos obsoletos y tomar decisiones estratégicas relacionadas con la adquisición de nuevos productos.</w:t>
      </w:r>
    </w:p>
    <w:p w14:paraId="6B799E8B" w14:textId="4E992A4F" w:rsidR="00584A39" w:rsidRDefault="00584A39" w:rsidP="00584A39">
      <w:pPr>
        <w:spacing w:line="276" w:lineRule="auto"/>
        <w:jc w:val="both"/>
        <w:rPr>
          <w:lang w:val="es-MX"/>
        </w:rPr>
      </w:pPr>
      <w:r w:rsidRPr="00584A39">
        <w:rPr>
          <w:lang w:val="es-MX"/>
        </w:rPr>
        <w:t>Los sistemas de gestión de inventario también son cruciales para mejorar la satisfacción del cliente. Obteniendo información precisa sobre la disponibilidad del producto.</w:t>
      </w:r>
    </w:p>
    <w:p w14:paraId="69641904" w14:textId="77777777" w:rsidR="00497EE0" w:rsidRDefault="00497EE0">
      <w:pPr>
        <w:rPr>
          <w:rFonts w:eastAsia="Arial Nova" w:cstheme="majorBidi"/>
          <w:b/>
          <w:bCs/>
          <w:color w:val="000000" w:themeColor="text1"/>
          <w:sz w:val="28"/>
          <w:szCs w:val="32"/>
          <w:lang w:val="es-MX"/>
        </w:rPr>
      </w:pPr>
      <w:r>
        <w:rPr>
          <w:rFonts w:eastAsia="Arial Nova"/>
          <w:bCs/>
          <w:color w:val="000000" w:themeColor="text1"/>
          <w:lang w:val="es-MX"/>
        </w:rPr>
        <w:br w:type="page"/>
      </w:r>
    </w:p>
    <w:p w14:paraId="2AC95A9A" w14:textId="197CF232" w:rsidR="001F0D51" w:rsidRPr="009A52BE" w:rsidRDefault="00B741A6" w:rsidP="00537229">
      <w:pPr>
        <w:pStyle w:val="Ttulo1"/>
        <w:spacing w:line="276" w:lineRule="auto"/>
        <w:jc w:val="both"/>
        <w:rPr>
          <w:rFonts w:eastAsia="Arial Nova" w:cs="Arial"/>
          <w:lang w:val="es-MX"/>
        </w:rPr>
      </w:pPr>
      <w:bookmarkStart w:id="1" w:name="_Toc146136410"/>
      <w:r w:rsidRPr="009A52BE">
        <w:rPr>
          <w:rFonts w:eastAsia="Arial Nova"/>
          <w:bCs/>
          <w:color w:val="000000" w:themeColor="text1"/>
          <w:lang w:val="es-MX"/>
        </w:rPr>
        <w:lastRenderedPageBreak/>
        <w:t>Planteamiento del problema</w:t>
      </w:r>
      <w:bookmarkEnd w:id="1"/>
    </w:p>
    <w:p w14:paraId="043CC5B9" w14:textId="1BF3D38D" w:rsidR="00537229" w:rsidRDefault="00537229" w:rsidP="00537229">
      <w:pPr>
        <w:spacing w:line="276" w:lineRule="auto"/>
        <w:jc w:val="both"/>
        <w:rPr>
          <w:rFonts w:eastAsia="system-ui" w:cs="Arial"/>
          <w:color w:val="000000" w:themeColor="text1"/>
          <w:szCs w:val="24"/>
          <w:lang w:val="es-MX"/>
        </w:rPr>
      </w:pPr>
      <w:r w:rsidRPr="00537229">
        <w:rPr>
          <w:rFonts w:eastAsia="system-ui" w:cs="Arial"/>
          <w:color w:val="000000" w:themeColor="text1"/>
          <w:szCs w:val="24"/>
          <w:lang w:val="es-MX"/>
        </w:rPr>
        <w:t>En el entorno empresarial actual, la gestión eficiente del inventario es un aspecto fundamental del éxito empresarial. Sin embargo, muchas organizaciones enfrentan importantes desafíos en este sentido debido a la falta de herramientas modernas y efectivas para gestionar adecuadamente el inventario. El proyecto de desarrollo "</w:t>
      </w:r>
      <w:r>
        <w:rPr>
          <w:rFonts w:eastAsia="system-ui" w:cs="Arial"/>
          <w:color w:val="000000" w:themeColor="text1"/>
          <w:szCs w:val="24"/>
          <w:lang w:val="es-MX"/>
        </w:rPr>
        <w:t>Gestor de Inventarios</w:t>
      </w:r>
      <w:r w:rsidRPr="00537229">
        <w:rPr>
          <w:rFonts w:eastAsia="system-ui" w:cs="Arial"/>
          <w:color w:val="000000" w:themeColor="text1"/>
          <w:szCs w:val="24"/>
          <w:lang w:val="es-MX"/>
        </w:rPr>
        <w:t>" surge en respuesta a los siguientes problemas identificados:</w:t>
      </w:r>
    </w:p>
    <w:p w14:paraId="0347B913" w14:textId="77777777" w:rsidR="00421788" w:rsidRPr="00421788" w:rsidRDefault="00421788" w:rsidP="00421788">
      <w:pPr>
        <w:pStyle w:val="Prrafodelista"/>
        <w:numPr>
          <w:ilvl w:val="0"/>
          <w:numId w:val="7"/>
        </w:num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Falta de automatización en la gestión de inventarios: </w:t>
      </w:r>
    </w:p>
    <w:p w14:paraId="6AE6C8D2" w14:textId="77777777" w:rsidR="00421788" w:rsidRDefault="00421788" w:rsidP="00537229">
      <w:p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Muchas empresas todavía dependen de procesos manuales y hojas de cálculo para realizar un seguimiento de sus productos e inventario. Esto da como resultado una mayor probabilidad de error humano, retrasos en las actualizaciones del inventario y una falta de visibilidad en tiempo real del inventario disponible. </w:t>
      </w:r>
    </w:p>
    <w:p w14:paraId="2B945673" w14:textId="089E4798" w:rsidR="00421788" w:rsidRPr="00421788" w:rsidRDefault="00421788" w:rsidP="00421788">
      <w:pPr>
        <w:pStyle w:val="Prrafodelista"/>
        <w:numPr>
          <w:ilvl w:val="0"/>
          <w:numId w:val="7"/>
        </w:num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Dificultades para identificar productos obsoletos: </w:t>
      </w:r>
    </w:p>
    <w:p w14:paraId="554D1303" w14:textId="57E14919" w:rsidR="00421788" w:rsidRDefault="00421788" w:rsidP="00421788">
      <w:p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La falta de herramientas automatizadas para identificar y gestionar productos obsoletos puede provocar la acumulación de inventario no vendible. Esto requiere una valiosa inversión de capital y espacio de almacenamiento. </w:t>
      </w:r>
    </w:p>
    <w:p w14:paraId="7881447B" w14:textId="77777777" w:rsidR="00421788" w:rsidRPr="00421788" w:rsidRDefault="00421788" w:rsidP="00421788">
      <w:pPr>
        <w:pStyle w:val="Prrafodelista"/>
        <w:numPr>
          <w:ilvl w:val="0"/>
          <w:numId w:val="7"/>
        </w:num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La eficiencia de actualización de la información del producto es baja: </w:t>
      </w:r>
    </w:p>
    <w:p w14:paraId="1D195062" w14:textId="08DF45B1" w:rsidR="00421788" w:rsidRDefault="00421788" w:rsidP="00421788">
      <w:p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Sin una solución implementada, la actualización de los detalles del producto (como cambios en el precio, la descripción o los atributos) suele ser un proceso lento y propenso a errores.</w:t>
      </w:r>
    </w:p>
    <w:p w14:paraId="5FDCCBA1" w14:textId="77777777" w:rsidR="000B61F2" w:rsidRPr="000B61F2" w:rsidRDefault="000B61F2" w:rsidP="000B61F2">
      <w:pPr>
        <w:pStyle w:val="Prrafodelista"/>
        <w:numPr>
          <w:ilvl w:val="0"/>
          <w:numId w:val="7"/>
        </w:numPr>
        <w:spacing w:line="276" w:lineRule="auto"/>
        <w:jc w:val="both"/>
        <w:rPr>
          <w:rFonts w:eastAsia="Arial Nova" w:cstheme="majorBidi"/>
          <w:color w:val="000000" w:themeColor="text1"/>
          <w:szCs w:val="24"/>
          <w:lang w:val="es-MX"/>
        </w:rPr>
      </w:pPr>
      <w:r w:rsidRPr="000B61F2">
        <w:rPr>
          <w:rFonts w:eastAsia="Arial Nova" w:cstheme="majorBidi"/>
          <w:color w:val="000000" w:themeColor="text1"/>
          <w:szCs w:val="24"/>
          <w:lang w:val="es-MX"/>
        </w:rPr>
        <w:t>Riesgo de Pérdida de Clientes:</w:t>
      </w:r>
    </w:p>
    <w:p w14:paraId="55A78186" w14:textId="056CB5DC" w:rsidR="00497EE0" w:rsidRPr="00497EE0" w:rsidRDefault="000B61F2" w:rsidP="000B61F2">
      <w:pPr>
        <w:spacing w:line="276" w:lineRule="auto"/>
        <w:jc w:val="both"/>
        <w:rPr>
          <w:rFonts w:eastAsia="Arial Nova" w:cstheme="majorBidi"/>
          <w:color w:val="000000" w:themeColor="text1"/>
          <w:szCs w:val="24"/>
          <w:lang w:val="es-MX"/>
        </w:rPr>
      </w:pPr>
      <w:r w:rsidRPr="000B61F2">
        <w:rPr>
          <w:rFonts w:eastAsia="Arial Nova" w:cstheme="majorBidi"/>
          <w:color w:val="000000" w:themeColor="text1"/>
          <w:szCs w:val="24"/>
          <w:lang w:val="es-MX"/>
        </w:rPr>
        <w:t>La gestión ineficiente de inventarios puede resultar en situaciones de escasez de productos, lo que a su vez puede llevar a la pérdida de clientes insatisfechos debido a la incapacidad de satisfacer sus demandas de manera oportuna.</w:t>
      </w:r>
    </w:p>
    <w:p w14:paraId="659DD0E0" w14:textId="77777777" w:rsidR="00333F97" w:rsidRPr="000B61F2" w:rsidRDefault="00333F97" w:rsidP="000B61F2">
      <w:pPr>
        <w:spacing w:line="276" w:lineRule="auto"/>
        <w:jc w:val="both"/>
        <w:rPr>
          <w:rFonts w:eastAsia="Arial Nova" w:cstheme="majorBidi"/>
          <w:color w:val="000000" w:themeColor="text1"/>
          <w:szCs w:val="24"/>
          <w:lang w:val="es-MX"/>
        </w:rPr>
      </w:pPr>
    </w:p>
    <w:p w14:paraId="3D91DA77" w14:textId="77777777" w:rsidR="00497EE0" w:rsidRDefault="00497EE0">
      <w:pPr>
        <w:rPr>
          <w:rFonts w:eastAsia="Arial Nova" w:cstheme="majorBidi"/>
          <w:b/>
          <w:bCs/>
          <w:color w:val="000000" w:themeColor="text1"/>
          <w:sz w:val="28"/>
          <w:szCs w:val="32"/>
          <w:lang w:val="es-MX"/>
        </w:rPr>
      </w:pPr>
      <w:r>
        <w:rPr>
          <w:rFonts w:eastAsia="Arial Nova"/>
          <w:bCs/>
          <w:color w:val="000000" w:themeColor="text1"/>
          <w:lang w:val="es-MX"/>
        </w:rPr>
        <w:br w:type="page"/>
      </w:r>
    </w:p>
    <w:p w14:paraId="3C0E092A" w14:textId="402098C7" w:rsidR="001F0D51" w:rsidRPr="009A52BE" w:rsidRDefault="001F0D51" w:rsidP="00537229">
      <w:pPr>
        <w:pStyle w:val="Ttulo1"/>
        <w:spacing w:line="276" w:lineRule="auto"/>
        <w:jc w:val="both"/>
        <w:rPr>
          <w:rFonts w:eastAsia="Arial Nova"/>
          <w:b w:val="0"/>
          <w:bCs/>
          <w:color w:val="000000" w:themeColor="text1"/>
          <w:lang w:val="es-MX"/>
        </w:rPr>
      </w:pPr>
      <w:bookmarkStart w:id="2" w:name="_Toc146136411"/>
      <w:r w:rsidRPr="009A52BE">
        <w:rPr>
          <w:rFonts w:eastAsia="Arial Nova"/>
          <w:bCs/>
          <w:color w:val="000000" w:themeColor="text1"/>
          <w:lang w:val="es-MX"/>
        </w:rPr>
        <w:lastRenderedPageBreak/>
        <w:t>Objetivo general del proyecto</w:t>
      </w:r>
      <w:bookmarkEnd w:id="2"/>
    </w:p>
    <w:p w14:paraId="14D191BA" w14:textId="4B92272E" w:rsidR="001F0D51" w:rsidRPr="009A52BE" w:rsidRDefault="001F0D51" w:rsidP="00537229">
      <w:pPr>
        <w:spacing w:line="276" w:lineRule="auto"/>
        <w:jc w:val="both"/>
        <w:rPr>
          <w:rFonts w:cs="Arial"/>
          <w:color w:val="000000" w:themeColor="text1"/>
          <w:szCs w:val="24"/>
          <w:lang w:val="es-MX"/>
        </w:rPr>
      </w:pPr>
      <w:r w:rsidRPr="009A52BE">
        <w:rPr>
          <w:rFonts w:cs="Arial"/>
          <w:color w:val="000000" w:themeColor="text1"/>
          <w:szCs w:val="24"/>
          <w:lang w:val="es-MX"/>
        </w:rPr>
        <w:t>El objetivo general de este proyecto es desarrollar un sistema de gestión de inventarios en Java que permita a los usuarios administrar eficientemente los productos, controlar los niveles de existencias, actualizar la información y gestionar de manera efectiva la eliminación de productos obsoletos. El sistema proporcionará una solución automatizada y fácil de usar para mejorar la precisión, la agilidad y la eficiencia en la administración de inventarios.</w:t>
      </w:r>
    </w:p>
    <w:p w14:paraId="1B604BB9" w14:textId="77777777" w:rsidR="00537229" w:rsidRDefault="00537229">
      <w:pPr>
        <w:rPr>
          <w:rFonts w:eastAsia="Arial Nova" w:cstheme="majorBidi"/>
          <w:b/>
          <w:bCs/>
          <w:color w:val="000000" w:themeColor="text1"/>
          <w:sz w:val="28"/>
          <w:szCs w:val="32"/>
          <w:lang w:val="es-MX"/>
        </w:rPr>
      </w:pPr>
      <w:r>
        <w:rPr>
          <w:rFonts w:eastAsia="Arial Nova"/>
          <w:bCs/>
          <w:color w:val="000000" w:themeColor="text1"/>
          <w:lang w:val="es-MX"/>
        </w:rPr>
        <w:br w:type="page"/>
      </w:r>
    </w:p>
    <w:p w14:paraId="0B94D7B7" w14:textId="2A83BFC2" w:rsidR="001F0D51" w:rsidRPr="009A52BE" w:rsidRDefault="001F0D51" w:rsidP="00537229">
      <w:pPr>
        <w:pStyle w:val="Ttulo1"/>
        <w:spacing w:line="276" w:lineRule="auto"/>
        <w:jc w:val="both"/>
        <w:rPr>
          <w:rFonts w:eastAsia="Arial Nova"/>
          <w:b w:val="0"/>
          <w:bCs/>
          <w:color w:val="000000" w:themeColor="text1"/>
          <w:lang w:val="es-MX"/>
        </w:rPr>
      </w:pPr>
      <w:bookmarkStart w:id="3" w:name="_Toc146136412"/>
      <w:r w:rsidRPr="009A52BE">
        <w:rPr>
          <w:rFonts w:eastAsia="Arial Nova"/>
          <w:bCs/>
          <w:color w:val="000000" w:themeColor="text1"/>
          <w:lang w:val="es-MX"/>
        </w:rPr>
        <w:lastRenderedPageBreak/>
        <w:t>Objetivos específicos del proyecto</w:t>
      </w:r>
      <w:bookmarkEnd w:id="3"/>
    </w:p>
    <w:p w14:paraId="6A8CF691" w14:textId="41699BE2"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Diseñar la Estructura del Sistema</w:t>
      </w:r>
      <w:r w:rsidRPr="009A52BE">
        <w:rPr>
          <w:rFonts w:cs="Arial"/>
          <w:szCs w:val="24"/>
          <w:lang w:val="es-MX"/>
        </w:rPr>
        <w:t>: Definir la arquitectura, las clases y las relaciones necesarias para la representación de productos, inventarios y funcionalidades asociadas.</w:t>
      </w:r>
    </w:p>
    <w:p w14:paraId="5E0A5714" w14:textId="0A051566"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 xml:space="preserve">Implementar </w:t>
      </w:r>
      <w:r w:rsidR="00BA1EA1" w:rsidRPr="009A52BE">
        <w:rPr>
          <w:rFonts w:cs="Arial"/>
          <w:b/>
          <w:bCs/>
          <w:szCs w:val="24"/>
          <w:lang w:val="es-MX"/>
        </w:rPr>
        <w:t>una</w:t>
      </w:r>
      <w:r w:rsidRPr="009A52BE">
        <w:rPr>
          <w:rFonts w:cs="Arial"/>
          <w:b/>
          <w:bCs/>
          <w:szCs w:val="24"/>
          <w:lang w:val="es-MX"/>
        </w:rPr>
        <w:t xml:space="preserve"> Interfaz de Usuario</w:t>
      </w:r>
      <w:r w:rsidRPr="009A52BE">
        <w:rPr>
          <w:rFonts w:cs="Arial"/>
          <w:szCs w:val="24"/>
          <w:lang w:val="es-MX"/>
        </w:rPr>
        <w:t>: Desarrollar una interfaz de usuario intuitiva y amigable que permita a los usuarios acceder a las funciones del sistema de manera efectiva</w:t>
      </w:r>
      <w:r w:rsidR="00BA1EA1" w:rsidRPr="009A52BE">
        <w:rPr>
          <w:rFonts w:cs="Arial"/>
          <w:szCs w:val="24"/>
          <w:lang w:val="es-MX"/>
        </w:rPr>
        <w:t xml:space="preserve"> y que no tenga</w:t>
      </w:r>
      <w:r w:rsidR="00E97A2E" w:rsidRPr="009A52BE">
        <w:rPr>
          <w:rFonts w:cs="Arial"/>
          <w:szCs w:val="24"/>
          <w:lang w:val="es-MX"/>
        </w:rPr>
        <w:t>n</w:t>
      </w:r>
      <w:r w:rsidR="00BA1EA1" w:rsidRPr="009A52BE">
        <w:rPr>
          <w:rFonts w:cs="Arial"/>
          <w:szCs w:val="24"/>
          <w:lang w:val="es-MX"/>
        </w:rPr>
        <w:t xml:space="preserve"> problemas con su uso</w:t>
      </w:r>
      <w:r w:rsidRPr="009A52BE">
        <w:rPr>
          <w:rFonts w:cs="Arial"/>
          <w:szCs w:val="24"/>
          <w:lang w:val="es-MX"/>
        </w:rPr>
        <w:t>.</w:t>
      </w:r>
    </w:p>
    <w:p w14:paraId="038BC323" w14:textId="2D7787A0"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Implementar Funcionalidad de Agregar Productos</w:t>
      </w:r>
      <w:r w:rsidRPr="009A52BE">
        <w:rPr>
          <w:rFonts w:cs="Arial"/>
          <w:szCs w:val="24"/>
          <w:lang w:val="es-MX"/>
        </w:rPr>
        <w:t xml:space="preserve">: Crear la </w:t>
      </w:r>
      <w:r w:rsidR="004F7C92" w:rsidRPr="009A52BE">
        <w:rPr>
          <w:rFonts w:cs="Arial"/>
          <w:szCs w:val="24"/>
          <w:lang w:val="es-MX"/>
        </w:rPr>
        <w:t>función</w:t>
      </w:r>
      <w:r w:rsidRPr="009A52BE">
        <w:rPr>
          <w:rFonts w:cs="Arial"/>
          <w:szCs w:val="24"/>
          <w:lang w:val="es-MX"/>
        </w:rPr>
        <w:t xml:space="preserve"> de agregar nuevos productos al inventario, permitiendo a los usuarios ingresar </w:t>
      </w:r>
      <w:r w:rsidR="004F7C92" w:rsidRPr="009A52BE">
        <w:rPr>
          <w:rFonts w:cs="Arial"/>
          <w:szCs w:val="24"/>
          <w:lang w:val="es-MX"/>
        </w:rPr>
        <w:t>la información relevante del producto</w:t>
      </w:r>
      <w:r w:rsidRPr="009A52BE">
        <w:rPr>
          <w:rFonts w:cs="Arial"/>
          <w:szCs w:val="24"/>
          <w:lang w:val="es-MX"/>
        </w:rPr>
        <w:t>.</w:t>
      </w:r>
    </w:p>
    <w:p w14:paraId="0EC253C7" w14:textId="29B1C3D4" w:rsidR="001F0D51" w:rsidRPr="00584A39"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 xml:space="preserve">Desarrollar la Función de Verificación de Existencias: </w:t>
      </w:r>
      <w:r w:rsidRPr="009A52BE">
        <w:rPr>
          <w:rFonts w:cs="Arial"/>
          <w:szCs w:val="24"/>
          <w:lang w:val="es-MX"/>
        </w:rPr>
        <w:t>Implementar la función que permitirá a los usuarios verificar los niveles actuales de existencias de</w:t>
      </w:r>
      <w:r w:rsidR="00BA1EA1" w:rsidRPr="009A52BE">
        <w:rPr>
          <w:rFonts w:cs="Arial"/>
          <w:szCs w:val="24"/>
          <w:lang w:val="es-MX"/>
        </w:rPr>
        <w:t xml:space="preserve"> los</w:t>
      </w:r>
      <w:r w:rsidRPr="009A52BE">
        <w:rPr>
          <w:rFonts w:cs="Arial"/>
          <w:szCs w:val="24"/>
          <w:lang w:val="es-MX"/>
        </w:rPr>
        <w:t xml:space="preserve"> productos en el inventario.</w:t>
      </w:r>
    </w:p>
    <w:p w14:paraId="4676993E" w14:textId="17E54C82"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Realizar Actualizaciones de Información</w:t>
      </w:r>
      <w:r w:rsidRPr="009A52BE">
        <w:rPr>
          <w:rFonts w:cs="Arial"/>
          <w:szCs w:val="24"/>
          <w:lang w:val="es-MX"/>
        </w:rPr>
        <w:t xml:space="preserve">: Diseñar y programar métodos que permitan a los usuarios actualizar </w:t>
      </w:r>
      <w:r w:rsidR="00584A39">
        <w:rPr>
          <w:rFonts w:cs="Arial"/>
          <w:szCs w:val="24"/>
          <w:lang w:val="es-MX"/>
        </w:rPr>
        <w:t xml:space="preserve">la </w:t>
      </w:r>
      <w:r w:rsidR="00F903BF">
        <w:rPr>
          <w:rFonts w:cs="Arial"/>
          <w:szCs w:val="24"/>
          <w:lang w:val="es-MX"/>
        </w:rPr>
        <w:t>cantidad,</w:t>
      </w:r>
      <w:r w:rsidR="00584A39">
        <w:rPr>
          <w:rFonts w:cs="Arial"/>
          <w:szCs w:val="24"/>
          <w:lang w:val="es-MX"/>
        </w:rPr>
        <w:t xml:space="preserve"> así como el retiro de productos en stock.</w:t>
      </w:r>
    </w:p>
    <w:p w14:paraId="46D87C34" w14:textId="0C39C10D"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Crear Función de Eliminación de Productos</w:t>
      </w:r>
      <w:r w:rsidRPr="009A52BE">
        <w:rPr>
          <w:rFonts w:cs="Arial"/>
          <w:szCs w:val="24"/>
          <w:lang w:val="es-MX"/>
        </w:rPr>
        <w:t xml:space="preserve">: Implementar la capacidad de eliminar productos que ya no estén disponibles o que </w:t>
      </w:r>
      <w:r w:rsidR="00BA1EA1" w:rsidRPr="009A52BE">
        <w:rPr>
          <w:rFonts w:cs="Arial"/>
          <w:szCs w:val="24"/>
          <w:lang w:val="es-MX"/>
        </w:rPr>
        <w:t>vayan a ser retirados</w:t>
      </w:r>
      <w:r w:rsidRPr="009A52BE">
        <w:rPr>
          <w:rFonts w:cs="Arial"/>
          <w:szCs w:val="24"/>
          <w:lang w:val="es-MX"/>
        </w:rPr>
        <w:t>.</w:t>
      </w:r>
    </w:p>
    <w:p w14:paraId="3220B0CC" w14:textId="6590CF5C"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Implementar Búsqueda</w:t>
      </w:r>
      <w:r w:rsidRPr="009A52BE">
        <w:rPr>
          <w:rFonts w:cs="Arial"/>
          <w:szCs w:val="24"/>
          <w:lang w:val="es-MX"/>
        </w:rPr>
        <w:t>: Desarrollar funciones de búsqueda que permitan a los usuarios encontrar productos por nombre</w:t>
      </w:r>
      <w:r w:rsidR="00584A39">
        <w:rPr>
          <w:rFonts w:cs="Arial"/>
          <w:szCs w:val="24"/>
          <w:lang w:val="es-MX"/>
        </w:rPr>
        <w:t>.</w:t>
      </w:r>
    </w:p>
    <w:p w14:paraId="6CE9F85B" w14:textId="77777777" w:rsidR="00F903BF" w:rsidRDefault="00F903BF">
      <w:pPr>
        <w:rPr>
          <w:rFonts w:eastAsia="Arial Nova" w:cstheme="majorBidi"/>
          <w:b/>
          <w:bCs/>
          <w:color w:val="000000" w:themeColor="text1"/>
          <w:sz w:val="28"/>
          <w:szCs w:val="32"/>
          <w:lang w:val="es-MX"/>
        </w:rPr>
      </w:pPr>
      <w:r>
        <w:rPr>
          <w:rFonts w:eastAsia="Arial Nova"/>
          <w:bCs/>
          <w:color w:val="000000" w:themeColor="text1"/>
          <w:lang w:val="es-MX"/>
        </w:rPr>
        <w:br w:type="page"/>
      </w:r>
    </w:p>
    <w:p w14:paraId="5FBE191D" w14:textId="68E32406" w:rsidR="00BB21A6" w:rsidRPr="009A52BE" w:rsidRDefault="00724155" w:rsidP="00537229">
      <w:pPr>
        <w:pStyle w:val="Ttulo1"/>
        <w:spacing w:line="276" w:lineRule="auto"/>
        <w:jc w:val="both"/>
        <w:rPr>
          <w:rFonts w:eastAsia="Arial Nova" w:cs="Arial"/>
          <w:b w:val="0"/>
          <w:bCs/>
          <w:sz w:val="24"/>
          <w:szCs w:val="24"/>
          <w:lang w:val="es-MX"/>
        </w:rPr>
      </w:pPr>
      <w:bookmarkStart w:id="4" w:name="_Toc146136413"/>
      <w:r w:rsidRPr="009A52BE">
        <w:rPr>
          <w:rFonts w:eastAsia="Arial Nova"/>
          <w:bCs/>
          <w:color w:val="000000" w:themeColor="text1"/>
          <w:lang w:val="es-MX"/>
        </w:rPr>
        <w:lastRenderedPageBreak/>
        <w:t>Hipótesis</w:t>
      </w:r>
      <w:bookmarkEnd w:id="4"/>
      <w:r w:rsidR="29241108" w:rsidRPr="009A52BE">
        <w:rPr>
          <w:rFonts w:eastAsia="Arial Nova" w:cs="Arial"/>
          <w:bCs/>
          <w:sz w:val="24"/>
          <w:szCs w:val="24"/>
          <w:lang w:val="es-MX"/>
        </w:rPr>
        <w:t xml:space="preserve"> </w:t>
      </w:r>
    </w:p>
    <w:p w14:paraId="5DBD23D0" w14:textId="601819E9" w:rsidR="00F903BF" w:rsidRDefault="3B94A7B9" w:rsidP="00537229">
      <w:p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Se postula </w:t>
      </w:r>
      <w:r w:rsidR="001F0D51" w:rsidRPr="009A52BE">
        <w:rPr>
          <w:rFonts w:eastAsia="system-ui" w:cs="Arial"/>
          <w:color w:val="000000" w:themeColor="text1"/>
          <w:szCs w:val="24"/>
          <w:lang w:val="es-MX"/>
        </w:rPr>
        <w:t>que,</w:t>
      </w:r>
      <w:r w:rsidRPr="009A52BE">
        <w:rPr>
          <w:rFonts w:eastAsia="system-ui" w:cs="Arial"/>
          <w:color w:val="000000" w:themeColor="text1"/>
          <w:szCs w:val="24"/>
          <w:lang w:val="es-MX"/>
        </w:rPr>
        <w:t xml:space="preserve"> mediante la implementación de un Gestor de Inventarios en Java, será posible mejorar significativamente la eficiencia en la administración de inventarios. Al automatizar procesos que antes eran manuales como el seguimiento de existencias y la actualización de información</w:t>
      </w:r>
      <w:r w:rsidR="00BC2FD7" w:rsidRPr="009A52BE">
        <w:rPr>
          <w:rFonts w:eastAsia="system-ui" w:cs="Arial"/>
          <w:color w:val="000000" w:themeColor="text1"/>
          <w:szCs w:val="24"/>
          <w:lang w:val="es-MX"/>
        </w:rPr>
        <w:t xml:space="preserve"> de manera escrita y en continuas hojas</w:t>
      </w:r>
      <w:r w:rsidR="00584A39">
        <w:rPr>
          <w:rFonts w:eastAsia="system-ui" w:cs="Arial"/>
          <w:color w:val="000000" w:themeColor="text1"/>
          <w:szCs w:val="24"/>
          <w:lang w:val="es-MX"/>
        </w:rPr>
        <w:t xml:space="preserve"> de calculo</w:t>
      </w:r>
      <w:r w:rsidR="00724155" w:rsidRPr="009A52BE">
        <w:rPr>
          <w:rFonts w:eastAsia="system-ui" w:cs="Arial"/>
          <w:color w:val="000000" w:themeColor="text1"/>
          <w:szCs w:val="24"/>
          <w:lang w:val="es-MX"/>
        </w:rPr>
        <w:t>.</w:t>
      </w:r>
    </w:p>
    <w:p w14:paraId="17A6D9A3" w14:textId="77777777" w:rsidR="00F903BF" w:rsidRDefault="00F903BF">
      <w:pPr>
        <w:rPr>
          <w:rFonts w:eastAsia="system-ui" w:cs="Arial"/>
          <w:color w:val="000000" w:themeColor="text1"/>
          <w:szCs w:val="24"/>
          <w:lang w:val="es-MX"/>
        </w:rPr>
      </w:pPr>
      <w:r>
        <w:rPr>
          <w:rFonts w:eastAsia="system-ui" w:cs="Arial"/>
          <w:color w:val="000000" w:themeColor="text1"/>
          <w:szCs w:val="24"/>
          <w:lang w:val="es-MX"/>
        </w:rPr>
        <w:br w:type="page"/>
      </w:r>
    </w:p>
    <w:p w14:paraId="2F1552D9" w14:textId="77777777" w:rsidR="3B94A7B9" w:rsidRPr="009A52BE" w:rsidRDefault="3B94A7B9" w:rsidP="00537229">
      <w:pPr>
        <w:spacing w:line="276" w:lineRule="auto"/>
        <w:jc w:val="both"/>
        <w:rPr>
          <w:rFonts w:eastAsia="system-ui" w:cs="Arial"/>
          <w:color w:val="000000" w:themeColor="text1"/>
          <w:szCs w:val="24"/>
          <w:lang w:val="es-MX"/>
        </w:rPr>
      </w:pPr>
    </w:p>
    <w:p w14:paraId="401EB731" w14:textId="77777777" w:rsidR="008747AB" w:rsidRPr="009A52BE" w:rsidRDefault="008747AB" w:rsidP="00537229">
      <w:pPr>
        <w:pStyle w:val="Ttulo1"/>
        <w:spacing w:line="276" w:lineRule="auto"/>
        <w:jc w:val="both"/>
        <w:rPr>
          <w:rFonts w:eastAsia="Arial Nova"/>
          <w:b w:val="0"/>
          <w:bCs/>
          <w:color w:val="000000" w:themeColor="text1"/>
          <w:lang w:val="es-MX"/>
        </w:rPr>
      </w:pPr>
      <w:bookmarkStart w:id="5" w:name="_Toc146136414"/>
      <w:r w:rsidRPr="009A52BE">
        <w:rPr>
          <w:rFonts w:eastAsia="Arial Nova"/>
          <w:bCs/>
          <w:color w:val="000000" w:themeColor="text1"/>
          <w:lang w:val="es-MX"/>
        </w:rPr>
        <w:t>Requisitos funcionales</w:t>
      </w:r>
      <w:bookmarkEnd w:id="5"/>
    </w:p>
    <w:p w14:paraId="75669BDA" w14:textId="77777777" w:rsidR="008747AB" w:rsidRPr="009A52BE" w:rsidRDefault="008747AB" w:rsidP="00537229">
      <w:pPr>
        <w:numPr>
          <w:ilvl w:val="0"/>
          <w:numId w:val="3"/>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Registro de nuevos productos: Los usuarios podrán ingresar los detalles de un nuevo producto, incluyendo nombre, descripción, precio y cantidad inicial.</w:t>
      </w:r>
    </w:p>
    <w:p w14:paraId="7C75FE37" w14:textId="77777777" w:rsidR="008747AB" w:rsidRPr="009A52BE" w:rsidRDefault="008747AB" w:rsidP="00537229">
      <w:pPr>
        <w:numPr>
          <w:ilvl w:val="0"/>
          <w:numId w:val="3"/>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Consulta de niveles de existencias: Los usuarios podrán ver la cantidad actual de un producto específico en el inventario.</w:t>
      </w:r>
    </w:p>
    <w:p w14:paraId="55A68648" w14:textId="77777777" w:rsidR="008747AB" w:rsidRPr="009A52BE" w:rsidRDefault="008747AB" w:rsidP="00537229">
      <w:pPr>
        <w:numPr>
          <w:ilvl w:val="0"/>
          <w:numId w:val="3"/>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Actualización de información de productos: Se permitirá a los usuarios modificar la información de un producto, como cambiar su precio, descripción, etc.</w:t>
      </w:r>
    </w:p>
    <w:p w14:paraId="707A4D32" w14:textId="4471DEA6" w:rsidR="008747AB" w:rsidRPr="009A52BE" w:rsidRDefault="008747AB" w:rsidP="00537229">
      <w:pPr>
        <w:numPr>
          <w:ilvl w:val="0"/>
          <w:numId w:val="3"/>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Eliminación de productos: Los usuarios podrán eliminar productos que ya no están disponibles o que se </w:t>
      </w:r>
      <w:r w:rsidR="00BC2FD7" w:rsidRPr="009A52BE">
        <w:rPr>
          <w:rFonts w:eastAsia="system-ui" w:cs="Arial"/>
          <w:color w:val="000000" w:themeColor="text1"/>
          <w:szCs w:val="24"/>
          <w:lang w:val="es-MX"/>
        </w:rPr>
        <w:t>vayan a retirar del inventario</w:t>
      </w:r>
      <w:r w:rsidRPr="009A52BE">
        <w:rPr>
          <w:rFonts w:eastAsia="system-ui" w:cs="Arial"/>
          <w:color w:val="000000" w:themeColor="text1"/>
          <w:szCs w:val="24"/>
          <w:lang w:val="es-MX"/>
        </w:rPr>
        <w:t>.</w:t>
      </w:r>
    </w:p>
    <w:p w14:paraId="1EF07D96" w14:textId="77777777" w:rsidR="008747AB" w:rsidRPr="009A52BE" w:rsidRDefault="008747AB" w:rsidP="00537229">
      <w:pPr>
        <w:pStyle w:val="Ttulo1"/>
        <w:spacing w:line="276" w:lineRule="auto"/>
        <w:jc w:val="both"/>
        <w:rPr>
          <w:rFonts w:eastAsia="Arial Nova"/>
          <w:b w:val="0"/>
          <w:bCs/>
          <w:color w:val="000000" w:themeColor="text1"/>
          <w:lang w:val="es-MX"/>
        </w:rPr>
      </w:pPr>
      <w:bookmarkStart w:id="6" w:name="_Toc146136415"/>
      <w:r w:rsidRPr="009A52BE">
        <w:rPr>
          <w:rFonts w:eastAsia="Arial Nova"/>
          <w:bCs/>
          <w:color w:val="000000" w:themeColor="text1"/>
          <w:lang w:val="es-MX"/>
        </w:rPr>
        <w:t>Requisitos no funcionales</w:t>
      </w:r>
      <w:bookmarkEnd w:id="6"/>
    </w:p>
    <w:p w14:paraId="0B0EB83D" w14:textId="77777777" w:rsidR="008747AB" w:rsidRPr="009A52BE" w:rsidRDefault="008747AB" w:rsidP="00537229">
      <w:pPr>
        <w:numPr>
          <w:ilvl w:val="0"/>
          <w:numId w:val="4"/>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Rendimiento: El sistema debe ser capaz de manejar un gran número de productos y usuarios de manera eficiente.</w:t>
      </w:r>
    </w:p>
    <w:p w14:paraId="4EBEC058" w14:textId="22B6FAD6" w:rsidR="008747AB" w:rsidRPr="009A52BE" w:rsidRDefault="008747AB" w:rsidP="00537229">
      <w:pPr>
        <w:numPr>
          <w:ilvl w:val="0"/>
          <w:numId w:val="4"/>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Usabilidad: La interfaz de usuario debe ser intuitiva y fácil de entender incluso para usuarios </w:t>
      </w:r>
      <w:r w:rsidR="00BC2FD7" w:rsidRPr="009A52BE">
        <w:rPr>
          <w:rFonts w:eastAsia="system-ui" w:cs="Arial"/>
          <w:color w:val="000000" w:themeColor="text1"/>
          <w:szCs w:val="24"/>
          <w:lang w:val="es-MX"/>
        </w:rPr>
        <w:t xml:space="preserve">que no tienen conocimientos </w:t>
      </w:r>
      <w:r w:rsidR="00393D27" w:rsidRPr="009A52BE">
        <w:rPr>
          <w:rFonts w:eastAsia="system-ui" w:cs="Arial"/>
          <w:color w:val="000000" w:themeColor="text1"/>
          <w:szCs w:val="24"/>
          <w:lang w:val="es-MX"/>
        </w:rPr>
        <w:t>técnicos</w:t>
      </w:r>
      <w:r w:rsidRPr="009A52BE">
        <w:rPr>
          <w:rFonts w:eastAsia="system-ui" w:cs="Arial"/>
          <w:color w:val="000000" w:themeColor="text1"/>
          <w:szCs w:val="24"/>
          <w:lang w:val="es-MX"/>
        </w:rPr>
        <w:t>.</w:t>
      </w:r>
    </w:p>
    <w:p w14:paraId="06E5D50D" w14:textId="77777777" w:rsidR="008747AB" w:rsidRPr="009A52BE" w:rsidRDefault="008747AB" w:rsidP="00537229">
      <w:pPr>
        <w:numPr>
          <w:ilvl w:val="0"/>
          <w:numId w:val="4"/>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Escalabilidad: El sistema debe ser diseñado de manera que pueda escalarse fácilmente en caso de un aumento en la cantidad de productos o usuarios.</w:t>
      </w:r>
    </w:p>
    <w:p w14:paraId="3A2B0879" w14:textId="77777777" w:rsidR="008747AB" w:rsidRPr="009A52BE" w:rsidRDefault="008747AB" w:rsidP="00537229">
      <w:pPr>
        <w:numPr>
          <w:ilvl w:val="0"/>
          <w:numId w:val="4"/>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Mantenibilidad: El código debe estar bien estructurado y documentado para facilitar futuras actualizaciones y mejoras.</w:t>
      </w:r>
    </w:p>
    <w:p w14:paraId="7868076E" w14:textId="77777777" w:rsidR="009A52BE" w:rsidRPr="009A52BE" w:rsidRDefault="009A52BE" w:rsidP="00537229">
      <w:pPr>
        <w:spacing w:line="276" w:lineRule="auto"/>
        <w:jc w:val="both"/>
        <w:rPr>
          <w:rFonts w:eastAsia="system-ui" w:cs="Arial"/>
          <w:color w:val="000000" w:themeColor="text1"/>
          <w:szCs w:val="24"/>
          <w:lang w:val="es-MX"/>
        </w:rPr>
      </w:pPr>
    </w:p>
    <w:p w14:paraId="1697E1EC" w14:textId="77777777" w:rsidR="00537229" w:rsidRDefault="00537229" w:rsidP="00537229">
      <w:pPr>
        <w:pStyle w:val="Ttulo1"/>
        <w:spacing w:line="276" w:lineRule="auto"/>
        <w:jc w:val="both"/>
        <w:rPr>
          <w:lang w:val="es-MX"/>
        </w:rPr>
      </w:pPr>
    </w:p>
    <w:p w14:paraId="1B79667B" w14:textId="1AADBF7D" w:rsidR="009A52BE" w:rsidRPr="009A52BE" w:rsidRDefault="009A52BE" w:rsidP="00537229">
      <w:pPr>
        <w:pStyle w:val="Ttulo1"/>
        <w:spacing w:line="276" w:lineRule="auto"/>
        <w:jc w:val="both"/>
        <w:rPr>
          <w:lang w:val="es-MX"/>
        </w:rPr>
      </w:pPr>
      <w:bookmarkStart w:id="7" w:name="_Toc146136416"/>
      <w:r w:rsidRPr="009A52BE">
        <w:rPr>
          <w:lang w:val="es-MX"/>
        </w:rPr>
        <w:t>Alcances</w:t>
      </w:r>
      <w:bookmarkEnd w:id="7"/>
      <w:r w:rsidRPr="009A52BE">
        <w:rPr>
          <w:lang w:val="es-MX"/>
        </w:rPr>
        <w:t xml:space="preserve"> </w:t>
      </w:r>
    </w:p>
    <w:p w14:paraId="1B5D3C86" w14:textId="77777777" w:rsidR="009A52BE" w:rsidRPr="00CA3659" w:rsidRDefault="009A52BE" w:rsidP="00537229">
      <w:pPr>
        <w:numPr>
          <w:ilvl w:val="0"/>
          <w:numId w:val="6"/>
        </w:numPr>
        <w:spacing w:line="276" w:lineRule="auto"/>
        <w:jc w:val="both"/>
        <w:rPr>
          <w:lang w:val="es-MX"/>
        </w:rPr>
      </w:pPr>
      <w:r w:rsidRPr="00CA3659">
        <w:rPr>
          <w:b/>
          <w:bCs/>
          <w:lang w:val="es-MX"/>
        </w:rPr>
        <w:t>Registro de Productos:</w:t>
      </w:r>
    </w:p>
    <w:p w14:paraId="62E7B13A" w14:textId="77777777" w:rsidR="009A52BE" w:rsidRPr="00CA3659" w:rsidRDefault="009A52BE" w:rsidP="00537229">
      <w:pPr>
        <w:numPr>
          <w:ilvl w:val="1"/>
          <w:numId w:val="6"/>
        </w:numPr>
        <w:spacing w:line="276" w:lineRule="auto"/>
        <w:jc w:val="both"/>
        <w:rPr>
          <w:lang w:val="es-MX"/>
        </w:rPr>
      </w:pPr>
      <w:r w:rsidRPr="00CA3659">
        <w:rPr>
          <w:lang w:val="es-MX"/>
        </w:rPr>
        <w:t>Los usuarios podrán registrar nuevos productos en el sistema, ingresando información como nombre, descripción, precio y cantidad inicial en stock.</w:t>
      </w:r>
    </w:p>
    <w:p w14:paraId="6D86E206" w14:textId="77777777" w:rsidR="009A52BE" w:rsidRPr="00CA3659" w:rsidRDefault="009A52BE" w:rsidP="00537229">
      <w:pPr>
        <w:numPr>
          <w:ilvl w:val="0"/>
          <w:numId w:val="6"/>
        </w:numPr>
        <w:spacing w:line="276" w:lineRule="auto"/>
        <w:jc w:val="both"/>
        <w:rPr>
          <w:lang w:val="es-MX"/>
        </w:rPr>
      </w:pPr>
      <w:r w:rsidRPr="00CA3659">
        <w:rPr>
          <w:b/>
          <w:bCs/>
          <w:lang w:val="es-MX"/>
        </w:rPr>
        <w:t>Visualización de Inventarios:</w:t>
      </w:r>
    </w:p>
    <w:p w14:paraId="6A99E5DB" w14:textId="77777777" w:rsidR="009A52BE" w:rsidRPr="00CA3659" w:rsidRDefault="009A52BE" w:rsidP="00537229">
      <w:pPr>
        <w:numPr>
          <w:ilvl w:val="1"/>
          <w:numId w:val="6"/>
        </w:numPr>
        <w:spacing w:line="276" w:lineRule="auto"/>
        <w:jc w:val="both"/>
        <w:rPr>
          <w:lang w:val="es-MX"/>
        </w:rPr>
      </w:pPr>
      <w:r w:rsidRPr="00CA3659">
        <w:rPr>
          <w:lang w:val="es-MX"/>
        </w:rPr>
        <w:t>Los usuarios podrán acceder y visualizar los inventarios existentes en el sistema.</w:t>
      </w:r>
    </w:p>
    <w:p w14:paraId="2D13EF22" w14:textId="77777777" w:rsidR="009A52BE" w:rsidRPr="00CA3659" w:rsidRDefault="009A52BE" w:rsidP="00537229">
      <w:pPr>
        <w:numPr>
          <w:ilvl w:val="0"/>
          <w:numId w:val="6"/>
        </w:numPr>
        <w:spacing w:line="276" w:lineRule="auto"/>
        <w:jc w:val="both"/>
        <w:rPr>
          <w:lang w:val="es-MX"/>
        </w:rPr>
      </w:pPr>
      <w:r w:rsidRPr="00CA3659">
        <w:rPr>
          <w:b/>
          <w:bCs/>
          <w:lang w:val="es-MX"/>
        </w:rPr>
        <w:t>Consulta de Niveles de Existencias:</w:t>
      </w:r>
    </w:p>
    <w:p w14:paraId="70C9A664" w14:textId="77777777" w:rsidR="009A52BE" w:rsidRPr="00CA3659" w:rsidRDefault="009A52BE" w:rsidP="00537229">
      <w:pPr>
        <w:numPr>
          <w:ilvl w:val="1"/>
          <w:numId w:val="6"/>
        </w:numPr>
        <w:spacing w:line="276" w:lineRule="auto"/>
        <w:jc w:val="both"/>
        <w:rPr>
          <w:lang w:val="es-MX"/>
        </w:rPr>
      </w:pPr>
      <w:r w:rsidRPr="00CA3659">
        <w:rPr>
          <w:lang w:val="es-MX"/>
        </w:rPr>
        <w:lastRenderedPageBreak/>
        <w:t>Los usuarios podrán consultar los niveles de existencias de productos específicos en el inventario.</w:t>
      </w:r>
    </w:p>
    <w:p w14:paraId="03014FA1" w14:textId="77777777" w:rsidR="009A52BE" w:rsidRPr="00CA3659" w:rsidRDefault="009A52BE" w:rsidP="00537229">
      <w:pPr>
        <w:numPr>
          <w:ilvl w:val="0"/>
          <w:numId w:val="6"/>
        </w:numPr>
        <w:spacing w:line="276" w:lineRule="auto"/>
        <w:jc w:val="both"/>
        <w:rPr>
          <w:lang w:val="es-MX"/>
        </w:rPr>
      </w:pPr>
      <w:r w:rsidRPr="00CA3659">
        <w:rPr>
          <w:b/>
          <w:bCs/>
          <w:lang w:val="es-MX"/>
        </w:rPr>
        <w:t>Actualización de Información de Productos:</w:t>
      </w:r>
    </w:p>
    <w:p w14:paraId="64588C5B" w14:textId="77777777" w:rsidR="009A52BE" w:rsidRPr="00CA3659" w:rsidRDefault="009A52BE" w:rsidP="00537229">
      <w:pPr>
        <w:numPr>
          <w:ilvl w:val="1"/>
          <w:numId w:val="6"/>
        </w:numPr>
        <w:spacing w:line="276" w:lineRule="auto"/>
        <w:jc w:val="both"/>
        <w:rPr>
          <w:lang w:val="es-MX"/>
        </w:rPr>
      </w:pPr>
      <w:r w:rsidRPr="00CA3659">
        <w:rPr>
          <w:lang w:val="es-MX"/>
        </w:rPr>
        <w:t>Los usuarios tendrán la capacidad de actualizar la información de productos existentes, lo que incluye modificar su precio, descripción y cantidad en stock.</w:t>
      </w:r>
    </w:p>
    <w:p w14:paraId="340D7A18" w14:textId="77777777" w:rsidR="009A52BE" w:rsidRPr="00CA3659" w:rsidRDefault="009A52BE" w:rsidP="00537229">
      <w:pPr>
        <w:numPr>
          <w:ilvl w:val="0"/>
          <w:numId w:val="6"/>
        </w:numPr>
        <w:spacing w:line="276" w:lineRule="auto"/>
        <w:jc w:val="both"/>
        <w:rPr>
          <w:lang w:val="es-MX"/>
        </w:rPr>
      </w:pPr>
      <w:r w:rsidRPr="00CA3659">
        <w:rPr>
          <w:b/>
          <w:bCs/>
          <w:lang w:val="es-MX"/>
        </w:rPr>
        <w:t>Eliminación de Productos:</w:t>
      </w:r>
    </w:p>
    <w:p w14:paraId="0411BEF1" w14:textId="77777777" w:rsidR="009A52BE" w:rsidRPr="00CA3659" w:rsidRDefault="009A52BE" w:rsidP="00537229">
      <w:pPr>
        <w:numPr>
          <w:ilvl w:val="1"/>
          <w:numId w:val="6"/>
        </w:numPr>
        <w:spacing w:line="276" w:lineRule="auto"/>
        <w:jc w:val="both"/>
        <w:rPr>
          <w:lang w:val="es-MX"/>
        </w:rPr>
      </w:pPr>
      <w:r w:rsidRPr="00CA3659">
        <w:rPr>
          <w:lang w:val="es-MX"/>
        </w:rPr>
        <w:t>Se proporcionará a los usuarios la opción de eliminar productos que ya no estén disponibles o que se hayan vuelto obsoletos.</w:t>
      </w:r>
    </w:p>
    <w:p w14:paraId="37D6DD52" w14:textId="77777777" w:rsidR="009A52BE" w:rsidRPr="00CA3659" w:rsidRDefault="009A52BE" w:rsidP="00537229">
      <w:pPr>
        <w:numPr>
          <w:ilvl w:val="0"/>
          <w:numId w:val="6"/>
        </w:numPr>
        <w:spacing w:line="276" w:lineRule="auto"/>
        <w:jc w:val="both"/>
        <w:rPr>
          <w:lang w:val="es-MX"/>
        </w:rPr>
      </w:pPr>
      <w:r w:rsidRPr="00CA3659">
        <w:rPr>
          <w:b/>
          <w:bCs/>
          <w:lang w:val="es-MX"/>
        </w:rPr>
        <w:t>Búsqueda y Filtrado de Productos:</w:t>
      </w:r>
    </w:p>
    <w:p w14:paraId="48F56E5A" w14:textId="77777777" w:rsidR="009A52BE" w:rsidRPr="00CA3659" w:rsidRDefault="009A52BE" w:rsidP="00537229">
      <w:pPr>
        <w:numPr>
          <w:ilvl w:val="1"/>
          <w:numId w:val="6"/>
        </w:numPr>
        <w:spacing w:line="276" w:lineRule="auto"/>
        <w:jc w:val="both"/>
        <w:rPr>
          <w:lang w:val="es-MX"/>
        </w:rPr>
      </w:pPr>
      <w:r w:rsidRPr="00CA3659">
        <w:rPr>
          <w:lang w:val="es-MX"/>
        </w:rPr>
        <w:t>Los usuarios podrán buscar productos por nombre, descripción, categoría u otros atributos relevantes.</w:t>
      </w:r>
    </w:p>
    <w:p w14:paraId="0A974B30" w14:textId="77777777" w:rsidR="009A52BE" w:rsidRPr="00CA3659" w:rsidRDefault="009A52BE" w:rsidP="00537229">
      <w:pPr>
        <w:numPr>
          <w:ilvl w:val="0"/>
          <w:numId w:val="6"/>
        </w:numPr>
        <w:spacing w:line="276" w:lineRule="auto"/>
        <w:jc w:val="both"/>
        <w:rPr>
          <w:lang w:val="es-MX"/>
        </w:rPr>
      </w:pPr>
      <w:r w:rsidRPr="00CA3659">
        <w:rPr>
          <w:b/>
          <w:bCs/>
          <w:lang w:val="es-MX"/>
        </w:rPr>
        <w:t>Interfaz de Usuario Intuitiva:</w:t>
      </w:r>
    </w:p>
    <w:p w14:paraId="692C37C4" w14:textId="77777777" w:rsidR="009A52BE" w:rsidRPr="00CA3659" w:rsidRDefault="009A52BE" w:rsidP="00537229">
      <w:pPr>
        <w:numPr>
          <w:ilvl w:val="1"/>
          <w:numId w:val="6"/>
        </w:numPr>
        <w:spacing w:line="276" w:lineRule="auto"/>
        <w:jc w:val="both"/>
        <w:rPr>
          <w:lang w:val="es-MX"/>
        </w:rPr>
      </w:pPr>
      <w:r w:rsidRPr="00CA3659">
        <w:rPr>
          <w:lang w:val="es-MX"/>
        </w:rPr>
        <w:t>El sistema contará con una interfaz de usuario intuitiva y fácil de usar, diseñada para usuarios de diversos niveles de experiencia técnica.</w:t>
      </w:r>
    </w:p>
    <w:p w14:paraId="60645768" w14:textId="77777777" w:rsidR="009A52BE" w:rsidRPr="00CA3659" w:rsidRDefault="009A52BE" w:rsidP="00537229">
      <w:pPr>
        <w:numPr>
          <w:ilvl w:val="0"/>
          <w:numId w:val="6"/>
        </w:numPr>
        <w:spacing w:line="276" w:lineRule="auto"/>
        <w:jc w:val="both"/>
        <w:rPr>
          <w:lang w:val="es-MX"/>
        </w:rPr>
      </w:pPr>
      <w:r w:rsidRPr="00CA3659">
        <w:rPr>
          <w:b/>
          <w:bCs/>
          <w:lang w:val="es-MX"/>
        </w:rPr>
        <w:t>Seguridad de Acceso:</w:t>
      </w:r>
    </w:p>
    <w:p w14:paraId="047A1EA1" w14:textId="77777777" w:rsidR="009A52BE" w:rsidRPr="00CA3659" w:rsidRDefault="009A52BE" w:rsidP="00537229">
      <w:pPr>
        <w:numPr>
          <w:ilvl w:val="1"/>
          <w:numId w:val="6"/>
        </w:numPr>
        <w:spacing w:line="276" w:lineRule="auto"/>
        <w:jc w:val="both"/>
        <w:rPr>
          <w:lang w:val="es-MX"/>
        </w:rPr>
      </w:pPr>
      <w:r w:rsidRPr="00CA3659">
        <w:rPr>
          <w:lang w:val="es-MX"/>
        </w:rPr>
        <w:t>Se implementará un sistema de autenticación para garantizar que solo usuarios autorizados puedan acceder al sistema.</w:t>
      </w:r>
    </w:p>
    <w:p w14:paraId="5BF5C4E7" w14:textId="77777777" w:rsidR="009A52BE" w:rsidRPr="00CA3659" w:rsidRDefault="009A52BE" w:rsidP="00537229">
      <w:pPr>
        <w:numPr>
          <w:ilvl w:val="1"/>
          <w:numId w:val="6"/>
        </w:numPr>
        <w:spacing w:line="276" w:lineRule="auto"/>
        <w:jc w:val="both"/>
        <w:rPr>
          <w:lang w:val="es-MX"/>
        </w:rPr>
      </w:pPr>
      <w:r w:rsidRPr="00CA3659">
        <w:rPr>
          <w:lang w:val="es-MX"/>
        </w:rPr>
        <w:t>Se establecerán niveles de acceso para controlar quién puede realizar ciertas acciones dentro del sistema.</w:t>
      </w:r>
    </w:p>
    <w:p w14:paraId="7E8FB784" w14:textId="77777777" w:rsidR="009A52BE" w:rsidRPr="00CA3659" w:rsidRDefault="009A52BE" w:rsidP="00537229">
      <w:pPr>
        <w:numPr>
          <w:ilvl w:val="0"/>
          <w:numId w:val="6"/>
        </w:numPr>
        <w:spacing w:line="276" w:lineRule="auto"/>
        <w:jc w:val="both"/>
        <w:rPr>
          <w:lang w:val="es-MX"/>
        </w:rPr>
      </w:pPr>
      <w:r w:rsidRPr="00CA3659">
        <w:rPr>
          <w:b/>
          <w:bCs/>
          <w:lang w:val="es-MX"/>
        </w:rPr>
        <w:t>Rendimiento Eficiente:</w:t>
      </w:r>
    </w:p>
    <w:p w14:paraId="6A804ED8" w14:textId="77777777" w:rsidR="009A52BE" w:rsidRPr="00CA3659" w:rsidRDefault="009A52BE" w:rsidP="00537229">
      <w:pPr>
        <w:numPr>
          <w:ilvl w:val="1"/>
          <w:numId w:val="6"/>
        </w:numPr>
        <w:spacing w:line="276" w:lineRule="auto"/>
        <w:jc w:val="both"/>
        <w:rPr>
          <w:lang w:val="es-MX"/>
        </w:rPr>
      </w:pPr>
      <w:r w:rsidRPr="00CA3659">
        <w:rPr>
          <w:lang w:val="es-MX"/>
        </w:rPr>
        <w:t>El sistema se diseñará y optimizará para manejar eficientemente un gran número de productos, evitando ralentizaciones significativas en las operaciones clave.</w:t>
      </w:r>
    </w:p>
    <w:p w14:paraId="575D931A" w14:textId="77777777" w:rsidR="009A52BE" w:rsidRPr="00CA3659" w:rsidRDefault="009A52BE" w:rsidP="00537229">
      <w:pPr>
        <w:numPr>
          <w:ilvl w:val="0"/>
          <w:numId w:val="6"/>
        </w:numPr>
        <w:spacing w:line="276" w:lineRule="auto"/>
        <w:jc w:val="both"/>
        <w:rPr>
          <w:lang w:val="es-MX"/>
        </w:rPr>
      </w:pPr>
      <w:r w:rsidRPr="00CA3659">
        <w:rPr>
          <w:b/>
          <w:bCs/>
          <w:lang w:val="es-MX"/>
        </w:rPr>
        <w:t>Escalabilidad:</w:t>
      </w:r>
    </w:p>
    <w:p w14:paraId="3BE13618" w14:textId="77777777" w:rsidR="009A52BE" w:rsidRPr="00CA3659" w:rsidRDefault="009A52BE" w:rsidP="00537229">
      <w:pPr>
        <w:numPr>
          <w:ilvl w:val="1"/>
          <w:numId w:val="6"/>
        </w:numPr>
        <w:spacing w:line="276" w:lineRule="auto"/>
        <w:jc w:val="both"/>
        <w:rPr>
          <w:lang w:val="es-MX"/>
        </w:rPr>
      </w:pPr>
      <w:r w:rsidRPr="00CA3659">
        <w:rPr>
          <w:lang w:val="es-MX"/>
        </w:rPr>
        <w:t>La arquitectura del sistema se diseñará teniendo en cuenta la posibilidad de escalabilidad, de modo que pueda adaptarse a un aumento en la cantidad de productos o usuarios sin requerir cambios drásticos en la infraestructura.</w:t>
      </w:r>
    </w:p>
    <w:p w14:paraId="49E514E7" w14:textId="77777777" w:rsidR="009A52BE" w:rsidRPr="00CA3659" w:rsidRDefault="009A52BE" w:rsidP="00537229">
      <w:pPr>
        <w:numPr>
          <w:ilvl w:val="0"/>
          <w:numId w:val="6"/>
        </w:numPr>
        <w:spacing w:line="276" w:lineRule="auto"/>
        <w:jc w:val="both"/>
        <w:rPr>
          <w:lang w:val="es-MX"/>
        </w:rPr>
      </w:pPr>
      <w:r w:rsidRPr="00CA3659">
        <w:rPr>
          <w:b/>
          <w:bCs/>
          <w:lang w:val="es-MX"/>
        </w:rPr>
        <w:t>Mantenibilidad:</w:t>
      </w:r>
    </w:p>
    <w:p w14:paraId="745FC81E" w14:textId="77777777" w:rsidR="009A52BE" w:rsidRPr="00CA3659" w:rsidRDefault="009A52BE" w:rsidP="00537229">
      <w:pPr>
        <w:numPr>
          <w:ilvl w:val="1"/>
          <w:numId w:val="6"/>
        </w:numPr>
        <w:spacing w:line="276" w:lineRule="auto"/>
        <w:jc w:val="both"/>
        <w:rPr>
          <w:lang w:val="es-MX"/>
        </w:rPr>
      </w:pPr>
      <w:r w:rsidRPr="00CA3659">
        <w:rPr>
          <w:lang w:val="es-MX"/>
        </w:rPr>
        <w:lastRenderedPageBreak/>
        <w:t>El código fuente se documentará adecuadamente y se seguirán buenas prácticas de programación para facilitar futuras actualizaciones y mejoras en el sistema.</w:t>
      </w:r>
    </w:p>
    <w:p w14:paraId="198D1DD0" w14:textId="77777777" w:rsidR="009A52BE" w:rsidRPr="00CA3659" w:rsidRDefault="009A52BE" w:rsidP="00537229">
      <w:pPr>
        <w:numPr>
          <w:ilvl w:val="0"/>
          <w:numId w:val="6"/>
        </w:numPr>
        <w:spacing w:line="276" w:lineRule="auto"/>
        <w:jc w:val="both"/>
        <w:rPr>
          <w:lang w:val="es-MX"/>
        </w:rPr>
      </w:pPr>
      <w:r w:rsidRPr="00CA3659">
        <w:rPr>
          <w:b/>
          <w:bCs/>
          <w:lang w:val="es-MX"/>
        </w:rPr>
        <w:t>Integración Futura:</w:t>
      </w:r>
    </w:p>
    <w:p w14:paraId="55BD723A" w14:textId="77777777" w:rsidR="009A52BE" w:rsidRPr="00CA3659" w:rsidRDefault="009A52BE" w:rsidP="00537229">
      <w:pPr>
        <w:numPr>
          <w:ilvl w:val="1"/>
          <w:numId w:val="6"/>
        </w:numPr>
        <w:spacing w:line="276" w:lineRule="auto"/>
        <w:jc w:val="both"/>
        <w:rPr>
          <w:lang w:val="es-MX"/>
        </w:rPr>
      </w:pPr>
      <w:r w:rsidRPr="00CA3659">
        <w:rPr>
          <w:lang w:val="es-MX"/>
        </w:rPr>
        <w:t>Se dejará espacio para la posible integración con otros sistemas o aplicaciones empresariales existentes en el futuro.</w:t>
      </w:r>
    </w:p>
    <w:p w14:paraId="5FD407B7" w14:textId="77777777" w:rsidR="009A52BE" w:rsidRPr="00CA3659" w:rsidRDefault="009A52BE" w:rsidP="00537229">
      <w:pPr>
        <w:numPr>
          <w:ilvl w:val="0"/>
          <w:numId w:val="6"/>
        </w:numPr>
        <w:spacing w:line="276" w:lineRule="auto"/>
        <w:jc w:val="both"/>
        <w:rPr>
          <w:lang w:val="es-MX"/>
        </w:rPr>
      </w:pPr>
      <w:r w:rsidRPr="00CA3659">
        <w:rPr>
          <w:b/>
          <w:bCs/>
          <w:lang w:val="es-MX"/>
        </w:rPr>
        <w:t>Soporte Técnico:</w:t>
      </w:r>
    </w:p>
    <w:p w14:paraId="6438DFDB" w14:textId="77777777" w:rsidR="009A52BE" w:rsidRPr="00CA3659" w:rsidRDefault="009A52BE" w:rsidP="00537229">
      <w:pPr>
        <w:numPr>
          <w:ilvl w:val="1"/>
          <w:numId w:val="6"/>
        </w:numPr>
        <w:spacing w:line="276" w:lineRule="auto"/>
        <w:jc w:val="both"/>
        <w:rPr>
          <w:lang w:val="es-MX"/>
        </w:rPr>
      </w:pPr>
      <w:r w:rsidRPr="00CA3659">
        <w:rPr>
          <w:lang w:val="es-MX"/>
        </w:rPr>
        <w:t>Se proporcionará documentación de usuario y manuales para ayudar a los usuarios a comprender y utilizar el sistema de manera efectiva.</w:t>
      </w:r>
    </w:p>
    <w:p w14:paraId="74F0AF5E" w14:textId="77777777" w:rsidR="009A52BE" w:rsidRPr="00CA3659" w:rsidRDefault="009A52BE" w:rsidP="00537229">
      <w:pPr>
        <w:numPr>
          <w:ilvl w:val="1"/>
          <w:numId w:val="6"/>
        </w:numPr>
        <w:spacing w:line="276" w:lineRule="auto"/>
        <w:jc w:val="both"/>
        <w:rPr>
          <w:lang w:val="es-MX"/>
        </w:rPr>
      </w:pPr>
      <w:r w:rsidRPr="00CA3659">
        <w:rPr>
          <w:lang w:val="es-MX"/>
        </w:rPr>
        <w:t>Se establecerá un mecanismo de soporte técnico para atender consultas y problemas relacionados con el sistema.</w:t>
      </w:r>
    </w:p>
    <w:p w14:paraId="5084AF0B" w14:textId="77777777" w:rsidR="009A52BE" w:rsidRPr="00CA3659" w:rsidRDefault="009A52BE" w:rsidP="00537229">
      <w:pPr>
        <w:numPr>
          <w:ilvl w:val="0"/>
          <w:numId w:val="6"/>
        </w:numPr>
        <w:spacing w:line="276" w:lineRule="auto"/>
        <w:jc w:val="both"/>
        <w:rPr>
          <w:lang w:val="es-MX"/>
        </w:rPr>
      </w:pPr>
      <w:r w:rsidRPr="00CA3659">
        <w:rPr>
          <w:b/>
          <w:bCs/>
          <w:lang w:val="es-MX"/>
        </w:rPr>
        <w:t>Pruebas y Validación:</w:t>
      </w:r>
    </w:p>
    <w:p w14:paraId="0D3C299E" w14:textId="77777777" w:rsidR="009A52BE" w:rsidRPr="00CA3659" w:rsidRDefault="009A52BE" w:rsidP="00537229">
      <w:pPr>
        <w:numPr>
          <w:ilvl w:val="1"/>
          <w:numId w:val="6"/>
        </w:numPr>
        <w:spacing w:line="276" w:lineRule="auto"/>
        <w:jc w:val="both"/>
        <w:rPr>
          <w:lang w:val="es-MX"/>
        </w:rPr>
      </w:pPr>
      <w:r w:rsidRPr="00CA3659">
        <w:rPr>
          <w:lang w:val="es-MX"/>
        </w:rPr>
        <w:t>Se llevarán a cabo pruebas exhaustivas, incluyendo pruebas de unidad, pruebas de integración y pruebas de usuario, para garantizar la calidad y el funcionamiento adecuado del sistema.</w:t>
      </w:r>
    </w:p>
    <w:p w14:paraId="570D2D8F" w14:textId="77777777" w:rsidR="009A52BE" w:rsidRPr="009A52BE" w:rsidRDefault="009A52BE" w:rsidP="00537229">
      <w:pPr>
        <w:spacing w:line="276" w:lineRule="auto"/>
        <w:jc w:val="both"/>
        <w:rPr>
          <w:rFonts w:eastAsia="system-ui" w:cs="Arial"/>
          <w:color w:val="000000" w:themeColor="text1"/>
          <w:szCs w:val="24"/>
          <w:lang w:val="es-MX"/>
        </w:rPr>
      </w:pPr>
    </w:p>
    <w:p w14:paraId="5F3673B4" w14:textId="77777777" w:rsidR="00537229" w:rsidRDefault="00537229" w:rsidP="00537229">
      <w:pPr>
        <w:spacing w:line="276" w:lineRule="auto"/>
        <w:jc w:val="both"/>
        <w:rPr>
          <w:rFonts w:eastAsia="Arial Nova" w:cstheme="majorBidi"/>
          <w:b/>
          <w:bCs/>
          <w:color w:val="000000" w:themeColor="text1"/>
          <w:sz w:val="28"/>
          <w:szCs w:val="32"/>
          <w:lang w:val="es-MX"/>
        </w:rPr>
      </w:pPr>
      <w:r>
        <w:rPr>
          <w:rFonts w:eastAsia="Arial Nova"/>
          <w:bCs/>
          <w:color w:val="000000" w:themeColor="text1"/>
          <w:lang w:val="es-MX"/>
        </w:rPr>
        <w:br w:type="page"/>
      </w:r>
    </w:p>
    <w:p w14:paraId="3DD3BC7F" w14:textId="5BC2E776" w:rsidR="00757E74" w:rsidRPr="009A52BE" w:rsidRDefault="00757E74" w:rsidP="00537229">
      <w:pPr>
        <w:pStyle w:val="Ttulo1"/>
        <w:spacing w:line="276" w:lineRule="auto"/>
        <w:jc w:val="both"/>
        <w:rPr>
          <w:rFonts w:eastAsia="Arial Nova"/>
          <w:b w:val="0"/>
          <w:bCs/>
          <w:color w:val="000000" w:themeColor="text1"/>
          <w:lang w:val="es-MX"/>
        </w:rPr>
      </w:pPr>
      <w:bookmarkStart w:id="8" w:name="_Toc146136417"/>
      <w:r w:rsidRPr="009A52BE">
        <w:rPr>
          <w:rFonts w:eastAsia="Arial Nova"/>
          <w:bCs/>
          <w:color w:val="000000" w:themeColor="text1"/>
          <w:lang w:val="es-MX"/>
        </w:rPr>
        <w:lastRenderedPageBreak/>
        <w:t>Limitaciones</w:t>
      </w:r>
      <w:bookmarkEnd w:id="8"/>
    </w:p>
    <w:p w14:paraId="7B1A3CFB" w14:textId="77777777" w:rsidR="00757E74" w:rsidRPr="009A52BE" w:rsidRDefault="00757E74" w:rsidP="00537229">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Escalabilidad</w:t>
      </w:r>
      <w:r w:rsidRPr="009A52BE">
        <w:rPr>
          <w:rFonts w:eastAsia="Arial Nova" w:cs="Arial"/>
          <w:color w:val="000000" w:themeColor="text1"/>
          <w:szCs w:val="24"/>
          <w:lang w:val="es-MX"/>
        </w:rPr>
        <w:t>: Dependiendo de la arquitectura y el diseño del sistema, podría haber limitaciones en cuanto a la capacidad de manejar grandes volúmenes de productos y usuarios simultáneos de manera eficiente.</w:t>
      </w:r>
    </w:p>
    <w:p w14:paraId="1813DE0E" w14:textId="4B06E047" w:rsidR="00C47E04" w:rsidRPr="009A52BE" w:rsidRDefault="00C47E04" w:rsidP="00537229">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Rendimiento</w:t>
      </w:r>
      <w:r w:rsidRPr="009A52BE">
        <w:rPr>
          <w:rFonts w:eastAsia="Arial Nova" w:cs="Arial"/>
          <w:color w:val="000000" w:themeColor="text1"/>
          <w:szCs w:val="24"/>
          <w:lang w:val="es-MX"/>
        </w:rPr>
        <w:t xml:space="preserve">: A medida que la cantidad de productos y usuarios </w:t>
      </w:r>
      <w:r w:rsidR="00BC2FD7" w:rsidRPr="009A52BE">
        <w:rPr>
          <w:rFonts w:eastAsia="Arial Nova" w:cs="Arial"/>
          <w:color w:val="000000" w:themeColor="text1"/>
          <w:szCs w:val="24"/>
          <w:lang w:val="es-MX"/>
        </w:rPr>
        <w:t>vaya creciendo</w:t>
      </w:r>
      <w:r w:rsidRPr="009A52BE">
        <w:rPr>
          <w:rFonts w:eastAsia="Arial Nova" w:cs="Arial"/>
          <w:color w:val="000000" w:themeColor="text1"/>
          <w:szCs w:val="24"/>
          <w:lang w:val="es-MX"/>
        </w:rPr>
        <w:t xml:space="preserve">, el rendimiento del sistema </w:t>
      </w:r>
      <w:r w:rsidR="00BC2FD7" w:rsidRPr="009A52BE">
        <w:rPr>
          <w:rFonts w:eastAsia="Arial Nova" w:cs="Arial"/>
          <w:color w:val="000000" w:themeColor="text1"/>
          <w:szCs w:val="24"/>
          <w:lang w:val="es-MX"/>
        </w:rPr>
        <w:t>puede</w:t>
      </w:r>
      <w:r w:rsidRPr="009A52BE">
        <w:rPr>
          <w:rFonts w:eastAsia="Arial Nova" w:cs="Arial"/>
          <w:color w:val="000000" w:themeColor="text1"/>
          <w:szCs w:val="24"/>
          <w:lang w:val="es-MX"/>
        </w:rPr>
        <w:t xml:space="preserve"> verse afectado. Las </w:t>
      </w:r>
      <w:r w:rsidR="00BC2FD7" w:rsidRPr="009A52BE">
        <w:rPr>
          <w:rFonts w:eastAsia="Arial Nova" w:cs="Arial"/>
          <w:color w:val="000000" w:themeColor="text1"/>
          <w:szCs w:val="24"/>
          <w:lang w:val="es-MX"/>
        </w:rPr>
        <w:t>funciones</w:t>
      </w:r>
      <w:r w:rsidRPr="009A52BE">
        <w:rPr>
          <w:rFonts w:eastAsia="Arial Nova" w:cs="Arial"/>
          <w:color w:val="000000" w:themeColor="text1"/>
          <w:szCs w:val="24"/>
          <w:lang w:val="es-MX"/>
        </w:rPr>
        <w:t xml:space="preserve"> de búsqueda, actualización y eliminación podrían volverse más lentas si no se optimizan adecuadamente.</w:t>
      </w:r>
    </w:p>
    <w:p w14:paraId="38A2669E" w14:textId="6B61BCA5" w:rsidR="00757E74" w:rsidRPr="009A52BE" w:rsidRDefault="00C47E04" w:rsidP="00537229">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Seguridad</w:t>
      </w:r>
      <w:r w:rsidRPr="009A52BE">
        <w:rPr>
          <w:rFonts w:eastAsia="Arial Nova" w:cs="Arial"/>
          <w:color w:val="000000" w:themeColor="text1"/>
          <w:szCs w:val="24"/>
          <w:lang w:val="es-MX"/>
        </w:rPr>
        <w:t>: La seguridad de los datos es una preocupación importante</w:t>
      </w:r>
      <w:r w:rsidR="00BC2FD7" w:rsidRPr="009A52BE">
        <w:rPr>
          <w:rFonts w:eastAsia="Arial Nova" w:cs="Arial"/>
          <w:color w:val="000000" w:themeColor="text1"/>
          <w:szCs w:val="24"/>
          <w:lang w:val="es-MX"/>
        </w:rPr>
        <w:t xml:space="preserve"> dentro del sistema</w:t>
      </w:r>
      <w:r w:rsidRPr="009A52BE">
        <w:rPr>
          <w:rFonts w:eastAsia="Arial Nova" w:cs="Arial"/>
          <w:color w:val="000000" w:themeColor="text1"/>
          <w:szCs w:val="24"/>
          <w:lang w:val="es-MX"/>
        </w:rPr>
        <w:t>. Si no se implementan adecuadamente medidas de autenticación y autorización, podría haber riesgo de acceso no autorizado a la información del inventario</w:t>
      </w:r>
      <w:r w:rsidR="00BC2FD7" w:rsidRPr="009A52BE">
        <w:rPr>
          <w:rFonts w:eastAsia="Arial Nova" w:cs="Arial"/>
          <w:color w:val="000000" w:themeColor="text1"/>
          <w:szCs w:val="24"/>
          <w:lang w:val="es-MX"/>
        </w:rPr>
        <w:t xml:space="preserve"> y perder información del inventario</w:t>
      </w:r>
      <w:r w:rsidRPr="009A52BE">
        <w:rPr>
          <w:rFonts w:eastAsia="Arial Nova" w:cs="Arial"/>
          <w:color w:val="000000" w:themeColor="text1"/>
          <w:szCs w:val="24"/>
          <w:lang w:val="es-MX"/>
        </w:rPr>
        <w:t>.</w:t>
      </w:r>
    </w:p>
    <w:p w14:paraId="1E644DA3" w14:textId="7CE87534" w:rsidR="00757E74" w:rsidRPr="009A52BE" w:rsidRDefault="00757E74" w:rsidP="00537229">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Capacidades de Personalización:</w:t>
      </w:r>
      <w:r w:rsidRPr="009A52BE">
        <w:rPr>
          <w:rFonts w:eastAsia="Arial Nova" w:cs="Arial"/>
          <w:color w:val="000000" w:themeColor="text1"/>
          <w:szCs w:val="24"/>
          <w:lang w:val="es-MX"/>
        </w:rPr>
        <w:t xml:space="preserve"> Dependiendo de la complejidad del sistema</w:t>
      </w:r>
      <w:r w:rsidR="00BC2FD7" w:rsidRPr="009A52BE">
        <w:rPr>
          <w:rFonts w:eastAsia="Arial Nova" w:cs="Arial"/>
          <w:color w:val="000000" w:themeColor="text1"/>
          <w:szCs w:val="24"/>
          <w:lang w:val="es-MX"/>
        </w:rPr>
        <w:t xml:space="preserve"> y del tiempo disponible</w:t>
      </w:r>
      <w:r w:rsidRPr="009A52BE">
        <w:rPr>
          <w:rFonts w:eastAsia="Arial Nova" w:cs="Arial"/>
          <w:color w:val="000000" w:themeColor="text1"/>
          <w:szCs w:val="24"/>
          <w:lang w:val="es-MX"/>
        </w:rPr>
        <w:t>, podría haber limitaciones en la capacidad de personalizar la interfaz de usuario y las funciones según las necesidades de cada negocio.</w:t>
      </w:r>
    </w:p>
    <w:p w14:paraId="17F95213" w14:textId="4F10F529" w:rsidR="00757E74" w:rsidRPr="009A52BE" w:rsidRDefault="00757E74" w:rsidP="00537229">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Usabilidad:</w:t>
      </w:r>
      <w:r w:rsidRPr="009A52BE">
        <w:rPr>
          <w:rFonts w:eastAsia="Arial Nova" w:cs="Arial"/>
          <w:color w:val="000000" w:themeColor="text1"/>
          <w:szCs w:val="24"/>
          <w:lang w:val="es-MX"/>
        </w:rPr>
        <w:t xml:space="preserve"> Si la interfaz de usuario no se diseña de manera intuitiva, los usuarios podrían tener dificultades para aprender y utilizar el sistema de manera eficiente</w:t>
      </w:r>
      <w:r w:rsidR="00BC2FD7" w:rsidRPr="009A52BE">
        <w:rPr>
          <w:rFonts w:eastAsia="Arial Nova" w:cs="Arial"/>
          <w:color w:val="000000" w:themeColor="text1"/>
          <w:szCs w:val="24"/>
          <w:lang w:val="es-MX"/>
        </w:rPr>
        <w:t xml:space="preserve"> por lo que el sistema no podría ser aprovechado</w:t>
      </w:r>
      <w:r w:rsidRPr="009A52BE">
        <w:rPr>
          <w:rFonts w:eastAsia="Arial Nova" w:cs="Arial"/>
          <w:color w:val="000000" w:themeColor="text1"/>
          <w:szCs w:val="24"/>
          <w:lang w:val="es-MX"/>
        </w:rPr>
        <w:t>.</w:t>
      </w:r>
    </w:p>
    <w:p w14:paraId="0F2E89E8" w14:textId="67B838EC" w:rsidR="00453DE2" w:rsidRPr="009A52BE" w:rsidRDefault="00453DE2" w:rsidP="00537229">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Actualización y Mantenimiento:</w:t>
      </w:r>
      <w:r w:rsidRPr="009A52BE">
        <w:rPr>
          <w:rFonts w:eastAsia="Arial Nova" w:cs="Arial"/>
          <w:color w:val="000000" w:themeColor="text1"/>
          <w:szCs w:val="24"/>
          <w:lang w:val="es-MX"/>
        </w:rPr>
        <w:t xml:space="preserve"> Si no se planifica un proceso de </w:t>
      </w:r>
      <w:r w:rsidR="00F940A6" w:rsidRPr="009A52BE">
        <w:rPr>
          <w:rFonts w:eastAsia="Arial Nova" w:cs="Arial"/>
          <w:color w:val="000000" w:themeColor="text1"/>
          <w:szCs w:val="24"/>
          <w:lang w:val="es-MX"/>
        </w:rPr>
        <w:t>evolución</w:t>
      </w:r>
      <w:r w:rsidRPr="009A52BE">
        <w:rPr>
          <w:rFonts w:eastAsia="Arial Nova" w:cs="Arial"/>
          <w:color w:val="000000" w:themeColor="text1"/>
          <w:szCs w:val="24"/>
          <w:lang w:val="es-MX"/>
        </w:rPr>
        <w:t xml:space="preserve"> y mantenimiento adecuado el sistema p</w:t>
      </w:r>
      <w:r w:rsidR="00BC2FD7" w:rsidRPr="009A52BE">
        <w:rPr>
          <w:rFonts w:eastAsia="Arial Nova" w:cs="Arial"/>
          <w:color w:val="000000" w:themeColor="text1"/>
          <w:szCs w:val="24"/>
          <w:lang w:val="es-MX"/>
        </w:rPr>
        <w:t>uede</w:t>
      </w:r>
      <w:r w:rsidRPr="009A52BE">
        <w:rPr>
          <w:rFonts w:eastAsia="Arial Nova" w:cs="Arial"/>
          <w:color w:val="000000" w:themeColor="text1"/>
          <w:szCs w:val="24"/>
          <w:lang w:val="es-MX"/>
        </w:rPr>
        <w:t xml:space="preserve"> volverse obsoleto con el tiempo y enfrentar problemas de compatibilidad con nuevas tecnologías.</w:t>
      </w:r>
    </w:p>
    <w:p w14:paraId="7669B0B4" w14:textId="77777777" w:rsidR="001F0D51" w:rsidRDefault="001F0D51" w:rsidP="00537229">
      <w:pPr>
        <w:spacing w:line="276" w:lineRule="auto"/>
        <w:jc w:val="both"/>
        <w:rPr>
          <w:rFonts w:eastAsia="Arial Nova" w:cs="Arial"/>
          <w:color w:val="000000" w:themeColor="text1"/>
          <w:szCs w:val="24"/>
          <w:lang w:val="es-MX"/>
        </w:rPr>
      </w:pPr>
    </w:p>
    <w:p w14:paraId="280D06FD" w14:textId="77777777" w:rsidR="00537229" w:rsidRDefault="00537229" w:rsidP="00537229">
      <w:pPr>
        <w:spacing w:line="276" w:lineRule="auto"/>
        <w:jc w:val="both"/>
        <w:rPr>
          <w:rFonts w:eastAsiaTheme="majorEastAsia" w:cstheme="majorBidi"/>
          <w:b/>
          <w:sz w:val="28"/>
          <w:szCs w:val="32"/>
          <w:lang w:val="es-MX"/>
        </w:rPr>
      </w:pPr>
      <w:r>
        <w:rPr>
          <w:lang w:val="es-MX"/>
        </w:rPr>
        <w:br w:type="page"/>
      </w:r>
    </w:p>
    <w:p w14:paraId="1333CA8B" w14:textId="4701B86D" w:rsidR="00275486" w:rsidRPr="00275486" w:rsidRDefault="00275486" w:rsidP="00537229">
      <w:pPr>
        <w:pStyle w:val="Ttulo1"/>
        <w:spacing w:line="276" w:lineRule="auto"/>
        <w:jc w:val="both"/>
        <w:rPr>
          <w:lang w:val="es-MX"/>
        </w:rPr>
      </w:pPr>
      <w:bookmarkStart w:id="9" w:name="_Toc146136418"/>
      <w:r w:rsidRPr="00275486">
        <w:rPr>
          <w:lang w:val="es-MX"/>
        </w:rPr>
        <w:lastRenderedPageBreak/>
        <w:t>Marco Teórico</w:t>
      </w:r>
      <w:bookmarkEnd w:id="9"/>
    </w:p>
    <w:p w14:paraId="44EE03D2" w14:textId="77777777" w:rsidR="00275486" w:rsidRPr="00CA3659" w:rsidRDefault="00275486" w:rsidP="00537229">
      <w:pPr>
        <w:spacing w:line="276" w:lineRule="auto"/>
        <w:jc w:val="both"/>
        <w:rPr>
          <w:lang w:val="es-MX"/>
        </w:rPr>
      </w:pPr>
      <w:r w:rsidRPr="00CA3659">
        <w:rPr>
          <w:lang w:val="es-MX"/>
        </w:rPr>
        <w:t>La gestión de inventarios es una función esencial en cualquier entorno comercial, ya que tiene un impacto directo en la eficiencia operativa, la satisfacción del cliente y la rentabilidad de una empresa. En este contexto, se presenta el proyecto de desarrollo de un "Gestor de Inventarios en Java", diseñado para abordar los desafíos comunes asociados con la administración de productos y existencias en un entorno empresarial.</w:t>
      </w:r>
    </w:p>
    <w:p w14:paraId="7A157A82" w14:textId="77777777" w:rsidR="00275486" w:rsidRPr="00CA3659" w:rsidRDefault="00275486" w:rsidP="00537229">
      <w:pPr>
        <w:spacing w:line="276" w:lineRule="auto"/>
        <w:jc w:val="both"/>
        <w:rPr>
          <w:lang w:val="es-MX"/>
        </w:rPr>
      </w:pPr>
      <w:r w:rsidRPr="00CA3659">
        <w:rPr>
          <w:lang w:val="es-MX"/>
        </w:rPr>
        <w:t>La gestión de inventarios implica el seguimiento, control y optimización de los productos y recursos disponibles en una organización. En otras palabras, se trata de garantizar que una empresa siempre tenga los productos adecuados en la cantidad adecuada en el lugar y momento adecuados. Esto es esencial para evitar la escasez de productos que pueda afectar las ventas y la satisfacción del cliente, así como para minimizar la inversión de capital en exceso de inventario.</w:t>
      </w:r>
    </w:p>
    <w:p w14:paraId="2509CAA9" w14:textId="77777777" w:rsidR="00275486" w:rsidRPr="00CA3659" w:rsidRDefault="00275486" w:rsidP="00537229">
      <w:pPr>
        <w:spacing w:line="276" w:lineRule="auto"/>
        <w:jc w:val="both"/>
        <w:rPr>
          <w:lang w:val="es-MX"/>
        </w:rPr>
      </w:pPr>
      <w:r w:rsidRPr="00CA3659">
        <w:rPr>
          <w:lang w:val="es-MX"/>
        </w:rPr>
        <w:t>El proyecto de Gestor de Inventarios en Java tiene como objetivo abordar los desafíos comunes en la gestión de inventarios, como la falta de automatización y la ineficiencia en el seguimiento de los productos y las fluctuaciones en las existencias. La mayoría de los sistemas tradicionales carecen de las capacidades necesarias para manejar de manera eficiente la creciente diversidad de productos y las complejidades en la gestión de inventarios.</w:t>
      </w:r>
    </w:p>
    <w:p w14:paraId="03B06B92" w14:textId="77777777" w:rsidR="00275486" w:rsidRPr="00275486" w:rsidRDefault="00275486" w:rsidP="00537229">
      <w:pPr>
        <w:spacing w:line="276" w:lineRule="auto"/>
        <w:jc w:val="both"/>
        <w:rPr>
          <w:lang w:val="es-MX"/>
        </w:rPr>
      </w:pPr>
      <w:r w:rsidRPr="00CA3659">
        <w:rPr>
          <w:lang w:val="es-MX"/>
        </w:rPr>
        <w:t>Este sistema se centrará en proporcionar una solución moderna y efectiva que permitirá a las empresas administrar sus productos de manera eficiente. Los usuarios podrán agregar nuevos productos, verificar los niveles de existencias, actualizar información relevante y eliminar productos obsoletos, todo ello a través de una interfaz de usuario intuitiva y amigable.</w:t>
      </w:r>
    </w:p>
    <w:p w14:paraId="0DC32A20" w14:textId="77777777" w:rsidR="00275486" w:rsidRPr="009A52BE" w:rsidRDefault="00275486" w:rsidP="00537229">
      <w:pPr>
        <w:spacing w:line="276" w:lineRule="auto"/>
        <w:jc w:val="both"/>
        <w:rPr>
          <w:rFonts w:eastAsia="Arial Nova" w:cs="Arial"/>
          <w:color w:val="000000" w:themeColor="text1"/>
          <w:szCs w:val="24"/>
          <w:lang w:val="es-MX"/>
        </w:rPr>
      </w:pPr>
    </w:p>
    <w:sectPr w:rsidR="00275486" w:rsidRPr="009A52BE" w:rsidSect="00537229">
      <w:headerReference w:type="default" r:id="rId10"/>
      <w:footerReference w:type="default" r:id="rId11"/>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870B9" w14:textId="77777777" w:rsidR="00FD0D97" w:rsidRDefault="00FD0D97" w:rsidP="00327A7C">
      <w:pPr>
        <w:spacing w:after="0" w:line="240" w:lineRule="auto"/>
      </w:pPr>
      <w:r>
        <w:separator/>
      </w:r>
    </w:p>
  </w:endnote>
  <w:endnote w:type="continuationSeparator" w:id="0">
    <w:p w14:paraId="3DAC483C" w14:textId="77777777" w:rsidR="00FD0D97" w:rsidRDefault="00FD0D97" w:rsidP="00327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962183"/>
      <w:docPartObj>
        <w:docPartGallery w:val="Page Numbers (Bottom of Page)"/>
        <w:docPartUnique/>
      </w:docPartObj>
    </w:sdtPr>
    <w:sdtContent>
      <w:p w14:paraId="72B694D4" w14:textId="66469155" w:rsidR="00C638A5" w:rsidRDefault="00C638A5">
        <w:pPr>
          <w:pStyle w:val="Piedepgina"/>
          <w:jc w:val="right"/>
        </w:pPr>
        <w:r>
          <w:fldChar w:fldCharType="begin"/>
        </w:r>
        <w:r>
          <w:instrText>PAGE   \* MERGEFORMAT</w:instrText>
        </w:r>
        <w:r>
          <w:fldChar w:fldCharType="separate"/>
        </w:r>
        <w:r>
          <w:rPr>
            <w:lang w:val="es-ES"/>
          </w:rPr>
          <w:t>2</w:t>
        </w:r>
        <w:r>
          <w:fldChar w:fldCharType="end"/>
        </w:r>
      </w:p>
    </w:sdtContent>
  </w:sdt>
  <w:p w14:paraId="28F1BB0E" w14:textId="77777777" w:rsidR="00C638A5" w:rsidRDefault="00C638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B76D7" w14:textId="77777777" w:rsidR="00FD0D97" w:rsidRDefault="00FD0D97" w:rsidP="00327A7C">
      <w:pPr>
        <w:spacing w:after="0" w:line="240" w:lineRule="auto"/>
      </w:pPr>
      <w:r>
        <w:separator/>
      </w:r>
    </w:p>
  </w:footnote>
  <w:footnote w:type="continuationSeparator" w:id="0">
    <w:p w14:paraId="59552DF6" w14:textId="77777777" w:rsidR="00FD0D97" w:rsidRDefault="00FD0D97" w:rsidP="00327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2542" w14:textId="77777777" w:rsidR="00C638A5" w:rsidRDefault="00C638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900"/>
    <w:multiLevelType w:val="hybridMultilevel"/>
    <w:tmpl w:val="6ED09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3E79D3"/>
    <w:multiLevelType w:val="multilevel"/>
    <w:tmpl w:val="E9B8F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33AD2"/>
    <w:multiLevelType w:val="hybridMultilevel"/>
    <w:tmpl w:val="A15268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0CF26C9"/>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45A2A"/>
    <w:multiLevelType w:val="hybridMultilevel"/>
    <w:tmpl w:val="8B14F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B54662B"/>
    <w:multiLevelType w:val="multilevel"/>
    <w:tmpl w:val="81D2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5F4646"/>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900053">
    <w:abstractNumId w:val="5"/>
  </w:num>
  <w:num w:numId="2" w16cid:durableId="180172373">
    <w:abstractNumId w:val="2"/>
  </w:num>
  <w:num w:numId="3" w16cid:durableId="732124161">
    <w:abstractNumId w:val="3"/>
  </w:num>
  <w:num w:numId="4" w16cid:durableId="1862433464">
    <w:abstractNumId w:val="6"/>
  </w:num>
  <w:num w:numId="5" w16cid:durableId="1722628701">
    <w:abstractNumId w:val="4"/>
  </w:num>
  <w:num w:numId="6" w16cid:durableId="708072373">
    <w:abstractNumId w:val="1"/>
  </w:num>
  <w:num w:numId="7" w16cid:durableId="1755392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9E5A6F"/>
    <w:rsid w:val="00054E7D"/>
    <w:rsid w:val="000B5349"/>
    <w:rsid w:val="000B61F2"/>
    <w:rsid w:val="000E624A"/>
    <w:rsid w:val="00177097"/>
    <w:rsid w:val="001F0D51"/>
    <w:rsid w:val="00275486"/>
    <w:rsid w:val="002A43A2"/>
    <w:rsid w:val="002E67E0"/>
    <w:rsid w:val="00327A7C"/>
    <w:rsid w:val="00333F97"/>
    <w:rsid w:val="00393D27"/>
    <w:rsid w:val="00421788"/>
    <w:rsid w:val="00453DE2"/>
    <w:rsid w:val="00497EE0"/>
    <w:rsid w:val="004F7C92"/>
    <w:rsid w:val="00537229"/>
    <w:rsid w:val="005638A1"/>
    <w:rsid w:val="00584A39"/>
    <w:rsid w:val="0066752B"/>
    <w:rsid w:val="00713E8B"/>
    <w:rsid w:val="00724155"/>
    <w:rsid w:val="007361A6"/>
    <w:rsid w:val="00757E74"/>
    <w:rsid w:val="00770985"/>
    <w:rsid w:val="007D0B52"/>
    <w:rsid w:val="008552D7"/>
    <w:rsid w:val="008747AB"/>
    <w:rsid w:val="00875793"/>
    <w:rsid w:val="009A39C9"/>
    <w:rsid w:val="009A52BE"/>
    <w:rsid w:val="009A5A77"/>
    <w:rsid w:val="00AA2025"/>
    <w:rsid w:val="00AE38C1"/>
    <w:rsid w:val="00B741A6"/>
    <w:rsid w:val="00BA1EA1"/>
    <w:rsid w:val="00BB21A6"/>
    <w:rsid w:val="00BC2FD7"/>
    <w:rsid w:val="00BD3FE3"/>
    <w:rsid w:val="00C47E04"/>
    <w:rsid w:val="00C638A5"/>
    <w:rsid w:val="00CD34EE"/>
    <w:rsid w:val="00D47AA0"/>
    <w:rsid w:val="00D53318"/>
    <w:rsid w:val="00E20096"/>
    <w:rsid w:val="00E97A2E"/>
    <w:rsid w:val="00EB55ED"/>
    <w:rsid w:val="00F50915"/>
    <w:rsid w:val="00F813B8"/>
    <w:rsid w:val="00F903BF"/>
    <w:rsid w:val="00F940A6"/>
    <w:rsid w:val="00FD0D97"/>
    <w:rsid w:val="06DF4AC7"/>
    <w:rsid w:val="09D56B90"/>
    <w:rsid w:val="140B9889"/>
    <w:rsid w:val="1F0A744F"/>
    <w:rsid w:val="29241108"/>
    <w:rsid w:val="29407D59"/>
    <w:rsid w:val="3B94A7B9"/>
    <w:rsid w:val="4992A416"/>
    <w:rsid w:val="4B5F886B"/>
    <w:rsid w:val="4E9E5A6F"/>
    <w:rsid w:val="525A5EEE"/>
    <w:rsid w:val="5325691F"/>
    <w:rsid w:val="68C7F010"/>
    <w:rsid w:val="781B89DE"/>
    <w:rsid w:val="79B75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E5A6F"/>
  <w15:chartTrackingRefBased/>
  <w15:docId w15:val="{1CE6F062-3DC0-42B5-999F-7FCA3336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5ED"/>
    <w:rPr>
      <w:rFonts w:ascii="Arial" w:hAnsi="Arial"/>
      <w:sz w:val="24"/>
    </w:rPr>
  </w:style>
  <w:style w:type="paragraph" w:styleId="Ttulo1">
    <w:name w:val="heading 1"/>
    <w:basedOn w:val="Normal"/>
    <w:next w:val="Normal"/>
    <w:link w:val="Ttulo1Car"/>
    <w:uiPriority w:val="9"/>
    <w:qFormat/>
    <w:rsid w:val="00EB55ED"/>
    <w:pPr>
      <w:keepNext/>
      <w:keepLines/>
      <w:spacing w:before="240" w:after="0"/>
      <w:outlineLvl w:val="0"/>
    </w:pPr>
    <w:rPr>
      <w:rFonts w:eastAsiaTheme="majorEastAsia"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55ED"/>
    <w:rPr>
      <w:rFonts w:ascii="Arial" w:eastAsiaTheme="majorEastAsia" w:hAnsi="Arial" w:cstheme="majorBidi"/>
      <w:b/>
      <w:sz w:val="28"/>
      <w:szCs w:val="32"/>
    </w:rPr>
  </w:style>
  <w:style w:type="paragraph" w:styleId="ndice1">
    <w:name w:val="index 1"/>
    <w:basedOn w:val="Normal"/>
    <w:next w:val="Normal"/>
    <w:autoRedefine/>
    <w:uiPriority w:val="99"/>
    <w:semiHidden/>
    <w:unhideWhenUsed/>
    <w:rsid w:val="00BB21A6"/>
    <w:pPr>
      <w:spacing w:after="0" w:line="240" w:lineRule="auto"/>
      <w:ind w:left="220" w:hanging="220"/>
    </w:pPr>
  </w:style>
  <w:style w:type="paragraph" w:styleId="TtuloTDC">
    <w:name w:val="TOC Heading"/>
    <w:basedOn w:val="Ttulo1"/>
    <w:next w:val="Normal"/>
    <w:uiPriority w:val="39"/>
    <w:unhideWhenUsed/>
    <w:qFormat/>
    <w:rsid w:val="00BB21A6"/>
    <w:pPr>
      <w:outlineLvl w:val="9"/>
    </w:pPr>
    <w:rPr>
      <w:lang w:val="es-MX" w:eastAsia="es-MX"/>
    </w:rPr>
  </w:style>
  <w:style w:type="paragraph" w:styleId="TDC1">
    <w:name w:val="toc 1"/>
    <w:basedOn w:val="Normal"/>
    <w:next w:val="Normal"/>
    <w:autoRedefine/>
    <w:uiPriority w:val="39"/>
    <w:unhideWhenUsed/>
    <w:rsid w:val="00BB21A6"/>
    <w:pPr>
      <w:spacing w:after="100"/>
    </w:pPr>
  </w:style>
  <w:style w:type="character" w:styleId="Hipervnculo">
    <w:name w:val="Hyperlink"/>
    <w:basedOn w:val="Fuentedeprrafopredeter"/>
    <w:uiPriority w:val="99"/>
    <w:unhideWhenUsed/>
    <w:rsid w:val="00BB21A6"/>
    <w:rPr>
      <w:color w:val="0563C1" w:themeColor="hyperlink"/>
      <w:u w:val="single"/>
    </w:rPr>
  </w:style>
  <w:style w:type="paragraph" w:styleId="Encabezado">
    <w:name w:val="header"/>
    <w:basedOn w:val="Normal"/>
    <w:link w:val="EncabezadoCar"/>
    <w:uiPriority w:val="99"/>
    <w:unhideWhenUsed/>
    <w:rsid w:val="00327A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7A7C"/>
  </w:style>
  <w:style w:type="paragraph" w:styleId="Piedepgina">
    <w:name w:val="footer"/>
    <w:basedOn w:val="Normal"/>
    <w:link w:val="PiedepginaCar"/>
    <w:uiPriority w:val="99"/>
    <w:unhideWhenUsed/>
    <w:rsid w:val="00327A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7A7C"/>
  </w:style>
  <w:style w:type="paragraph" w:styleId="Prrafodelista">
    <w:name w:val="List Paragraph"/>
    <w:basedOn w:val="Normal"/>
    <w:uiPriority w:val="34"/>
    <w:qFormat/>
    <w:rsid w:val="001F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56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B546A-B02E-4024-A40A-6A258EEF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1974</Words>
  <Characters>10862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ARIAS DOMINGUEZ</dc:creator>
  <cp:keywords/>
  <dc:description/>
  <cp:lastModifiedBy>OMAR ARIAS DOMINGUEZ</cp:lastModifiedBy>
  <cp:revision>37</cp:revision>
  <dcterms:created xsi:type="dcterms:W3CDTF">2023-08-19T22:16:00Z</dcterms:created>
  <dcterms:modified xsi:type="dcterms:W3CDTF">2023-09-21T03:06:00Z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8956ebee806bda5c98c5862392c8092ab154322593a04dd1549069094fffaf86</vt:lpwstr>
  </property>
</Properties>
</file>