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AC5F2" w14:textId="4E462424" w:rsidR="00912870" w:rsidRPr="00912870" w:rsidRDefault="003674E4" w:rsidP="00912870">
      <w:pPr>
        <w:spacing w:after="0" w:line="240" w:lineRule="auto"/>
        <w:jc w:val="center"/>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lang w:eastAsia="en-IN"/>
          <w14:ligatures w14:val="none"/>
        </w:rPr>
        <w:t xml:space="preserve">ML And DL </w:t>
      </w:r>
      <w:r w:rsidRPr="00912870">
        <w:rPr>
          <w:rFonts w:ascii="Times New Roman" w:eastAsia="Times New Roman" w:hAnsi="Times New Roman" w:cs="Times New Roman"/>
          <w:b/>
          <w:bCs/>
          <w:color w:val="000000"/>
          <w:kern w:val="0"/>
          <w:sz w:val="40"/>
          <w:szCs w:val="40"/>
          <w:lang w:eastAsia="en-IN"/>
          <w14:ligatures w14:val="none"/>
        </w:rPr>
        <w:t>Based Brain Stroke Prediction By Analysing Structured Data</w:t>
      </w:r>
    </w:p>
    <w:p w14:paraId="17F8AC35" w14:textId="77777777" w:rsidR="00912870" w:rsidRPr="00912870" w:rsidRDefault="00912870" w:rsidP="00912870">
      <w:pPr>
        <w:spacing w:after="0" w:line="240" w:lineRule="auto"/>
        <w:jc w:val="center"/>
        <w:rPr>
          <w:rFonts w:ascii="Times New Roman" w:eastAsia="Times New Roman" w:hAnsi="Times New Roman" w:cs="Times New Roman"/>
          <w:bCs/>
          <w:iCs/>
          <w:kern w:val="0"/>
          <w:sz w:val="32"/>
          <w:szCs w:val="32"/>
          <w:lang w:val="en-US" w:eastAsia="pt-BR"/>
          <w14:ligatures w14:val="none"/>
        </w:rPr>
        <w:sectPr w:rsidR="00912870" w:rsidRPr="00912870" w:rsidSect="007B3176">
          <w:type w:val="continuous"/>
          <w:pgSz w:w="11906" w:h="16838"/>
          <w:pgMar w:top="1077" w:right="720" w:bottom="1077" w:left="720" w:header="709" w:footer="709" w:gutter="0"/>
          <w:cols w:space="708"/>
          <w:docGrid w:linePitch="360"/>
        </w:sectPr>
      </w:pPr>
    </w:p>
    <w:p w14:paraId="60AF1ADA" w14:textId="0629383B" w:rsidR="00912870" w:rsidRPr="00353A27" w:rsidRDefault="00912870" w:rsidP="00353A27">
      <w:pPr>
        <w:jc w:val="both"/>
        <w:rPr>
          <w:rFonts w:ascii="Times New Roman" w:hAnsi="Times New Roman" w:cs="Times New Roman"/>
          <w:b/>
          <w:bCs/>
          <w:sz w:val="24"/>
          <w:szCs w:val="24"/>
        </w:rPr>
        <w:sectPr w:rsidR="00912870" w:rsidRPr="00353A27" w:rsidSect="007B3176">
          <w:type w:val="continuous"/>
          <w:pgSz w:w="11906" w:h="16838"/>
          <w:pgMar w:top="1077" w:right="720" w:bottom="1077" w:left="720" w:header="709" w:footer="709" w:gutter="0"/>
          <w:cols w:space="708"/>
          <w:docGrid w:linePitch="360"/>
        </w:sectPr>
      </w:pPr>
      <w:r w:rsidRPr="00E02A62">
        <w:rPr>
          <w:rFonts w:ascii="Times New Roman" w:hAnsi="Times New Roman" w:cs="Times New Roman"/>
          <w:b/>
          <w:bCs/>
          <w:i/>
          <w:iCs/>
          <w:sz w:val="24"/>
          <w:szCs w:val="24"/>
        </w:rPr>
        <w:t>Abstract -</w:t>
      </w:r>
      <w:r w:rsidR="00353A27">
        <w:rPr>
          <w:rFonts w:ascii="Times New Roman" w:hAnsi="Times New Roman" w:cs="Times New Roman"/>
          <w:b/>
          <w:bCs/>
          <w:i/>
          <w:iCs/>
          <w:sz w:val="24"/>
          <w:szCs w:val="24"/>
        </w:rPr>
        <w:t xml:space="preserve">   </w:t>
      </w:r>
      <w:r w:rsidR="002577C5" w:rsidRPr="002577C5">
        <w:rPr>
          <w:rFonts w:ascii="Times New Roman" w:hAnsi="Times New Roman" w:cs="Times New Roman"/>
          <w:b/>
          <w:bCs/>
          <w:sz w:val="24"/>
          <w:szCs w:val="24"/>
        </w:rPr>
        <w:t xml:space="preserve">Brain Stroke continues to be a major global health issue, as it is a contributing factor to high rates of morbidity and mortality. Early detection and prevention of stroke are made possible by the potential intersection of deep learning (DL) and machine learning (ML) in the healthcare industry. The performance constraints of current methods for early stroke detection highlight the need for creative fixes. Here, we introduce a brand-new web-based tool that evaluates a person's risk of stroke based on important factors like gender and BMI. Our interface makes use of cutting-edge predictive modelling techniques to offer a user-friendly platform that overcomes the shortcomings of current approaches. After extensive testing, our suggested combination of Logistic Regression (Grid searched), SMOTE and Standard Scaler obtains a 36.7% F1 score for the minority class (stroke) and </w:t>
      </w:r>
      <w:r w:rsidR="0050612B">
        <w:rPr>
          <w:rFonts w:ascii="Times New Roman" w:hAnsi="Times New Roman" w:cs="Times New Roman"/>
          <w:b/>
          <w:bCs/>
          <w:sz w:val="24"/>
          <w:szCs w:val="24"/>
        </w:rPr>
        <w:t>that</w:t>
      </w:r>
      <w:r w:rsidR="002577C5" w:rsidRPr="002577C5">
        <w:rPr>
          <w:rFonts w:ascii="Times New Roman" w:hAnsi="Times New Roman" w:cs="Times New Roman"/>
          <w:b/>
          <w:bCs/>
          <w:sz w:val="24"/>
          <w:szCs w:val="24"/>
        </w:rPr>
        <w:t xml:space="preserve"> of 96.4% for the majority class (no stroke) in our unbalanced dataset. By providing a workable solution for stroke risk assessment and bridging the gap between intricate predictive models and public accessibility, this study advances the field of health informatics. With potential applications for both individuals looking to assess their stroke risk and healthcare professionals involved in preventive care initiatives, the proposed interface holds promise for improving public health outcomes by enabling early detection and prevention of stroke.</w:t>
      </w:r>
    </w:p>
    <w:p w14:paraId="0D776032" w14:textId="2BE3D038" w:rsidR="00912870" w:rsidRDefault="00912870" w:rsidP="002577C5">
      <w:pPr>
        <w:jc w:val="both"/>
        <w:rPr>
          <w:rFonts w:ascii="Times New Roman" w:hAnsi="Times New Roman" w:cs="Times New Roman"/>
          <w:b/>
          <w:bCs/>
          <w:sz w:val="32"/>
          <w:szCs w:val="32"/>
        </w:rPr>
        <w:sectPr w:rsidR="00912870" w:rsidSect="007B3176">
          <w:type w:val="continuous"/>
          <w:pgSz w:w="11906" w:h="16838"/>
          <w:pgMar w:top="1077" w:right="720" w:bottom="1077" w:left="720" w:header="709" w:footer="709" w:gutter="0"/>
          <w:cols w:space="708"/>
          <w:docGrid w:linePitch="360"/>
        </w:sectPr>
      </w:pPr>
      <w:r w:rsidRPr="00E02A62">
        <w:rPr>
          <w:rFonts w:ascii="Times New Roman" w:hAnsi="Times New Roman" w:cs="Times New Roman"/>
          <w:b/>
          <w:bCs/>
          <w:i/>
          <w:iCs/>
          <w:sz w:val="24"/>
          <w:szCs w:val="24"/>
        </w:rPr>
        <w:t xml:space="preserve">Index Terms - </w:t>
      </w:r>
      <w:r w:rsidR="002577C5" w:rsidRPr="002577C5">
        <w:rPr>
          <w:rFonts w:ascii="Times New Roman" w:hAnsi="Times New Roman" w:cs="Times New Roman"/>
          <w:sz w:val="24"/>
          <w:szCs w:val="24"/>
        </w:rPr>
        <w:t>Deep Learning, Early Stroke Detection, Machine Learning, Predictive Modelling, Public Health, Stroke Risk Assessment, Web-based Interface</w:t>
      </w:r>
    </w:p>
    <w:p w14:paraId="2E97F5F5" w14:textId="5F117884" w:rsidR="00912870" w:rsidRPr="00C23275" w:rsidRDefault="00B940AF" w:rsidP="00C23275">
      <w:pPr>
        <w:pStyle w:val="ListParagraph"/>
        <w:numPr>
          <w:ilvl w:val="0"/>
          <w:numId w:val="4"/>
        </w:numPr>
        <w:rPr>
          <w:rFonts w:ascii="Times New Roman" w:hAnsi="Times New Roman" w:cs="Times New Roman"/>
          <w:b/>
          <w:bCs/>
          <w:sz w:val="28"/>
          <w:szCs w:val="28"/>
        </w:rPr>
      </w:pPr>
      <w:r w:rsidRPr="00C23275">
        <w:rPr>
          <w:rFonts w:ascii="Times New Roman" w:hAnsi="Times New Roman" w:cs="Times New Roman"/>
          <w:b/>
          <w:bCs/>
          <w:sz w:val="28"/>
          <w:szCs w:val="28"/>
        </w:rPr>
        <w:t>Introduction</w:t>
      </w:r>
    </w:p>
    <w:p w14:paraId="1C4F3CEB" w14:textId="217A886A" w:rsidR="00912870" w:rsidRPr="00E02A62" w:rsidRDefault="00912870" w:rsidP="00912870">
      <w:pPr>
        <w:jc w:val="both"/>
        <w:rPr>
          <w:rFonts w:ascii="Times New Roman" w:hAnsi="Times New Roman" w:cs="Times New Roman"/>
          <w:sz w:val="24"/>
          <w:szCs w:val="24"/>
        </w:rPr>
      </w:pPr>
      <w:commentRangeStart w:id="0"/>
      <w:r w:rsidRPr="00E02A62">
        <w:rPr>
          <w:rFonts w:ascii="Times New Roman" w:hAnsi="Times New Roman" w:cs="Times New Roman"/>
          <w:sz w:val="24"/>
          <w:szCs w:val="24"/>
        </w:rPr>
        <w:t xml:space="preserve">Stroke is a leading cause of death and disability worldwide. According to a statement by Dr PK Singh, WHO regional director for South-East Asia, 11 million strokes occur in low-and middle-income countries. This causes 4 million deaths </w:t>
      </w:r>
      <w:commentRangeEnd w:id="0"/>
      <w:r w:rsidR="004417EE">
        <w:rPr>
          <w:rStyle w:val="CommentReference"/>
        </w:rPr>
        <w:commentReference w:id="0"/>
      </w:r>
      <w:r w:rsidRPr="00E02A62">
        <w:rPr>
          <w:rFonts w:ascii="Times New Roman" w:hAnsi="Times New Roman" w:cs="Times New Roman"/>
          <w:sz w:val="24"/>
          <w:szCs w:val="24"/>
        </w:rPr>
        <w:t xml:space="preserve">annually and leaves approximately 30% of survivors seriously disabled. For the 70% of survivors who recover, the likelihood of suffering further strokes is greatly increased [1]. Early detection and intervention can significantly reduce the severity of outcomes and improve patient prognosis. Stroke (also called cerebrovascular accident), is the damage to the brain because of interruption of its blood supply. A stroke occurs when a blood vessel in the brain becomes blocked or narrowed, or when a blood vessel bursts and spills blood into the brain [2]. The two main types of brain strokes are Ischemic Stroke and Hemorrhagic Stroke [3]. Since there is no effective solution for stroke, early detection can prevent various deaths [4]. If the stroke is detected or diagnosed early, the loss of death and severe brain damage can be prevented in 85% of cases [5]. The stroke starts with a ministroke which is known as a transient ischemic attack (TIA). It is the condition which reveals that the person will face a stroke within a couple of days </w:t>
      </w:r>
      <w:r w:rsidRPr="00E02A62">
        <w:rPr>
          <w:rFonts w:ascii="Times New Roman" w:hAnsi="Times New Roman" w:cs="Times New Roman"/>
          <w:sz w:val="24"/>
          <w:szCs w:val="24"/>
        </w:rPr>
        <w:t>from the occurrence of the ministroke [</w:t>
      </w:r>
      <w:r w:rsidR="00955048">
        <w:rPr>
          <w:rFonts w:ascii="Times New Roman" w:hAnsi="Times New Roman" w:cs="Times New Roman"/>
          <w:sz w:val="24"/>
          <w:szCs w:val="24"/>
        </w:rPr>
        <w:t>6</w:t>
      </w:r>
      <w:r w:rsidRPr="00E02A62">
        <w:rPr>
          <w:rFonts w:ascii="Times New Roman" w:hAnsi="Times New Roman" w:cs="Times New Roman"/>
          <w:sz w:val="24"/>
          <w:szCs w:val="24"/>
        </w:rPr>
        <w:t xml:space="preserve">]. With the advent of machine learning and deep learning, predictive models have been developed to assess the risk of stroke based on </w:t>
      </w:r>
      <w:commentRangeStart w:id="1"/>
      <w:commentRangeStart w:id="2"/>
      <w:commentRangeStart w:id="3"/>
      <w:r w:rsidRPr="00E02A62">
        <w:rPr>
          <w:rFonts w:ascii="Times New Roman" w:hAnsi="Times New Roman" w:cs="Times New Roman"/>
          <w:sz w:val="24"/>
          <w:szCs w:val="24"/>
        </w:rPr>
        <w:t>various</w:t>
      </w:r>
      <w:commentRangeEnd w:id="1"/>
      <w:r w:rsidR="00323A8D">
        <w:rPr>
          <w:rStyle w:val="CommentReference"/>
        </w:rPr>
        <w:commentReference w:id="1"/>
      </w:r>
      <w:commentRangeEnd w:id="2"/>
      <w:r w:rsidR="0063209A">
        <w:rPr>
          <w:rStyle w:val="CommentReference"/>
        </w:rPr>
        <w:commentReference w:id="2"/>
      </w:r>
      <w:commentRangeEnd w:id="3"/>
      <w:r w:rsidR="006646B3">
        <w:rPr>
          <w:rStyle w:val="CommentReference"/>
        </w:rPr>
        <w:commentReference w:id="3"/>
      </w:r>
      <w:r w:rsidRPr="00E02A62">
        <w:rPr>
          <w:rFonts w:ascii="Times New Roman" w:hAnsi="Times New Roman" w:cs="Times New Roman"/>
          <w:sz w:val="24"/>
          <w:szCs w:val="24"/>
        </w:rPr>
        <w:t xml:space="preserve"> health parameters</w:t>
      </w:r>
      <w:r w:rsidR="006646B3">
        <w:rPr>
          <w:rFonts w:ascii="Times New Roman" w:hAnsi="Times New Roman" w:cs="Times New Roman"/>
          <w:sz w:val="24"/>
          <w:szCs w:val="24"/>
        </w:rPr>
        <w:t xml:space="preserve"> such as BMI, Smoking Status etc</w:t>
      </w:r>
      <w:r w:rsidRPr="00E02A62">
        <w:rPr>
          <w:rFonts w:ascii="Times New Roman" w:hAnsi="Times New Roman" w:cs="Times New Roman"/>
          <w:sz w:val="24"/>
          <w:szCs w:val="24"/>
        </w:rPr>
        <w:t>. However, these models are often complex and require technical expertise to use, limiting their accessibility to the general public.</w:t>
      </w:r>
    </w:p>
    <w:p w14:paraId="26E0BDBE" w14:textId="598E68BF" w:rsidR="00912870" w:rsidRPr="00E02A62" w:rsidRDefault="00912870" w:rsidP="00912870">
      <w:pPr>
        <w:jc w:val="both"/>
        <w:rPr>
          <w:rFonts w:ascii="Times New Roman" w:hAnsi="Times New Roman" w:cs="Times New Roman"/>
          <w:sz w:val="24"/>
          <w:szCs w:val="24"/>
        </w:rPr>
      </w:pPr>
      <w:r w:rsidRPr="00E02A62">
        <w:rPr>
          <w:rFonts w:ascii="Times New Roman" w:hAnsi="Times New Roman" w:cs="Times New Roman"/>
          <w:sz w:val="24"/>
          <w:szCs w:val="24"/>
        </w:rPr>
        <w:t>In response to this, we have developed a web-based interface that leverages machine learning to assess an individual</w:t>
      </w:r>
      <w:r w:rsidR="00FC063F">
        <w:rPr>
          <w:rFonts w:ascii="Times New Roman" w:hAnsi="Times New Roman" w:cs="Times New Roman"/>
          <w:sz w:val="24"/>
          <w:szCs w:val="24"/>
        </w:rPr>
        <w:t>’</w:t>
      </w:r>
      <w:r w:rsidRPr="00E02A62">
        <w:rPr>
          <w:rFonts w:ascii="Times New Roman" w:hAnsi="Times New Roman" w:cs="Times New Roman"/>
          <w:sz w:val="24"/>
          <w:szCs w:val="24"/>
        </w:rPr>
        <w:t>s vulnerability to brain stroke. This interface is designed to serve as a pre-check or primary measure for people to determine their potential risk. It is based on a model trained on a dataset from Kaggle, which was selected as the best performing model after training and testing 11 machine learning models (including grid-searched models of the traditional ML models) and 5 deep learning models across 3 types of scalers and 3 types of oversamplers each.</w:t>
      </w:r>
    </w:p>
    <w:p w14:paraId="16DBE89C" w14:textId="77777777" w:rsidR="00912870" w:rsidRPr="00E02A62" w:rsidRDefault="00912870" w:rsidP="00912870">
      <w:pPr>
        <w:jc w:val="both"/>
        <w:rPr>
          <w:rFonts w:ascii="Times New Roman" w:hAnsi="Times New Roman" w:cs="Times New Roman"/>
          <w:sz w:val="24"/>
          <w:szCs w:val="24"/>
        </w:rPr>
      </w:pPr>
      <w:r w:rsidRPr="00E02A62">
        <w:rPr>
          <w:rFonts w:ascii="Times New Roman" w:hAnsi="Times New Roman" w:cs="Times New Roman"/>
          <w:sz w:val="24"/>
          <w:szCs w:val="24"/>
        </w:rPr>
        <w:t xml:space="preserve">The aim of this paper is to present the development and evaluation of this web-based interface, and to provide a comparative analysis of the different predictive models used. We also discuss the limitations of our interface, particularly the fact that the output does not guarantee medical accuracy due to the unverified nature of the dataset. Despite </w:t>
      </w:r>
      <w:r w:rsidRPr="00E02A62">
        <w:rPr>
          <w:rFonts w:ascii="Times New Roman" w:hAnsi="Times New Roman" w:cs="Times New Roman"/>
          <w:sz w:val="24"/>
          <w:szCs w:val="24"/>
        </w:rPr>
        <w:lastRenderedPageBreak/>
        <w:t>this, we believe that our interface can serve as a valuable resource for individuals to assess their stroke risk and seek further medical consultation if necessary. We hope that our work will contribute to the field of health informatics and inspire further research in this area.</w:t>
      </w:r>
    </w:p>
    <w:p w14:paraId="09184AF5" w14:textId="368D32EF" w:rsidR="00912870" w:rsidRPr="00C23275" w:rsidRDefault="00B940AF" w:rsidP="00C23275">
      <w:pPr>
        <w:pStyle w:val="ListParagraph"/>
        <w:numPr>
          <w:ilvl w:val="0"/>
          <w:numId w:val="4"/>
        </w:numPr>
        <w:rPr>
          <w:rFonts w:ascii="Times New Roman" w:hAnsi="Times New Roman" w:cs="Times New Roman"/>
          <w:b/>
          <w:bCs/>
          <w:sz w:val="28"/>
          <w:szCs w:val="28"/>
        </w:rPr>
      </w:pPr>
      <w:r w:rsidRPr="00C23275">
        <w:rPr>
          <w:rFonts w:ascii="Times New Roman" w:hAnsi="Times New Roman" w:cs="Times New Roman"/>
          <w:b/>
          <w:bCs/>
          <w:sz w:val="28"/>
          <w:szCs w:val="28"/>
        </w:rPr>
        <w:t>Related</w:t>
      </w:r>
      <w:r w:rsidR="00912870" w:rsidRPr="00C23275">
        <w:rPr>
          <w:rFonts w:ascii="Times New Roman" w:hAnsi="Times New Roman" w:cs="Times New Roman"/>
          <w:b/>
          <w:bCs/>
          <w:sz w:val="28"/>
          <w:szCs w:val="28"/>
        </w:rPr>
        <w:t xml:space="preserve"> </w:t>
      </w:r>
      <w:r w:rsidRPr="00C23275">
        <w:rPr>
          <w:rFonts w:ascii="Times New Roman" w:hAnsi="Times New Roman" w:cs="Times New Roman"/>
          <w:b/>
          <w:bCs/>
          <w:sz w:val="28"/>
          <w:szCs w:val="28"/>
        </w:rPr>
        <w:t>works</w:t>
      </w:r>
    </w:p>
    <w:p w14:paraId="39D3B45F" w14:textId="29D17650" w:rsidR="00912870" w:rsidRDefault="00912870" w:rsidP="00912870">
      <w:pPr>
        <w:jc w:val="both"/>
        <w:rPr>
          <w:rFonts w:ascii="Times New Roman" w:hAnsi="Times New Roman" w:cs="Times New Roman"/>
          <w:sz w:val="24"/>
          <w:szCs w:val="24"/>
        </w:rPr>
      </w:pPr>
      <w:proofErr w:type="spellStart"/>
      <w:r w:rsidRPr="005C1843">
        <w:rPr>
          <w:rFonts w:ascii="Times New Roman" w:hAnsi="Times New Roman" w:cs="Times New Roman"/>
          <w:sz w:val="24"/>
          <w:szCs w:val="24"/>
        </w:rPr>
        <w:t>Shoily</w:t>
      </w:r>
      <w:proofErr w:type="spellEnd"/>
      <w:r w:rsidRPr="005C1843">
        <w:rPr>
          <w:rFonts w:ascii="Times New Roman" w:hAnsi="Times New Roman" w:cs="Times New Roman"/>
          <w:sz w:val="24"/>
          <w:szCs w:val="24"/>
        </w:rPr>
        <w:t xml:space="preserve"> discussed the detection of stroke disease using machine learning algorithms, which is a challenging task given the complexity of the disease and the variety of risk factors involved [</w:t>
      </w:r>
      <w:r w:rsidR="00471208">
        <w:rPr>
          <w:rFonts w:ascii="Times New Roman" w:hAnsi="Times New Roman" w:cs="Times New Roman"/>
          <w:sz w:val="24"/>
          <w:szCs w:val="24"/>
        </w:rPr>
        <w:t>7</w:t>
      </w:r>
      <w:r w:rsidRPr="005C1843">
        <w:rPr>
          <w:rFonts w:ascii="Times New Roman" w:hAnsi="Times New Roman" w:cs="Times New Roman"/>
          <w:sz w:val="24"/>
          <w:szCs w:val="24"/>
        </w:rPr>
        <w:t>]. Chang et al. explored the application of machine learning for facial stroke detection, focusing on expressional asymmetry and mouth askew as key facial features of stroke [</w:t>
      </w:r>
      <w:r w:rsidR="00FF1679">
        <w:rPr>
          <w:rFonts w:ascii="Times New Roman" w:hAnsi="Times New Roman" w:cs="Times New Roman"/>
          <w:sz w:val="24"/>
          <w:szCs w:val="24"/>
        </w:rPr>
        <w:t>8</w:t>
      </w:r>
      <w:r w:rsidRPr="005C1843">
        <w:rPr>
          <w:rFonts w:ascii="Times New Roman" w:hAnsi="Times New Roman" w:cs="Times New Roman"/>
          <w:sz w:val="24"/>
          <w:szCs w:val="24"/>
        </w:rPr>
        <w:t>]. Kashi et al. proposed a machine-learning model for automatic detection of movement compensations in stroke patients, which can be adapted for use in in-clinic and at-home exercise programs [</w:t>
      </w:r>
      <w:r w:rsidR="00FF1679">
        <w:rPr>
          <w:rFonts w:ascii="Times New Roman" w:hAnsi="Times New Roman" w:cs="Times New Roman"/>
          <w:sz w:val="24"/>
          <w:szCs w:val="24"/>
        </w:rPr>
        <w:t>9</w:t>
      </w:r>
      <w:r w:rsidRPr="005C1843">
        <w:rPr>
          <w:rFonts w:ascii="Times New Roman" w:hAnsi="Times New Roman" w:cs="Times New Roman"/>
          <w:sz w:val="24"/>
          <w:szCs w:val="24"/>
        </w:rPr>
        <w:t>]. Al-</w:t>
      </w:r>
      <w:proofErr w:type="spellStart"/>
      <w:r w:rsidRPr="005C1843">
        <w:rPr>
          <w:rFonts w:ascii="Times New Roman" w:hAnsi="Times New Roman" w:cs="Times New Roman"/>
          <w:sz w:val="24"/>
          <w:szCs w:val="24"/>
        </w:rPr>
        <w:t>Mekhlafi</w:t>
      </w:r>
      <w:proofErr w:type="spellEnd"/>
      <w:r w:rsidRPr="005C1843">
        <w:rPr>
          <w:rFonts w:ascii="Times New Roman" w:hAnsi="Times New Roman" w:cs="Times New Roman"/>
          <w:sz w:val="24"/>
          <w:szCs w:val="24"/>
        </w:rPr>
        <w:t xml:space="preserve"> et al. discussed the use of deep learning and machine learning for early detection of stroke and haemorrhage, with a focus on the use of the </w:t>
      </w:r>
      <w:proofErr w:type="spellStart"/>
      <w:r w:rsidRPr="005C1843">
        <w:rPr>
          <w:rFonts w:ascii="Times New Roman" w:hAnsi="Times New Roman" w:cs="Times New Roman"/>
          <w:sz w:val="24"/>
          <w:szCs w:val="24"/>
        </w:rPr>
        <w:t>AlexNet</w:t>
      </w:r>
      <w:proofErr w:type="spellEnd"/>
      <w:r w:rsidRPr="005C1843">
        <w:rPr>
          <w:rFonts w:ascii="Times New Roman" w:hAnsi="Times New Roman" w:cs="Times New Roman"/>
          <w:sz w:val="24"/>
          <w:szCs w:val="24"/>
        </w:rPr>
        <w:t xml:space="preserve"> model and a hybrid technique between deep learning and machine learning on the Magnetic Resonance Imaging (MRI) dataset for cerebral haemorrhage [</w:t>
      </w:r>
      <w:r w:rsidR="00FF1679">
        <w:rPr>
          <w:rFonts w:ascii="Times New Roman" w:hAnsi="Times New Roman" w:cs="Times New Roman"/>
          <w:sz w:val="24"/>
          <w:szCs w:val="24"/>
        </w:rPr>
        <w:t>10</w:t>
      </w:r>
      <w:r w:rsidRPr="005C1843">
        <w:rPr>
          <w:rFonts w:ascii="Times New Roman" w:hAnsi="Times New Roman" w:cs="Times New Roman"/>
          <w:sz w:val="24"/>
          <w:szCs w:val="24"/>
        </w:rPr>
        <w:t>]. Malini et al. presented a cloud-based stroke prediction system to identify approaching stroke using a machine learning approach, with the major goal to accurately detect a stroke and alert the doctor or carer as soon as possible [</w:t>
      </w:r>
      <w:r w:rsidR="00FF1679">
        <w:rPr>
          <w:rFonts w:ascii="Times New Roman" w:hAnsi="Times New Roman" w:cs="Times New Roman"/>
          <w:sz w:val="24"/>
          <w:szCs w:val="24"/>
        </w:rPr>
        <w:t>11</w:t>
      </w:r>
      <w:r w:rsidRPr="005C1843">
        <w:rPr>
          <w:rFonts w:ascii="Times New Roman" w:hAnsi="Times New Roman" w:cs="Times New Roman"/>
          <w:sz w:val="24"/>
          <w:szCs w:val="24"/>
        </w:rPr>
        <w:t xml:space="preserve">]. </w:t>
      </w:r>
      <w:proofErr w:type="spellStart"/>
      <w:r w:rsidRPr="005C1843">
        <w:rPr>
          <w:rFonts w:ascii="Times New Roman" w:hAnsi="Times New Roman" w:cs="Times New Roman"/>
          <w:sz w:val="24"/>
          <w:szCs w:val="24"/>
        </w:rPr>
        <w:t>Tusher</w:t>
      </w:r>
      <w:proofErr w:type="spellEnd"/>
      <w:r w:rsidRPr="005C1843">
        <w:rPr>
          <w:rFonts w:ascii="Times New Roman" w:hAnsi="Times New Roman" w:cs="Times New Roman"/>
          <w:sz w:val="24"/>
          <w:szCs w:val="24"/>
        </w:rPr>
        <w:t xml:space="preserve"> et al. developed a system through which brain stroke can be predicted earlier and very firstly, using some classification algorithms such as Logistic Regression, Classification and Regression Tree, K-Nearest Neighbor and Support Vector Machine [</w:t>
      </w:r>
      <w:r w:rsidR="00FF1679">
        <w:rPr>
          <w:rFonts w:ascii="Times New Roman" w:hAnsi="Times New Roman" w:cs="Times New Roman"/>
          <w:sz w:val="24"/>
          <w:szCs w:val="24"/>
        </w:rPr>
        <w:t>12</w:t>
      </w:r>
      <w:r w:rsidRPr="005C1843">
        <w:rPr>
          <w:rFonts w:ascii="Times New Roman" w:hAnsi="Times New Roman" w:cs="Times New Roman"/>
          <w:sz w:val="24"/>
          <w:szCs w:val="24"/>
        </w:rPr>
        <w:t>]. Raja et al. discussed the prognosis of stroke using machine learning algorithms, with the main objective to develop an effective stroke detection health care service to predict stroke in better performance [</w:t>
      </w:r>
      <w:r w:rsidR="00FF1679">
        <w:rPr>
          <w:rFonts w:ascii="Times New Roman" w:hAnsi="Times New Roman" w:cs="Times New Roman"/>
          <w:sz w:val="24"/>
          <w:szCs w:val="24"/>
        </w:rPr>
        <w:t>13</w:t>
      </w:r>
      <w:r w:rsidRPr="005C1843">
        <w:rPr>
          <w:rFonts w:ascii="Times New Roman" w:hAnsi="Times New Roman" w:cs="Times New Roman"/>
          <w:sz w:val="24"/>
          <w:szCs w:val="24"/>
        </w:rPr>
        <w:t>].</w:t>
      </w:r>
      <w:r w:rsidR="00F84A08">
        <w:rPr>
          <w:rFonts w:ascii="Times New Roman" w:hAnsi="Times New Roman" w:cs="Times New Roman"/>
          <w:sz w:val="24"/>
          <w:szCs w:val="24"/>
        </w:rPr>
        <w:t xml:space="preserve"> </w:t>
      </w:r>
      <w:r w:rsidR="002577C5" w:rsidRPr="002577C5">
        <w:rPr>
          <w:rFonts w:ascii="Times New Roman" w:hAnsi="Times New Roman" w:cs="Times New Roman"/>
          <w:sz w:val="24"/>
          <w:szCs w:val="24"/>
        </w:rPr>
        <w:t xml:space="preserve">Together, the studies covered above point out a number of shortcomings in the state of stroke detection with machine learning algorithms today. These drawbacks include the need for manual model adaptation for use in clinical and at-home settings, difficulties in achieving early detection using MRI datasets, and reliance on particular facial features for detection, which may not capture all cases of stroke. Concerns </w:t>
      </w:r>
      <w:r w:rsidR="002577C5" w:rsidRPr="002577C5">
        <w:rPr>
          <w:rFonts w:ascii="Times New Roman" w:hAnsi="Times New Roman" w:cs="Times New Roman"/>
          <w:sz w:val="24"/>
          <w:szCs w:val="24"/>
        </w:rPr>
        <w:t>exist over the prompt notification of medical personnel or carers as well as the general efficacy of predictive models in correctly identifying stroke cases.</w:t>
      </w:r>
    </w:p>
    <w:p w14:paraId="09BB673F" w14:textId="49FB95A3" w:rsidR="00912870" w:rsidRDefault="00912870" w:rsidP="00912870">
      <w:pPr>
        <w:jc w:val="both"/>
        <w:rPr>
          <w:rFonts w:ascii="Times New Roman" w:hAnsi="Times New Roman" w:cs="Times New Roman"/>
          <w:sz w:val="24"/>
          <w:szCs w:val="24"/>
        </w:rPr>
      </w:pPr>
      <w:r w:rsidRPr="00E02A62">
        <w:rPr>
          <w:rFonts w:ascii="Times New Roman" w:hAnsi="Times New Roman" w:cs="Times New Roman"/>
          <w:sz w:val="24"/>
          <w:szCs w:val="24"/>
        </w:rPr>
        <w:t>Most common method of detecting stroke are reading CT scans and MRI scans [</w:t>
      </w:r>
      <w:r w:rsidR="00C44C48">
        <w:rPr>
          <w:rFonts w:ascii="Times New Roman" w:hAnsi="Times New Roman" w:cs="Times New Roman"/>
          <w:sz w:val="24"/>
          <w:szCs w:val="24"/>
        </w:rPr>
        <w:t>14</w:t>
      </w:r>
      <w:r w:rsidRPr="00E02A62">
        <w:rPr>
          <w:rFonts w:ascii="Times New Roman" w:hAnsi="Times New Roman" w:cs="Times New Roman"/>
          <w:sz w:val="24"/>
          <w:szCs w:val="24"/>
        </w:rPr>
        <w:t>-</w:t>
      </w:r>
      <w:r w:rsidR="00C44C48">
        <w:rPr>
          <w:rFonts w:ascii="Times New Roman" w:hAnsi="Times New Roman" w:cs="Times New Roman"/>
          <w:sz w:val="24"/>
          <w:szCs w:val="24"/>
        </w:rPr>
        <w:t>20</w:t>
      </w:r>
      <w:r w:rsidRPr="00E02A62">
        <w:rPr>
          <w:rFonts w:ascii="Times New Roman" w:hAnsi="Times New Roman" w:cs="Times New Roman"/>
          <w:sz w:val="24"/>
          <w:szCs w:val="24"/>
        </w:rPr>
        <w:t>]. The main reason for which the models can read brain scans is because of the colour differences, that is different tissues of the brain are shown with a different shade [</w:t>
      </w:r>
      <w:r w:rsidR="00C44C48">
        <w:rPr>
          <w:rFonts w:ascii="Times New Roman" w:hAnsi="Times New Roman" w:cs="Times New Roman"/>
          <w:sz w:val="24"/>
          <w:szCs w:val="24"/>
        </w:rPr>
        <w:t>15</w:t>
      </w:r>
      <w:r w:rsidRPr="00E02A62">
        <w:rPr>
          <w:rFonts w:ascii="Times New Roman" w:hAnsi="Times New Roman" w:cs="Times New Roman"/>
          <w:sz w:val="24"/>
          <w:szCs w:val="24"/>
        </w:rPr>
        <w:t>]. From diagnosis to prevention and treatment of stroke, ML &amp; DL algorithms have helped us a lot. Available algorithms can both detect and classify the stroke. Different models show different accuracies in different types of scans [</w:t>
      </w:r>
      <w:r w:rsidR="00C44C48">
        <w:rPr>
          <w:rFonts w:ascii="Times New Roman" w:hAnsi="Times New Roman" w:cs="Times New Roman"/>
          <w:sz w:val="24"/>
          <w:szCs w:val="24"/>
        </w:rPr>
        <w:t>14</w:t>
      </w:r>
      <w:r w:rsidRPr="00E02A62">
        <w:rPr>
          <w:rFonts w:ascii="Times New Roman" w:hAnsi="Times New Roman" w:cs="Times New Roman"/>
          <w:sz w:val="24"/>
          <w:szCs w:val="24"/>
        </w:rPr>
        <w:t xml:space="preserve">, </w:t>
      </w:r>
      <w:r w:rsidR="00C44C48">
        <w:rPr>
          <w:rFonts w:ascii="Times New Roman" w:hAnsi="Times New Roman" w:cs="Times New Roman"/>
          <w:sz w:val="24"/>
          <w:szCs w:val="24"/>
        </w:rPr>
        <w:t>16</w:t>
      </w:r>
      <w:r w:rsidRPr="00E02A62">
        <w:rPr>
          <w:rFonts w:ascii="Times New Roman" w:hAnsi="Times New Roman" w:cs="Times New Roman"/>
          <w:sz w:val="24"/>
          <w:szCs w:val="24"/>
        </w:rPr>
        <w:t>-</w:t>
      </w:r>
      <w:r w:rsidR="00C44C48">
        <w:rPr>
          <w:rFonts w:ascii="Times New Roman" w:hAnsi="Times New Roman" w:cs="Times New Roman"/>
          <w:sz w:val="24"/>
          <w:szCs w:val="24"/>
        </w:rPr>
        <w:t>19</w:t>
      </w:r>
      <w:r w:rsidRPr="00E02A62">
        <w:rPr>
          <w:rFonts w:ascii="Times New Roman" w:hAnsi="Times New Roman" w:cs="Times New Roman"/>
          <w:sz w:val="24"/>
          <w:szCs w:val="24"/>
        </w:rPr>
        <w:t>]. So, we can conclude that no fixed algorithm can be expected to give high-end results for every scan. We carefully read and analysed the types of algorithms, the type of preprocessing, and the type of datasets that these papers use to find the find solution. For this various 3D image reading algorithms have helped us to find the best solution and hence the most accurate results [</w:t>
      </w:r>
      <w:r w:rsidR="00C44C48">
        <w:rPr>
          <w:rFonts w:ascii="Times New Roman" w:hAnsi="Times New Roman" w:cs="Times New Roman"/>
          <w:sz w:val="24"/>
          <w:szCs w:val="24"/>
        </w:rPr>
        <w:t>14</w:t>
      </w:r>
      <w:r w:rsidRPr="00E02A62">
        <w:rPr>
          <w:rFonts w:ascii="Times New Roman" w:hAnsi="Times New Roman" w:cs="Times New Roman"/>
          <w:sz w:val="24"/>
          <w:szCs w:val="24"/>
        </w:rPr>
        <w:t xml:space="preserve">, </w:t>
      </w:r>
      <w:r w:rsidR="00C44C48">
        <w:rPr>
          <w:rFonts w:ascii="Times New Roman" w:hAnsi="Times New Roman" w:cs="Times New Roman"/>
          <w:sz w:val="24"/>
          <w:szCs w:val="24"/>
        </w:rPr>
        <w:t>20</w:t>
      </w:r>
      <w:r w:rsidR="000D4C71">
        <w:rPr>
          <w:rFonts w:ascii="Times New Roman" w:hAnsi="Times New Roman" w:cs="Times New Roman"/>
          <w:sz w:val="24"/>
          <w:szCs w:val="24"/>
        </w:rPr>
        <w:t>].</w:t>
      </w:r>
    </w:p>
    <w:p w14:paraId="165E956C" w14:textId="083C538C" w:rsidR="00912870" w:rsidRPr="00C23275" w:rsidRDefault="00A90865" w:rsidP="00C23275">
      <w:pPr>
        <w:pStyle w:val="ListParagraph"/>
        <w:numPr>
          <w:ilvl w:val="0"/>
          <w:numId w:val="4"/>
        </w:numPr>
        <w:jc w:val="both"/>
        <w:rPr>
          <w:rFonts w:ascii="Times New Roman" w:hAnsi="Times New Roman" w:cs="Times New Roman"/>
          <w:b/>
          <w:bCs/>
          <w:sz w:val="28"/>
          <w:szCs w:val="28"/>
        </w:rPr>
      </w:pPr>
      <w:commentRangeStart w:id="4"/>
      <w:commentRangeStart w:id="5"/>
      <w:commentRangeStart w:id="6"/>
      <w:r w:rsidRPr="00C23275">
        <w:rPr>
          <w:rFonts w:ascii="Times New Roman" w:hAnsi="Times New Roman" w:cs="Times New Roman"/>
          <w:b/>
          <w:bCs/>
          <w:sz w:val="28"/>
          <w:szCs w:val="28"/>
        </w:rPr>
        <w:t>Methodology</w:t>
      </w:r>
      <w:commentRangeEnd w:id="4"/>
      <w:r w:rsidR="00323A8D">
        <w:rPr>
          <w:rStyle w:val="CommentReference"/>
        </w:rPr>
        <w:commentReference w:id="4"/>
      </w:r>
      <w:commentRangeEnd w:id="5"/>
      <w:r w:rsidR="00C23275">
        <w:rPr>
          <w:rStyle w:val="CommentReference"/>
        </w:rPr>
        <w:commentReference w:id="5"/>
      </w:r>
      <w:commentRangeEnd w:id="6"/>
      <w:r w:rsidR="006646B3">
        <w:rPr>
          <w:rStyle w:val="CommentReference"/>
        </w:rPr>
        <w:commentReference w:id="6"/>
      </w:r>
    </w:p>
    <w:p w14:paraId="504D4A08" w14:textId="239C8B57" w:rsidR="004A4277" w:rsidRDefault="00D42A60" w:rsidP="00912870">
      <w:pPr>
        <w:jc w:val="both"/>
        <w:rPr>
          <w:rFonts w:ascii="Times New Roman" w:hAnsi="Times New Roman" w:cs="Times New Roman"/>
          <w:sz w:val="24"/>
          <w:szCs w:val="24"/>
        </w:rPr>
      </w:pPr>
      <w:r>
        <w:rPr>
          <w:rFonts w:ascii="Times New Roman" w:hAnsi="Times New Roman" w:cs="Times New Roman"/>
          <w:sz w:val="24"/>
          <w:szCs w:val="24"/>
        </w:rPr>
        <w:t>As an overview</w:t>
      </w:r>
      <w:r w:rsidRPr="00D42A60">
        <w:rPr>
          <w:rFonts w:ascii="Times New Roman" w:hAnsi="Times New Roman" w:cs="Times New Roman"/>
          <w:sz w:val="24"/>
          <w:szCs w:val="24"/>
        </w:rPr>
        <w:t xml:space="preserve">, our system consists of multiple important steps. These include using basic data preprocessing techniques like data imputation and data splitting in conjunction with the application of one-hot encoding to multiple features. The cleaned data is then fed into multiple combinations of scaling strategies, oversampling strategies, and machine learning (ML) and deep learning (DL) models. Based on the F1 Score metrics for the minority class, these strategies are evaluated. The best performing model is then chosen and used to build and implement a web-based interface with </w:t>
      </w:r>
      <w:proofErr w:type="spellStart"/>
      <w:r w:rsidRPr="00D42A60">
        <w:rPr>
          <w:rFonts w:ascii="Times New Roman" w:hAnsi="Times New Roman" w:cs="Times New Roman"/>
          <w:sz w:val="24"/>
          <w:szCs w:val="24"/>
        </w:rPr>
        <w:t>Streamlit</w:t>
      </w:r>
      <w:proofErr w:type="spellEnd"/>
      <w:r w:rsidRPr="00D42A60">
        <w:rPr>
          <w:rFonts w:ascii="Times New Roman" w:hAnsi="Times New Roman" w:cs="Times New Roman"/>
          <w:sz w:val="24"/>
          <w:szCs w:val="24"/>
        </w:rPr>
        <w:t>.</w:t>
      </w:r>
      <w:r w:rsidR="00E246F3">
        <w:rPr>
          <w:rFonts w:ascii="Times New Roman" w:hAnsi="Times New Roman" w:cs="Times New Roman"/>
          <w:sz w:val="24"/>
          <w:szCs w:val="24"/>
        </w:rPr>
        <w:t xml:space="preserve"> </w:t>
      </w:r>
    </w:p>
    <w:p w14:paraId="05BD23C0" w14:textId="5551B7FF" w:rsidR="00E246F3" w:rsidRDefault="00E246F3" w:rsidP="00912870">
      <w:pPr>
        <w:jc w:val="both"/>
        <w:rPr>
          <w:rFonts w:ascii="Times New Roman" w:hAnsi="Times New Roman" w:cs="Times New Roman"/>
          <w:sz w:val="24"/>
          <w:szCs w:val="24"/>
        </w:rPr>
      </w:pPr>
      <w:r>
        <w:rPr>
          <w:rFonts w:ascii="Times New Roman" w:hAnsi="Times New Roman" w:cs="Times New Roman"/>
          <w:sz w:val="24"/>
          <w:szCs w:val="24"/>
        </w:rPr>
        <w:t xml:space="preserve">The data chosen for this study was taken from Kaggle and it had several lifestyle variables which can be vital for the early prediction of Stroke such as gender, age, BMI, smoking status etc. </w:t>
      </w:r>
      <w:r w:rsidRPr="003A60B6">
        <w:rPr>
          <w:rFonts w:ascii="Times New Roman" w:hAnsi="Times New Roman" w:cs="Times New Roman"/>
          <w:sz w:val="24"/>
          <w:szCs w:val="24"/>
        </w:rPr>
        <w:t xml:space="preserve">Relevant patient information is provided by each row in the data. There </w:t>
      </w:r>
      <w:proofErr w:type="gramStart"/>
      <w:r w:rsidRPr="003A60B6">
        <w:rPr>
          <w:rFonts w:ascii="Times New Roman" w:hAnsi="Times New Roman" w:cs="Times New Roman"/>
          <w:sz w:val="24"/>
          <w:szCs w:val="24"/>
        </w:rPr>
        <w:t>were</w:t>
      </w:r>
      <w:proofErr w:type="gramEnd"/>
      <w:r w:rsidRPr="003A60B6">
        <w:rPr>
          <w:rFonts w:ascii="Times New Roman" w:hAnsi="Times New Roman" w:cs="Times New Roman"/>
          <w:sz w:val="24"/>
          <w:szCs w:val="24"/>
        </w:rPr>
        <w:t xml:space="preserve"> a total of 5110 observations in the raw dataset with 12 attributes </w:t>
      </w:r>
      <w:r>
        <w:rPr>
          <w:rFonts w:ascii="Times New Roman" w:hAnsi="Times New Roman" w:cs="Times New Roman"/>
          <w:sz w:val="24"/>
          <w:szCs w:val="24"/>
        </w:rPr>
        <w:t>before preprocessing</w:t>
      </w:r>
      <w:r w:rsidRPr="003A60B6">
        <w:rPr>
          <w:rFonts w:ascii="Times New Roman" w:hAnsi="Times New Roman" w:cs="Times New Roman"/>
          <w:sz w:val="24"/>
          <w:szCs w:val="24"/>
        </w:rPr>
        <w:t>.</w:t>
      </w:r>
      <w:r>
        <w:rPr>
          <w:rFonts w:ascii="Times New Roman" w:hAnsi="Times New Roman" w:cs="Times New Roman"/>
          <w:sz w:val="24"/>
          <w:szCs w:val="24"/>
        </w:rPr>
        <w:t xml:space="preserve"> </w:t>
      </w:r>
    </w:p>
    <w:p w14:paraId="3F82A3F1" w14:textId="77777777" w:rsidR="002437F0" w:rsidRDefault="002437F0" w:rsidP="00912870">
      <w:pPr>
        <w:jc w:val="both"/>
        <w:rPr>
          <w:rFonts w:ascii="Times New Roman" w:hAnsi="Times New Roman" w:cs="Times New Roman"/>
          <w:sz w:val="24"/>
          <w:szCs w:val="24"/>
        </w:rPr>
      </w:pPr>
    </w:p>
    <w:p w14:paraId="64B23D89" w14:textId="77777777" w:rsidR="002437F0" w:rsidRDefault="002437F0" w:rsidP="00912870">
      <w:pPr>
        <w:jc w:val="both"/>
        <w:rPr>
          <w:rFonts w:ascii="Times New Roman" w:hAnsi="Times New Roman" w:cs="Times New Roman"/>
          <w:sz w:val="24"/>
          <w:szCs w:val="24"/>
        </w:rPr>
      </w:pPr>
    </w:p>
    <w:p w14:paraId="18096D4A" w14:textId="2639DE61" w:rsidR="002437F0" w:rsidRPr="004A4277" w:rsidRDefault="002437F0" w:rsidP="0091287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0C75" wp14:editId="4B44CB84">
            <wp:extent cx="3266642" cy="5441950"/>
            <wp:effectExtent l="0" t="0" r="0" b="6350"/>
            <wp:docPr id="183781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7022" cy="5459242"/>
                    </a:xfrm>
                    <a:prstGeom prst="rect">
                      <a:avLst/>
                    </a:prstGeom>
                    <a:noFill/>
                    <a:ln>
                      <a:noFill/>
                    </a:ln>
                  </pic:spPr>
                </pic:pic>
              </a:graphicData>
            </a:graphic>
          </wp:inline>
        </w:drawing>
      </w:r>
    </w:p>
    <w:p w14:paraId="6D0B7608" w14:textId="1D6DFC69" w:rsidR="003A60B6" w:rsidRPr="00B52DD7" w:rsidRDefault="003A60B6" w:rsidP="003A60B6">
      <w:pPr>
        <w:jc w:val="both"/>
        <w:rPr>
          <w:rFonts w:ascii="Times New Roman" w:hAnsi="Times New Roman" w:cs="Times New Roman"/>
          <w:i/>
          <w:iCs/>
          <w:sz w:val="24"/>
          <w:szCs w:val="24"/>
        </w:rPr>
      </w:pPr>
      <w:r w:rsidRPr="00B52DD7">
        <w:rPr>
          <w:rFonts w:ascii="Times New Roman" w:hAnsi="Times New Roman" w:cs="Times New Roman"/>
          <w:i/>
          <w:iCs/>
          <w:sz w:val="24"/>
          <w:szCs w:val="24"/>
        </w:rPr>
        <w:t>Figure</w:t>
      </w:r>
      <w:r w:rsidR="002F1784">
        <w:rPr>
          <w:rFonts w:ascii="Times New Roman" w:hAnsi="Times New Roman" w:cs="Times New Roman"/>
          <w:i/>
          <w:iCs/>
          <w:sz w:val="24"/>
          <w:szCs w:val="24"/>
        </w:rPr>
        <w:t xml:space="preserve"> 1</w:t>
      </w:r>
      <w:r w:rsidRPr="00B52DD7">
        <w:rPr>
          <w:rFonts w:ascii="Times New Roman" w:hAnsi="Times New Roman" w:cs="Times New Roman"/>
          <w:i/>
          <w:iCs/>
          <w:sz w:val="24"/>
          <w:szCs w:val="24"/>
        </w:rPr>
        <w:t>:</w:t>
      </w:r>
      <w:r w:rsidR="002437F0">
        <w:rPr>
          <w:rFonts w:ascii="Times New Roman" w:hAnsi="Times New Roman" w:cs="Times New Roman"/>
          <w:i/>
          <w:iCs/>
          <w:sz w:val="24"/>
          <w:szCs w:val="24"/>
        </w:rPr>
        <w:t xml:space="preserve"> Distribution</w:t>
      </w:r>
      <w:r w:rsidRPr="00B52DD7">
        <w:rPr>
          <w:rFonts w:ascii="Times New Roman" w:hAnsi="Times New Roman" w:cs="Times New Roman"/>
          <w:i/>
          <w:iCs/>
          <w:sz w:val="24"/>
          <w:szCs w:val="24"/>
        </w:rPr>
        <w:t xml:space="preserve"> of</w:t>
      </w:r>
      <w:r w:rsidR="002437F0">
        <w:rPr>
          <w:rFonts w:ascii="Times New Roman" w:hAnsi="Times New Roman" w:cs="Times New Roman"/>
          <w:i/>
          <w:iCs/>
          <w:sz w:val="24"/>
          <w:szCs w:val="24"/>
        </w:rPr>
        <w:t xml:space="preserve"> features</w:t>
      </w:r>
      <w:r w:rsidRPr="00B52DD7">
        <w:rPr>
          <w:rFonts w:ascii="Times New Roman" w:hAnsi="Times New Roman" w:cs="Times New Roman"/>
          <w:i/>
          <w:iCs/>
          <w:sz w:val="24"/>
          <w:szCs w:val="24"/>
        </w:rPr>
        <w:t xml:space="preserve"> (a) gender (b) hypertension (c) heart disease (d) marital status (e) work type (f) residence type (g) smoke status (h) outcome of stroke</w:t>
      </w:r>
      <w:r w:rsidR="002437F0">
        <w:rPr>
          <w:rFonts w:ascii="Times New Roman" w:hAnsi="Times New Roman" w:cs="Times New Roman"/>
          <w:i/>
          <w:iCs/>
          <w:sz w:val="24"/>
          <w:szCs w:val="24"/>
        </w:rPr>
        <w:t>, in the raw data.</w:t>
      </w:r>
    </w:p>
    <w:p w14:paraId="3345FD1A" w14:textId="1EE2224A" w:rsidR="00691584" w:rsidRDefault="00284A40" w:rsidP="00691584">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Data preparation</w:t>
      </w:r>
    </w:p>
    <w:p w14:paraId="4C238775" w14:textId="77777777" w:rsidR="00691584" w:rsidRPr="00691584" w:rsidRDefault="00691584" w:rsidP="00691584">
      <w:pPr>
        <w:jc w:val="both"/>
        <w:rPr>
          <w:rFonts w:ascii="Times New Roman" w:hAnsi="Times New Roman" w:cs="Times New Roman"/>
          <w:sz w:val="24"/>
          <w:szCs w:val="24"/>
        </w:rPr>
      </w:pPr>
      <w:r w:rsidRPr="003A60B6">
        <w:rPr>
          <w:rFonts w:ascii="Times New Roman" w:hAnsi="Times New Roman" w:cs="Times New Roman"/>
          <w:sz w:val="24"/>
          <w:szCs w:val="24"/>
        </w:rPr>
        <w:t>The</w:t>
      </w:r>
      <w:r>
        <w:rPr>
          <w:rFonts w:ascii="Times New Roman" w:hAnsi="Times New Roman" w:cs="Times New Roman"/>
          <w:sz w:val="24"/>
          <w:szCs w:val="24"/>
        </w:rPr>
        <w:t xml:space="preserve"> </w:t>
      </w:r>
      <w:r w:rsidRPr="00691584">
        <w:rPr>
          <w:rFonts w:ascii="Times New Roman" w:hAnsi="Times New Roman" w:cs="Times New Roman"/>
          <w:sz w:val="24"/>
          <w:szCs w:val="24"/>
        </w:rPr>
        <w:t>initial step in our data preparation process was to eliminate the “id” column from the dataset. This was due to the absence of any additional data that could be mapped to this column, and to avoid potential confusion during model training.</w:t>
      </w:r>
    </w:p>
    <w:p w14:paraId="0A108313" w14:textId="77777777" w:rsidR="00691584" w:rsidRPr="00691584" w:rsidRDefault="00691584" w:rsidP="00691584">
      <w:pPr>
        <w:jc w:val="both"/>
        <w:rPr>
          <w:rFonts w:ascii="Times New Roman" w:hAnsi="Times New Roman" w:cs="Times New Roman"/>
          <w:sz w:val="24"/>
          <w:szCs w:val="24"/>
        </w:rPr>
      </w:pPr>
      <w:r w:rsidRPr="00691584">
        <w:rPr>
          <w:rFonts w:ascii="Times New Roman" w:hAnsi="Times New Roman" w:cs="Times New Roman"/>
          <w:sz w:val="24"/>
          <w:szCs w:val="24"/>
        </w:rPr>
        <w:t>Subsequently, we conducted a thorough examination of the dataset to further enhance its usability. As part of this process, we removed a single entry in the “other” gender category. This decision was made to streamline the data preprocessing phase, and given that this single entry was unlikely to significantly impact the overall dataset of 5110 observations.</w:t>
      </w:r>
    </w:p>
    <w:p w14:paraId="052D13DB" w14:textId="43F95DE8" w:rsidR="003A60B6" w:rsidRDefault="00691584" w:rsidP="00691584">
      <w:pPr>
        <w:jc w:val="both"/>
        <w:rPr>
          <w:rFonts w:ascii="Times New Roman" w:hAnsi="Times New Roman" w:cs="Times New Roman"/>
          <w:sz w:val="24"/>
          <w:szCs w:val="24"/>
        </w:rPr>
      </w:pPr>
      <w:r w:rsidRPr="00691584">
        <w:rPr>
          <w:rFonts w:ascii="Times New Roman" w:hAnsi="Times New Roman" w:cs="Times New Roman"/>
          <w:sz w:val="24"/>
          <w:szCs w:val="24"/>
        </w:rPr>
        <w:t>Following this, we transformed the categorical values in the dataset into numerical data. This was achieved using the “</w:t>
      </w:r>
      <w:proofErr w:type="spellStart"/>
      <w:r w:rsidRPr="00691584">
        <w:rPr>
          <w:rFonts w:ascii="Times New Roman" w:hAnsi="Times New Roman" w:cs="Times New Roman"/>
          <w:sz w:val="24"/>
          <w:szCs w:val="24"/>
        </w:rPr>
        <w:t>label_encoder</w:t>
      </w:r>
      <w:proofErr w:type="spellEnd"/>
      <w:r w:rsidRPr="00691584">
        <w:rPr>
          <w:rFonts w:ascii="Times New Roman" w:hAnsi="Times New Roman" w:cs="Times New Roman"/>
          <w:sz w:val="24"/>
          <w:szCs w:val="24"/>
        </w:rPr>
        <w:t>” from the scikit-learn Python library. The labels which were transformed for the given attributes</w:t>
      </w:r>
      <w:r w:rsidR="002437F0">
        <w:rPr>
          <w:rFonts w:ascii="Times New Roman" w:hAnsi="Times New Roman" w:cs="Times New Roman"/>
          <w:sz w:val="24"/>
          <w:szCs w:val="24"/>
        </w:rPr>
        <w:t>, are listed in Table 1.</w:t>
      </w:r>
    </w:p>
    <w:p w14:paraId="55C88234" w14:textId="7C42B03A" w:rsidR="002437F0" w:rsidRPr="002437F0" w:rsidRDefault="002437F0" w:rsidP="00691584">
      <w:pPr>
        <w:jc w:val="both"/>
        <w:rPr>
          <w:rFonts w:ascii="Times New Roman" w:hAnsi="Times New Roman" w:cs="Times New Roman"/>
          <w:i/>
          <w:iCs/>
          <w:sz w:val="24"/>
          <w:szCs w:val="24"/>
        </w:rPr>
      </w:pPr>
      <w:r w:rsidRPr="00C23275">
        <w:rPr>
          <w:rFonts w:ascii="Times New Roman" w:hAnsi="Times New Roman" w:cs="Times New Roman"/>
          <w:i/>
          <w:iCs/>
          <w:sz w:val="24"/>
          <w:szCs w:val="24"/>
        </w:rPr>
        <w:t>Table</w:t>
      </w:r>
      <w:r>
        <w:rPr>
          <w:rFonts w:ascii="Times New Roman" w:hAnsi="Times New Roman" w:cs="Times New Roman"/>
          <w:i/>
          <w:iCs/>
          <w:sz w:val="24"/>
          <w:szCs w:val="24"/>
        </w:rPr>
        <w:t xml:space="preserve"> 1</w:t>
      </w:r>
      <w:r w:rsidRPr="00C23275">
        <w:rPr>
          <w:rFonts w:ascii="Times New Roman" w:hAnsi="Times New Roman" w:cs="Times New Roman"/>
          <w:i/>
          <w:iCs/>
          <w:sz w:val="24"/>
          <w:szCs w:val="24"/>
        </w:rPr>
        <w:t xml:space="preserve">: </w:t>
      </w:r>
      <w:r>
        <w:rPr>
          <w:rFonts w:ascii="Times New Roman" w:hAnsi="Times New Roman" w:cs="Times New Roman"/>
          <w:i/>
          <w:iCs/>
          <w:sz w:val="24"/>
          <w:szCs w:val="24"/>
        </w:rPr>
        <w:t>O</w:t>
      </w:r>
      <w:r w:rsidRPr="00C23275">
        <w:rPr>
          <w:rFonts w:ascii="Times New Roman" w:hAnsi="Times New Roman" w:cs="Times New Roman"/>
          <w:i/>
          <w:iCs/>
          <w:sz w:val="24"/>
          <w:szCs w:val="24"/>
        </w:rPr>
        <w:t xml:space="preserve">ne-hot encoding for the </w:t>
      </w:r>
      <w:r>
        <w:rPr>
          <w:rFonts w:ascii="Times New Roman" w:hAnsi="Times New Roman" w:cs="Times New Roman"/>
          <w:i/>
          <w:iCs/>
          <w:sz w:val="24"/>
          <w:szCs w:val="24"/>
        </w:rPr>
        <w:t>listed attributes.</w:t>
      </w:r>
    </w:p>
    <w:tbl>
      <w:tblPr>
        <w:tblStyle w:val="TableGrid"/>
        <w:tblW w:w="0" w:type="auto"/>
        <w:jc w:val="center"/>
        <w:tblLook w:val="04A0" w:firstRow="1" w:lastRow="0" w:firstColumn="1" w:lastColumn="0" w:noHBand="0" w:noVBand="1"/>
      </w:tblPr>
      <w:tblGrid>
        <w:gridCol w:w="1418"/>
        <w:gridCol w:w="1350"/>
        <w:gridCol w:w="1381"/>
      </w:tblGrid>
      <w:tr w:rsidR="00691584" w:rsidRPr="00691584" w14:paraId="4176F778" w14:textId="77777777" w:rsidTr="00F753C9">
        <w:trPr>
          <w:jc w:val="center"/>
        </w:trPr>
        <w:tc>
          <w:tcPr>
            <w:tcW w:w="1418" w:type="dxa"/>
          </w:tcPr>
          <w:p w14:paraId="26425953" w14:textId="77777777" w:rsidR="00691584" w:rsidRPr="00691584" w:rsidRDefault="00691584" w:rsidP="00B615C4">
            <w:pPr>
              <w:jc w:val="center"/>
              <w:rPr>
                <w:rFonts w:ascii="Times New Roman" w:hAnsi="Times New Roman" w:cs="Times New Roman"/>
                <w:b/>
                <w:bCs/>
                <w:sz w:val="18"/>
                <w:szCs w:val="18"/>
              </w:rPr>
            </w:pPr>
            <w:r w:rsidRPr="00691584">
              <w:rPr>
                <w:rFonts w:ascii="Times New Roman" w:hAnsi="Times New Roman" w:cs="Times New Roman"/>
                <w:b/>
                <w:bCs/>
                <w:sz w:val="18"/>
                <w:szCs w:val="18"/>
              </w:rPr>
              <w:t>Attribute</w:t>
            </w:r>
          </w:p>
        </w:tc>
        <w:tc>
          <w:tcPr>
            <w:tcW w:w="1350" w:type="dxa"/>
          </w:tcPr>
          <w:p w14:paraId="5A69933A" w14:textId="77777777" w:rsidR="00691584" w:rsidRPr="00691584" w:rsidRDefault="00691584" w:rsidP="00B615C4">
            <w:pPr>
              <w:jc w:val="center"/>
              <w:rPr>
                <w:rFonts w:ascii="Times New Roman" w:hAnsi="Times New Roman" w:cs="Times New Roman"/>
                <w:b/>
                <w:bCs/>
                <w:sz w:val="18"/>
                <w:szCs w:val="18"/>
              </w:rPr>
            </w:pPr>
            <w:r w:rsidRPr="00691584">
              <w:rPr>
                <w:rFonts w:ascii="Times New Roman" w:hAnsi="Times New Roman" w:cs="Times New Roman"/>
                <w:b/>
                <w:bCs/>
                <w:sz w:val="18"/>
                <w:szCs w:val="18"/>
              </w:rPr>
              <w:t>Original</w:t>
            </w:r>
          </w:p>
        </w:tc>
        <w:tc>
          <w:tcPr>
            <w:tcW w:w="1381" w:type="dxa"/>
          </w:tcPr>
          <w:p w14:paraId="1F41FC40" w14:textId="77777777" w:rsidR="00691584" w:rsidRPr="00691584" w:rsidRDefault="00691584" w:rsidP="00B615C4">
            <w:pPr>
              <w:jc w:val="center"/>
              <w:rPr>
                <w:rFonts w:ascii="Times New Roman" w:hAnsi="Times New Roman" w:cs="Times New Roman"/>
                <w:b/>
                <w:bCs/>
                <w:sz w:val="18"/>
                <w:szCs w:val="18"/>
              </w:rPr>
            </w:pPr>
            <w:r w:rsidRPr="00691584">
              <w:rPr>
                <w:rFonts w:ascii="Times New Roman" w:hAnsi="Times New Roman" w:cs="Times New Roman"/>
                <w:b/>
                <w:bCs/>
                <w:sz w:val="18"/>
                <w:szCs w:val="18"/>
              </w:rPr>
              <w:t>Changed</w:t>
            </w:r>
          </w:p>
        </w:tc>
      </w:tr>
      <w:tr w:rsidR="00691584" w:rsidRPr="00691584" w14:paraId="578E16CD" w14:textId="77777777" w:rsidTr="00F753C9">
        <w:trPr>
          <w:jc w:val="center"/>
        </w:trPr>
        <w:tc>
          <w:tcPr>
            <w:tcW w:w="1418" w:type="dxa"/>
            <w:vMerge w:val="restart"/>
          </w:tcPr>
          <w:p w14:paraId="0C0096BB"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Gender</w:t>
            </w:r>
          </w:p>
        </w:tc>
        <w:tc>
          <w:tcPr>
            <w:tcW w:w="1350" w:type="dxa"/>
          </w:tcPr>
          <w:p w14:paraId="0DA33923"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Male</w:t>
            </w:r>
          </w:p>
        </w:tc>
        <w:tc>
          <w:tcPr>
            <w:tcW w:w="1381" w:type="dxa"/>
          </w:tcPr>
          <w:p w14:paraId="49D3A5D7"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1</w:t>
            </w:r>
          </w:p>
        </w:tc>
      </w:tr>
      <w:tr w:rsidR="00691584" w:rsidRPr="00691584" w14:paraId="223310AB" w14:textId="77777777" w:rsidTr="00F753C9">
        <w:trPr>
          <w:jc w:val="center"/>
        </w:trPr>
        <w:tc>
          <w:tcPr>
            <w:tcW w:w="1418" w:type="dxa"/>
            <w:vMerge/>
          </w:tcPr>
          <w:p w14:paraId="010D8D52" w14:textId="77777777" w:rsidR="00691584" w:rsidRPr="00691584" w:rsidRDefault="00691584" w:rsidP="00B615C4">
            <w:pPr>
              <w:jc w:val="center"/>
              <w:rPr>
                <w:rFonts w:ascii="Times New Roman" w:hAnsi="Times New Roman" w:cs="Times New Roman"/>
                <w:sz w:val="18"/>
                <w:szCs w:val="18"/>
              </w:rPr>
            </w:pPr>
          </w:p>
        </w:tc>
        <w:tc>
          <w:tcPr>
            <w:tcW w:w="1350" w:type="dxa"/>
          </w:tcPr>
          <w:p w14:paraId="7FF323E7"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Female</w:t>
            </w:r>
          </w:p>
        </w:tc>
        <w:tc>
          <w:tcPr>
            <w:tcW w:w="1381" w:type="dxa"/>
          </w:tcPr>
          <w:p w14:paraId="2DB56010"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0</w:t>
            </w:r>
          </w:p>
        </w:tc>
      </w:tr>
      <w:tr w:rsidR="00691584" w:rsidRPr="00691584" w14:paraId="6085153D" w14:textId="77777777" w:rsidTr="00F753C9">
        <w:trPr>
          <w:jc w:val="center"/>
        </w:trPr>
        <w:tc>
          <w:tcPr>
            <w:tcW w:w="1418" w:type="dxa"/>
            <w:vMerge w:val="restart"/>
          </w:tcPr>
          <w:p w14:paraId="1C133535"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Ever Married</w:t>
            </w:r>
          </w:p>
        </w:tc>
        <w:tc>
          <w:tcPr>
            <w:tcW w:w="1350" w:type="dxa"/>
          </w:tcPr>
          <w:p w14:paraId="27ECF7DD"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Yes</w:t>
            </w:r>
          </w:p>
        </w:tc>
        <w:tc>
          <w:tcPr>
            <w:tcW w:w="1381" w:type="dxa"/>
          </w:tcPr>
          <w:p w14:paraId="48EDA94F"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1</w:t>
            </w:r>
          </w:p>
        </w:tc>
      </w:tr>
      <w:tr w:rsidR="00691584" w:rsidRPr="00691584" w14:paraId="4464ECC2" w14:textId="77777777" w:rsidTr="00F753C9">
        <w:trPr>
          <w:jc w:val="center"/>
        </w:trPr>
        <w:tc>
          <w:tcPr>
            <w:tcW w:w="1418" w:type="dxa"/>
            <w:vMerge/>
          </w:tcPr>
          <w:p w14:paraId="6C8CA152" w14:textId="77777777" w:rsidR="00691584" w:rsidRPr="00691584" w:rsidRDefault="00691584" w:rsidP="00B615C4">
            <w:pPr>
              <w:jc w:val="center"/>
              <w:rPr>
                <w:rFonts w:ascii="Times New Roman" w:hAnsi="Times New Roman" w:cs="Times New Roman"/>
                <w:sz w:val="18"/>
                <w:szCs w:val="18"/>
              </w:rPr>
            </w:pPr>
          </w:p>
        </w:tc>
        <w:tc>
          <w:tcPr>
            <w:tcW w:w="1350" w:type="dxa"/>
          </w:tcPr>
          <w:p w14:paraId="6A15B0A9"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No</w:t>
            </w:r>
          </w:p>
        </w:tc>
        <w:tc>
          <w:tcPr>
            <w:tcW w:w="1381" w:type="dxa"/>
          </w:tcPr>
          <w:p w14:paraId="5D27368F"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0</w:t>
            </w:r>
          </w:p>
        </w:tc>
      </w:tr>
      <w:tr w:rsidR="00691584" w:rsidRPr="00691584" w14:paraId="05DC2BC0" w14:textId="77777777" w:rsidTr="00F753C9">
        <w:trPr>
          <w:jc w:val="center"/>
        </w:trPr>
        <w:tc>
          <w:tcPr>
            <w:tcW w:w="1418" w:type="dxa"/>
            <w:vMerge w:val="restart"/>
          </w:tcPr>
          <w:p w14:paraId="6EDB9C06"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Residence Type</w:t>
            </w:r>
          </w:p>
        </w:tc>
        <w:tc>
          <w:tcPr>
            <w:tcW w:w="1350" w:type="dxa"/>
          </w:tcPr>
          <w:p w14:paraId="79FD924E"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Urban</w:t>
            </w:r>
          </w:p>
        </w:tc>
        <w:tc>
          <w:tcPr>
            <w:tcW w:w="1381" w:type="dxa"/>
          </w:tcPr>
          <w:p w14:paraId="0FE2AB8E"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1</w:t>
            </w:r>
          </w:p>
        </w:tc>
      </w:tr>
      <w:tr w:rsidR="00691584" w:rsidRPr="00691584" w14:paraId="5DC890D8" w14:textId="77777777" w:rsidTr="00F753C9">
        <w:trPr>
          <w:jc w:val="center"/>
        </w:trPr>
        <w:tc>
          <w:tcPr>
            <w:tcW w:w="1418" w:type="dxa"/>
            <w:vMerge/>
          </w:tcPr>
          <w:p w14:paraId="6A870AF6" w14:textId="77777777" w:rsidR="00691584" w:rsidRPr="00691584" w:rsidRDefault="00691584" w:rsidP="00B615C4">
            <w:pPr>
              <w:jc w:val="center"/>
              <w:rPr>
                <w:rFonts w:ascii="Times New Roman" w:hAnsi="Times New Roman" w:cs="Times New Roman"/>
                <w:sz w:val="18"/>
                <w:szCs w:val="18"/>
              </w:rPr>
            </w:pPr>
          </w:p>
        </w:tc>
        <w:tc>
          <w:tcPr>
            <w:tcW w:w="1350" w:type="dxa"/>
          </w:tcPr>
          <w:p w14:paraId="59BC71A2"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Rural</w:t>
            </w:r>
          </w:p>
        </w:tc>
        <w:tc>
          <w:tcPr>
            <w:tcW w:w="1381" w:type="dxa"/>
          </w:tcPr>
          <w:p w14:paraId="2D602DC4" w14:textId="77777777" w:rsidR="00691584" w:rsidRPr="00691584" w:rsidRDefault="00691584" w:rsidP="00B615C4">
            <w:pPr>
              <w:jc w:val="center"/>
              <w:rPr>
                <w:rFonts w:ascii="Times New Roman" w:hAnsi="Times New Roman" w:cs="Times New Roman"/>
                <w:sz w:val="18"/>
                <w:szCs w:val="18"/>
              </w:rPr>
            </w:pPr>
            <w:r w:rsidRPr="00691584">
              <w:rPr>
                <w:rFonts w:ascii="Times New Roman" w:hAnsi="Times New Roman" w:cs="Times New Roman"/>
                <w:sz w:val="18"/>
                <w:szCs w:val="18"/>
              </w:rPr>
              <w:t>0</w:t>
            </w:r>
          </w:p>
        </w:tc>
      </w:tr>
    </w:tbl>
    <w:p w14:paraId="6C25C90F" w14:textId="77777777" w:rsidR="002437F0" w:rsidRDefault="002437F0" w:rsidP="00691584">
      <w:pPr>
        <w:jc w:val="both"/>
        <w:rPr>
          <w:rFonts w:ascii="Times New Roman" w:hAnsi="Times New Roman" w:cs="Times New Roman"/>
          <w:sz w:val="24"/>
          <w:szCs w:val="24"/>
        </w:rPr>
      </w:pPr>
    </w:p>
    <w:p w14:paraId="59E6F91F" w14:textId="32BBDD4E" w:rsidR="00691584" w:rsidRDefault="00F753C9" w:rsidP="00691584">
      <w:pPr>
        <w:jc w:val="both"/>
        <w:rPr>
          <w:rFonts w:ascii="Times New Roman" w:hAnsi="Times New Roman" w:cs="Times New Roman"/>
          <w:sz w:val="24"/>
          <w:szCs w:val="24"/>
        </w:rPr>
      </w:pPr>
      <w:r w:rsidRPr="00F753C9">
        <w:rPr>
          <w:rFonts w:ascii="Times New Roman" w:hAnsi="Times New Roman" w:cs="Times New Roman"/>
          <w:sz w:val="24"/>
          <w:szCs w:val="24"/>
        </w:rPr>
        <w:t>In the data preparation process, we further enhanced the dataset by applying one-hot encoding to the “</w:t>
      </w:r>
      <w:proofErr w:type="spellStart"/>
      <w:r w:rsidRPr="00F753C9">
        <w:rPr>
          <w:rFonts w:ascii="Times New Roman" w:hAnsi="Times New Roman" w:cs="Times New Roman"/>
          <w:sz w:val="24"/>
          <w:szCs w:val="24"/>
        </w:rPr>
        <w:t>work_type</w:t>
      </w:r>
      <w:proofErr w:type="spellEnd"/>
      <w:r w:rsidRPr="00F753C9">
        <w:rPr>
          <w:rFonts w:ascii="Times New Roman" w:hAnsi="Times New Roman" w:cs="Times New Roman"/>
          <w:sz w:val="24"/>
          <w:szCs w:val="24"/>
        </w:rPr>
        <w:t>” and “</w:t>
      </w:r>
      <w:proofErr w:type="spellStart"/>
      <w:r w:rsidRPr="00F753C9">
        <w:rPr>
          <w:rFonts w:ascii="Times New Roman" w:hAnsi="Times New Roman" w:cs="Times New Roman"/>
          <w:sz w:val="24"/>
          <w:szCs w:val="24"/>
        </w:rPr>
        <w:t>smoking_status</w:t>
      </w:r>
      <w:proofErr w:type="spellEnd"/>
      <w:r w:rsidRPr="00F753C9">
        <w:rPr>
          <w:rFonts w:ascii="Times New Roman" w:hAnsi="Times New Roman" w:cs="Times New Roman"/>
          <w:sz w:val="24"/>
          <w:szCs w:val="24"/>
        </w:rPr>
        <w:t>” columns. This was accomplished using the “</w:t>
      </w:r>
      <w:proofErr w:type="spellStart"/>
      <w:r w:rsidRPr="00F753C9">
        <w:rPr>
          <w:rFonts w:ascii="Times New Roman" w:hAnsi="Times New Roman" w:cs="Times New Roman"/>
          <w:sz w:val="24"/>
          <w:szCs w:val="24"/>
        </w:rPr>
        <w:t>get_dummies</w:t>
      </w:r>
      <w:proofErr w:type="spellEnd"/>
      <w:r w:rsidRPr="00F753C9">
        <w:rPr>
          <w:rFonts w:ascii="Times New Roman" w:hAnsi="Times New Roman" w:cs="Times New Roman"/>
          <w:sz w:val="24"/>
          <w:szCs w:val="24"/>
        </w:rPr>
        <w:t xml:space="preserve">” function from the </w:t>
      </w:r>
      <w:proofErr w:type="gramStart"/>
      <w:r w:rsidRPr="00F753C9">
        <w:rPr>
          <w:rFonts w:ascii="Times New Roman" w:hAnsi="Times New Roman" w:cs="Times New Roman"/>
          <w:sz w:val="24"/>
          <w:szCs w:val="24"/>
        </w:rPr>
        <w:t>pandas</w:t>
      </w:r>
      <w:proofErr w:type="gramEnd"/>
      <w:r w:rsidRPr="00F753C9">
        <w:rPr>
          <w:rFonts w:ascii="Times New Roman" w:hAnsi="Times New Roman" w:cs="Times New Roman"/>
          <w:sz w:val="24"/>
          <w:szCs w:val="24"/>
        </w:rPr>
        <w:t xml:space="preserve"> library in Python. One-hot encoding is a process of converting categorical data variables so they can be provided to machine learning algorithms to improve predictions. With one-hot, we convert each categorical value into a new categorical value and assign a binary value of 1 or 0. Each integer value is represented as a binary vector. This step was crucial in ensuring that our machine learning models could process the data effectively. All the binary vectors are orthogonal to each other. This process makes the representation of categorical data more expressive and easier for the algorithms to understand. As said earlier, the “</w:t>
      </w:r>
      <w:proofErr w:type="spellStart"/>
      <w:r w:rsidRPr="00F753C9">
        <w:rPr>
          <w:rFonts w:ascii="Times New Roman" w:hAnsi="Times New Roman" w:cs="Times New Roman"/>
          <w:sz w:val="24"/>
          <w:szCs w:val="24"/>
        </w:rPr>
        <w:t>get_dummies</w:t>
      </w:r>
      <w:proofErr w:type="spellEnd"/>
      <w:r w:rsidRPr="00F753C9">
        <w:rPr>
          <w:rFonts w:ascii="Times New Roman" w:hAnsi="Times New Roman" w:cs="Times New Roman"/>
          <w:sz w:val="24"/>
          <w:szCs w:val="24"/>
        </w:rPr>
        <w:t>” method is used for this purpose. This method converts the categorical variable into dummy/indicator variables.</w:t>
      </w:r>
      <w:r>
        <w:rPr>
          <w:rFonts w:ascii="Times New Roman" w:hAnsi="Times New Roman" w:cs="Times New Roman"/>
          <w:sz w:val="24"/>
          <w:szCs w:val="24"/>
        </w:rPr>
        <w:t xml:space="preserve"> </w:t>
      </w:r>
    </w:p>
    <w:p w14:paraId="0F53B1C7" w14:textId="0D80F6A8" w:rsidR="00F753C9" w:rsidRDefault="00284A40" w:rsidP="00F753C9">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Data imputation</w:t>
      </w:r>
    </w:p>
    <w:p w14:paraId="122786ED" w14:textId="77777777" w:rsidR="00F753C9" w:rsidRPr="00F753C9" w:rsidRDefault="00F753C9" w:rsidP="00F753C9">
      <w:pPr>
        <w:jc w:val="both"/>
        <w:rPr>
          <w:rFonts w:ascii="Times New Roman" w:hAnsi="Times New Roman" w:cs="Times New Roman"/>
          <w:sz w:val="24"/>
          <w:szCs w:val="24"/>
        </w:rPr>
      </w:pPr>
      <w:r w:rsidRPr="00F753C9">
        <w:rPr>
          <w:rFonts w:ascii="Times New Roman" w:hAnsi="Times New Roman" w:cs="Times New Roman"/>
          <w:sz w:val="24"/>
          <w:szCs w:val="24"/>
        </w:rPr>
        <w:t>During our detailed examination of the dataset, we noticed that the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xml:space="preserve">" column contained approximately 4% null values. To handle these missing values, we employed a Random Forest Regressor for imputation. This decision was based on the distribution of the null values, which were scattered throughout the dataset rather than being concentrated in a specific region. </w:t>
      </w:r>
    </w:p>
    <w:p w14:paraId="2871D125" w14:textId="116FF490" w:rsidR="00F753C9" w:rsidRDefault="00F753C9" w:rsidP="00F753C9">
      <w:pPr>
        <w:jc w:val="both"/>
        <w:rPr>
          <w:rFonts w:ascii="Times New Roman" w:hAnsi="Times New Roman" w:cs="Times New Roman"/>
          <w:sz w:val="24"/>
          <w:szCs w:val="24"/>
        </w:rPr>
      </w:pPr>
      <w:r w:rsidRPr="00F753C9">
        <w:rPr>
          <w:rFonts w:ascii="Times New Roman" w:hAnsi="Times New Roman" w:cs="Times New Roman"/>
          <w:sz w:val="24"/>
          <w:szCs w:val="24"/>
        </w:rPr>
        <w:t>We have included scatter plots to visually represent this process. The first plot displays the original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xml:space="preserve">" values, with null values marked in red and existing values in blue. The second plot shows the </w:t>
      </w:r>
      <w:r w:rsidRPr="00F753C9">
        <w:rPr>
          <w:rFonts w:ascii="Times New Roman" w:hAnsi="Times New Roman" w:cs="Times New Roman"/>
          <w:sz w:val="24"/>
          <w:szCs w:val="24"/>
        </w:rPr>
        <w:lastRenderedPageBreak/>
        <w:t>dataset after imputation, with the newly imputed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values indicated in green. These plots provide a clear visual representation of the imputation process and its impact on the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column in our dataset.</w:t>
      </w:r>
    </w:p>
    <w:p w14:paraId="71DD0E6C" w14:textId="73F181AF" w:rsidR="00F753C9" w:rsidRDefault="00F753C9" w:rsidP="00F753C9">
      <w:pPr>
        <w:jc w:val="both"/>
        <w:rPr>
          <w:rFonts w:ascii="Times New Roman" w:hAnsi="Times New Roman" w:cs="Times New Roman"/>
          <w:sz w:val="24"/>
          <w:szCs w:val="24"/>
        </w:rPr>
      </w:pPr>
      <w:r w:rsidRPr="00E02A62">
        <w:rPr>
          <w:rFonts w:ascii="Times New Roman" w:hAnsi="Times New Roman" w:cs="Times New Roman"/>
          <w:noProof/>
        </w:rPr>
        <w:drawing>
          <wp:inline distT="0" distB="0" distL="0" distR="0" wp14:anchorId="13091967" wp14:editId="5F203D96">
            <wp:extent cx="2567467" cy="2045482"/>
            <wp:effectExtent l="0" t="0" r="4445" b="0"/>
            <wp:docPr id="19549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6727" cy="2052860"/>
                    </a:xfrm>
                    <a:prstGeom prst="rect">
                      <a:avLst/>
                    </a:prstGeom>
                    <a:noFill/>
                    <a:ln>
                      <a:noFill/>
                    </a:ln>
                  </pic:spPr>
                </pic:pic>
              </a:graphicData>
            </a:graphic>
          </wp:inline>
        </w:drawing>
      </w:r>
    </w:p>
    <w:p w14:paraId="65A1112D" w14:textId="3FADF70B" w:rsidR="00F753C9" w:rsidRDefault="00F753C9" w:rsidP="00F753C9">
      <w:pPr>
        <w:jc w:val="center"/>
        <w:rPr>
          <w:rFonts w:ascii="Times New Roman" w:hAnsi="Times New Roman" w:cs="Times New Roman"/>
          <w:sz w:val="24"/>
          <w:szCs w:val="24"/>
        </w:rPr>
      </w:pPr>
      <w:r>
        <w:rPr>
          <w:rFonts w:ascii="Times New Roman" w:hAnsi="Times New Roman" w:cs="Times New Roman"/>
          <w:sz w:val="24"/>
          <w:szCs w:val="24"/>
        </w:rPr>
        <w:t>(a)</w:t>
      </w:r>
    </w:p>
    <w:p w14:paraId="4E009821" w14:textId="1BC4B410" w:rsidR="00F753C9" w:rsidRDefault="00F753C9" w:rsidP="00F753C9">
      <w:pPr>
        <w:jc w:val="both"/>
        <w:rPr>
          <w:rFonts w:ascii="Times New Roman" w:hAnsi="Times New Roman" w:cs="Times New Roman"/>
          <w:sz w:val="24"/>
          <w:szCs w:val="24"/>
        </w:rPr>
      </w:pPr>
      <w:r w:rsidRPr="00E02A62">
        <w:rPr>
          <w:rFonts w:ascii="Times New Roman" w:hAnsi="Times New Roman" w:cs="Times New Roman"/>
          <w:noProof/>
        </w:rPr>
        <w:drawing>
          <wp:inline distT="0" distB="0" distL="0" distR="0" wp14:anchorId="643C8827" wp14:editId="01401ECE">
            <wp:extent cx="2565520" cy="2043931"/>
            <wp:effectExtent l="0" t="0" r="6350" b="0"/>
            <wp:docPr id="2049105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2098" cy="2057138"/>
                    </a:xfrm>
                    <a:prstGeom prst="rect">
                      <a:avLst/>
                    </a:prstGeom>
                    <a:noFill/>
                    <a:ln>
                      <a:noFill/>
                    </a:ln>
                  </pic:spPr>
                </pic:pic>
              </a:graphicData>
            </a:graphic>
          </wp:inline>
        </w:drawing>
      </w:r>
    </w:p>
    <w:p w14:paraId="4932AF52" w14:textId="0291F70C" w:rsidR="00F753C9" w:rsidRDefault="00F753C9" w:rsidP="00F753C9">
      <w:pPr>
        <w:jc w:val="center"/>
        <w:rPr>
          <w:rFonts w:ascii="Times New Roman" w:hAnsi="Times New Roman" w:cs="Times New Roman"/>
          <w:sz w:val="24"/>
          <w:szCs w:val="24"/>
        </w:rPr>
      </w:pPr>
      <w:r>
        <w:rPr>
          <w:rFonts w:ascii="Times New Roman" w:hAnsi="Times New Roman" w:cs="Times New Roman"/>
          <w:sz w:val="24"/>
          <w:szCs w:val="24"/>
        </w:rPr>
        <w:t>(b)</w:t>
      </w:r>
    </w:p>
    <w:p w14:paraId="296E9C54" w14:textId="0C3D3CC7" w:rsidR="00F753C9" w:rsidRPr="00D3060F" w:rsidRDefault="00F753C9" w:rsidP="00F753C9">
      <w:pPr>
        <w:jc w:val="both"/>
        <w:rPr>
          <w:rFonts w:ascii="Times New Roman" w:hAnsi="Times New Roman" w:cs="Times New Roman"/>
          <w:i/>
          <w:iCs/>
          <w:sz w:val="24"/>
          <w:szCs w:val="24"/>
        </w:rPr>
      </w:pPr>
      <w:r w:rsidRPr="00D3060F">
        <w:rPr>
          <w:rFonts w:ascii="Times New Roman" w:hAnsi="Times New Roman" w:cs="Times New Roman"/>
          <w:i/>
          <w:iCs/>
          <w:sz w:val="24"/>
          <w:szCs w:val="24"/>
        </w:rPr>
        <w:t>Figure</w:t>
      </w:r>
      <w:r w:rsidR="002F1784">
        <w:rPr>
          <w:rFonts w:ascii="Times New Roman" w:hAnsi="Times New Roman" w:cs="Times New Roman"/>
          <w:i/>
          <w:iCs/>
          <w:sz w:val="24"/>
          <w:szCs w:val="24"/>
        </w:rPr>
        <w:t xml:space="preserve"> 2</w:t>
      </w:r>
      <w:r w:rsidRPr="00D3060F">
        <w:rPr>
          <w:rFonts w:ascii="Times New Roman" w:hAnsi="Times New Roman" w:cs="Times New Roman"/>
          <w:i/>
          <w:iCs/>
          <w:sz w:val="24"/>
          <w:szCs w:val="24"/>
        </w:rPr>
        <w:t>: (a) Plot of BMI values in original dataset (b) Plot of BMI values after imputation.</w:t>
      </w:r>
    </w:p>
    <w:p w14:paraId="25BD9E6C" w14:textId="4C8E49A5" w:rsidR="00F753C9" w:rsidRDefault="00F753C9" w:rsidP="00F753C9">
      <w:pPr>
        <w:jc w:val="both"/>
        <w:rPr>
          <w:rFonts w:ascii="Times New Roman" w:hAnsi="Times New Roman" w:cs="Times New Roman"/>
          <w:sz w:val="24"/>
          <w:szCs w:val="24"/>
        </w:rPr>
      </w:pPr>
      <w:r w:rsidRPr="00F753C9">
        <w:rPr>
          <w:rFonts w:ascii="Times New Roman" w:hAnsi="Times New Roman" w:cs="Times New Roman"/>
          <w:sz w:val="24"/>
          <w:szCs w:val="24"/>
        </w:rPr>
        <w:t>In addition to handling null values, we also conducted a thorough statistical analysis of the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column both before and after the imputation process. This involved calculating the mean, median, and mode of the "</w:t>
      </w:r>
      <w:proofErr w:type="spellStart"/>
      <w:r w:rsidRPr="00F753C9">
        <w:rPr>
          <w:rFonts w:ascii="Times New Roman" w:hAnsi="Times New Roman" w:cs="Times New Roman"/>
          <w:sz w:val="24"/>
          <w:szCs w:val="24"/>
        </w:rPr>
        <w:t>bmi</w:t>
      </w:r>
      <w:proofErr w:type="spellEnd"/>
      <w:r w:rsidRPr="00F753C9">
        <w:rPr>
          <w:rFonts w:ascii="Times New Roman" w:hAnsi="Times New Roman" w:cs="Times New Roman"/>
          <w:sz w:val="24"/>
          <w:szCs w:val="24"/>
        </w:rPr>
        <w:t xml:space="preserve">" values. Our analysis confirmed that the imputation process did not significantly alter these statistical measures, indicating that our imputation method was effective and did not introduce any significant bias into the dataset. The specific values for the mean, median, and mode before and after the imputation process are provided </w:t>
      </w:r>
      <w:r w:rsidR="00985D54">
        <w:rPr>
          <w:rFonts w:ascii="Times New Roman" w:hAnsi="Times New Roman" w:cs="Times New Roman"/>
          <w:sz w:val="24"/>
          <w:szCs w:val="24"/>
        </w:rPr>
        <w:t>in the plot further</w:t>
      </w:r>
      <w:r w:rsidRPr="00F753C9">
        <w:rPr>
          <w:rFonts w:ascii="Times New Roman" w:hAnsi="Times New Roman" w:cs="Times New Roman"/>
          <w:sz w:val="24"/>
          <w:szCs w:val="24"/>
        </w:rPr>
        <w:t>. This rigorous statistical analysis ensures the integrity of our data preparation process and the reliability of the subsequent predictive models.</w:t>
      </w:r>
    </w:p>
    <w:p w14:paraId="44AFBE62" w14:textId="7C849BAF" w:rsidR="00985D54" w:rsidRDefault="00985D54" w:rsidP="00F753C9">
      <w:pPr>
        <w:jc w:val="both"/>
        <w:rPr>
          <w:rFonts w:ascii="Times New Roman" w:hAnsi="Times New Roman" w:cs="Times New Roman"/>
          <w:sz w:val="24"/>
          <w:szCs w:val="24"/>
        </w:rPr>
      </w:pPr>
      <w:r w:rsidRPr="00E02A62">
        <w:rPr>
          <w:rFonts w:ascii="Times New Roman" w:hAnsi="Times New Roman" w:cs="Times New Roman"/>
          <w:noProof/>
          <w:sz w:val="24"/>
          <w:szCs w:val="24"/>
        </w:rPr>
        <w:drawing>
          <wp:inline distT="0" distB="0" distL="0" distR="0" wp14:anchorId="065573A7" wp14:editId="17D1B85B">
            <wp:extent cx="3238500" cy="1921809"/>
            <wp:effectExtent l="0" t="0" r="0" b="2540"/>
            <wp:docPr id="17880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56475"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246978" cy="1926840"/>
                    </a:xfrm>
                    <a:prstGeom prst="rect">
                      <a:avLst/>
                    </a:prstGeom>
                  </pic:spPr>
                </pic:pic>
              </a:graphicData>
            </a:graphic>
          </wp:inline>
        </w:drawing>
      </w:r>
    </w:p>
    <w:p w14:paraId="2ACF3BDD" w14:textId="6B3B0C4D" w:rsidR="00985D54" w:rsidRDefault="00985D54" w:rsidP="00F753C9">
      <w:pPr>
        <w:jc w:val="both"/>
        <w:rPr>
          <w:rFonts w:ascii="Times New Roman" w:hAnsi="Times New Roman" w:cs="Times New Roman"/>
          <w:sz w:val="24"/>
          <w:szCs w:val="24"/>
        </w:rPr>
      </w:pPr>
      <w:r w:rsidRPr="00B52DD7">
        <w:rPr>
          <w:rFonts w:ascii="Times New Roman" w:hAnsi="Times New Roman" w:cs="Times New Roman"/>
          <w:i/>
          <w:iCs/>
          <w:sz w:val="24"/>
          <w:szCs w:val="24"/>
        </w:rPr>
        <w:t>Fig</w:t>
      </w:r>
      <w:r w:rsidR="00B52DD7" w:rsidRPr="00B52DD7">
        <w:rPr>
          <w:rFonts w:ascii="Times New Roman" w:hAnsi="Times New Roman" w:cs="Times New Roman"/>
          <w:i/>
          <w:iCs/>
          <w:sz w:val="24"/>
          <w:szCs w:val="24"/>
        </w:rPr>
        <w:t>ure</w:t>
      </w:r>
      <w:r w:rsidR="002F1784">
        <w:rPr>
          <w:rFonts w:ascii="Times New Roman" w:hAnsi="Times New Roman" w:cs="Times New Roman"/>
          <w:i/>
          <w:iCs/>
          <w:sz w:val="24"/>
          <w:szCs w:val="24"/>
        </w:rPr>
        <w:t xml:space="preserve"> 3</w:t>
      </w:r>
      <w:r w:rsidR="00B52DD7" w:rsidRPr="00B52DD7">
        <w:rPr>
          <w:rFonts w:ascii="Times New Roman" w:hAnsi="Times New Roman" w:cs="Times New Roman"/>
          <w:i/>
          <w:iCs/>
          <w:sz w:val="24"/>
          <w:szCs w:val="24"/>
        </w:rPr>
        <w:t>:</w:t>
      </w:r>
      <w:r w:rsidRPr="00B52DD7">
        <w:rPr>
          <w:rFonts w:ascii="Times New Roman" w:hAnsi="Times New Roman" w:cs="Times New Roman"/>
          <w:i/>
          <w:iCs/>
          <w:sz w:val="24"/>
          <w:szCs w:val="24"/>
        </w:rPr>
        <w:t xml:space="preserve"> Mean, median and mode values before and after the imputation</w:t>
      </w:r>
      <w:r>
        <w:rPr>
          <w:rFonts w:ascii="Times New Roman" w:hAnsi="Times New Roman" w:cs="Times New Roman"/>
          <w:sz w:val="24"/>
          <w:szCs w:val="24"/>
        </w:rPr>
        <w:t>.</w:t>
      </w:r>
    </w:p>
    <w:p w14:paraId="7F1ED8F2" w14:textId="6F3307B8" w:rsidR="00985D54" w:rsidRDefault="00985D54" w:rsidP="00985D54">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C</w:t>
      </w:r>
      <w:r w:rsidR="00284A40">
        <w:rPr>
          <w:rFonts w:ascii="Times New Roman" w:hAnsi="Times New Roman" w:cs="Times New Roman"/>
          <w:b/>
          <w:bCs/>
          <w:sz w:val="24"/>
          <w:szCs w:val="24"/>
        </w:rPr>
        <w:t>orrelation analysis</w:t>
      </w:r>
    </w:p>
    <w:p w14:paraId="4F2C02E9" w14:textId="77777777" w:rsidR="005A7161" w:rsidRP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 xml:space="preserve">To further understand the relationships among the attributes in our dataset, we conducted a correlation analysis. This was visualized using a heatmap, which provides a color-coded representation of the correlation coefficients between each pair of attributes. </w:t>
      </w:r>
    </w:p>
    <w:p w14:paraId="53228854" w14:textId="6FA95FAC" w:rsidR="00985D54"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 xml:space="preserve">However, our analysis did not reveal any significant correlations between any two or three attributes in the dataset. Given this, we decided to retain all the columns in the dataset and did not drop any additional columns. The heatmap illustrating these correlations is provided </w:t>
      </w:r>
      <w:r w:rsidR="002437F0">
        <w:rPr>
          <w:rFonts w:ascii="Times New Roman" w:hAnsi="Times New Roman" w:cs="Times New Roman"/>
          <w:sz w:val="24"/>
          <w:szCs w:val="24"/>
        </w:rPr>
        <w:t>in Figure 4</w:t>
      </w:r>
      <w:r w:rsidRPr="005A7161">
        <w:rPr>
          <w:rFonts w:ascii="Times New Roman" w:hAnsi="Times New Roman" w:cs="Times New Roman"/>
          <w:sz w:val="24"/>
          <w:szCs w:val="24"/>
        </w:rPr>
        <w:t>. This comprehensive analysis ensures that our models are trained on a dataset that accurately represents the complexity and diversity of the factors contributing to stroke risk.</w:t>
      </w:r>
    </w:p>
    <w:p w14:paraId="2F330417" w14:textId="1BD25D57" w:rsidR="005A7161" w:rsidRDefault="005A7161" w:rsidP="005A7161">
      <w:pPr>
        <w:jc w:val="both"/>
        <w:rPr>
          <w:rFonts w:ascii="Times New Roman" w:hAnsi="Times New Roman" w:cs="Times New Roman"/>
          <w:sz w:val="24"/>
          <w:szCs w:val="24"/>
        </w:rPr>
      </w:pPr>
      <w:r w:rsidRPr="00E02A62">
        <w:rPr>
          <w:rFonts w:ascii="Times New Roman" w:hAnsi="Times New Roman" w:cs="Times New Roman"/>
          <w:noProof/>
        </w:rPr>
        <w:drawing>
          <wp:inline distT="0" distB="0" distL="0" distR="0" wp14:anchorId="705395AA" wp14:editId="2C815673">
            <wp:extent cx="2800350" cy="2359011"/>
            <wp:effectExtent l="0" t="0" r="0" b="3810"/>
            <wp:docPr id="1976226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426" cy="2366657"/>
                    </a:xfrm>
                    <a:prstGeom prst="rect">
                      <a:avLst/>
                    </a:prstGeom>
                    <a:noFill/>
                    <a:ln>
                      <a:noFill/>
                    </a:ln>
                  </pic:spPr>
                </pic:pic>
              </a:graphicData>
            </a:graphic>
          </wp:inline>
        </w:drawing>
      </w:r>
    </w:p>
    <w:p w14:paraId="3CDF5779" w14:textId="4FE6B53E" w:rsidR="005A7161" w:rsidRDefault="005A7161" w:rsidP="005A7161">
      <w:pPr>
        <w:jc w:val="both"/>
        <w:rPr>
          <w:rFonts w:ascii="Times New Roman" w:hAnsi="Times New Roman" w:cs="Times New Roman"/>
          <w:i/>
          <w:iCs/>
          <w:sz w:val="24"/>
          <w:szCs w:val="24"/>
        </w:rPr>
      </w:pPr>
      <w:r w:rsidRPr="00D3060F">
        <w:rPr>
          <w:rFonts w:ascii="Times New Roman" w:hAnsi="Times New Roman" w:cs="Times New Roman"/>
          <w:i/>
          <w:iCs/>
          <w:sz w:val="24"/>
          <w:szCs w:val="24"/>
        </w:rPr>
        <w:t>Fig</w:t>
      </w:r>
      <w:r w:rsidR="00D3060F" w:rsidRPr="00D3060F">
        <w:rPr>
          <w:rFonts w:ascii="Times New Roman" w:hAnsi="Times New Roman" w:cs="Times New Roman"/>
          <w:i/>
          <w:iCs/>
          <w:sz w:val="24"/>
          <w:szCs w:val="24"/>
        </w:rPr>
        <w:t>ure</w:t>
      </w:r>
      <w:r w:rsidR="002F1784">
        <w:rPr>
          <w:rFonts w:ascii="Times New Roman" w:hAnsi="Times New Roman" w:cs="Times New Roman"/>
          <w:i/>
          <w:iCs/>
          <w:sz w:val="24"/>
          <w:szCs w:val="24"/>
        </w:rPr>
        <w:t xml:space="preserve"> 4</w:t>
      </w:r>
      <w:r w:rsidR="00D3060F" w:rsidRPr="00D3060F">
        <w:rPr>
          <w:rFonts w:ascii="Times New Roman" w:hAnsi="Times New Roman" w:cs="Times New Roman"/>
          <w:i/>
          <w:iCs/>
          <w:sz w:val="24"/>
          <w:szCs w:val="24"/>
        </w:rPr>
        <w:t>:</w:t>
      </w:r>
      <w:r w:rsidRPr="00D3060F">
        <w:rPr>
          <w:rFonts w:ascii="Times New Roman" w:hAnsi="Times New Roman" w:cs="Times New Roman"/>
          <w:i/>
          <w:iCs/>
          <w:sz w:val="24"/>
          <w:szCs w:val="24"/>
        </w:rPr>
        <w:t xml:space="preserve"> Correlation heatmap in different data columns</w:t>
      </w:r>
    </w:p>
    <w:p w14:paraId="6F0225C6" w14:textId="77777777" w:rsidR="007258CC" w:rsidRPr="00D3060F" w:rsidRDefault="007258CC" w:rsidP="005A7161">
      <w:pPr>
        <w:jc w:val="both"/>
        <w:rPr>
          <w:rFonts w:ascii="Times New Roman" w:hAnsi="Times New Roman" w:cs="Times New Roman"/>
          <w:i/>
          <w:iCs/>
          <w:sz w:val="24"/>
          <w:szCs w:val="24"/>
        </w:rPr>
      </w:pPr>
    </w:p>
    <w:p w14:paraId="23BD8169" w14:textId="50B3B458" w:rsidR="005A7161" w:rsidRDefault="00FB42C3" w:rsidP="005A7161">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w:t>
      </w:r>
      <w:commentRangeStart w:id="7"/>
      <w:r>
        <w:rPr>
          <w:rFonts w:ascii="Times New Roman" w:hAnsi="Times New Roman" w:cs="Times New Roman"/>
          <w:b/>
          <w:bCs/>
          <w:sz w:val="24"/>
          <w:szCs w:val="24"/>
        </w:rPr>
        <w:t>splitting</w:t>
      </w:r>
      <w:commentRangeEnd w:id="7"/>
      <w:r w:rsidR="00664401">
        <w:rPr>
          <w:rStyle w:val="CommentReference"/>
        </w:rPr>
        <w:commentReference w:id="7"/>
      </w:r>
    </w:p>
    <w:p w14:paraId="3195EB8E" w14:textId="77777777" w:rsidR="005A7161" w:rsidRP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Following the data preparation, we segregated the attributes into features and target variables in the code. We then divided the data into training and testing sets, allocating 80% of the data for training and 20% for testing. This was accomplished using the "</w:t>
      </w:r>
      <w:proofErr w:type="spellStart"/>
      <w:r w:rsidRPr="005A7161">
        <w:rPr>
          <w:rFonts w:ascii="Times New Roman" w:hAnsi="Times New Roman" w:cs="Times New Roman"/>
          <w:sz w:val="24"/>
          <w:szCs w:val="24"/>
        </w:rPr>
        <w:t>train_test_split</w:t>
      </w:r>
      <w:proofErr w:type="spellEnd"/>
      <w:r w:rsidRPr="005A7161">
        <w:rPr>
          <w:rFonts w:ascii="Times New Roman" w:hAnsi="Times New Roman" w:cs="Times New Roman"/>
          <w:sz w:val="24"/>
          <w:szCs w:val="24"/>
        </w:rPr>
        <w:t>" function from the scikit-learn Python library, with "</w:t>
      </w:r>
      <w:proofErr w:type="spellStart"/>
      <w:r w:rsidRPr="005A7161">
        <w:rPr>
          <w:rFonts w:ascii="Times New Roman" w:hAnsi="Times New Roman" w:cs="Times New Roman"/>
          <w:sz w:val="24"/>
          <w:szCs w:val="24"/>
        </w:rPr>
        <w:t>random_state</w:t>
      </w:r>
      <w:proofErr w:type="spellEnd"/>
      <w:r w:rsidRPr="005A7161">
        <w:rPr>
          <w:rFonts w:ascii="Times New Roman" w:hAnsi="Times New Roman" w:cs="Times New Roman"/>
          <w:sz w:val="24"/>
          <w:szCs w:val="24"/>
        </w:rPr>
        <w:t>" set to 42 and "stratify" set to y.</w:t>
      </w:r>
    </w:p>
    <w:p w14:paraId="650E8195" w14:textId="5F7A6EBE" w:rsid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 xml:space="preserve">The "stratify" parameter is particularly important in our context. When we set `stratify` </w:t>
      </w:r>
      <w:proofErr w:type="spellStart"/>
      <w:r w:rsidRPr="005A7161">
        <w:rPr>
          <w:rFonts w:ascii="Times New Roman" w:hAnsi="Times New Roman" w:cs="Times New Roman"/>
          <w:sz w:val="24"/>
          <w:szCs w:val="24"/>
        </w:rPr>
        <w:t>to y</w:t>
      </w:r>
      <w:proofErr w:type="spellEnd"/>
      <w:r w:rsidRPr="005A7161">
        <w:rPr>
          <w:rFonts w:ascii="Times New Roman" w:hAnsi="Times New Roman" w:cs="Times New Roman"/>
          <w:sz w:val="24"/>
          <w:szCs w:val="24"/>
        </w:rPr>
        <w:t>, we ensure that the distribution of labels (i.e., the target variable) remains consistent in both the training and testing sets. This is crucial when dealing with imbalanced datasets such as ours in this case, where certain labels might be underrepresented. We had only 249 values of “1” in our stroke (target) attribute before splitting, among the total of 5109 observations, making it the minority class. By preserving the original distribution of labels, we can improve the generalizability of our models and prevent them from being biased towards the majority class. This approach enhances the reliability of our subsequent analyses and findings.</w:t>
      </w:r>
    </w:p>
    <w:p w14:paraId="325A2000" w14:textId="21C98BAC" w:rsidR="005A7161" w:rsidRDefault="005A7161" w:rsidP="005A7161">
      <w:pPr>
        <w:jc w:val="both"/>
        <w:rPr>
          <w:rFonts w:ascii="Times New Roman" w:hAnsi="Times New Roman" w:cs="Times New Roman"/>
          <w:sz w:val="24"/>
          <w:szCs w:val="24"/>
        </w:rPr>
      </w:pPr>
      <w:r w:rsidRPr="00E02A62">
        <w:rPr>
          <w:rFonts w:ascii="Times New Roman" w:hAnsi="Times New Roman" w:cs="Times New Roman"/>
          <w:noProof/>
          <w:sz w:val="8"/>
          <w:szCs w:val="8"/>
        </w:rPr>
        <w:drawing>
          <wp:inline distT="0" distB="0" distL="0" distR="0" wp14:anchorId="4C000EB0" wp14:editId="5A887A60">
            <wp:extent cx="3111944" cy="1859280"/>
            <wp:effectExtent l="0" t="0" r="0" b="7620"/>
            <wp:docPr id="163049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96722" name=""/>
                    <pic:cNvPicPr/>
                  </pic:nvPicPr>
                  <pic:blipFill>
                    <a:blip r:embed="rId16"/>
                    <a:stretch>
                      <a:fillRect/>
                    </a:stretch>
                  </pic:blipFill>
                  <pic:spPr>
                    <a:xfrm>
                      <a:off x="0" y="0"/>
                      <a:ext cx="3119739" cy="1863937"/>
                    </a:xfrm>
                    <a:prstGeom prst="rect">
                      <a:avLst/>
                    </a:prstGeom>
                  </pic:spPr>
                </pic:pic>
              </a:graphicData>
            </a:graphic>
          </wp:inline>
        </w:drawing>
      </w:r>
    </w:p>
    <w:p w14:paraId="08E43D37" w14:textId="3C157F9D" w:rsidR="005A7161" w:rsidRPr="00D3060F" w:rsidRDefault="005A7161" w:rsidP="005A7161">
      <w:pPr>
        <w:jc w:val="both"/>
        <w:rPr>
          <w:rFonts w:ascii="Times New Roman" w:hAnsi="Times New Roman" w:cs="Times New Roman"/>
          <w:i/>
          <w:iCs/>
          <w:sz w:val="24"/>
          <w:szCs w:val="24"/>
        </w:rPr>
      </w:pPr>
      <w:r w:rsidRPr="00D3060F">
        <w:rPr>
          <w:rFonts w:ascii="Times New Roman" w:hAnsi="Times New Roman" w:cs="Times New Roman"/>
          <w:i/>
          <w:iCs/>
          <w:sz w:val="24"/>
          <w:szCs w:val="24"/>
        </w:rPr>
        <w:t>Fig</w:t>
      </w:r>
      <w:r w:rsidR="00D3060F" w:rsidRPr="00D3060F">
        <w:rPr>
          <w:rFonts w:ascii="Times New Roman" w:hAnsi="Times New Roman" w:cs="Times New Roman"/>
          <w:i/>
          <w:iCs/>
          <w:sz w:val="24"/>
          <w:szCs w:val="24"/>
        </w:rPr>
        <w:t>ure</w:t>
      </w:r>
      <w:r w:rsidR="002F1784">
        <w:rPr>
          <w:rFonts w:ascii="Times New Roman" w:hAnsi="Times New Roman" w:cs="Times New Roman"/>
          <w:i/>
          <w:iCs/>
          <w:sz w:val="24"/>
          <w:szCs w:val="24"/>
        </w:rPr>
        <w:t xml:space="preserve"> 5</w:t>
      </w:r>
      <w:r w:rsidR="00D3060F" w:rsidRPr="00D3060F">
        <w:rPr>
          <w:rFonts w:ascii="Times New Roman" w:hAnsi="Times New Roman" w:cs="Times New Roman"/>
          <w:i/>
          <w:iCs/>
          <w:sz w:val="24"/>
          <w:szCs w:val="24"/>
        </w:rPr>
        <w:t>:</w:t>
      </w:r>
      <w:r w:rsidRPr="00D3060F">
        <w:rPr>
          <w:rFonts w:ascii="Times New Roman" w:hAnsi="Times New Roman" w:cs="Times New Roman"/>
          <w:i/>
          <w:iCs/>
          <w:sz w:val="24"/>
          <w:szCs w:val="24"/>
        </w:rPr>
        <w:t xml:space="preserve"> Data samples for each class before and after splitting</w:t>
      </w:r>
    </w:p>
    <w:p w14:paraId="073D3D43" w14:textId="0DE993F4" w:rsid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 xml:space="preserve">From the </w:t>
      </w:r>
      <w:r>
        <w:rPr>
          <w:rFonts w:ascii="Times New Roman" w:hAnsi="Times New Roman" w:cs="Times New Roman"/>
          <w:sz w:val="24"/>
          <w:szCs w:val="24"/>
        </w:rPr>
        <w:t>figure</w:t>
      </w:r>
      <w:r w:rsidRPr="005A7161">
        <w:rPr>
          <w:rFonts w:ascii="Times New Roman" w:hAnsi="Times New Roman" w:cs="Times New Roman"/>
          <w:sz w:val="24"/>
          <w:szCs w:val="24"/>
        </w:rPr>
        <w:t xml:space="preserve"> above, it can be observed that the ratio of the 1 </w:t>
      </w:r>
      <w:r w:rsidR="00D3060F">
        <w:rPr>
          <w:rFonts w:ascii="Times New Roman" w:hAnsi="Times New Roman" w:cs="Times New Roman"/>
          <w:sz w:val="24"/>
          <w:szCs w:val="24"/>
        </w:rPr>
        <w:t>stroke</w:t>
      </w:r>
      <w:r w:rsidRPr="005A7161">
        <w:rPr>
          <w:rFonts w:ascii="Times New Roman" w:hAnsi="Times New Roman" w:cs="Times New Roman"/>
          <w:sz w:val="24"/>
          <w:szCs w:val="24"/>
        </w:rPr>
        <w:t xml:space="preserve"> values and the 0 stroke values among the data before splitting and the data used for the training is coherent.</w:t>
      </w:r>
    </w:p>
    <w:p w14:paraId="426B044D" w14:textId="77777777" w:rsidR="00FC063F" w:rsidRDefault="00FC063F" w:rsidP="005A7161">
      <w:pPr>
        <w:jc w:val="both"/>
        <w:rPr>
          <w:rFonts w:ascii="Times New Roman" w:hAnsi="Times New Roman" w:cs="Times New Roman"/>
          <w:sz w:val="24"/>
          <w:szCs w:val="24"/>
        </w:rPr>
      </w:pPr>
    </w:p>
    <w:p w14:paraId="2809A78B" w14:textId="77777777" w:rsidR="00594F6C" w:rsidRDefault="00594F6C" w:rsidP="005A7161">
      <w:pPr>
        <w:jc w:val="both"/>
        <w:rPr>
          <w:rFonts w:ascii="Times New Roman" w:hAnsi="Times New Roman" w:cs="Times New Roman"/>
          <w:sz w:val="24"/>
          <w:szCs w:val="24"/>
        </w:rPr>
      </w:pPr>
    </w:p>
    <w:p w14:paraId="28738F2A" w14:textId="77777777" w:rsidR="007258CC" w:rsidRDefault="007258CC" w:rsidP="005A7161">
      <w:pPr>
        <w:jc w:val="both"/>
        <w:rPr>
          <w:rFonts w:ascii="Times New Roman" w:hAnsi="Times New Roman" w:cs="Times New Roman"/>
          <w:sz w:val="24"/>
          <w:szCs w:val="24"/>
        </w:rPr>
      </w:pPr>
    </w:p>
    <w:p w14:paraId="0CF0E756" w14:textId="77777777" w:rsidR="007258CC" w:rsidRDefault="007258CC" w:rsidP="005A7161">
      <w:pPr>
        <w:jc w:val="both"/>
        <w:rPr>
          <w:rFonts w:ascii="Times New Roman" w:hAnsi="Times New Roman" w:cs="Times New Roman"/>
          <w:sz w:val="24"/>
          <w:szCs w:val="24"/>
        </w:rPr>
      </w:pPr>
    </w:p>
    <w:p w14:paraId="1931D876" w14:textId="271E626C" w:rsidR="005A7161" w:rsidRDefault="00FB42C3" w:rsidP="005A7161">
      <w:pPr>
        <w:pStyle w:val="ListParagraph"/>
        <w:numPr>
          <w:ilvl w:val="0"/>
          <w:numId w:val="1"/>
        </w:numPr>
        <w:jc w:val="both"/>
        <w:rPr>
          <w:rFonts w:ascii="Times New Roman" w:hAnsi="Times New Roman" w:cs="Times New Roman"/>
          <w:b/>
          <w:bCs/>
          <w:sz w:val="24"/>
          <w:szCs w:val="24"/>
        </w:rPr>
      </w:pPr>
      <w:commentRangeStart w:id="8"/>
      <w:r>
        <w:rPr>
          <w:rFonts w:ascii="Times New Roman" w:hAnsi="Times New Roman" w:cs="Times New Roman"/>
          <w:b/>
          <w:bCs/>
          <w:sz w:val="24"/>
          <w:szCs w:val="24"/>
        </w:rPr>
        <w:t>Models and techniques</w:t>
      </w:r>
      <w:commentRangeEnd w:id="8"/>
      <w:r w:rsidR="00664401">
        <w:rPr>
          <w:rStyle w:val="CommentReference"/>
        </w:rPr>
        <w:commentReference w:id="8"/>
      </w:r>
    </w:p>
    <w:p w14:paraId="33436B78" w14:textId="77777777" w:rsidR="005A7161" w:rsidRP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Our comparative analysis incorporated a diverse range of models, spanning both traditional Machine Learning algorithms and several Deep Learning architectures.</w:t>
      </w:r>
    </w:p>
    <w:p w14:paraId="3C5B53BA" w14:textId="77777777" w:rsidR="004806A9"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The choice of these particular models was driven by their widespread use and proven performance in various machine-learning tasks. The traditional Machine Learning models were selected for their interpretability and robustness, while the Deep Learning models were chosen for their ability to model complex, non-linear relationships. Furthermore, we employed grid search techniques</w:t>
      </w:r>
    </w:p>
    <w:p w14:paraId="4954F6B2" w14:textId="16A7ED00" w:rsidR="005A7161" w:rsidRDefault="005A7161" w:rsidP="005A7161">
      <w:pPr>
        <w:jc w:val="both"/>
        <w:rPr>
          <w:rFonts w:ascii="Times New Roman" w:hAnsi="Times New Roman" w:cs="Times New Roman"/>
          <w:sz w:val="24"/>
          <w:szCs w:val="24"/>
        </w:rPr>
      </w:pPr>
      <w:r w:rsidRPr="005A7161">
        <w:rPr>
          <w:rFonts w:ascii="Times New Roman" w:hAnsi="Times New Roman" w:cs="Times New Roman"/>
          <w:sz w:val="24"/>
          <w:szCs w:val="24"/>
        </w:rPr>
        <w:t>to try and optimize the hyperparameters of the Machine Learning models, in order to extract the maximum predictive power from these algorithms.</w:t>
      </w:r>
    </w:p>
    <w:p w14:paraId="6C698BE7" w14:textId="7D3E9CD8" w:rsidR="00F14A56" w:rsidRDefault="005A7161" w:rsidP="00F14A56">
      <w:pPr>
        <w:jc w:val="center"/>
        <w:rPr>
          <w:rFonts w:ascii="Times New Roman" w:hAnsi="Times New Roman" w:cs="Times New Roman"/>
          <w:sz w:val="24"/>
          <w:szCs w:val="24"/>
        </w:rPr>
      </w:pPr>
      <w:r w:rsidRPr="00E02A62">
        <w:rPr>
          <w:rFonts w:ascii="Times New Roman" w:hAnsi="Times New Roman" w:cs="Times New Roman"/>
          <w:noProof/>
          <w:sz w:val="24"/>
          <w:szCs w:val="24"/>
        </w:rPr>
        <w:drawing>
          <wp:inline distT="0" distB="0" distL="0" distR="0" wp14:anchorId="2EB9322E" wp14:editId="2F0F63B0">
            <wp:extent cx="1952310" cy="1715001"/>
            <wp:effectExtent l="0" t="0" r="0" b="0"/>
            <wp:docPr id="182961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5652" name="Picture 1829615652"/>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3691" cy="1733783"/>
                    </a:xfrm>
                    <a:prstGeom prst="rect">
                      <a:avLst/>
                    </a:prstGeom>
                  </pic:spPr>
                </pic:pic>
              </a:graphicData>
            </a:graphic>
          </wp:inline>
        </w:drawing>
      </w:r>
    </w:p>
    <w:p w14:paraId="1AF97C35" w14:textId="5CA78C76" w:rsidR="008F3EE4" w:rsidRPr="004806A9" w:rsidRDefault="008F3EE4" w:rsidP="004806A9">
      <w:pPr>
        <w:jc w:val="both"/>
        <w:rPr>
          <w:rFonts w:ascii="Times New Roman" w:hAnsi="Times New Roman" w:cs="Times New Roman"/>
          <w:i/>
          <w:iCs/>
          <w:sz w:val="24"/>
          <w:szCs w:val="24"/>
        </w:rPr>
      </w:pPr>
      <w:commentRangeStart w:id="9"/>
      <w:commentRangeStart w:id="10"/>
      <w:r w:rsidRPr="00D3060F">
        <w:rPr>
          <w:rFonts w:ascii="Times New Roman" w:hAnsi="Times New Roman" w:cs="Times New Roman"/>
          <w:i/>
          <w:iCs/>
          <w:sz w:val="24"/>
          <w:szCs w:val="24"/>
        </w:rPr>
        <w:t>Figure</w:t>
      </w:r>
      <w:r>
        <w:rPr>
          <w:rFonts w:ascii="Times New Roman" w:hAnsi="Times New Roman" w:cs="Times New Roman"/>
          <w:i/>
          <w:iCs/>
          <w:sz w:val="24"/>
          <w:szCs w:val="24"/>
        </w:rPr>
        <w:t xml:space="preserve"> 6</w:t>
      </w:r>
      <w:r w:rsidRPr="00D3060F">
        <w:rPr>
          <w:rFonts w:ascii="Times New Roman" w:hAnsi="Times New Roman" w:cs="Times New Roman"/>
          <w:i/>
          <w:iCs/>
          <w:sz w:val="24"/>
          <w:szCs w:val="24"/>
        </w:rPr>
        <w:t xml:space="preserve">: </w:t>
      </w:r>
      <w:commentRangeEnd w:id="9"/>
      <w:r w:rsidR="00BF7A43">
        <w:rPr>
          <w:rStyle w:val="CommentReference"/>
        </w:rPr>
        <w:commentReference w:id="9"/>
      </w:r>
      <w:commentRangeEnd w:id="10"/>
      <w:r w:rsidR="004806A9">
        <w:rPr>
          <w:rStyle w:val="CommentReference"/>
        </w:rPr>
        <w:commentReference w:id="10"/>
      </w:r>
      <w:r w:rsidR="004806A9">
        <w:rPr>
          <w:rFonts w:ascii="Times New Roman" w:hAnsi="Times New Roman" w:cs="Times New Roman"/>
          <w:i/>
          <w:iCs/>
          <w:sz w:val="24"/>
          <w:szCs w:val="24"/>
        </w:rPr>
        <w:t xml:space="preserve">A figure depicting </w:t>
      </w:r>
      <w:r w:rsidRPr="00D3060F">
        <w:rPr>
          <w:rFonts w:ascii="Times New Roman" w:hAnsi="Times New Roman" w:cs="Times New Roman"/>
          <w:i/>
          <w:iCs/>
          <w:sz w:val="24"/>
          <w:szCs w:val="24"/>
        </w:rPr>
        <w:t>D</w:t>
      </w:r>
      <w:r>
        <w:rPr>
          <w:rFonts w:ascii="Times New Roman" w:hAnsi="Times New Roman" w:cs="Times New Roman"/>
          <w:i/>
          <w:iCs/>
          <w:sz w:val="24"/>
          <w:szCs w:val="24"/>
        </w:rPr>
        <w:t xml:space="preserve">ifferent types of machine learning and deep learning models </w:t>
      </w:r>
      <w:commentRangeStart w:id="11"/>
      <w:commentRangeStart w:id="12"/>
      <w:r>
        <w:rPr>
          <w:rFonts w:ascii="Times New Roman" w:hAnsi="Times New Roman" w:cs="Times New Roman"/>
          <w:i/>
          <w:iCs/>
          <w:sz w:val="24"/>
          <w:szCs w:val="24"/>
        </w:rPr>
        <w:t>used</w:t>
      </w:r>
      <w:commentRangeEnd w:id="11"/>
      <w:r w:rsidR="00BF7A43">
        <w:rPr>
          <w:rStyle w:val="CommentReference"/>
        </w:rPr>
        <w:commentReference w:id="11"/>
      </w:r>
      <w:commentRangeEnd w:id="12"/>
      <w:r w:rsidR="004806A9">
        <w:rPr>
          <w:rStyle w:val="CommentReference"/>
        </w:rPr>
        <w:commentReference w:id="12"/>
      </w:r>
      <w:r w:rsidR="004806A9">
        <w:rPr>
          <w:rFonts w:ascii="Times New Roman" w:hAnsi="Times New Roman" w:cs="Times New Roman"/>
          <w:i/>
          <w:iCs/>
          <w:sz w:val="24"/>
          <w:szCs w:val="24"/>
        </w:rPr>
        <w:t xml:space="preserve"> in this study.</w:t>
      </w:r>
    </w:p>
    <w:p w14:paraId="54C0C61C" w14:textId="279054B8" w:rsidR="005A7161" w:rsidRDefault="005A7161" w:rsidP="005A7161">
      <w:pPr>
        <w:rPr>
          <w:rFonts w:ascii="Times New Roman" w:hAnsi="Times New Roman" w:cs="Times New Roman"/>
          <w:sz w:val="24"/>
          <w:szCs w:val="24"/>
        </w:rPr>
      </w:pPr>
      <w:r w:rsidRPr="00E02A62">
        <w:rPr>
          <w:rFonts w:ascii="Times New Roman" w:hAnsi="Times New Roman" w:cs="Times New Roman"/>
          <w:sz w:val="24"/>
          <w:szCs w:val="24"/>
        </w:rPr>
        <w:t xml:space="preserve">In addition to their individual strengths, the combination of these models allowed us to explore a broad spectrum of the machine learning landscape. This comprehensive approach ensured that our analysis was not limited to a specific type of model or learning algorithm, thereby enhancing the robustness and generalizability of our findings. The selection of these models is detailed in the </w:t>
      </w:r>
      <w:r w:rsidR="00FC063F">
        <w:rPr>
          <w:rFonts w:ascii="Times New Roman" w:hAnsi="Times New Roman" w:cs="Times New Roman"/>
          <w:sz w:val="24"/>
          <w:szCs w:val="24"/>
        </w:rPr>
        <w:t>T</w:t>
      </w:r>
      <w:r w:rsidRPr="00E02A62">
        <w:rPr>
          <w:rFonts w:ascii="Times New Roman" w:hAnsi="Times New Roman" w:cs="Times New Roman"/>
          <w:sz w:val="24"/>
          <w:szCs w:val="24"/>
        </w:rPr>
        <w:t xml:space="preserve">able </w:t>
      </w:r>
      <w:r w:rsidR="00FC063F">
        <w:rPr>
          <w:rFonts w:ascii="Times New Roman" w:hAnsi="Times New Roman" w:cs="Times New Roman"/>
          <w:sz w:val="24"/>
          <w:szCs w:val="24"/>
        </w:rPr>
        <w:t>2</w:t>
      </w:r>
      <w:r w:rsidRPr="00E02A62">
        <w:rPr>
          <w:rFonts w:ascii="Times New Roman" w:hAnsi="Times New Roman" w:cs="Times New Roman"/>
          <w:sz w:val="24"/>
          <w:szCs w:val="24"/>
        </w:rPr>
        <w:t>.</w:t>
      </w:r>
    </w:p>
    <w:p w14:paraId="7BFD11E3" w14:textId="77777777" w:rsidR="00F14A56" w:rsidRDefault="00F14A56" w:rsidP="00F14A56">
      <w:pPr>
        <w:rPr>
          <w:rFonts w:ascii="Times New Roman" w:hAnsi="Times New Roman" w:cs="Times New Roman"/>
          <w:b/>
          <w:bCs/>
          <w:sz w:val="20"/>
          <w:szCs w:val="20"/>
        </w:rPr>
      </w:pPr>
    </w:p>
    <w:p w14:paraId="54C476D9" w14:textId="77777777" w:rsidR="008F3EE4" w:rsidRDefault="008F3EE4" w:rsidP="00F14A56">
      <w:pPr>
        <w:rPr>
          <w:rFonts w:ascii="Times New Roman" w:hAnsi="Times New Roman" w:cs="Times New Roman"/>
          <w:b/>
          <w:bCs/>
          <w:sz w:val="20"/>
          <w:szCs w:val="20"/>
        </w:rPr>
      </w:pPr>
    </w:p>
    <w:p w14:paraId="32DFB8D3" w14:textId="77777777" w:rsidR="00FC063F" w:rsidRDefault="00FC063F" w:rsidP="00F14A56">
      <w:pPr>
        <w:rPr>
          <w:rFonts w:ascii="Times New Roman" w:hAnsi="Times New Roman" w:cs="Times New Roman"/>
          <w:b/>
          <w:bCs/>
          <w:sz w:val="20"/>
          <w:szCs w:val="20"/>
        </w:rPr>
      </w:pPr>
    </w:p>
    <w:p w14:paraId="78ECFF90" w14:textId="77777777" w:rsidR="00FC063F" w:rsidRDefault="00FC063F" w:rsidP="00F14A56">
      <w:pPr>
        <w:rPr>
          <w:rFonts w:ascii="Times New Roman" w:hAnsi="Times New Roman" w:cs="Times New Roman"/>
          <w:b/>
          <w:bCs/>
          <w:sz w:val="20"/>
          <w:szCs w:val="20"/>
        </w:rPr>
      </w:pPr>
    </w:p>
    <w:p w14:paraId="42A6A438" w14:textId="77777777" w:rsidR="00FC063F" w:rsidRDefault="00FC063F" w:rsidP="00F14A56">
      <w:pPr>
        <w:rPr>
          <w:rFonts w:ascii="Times New Roman" w:hAnsi="Times New Roman" w:cs="Times New Roman"/>
          <w:b/>
          <w:bCs/>
          <w:sz w:val="20"/>
          <w:szCs w:val="20"/>
        </w:rPr>
      </w:pPr>
    </w:p>
    <w:p w14:paraId="514342BC" w14:textId="77777777" w:rsidR="00FC063F" w:rsidRDefault="00FC063F" w:rsidP="00F14A56">
      <w:pPr>
        <w:rPr>
          <w:rFonts w:ascii="Times New Roman" w:hAnsi="Times New Roman" w:cs="Times New Roman"/>
          <w:b/>
          <w:bCs/>
          <w:sz w:val="20"/>
          <w:szCs w:val="20"/>
        </w:rPr>
      </w:pPr>
    </w:p>
    <w:p w14:paraId="472EC4CE" w14:textId="77777777" w:rsidR="00FC063F" w:rsidRDefault="00FC063F" w:rsidP="00F14A56">
      <w:pPr>
        <w:rPr>
          <w:rFonts w:ascii="Times New Roman" w:hAnsi="Times New Roman" w:cs="Times New Roman"/>
          <w:b/>
          <w:bCs/>
          <w:sz w:val="20"/>
          <w:szCs w:val="20"/>
        </w:rPr>
      </w:pPr>
    </w:p>
    <w:p w14:paraId="6F8CA525" w14:textId="77777777" w:rsidR="00FC063F" w:rsidRDefault="00FC063F" w:rsidP="00FC063F">
      <w:pPr>
        <w:rPr>
          <w:rFonts w:ascii="Times New Roman" w:hAnsi="Times New Roman" w:cs="Times New Roman"/>
          <w:i/>
          <w:iCs/>
          <w:sz w:val="24"/>
          <w:szCs w:val="24"/>
        </w:rPr>
        <w:sectPr w:rsidR="00FC063F" w:rsidSect="007B3176">
          <w:type w:val="continuous"/>
          <w:pgSz w:w="11906" w:h="16838"/>
          <w:pgMar w:top="1077" w:right="720" w:bottom="1077" w:left="720" w:header="709" w:footer="709" w:gutter="0"/>
          <w:cols w:num="2" w:space="708"/>
          <w:docGrid w:linePitch="360"/>
        </w:sectPr>
      </w:pPr>
    </w:p>
    <w:p w14:paraId="01A878AD" w14:textId="372A3E9E" w:rsidR="00FC063F" w:rsidRDefault="00FC063F" w:rsidP="00FC063F">
      <w:pPr>
        <w:rPr>
          <w:rFonts w:ascii="Times New Roman" w:hAnsi="Times New Roman" w:cs="Times New Roman"/>
          <w:b/>
          <w:bCs/>
          <w:sz w:val="20"/>
          <w:szCs w:val="20"/>
        </w:rPr>
        <w:sectPr w:rsidR="00FC063F" w:rsidSect="007B3176">
          <w:type w:val="continuous"/>
          <w:pgSz w:w="11906" w:h="16838"/>
          <w:pgMar w:top="1077" w:right="720" w:bottom="1077" w:left="720" w:header="709" w:footer="709" w:gutter="0"/>
          <w:cols w:space="708"/>
          <w:docGrid w:linePitch="360"/>
        </w:sectPr>
      </w:pPr>
      <w:commentRangeStart w:id="13"/>
      <w:r w:rsidRPr="00C23275">
        <w:rPr>
          <w:rFonts w:ascii="Times New Roman" w:hAnsi="Times New Roman" w:cs="Times New Roman"/>
          <w:i/>
          <w:iCs/>
          <w:sz w:val="24"/>
          <w:szCs w:val="24"/>
        </w:rPr>
        <w:t>Table</w:t>
      </w:r>
      <w:r>
        <w:rPr>
          <w:rFonts w:ascii="Times New Roman" w:hAnsi="Times New Roman" w:cs="Times New Roman"/>
          <w:i/>
          <w:iCs/>
          <w:sz w:val="24"/>
          <w:szCs w:val="24"/>
        </w:rPr>
        <w:t xml:space="preserve"> 2</w:t>
      </w:r>
      <w:r w:rsidRPr="00C23275">
        <w:rPr>
          <w:rFonts w:ascii="Times New Roman" w:hAnsi="Times New Roman" w:cs="Times New Roman"/>
          <w:i/>
          <w:iCs/>
          <w:sz w:val="24"/>
          <w:szCs w:val="24"/>
        </w:rPr>
        <w:t xml:space="preserve">: </w:t>
      </w:r>
      <w:r>
        <w:rPr>
          <w:rFonts w:ascii="Times New Roman" w:hAnsi="Times New Roman" w:cs="Times New Roman"/>
          <w:i/>
          <w:iCs/>
          <w:sz w:val="24"/>
          <w:szCs w:val="24"/>
        </w:rPr>
        <w:t>A table depicting different types of models and the parameters on their initialisation used in this study.</w:t>
      </w:r>
      <w:commentRangeEnd w:id="13"/>
      <w:r>
        <w:rPr>
          <w:rStyle w:val="CommentReference"/>
        </w:rPr>
        <w:commentReference w:id="13"/>
      </w:r>
    </w:p>
    <w:tbl>
      <w:tblPr>
        <w:tblStyle w:val="TableGrid"/>
        <w:tblW w:w="9067" w:type="dxa"/>
        <w:jc w:val="center"/>
        <w:tblLook w:val="04A0" w:firstRow="1" w:lastRow="0" w:firstColumn="1" w:lastColumn="0" w:noHBand="0" w:noVBand="1"/>
      </w:tblPr>
      <w:tblGrid>
        <w:gridCol w:w="3035"/>
        <w:gridCol w:w="6032"/>
      </w:tblGrid>
      <w:tr w:rsidR="005A7161" w:rsidRPr="005A7161" w14:paraId="3D5CD7AB" w14:textId="77777777" w:rsidTr="00D3060F">
        <w:trPr>
          <w:jc w:val="center"/>
        </w:trPr>
        <w:tc>
          <w:tcPr>
            <w:tcW w:w="3035" w:type="dxa"/>
            <w:vAlign w:val="center"/>
          </w:tcPr>
          <w:p w14:paraId="2A98FE2D" w14:textId="77777777" w:rsidR="005A7161" w:rsidRPr="005A7161" w:rsidRDefault="005A7161" w:rsidP="005A7161">
            <w:pPr>
              <w:jc w:val="center"/>
              <w:rPr>
                <w:rFonts w:ascii="Times New Roman" w:hAnsi="Times New Roman" w:cs="Times New Roman"/>
                <w:b/>
                <w:bCs/>
                <w:sz w:val="20"/>
                <w:szCs w:val="20"/>
              </w:rPr>
            </w:pPr>
            <w:r w:rsidRPr="005A7161">
              <w:rPr>
                <w:rFonts w:ascii="Times New Roman" w:hAnsi="Times New Roman" w:cs="Times New Roman"/>
                <w:b/>
                <w:bCs/>
                <w:sz w:val="20"/>
                <w:szCs w:val="20"/>
              </w:rPr>
              <w:t>Model Name</w:t>
            </w:r>
          </w:p>
        </w:tc>
        <w:tc>
          <w:tcPr>
            <w:tcW w:w="6032" w:type="dxa"/>
            <w:vAlign w:val="center"/>
          </w:tcPr>
          <w:p w14:paraId="4A5BC336" w14:textId="77777777" w:rsidR="005A7161" w:rsidRPr="005A7161" w:rsidRDefault="005A7161" w:rsidP="005A7161">
            <w:pPr>
              <w:jc w:val="center"/>
              <w:rPr>
                <w:rFonts w:ascii="Times New Roman" w:hAnsi="Times New Roman" w:cs="Times New Roman"/>
                <w:b/>
                <w:bCs/>
                <w:sz w:val="20"/>
                <w:szCs w:val="20"/>
              </w:rPr>
            </w:pPr>
            <w:r w:rsidRPr="005A7161">
              <w:rPr>
                <w:rFonts w:ascii="Times New Roman" w:hAnsi="Times New Roman" w:cs="Times New Roman"/>
                <w:b/>
                <w:bCs/>
                <w:sz w:val="20"/>
                <w:szCs w:val="20"/>
              </w:rPr>
              <w:t>Parameters on initialisation</w:t>
            </w:r>
          </w:p>
        </w:tc>
      </w:tr>
      <w:tr w:rsidR="005A7161" w:rsidRPr="005A7161" w14:paraId="1065D120" w14:textId="77777777" w:rsidTr="00D3060F">
        <w:trPr>
          <w:jc w:val="center"/>
        </w:trPr>
        <w:tc>
          <w:tcPr>
            <w:tcW w:w="3035" w:type="dxa"/>
            <w:vAlign w:val="center"/>
          </w:tcPr>
          <w:p w14:paraId="2DCA87ED"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Logistic Regression (Normal)</w:t>
            </w:r>
          </w:p>
        </w:tc>
        <w:tc>
          <w:tcPr>
            <w:tcW w:w="6032" w:type="dxa"/>
            <w:vAlign w:val="center"/>
          </w:tcPr>
          <w:p w14:paraId="4DCD498B" w14:textId="41542D83"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w:t>
            </w:r>
          </w:p>
          <w:p w14:paraId="578B270C" w14:textId="44710952"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tc>
      </w:tr>
      <w:tr w:rsidR="005A7161" w:rsidRPr="005A7161" w14:paraId="3A9694C1" w14:textId="77777777" w:rsidTr="00D3060F">
        <w:trPr>
          <w:jc w:val="center"/>
        </w:trPr>
        <w:tc>
          <w:tcPr>
            <w:tcW w:w="3035" w:type="dxa"/>
            <w:vAlign w:val="center"/>
          </w:tcPr>
          <w:p w14:paraId="2D148354"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Logistic Regression (Gridsearched)</w:t>
            </w:r>
          </w:p>
        </w:tc>
        <w:tc>
          <w:tcPr>
            <w:tcW w:w="6032" w:type="dxa"/>
            <w:vAlign w:val="center"/>
          </w:tcPr>
          <w:p w14:paraId="06FF0B08" w14:textId="2450035B"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p w14:paraId="0156D966" w14:textId="7AF35398"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param_grid_lr</w:t>
            </w:r>
            <w:proofErr w:type="spellEnd"/>
            <w:r w:rsidRPr="005A7161">
              <w:rPr>
                <w:rFonts w:ascii="Times New Roman" w:hAnsi="Times New Roman" w:cs="Times New Roman"/>
                <w:sz w:val="20"/>
                <w:szCs w:val="20"/>
              </w:rPr>
              <w:t xml:space="preserve"> = {</w:t>
            </w:r>
            <w:r w:rsidR="00FC063F">
              <w:rPr>
                <w:rFonts w:ascii="Times New Roman" w:hAnsi="Times New Roman" w:cs="Times New Roman"/>
                <w:sz w:val="20"/>
                <w:szCs w:val="20"/>
              </w:rPr>
              <w:t>‘</w:t>
            </w:r>
            <w:r w:rsidRPr="005A7161">
              <w:rPr>
                <w:rFonts w:ascii="Times New Roman" w:hAnsi="Times New Roman" w:cs="Times New Roman"/>
                <w:sz w:val="20"/>
                <w:szCs w:val="20"/>
              </w:rPr>
              <w:t>penalty</w:t>
            </w:r>
            <w:r w:rsidR="00FC063F">
              <w:rPr>
                <w:rFonts w:ascii="Times New Roman" w:hAnsi="Times New Roman" w:cs="Times New Roman"/>
                <w:sz w:val="20"/>
                <w:szCs w:val="20"/>
              </w:rPr>
              <w:t>’</w:t>
            </w:r>
            <w:r w:rsidRPr="005A7161">
              <w:rPr>
                <w:rFonts w:ascii="Times New Roman" w:hAnsi="Times New Roman" w:cs="Times New Roman"/>
                <w:sz w:val="20"/>
                <w:szCs w:val="20"/>
              </w:rPr>
              <w:t>: [</w:t>
            </w:r>
            <w:r w:rsidR="00FC063F">
              <w:rPr>
                <w:rFonts w:ascii="Times New Roman" w:hAnsi="Times New Roman" w:cs="Times New Roman"/>
                <w:sz w:val="20"/>
                <w:szCs w:val="20"/>
              </w:rPr>
              <w:t>‘</w:t>
            </w:r>
            <w:r w:rsidRPr="005A7161">
              <w:rPr>
                <w:rFonts w:ascii="Times New Roman" w:hAnsi="Times New Roman" w:cs="Times New Roman"/>
                <w:sz w:val="20"/>
                <w:szCs w:val="20"/>
              </w:rPr>
              <w:t>l1</w:t>
            </w:r>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r w:rsidR="00FC063F">
              <w:rPr>
                <w:rFonts w:ascii="Times New Roman" w:hAnsi="Times New Roman" w:cs="Times New Roman"/>
                <w:sz w:val="20"/>
                <w:szCs w:val="20"/>
              </w:rPr>
              <w:t>‘</w:t>
            </w:r>
            <w:r w:rsidRPr="005A7161">
              <w:rPr>
                <w:rFonts w:ascii="Times New Roman" w:hAnsi="Times New Roman" w:cs="Times New Roman"/>
                <w:sz w:val="20"/>
                <w:szCs w:val="20"/>
              </w:rPr>
              <w:t>l2</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7BDEC6F6" w14:textId="00DDD432"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C</w:t>
            </w:r>
            <w:r>
              <w:rPr>
                <w:rFonts w:ascii="Times New Roman" w:hAnsi="Times New Roman" w:cs="Times New Roman"/>
                <w:sz w:val="20"/>
                <w:szCs w:val="20"/>
              </w:rPr>
              <w:t>’</w:t>
            </w:r>
            <w:r w:rsidR="005A7161" w:rsidRPr="005A7161">
              <w:rPr>
                <w:rFonts w:ascii="Times New Roman" w:hAnsi="Times New Roman" w:cs="Times New Roman"/>
                <w:sz w:val="20"/>
                <w:szCs w:val="20"/>
              </w:rPr>
              <w:t>: [0.001, 0.01, 0.1, 1, 10],</w:t>
            </w:r>
          </w:p>
          <w:p w14:paraId="2C83D251" w14:textId="7FEBF1CD"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solver</w:t>
            </w:r>
            <w:r>
              <w:rPr>
                <w:rFonts w:ascii="Times New Roman" w:hAnsi="Times New Roman" w:cs="Times New Roman"/>
                <w:sz w:val="20"/>
                <w:szCs w:val="20"/>
              </w:rPr>
              <w:t>’</w:t>
            </w:r>
            <w:r w:rsidR="005A7161" w:rsidRPr="005A7161">
              <w:rPr>
                <w:rFonts w:ascii="Times New Roman" w:hAnsi="Times New Roman" w:cs="Times New Roman"/>
                <w:sz w:val="20"/>
                <w:szCs w:val="20"/>
              </w:rPr>
              <w:t>: [</w:t>
            </w: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liblinear</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xml:space="preserve">, </w:t>
            </w:r>
            <w:r>
              <w:rPr>
                <w:rFonts w:ascii="Times New Roman" w:hAnsi="Times New Roman" w:cs="Times New Roman"/>
                <w:sz w:val="20"/>
                <w:szCs w:val="20"/>
              </w:rPr>
              <w:t>‘</w:t>
            </w:r>
            <w:r w:rsidR="005A7161" w:rsidRPr="005A7161">
              <w:rPr>
                <w:rFonts w:ascii="Times New Roman" w:hAnsi="Times New Roman" w:cs="Times New Roman"/>
                <w:sz w:val="20"/>
                <w:szCs w:val="20"/>
              </w:rPr>
              <w:t>saga</w:t>
            </w:r>
            <w:r>
              <w:rPr>
                <w:rFonts w:ascii="Times New Roman" w:hAnsi="Times New Roman" w:cs="Times New Roman"/>
                <w:sz w:val="20"/>
                <w:szCs w:val="20"/>
              </w:rPr>
              <w:t>’</w:t>
            </w:r>
            <w:r w:rsidR="005A7161" w:rsidRPr="005A7161">
              <w:rPr>
                <w:rFonts w:ascii="Times New Roman" w:hAnsi="Times New Roman" w:cs="Times New Roman"/>
                <w:sz w:val="20"/>
                <w:szCs w:val="20"/>
              </w:rPr>
              <w:t>],</w:t>
            </w:r>
          </w:p>
          <w:p w14:paraId="582831AF" w14:textId="18026F83"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max_iter</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[100, 200, 300]}</w:t>
            </w:r>
          </w:p>
          <w:p w14:paraId="1906F2A0"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cv = 5</w:t>
            </w:r>
          </w:p>
        </w:tc>
      </w:tr>
      <w:tr w:rsidR="005A7161" w:rsidRPr="005A7161" w14:paraId="502899E7" w14:textId="77777777" w:rsidTr="00D3060F">
        <w:trPr>
          <w:jc w:val="center"/>
        </w:trPr>
        <w:tc>
          <w:tcPr>
            <w:tcW w:w="3035" w:type="dxa"/>
            <w:vAlign w:val="center"/>
          </w:tcPr>
          <w:p w14:paraId="3DD58588"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Decision Trees (Normal)</w:t>
            </w:r>
          </w:p>
        </w:tc>
        <w:tc>
          <w:tcPr>
            <w:tcW w:w="6032" w:type="dxa"/>
            <w:vAlign w:val="center"/>
          </w:tcPr>
          <w:p w14:paraId="43708EF1" w14:textId="4ADD37BF"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tc>
      </w:tr>
      <w:tr w:rsidR="005A7161" w:rsidRPr="005A7161" w14:paraId="2C1502DA" w14:textId="77777777" w:rsidTr="00D3060F">
        <w:trPr>
          <w:jc w:val="center"/>
        </w:trPr>
        <w:tc>
          <w:tcPr>
            <w:tcW w:w="3035" w:type="dxa"/>
            <w:vAlign w:val="center"/>
          </w:tcPr>
          <w:p w14:paraId="40A51167"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Decision Trees (Gridsearched)</w:t>
            </w:r>
          </w:p>
        </w:tc>
        <w:tc>
          <w:tcPr>
            <w:tcW w:w="6032" w:type="dxa"/>
            <w:vAlign w:val="center"/>
          </w:tcPr>
          <w:p w14:paraId="17997822" w14:textId="0C977A1F"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p w14:paraId="75A2706A" w14:textId="07503E84"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param_grid_dt</w:t>
            </w:r>
            <w:proofErr w:type="spellEnd"/>
            <w:r w:rsidRPr="005A7161">
              <w:rPr>
                <w:rFonts w:ascii="Times New Roman" w:hAnsi="Times New Roman" w:cs="Times New Roman"/>
                <w:sz w:val="20"/>
                <w:szCs w:val="20"/>
              </w:rPr>
              <w:t xml:space="preserve"> = {</w:t>
            </w:r>
            <w:r w:rsidR="00FC063F">
              <w:rPr>
                <w:rFonts w:ascii="Times New Roman" w:hAnsi="Times New Roman" w:cs="Times New Roman"/>
                <w:sz w:val="20"/>
                <w:szCs w:val="20"/>
              </w:rPr>
              <w:t>‘</w:t>
            </w:r>
            <w:r w:rsidRPr="005A7161">
              <w:rPr>
                <w:rFonts w:ascii="Times New Roman" w:hAnsi="Times New Roman" w:cs="Times New Roman"/>
                <w:sz w:val="20"/>
                <w:szCs w:val="20"/>
              </w:rPr>
              <w:t>criterion</w:t>
            </w:r>
            <w:r w:rsidR="00FC063F">
              <w:rPr>
                <w:rFonts w:ascii="Times New Roman" w:hAnsi="Times New Roman" w:cs="Times New Roman"/>
                <w:sz w:val="20"/>
                <w:szCs w:val="20"/>
              </w:rPr>
              <w:t>’</w:t>
            </w:r>
            <w:r w:rsidRPr="005A7161">
              <w:rPr>
                <w:rFonts w:ascii="Times New Roman" w:hAnsi="Times New Roman" w:cs="Times New Roman"/>
                <w:sz w:val="20"/>
                <w:szCs w:val="20"/>
              </w:rPr>
              <w:t>: [</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gini</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r w:rsidR="00FC063F">
              <w:rPr>
                <w:rFonts w:ascii="Times New Roman" w:hAnsi="Times New Roman" w:cs="Times New Roman"/>
                <w:sz w:val="20"/>
                <w:szCs w:val="20"/>
              </w:rPr>
              <w:t>‘</w:t>
            </w:r>
            <w:r w:rsidRPr="005A7161">
              <w:rPr>
                <w:rFonts w:ascii="Times New Roman" w:hAnsi="Times New Roman" w:cs="Times New Roman"/>
                <w:sz w:val="20"/>
                <w:szCs w:val="20"/>
              </w:rPr>
              <w:t>entropy</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73BF77F5" w14:textId="37F1848A"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max_depth</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[None, 10, 20, 30, 40],</w:t>
            </w:r>
          </w:p>
          <w:p w14:paraId="1369F01C" w14:textId="1A5897E4"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min_samples_split</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[2, 5, 10],</w:t>
            </w:r>
          </w:p>
          <w:p w14:paraId="622D309F" w14:textId="23CCBDFA"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min_samples_leaf</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[1, 2, 4]}</w:t>
            </w:r>
          </w:p>
          <w:p w14:paraId="7AAF246A"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cv = 5</w:t>
            </w:r>
          </w:p>
        </w:tc>
      </w:tr>
      <w:tr w:rsidR="005A7161" w:rsidRPr="005A7161" w14:paraId="77E767E4" w14:textId="77777777" w:rsidTr="00D3060F">
        <w:trPr>
          <w:jc w:val="center"/>
        </w:trPr>
        <w:tc>
          <w:tcPr>
            <w:tcW w:w="3035" w:type="dxa"/>
            <w:vAlign w:val="center"/>
          </w:tcPr>
          <w:p w14:paraId="3D1B20EA"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Random Forest (Normal)</w:t>
            </w:r>
          </w:p>
        </w:tc>
        <w:tc>
          <w:tcPr>
            <w:tcW w:w="6032" w:type="dxa"/>
            <w:vAlign w:val="center"/>
          </w:tcPr>
          <w:p w14:paraId="54CA81EE" w14:textId="12AB53CF"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tc>
      </w:tr>
      <w:tr w:rsidR="005A7161" w:rsidRPr="005A7161" w14:paraId="0D856C5F" w14:textId="77777777" w:rsidTr="00D3060F">
        <w:trPr>
          <w:jc w:val="center"/>
        </w:trPr>
        <w:tc>
          <w:tcPr>
            <w:tcW w:w="3035" w:type="dxa"/>
            <w:vAlign w:val="center"/>
          </w:tcPr>
          <w:p w14:paraId="03898D45"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Random Forest (Gridsearched)</w:t>
            </w:r>
          </w:p>
        </w:tc>
        <w:tc>
          <w:tcPr>
            <w:tcW w:w="6032" w:type="dxa"/>
            <w:vAlign w:val="center"/>
          </w:tcPr>
          <w:p w14:paraId="4EFD31DC" w14:textId="3953061C"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p w14:paraId="626E9BB0" w14:textId="495DDFC2"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param_grid_rf</w:t>
            </w:r>
            <w:proofErr w:type="spellEnd"/>
            <w:r w:rsidRPr="005A7161">
              <w:rPr>
                <w:rFonts w:ascii="Times New Roman" w:hAnsi="Times New Roman" w:cs="Times New Roman"/>
                <w:sz w:val="20"/>
                <w:szCs w:val="20"/>
              </w:rPr>
              <w:t xml:space="preserve"> = {</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n_estimators</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[50, 100, 200],</w:t>
            </w:r>
          </w:p>
          <w:p w14:paraId="485795D0" w14:textId="5734E908"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max_depth</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[None, 10, 20],</w:t>
            </w:r>
          </w:p>
          <w:p w14:paraId="631B3576" w14:textId="24C4C7E4"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min_samples_split</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[2, 5, 10],</w:t>
            </w:r>
          </w:p>
          <w:p w14:paraId="25DED519" w14:textId="12E233B2"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min_samples_leaf</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[1, 2]}</w:t>
            </w:r>
          </w:p>
          <w:p w14:paraId="70A1E2C4"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cv = 5</w:t>
            </w:r>
          </w:p>
        </w:tc>
      </w:tr>
      <w:tr w:rsidR="005A7161" w:rsidRPr="005A7161" w14:paraId="01C1C13F" w14:textId="77777777" w:rsidTr="00D3060F">
        <w:trPr>
          <w:jc w:val="center"/>
        </w:trPr>
        <w:tc>
          <w:tcPr>
            <w:tcW w:w="3035" w:type="dxa"/>
            <w:vAlign w:val="center"/>
          </w:tcPr>
          <w:p w14:paraId="529B3308"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SVM (Support Vector Machines) (Normal)</w:t>
            </w:r>
          </w:p>
        </w:tc>
        <w:tc>
          <w:tcPr>
            <w:tcW w:w="6032" w:type="dxa"/>
            <w:vAlign w:val="center"/>
          </w:tcPr>
          <w:p w14:paraId="27018E6D" w14:textId="25E56C3F"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tc>
      </w:tr>
      <w:tr w:rsidR="005A7161" w:rsidRPr="005A7161" w14:paraId="56EE5E7E" w14:textId="77777777" w:rsidTr="00D3060F">
        <w:trPr>
          <w:jc w:val="center"/>
        </w:trPr>
        <w:tc>
          <w:tcPr>
            <w:tcW w:w="3035" w:type="dxa"/>
            <w:vAlign w:val="center"/>
          </w:tcPr>
          <w:p w14:paraId="011F329B"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SVM (Support Vector Machines) (Gridsearched)</w:t>
            </w:r>
          </w:p>
        </w:tc>
        <w:tc>
          <w:tcPr>
            <w:tcW w:w="6032" w:type="dxa"/>
            <w:vAlign w:val="center"/>
          </w:tcPr>
          <w:p w14:paraId="24E517F0" w14:textId="775EC0A9"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random_state</w:t>
            </w:r>
            <w:proofErr w:type="spellEnd"/>
            <w:r w:rsidRPr="005A7161">
              <w:rPr>
                <w:rFonts w:ascii="Times New Roman" w:hAnsi="Times New Roman" w:cs="Times New Roman"/>
                <w:sz w:val="20"/>
                <w:szCs w:val="20"/>
              </w:rPr>
              <w:t xml:space="preserve"> = 42, </w:t>
            </w:r>
            <w:proofErr w:type="spellStart"/>
            <w:r w:rsidRPr="005A7161">
              <w:rPr>
                <w:rFonts w:ascii="Times New Roman" w:hAnsi="Times New Roman" w:cs="Times New Roman"/>
                <w:sz w:val="20"/>
                <w:szCs w:val="20"/>
              </w:rPr>
              <w:t>class_weight</w:t>
            </w:r>
            <w:proofErr w:type="spellEnd"/>
            <w:r w:rsidRPr="005A7161">
              <w:rPr>
                <w:rFonts w:ascii="Times New Roman" w:hAnsi="Times New Roman" w:cs="Times New Roman"/>
                <w:sz w:val="20"/>
                <w:szCs w:val="20"/>
              </w:rPr>
              <w:t>=</w:t>
            </w:r>
            <w:r w:rsidR="00FC063F">
              <w:rPr>
                <w:rFonts w:ascii="Times New Roman" w:hAnsi="Times New Roman" w:cs="Times New Roman"/>
                <w:sz w:val="20"/>
                <w:szCs w:val="20"/>
              </w:rPr>
              <w:t>‘</w:t>
            </w:r>
            <w:r w:rsidRPr="005A7161">
              <w:rPr>
                <w:rFonts w:ascii="Times New Roman" w:hAnsi="Times New Roman" w:cs="Times New Roman"/>
                <w:sz w:val="20"/>
                <w:szCs w:val="20"/>
              </w:rPr>
              <w:t>balanced</w:t>
            </w:r>
            <w:r w:rsidR="00FC063F">
              <w:rPr>
                <w:rFonts w:ascii="Times New Roman" w:hAnsi="Times New Roman" w:cs="Times New Roman"/>
                <w:sz w:val="20"/>
                <w:szCs w:val="20"/>
              </w:rPr>
              <w:t>’</w:t>
            </w:r>
          </w:p>
          <w:p w14:paraId="03D4226F" w14:textId="1D44F6E2"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param_grid_svm</w:t>
            </w:r>
            <w:proofErr w:type="spellEnd"/>
            <w:r w:rsidRPr="005A7161">
              <w:rPr>
                <w:rFonts w:ascii="Times New Roman" w:hAnsi="Times New Roman" w:cs="Times New Roman"/>
                <w:sz w:val="20"/>
                <w:szCs w:val="20"/>
              </w:rPr>
              <w:t xml:space="preserve"> = {</w:t>
            </w:r>
            <w:r w:rsidR="00FC063F">
              <w:rPr>
                <w:rFonts w:ascii="Times New Roman" w:hAnsi="Times New Roman" w:cs="Times New Roman"/>
                <w:sz w:val="20"/>
                <w:szCs w:val="20"/>
              </w:rPr>
              <w:t>‘</w:t>
            </w:r>
            <w:r w:rsidRPr="005A7161">
              <w:rPr>
                <w:rFonts w:ascii="Times New Roman" w:hAnsi="Times New Roman" w:cs="Times New Roman"/>
                <w:sz w:val="20"/>
                <w:szCs w:val="20"/>
              </w:rPr>
              <w:t>C</w:t>
            </w:r>
            <w:r w:rsidR="00FC063F">
              <w:rPr>
                <w:rFonts w:ascii="Times New Roman" w:hAnsi="Times New Roman" w:cs="Times New Roman"/>
                <w:sz w:val="20"/>
                <w:szCs w:val="20"/>
              </w:rPr>
              <w:t>’</w:t>
            </w:r>
            <w:r w:rsidRPr="005A7161">
              <w:rPr>
                <w:rFonts w:ascii="Times New Roman" w:hAnsi="Times New Roman" w:cs="Times New Roman"/>
                <w:sz w:val="20"/>
                <w:szCs w:val="20"/>
              </w:rPr>
              <w:t>: [0.1, 1, 10],</w:t>
            </w:r>
          </w:p>
          <w:p w14:paraId="7C39B142" w14:textId="2D72FBF5"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kernel</w:t>
            </w:r>
            <w:r>
              <w:rPr>
                <w:rFonts w:ascii="Times New Roman" w:hAnsi="Times New Roman" w:cs="Times New Roman"/>
                <w:sz w:val="20"/>
                <w:szCs w:val="20"/>
              </w:rPr>
              <w:t>’</w:t>
            </w:r>
            <w:r w:rsidR="005A7161" w:rsidRPr="005A7161">
              <w:rPr>
                <w:rFonts w:ascii="Times New Roman" w:hAnsi="Times New Roman" w:cs="Times New Roman"/>
                <w:sz w:val="20"/>
                <w:szCs w:val="20"/>
              </w:rPr>
              <w:t>: [</w:t>
            </w:r>
            <w:r>
              <w:rPr>
                <w:rFonts w:ascii="Times New Roman" w:hAnsi="Times New Roman" w:cs="Times New Roman"/>
                <w:sz w:val="20"/>
                <w:szCs w:val="20"/>
              </w:rPr>
              <w:t>‘</w:t>
            </w:r>
            <w:r w:rsidR="005A7161" w:rsidRPr="005A7161">
              <w:rPr>
                <w:rFonts w:ascii="Times New Roman" w:hAnsi="Times New Roman" w:cs="Times New Roman"/>
                <w:sz w:val="20"/>
                <w:szCs w:val="20"/>
              </w:rPr>
              <w:t>linear</w:t>
            </w:r>
            <w:r>
              <w:rPr>
                <w:rFonts w:ascii="Times New Roman" w:hAnsi="Times New Roman" w:cs="Times New Roman"/>
                <w:sz w:val="20"/>
                <w:szCs w:val="20"/>
              </w:rPr>
              <w:t>’</w:t>
            </w:r>
            <w:r w:rsidR="005A7161" w:rsidRPr="005A7161">
              <w:rPr>
                <w:rFonts w:ascii="Times New Roman" w:hAnsi="Times New Roman" w:cs="Times New Roman"/>
                <w:sz w:val="20"/>
                <w:szCs w:val="20"/>
              </w:rPr>
              <w:t xml:space="preserve">, </w:t>
            </w:r>
            <w:r>
              <w:rPr>
                <w:rFonts w:ascii="Times New Roman" w:hAnsi="Times New Roman" w:cs="Times New Roman"/>
                <w:sz w:val="20"/>
                <w:szCs w:val="20"/>
              </w:rPr>
              <w:t>‘</w:t>
            </w:r>
            <w:proofErr w:type="spellStart"/>
            <w:r w:rsidR="005A7161" w:rsidRPr="005A7161">
              <w:rPr>
                <w:rFonts w:ascii="Times New Roman" w:hAnsi="Times New Roman" w:cs="Times New Roman"/>
                <w:sz w:val="20"/>
                <w:szCs w:val="20"/>
              </w:rPr>
              <w:t>rbf</w:t>
            </w:r>
            <w:proofErr w:type="spellEnd"/>
            <w:r>
              <w:rPr>
                <w:rFonts w:ascii="Times New Roman" w:hAnsi="Times New Roman" w:cs="Times New Roman"/>
                <w:sz w:val="20"/>
                <w:szCs w:val="20"/>
              </w:rPr>
              <w:t>’</w:t>
            </w:r>
            <w:r w:rsidR="005A7161" w:rsidRPr="005A7161">
              <w:rPr>
                <w:rFonts w:ascii="Times New Roman" w:hAnsi="Times New Roman" w:cs="Times New Roman"/>
                <w:sz w:val="20"/>
                <w:szCs w:val="20"/>
              </w:rPr>
              <w:t xml:space="preserve">, </w:t>
            </w:r>
            <w:r>
              <w:rPr>
                <w:rFonts w:ascii="Times New Roman" w:hAnsi="Times New Roman" w:cs="Times New Roman"/>
                <w:sz w:val="20"/>
                <w:szCs w:val="20"/>
              </w:rPr>
              <w:t>‘</w:t>
            </w:r>
            <w:r w:rsidR="005A7161" w:rsidRPr="005A7161">
              <w:rPr>
                <w:rFonts w:ascii="Times New Roman" w:hAnsi="Times New Roman" w:cs="Times New Roman"/>
                <w:sz w:val="20"/>
                <w:szCs w:val="20"/>
              </w:rPr>
              <w:t>poly</w:t>
            </w:r>
            <w:r>
              <w:rPr>
                <w:rFonts w:ascii="Times New Roman" w:hAnsi="Times New Roman" w:cs="Times New Roman"/>
                <w:sz w:val="20"/>
                <w:szCs w:val="20"/>
              </w:rPr>
              <w:t>’</w:t>
            </w:r>
            <w:r w:rsidR="005A7161" w:rsidRPr="005A7161">
              <w:rPr>
                <w:rFonts w:ascii="Times New Roman" w:hAnsi="Times New Roman" w:cs="Times New Roman"/>
                <w:sz w:val="20"/>
                <w:szCs w:val="20"/>
              </w:rPr>
              <w:t>],</w:t>
            </w:r>
          </w:p>
          <w:p w14:paraId="4C522A9F" w14:textId="32E93B0F"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gamma</w:t>
            </w:r>
            <w:r>
              <w:rPr>
                <w:rFonts w:ascii="Times New Roman" w:hAnsi="Times New Roman" w:cs="Times New Roman"/>
                <w:sz w:val="20"/>
                <w:szCs w:val="20"/>
              </w:rPr>
              <w:t>’</w:t>
            </w:r>
            <w:r w:rsidR="005A7161" w:rsidRPr="005A7161">
              <w:rPr>
                <w:rFonts w:ascii="Times New Roman" w:hAnsi="Times New Roman" w:cs="Times New Roman"/>
                <w:sz w:val="20"/>
                <w:szCs w:val="20"/>
              </w:rPr>
              <w:t>: [</w:t>
            </w:r>
            <w:r>
              <w:rPr>
                <w:rFonts w:ascii="Times New Roman" w:hAnsi="Times New Roman" w:cs="Times New Roman"/>
                <w:sz w:val="20"/>
                <w:szCs w:val="20"/>
              </w:rPr>
              <w:t>‘</w:t>
            </w:r>
            <w:r w:rsidR="005A7161" w:rsidRPr="005A7161">
              <w:rPr>
                <w:rFonts w:ascii="Times New Roman" w:hAnsi="Times New Roman" w:cs="Times New Roman"/>
                <w:sz w:val="20"/>
                <w:szCs w:val="20"/>
              </w:rPr>
              <w:t>scale</w:t>
            </w:r>
            <w:r>
              <w:rPr>
                <w:rFonts w:ascii="Times New Roman" w:hAnsi="Times New Roman" w:cs="Times New Roman"/>
                <w:sz w:val="20"/>
                <w:szCs w:val="20"/>
              </w:rPr>
              <w:t>’</w:t>
            </w:r>
            <w:r w:rsidR="005A7161" w:rsidRPr="005A7161">
              <w:rPr>
                <w:rFonts w:ascii="Times New Roman" w:hAnsi="Times New Roman" w:cs="Times New Roman"/>
                <w:sz w:val="20"/>
                <w:szCs w:val="20"/>
              </w:rPr>
              <w:t xml:space="preserve">, </w:t>
            </w:r>
            <w:r>
              <w:rPr>
                <w:rFonts w:ascii="Times New Roman" w:hAnsi="Times New Roman" w:cs="Times New Roman"/>
                <w:sz w:val="20"/>
                <w:szCs w:val="20"/>
              </w:rPr>
              <w:t>‘</w:t>
            </w:r>
            <w:r w:rsidR="005A7161" w:rsidRPr="005A7161">
              <w:rPr>
                <w:rFonts w:ascii="Times New Roman" w:hAnsi="Times New Roman" w:cs="Times New Roman"/>
                <w:sz w:val="20"/>
                <w:szCs w:val="20"/>
              </w:rPr>
              <w:t>auto</w:t>
            </w:r>
            <w:r>
              <w:rPr>
                <w:rFonts w:ascii="Times New Roman" w:hAnsi="Times New Roman" w:cs="Times New Roman"/>
                <w:sz w:val="20"/>
                <w:szCs w:val="20"/>
              </w:rPr>
              <w:t>’</w:t>
            </w:r>
            <w:r w:rsidR="005A7161" w:rsidRPr="005A7161">
              <w:rPr>
                <w:rFonts w:ascii="Times New Roman" w:hAnsi="Times New Roman" w:cs="Times New Roman"/>
                <w:sz w:val="20"/>
                <w:szCs w:val="20"/>
              </w:rPr>
              <w:t>]}</w:t>
            </w:r>
          </w:p>
          <w:p w14:paraId="0739FEBD"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cv = 5</w:t>
            </w:r>
          </w:p>
        </w:tc>
      </w:tr>
      <w:tr w:rsidR="005A7161" w:rsidRPr="005A7161" w14:paraId="4131D1F6" w14:textId="77777777" w:rsidTr="00D3060F">
        <w:trPr>
          <w:jc w:val="center"/>
        </w:trPr>
        <w:tc>
          <w:tcPr>
            <w:tcW w:w="3035" w:type="dxa"/>
            <w:vAlign w:val="center"/>
          </w:tcPr>
          <w:p w14:paraId="11ABECB4"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Gaussian Naïve Bayes</w:t>
            </w:r>
          </w:p>
        </w:tc>
        <w:tc>
          <w:tcPr>
            <w:tcW w:w="6032" w:type="dxa"/>
            <w:vAlign w:val="center"/>
          </w:tcPr>
          <w:p w14:paraId="0BA48292"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Nil</w:t>
            </w:r>
          </w:p>
        </w:tc>
      </w:tr>
      <w:tr w:rsidR="005A7161" w:rsidRPr="005A7161" w14:paraId="03FFCD82" w14:textId="77777777" w:rsidTr="00D3060F">
        <w:trPr>
          <w:jc w:val="center"/>
        </w:trPr>
        <w:tc>
          <w:tcPr>
            <w:tcW w:w="3035" w:type="dxa"/>
            <w:vAlign w:val="center"/>
          </w:tcPr>
          <w:p w14:paraId="2F50A9AD"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K-Nearest Neighbours (Normal)</w:t>
            </w:r>
          </w:p>
        </w:tc>
        <w:tc>
          <w:tcPr>
            <w:tcW w:w="6032" w:type="dxa"/>
            <w:vAlign w:val="center"/>
          </w:tcPr>
          <w:p w14:paraId="448A2D7C"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Nil</w:t>
            </w:r>
          </w:p>
        </w:tc>
      </w:tr>
      <w:tr w:rsidR="005A7161" w:rsidRPr="005A7161" w14:paraId="2E394913" w14:textId="77777777" w:rsidTr="00D3060F">
        <w:trPr>
          <w:jc w:val="center"/>
        </w:trPr>
        <w:tc>
          <w:tcPr>
            <w:tcW w:w="3035" w:type="dxa"/>
            <w:vAlign w:val="center"/>
          </w:tcPr>
          <w:p w14:paraId="077BB771"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K-Nearest Neighbours (Gridsearched)</w:t>
            </w:r>
          </w:p>
        </w:tc>
        <w:tc>
          <w:tcPr>
            <w:tcW w:w="6032" w:type="dxa"/>
            <w:vAlign w:val="center"/>
          </w:tcPr>
          <w:p w14:paraId="30391AE8" w14:textId="15A9DB13"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param_grid_knn</w:t>
            </w:r>
            <w:proofErr w:type="spellEnd"/>
            <w:r w:rsidRPr="005A7161">
              <w:rPr>
                <w:rFonts w:ascii="Times New Roman" w:hAnsi="Times New Roman" w:cs="Times New Roman"/>
                <w:sz w:val="20"/>
                <w:szCs w:val="20"/>
              </w:rPr>
              <w:t xml:space="preserve"> = {</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n_neighbors</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[3, 5, 7, 9],</w:t>
            </w:r>
          </w:p>
          <w:p w14:paraId="19C9FA3E" w14:textId="60AA677B"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weights</w:t>
            </w:r>
            <w:r>
              <w:rPr>
                <w:rFonts w:ascii="Times New Roman" w:hAnsi="Times New Roman" w:cs="Times New Roman"/>
                <w:sz w:val="20"/>
                <w:szCs w:val="20"/>
              </w:rPr>
              <w:t>’</w:t>
            </w:r>
            <w:r w:rsidR="005A7161" w:rsidRPr="005A7161">
              <w:rPr>
                <w:rFonts w:ascii="Times New Roman" w:hAnsi="Times New Roman" w:cs="Times New Roman"/>
                <w:sz w:val="20"/>
                <w:szCs w:val="20"/>
              </w:rPr>
              <w:t>: [</w:t>
            </w:r>
            <w:r>
              <w:rPr>
                <w:rFonts w:ascii="Times New Roman" w:hAnsi="Times New Roman" w:cs="Times New Roman"/>
                <w:sz w:val="20"/>
                <w:szCs w:val="20"/>
              </w:rPr>
              <w:t>‘</w:t>
            </w:r>
            <w:r w:rsidR="005A7161" w:rsidRPr="005A7161">
              <w:rPr>
                <w:rFonts w:ascii="Times New Roman" w:hAnsi="Times New Roman" w:cs="Times New Roman"/>
                <w:sz w:val="20"/>
                <w:szCs w:val="20"/>
              </w:rPr>
              <w:t>uniform</w:t>
            </w:r>
            <w:r>
              <w:rPr>
                <w:rFonts w:ascii="Times New Roman" w:hAnsi="Times New Roman" w:cs="Times New Roman"/>
                <w:sz w:val="20"/>
                <w:szCs w:val="20"/>
              </w:rPr>
              <w:t>’</w:t>
            </w:r>
            <w:r w:rsidR="005A7161" w:rsidRPr="005A7161">
              <w:rPr>
                <w:rFonts w:ascii="Times New Roman" w:hAnsi="Times New Roman" w:cs="Times New Roman"/>
                <w:sz w:val="20"/>
                <w:szCs w:val="20"/>
              </w:rPr>
              <w:t xml:space="preserve">, </w:t>
            </w:r>
            <w:r>
              <w:rPr>
                <w:rFonts w:ascii="Times New Roman" w:hAnsi="Times New Roman" w:cs="Times New Roman"/>
                <w:sz w:val="20"/>
                <w:szCs w:val="20"/>
              </w:rPr>
              <w:t>‘</w:t>
            </w:r>
            <w:r w:rsidR="005A7161" w:rsidRPr="005A7161">
              <w:rPr>
                <w:rFonts w:ascii="Times New Roman" w:hAnsi="Times New Roman" w:cs="Times New Roman"/>
                <w:sz w:val="20"/>
                <w:szCs w:val="20"/>
              </w:rPr>
              <w:t>distance</w:t>
            </w:r>
            <w:r>
              <w:rPr>
                <w:rFonts w:ascii="Times New Roman" w:hAnsi="Times New Roman" w:cs="Times New Roman"/>
                <w:sz w:val="20"/>
                <w:szCs w:val="20"/>
              </w:rPr>
              <w:t>’</w:t>
            </w:r>
            <w:r w:rsidR="005A7161" w:rsidRPr="005A7161">
              <w:rPr>
                <w:rFonts w:ascii="Times New Roman" w:hAnsi="Times New Roman" w:cs="Times New Roman"/>
                <w:sz w:val="20"/>
                <w:szCs w:val="20"/>
              </w:rPr>
              <w:t>],</w:t>
            </w:r>
          </w:p>
          <w:p w14:paraId="7491ECB2" w14:textId="070FF155" w:rsidR="005A7161" w:rsidRPr="005A7161" w:rsidRDefault="00FC063F" w:rsidP="005A7161">
            <w:pPr>
              <w:jc w:val="center"/>
              <w:rPr>
                <w:rFonts w:ascii="Times New Roman" w:hAnsi="Times New Roman" w:cs="Times New Roman"/>
                <w:sz w:val="20"/>
                <w:szCs w:val="20"/>
              </w:rPr>
            </w:pPr>
            <w:r>
              <w:rPr>
                <w:rFonts w:ascii="Times New Roman" w:hAnsi="Times New Roman" w:cs="Times New Roman"/>
                <w:sz w:val="20"/>
                <w:szCs w:val="20"/>
              </w:rPr>
              <w:t>‘</w:t>
            </w:r>
            <w:r w:rsidR="005A7161" w:rsidRPr="005A7161">
              <w:rPr>
                <w:rFonts w:ascii="Times New Roman" w:hAnsi="Times New Roman" w:cs="Times New Roman"/>
                <w:sz w:val="20"/>
                <w:szCs w:val="20"/>
              </w:rPr>
              <w:t>p</w:t>
            </w:r>
            <w:r>
              <w:rPr>
                <w:rFonts w:ascii="Times New Roman" w:hAnsi="Times New Roman" w:cs="Times New Roman"/>
                <w:sz w:val="20"/>
                <w:szCs w:val="20"/>
              </w:rPr>
              <w:t>’</w:t>
            </w:r>
            <w:r w:rsidR="005A7161" w:rsidRPr="005A7161">
              <w:rPr>
                <w:rFonts w:ascii="Times New Roman" w:hAnsi="Times New Roman" w:cs="Times New Roman"/>
                <w:sz w:val="20"/>
                <w:szCs w:val="20"/>
              </w:rPr>
              <w:t>: [1, 2]}</w:t>
            </w:r>
          </w:p>
          <w:p w14:paraId="1D325024"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cv = 5</w:t>
            </w:r>
          </w:p>
        </w:tc>
      </w:tr>
      <w:tr w:rsidR="005A7161" w:rsidRPr="005A7161" w14:paraId="2F9C993C" w14:textId="77777777" w:rsidTr="00D3060F">
        <w:trPr>
          <w:jc w:val="center"/>
        </w:trPr>
        <w:tc>
          <w:tcPr>
            <w:tcW w:w="3035" w:type="dxa"/>
            <w:vAlign w:val="center"/>
          </w:tcPr>
          <w:p w14:paraId="66B52921"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Artificial Neural Network</w:t>
            </w:r>
          </w:p>
        </w:tc>
        <w:tc>
          <w:tcPr>
            <w:tcW w:w="6032" w:type="dxa"/>
            <w:vAlign w:val="center"/>
          </w:tcPr>
          <w:p w14:paraId="4EF7BEEA" w14:textId="77777777"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ann_model</w:t>
            </w:r>
            <w:proofErr w:type="spellEnd"/>
            <w:r w:rsidRPr="005A7161">
              <w:rPr>
                <w:rFonts w:ascii="Times New Roman" w:hAnsi="Times New Roman" w:cs="Times New Roman"/>
                <w:sz w:val="20"/>
                <w:szCs w:val="20"/>
              </w:rPr>
              <w:t xml:space="preserve"> = Sequential([</w:t>
            </w:r>
          </w:p>
          <w:p w14:paraId="1163EE61" w14:textId="2FB1DAA3"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Dense(128,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proofErr w:type="spellStart"/>
            <w:r w:rsidRPr="005A7161">
              <w:rPr>
                <w:rFonts w:ascii="Times New Roman" w:hAnsi="Times New Roman" w:cs="Times New Roman"/>
                <w:sz w:val="20"/>
                <w:szCs w:val="20"/>
              </w:rPr>
              <w:t>input_dim</w:t>
            </w:r>
            <w:proofErr w:type="spellEnd"/>
            <w:r w:rsidRPr="005A7161">
              <w:rPr>
                <w:rFonts w:ascii="Times New Roman" w:hAnsi="Times New Roman" w:cs="Times New Roman"/>
                <w:sz w:val="20"/>
                <w:szCs w:val="20"/>
              </w:rPr>
              <w:t>=</w:t>
            </w:r>
            <w:proofErr w:type="spellStart"/>
            <w:r w:rsidRPr="005A7161">
              <w:rPr>
                <w:rFonts w:ascii="Times New Roman" w:hAnsi="Times New Roman" w:cs="Times New Roman"/>
                <w:sz w:val="20"/>
                <w:szCs w:val="20"/>
              </w:rPr>
              <w:t>X_train_scaled.shape</w:t>
            </w:r>
            <w:proofErr w:type="spellEnd"/>
            <w:r w:rsidRPr="005A7161">
              <w:rPr>
                <w:rFonts w:ascii="Times New Roman" w:hAnsi="Times New Roman" w:cs="Times New Roman"/>
                <w:sz w:val="20"/>
                <w:szCs w:val="20"/>
              </w:rPr>
              <w:t>[1]),</w:t>
            </w:r>
          </w:p>
          <w:p w14:paraId="41BCAAC6" w14:textId="32374994"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7DF035DB" w14:textId="02DA3A43"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Dense(64,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034F2127" w14:textId="7335DACD"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 activation=</w:t>
            </w:r>
            <w:r w:rsidR="00FC063F">
              <w:rPr>
                <w:rFonts w:ascii="Times New Roman" w:hAnsi="Times New Roman" w:cs="Times New Roman"/>
                <w:sz w:val="20"/>
                <w:szCs w:val="20"/>
              </w:rPr>
              <w:t>‘</w:t>
            </w:r>
            <w:r w:rsidRPr="005A7161">
              <w:rPr>
                <w:rFonts w:ascii="Times New Roman" w:hAnsi="Times New Roman" w:cs="Times New Roman"/>
                <w:sz w:val="20"/>
                <w:szCs w:val="20"/>
              </w:rPr>
              <w:t>sigmoid</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0DB77BC2" w14:textId="5AD1DBCD"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w:t>
            </w:r>
          </w:p>
          <w:p w14:paraId="531389DC" w14:textId="60DDCF2D"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Compiled with: optimizer=</w:t>
            </w:r>
            <w:r w:rsidR="00FC063F">
              <w:rPr>
                <w:rFonts w:ascii="Times New Roman" w:hAnsi="Times New Roman" w:cs="Times New Roman"/>
                <w:sz w:val="20"/>
                <w:szCs w:val="20"/>
              </w:rPr>
              <w:t>‘</w:t>
            </w:r>
            <w:r w:rsidRPr="005A7161">
              <w:rPr>
                <w:rFonts w:ascii="Times New Roman" w:hAnsi="Times New Roman" w:cs="Times New Roman"/>
                <w:sz w:val="20"/>
                <w:szCs w:val="20"/>
              </w:rPr>
              <w:t>adam</w:t>
            </w:r>
            <w:r w:rsidR="00FC063F">
              <w:rPr>
                <w:rFonts w:ascii="Times New Roman" w:hAnsi="Times New Roman" w:cs="Times New Roman"/>
                <w:sz w:val="20"/>
                <w:szCs w:val="20"/>
              </w:rPr>
              <w:t>’</w:t>
            </w:r>
            <w:r w:rsidRPr="005A7161">
              <w:rPr>
                <w:rFonts w:ascii="Times New Roman" w:hAnsi="Times New Roman" w:cs="Times New Roman"/>
                <w:sz w:val="20"/>
                <w:szCs w:val="20"/>
              </w:rPr>
              <w:t>, loss=</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binary_crossentropy</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metrics=[</w:t>
            </w:r>
            <w:r w:rsidR="00FC063F">
              <w:rPr>
                <w:rFonts w:ascii="Times New Roman" w:hAnsi="Times New Roman" w:cs="Times New Roman"/>
                <w:sz w:val="20"/>
                <w:szCs w:val="20"/>
              </w:rPr>
              <w:t>‘</w:t>
            </w:r>
            <w:r w:rsidRPr="005A7161">
              <w:rPr>
                <w:rFonts w:ascii="Times New Roman" w:hAnsi="Times New Roman" w:cs="Times New Roman"/>
                <w:sz w:val="20"/>
                <w:szCs w:val="20"/>
              </w:rPr>
              <w:t>accuracy</w:t>
            </w:r>
            <w:r w:rsidR="00FC063F">
              <w:rPr>
                <w:rFonts w:ascii="Times New Roman" w:hAnsi="Times New Roman" w:cs="Times New Roman"/>
                <w:sz w:val="20"/>
                <w:szCs w:val="20"/>
              </w:rPr>
              <w:t>’</w:t>
            </w:r>
            <w:r w:rsidRPr="005A7161">
              <w:rPr>
                <w:rFonts w:ascii="Times New Roman" w:hAnsi="Times New Roman" w:cs="Times New Roman"/>
                <w:sz w:val="20"/>
                <w:szCs w:val="20"/>
              </w:rPr>
              <w:t>]</w:t>
            </w:r>
          </w:p>
        </w:tc>
      </w:tr>
      <w:tr w:rsidR="005A7161" w:rsidRPr="005A7161" w14:paraId="5A879C31" w14:textId="77777777" w:rsidTr="00D3060F">
        <w:trPr>
          <w:jc w:val="center"/>
        </w:trPr>
        <w:tc>
          <w:tcPr>
            <w:tcW w:w="3035" w:type="dxa"/>
            <w:vAlign w:val="center"/>
          </w:tcPr>
          <w:p w14:paraId="25AF643F"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1D – Convolutional Neural Network</w:t>
            </w:r>
          </w:p>
        </w:tc>
        <w:tc>
          <w:tcPr>
            <w:tcW w:w="6032" w:type="dxa"/>
            <w:vAlign w:val="center"/>
          </w:tcPr>
          <w:p w14:paraId="54A5895F"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Reshaping the input data.</w:t>
            </w:r>
          </w:p>
          <w:p w14:paraId="6D93DC19" w14:textId="77777777"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cnn_model</w:t>
            </w:r>
            <w:proofErr w:type="spellEnd"/>
            <w:r w:rsidRPr="005A7161">
              <w:rPr>
                <w:rFonts w:ascii="Times New Roman" w:hAnsi="Times New Roman" w:cs="Times New Roman"/>
                <w:sz w:val="20"/>
                <w:szCs w:val="20"/>
              </w:rPr>
              <w:t xml:space="preserve"> = Sequential([</w:t>
            </w:r>
          </w:p>
          <w:p w14:paraId="5C6F9C13" w14:textId="5FA06F8E"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Conv1D(32, 3,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proofErr w:type="spellStart"/>
            <w:r w:rsidRPr="005A7161">
              <w:rPr>
                <w:rFonts w:ascii="Times New Roman" w:hAnsi="Times New Roman" w:cs="Times New Roman"/>
                <w:sz w:val="20"/>
                <w:szCs w:val="20"/>
              </w:rPr>
              <w:t>input_shape</w:t>
            </w:r>
            <w:proofErr w:type="spellEnd"/>
            <w:r w:rsidRPr="005A7161">
              <w:rPr>
                <w:rFonts w:ascii="Times New Roman" w:hAnsi="Times New Roman" w:cs="Times New Roman"/>
                <w:sz w:val="20"/>
                <w:szCs w:val="20"/>
              </w:rPr>
              <w:t>=</w:t>
            </w:r>
            <w:proofErr w:type="spellStart"/>
            <w:r w:rsidRPr="005A7161">
              <w:rPr>
                <w:rFonts w:ascii="Times New Roman" w:hAnsi="Times New Roman" w:cs="Times New Roman"/>
                <w:sz w:val="20"/>
                <w:szCs w:val="20"/>
              </w:rPr>
              <w:t>X_train_cnn.shape</w:t>
            </w:r>
            <w:proofErr w:type="spellEnd"/>
            <w:r w:rsidRPr="005A7161">
              <w:rPr>
                <w:rFonts w:ascii="Times New Roman" w:hAnsi="Times New Roman" w:cs="Times New Roman"/>
                <w:sz w:val="20"/>
                <w:szCs w:val="20"/>
              </w:rPr>
              <w:t>[1:]),</w:t>
            </w:r>
          </w:p>
          <w:p w14:paraId="40C35B72" w14:textId="136BD2FB"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MaxPooling1D(2),</w:t>
            </w:r>
          </w:p>
          <w:p w14:paraId="2197F663" w14:textId="2A899AD0"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Flatten(),</w:t>
            </w:r>
          </w:p>
          <w:p w14:paraId="5DD402DD" w14:textId="39C99995"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Dense(128,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297EBC64" w14:textId="60B19458"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7E0E1593" w14:textId="128EC734"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 activation=</w:t>
            </w:r>
            <w:r w:rsidR="00FC063F">
              <w:rPr>
                <w:rFonts w:ascii="Times New Roman" w:hAnsi="Times New Roman" w:cs="Times New Roman"/>
                <w:sz w:val="20"/>
                <w:szCs w:val="20"/>
              </w:rPr>
              <w:t>‘</w:t>
            </w:r>
            <w:r w:rsidRPr="005A7161">
              <w:rPr>
                <w:rFonts w:ascii="Times New Roman" w:hAnsi="Times New Roman" w:cs="Times New Roman"/>
                <w:sz w:val="20"/>
                <w:szCs w:val="20"/>
              </w:rPr>
              <w:t>sigmoid</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7D5EB304" w14:textId="46CA204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w:t>
            </w:r>
          </w:p>
          <w:p w14:paraId="3506A228" w14:textId="669D521A"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Compiled with: optimizer=</w:t>
            </w:r>
            <w:r w:rsidR="00FC063F">
              <w:rPr>
                <w:rFonts w:ascii="Times New Roman" w:hAnsi="Times New Roman" w:cs="Times New Roman"/>
                <w:sz w:val="20"/>
                <w:szCs w:val="20"/>
              </w:rPr>
              <w:t>‘</w:t>
            </w:r>
            <w:r w:rsidRPr="005A7161">
              <w:rPr>
                <w:rFonts w:ascii="Times New Roman" w:hAnsi="Times New Roman" w:cs="Times New Roman"/>
                <w:sz w:val="20"/>
                <w:szCs w:val="20"/>
              </w:rPr>
              <w:t>adam</w:t>
            </w:r>
            <w:r w:rsidR="00FC063F">
              <w:rPr>
                <w:rFonts w:ascii="Times New Roman" w:hAnsi="Times New Roman" w:cs="Times New Roman"/>
                <w:sz w:val="20"/>
                <w:szCs w:val="20"/>
              </w:rPr>
              <w:t>’</w:t>
            </w:r>
            <w:r w:rsidRPr="005A7161">
              <w:rPr>
                <w:rFonts w:ascii="Times New Roman" w:hAnsi="Times New Roman" w:cs="Times New Roman"/>
                <w:sz w:val="20"/>
                <w:szCs w:val="20"/>
              </w:rPr>
              <w:t>, loss=</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binary_crossentropy</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metrics=[</w:t>
            </w:r>
            <w:r w:rsidR="00FC063F">
              <w:rPr>
                <w:rFonts w:ascii="Times New Roman" w:hAnsi="Times New Roman" w:cs="Times New Roman"/>
                <w:sz w:val="20"/>
                <w:szCs w:val="20"/>
              </w:rPr>
              <w:t>‘</w:t>
            </w:r>
            <w:r w:rsidRPr="005A7161">
              <w:rPr>
                <w:rFonts w:ascii="Times New Roman" w:hAnsi="Times New Roman" w:cs="Times New Roman"/>
                <w:sz w:val="20"/>
                <w:szCs w:val="20"/>
              </w:rPr>
              <w:t>accuracy</w:t>
            </w:r>
            <w:r w:rsidR="00FC063F">
              <w:rPr>
                <w:rFonts w:ascii="Times New Roman" w:hAnsi="Times New Roman" w:cs="Times New Roman"/>
                <w:sz w:val="20"/>
                <w:szCs w:val="20"/>
              </w:rPr>
              <w:t>’</w:t>
            </w:r>
            <w:r w:rsidRPr="005A7161">
              <w:rPr>
                <w:rFonts w:ascii="Times New Roman" w:hAnsi="Times New Roman" w:cs="Times New Roman"/>
                <w:sz w:val="20"/>
                <w:szCs w:val="20"/>
              </w:rPr>
              <w:t>]</w:t>
            </w:r>
          </w:p>
        </w:tc>
      </w:tr>
      <w:tr w:rsidR="005A7161" w:rsidRPr="005A7161" w14:paraId="4DF10730" w14:textId="77777777" w:rsidTr="00D3060F">
        <w:trPr>
          <w:jc w:val="center"/>
        </w:trPr>
        <w:tc>
          <w:tcPr>
            <w:tcW w:w="3035" w:type="dxa"/>
            <w:vAlign w:val="center"/>
          </w:tcPr>
          <w:p w14:paraId="1F7FDE77"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Bi-directional Recurrent Neural Network</w:t>
            </w:r>
          </w:p>
        </w:tc>
        <w:tc>
          <w:tcPr>
            <w:tcW w:w="6032" w:type="dxa"/>
            <w:vAlign w:val="center"/>
          </w:tcPr>
          <w:p w14:paraId="07864CD5" w14:textId="77777777"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birnn_model</w:t>
            </w:r>
            <w:proofErr w:type="spellEnd"/>
            <w:r w:rsidRPr="005A7161">
              <w:rPr>
                <w:rFonts w:ascii="Times New Roman" w:hAnsi="Times New Roman" w:cs="Times New Roman"/>
                <w:sz w:val="20"/>
                <w:szCs w:val="20"/>
              </w:rPr>
              <w:t xml:space="preserve"> = Sequential([</w:t>
            </w:r>
          </w:p>
          <w:p w14:paraId="463E3370" w14:textId="6790FA2C"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Bidirectional(LSTM(64,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proofErr w:type="spellStart"/>
            <w:r w:rsidRPr="005A7161">
              <w:rPr>
                <w:rFonts w:ascii="Times New Roman" w:hAnsi="Times New Roman" w:cs="Times New Roman"/>
                <w:sz w:val="20"/>
                <w:szCs w:val="20"/>
              </w:rPr>
              <w:t>return_sequences</w:t>
            </w:r>
            <w:proofErr w:type="spellEnd"/>
            <w:r w:rsidRPr="005A7161">
              <w:rPr>
                <w:rFonts w:ascii="Times New Roman" w:hAnsi="Times New Roman" w:cs="Times New Roman"/>
                <w:sz w:val="20"/>
                <w:szCs w:val="20"/>
              </w:rPr>
              <w:t xml:space="preserve">=True), </w:t>
            </w:r>
            <w:proofErr w:type="spellStart"/>
            <w:r w:rsidRPr="005A7161">
              <w:rPr>
                <w:rFonts w:ascii="Times New Roman" w:hAnsi="Times New Roman" w:cs="Times New Roman"/>
                <w:sz w:val="20"/>
                <w:szCs w:val="20"/>
              </w:rPr>
              <w:t>input_shape</w:t>
            </w:r>
            <w:proofErr w:type="spellEnd"/>
            <w:r w:rsidRPr="005A7161">
              <w:rPr>
                <w:rFonts w:ascii="Times New Roman" w:hAnsi="Times New Roman" w:cs="Times New Roman"/>
                <w:sz w:val="20"/>
                <w:szCs w:val="20"/>
              </w:rPr>
              <w:t>=</w:t>
            </w:r>
            <w:proofErr w:type="spellStart"/>
            <w:r w:rsidRPr="005A7161">
              <w:rPr>
                <w:rFonts w:ascii="Times New Roman" w:hAnsi="Times New Roman" w:cs="Times New Roman"/>
                <w:sz w:val="20"/>
                <w:szCs w:val="20"/>
              </w:rPr>
              <w:t>X_train_rnn.shape</w:t>
            </w:r>
            <w:proofErr w:type="spellEnd"/>
            <w:r w:rsidRPr="005A7161">
              <w:rPr>
                <w:rFonts w:ascii="Times New Roman" w:hAnsi="Times New Roman" w:cs="Times New Roman"/>
                <w:sz w:val="20"/>
                <w:szCs w:val="20"/>
              </w:rPr>
              <w:t>[1:]),</w:t>
            </w:r>
          </w:p>
          <w:p w14:paraId="5B482208" w14:textId="202F4343"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lastRenderedPageBreak/>
              <w:t>Dropout(0.5),</w:t>
            </w:r>
          </w:p>
          <w:p w14:paraId="794E7EA5" w14:textId="6917B62B"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Bidirectional(LSTM(32,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535D75CE" w14:textId="7DF4AF35"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437D2F09" w14:textId="4299EAB9"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 activation=</w:t>
            </w:r>
            <w:r w:rsidR="00FC063F">
              <w:rPr>
                <w:rFonts w:ascii="Times New Roman" w:hAnsi="Times New Roman" w:cs="Times New Roman"/>
                <w:sz w:val="20"/>
                <w:szCs w:val="20"/>
              </w:rPr>
              <w:t>‘</w:t>
            </w:r>
            <w:r w:rsidRPr="005A7161">
              <w:rPr>
                <w:rFonts w:ascii="Times New Roman" w:hAnsi="Times New Roman" w:cs="Times New Roman"/>
                <w:sz w:val="20"/>
                <w:szCs w:val="20"/>
              </w:rPr>
              <w:t>sigmoid</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348245E3" w14:textId="29B0842A"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w:t>
            </w:r>
          </w:p>
          <w:p w14:paraId="04BFD23C" w14:textId="768D9C84"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Compiled with: optimizer=</w:t>
            </w:r>
            <w:r w:rsidR="00FC063F">
              <w:rPr>
                <w:rFonts w:ascii="Times New Roman" w:hAnsi="Times New Roman" w:cs="Times New Roman"/>
                <w:sz w:val="20"/>
                <w:szCs w:val="20"/>
              </w:rPr>
              <w:t>‘</w:t>
            </w:r>
            <w:r w:rsidRPr="005A7161">
              <w:rPr>
                <w:rFonts w:ascii="Times New Roman" w:hAnsi="Times New Roman" w:cs="Times New Roman"/>
                <w:sz w:val="20"/>
                <w:szCs w:val="20"/>
              </w:rPr>
              <w:t>adam</w:t>
            </w:r>
            <w:r w:rsidR="00FC063F">
              <w:rPr>
                <w:rFonts w:ascii="Times New Roman" w:hAnsi="Times New Roman" w:cs="Times New Roman"/>
                <w:sz w:val="20"/>
                <w:szCs w:val="20"/>
              </w:rPr>
              <w:t>’</w:t>
            </w:r>
            <w:r w:rsidRPr="005A7161">
              <w:rPr>
                <w:rFonts w:ascii="Times New Roman" w:hAnsi="Times New Roman" w:cs="Times New Roman"/>
                <w:sz w:val="20"/>
                <w:szCs w:val="20"/>
              </w:rPr>
              <w:t>, loss=</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binary_crossentropy</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metrics=[</w:t>
            </w:r>
            <w:r w:rsidR="00FC063F">
              <w:rPr>
                <w:rFonts w:ascii="Times New Roman" w:hAnsi="Times New Roman" w:cs="Times New Roman"/>
                <w:sz w:val="20"/>
                <w:szCs w:val="20"/>
              </w:rPr>
              <w:t>‘</w:t>
            </w:r>
            <w:r w:rsidRPr="005A7161">
              <w:rPr>
                <w:rFonts w:ascii="Times New Roman" w:hAnsi="Times New Roman" w:cs="Times New Roman"/>
                <w:sz w:val="20"/>
                <w:szCs w:val="20"/>
              </w:rPr>
              <w:t>accuracy</w:t>
            </w:r>
            <w:r w:rsidR="00FC063F">
              <w:rPr>
                <w:rFonts w:ascii="Times New Roman" w:hAnsi="Times New Roman" w:cs="Times New Roman"/>
                <w:sz w:val="20"/>
                <w:szCs w:val="20"/>
              </w:rPr>
              <w:t>’</w:t>
            </w:r>
            <w:r w:rsidRPr="005A7161">
              <w:rPr>
                <w:rFonts w:ascii="Times New Roman" w:hAnsi="Times New Roman" w:cs="Times New Roman"/>
                <w:sz w:val="20"/>
                <w:szCs w:val="20"/>
              </w:rPr>
              <w:t>]</w:t>
            </w:r>
          </w:p>
        </w:tc>
      </w:tr>
      <w:tr w:rsidR="005A7161" w:rsidRPr="005A7161" w14:paraId="2E12EBE5" w14:textId="77777777" w:rsidTr="00D3060F">
        <w:trPr>
          <w:jc w:val="center"/>
        </w:trPr>
        <w:tc>
          <w:tcPr>
            <w:tcW w:w="3035" w:type="dxa"/>
            <w:vAlign w:val="center"/>
          </w:tcPr>
          <w:p w14:paraId="32AD898A"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lastRenderedPageBreak/>
              <w:t xml:space="preserve">Long </w:t>
            </w:r>
            <w:proofErr w:type="gramStart"/>
            <w:r w:rsidRPr="005A7161">
              <w:rPr>
                <w:rFonts w:ascii="Times New Roman" w:hAnsi="Times New Roman" w:cs="Times New Roman"/>
                <w:sz w:val="20"/>
                <w:szCs w:val="20"/>
              </w:rPr>
              <w:t>Short Term</w:t>
            </w:r>
            <w:proofErr w:type="gramEnd"/>
            <w:r w:rsidRPr="005A7161">
              <w:rPr>
                <w:rFonts w:ascii="Times New Roman" w:hAnsi="Times New Roman" w:cs="Times New Roman"/>
                <w:sz w:val="20"/>
                <w:szCs w:val="20"/>
              </w:rPr>
              <w:t xml:space="preserve"> Memory (LSTM)</w:t>
            </w:r>
          </w:p>
        </w:tc>
        <w:tc>
          <w:tcPr>
            <w:tcW w:w="6032" w:type="dxa"/>
            <w:vAlign w:val="center"/>
          </w:tcPr>
          <w:p w14:paraId="46824973" w14:textId="77777777"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lstm_model</w:t>
            </w:r>
            <w:proofErr w:type="spellEnd"/>
            <w:r w:rsidRPr="005A7161">
              <w:rPr>
                <w:rFonts w:ascii="Times New Roman" w:hAnsi="Times New Roman" w:cs="Times New Roman"/>
                <w:sz w:val="20"/>
                <w:szCs w:val="20"/>
              </w:rPr>
              <w:t xml:space="preserve"> = Sequential([</w:t>
            </w:r>
          </w:p>
          <w:p w14:paraId="0F48A436" w14:textId="6957717F"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LSTM(64,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proofErr w:type="spellStart"/>
            <w:r w:rsidRPr="005A7161">
              <w:rPr>
                <w:rFonts w:ascii="Times New Roman" w:hAnsi="Times New Roman" w:cs="Times New Roman"/>
                <w:sz w:val="20"/>
                <w:szCs w:val="20"/>
              </w:rPr>
              <w:t>input_shape</w:t>
            </w:r>
            <w:proofErr w:type="spellEnd"/>
            <w:r w:rsidRPr="005A7161">
              <w:rPr>
                <w:rFonts w:ascii="Times New Roman" w:hAnsi="Times New Roman" w:cs="Times New Roman"/>
                <w:sz w:val="20"/>
                <w:szCs w:val="20"/>
              </w:rPr>
              <w:t>=</w:t>
            </w:r>
            <w:proofErr w:type="spellStart"/>
            <w:r w:rsidRPr="005A7161">
              <w:rPr>
                <w:rFonts w:ascii="Times New Roman" w:hAnsi="Times New Roman" w:cs="Times New Roman"/>
                <w:sz w:val="20"/>
                <w:szCs w:val="20"/>
              </w:rPr>
              <w:t>X_train_rnn.shape</w:t>
            </w:r>
            <w:proofErr w:type="spellEnd"/>
            <w:r w:rsidRPr="005A7161">
              <w:rPr>
                <w:rFonts w:ascii="Times New Roman" w:hAnsi="Times New Roman" w:cs="Times New Roman"/>
                <w:sz w:val="20"/>
                <w:szCs w:val="20"/>
              </w:rPr>
              <w:t xml:space="preserve">[1:], </w:t>
            </w:r>
            <w:proofErr w:type="spellStart"/>
            <w:r w:rsidRPr="005A7161">
              <w:rPr>
                <w:rFonts w:ascii="Times New Roman" w:hAnsi="Times New Roman" w:cs="Times New Roman"/>
                <w:sz w:val="20"/>
                <w:szCs w:val="20"/>
              </w:rPr>
              <w:t>return_sequences</w:t>
            </w:r>
            <w:proofErr w:type="spellEnd"/>
            <w:r w:rsidRPr="005A7161">
              <w:rPr>
                <w:rFonts w:ascii="Times New Roman" w:hAnsi="Times New Roman" w:cs="Times New Roman"/>
                <w:sz w:val="20"/>
                <w:szCs w:val="20"/>
              </w:rPr>
              <w:t>=True),</w:t>
            </w:r>
          </w:p>
          <w:p w14:paraId="70D06084" w14:textId="505B139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05138AF0" w14:textId="5603AA5F"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LSTM(32,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59C5CAB7" w14:textId="3F789B43"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13FEAACC" w14:textId="27767D4E"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 activation=</w:t>
            </w:r>
            <w:r w:rsidR="00FC063F">
              <w:rPr>
                <w:rFonts w:ascii="Times New Roman" w:hAnsi="Times New Roman" w:cs="Times New Roman"/>
                <w:sz w:val="20"/>
                <w:szCs w:val="20"/>
              </w:rPr>
              <w:t>‘</w:t>
            </w:r>
            <w:r w:rsidRPr="005A7161">
              <w:rPr>
                <w:rFonts w:ascii="Times New Roman" w:hAnsi="Times New Roman" w:cs="Times New Roman"/>
                <w:sz w:val="20"/>
                <w:szCs w:val="20"/>
              </w:rPr>
              <w:t>sigmoid</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2BEAFF32" w14:textId="5F5CE65C"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w:t>
            </w:r>
          </w:p>
          <w:p w14:paraId="714CE5A5" w14:textId="696B3F6F"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Compiled with: optimizer=</w:t>
            </w:r>
            <w:r w:rsidR="00FC063F">
              <w:rPr>
                <w:rFonts w:ascii="Times New Roman" w:hAnsi="Times New Roman" w:cs="Times New Roman"/>
                <w:sz w:val="20"/>
                <w:szCs w:val="20"/>
              </w:rPr>
              <w:t>‘</w:t>
            </w:r>
            <w:r w:rsidRPr="005A7161">
              <w:rPr>
                <w:rFonts w:ascii="Times New Roman" w:hAnsi="Times New Roman" w:cs="Times New Roman"/>
                <w:sz w:val="20"/>
                <w:szCs w:val="20"/>
              </w:rPr>
              <w:t>adam</w:t>
            </w:r>
            <w:r w:rsidR="00FC063F">
              <w:rPr>
                <w:rFonts w:ascii="Times New Roman" w:hAnsi="Times New Roman" w:cs="Times New Roman"/>
                <w:sz w:val="20"/>
                <w:szCs w:val="20"/>
              </w:rPr>
              <w:t>’</w:t>
            </w:r>
            <w:r w:rsidRPr="005A7161">
              <w:rPr>
                <w:rFonts w:ascii="Times New Roman" w:hAnsi="Times New Roman" w:cs="Times New Roman"/>
                <w:sz w:val="20"/>
                <w:szCs w:val="20"/>
              </w:rPr>
              <w:t>, loss=</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binary_crossentropy</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metrics=[</w:t>
            </w:r>
            <w:r w:rsidR="00FC063F">
              <w:rPr>
                <w:rFonts w:ascii="Times New Roman" w:hAnsi="Times New Roman" w:cs="Times New Roman"/>
                <w:sz w:val="20"/>
                <w:szCs w:val="20"/>
              </w:rPr>
              <w:t>‘</w:t>
            </w:r>
            <w:r w:rsidRPr="005A7161">
              <w:rPr>
                <w:rFonts w:ascii="Times New Roman" w:hAnsi="Times New Roman" w:cs="Times New Roman"/>
                <w:sz w:val="20"/>
                <w:szCs w:val="20"/>
              </w:rPr>
              <w:t>accuracy</w:t>
            </w:r>
            <w:r w:rsidR="00FC063F">
              <w:rPr>
                <w:rFonts w:ascii="Times New Roman" w:hAnsi="Times New Roman" w:cs="Times New Roman"/>
                <w:sz w:val="20"/>
                <w:szCs w:val="20"/>
              </w:rPr>
              <w:t>’</w:t>
            </w:r>
            <w:r w:rsidRPr="005A7161">
              <w:rPr>
                <w:rFonts w:ascii="Times New Roman" w:hAnsi="Times New Roman" w:cs="Times New Roman"/>
                <w:sz w:val="20"/>
                <w:szCs w:val="20"/>
              </w:rPr>
              <w:t>]</w:t>
            </w:r>
          </w:p>
        </w:tc>
      </w:tr>
      <w:tr w:rsidR="005A7161" w:rsidRPr="005A7161" w14:paraId="72D032E7" w14:textId="77777777" w:rsidTr="00D3060F">
        <w:trPr>
          <w:jc w:val="center"/>
        </w:trPr>
        <w:tc>
          <w:tcPr>
            <w:tcW w:w="3035" w:type="dxa"/>
            <w:vAlign w:val="center"/>
          </w:tcPr>
          <w:p w14:paraId="26F07AE6" w14:textId="77777777"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Gated Recurrent Unit (GRU)</w:t>
            </w:r>
          </w:p>
        </w:tc>
        <w:tc>
          <w:tcPr>
            <w:tcW w:w="6032" w:type="dxa"/>
            <w:vAlign w:val="center"/>
          </w:tcPr>
          <w:p w14:paraId="72A780B3" w14:textId="77777777" w:rsidR="005A7161" w:rsidRPr="005A7161" w:rsidRDefault="005A7161" w:rsidP="005A7161">
            <w:pPr>
              <w:jc w:val="center"/>
              <w:rPr>
                <w:rFonts w:ascii="Times New Roman" w:hAnsi="Times New Roman" w:cs="Times New Roman"/>
                <w:sz w:val="20"/>
                <w:szCs w:val="20"/>
              </w:rPr>
            </w:pPr>
            <w:proofErr w:type="spellStart"/>
            <w:r w:rsidRPr="005A7161">
              <w:rPr>
                <w:rFonts w:ascii="Times New Roman" w:hAnsi="Times New Roman" w:cs="Times New Roman"/>
                <w:sz w:val="20"/>
                <w:szCs w:val="20"/>
              </w:rPr>
              <w:t>gru_model</w:t>
            </w:r>
            <w:proofErr w:type="spellEnd"/>
            <w:r w:rsidRPr="005A7161">
              <w:rPr>
                <w:rFonts w:ascii="Times New Roman" w:hAnsi="Times New Roman" w:cs="Times New Roman"/>
                <w:sz w:val="20"/>
                <w:szCs w:val="20"/>
              </w:rPr>
              <w:t xml:space="preserve"> = Sequential([</w:t>
            </w:r>
          </w:p>
          <w:p w14:paraId="1F01473E" w14:textId="4E9C8E63"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GRU(64,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xml:space="preserve">, </w:t>
            </w:r>
            <w:proofErr w:type="spellStart"/>
            <w:r w:rsidRPr="005A7161">
              <w:rPr>
                <w:rFonts w:ascii="Times New Roman" w:hAnsi="Times New Roman" w:cs="Times New Roman"/>
                <w:sz w:val="20"/>
                <w:szCs w:val="20"/>
              </w:rPr>
              <w:t>input_shape</w:t>
            </w:r>
            <w:proofErr w:type="spellEnd"/>
            <w:r w:rsidRPr="005A7161">
              <w:rPr>
                <w:rFonts w:ascii="Times New Roman" w:hAnsi="Times New Roman" w:cs="Times New Roman"/>
                <w:sz w:val="20"/>
                <w:szCs w:val="20"/>
              </w:rPr>
              <w:t>=</w:t>
            </w:r>
            <w:proofErr w:type="spellStart"/>
            <w:r w:rsidRPr="005A7161">
              <w:rPr>
                <w:rFonts w:ascii="Times New Roman" w:hAnsi="Times New Roman" w:cs="Times New Roman"/>
                <w:sz w:val="20"/>
                <w:szCs w:val="20"/>
              </w:rPr>
              <w:t>X_train_rnn.shape</w:t>
            </w:r>
            <w:proofErr w:type="spellEnd"/>
            <w:r w:rsidRPr="005A7161">
              <w:rPr>
                <w:rFonts w:ascii="Times New Roman" w:hAnsi="Times New Roman" w:cs="Times New Roman"/>
                <w:sz w:val="20"/>
                <w:szCs w:val="20"/>
              </w:rPr>
              <w:t xml:space="preserve">[1:], </w:t>
            </w:r>
            <w:proofErr w:type="spellStart"/>
            <w:r w:rsidRPr="005A7161">
              <w:rPr>
                <w:rFonts w:ascii="Times New Roman" w:hAnsi="Times New Roman" w:cs="Times New Roman"/>
                <w:sz w:val="20"/>
                <w:szCs w:val="20"/>
              </w:rPr>
              <w:t>return_sequences</w:t>
            </w:r>
            <w:proofErr w:type="spellEnd"/>
            <w:r w:rsidRPr="005A7161">
              <w:rPr>
                <w:rFonts w:ascii="Times New Roman" w:hAnsi="Times New Roman" w:cs="Times New Roman"/>
                <w:sz w:val="20"/>
                <w:szCs w:val="20"/>
              </w:rPr>
              <w:t>=True),</w:t>
            </w:r>
          </w:p>
          <w:p w14:paraId="0F16E4E0" w14:textId="7CB0EF96"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7C57268F" w14:textId="4BB55CF0"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GRU(32, activation=</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relu</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366F3D34" w14:textId="1534A404"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Dropout(0.5),</w:t>
            </w:r>
          </w:p>
          <w:p w14:paraId="648BB41A" w14:textId="0F87BF78"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Dense(1, activation=</w:t>
            </w:r>
            <w:r w:rsidR="00FC063F">
              <w:rPr>
                <w:rFonts w:ascii="Times New Roman" w:hAnsi="Times New Roman" w:cs="Times New Roman"/>
                <w:sz w:val="20"/>
                <w:szCs w:val="20"/>
              </w:rPr>
              <w:t>‘</w:t>
            </w:r>
            <w:r w:rsidRPr="005A7161">
              <w:rPr>
                <w:rFonts w:ascii="Times New Roman" w:hAnsi="Times New Roman" w:cs="Times New Roman"/>
                <w:sz w:val="20"/>
                <w:szCs w:val="20"/>
              </w:rPr>
              <w:t>sigmoid</w:t>
            </w:r>
            <w:r w:rsidR="00FC063F">
              <w:rPr>
                <w:rFonts w:ascii="Times New Roman" w:hAnsi="Times New Roman" w:cs="Times New Roman"/>
                <w:sz w:val="20"/>
                <w:szCs w:val="20"/>
              </w:rPr>
              <w:t>’</w:t>
            </w:r>
            <w:r w:rsidRPr="005A7161">
              <w:rPr>
                <w:rFonts w:ascii="Times New Roman" w:hAnsi="Times New Roman" w:cs="Times New Roman"/>
                <w:sz w:val="20"/>
                <w:szCs w:val="20"/>
              </w:rPr>
              <w:t>)</w:t>
            </w:r>
          </w:p>
          <w:p w14:paraId="5E893CD5" w14:textId="48093862"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w:t>
            </w:r>
          </w:p>
          <w:p w14:paraId="51EFAD17" w14:textId="064938ED" w:rsidR="005A7161" w:rsidRPr="005A7161" w:rsidRDefault="005A7161" w:rsidP="005A7161">
            <w:pPr>
              <w:jc w:val="center"/>
              <w:rPr>
                <w:rFonts w:ascii="Times New Roman" w:hAnsi="Times New Roman" w:cs="Times New Roman"/>
                <w:sz w:val="20"/>
                <w:szCs w:val="20"/>
              </w:rPr>
            </w:pPr>
            <w:r w:rsidRPr="005A7161">
              <w:rPr>
                <w:rFonts w:ascii="Times New Roman" w:hAnsi="Times New Roman" w:cs="Times New Roman"/>
                <w:sz w:val="20"/>
                <w:szCs w:val="20"/>
              </w:rPr>
              <w:t>Compiled with: optimizer=</w:t>
            </w:r>
            <w:r w:rsidR="00FC063F">
              <w:rPr>
                <w:rFonts w:ascii="Times New Roman" w:hAnsi="Times New Roman" w:cs="Times New Roman"/>
                <w:sz w:val="20"/>
                <w:szCs w:val="20"/>
              </w:rPr>
              <w:t>‘</w:t>
            </w:r>
            <w:r w:rsidRPr="005A7161">
              <w:rPr>
                <w:rFonts w:ascii="Times New Roman" w:hAnsi="Times New Roman" w:cs="Times New Roman"/>
                <w:sz w:val="20"/>
                <w:szCs w:val="20"/>
              </w:rPr>
              <w:t>adam</w:t>
            </w:r>
            <w:r w:rsidR="00FC063F">
              <w:rPr>
                <w:rFonts w:ascii="Times New Roman" w:hAnsi="Times New Roman" w:cs="Times New Roman"/>
                <w:sz w:val="20"/>
                <w:szCs w:val="20"/>
              </w:rPr>
              <w:t>’</w:t>
            </w:r>
            <w:r w:rsidRPr="005A7161">
              <w:rPr>
                <w:rFonts w:ascii="Times New Roman" w:hAnsi="Times New Roman" w:cs="Times New Roman"/>
                <w:sz w:val="20"/>
                <w:szCs w:val="20"/>
              </w:rPr>
              <w:t>, loss=</w:t>
            </w:r>
            <w:r w:rsidR="00FC063F">
              <w:rPr>
                <w:rFonts w:ascii="Times New Roman" w:hAnsi="Times New Roman" w:cs="Times New Roman"/>
                <w:sz w:val="20"/>
                <w:szCs w:val="20"/>
              </w:rPr>
              <w:t>‘</w:t>
            </w:r>
            <w:proofErr w:type="spellStart"/>
            <w:r w:rsidRPr="005A7161">
              <w:rPr>
                <w:rFonts w:ascii="Times New Roman" w:hAnsi="Times New Roman" w:cs="Times New Roman"/>
                <w:sz w:val="20"/>
                <w:szCs w:val="20"/>
              </w:rPr>
              <w:t>binary_crossentropy</w:t>
            </w:r>
            <w:proofErr w:type="spellEnd"/>
            <w:r w:rsidR="00FC063F">
              <w:rPr>
                <w:rFonts w:ascii="Times New Roman" w:hAnsi="Times New Roman" w:cs="Times New Roman"/>
                <w:sz w:val="20"/>
                <w:szCs w:val="20"/>
              </w:rPr>
              <w:t>’</w:t>
            </w:r>
            <w:r w:rsidRPr="005A7161">
              <w:rPr>
                <w:rFonts w:ascii="Times New Roman" w:hAnsi="Times New Roman" w:cs="Times New Roman"/>
                <w:sz w:val="20"/>
                <w:szCs w:val="20"/>
              </w:rPr>
              <w:t>, metrics=[</w:t>
            </w:r>
            <w:r w:rsidR="00FC063F">
              <w:rPr>
                <w:rFonts w:ascii="Times New Roman" w:hAnsi="Times New Roman" w:cs="Times New Roman"/>
                <w:sz w:val="20"/>
                <w:szCs w:val="20"/>
              </w:rPr>
              <w:t>‘</w:t>
            </w:r>
            <w:r w:rsidRPr="005A7161">
              <w:rPr>
                <w:rFonts w:ascii="Times New Roman" w:hAnsi="Times New Roman" w:cs="Times New Roman"/>
                <w:sz w:val="20"/>
                <w:szCs w:val="20"/>
              </w:rPr>
              <w:t>accuracy</w:t>
            </w:r>
            <w:r w:rsidR="00FC063F">
              <w:rPr>
                <w:rFonts w:ascii="Times New Roman" w:hAnsi="Times New Roman" w:cs="Times New Roman"/>
                <w:sz w:val="20"/>
                <w:szCs w:val="20"/>
              </w:rPr>
              <w:t>’</w:t>
            </w:r>
            <w:r w:rsidRPr="005A7161">
              <w:rPr>
                <w:rFonts w:ascii="Times New Roman" w:hAnsi="Times New Roman" w:cs="Times New Roman"/>
                <w:sz w:val="20"/>
                <w:szCs w:val="20"/>
              </w:rPr>
              <w:t>]</w:t>
            </w:r>
          </w:p>
        </w:tc>
      </w:tr>
    </w:tbl>
    <w:p w14:paraId="38923904" w14:textId="70BD9106" w:rsidR="00D3060F" w:rsidRPr="004806A9" w:rsidRDefault="00D3060F" w:rsidP="005A7161">
      <w:pPr>
        <w:jc w:val="both"/>
        <w:rPr>
          <w:rFonts w:ascii="Times New Roman" w:hAnsi="Times New Roman" w:cs="Times New Roman"/>
          <w:i/>
          <w:iCs/>
          <w:sz w:val="24"/>
          <w:szCs w:val="24"/>
        </w:rPr>
        <w:sectPr w:rsidR="00D3060F" w:rsidRPr="004806A9" w:rsidSect="007B3176">
          <w:type w:val="continuous"/>
          <w:pgSz w:w="11906" w:h="16838"/>
          <w:pgMar w:top="1077" w:right="720" w:bottom="1077" w:left="720" w:header="709" w:footer="709" w:gutter="0"/>
          <w:cols w:space="708"/>
          <w:docGrid w:linePitch="360"/>
        </w:sectPr>
      </w:pPr>
    </w:p>
    <w:p w14:paraId="4A5A304D" w14:textId="32DC8F85" w:rsidR="00841BF3" w:rsidRPr="00841BF3" w:rsidRDefault="00841BF3" w:rsidP="00841BF3">
      <w:pPr>
        <w:jc w:val="both"/>
        <w:rPr>
          <w:rFonts w:ascii="Times New Roman" w:hAnsi="Times New Roman" w:cs="Times New Roman"/>
          <w:sz w:val="24"/>
          <w:szCs w:val="24"/>
        </w:rPr>
      </w:pPr>
      <w:r w:rsidRPr="00841BF3">
        <w:rPr>
          <w:rFonts w:ascii="Times New Roman" w:hAnsi="Times New Roman" w:cs="Times New Roman"/>
          <w:sz w:val="24"/>
          <w:szCs w:val="24"/>
        </w:rPr>
        <w:t xml:space="preserve">For all the Machine Learning models listed </w:t>
      </w:r>
      <w:r w:rsidR="00FC063F">
        <w:rPr>
          <w:rFonts w:ascii="Times New Roman" w:hAnsi="Times New Roman" w:cs="Times New Roman"/>
          <w:sz w:val="24"/>
          <w:szCs w:val="24"/>
        </w:rPr>
        <w:t>in Table2</w:t>
      </w:r>
      <w:r w:rsidRPr="00841BF3">
        <w:rPr>
          <w:rFonts w:ascii="Times New Roman" w:hAnsi="Times New Roman" w:cs="Times New Roman"/>
          <w:sz w:val="24"/>
          <w:szCs w:val="24"/>
        </w:rPr>
        <w:t xml:space="preserve">, we set the </w:t>
      </w:r>
      <w:r w:rsidR="00FC063F">
        <w:rPr>
          <w:rFonts w:ascii="Times New Roman" w:hAnsi="Times New Roman" w:cs="Times New Roman"/>
          <w:sz w:val="24"/>
          <w:szCs w:val="24"/>
        </w:rPr>
        <w:t>‘</w:t>
      </w:r>
      <w:r w:rsidRPr="00841BF3">
        <w:rPr>
          <w:rFonts w:ascii="Times New Roman" w:hAnsi="Times New Roman" w:cs="Times New Roman"/>
          <w:sz w:val="24"/>
          <w:szCs w:val="24"/>
        </w:rPr>
        <w:t>scoring</w:t>
      </w:r>
      <w:r w:rsidR="00FC063F">
        <w:rPr>
          <w:rFonts w:ascii="Times New Roman" w:hAnsi="Times New Roman" w:cs="Times New Roman"/>
          <w:sz w:val="24"/>
          <w:szCs w:val="24"/>
        </w:rPr>
        <w:t>’</w:t>
      </w:r>
      <w:r w:rsidRPr="00841BF3">
        <w:rPr>
          <w:rFonts w:ascii="Times New Roman" w:hAnsi="Times New Roman" w:cs="Times New Roman"/>
          <w:sz w:val="24"/>
          <w:szCs w:val="24"/>
        </w:rPr>
        <w:t xml:space="preserve"> parameter to </w:t>
      </w:r>
      <w:r w:rsidR="00FC063F">
        <w:rPr>
          <w:rFonts w:ascii="Times New Roman" w:hAnsi="Times New Roman" w:cs="Times New Roman"/>
          <w:sz w:val="24"/>
          <w:szCs w:val="24"/>
        </w:rPr>
        <w:t>either ‘ac</w:t>
      </w:r>
      <w:r w:rsidR="007258CC">
        <w:rPr>
          <w:rFonts w:ascii="Times New Roman" w:hAnsi="Times New Roman" w:cs="Times New Roman"/>
          <w:sz w:val="24"/>
          <w:szCs w:val="24"/>
        </w:rPr>
        <w:t>c</w:t>
      </w:r>
      <w:r w:rsidR="00FC063F">
        <w:rPr>
          <w:rFonts w:ascii="Times New Roman" w:hAnsi="Times New Roman" w:cs="Times New Roman"/>
          <w:sz w:val="24"/>
          <w:szCs w:val="24"/>
        </w:rPr>
        <w:t>uracy’ or ‘</w:t>
      </w:r>
      <w:r w:rsidRPr="00841BF3">
        <w:rPr>
          <w:rFonts w:ascii="Times New Roman" w:hAnsi="Times New Roman" w:cs="Times New Roman"/>
          <w:sz w:val="24"/>
          <w:szCs w:val="24"/>
        </w:rPr>
        <w:t>precision</w:t>
      </w:r>
      <w:r w:rsidR="00FC063F">
        <w:rPr>
          <w:rFonts w:ascii="Times New Roman" w:hAnsi="Times New Roman" w:cs="Times New Roman"/>
          <w:sz w:val="24"/>
          <w:szCs w:val="24"/>
        </w:rPr>
        <w:t>’</w:t>
      </w:r>
      <w:r w:rsidRPr="00841BF3">
        <w:rPr>
          <w:rFonts w:ascii="Times New Roman" w:hAnsi="Times New Roman" w:cs="Times New Roman"/>
          <w:sz w:val="24"/>
          <w:szCs w:val="24"/>
        </w:rPr>
        <w:t xml:space="preserve"> wherever applicable. The Deep Learning models, on the other hand, were trained for 25 epochs each with a batch size of 32.</w:t>
      </w:r>
    </w:p>
    <w:p w14:paraId="2F4EA621" w14:textId="4C967C3E" w:rsidR="005A7161" w:rsidRDefault="00841BF3" w:rsidP="00841BF3">
      <w:pPr>
        <w:jc w:val="both"/>
        <w:rPr>
          <w:rFonts w:ascii="Times New Roman" w:hAnsi="Times New Roman" w:cs="Times New Roman"/>
          <w:sz w:val="24"/>
          <w:szCs w:val="24"/>
        </w:rPr>
      </w:pPr>
      <w:r w:rsidRPr="00841BF3">
        <w:rPr>
          <w:rFonts w:ascii="Times New Roman" w:hAnsi="Times New Roman" w:cs="Times New Roman"/>
          <w:sz w:val="24"/>
          <w:szCs w:val="24"/>
        </w:rPr>
        <w:t xml:space="preserve">Each model was trained separately on three different datasets, each corresponding to a different oversampling technique: SMOTE, ADASYN, and </w:t>
      </w:r>
      <w:r w:rsidRPr="00841BF3">
        <w:rPr>
          <w:rFonts w:ascii="Times New Roman" w:hAnsi="Times New Roman" w:cs="Times New Roman"/>
          <w:sz w:val="24"/>
          <w:szCs w:val="24"/>
        </w:rPr>
        <w:t xml:space="preserve">Random Oversampling. Following oversampling, each dataset was scaled using three different scalers: </w:t>
      </w:r>
      <w:proofErr w:type="spellStart"/>
      <w:r w:rsidRPr="00841BF3">
        <w:rPr>
          <w:rFonts w:ascii="Times New Roman" w:hAnsi="Times New Roman" w:cs="Times New Roman"/>
          <w:sz w:val="24"/>
          <w:szCs w:val="24"/>
        </w:rPr>
        <w:t>MinMax</w:t>
      </w:r>
      <w:proofErr w:type="spellEnd"/>
      <w:r w:rsidRPr="00841BF3">
        <w:rPr>
          <w:rFonts w:ascii="Times New Roman" w:hAnsi="Times New Roman" w:cs="Times New Roman"/>
          <w:sz w:val="24"/>
          <w:szCs w:val="24"/>
        </w:rPr>
        <w:t xml:space="preserve">, Robust, and Standard Scaler. This process was undertaken to identify the optimal combination of scaler, oversampler, and model to achieve the best performance on the test dataset. This comprehensive comparative study truly explored the breadth and depth of possibilities in our </w:t>
      </w:r>
      <w:r w:rsidR="00B52DD7">
        <w:rPr>
          <w:rFonts w:ascii="Times New Roman" w:hAnsi="Times New Roman" w:cs="Times New Roman"/>
          <w:sz w:val="24"/>
          <w:szCs w:val="24"/>
        </w:rPr>
        <w:t>modelling</w:t>
      </w:r>
      <w:r w:rsidRPr="00841BF3">
        <w:rPr>
          <w:rFonts w:ascii="Times New Roman" w:hAnsi="Times New Roman" w:cs="Times New Roman"/>
          <w:sz w:val="24"/>
          <w:szCs w:val="24"/>
        </w:rPr>
        <w:t xml:space="preserve"> approach.</w:t>
      </w:r>
    </w:p>
    <w:p w14:paraId="30E748F8" w14:textId="77777777" w:rsidR="00D3060F" w:rsidRDefault="00D3060F" w:rsidP="00841BF3">
      <w:pPr>
        <w:jc w:val="both"/>
        <w:rPr>
          <w:rFonts w:ascii="Times New Roman" w:hAnsi="Times New Roman" w:cs="Times New Roman"/>
          <w:sz w:val="24"/>
          <w:szCs w:val="24"/>
        </w:rPr>
        <w:sectPr w:rsidR="00D3060F" w:rsidSect="007B3176">
          <w:type w:val="continuous"/>
          <w:pgSz w:w="11906" w:h="16838"/>
          <w:pgMar w:top="1077" w:right="720" w:bottom="1077" w:left="720" w:header="709" w:footer="709" w:gutter="0"/>
          <w:cols w:num="2" w:space="708"/>
          <w:docGrid w:linePitch="360"/>
        </w:sectPr>
      </w:pPr>
    </w:p>
    <w:p w14:paraId="53D7AD70" w14:textId="760B52C3" w:rsidR="001D61B6" w:rsidRDefault="00841BF3" w:rsidP="001D61B6">
      <w:pPr>
        <w:jc w:val="center"/>
        <w:rPr>
          <w:rFonts w:ascii="Times New Roman" w:hAnsi="Times New Roman" w:cs="Times New Roman"/>
          <w:sz w:val="24"/>
          <w:szCs w:val="24"/>
        </w:rPr>
      </w:pPr>
      <w:r w:rsidRPr="00E02A62">
        <w:rPr>
          <w:rFonts w:ascii="Times New Roman" w:hAnsi="Times New Roman" w:cs="Times New Roman"/>
          <w:noProof/>
          <w:sz w:val="24"/>
          <w:szCs w:val="24"/>
        </w:rPr>
        <w:drawing>
          <wp:inline distT="0" distB="0" distL="0" distR="0" wp14:anchorId="53892687" wp14:editId="38390593">
            <wp:extent cx="4328160" cy="1976413"/>
            <wp:effectExtent l="0" t="0" r="0" b="5080"/>
            <wp:docPr id="450097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97128" name="Picture 4500971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8160" cy="1976413"/>
                    </a:xfrm>
                    <a:prstGeom prst="rect">
                      <a:avLst/>
                    </a:prstGeom>
                  </pic:spPr>
                </pic:pic>
              </a:graphicData>
            </a:graphic>
          </wp:inline>
        </w:drawing>
      </w:r>
    </w:p>
    <w:p w14:paraId="14258F03" w14:textId="4C62D360" w:rsidR="001D61B6" w:rsidRPr="00D3060F" w:rsidRDefault="001D61B6" w:rsidP="001D61B6">
      <w:pPr>
        <w:jc w:val="center"/>
        <w:rPr>
          <w:rFonts w:ascii="Times New Roman" w:hAnsi="Times New Roman" w:cs="Times New Roman"/>
          <w:i/>
          <w:iCs/>
          <w:sz w:val="24"/>
          <w:szCs w:val="24"/>
        </w:rPr>
      </w:pPr>
      <w:r w:rsidRPr="00D3060F">
        <w:rPr>
          <w:rFonts w:ascii="Times New Roman" w:hAnsi="Times New Roman" w:cs="Times New Roman"/>
          <w:i/>
          <w:iCs/>
          <w:sz w:val="24"/>
          <w:szCs w:val="24"/>
        </w:rPr>
        <w:t>Figure</w:t>
      </w:r>
      <w:r>
        <w:rPr>
          <w:rFonts w:ascii="Times New Roman" w:hAnsi="Times New Roman" w:cs="Times New Roman"/>
          <w:i/>
          <w:iCs/>
          <w:sz w:val="24"/>
          <w:szCs w:val="24"/>
        </w:rPr>
        <w:t xml:space="preserve"> 7</w:t>
      </w:r>
      <w:r w:rsidRPr="00D3060F">
        <w:rPr>
          <w:rFonts w:ascii="Times New Roman" w:hAnsi="Times New Roman" w:cs="Times New Roman"/>
          <w:i/>
          <w:iCs/>
          <w:sz w:val="24"/>
          <w:szCs w:val="24"/>
        </w:rPr>
        <w:t xml:space="preserve">: </w:t>
      </w:r>
      <w:r>
        <w:rPr>
          <w:rFonts w:ascii="Times New Roman" w:hAnsi="Times New Roman" w:cs="Times New Roman"/>
          <w:i/>
          <w:iCs/>
          <w:sz w:val="24"/>
          <w:szCs w:val="24"/>
        </w:rPr>
        <w:t xml:space="preserve">Flowchart showing the combination of </w:t>
      </w:r>
      <w:r w:rsidR="00570858">
        <w:rPr>
          <w:rFonts w:ascii="Times New Roman" w:hAnsi="Times New Roman" w:cs="Times New Roman"/>
          <w:i/>
          <w:iCs/>
          <w:sz w:val="24"/>
          <w:szCs w:val="24"/>
        </w:rPr>
        <w:t>scalers, oversamplers and models</w:t>
      </w:r>
      <w:r>
        <w:rPr>
          <w:rFonts w:ascii="Times New Roman" w:hAnsi="Times New Roman" w:cs="Times New Roman"/>
          <w:i/>
          <w:iCs/>
          <w:sz w:val="24"/>
          <w:szCs w:val="24"/>
        </w:rPr>
        <w:t xml:space="preserve"> used</w:t>
      </w:r>
      <w:r w:rsidR="00570858">
        <w:rPr>
          <w:rFonts w:ascii="Times New Roman" w:hAnsi="Times New Roman" w:cs="Times New Roman"/>
          <w:i/>
          <w:iCs/>
          <w:sz w:val="24"/>
          <w:szCs w:val="24"/>
        </w:rPr>
        <w:t>.</w:t>
      </w:r>
    </w:p>
    <w:p w14:paraId="33E7105C" w14:textId="77777777" w:rsidR="001D61B6" w:rsidRDefault="001D61B6" w:rsidP="00815982">
      <w:pPr>
        <w:rPr>
          <w:rFonts w:ascii="Times New Roman" w:hAnsi="Times New Roman" w:cs="Times New Roman"/>
          <w:sz w:val="24"/>
          <w:szCs w:val="24"/>
        </w:rPr>
        <w:sectPr w:rsidR="001D61B6" w:rsidSect="007B3176">
          <w:type w:val="continuous"/>
          <w:pgSz w:w="11906" w:h="16838"/>
          <w:pgMar w:top="1077" w:right="720" w:bottom="1077" w:left="720" w:header="709" w:footer="709" w:gutter="0"/>
          <w:cols w:space="708"/>
          <w:docGrid w:linePitch="360"/>
        </w:sectPr>
      </w:pPr>
    </w:p>
    <w:p w14:paraId="07424AEB" w14:textId="6CC774A4" w:rsidR="00841BF3" w:rsidRDefault="00664401" w:rsidP="00C23275">
      <w:pPr>
        <w:pStyle w:val="ListParagraph"/>
        <w:numPr>
          <w:ilvl w:val="0"/>
          <w:numId w:val="4"/>
        </w:numPr>
        <w:rPr>
          <w:rFonts w:ascii="Times New Roman" w:hAnsi="Times New Roman" w:cs="Times New Roman"/>
          <w:b/>
          <w:bCs/>
          <w:sz w:val="32"/>
          <w:szCs w:val="32"/>
        </w:rPr>
      </w:pPr>
      <w:r>
        <w:rPr>
          <w:rFonts w:ascii="Times New Roman" w:hAnsi="Times New Roman" w:cs="Times New Roman"/>
          <w:b/>
          <w:bCs/>
          <w:sz w:val="32"/>
          <w:szCs w:val="32"/>
        </w:rPr>
        <w:t xml:space="preserve">Experimental </w:t>
      </w:r>
      <w:commentRangeStart w:id="14"/>
      <w:commentRangeStart w:id="15"/>
      <w:r w:rsidR="00B940AF" w:rsidRPr="00C23275">
        <w:rPr>
          <w:rFonts w:ascii="Times New Roman" w:hAnsi="Times New Roman" w:cs="Times New Roman"/>
          <w:b/>
          <w:bCs/>
          <w:sz w:val="32"/>
          <w:szCs w:val="32"/>
        </w:rPr>
        <w:t>Results</w:t>
      </w:r>
      <w:r w:rsidR="009D4A68" w:rsidRPr="00C23275">
        <w:rPr>
          <w:rFonts w:ascii="Times New Roman" w:hAnsi="Times New Roman" w:cs="Times New Roman"/>
          <w:b/>
          <w:bCs/>
          <w:sz w:val="32"/>
          <w:szCs w:val="32"/>
        </w:rPr>
        <w:t xml:space="preserve"> &amp;</w:t>
      </w:r>
      <w:r w:rsidR="00B940AF" w:rsidRPr="00C23275">
        <w:rPr>
          <w:rFonts w:ascii="Times New Roman" w:hAnsi="Times New Roman" w:cs="Times New Roman"/>
          <w:b/>
          <w:bCs/>
          <w:sz w:val="32"/>
          <w:szCs w:val="32"/>
        </w:rPr>
        <w:t xml:space="preserve"> discussion</w:t>
      </w:r>
      <w:commentRangeEnd w:id="14"/>
      <w:r w:rsidR="00BF7A43">
        <w:rPr>
          <w:rStyle w:val="CommentReference"/>
        </w:rPr>
        <w:commentReference w:id="14"/>
      </w:r>
      <w:commentRangeEnd w:id="15"/>
      <w:r w:rsidR="00C23275">
        <w:rPr>
          <w:rStyle w:val="CommentReference"/>
        </w:rPr>
        <w:commentReference w:id="15"/>
      </w:r>
    </w:p>
    <w:p w14:paraId="6C49405C" w14:textId="77777777" w:rsidR="00E246F3" w:rsidRDefault="00E246F3" w:rsidP="00E246F3">
      <w:pPr>
        <w:pStyle w:val="ListParagraph"/>
        <w:numPr>
          <w:ilvl w:val="0"/>
          <w:numId w:val="5"/>
        </w:numPr>
        <w:jc w:val="both"/>
        <w:rPr>
          <w:rFonts w:ascii="Times New Roman" w:hAnsi="Times New Roman" w:cs="Times New Roman"/>
          <w:b/>
          <w:bCs/>
          <w:sz w:val="24"/>
          <w:szCs w:val="24"/>
        </w:rPr>
      </w:pPr>
      <w:commentRangeStart w:id="16"/>
      <w:commentRangeStart w:id="17"/>
      <w:r>
        <w:rPr>
          <w:rFonts w:ascii="Times New Roman" w:hAnsi="Times New Roman" w:cs="Times New Roman"/>
          <w:b/>
          <w:bCs/>
          <w:sz w:val="24"/>
          <w:szCs w:val="24"/>
        </w:rPr>
        <w:t xml:space="preserve">Experimental Setup &amp; </w:t>
      </w:r>
      <w:commentRangeEnd w:id="16"/>
      <w:r>
        <w:rPr>
          <w:rStyle w:val="CommentReference"/>
        </w:rPr>
        <w:commentReference w:id="16"/>
      </w:r>
      <w:r>
        <w:rPr>
          <w:rFonts w:ascii="Times New Roman" w:hAnsi="Times New Roman" w:cs="Times New Roman"/>
          <w:b/>
          <w:bCs/>
          <w:sz w:val="24"/>
          <w:szCs w:val="24"/>
        </w:rPr>
        <w:t xml:space="preserve">Dataset </w:t>
      </w:r>
      <w:commentRangeEnd w:id="17"/>
      <w:r>
        <w:rPr>
          <w:rStyle w:val="CommentReference"/>
        </w:rPr>
        <w:commentReference w:id="17"/>
      </w:r>
    </w:p>
    <w:p w14:paraId="5136F970" w14:textId="465CF03B" w:rsidR="00E246F3" w:rsidRPr="003A60B6" w:rsidRDefault="00E246F3" w:rsidP="00E246F3">
      <w:pPr>
        <w:jc w:val="both"/>
        <w:rPr>
          <w:rFonts w:ascii="Times New Roman" w:hAnsi="Times New Roman" w:cs="Times New Roman"/>
          <w:sz w:val="24"/>
          <w:szCs w:val="24"/>
        </w:rPr>
      </w:pPr>
      <w:r w:rsidRPr="003A60B6">
        <w:rPr>
          <w:rFonts w:ascii="Times New Roman" w:hAnsi="Times New Roman" w:cs="Times New Roman"/>
          <w:sz w:val="24"/>
          <w:szCs w:val="24"/>
        </w:rPr>
        <w:t xml:space="preserve">The raw dataset chosen for our study was the Stroke Prediction dataset from Kaggle. Using input criteria including id, gender, age, various anomalies, marital status, work type, residence </w:t>
      </w:r>
      <w:r w:rsidRPr="003A60B6">
        <w:rPr>
          <w:rFonts w:ascii="Times New Roman" w:hAnsi="Times New Roman" w:cs="Times New Roman"/>
          <w:sz w:val="24"/>
          <w:szCs w:val="24"/>
        </w:rPr>
        <w:lastRenderedPageBreak/>
        <w:t>type, average glucose level, BMI and smoking status, this dataset is used to predict a patient</w:t>
      </w:r>
      <w:r w:rsidR="00FC063F">
        <w:rPr>
          <w:rFonts w:ascii="Times New Roman" w:hAnsi="Times New Roman" w:cs="Times New Roman"/>
          <w:sz w:val="24"/>
          <w:szCs w:val="24"/>
        </w:rPr>
        <w:t>’</w:t>
      </w:r>
      <w:r w:rsidRPr="003A60B6">
        <w:rPr>
          <w:rFonts w:ascii="Times New Roman" w:hAnsi="Times New Roman" w:cs="Times New Roman"/>
          <w:sz w:val="24"/>
          <w:szCs w:val="24"/>
        </w:rPr>
        <w:t xml:space="preserve">s risk of having a stroke. Relevant patient information is provided by each row in the data. There </w:t>
      </w:r>
      <w:proofErr w:type="gramStart"/>
      <w:r w:rsidRPr="003A60B6">
        <w:rPr>
          <w:rFonts w:ascii="Times New Roman" w:hAnsi="Times New Roman" w:cs="Times New Roman"/>
          <w:sz w:val="24"/>
          <w:szCs w:val="24"/>
        </w:rPr>
        <w:t>were</w:t>
      </w:r>
      <w:proofErr w:type="gramEnd"/>
      <w:r w:rsidRPr="003A60B6">
        <w:rPr>
          <w:rFonts w:ascii="Times New Roman" w:hAnsi="Times New Roman" w:cs="Times New Roman"/>
          <w:sz w:val="24"/>
          <w:szCs w:val="24"/>
        </w:rPr>
        <w:t xml:space="preserve"> a total of 5110 observations in the raw dataset with 12 attributes originally. These factors were all relevant in stroke prediction [2</w:t>
      </w:r>
      <w:r>
        <w:rPr>
          <w:rFonts w:ascii="Times New Roman" w:hAnsi="Times New Roman" w:cs="Times New Roman"/>
          <w:sz w:val="24"/>
          <w:szCs w:val="24"/>
        </w:rPr>
        <w:t>1</w:t>
      </w:r>
      <w:r w:rsidRPr="003A60B6">
        <w:rPr>
          <w:rFonts w:ascii="Times New Roman" w:hAnsi="Times New Roman" w:cs="Times New Roman"/>
          <w:sz w:val="24"/>
          <w:szCs w:val="24"/>
        </w:rPr>
        <w:t>-</w:t>
      </w:r>
      <w:r>
        <w:rPr>
          <w:rFonts w:ascii="Times New Roman" w:hAnsi="Times New Roman" w:cs="Times New Roman"/>
          <w:sz w:val="24"/>
          <w:szCs w:val="24"/>
        </w:rPr>
        <w:t>30</w:t>
      </w:r>
      <w:r w:rsidRPr="003A60B6">
        <w:rPr>
          <w:rFonts w:ascii="Times New Roman" w:hAnsi="Times New Roman" w:cs="Times New Roman"/>
          <w:sz w:val="24"/>
          <w:szCs w:val="24"/>
        </w:rPr>
        <w:t>]. This dataset was pre-processed and used to train various models after dividing it into training and testing data.</w:t>
      </w:r>
    </w:p>
    <w:p w14:paraId="44C764B6" w14:textId="6649253C" w:rsidR="00E246F3" w:rsidRPr="003A60B6" w:rsidRDefault="00E246F3" w:rsidP="00E246F3">
      <w:pPr>
        <w:jc w:val="both"/>
        <w:rPr>
          <w:rFonts w:ascii="Times New Roman" w:hAnsi="Times New Roman" w:cs="Times New Roman"/>
          <w:sz w:val="24"/>
          <w:szCs w:val="24"/>
        </w:rPr>
      </w:pPr>
      <w:r w:rsidRPr="003A60B6">
        <w:rPr>
          <w:rFonts w:ascii="Times New Roman" w:hAnsi="Times New Roman" w:cs="Times New Roman"/>
          <w:sz w:val="24"/>
          <w:szCs w:val="24"/>
        </w:rPr>
        <w:t xml:space="preserve">The constitution of the raw data is </w:t>
      </w:r>
      <w:r>
        <w:rPr>
          <w:rFonts w:ascii="Times New Roman" w:hAnsi="Times New Roman" w:cs="Times New Roman"/>
          <w:sz w:val="24"/>
          <w:szCs w:val="24"/>
        </w:rPr>
        <w:t>shown in Fig.</w:t>
      </w:r>
      <w:r w:rsidR="00FC063F">
        <w:rPr>
          <w:rFonts w:ascii="Times New Roman" w:hAnsi="Times New Roman" w:cs="Times New Roman"/>
          <w:sz w:val="24"/>
          <w:szCs w:val="24"/>
        </w:rPr>
        <w:t xml:space="preserve"> 1.</w:t>
      </w:r>
    </w:p>
    <w:p w14:paraId="07F07DB0" w14:textId="203F6D93" w:rsidR="00FC063F" w:rsidRPr="00FC063F" w:rsidRDefault="00FC063F" w:rsidP="00FC063F">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Results and Discussion</w:t>
      </w:r>
    </w:p>
    <w:p w14:paraId="7B29F0A5" w14:textId="038106DA" w:rsidR="006B437C" w:rsidRPr="006B437C" w:rsidRDefault="006B437C" w:rsidP="006B437C">
      <w:pPr>
        <w:jc w:val="both"/>
        <w:rPr>
          <w:rFonts w:ascii="Times New Roman" w:hAnsi="Times New Roman" w:cs="Times New Roman"/>
          <w:sz w:val="24"/>
          <w:szCs w:val="24"/>
        </w:rPr>
      </w:pPr>
      <w:r w:rsidRPr="006B437C">
        <w:rPr>
          <w:rFonts w:ascii="Times New Roman" w:hAnsi="Times New Roman" w:cs="Times New Roman"/>
          <w:sz w:val="24"/>
          <w:szCs w:val="24"/>
        </w:rPr>
        <w:t>Our study involved a comprehensive comparative analysis of 144 cases, comprising 99 cases using 11 Machine Learning (ML) models and 45 cases using 5 Deep Learning (DL) models. Each model was trained and tested across three different oversampling techniques (SMOTE, ADASYN, and Random</w:t>
      </w:r>
      <w:r>
        <w:rPr>
          <w:rFonts w:ascii="Times New Roman" w:hAnsi="Times New Roman" w:cs="Times New Roman"/>
          <w:sz w:val="24"/>
          <w:szCs w:val="24"/>
        </w:rPr>
        <w:t xml:space="preserve"> </w:t>
      </w:r>
      <w:r w:rsidRPr="006B437C">
        <w:rPr>
          <w:rFonts w:ascii="Times New Roman" w:hAnsi="Times New Roman" w:cs="Times New Roman"/>
          <w:sz w:val="24"/>
          <w:szCs w:val="24"/>
        </w:rPr>
        <w:t>Oversampling) and scaled using three different scalers (</w:t>
      </w:r>
      <w:proofErr w:type="spellStart"/>
      <w:r w:rsidRPr="006B437C">
        <w:rPr>
          <w:rFonts w:ascii="Times New Roman" w:hAnsi="Times New Roman" w:cs="Times New Roman"/>
          <w:sz w:val="24"/>
          <w:szCs w:val="24"/>
        </w:rPr>
        <w:t>MinMax</w:t>
      </w:r>
      <w:proofErr w:type="spellEnd"/>
      <w:r w:rsidRPr="006B437C">
        <w:rPr>
          <w:rFonts w:ascii="Times New Roman" w:hAnsi="Times New Roman" w:cs="Times New Roman"/>
          <w:sz w:val="24"/>
          <w:szCs w:val="24"/>
        </w:rPr>
        <w:t xml:space="preserve">, Robust, and Standard Scaler). </w:t>
      </w:r>
    </w:p>
    <w:p w14:paraId="208516E3" w14:textId="77777777" w:rsidR="00815982" w:rsidRDefault="006B437C" w:rsidP="006B437C">
      <w:pPr>
        <w:jc w:val="both"/>
        <w:rPr>
          <w:rFonts w:ascii="Times New Roman" w:hAnsi="Times New Roman" w:cs="Times New Roman"/>
          <w:sz w:val="24"/>
          <w:szCs w:val="24"/>
        </w:rPr>
      </w:pPr>
      <w:r w:rsidRPr="006B437C">
        <w:rPr>
          <w:rFonts w:ascii="Times New Roman" w:hAnsi="Times New Roman" w:cs="Times New Roman"/>
          <w:sz w:val="24"/>
          <w:szCs w:val="24"/>
        </w:rPr>
        <w:t xml:space="preserve">The results of our analysis revealed significant variations in the performance of the different models, oversampling techniques, and scalers. </w:t>
      </w:r>
    </w:p>
    <w:p w14:paraId="24BB81C5" w14:textId="77777777" w:rsidR="002577C5" w:rsidRDefault="002577C5" w:rsidP="006B437C">
      <w:pPr>
        <w:jc w:val="both"/>
        <w:rPr>
          <w:rFonts w:ascii="Times New Roman" w:hAnsi="Times New Roman" w:cs="Times New Roman"/>
          <w:sz w:val="24"/>
          <w:szCs w:val="24"/>
        </w:rPr>
        <w:sectPr w:rsidR="002577C5" w:rsidSect="007B3176">
          <w:type w:val="continuous"/>
          <w:pgSz w:w="11906" w:h="16838"/>
          <w:pgMar w:top="1077" w:right="720" w:bottom="1077" w:left="720" w:header="709" w:footer="709" w:gutter="0"/>
          <w:cols w:num="2" w:space="708"/>
          <w:docGrid w:linePitch="360"/>
        </w:sectPr>
      </w:pPr>
    </w:p>
    <w:p w14:paraId="3BF8FBE0" w14:textId="5C460F05" w:rsidR="002577C5" w:rsidRDefault="002135A0" w:rsidP="006B437C">
      <w:pPr>
        <w:jc w:val="both"/>
        <w:rPr>
          <w:rFonts w:ascii="Times New Roman" w:hAnsi="Times New Roman" w:cs="Times New Roman"/>
          <w:sz w:val="24"/>
          <w:szCs w:val="24"/>
        </w:rPr>
      </w:pPr>
      <w:r>
        <w:rPr>
          <w:rFonts w:ascii="Times New Roman" w:hAnsi="Times New Roman" w:cs="Times New Roman"/>
          <w:sz w:val="24"/>
          <w:szCs w:val="24"/>
        </w:rPr>
        <w:t>Table 3: Comparison</w:t>
      </w:r>
      <w:r w:rsidR="00965E02">
        <w:rPr>
          <w:rFonts w:ascii="Times New Roman" w:hAnsi="Times New Roman" w:cs="Times New Roman"/>
          <w:sz w:val="24"/>
          <w:szCs w:val="24"/>
        </w:rPr>
        <w:t xml:space="preserve"> of accuracy for machine learning models</w:t>
      </w:r>
    </w:p>
    <w:p w14:paraId="360B13E7" w14:textId="3275F8F3" w:rsidR="002135A0" w:rsidRDefault="00965E02" w:rsidP="006B437C">
      <w:pPr>
        <w:jc w:val="both"/>
        <w:rPr>
          <w:rFonts w:ascii="Times New Roman" w:hAnsi="Times New Roman" w:cs="Times New Roman"/>
          <w:sz w:val="24"/>
          <w:szCs w:val="24"/>
        </w:rPr>
      </w:pPr>
      <w:r w:rsidRPr="00965E02">
        <w:rPr>
          <w:rFonts w:ascii="Times New Roman" w:hAnsi="Times New Roman" w:cs="Times New Roman"/>
          <w:sz w:val="24"/>
          <w:szCs w:val="24"/>
        </w:rPr>
        <w:drawing>
          <wp:inline distT="0" distB="0" distL="0" distR="0" wp14:anchorId="72DC59A4" wp14:editId="3261F8AA">
            <wp:extent cx="5884075" cy="3078480"/>
            <wp:effectExtent l="0" t="0" r="2540" b="7620"/>
            <wp:docPr id="98286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69060" name=""/>
                    <pic:cNvPicPr/>
                  </pic:nvPicPr>
                  <pic:blipFill rotWithShape="1">
                    <a:blip r:embed="rId20"/>
                    <a:srcRect t="2433"/>
                    <a:stretch/>
                  </pic:blipFill>
                  <pic:spPr bwMode="auto">
                    <a:xfrm>
                      <a:off x="0" y="0"/>
                      <a:ext cx="5890260" cy="3081716"/>
                    </a:xfrm>
                    <a:prstGeom prst="rect">
                      <a:avLst/>
                    </a:prstGeom>
                    <a:ln>
                      <a:noFill/>
                    </a:ln>
                    <a:extLst>
                      <a:ext uri="{53640926-AAD7-44D8-BBD7-CCE9431645EC}">
                        <a14:shadowObscured xmlns:a14="http://schemas.microsoft.com/office/drawing/2010/main"/>
                      </a:ext>
                    </a:extLst>
                  </pic:spPr>
                </pic:pic>
              </a:graphicData>
            </a:graphic>
          </wp:inline>
        </w:drawing>
      </w:r>
    </w:p>
    <w:p w14:paraId="2342997C" w14:textId="2B077EC2" w:rsidR="002577C5" w:rsidRDefault="002135A0" w:rsidP="006B437C">
      <w:pPr>
        <w:jc w:val="both"/>
        <w:rPr>
          <w:rFonts w:ascii="Times New Roman" w:hAnsi="Times New Roman" w:cs="Times New Roman"/>
          <w:sz w:val="24"/>
          <w:szCs w:val="24"/>
        </w:rPr>
      </w:pPr>
      <w:r>
        <w:rPr>
          <w:rFonts w:ascii="Times New Roman" w:hAnsi="Times New Roman" w:cs="Times New Roman"/>
          <w:sz w:val="24"/>
          <w:szCs w:val="24"/>
        </w:rPr>
        <w:t>Table 4:</w:t>
      </w:r>
      <w:r w:rsidR="00965E02" w:rsidRPr="00965E02">
        <w:rPr>
          <w:rFonts w:ascii="Times New Roman" w:hAnsi="Times New Roman" w:cs="Times New Roman"/>
          <w:sz w:val="24"/>
          <w:szCs w:val="24"/>
        </w:rPr>
        <w:t xml:space="preserve"> </w:t>
      </w:r>
      <w:r w:rsidR="00965E02">
        <w:rPr>
          <w:rFonts w:ascii="Times New Roman" w:hAnsi="Times New Roman" w:cs="Times New Roman"/>
          <w:sz w:val="24"/>
          <w:szCs w:val="24"/>
        </w:rPr>
        <w:t xml:space="preserve">Comparison of accuracy for </w:t>
      </w:r>
      <w:r w:rsidR="00965E02">
        <w:rPr>
          <w:rFonts w:ascii="Times New Roman" w:hAnsi="Times New Roman" w:cs="Times New Roman"/>
          <w:sz w:val="24"/>
          <w:szCs w:val="24"/>
        </w:rPr>
        <w:t>deep</w:t>
      </w:r>
      <w:r w:rsidR="00965E02">
        <w:rPr>
          <w:rFonts w:ascii="Times New Roman" w:hAnsi="Times New Roman" w:cs="Times New Roman"/>
          <w:sz w:val="24"/>
          <w:szCs w:val="24"/>
        </w:rPr>
        <w:t xml:space="preserve"> learning models</w:t>
      </w:r>
    </w:p>
    <w:p w14:paraId="494AA99E" w14:textId="5B432083" w:rsidR="002135A0" w:rsidRDefault="004B581E" w:rsidP="006B437C">
      <w:pPr>
        <w:jc w:val="both"/>
        <w:rPr>
          <w:rFonts w:ascii="Times New Roman" w:hAnsi="Times New Roman" w:cs="Times New Roman"/>
          <w:sz w:val="24"/>
          <w:szCs w:val="24"/>
        </w:rPr>
      </w:pPr>
      <w:r w:rsidRPr="004B581E">
        <w:rPr>
          <w:rFonts w:ascii="Times New Roman" w:hAnsi="Times New Roman" w:cs="Times New Roman"/>
          <w:sz w:val="24"/>
          <w:szCs w:val="24"/>
        </w:rPr>
        <w:drawing>
          <wp:inline distT="0" distB="0" distL="0" distR="0" wp14:anchorId="39433667" wp14:editId="45F11C68">
            <wp:extent cx="5436870" cy="1219154"/>
            <wp:effectExtent l="0" t="0" r="0" b="635"/>
            <wp:docPr id="196055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55665" name=""/>
                    <pic:cNvPicPr/>
                  </pic:nvPicPr>
                  <pic:blipFill rotWithShape="1">
                    <a:blip r:embed="rId21"/>
                    <a:srcRect t="6433"/>
                    <a:stretch/>
                  </pic:blipFill>
                  <pic:spPr bwMode="auto">
                    <a:xfrm>
                      <a:off x="0" y="0"/>
                      <a:ext cx="5441401" cy="1220170"/>
                    </a:xfrm>
                    <a:prstGeom prst="rect">
                      <a:avLst/>
                    </a:prstGeom>
                    <a:ln>
                      <a:noFill/>
                    </a:ln>
                    <a:extLst>
                      <a:ext uri="{53640926-AAD7-44D8-BBD7-CCE9431645EC}">
                        <a14:shadowObscured xmlns:a14="http://schemas.microsoft.com/office/drawing/2010/main"/>
                      </a:ext>
                    </a:extLst>
                  </pic:spPr>
                </pic:pic>
              </a:graphicData>
            </a:graphic>
          </wp:inline>
        </w:drawing>
      </w:r>
    </w:p>
    <w:p w14:paraId="15430D89" w14:textId="29285A5D" w:rsidR="002135A0" w:rsidRDefault="002135A0" w:rsidP="006B437C">
      <w:pPr>
        <w:jc w:val="both"/>
        <w:rPr>
          <w:rFonts w:ascii="Times New Roman" w:hAnsi="Times New Roman" w:cs="Times New Roman"/>
          <w:sz w:val="24"/>
          <w:szCs w:val="24"/>
        </w:rPr>
      </w:pPr>
      <w:r>
        <w:rPr>
          <w:rFonts w:ascii="Times New Roman" w:hAnsi="Times New Roman" w:cs="Times New Roman"/>
          <w:sz w:val="24"/>
          <w:szCs w:val="24"/>
        </w:rPr>
        <w:t>Table 5:</w:t>
      </w:r>
      <w:r w:rsidR="004B581E" w:rsidRPr="004B581E">
        <w:t xml:space="preserve"> </w:t>
      </w:r>
      <w:r w:rsidR="004B581E">
        <w:t xml:space="preserve"> </w:t>
      </w:r>
      <w:r w:rsidR="004B581E" w:rsidRPr="004B581E">
        <w:rPr>
          <w:rFonts w:ascii="Times New Roman" w:hAnsi="Times New Roman" w:cs="Times New Roman"/>
          <w:sz w:val="24"/>
          <w:szCs w:val="24"/>
        </w:rPr>
        <w:t>Comparison of Accuracy for all the best performing models from our paper</w:t>
      </w:r>
    </w:p>
    <w:p w14:paraId="3E1F8544" w14:textId="5034D6C7" w:rsidR="002135A0" w:rsidRDefault="004B581E" w:rsidP="006B437C">
      <w:pPr>
        <w:jc w:val="both"/>
        <w:rPr>
          <w:rFonts w:ascii="Times New Roman" w:hAnsi="Times New Roman" w:cs="Times New Roman"/>
          <w:sz w:val="24"/>
          <w:szCs w:val="24"/>
        </w:rPr>
      </w:pPr>
      <w:r w:rsidRPr="004B581E">
        <w:rPr>
          <w:rFonts w:ascii="Times New Roman" w:hAnsi="Times New Roman" w:cs="Times New Roman"/>
          <w:sz w:val="24"/>
          <w:szCs w:val="24"/>
        </w:rPr>
        <w:lastRenderedPageBreak/>
        <w:drawing>
          <wp:inline distT="0" distB="0" distL="0" distR="0" wp14:anchorId="16206FFB" wp14:editId="7574A1EF">
            <wp:extent cx="5265876" cy="2651990"/>
            <wp:effectExtent l="0" t="0" r="0" b="0"/>
            <wp:docPr id="67688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8333" name=""/>
                    <pic:cNvPicPr/>
                  </pic:nvPicPr>
                  <pic:blipFill>
                    <a:blip r:embed="rId22"/>
                    <a:stretch>
                      <a:fillRect/>
                    </a:stretch>
                  </pic:blipFill>
                  <pic:spPr>
                    <a:xfrm>
                      <a:off x="0" y="0"/>
                      <a:ext cx="5265876" cy="2651990"/>
                    </a:xfrm>
                    <a:prstGeom prst="rect">
                      <a:avLst/>
                    </a:prstGeom>
                  </pic:spPr>
                </pic:pic>
              </a:graphicData>
            </a:graphic>
          </wp:inline>
        </w:drawing>
      </w:r>
    </w:p>
    <w:p w14:paraId="044CBF64" w14:textId="77777777" w:rsidR="002577C5" w:rsidRDefault="002577C5" w:rsidP="006B437C">
      <w:pPr>
        <w:jc w:val="both"/>
        <w:rPr>
          <w:rFonts w:ascii="Times New Roman" w:hAnsi="Times New Roman" w:cs="Times New Roman"/>
          <w:sz w:val="24"/>
          <w:szCs w:val="24"/>
        </w:rPr>
      </w:pPr>
    </w:p>
    <w:p w14:paraId="486E325D" w14:textId="131FA0C6" w:rsidR="002577C5" w:rsidRDefault="002577C5" w:rsidP="006B437C">
      <w:pPr>
        <w:jc w:val="both"/>
        <w:rPr>
          <w:rFonts w:ascii="Times New Roman" w:hAnsi="Times New Roman" w:cs="Times New Roman"/>
          <w:sz w:val="24"/>
          <w:szCs w:val="24"/>
        </w:rPr>
        <w:sectPr w:rsidR="002577C5" w:rsidSect="007B3176">
          <w:type w:val="continuous"/>
          <w:pgSz w:w="11906" w:h="16838"/>
          <w:pgMar w:top="1077" w:right="720" w:bottom="1077" w:left="720" w:header="709" w:footer="709" w:gutter="0"/>
          <w:cols w:space="708"/>
          <w:docGrid w:linePitch="360"/>
        </w:sectPr>
      </w:pPr>
    </w:p>
    <w:p w14:paraId="457B13F1" w14:textId="6764C922" w:rsidR="006B437C" w:rsidRDefault="006B437C" w:rsidP="006B437C">
      <w:pPr>
        <w:jc w:val="both"/>
        <w:rPr>
          <w:rFonts w:ascii="Times New Roman" w:hAnsi="Times New Roman" w:cs="Times New Roman"/>
          <w:sz w:val="24"/>
          <w:szCs w:val="24"/>
        </w:rPr>
      </w:pPr>
      <w:r w:rsidRPr="006B437C">
        <w:rPr>
          <w:rFonts w:ascii="Times New Roman" w:hAnsi="Times New Roman" w:cs="Times New Roman"/>
          <w:sz w:val="24"/>
          <w:szCs w:val="24"/>
        </w:rPr>
        <w:t>Each combination of model, oversampler, and scaler produced unique results, underscoring the complexity of stroke prediction and the importance of selecting the appropriate techniques for each specific task.</w:t>
      </w:r>
    </w:p>
    <w:p w14:paraId="246A1EDE" w14:textId="77777777" w:rsidR="006B437C" w:rsidRDefault="006B437C" w:rsidP="006B437C">
      <w:pPr>
        <w:jc w:val="both"/>
        <w:rPr>
          <w:rFonts w:ascii="Times New Roman" w:hAnsi="Times New Roman" w:cs="Times New Roman"/>
          <w:sz w:val="24"/>
          <w:szCs w:val="24"/>
        </w:rPr>
      </w:pPr>
      <w:r w:rsidRPr="006B437C">
        <w:rPr>
          <w:rFonts w:ascii="Times New Roman" w:hAnsi="Times New Roman" w:cs="Times New Roman"/>
          <w:sz w:val="24"/>
          <w:szCs w:val="24"/>
        </w:rPr>
        <w:t xml:space="preserve">The diversity of results obtained in this study highlights the importance of conducting a </w:t>
      </w:r>
      <w:r w:rsidRPr="006B437C">
        <w:rPr>
          <w:rFonts w:ascii="Times New Roman" w:hAnsi="Times New Roman" w:cs="Times New Roman"/>
          <w:sz w:val="24"/>
          <w:szCs w:val="24"/>
        </w:rPr>
        <w:t>comprehensive comparative analysis when developing predictive models. By testing a wide range of models, oversampling techniques, and scalers, we were able to identify the combinations that performed best on our test dataset.</w:t>
      </w:r>
    </w:p>
    <w:p w14:paraId="5A003A7E" w14:textId="77777777" w:rsidR="00EE4F06" w:rsidRDefault="00EE4F06" w:rsidP="006B437C">
      <w:pPr>
        <w:jc w:val="both"/>
        <w:rPr>
          <w:rFonts w:ascii="Times New Roman" w:hAnsi="Times New Roman" w:cs="Times New Roman"/>
          <w:sz w:val="24"/>
          <w:szCs w:val="24"/>
        </w:rPr>
      </w:pPr>
    </w:p>
    <w:p w14:paraId="74CA7622" w14:textId="6C34FD4B" w:rsidR="00EE4F06" w:rsidRDefault="00EE4F06" w:rsidP="006B437C">
      <w:pPr>
        <w:jc w:val="both"/>
        <w:rPr>
          <w:rFonts w:ascii="Times New Roman" w:hAnsi="Times New Roman" w:cs="Times New Roman"/>
          <w:sz w:val="24"/>
          <w:szCs w:val="24"/>
        </w:rPr>
        <w:sectPr w:rsidR="00EE4F06" w:rsidSect="007B3176">
          <w:type w:val="continuous"/>
          <w:pgSz w:w="11906" w:h="16838"/>
          <w:pgMar w:top="1077" w:right="720" w:bottom="1077" w:left="720" w:header="709" w:footer="709" w:gutter="0"/>
          <w:cols w:num="2" w:space="708"/>
          <w:docGrid w:linePitch="360"/>
        </w:sectPr>
      </w:pPr>
    </w:p>
    <w:p w14:paraId="1622F5A8" w14:textId="77777777" w:rsidR="00D3060F" w:rsidRDefault="00D3060F" w:rsidP="001D61B6">
      <w:pPr>
        <w:jc w:val="center"/>
        <w:rPr>
          <w:rFonts w:ascii="Times New Roman" w:hAnsi="Times New Roman" w:cs="Times New Roman"/>
          <w:sz w:val="24"/>
          <w:szCs w:val="24"/>
        </w:rPr>
        <w:sectPr w:rsidR="00D3060F" w:rsidSect="007B3176">
          <w:type w:val="continuous"/>
          <w:pgSz w:w="11906" w:h="16838"/>
          <w:pgMar w:top="1077" w:right="720" w:bottom="1077" w:left="720" w:header="709" w:footer="709" w:gutter="0"/>
          <w:cols w:space="708"/>
          <w:docGrid w:linePitch="360"/>
        </w:sectPr>
      </w:pPr>
      <w:r>
        <w:rPr>
          <w:rFonts w:ascii="Times New Roman" w:hAnsi="Times New Roman" w:cs="Times New Roman"/>
          <w:noProof/>
          <w:sz w:val="24"/>
          <w:szCs w:val="24"/>
        </w:rPr>
        <w:drawing>
          <wp:inline distT="0" distB="0" distL="0" distR="0" wp14:anchorId="117D6E75" wp14:editId="18637C0E">
            <wp:extent cx="6623050" cy="2443095"/>
            <wp:effectExtent l="0" t="0" r="6350" b="0"/>
            <wp:docPr id="1014650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0228" name="Picture 2"/>
                    <pic:cNvPicPr/>
                  </pic:nvPicPr>
                  <pic:blipFill rotWithShape="1">
                    <a:blip r:embed="rId23" cstate="print">
                      <a:extLst>
                        <a:ext uri="{28A0092B-C50C-407E-A947-70E740481C1C}">
                          <a14:useLocalDpi xmlns:a14="http://schemas.microsoft.com/office/drawing/2010/main" val="0"/>
                        </a:ext>
                      </a:extLst>
                    </a:blip>
                    <a:srcRect l="-284" r="-574"/>
                    <a:stretch/>
                  </pic:blipFill>
                  <pic:spPr bwMode="auto">
                    <a:xfrm>
                      <a:off x="0" y="0"/>
                      <a:ext cx="6630405" cy="2445808"/>
                    </a:xfrm>
                    <a:prstGeom prst="rect">
                      <a:avLst/>
                    </a:prstGeom>
                    <a:ln>
                      <a:noFill/>
                    </a:ln>
                    <a:extLst>
                      <a:ext uri="{53640926-AAD7-44D8-BBD7-CCE9431645EC}">
                        <a14:shadowObscured xmlns:a14="http://schemas.microsoft.com/office/drawing/2010/main"/>
                      </a:ext>
                    </a:extLst>
                  </pic:spPr>
                </pic:pic>
              </a:graphicData>
            </a:graphic>
          </wp:inline>
        </w:drawing>
      </w:r>
    </w:p>
    <w:p w14:paraId="5838CCF5" w14:textId="2D18DFCC" w:rsidR="00B52DD7" w:rsidRPr="00B52DD7" w:rsidRDefault="00B52DD7" w:rsidP="001D61B6">
      <w:pPr>
        <w:jc w:val="center"/>
        <w:rPr>
          <w:rFonts w:ascii="Times New Roman" w:hAnsi="Times New Roman" w:cs="Times New Roman"/>
          <w:i/>
          <w:iCs/>
          <w:sz w:val="24"/>
          <w:szCs w:val="24"/>
        </w:rPr>
        <w:sectPr w:rsidR="00B52DD7" w:rsidRPr="00B52DD7" w:rsidSect="007B3176">
          <w:type w:val="continuous"/>
          <w:pgSz w:w="11906" w:h="16838"/>
          <w:pgMar w:top="1077" w:right="720" w:bottom="1077" w:left="720" w:header="709" w:footer="709" w:gutter="0"/>
          <w:cols w:space="708"/>
          <w:docGrid w:linePitch="360"/>
        </w:sectPr>
      </w:pPr>
      <w:r w:rsidRPr="00B52DD7">
        <w:rPr>
          <w:rFonts w:ascii="Times New Roman" w:hAnsi="Times New Roman" w:cs="Times New Roman"/>
          <w:i/>
          <w:iCs/>
          <w:sz w:val="24"/>
          <w:szCs w:val="24"/>
        </w:rPr>
        <w:t>Figure</w:t>
      </w:r>
      <w:r w:rsidR="002F1784">
        <w:rPr>
          <w:rFonts w:ascii="Times New Roman" w:hAnsi="Times New Roman" w:cs="Times New Roman"/>
          <w:i/>
          <w:iCs/>
          <w:sz w:val="24"/>
          <w:szCs w:val="24"/>
        </w:rPr>
        <w:t xml:space="preserve"> </w:t>
      </w:r>
      <w:r w:rsidR="001D61B6">
        <w:rPr>
          <w:rFonts w:ascii="Times New Roman" w:hAnsi="Times New Roman" w:cs="Times New Roman"/>
          <w:i/>
          <w:iCs/>
          <w:sz w:val="24"/>
          <w:szCs w:val="24"/>
        </w:rPr>
        <w:t>8</w:t>
      </w:r>
      <w:r w:rsidRPr="00B52DD7">
        <w:rPr>
          <w:rFonts w:ascii="Times New Roman" w:hAnsi="Times New Roman" w:cs="Times New Roman"/>
          <w:i/>
          <w:iCs/>
          <w:sz w:val="24"/>
          <w:szCs w:val="24"/>
        </w:rPr>
        <w:t xml:space="preserve">: </w:t>
      </w:r>
      <w:commentRangeStart w:id="18"/>
      <w:commentRangeStart w:id="19"/>
      <w:r w:rsidRPr="00B52DD7">
        <w:rPr>
          <w:rFonts w:ascii="Times New Roman" w:hAnsi="Times New Roman" w:cs="Times New Roman"/>
          <w:i/>
          <w:iCs/>
          <w:sz w:val="24"/>
          <w:szCs w:val="24"/>
        </w:rPr>
        <w:t xml:space="preserve">Confusion matrix </w:t>
      </w:r>
      <w:commentRangeEnd w:id="18"/>
      <w:r w:rsidR="00EE4F06">
        <w:rPr>
          <w:rStyle w:val="CommentReference"/>
        </w:rPr>
        <w:commentReference w:id="18"/>
      </w:r>
      <w:commentRangeEnd w:id="19"/>
      <w:r w:rsidR="00664401">
        <w:rPr>
          <w:rStyle w:val="CommentReference"/>
        </w:rPr>
        <w:commentReference w:id="19"/>
      </w:r>
      <w:r w:rsidRPr="00B52DD7">
        <w:rPr>
          <w:rFonts w:ascii="Times New Roman" w:hAnsi="Times New Roman" w:cs="Times New Roman"/>
          <w:i/>
          <w:iCs/>
          <w:sz w:val="24"/>
          <w:szCs w:val="24"/>
        </w:rPr>
        <w:t>for the final model</w:t>
      </w:r>
      <w:r w:rsidR="00EE4F06">
        <w:rPr>
          <w:rFonts w:ascii="Times New Roman" w:hAnsi="Times New Roman" w:cs="Times New Roman"/>
          <w:i/>
          <w:iCs/>
          <w:sz w:val="24"/>
          <w:szCs w:val="24"/>
        </w:rPr>
        <w:t xml:space="preserve">, </w:t>
      </w:r>
      <w:r w:rsidR="001138DA">
        <w:rPr>
          <w:rFonts w:ascii="Times New Roman" w:hAnsi="Times New Roman" w:cs="Times New Roman"/>
          <w:i/>
          <w:iCs/>
          <w:sz w:val="24"/>
          <w:szCs w:val="24"/>
        </w:rPr>
        <w:t xml:space="preserve">on the final </w:t>
      </w:r>
      <w:r w:rsidR="00EE4F06">
        <w:rPr>
          <w:rFonts w:ascii="Times New Roman" w:hAnsi="Times New Roman" w:cs="Times New Roman"/>
          <w:i/>
          <w:iCs/>
          <w:sz w:val="24"/>
          <w:szCs w:val="24"/>
        </w:rPr>
        <w:t>Scaler and Oversampler</w:t>
      </w:r>
      <w:r>
        <w:rPr>
          <w:rFonts w:ascii="Times New Roman" w:hAnsi="Times New Roman" w:cs="Times New Roman"/>
          <w:i/>
          <w:iCs/>
          <w:sz w:val="24"/>
          <w:szCs w:val="24"/>
        </w:rPr>
        <w:t xml:space="preserve"> used in our web tool</w:t>
      </w:r>
    </w:p>
    <w:p w14:paraId="2E427E2C" w14:textId="54E393D7" w:rsidR="006B437C" w:rsidRPr="001B3E2E" w:rsidRDefault="00FC063F" w:rsidP="006B437C">
      <w:pPr>
        <w:rPr>
          <w:rFonts w:ascii="Times New Roman" w:hAnsi="Times New Roman" w:cs="Times New Roman"/>
          <w:sz w:val="24"/>
          <w:szCs w:val="24"/>
        </w:rPr>
      </w:pPr>
      <w:r w:rsidRPr="00FC063F">
        <w:rPr>
          <w:rFonts w:ascii="Times New Roman" w:hAnsi="Times New Roman" w:cs="Times New Roman"/>
          <w:sz w:val="24"/>
          <w:szCs w:val="24"/>
        </w:rPr>
        <w:t>Our dataset ha</w:t>
      </w:r>
      <w:r w:rsidR="000A3EE9">
        <w:rPr>
          <w:rFonts w:ascii="Times New Roman" w:hAnsi="Times New Roman" w:cs="Times New Roman"/>
          <w:sz w:val="24"/>
          <w:szCs w:val="24"/>
        </w:rPr>
        <w:t>d</w:t>
      </w:r>
      <w:r w:rsidRPr="00FC063F">
        <w:rPr>
          <w:rFonts w:ascii="Times New Roman" w:hAnsi="Times New Roman" w:cs="Times New Roman"/>
          <w:sz w:val="24"/>
          <w:szCs w:val="24"/>
        </w:rPr>
        <w:t xml:space="preserve"> an inherent class imbalance between instances of strokes (1) and non-strokes (0), so we prioritised the F1 Score for the positive class (F1_1) as a crucial metric when selecting the model to use for our web application's development.</w:t>
      </w:r>
      <w:r>
        <w:rPr>
          <w:rFonts w:ascii="Times New Roman" w:hAnsi="Times New Roman" w:cs="Times New Roman"/>
          <w:sz w:val="24"/>
          <w:szCs w:val="24"/>
        </w:rPr>
        <w:t xml:space="preserve"> </w:t>
      </w:r>
      <w:r w:rsidR="006B437C" w:rsidRPr="001B3E2E">
        <w:rPr>
          <w:rFonts w:ascii="Times New Roman" w:hAnsi="Times New Roman" w:cs="Times New Roman"/>
          <w:sz w:val="24"/>
          <w:szCs w:val="24"/>
        </w:rPr>
        <w:t>The combination that yielded the highest F1_1</w:t>
      </w:r>
      <w:r w:rsidR="000A3EE9">
        <w:rPr>
          <w:rFonts w:ascii="Times New Roman" w:hAnsi="Times New Roman" w:cs="Times New Roman"/>
          <w:sz w:val="24"/>
          <w:szCs w:val="24"/>
        </w:rPr>
        <w:t xml:space="preserve"> (on the minority class)</w:t>
      </w:r>
      <w:r w:rsidR="006B437C" w:rsidRPr="001B3E2E">
        <w:rPr>
          <w:rFonts w:ascii="Times New Roman" w:hAnsi="Times New Roman" w:cs="Times New Roman"/>
          <w:sz w:val="24"/>
          <w:szCs w:val="24"/>
        </w:rPr>
        <w:t xml:space="preserve"> score of 0.36697 was the grid-searched Logistic Regression (</w:t>
      </w:r>
      <w:proofErr w:type="spellStart"/>
      <w:r w:rsidR="006B437C" w:rsidRPr="001B3E2E">
        <w:rPr>
          <w:rFonts w:ascii="Times New Roman" w:hAnsi="Times New Roman" w:cs="Times New Roman"/>
          <w:sz w:val="24"/>
          <w:szCs w:val="24"/>
        </w:rPr>
        <w:t>LR_Gridsearched</w:t>
      </w:r>
      <w:proofErr w:type="spellEnd"/>
      <w:r w:rsidR="006B437C" w:rsidRPr="001B3E2E">
        <w:rPr>
          <w:rFonts w:ascii="Times New Roman" w:hAnsi="Times New Roman" w:cs="Times New Roman"/>
          <w:sz w:val="24"/>
          <w:szCs w:val="24"/>
        </w:rPr>
        <w:t xml:space="preserve">) model, used in conjunction with the Standard Scaler and SMOTE </w:t>
      </w:r>
      <w:r w:rsidR="006B437C" w:rsidRPr="001B3E2E">
        <w:rPr>
          <w:rFonts w:ascii="Times New Roman" w:hAnsi="Times New Roman" w:cs="Times New Roman"/>
          <w:sz w:val="24"/>
          <w:szCs w:val="24"/>
        </w:rPr>
        <w:t>oversampling technique. Consequently, this combination was selected for implementation in our web application, which serves as a preliminary check for individuals seeking to assess their susceptibility to stroke.</w:t>
      </w:r>
    </w:p>
    <w:p w14:paraId="677FD605" w14:textId="0A8042F6" w:rsidR="006B437C" w:rsidRDefault="006B437C" w:rsidP="001D61B6">
      <w:pPr>
        <w:jc w:val="center"/>
        <w:rPr>
          <w:rFonts w:ascii="Times New Roman" w:hAnsi="Times New Roman" w:cs="Times New Roman"/>
          <w:sz w:val="24"/>
          <w:szCs w:val="24"/>
        </w:rPr>
      </w:pPr>
      <w:r w:rsidRPr="00E02A62">
        <w:rPr>
          <w:rFonts w:ascii="Times New Roman" w:hAnsi="Times New Roman" w:cs="Times New Roman"/>
          <w:noProof/>
          <w:sz w:val="24"/>
          <w:szCs w:val="24"/>
        </w:rPr>
        <w:lastRenderedPageBreak/>
        <w:drawing>
          <wp:inline distT="0" distB="0" distL="0" distR="0" wp14:anchorId="759593C2" wp14:editId="69DCC3D8">
            <wp:extent cx="2640330" cy="3101134"/>
            <wp:effectExtent l="0" t="0" r="7620" b="4445"/>
            <wp:docPr id="13738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8611" name="Picture 1373868611"/>
                    <pic:cNvPicPr/>
                  </pic:nvPicPr>
                  <pic:blipFill rotWithShape="1">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t="2454" b="6783"/>
                    <a:stretch/>
                  </pic:blipFill>
                  <pic:spPr bwMode="auto">
                    <a:xfrm>
                      <a:off x="0" y="0"/>
                      <a:ext cx="2640965" cy="3101880"/>
                    </a:xfrm>
                    <a:prstGeom prst="rect">
                      <a:avLst/>
                    </a:prstGeom>
                    <a:ln>
                      <a:noFill/>
                    </a:ln>
                    <a:extLst>
                      <a:ext uri="{53640926-AAD7-44D8-BBD7-CCE9431645EC}">
                        <a14:shadowObscured xmlns:a14="http://schemas.microsoft.com/office/drawing/2010/main"/>
                      </a:ext>
                    </a:extLst>
                  </pic:spPr>
                </pic:pic>
              </a:graphicData>
            </a:graphic>
          </wp:inline>
        </w:drawing>
      </w:r>
    </w:p>
    <w:p w14:paraId="70143D9B" w14:textId="1845D755" w:rsidR="006B437C" w:rsidRDefault="006B437C" w:rsidP="006B437C">
      <w:pPr>
        <w:jc w:val="both"/>
        <w:rPr>
          <w:rFonts w:ascii="Times New Roman" w:hAnsi="Times New Roman" w:cs="Times New Roman"/>
          <w:sz w:val="24"/>
          <w:szCs w:val="24"/>
        </w:rPr>
      </w:pPr>
      <w:r w:rsidRPr="00B52DD7">
        <w:rPr>
          <w:rFonts w:ascii="Times New Roman" w:hAnsi="Times New Roman" w:cs="Times New Roman"/>
          <w:i/>
          <w:iCs/>
          <w:sz w:val="24"/>
          <w:szCs w:val="24"/>
        </w:rPr>
        <w:t>Fig</w:t>
      </w:r>
      <w:r w:rsidR="00A57C8F" w:rsidRPr="00B52DD7">
        <w:rPr>
          <w:rFonts w:ascii="Times New Roman" w:hAnsi="Times New Roman" w:cs="Times New Roman"/>
          <w:i/>
          <w:iCs/>
          <w:sz w:val="24"/>
          <w:szCs w:val="24"/>
        </w:rPr>
        <w:t>ure</w:t>
      </w:r>
      <w:r w:rsidR="00F60F86">
        <w:rPr>
          <w:rFonts w:ascii="Times New Roman" w:hAnsi="Times New Roman" w:cs="Times New Roman"/>
          <w:i/>
          <w:iCs/>
          <w:sz w:val="24"/>
          <w:szCs w:val="24"/>
        </w:rPr>
        <w:t xml:space="preserve"> </w:t>
      </w:r>
      <w:r w:rsidR="001D61B6">
        <w:rPr>
          <w:rFonts w:ascii="Times New Roman" w:hAnsi="Times New Roman" w:cs="Times New Roman"/>
          <w:i/>
          <w:iCs/>
          <w:sz w:val="24"/>
          <w:szCs w:val="24"/>
        </w:rPr>
        <w:t>9</w:t>
      </w:r>
      <w:r w:rsidR="00A57C8F" w:rsidRPr="00B52DD7">
        <w:rPr>
          <w:rFonts w:ascii="Times New Roman" w:hAnsi="Times New Roman" w:cs="Times New Roman"/>
          <w:i/>
          <w:iCs/>
          <w:sz w:val="24"/>
          <w:szCs w:val="24"/>
        </w:rPr>
        <w:t>:</w:t>
      </w:r>
      <w:r>
        <w:rPr>
          <w:rFonts w:ascii="Times New Roman" w:hAnsi="Times New Roman" w:cs="Times New Roman"/>
          <w:sz w:val="24"/>
          <w:szCs w:val="24"/>
        </w:rPr>
        <w:t xml:space="preserve"> </w:t>
      </w:r>
      <w:r w:rsidRPr="00A57C8F">
        <w:rPr>
          <w:rFonts w:ascii="Times New Roman" w:hAnsi="Times New Roman" w:cs="Times New Roman"/>
          <w:i/>
          <w:iCs/>
          <w:sz w:val="24"/>
          <w:szCs w:val="24"/>
        </w:rPr>
        <w:t xml:space="preserve">A diagram illustrating the user-end </w:t>
      </w:r>
      <w:commentRangeStart w:id="20"/>
      <w:commentRangeStart w:id="21"/>
      <w:r w:rsidRPr="00A57C8F">
        <w:rPr>
          <w:rFonts w:ascii="Times New Roman" w:hAnsi="Times New Roman" w:cs="Times New Roman"/>
          <w:i/>
          <w:iCs/>
          <w:sz w:val="24"/>
          <w:szCs w:val="24"/>
        </w:rPr>
        <w:t>process</w:t>
      </w:r>
      <w:r>
        <w:rPr>
          <w:rFonts w:ascii="Times New Roman" w:hAnsi="Times New Roman" w:cs="Times New Roman"/>
          <w:sz w:val="24"/>
          <w:szCs w:val="24"/>
        </w:rPr>
        <w:t>.</w:t>
      </w:r>
      <w:commentRangeEnd w:id="20"/>
      <w:r w:rsidR="00BF7A43">
        <w:rPr>
          <w:rStyle w:val="CommentReference"/>
        </w:rPr>
        <w:commentReference w:id="20"/>
      </w:r>
      <w:commentRangeEnd w:id="21"/>
      <w:r w:rsidR="00C23275">
        <w:rPr>
          <w:rStyle w:val="CommentReference"/>
        </w:rPr>
        <w:commentReference w:id="21"/>
      </w:r>
    </w:p>
    <w:p w14:paraId="51DA4092" w14:textId="63D1C832" w:rsidR="006B437C" w:rsidRPr="00E02A62" w:rsidRDefault="006B437C" w:rsidP="006B437C">
      <w:pPr>
        <w:rPr>
          <w:rFonts w:ascii="Times New Roman" w:hAnsi="Times New Roman" w:cs="Times New Roman"/>
          <w:sz w:val="24"/>
          <w:szCs w:val="24"/>
        </w:rPr>
      </w:pPr>
      <w:r w:rsidRPr="00E02A62">
        <w:rPr>
          <w:rFonts w:ascii="Times New Roman" w:hAnsi="Times New Roman" w:cs="Times New Roman"/>
          <w:sz w:val="24"/>
          <w:szCs w:val="24"/>
        </w:rPr>
        <w:t xml:space="preserve">The web interface was developed using the Python library, </w:t>
      </w:r>
      <w:proofErr w:type="spellStart"/>
      <w:r w:rsidRPr="00E02A62">
        <w:rPr>
          <w:rFonts w:ascii="Times New Roman" w:hAnsi="Times New Roman" w:cs="Times New Roman"/>
          <w:sz w:val="24"/>
          <w:szCs w:val="24"/>
        </w:rPr>
        <w:t>Streamlit</w:t>
      </w:r>
      <w:proofErr w:type="spellEnd"/>
      <w:r w:rsidRPr="00E02A62">
        <w:rPr>
          <w:rFonts w:ascii="Times New Roman" w:hAnsi="Times New Roman" w:cs="Times New Roman"/>
          <w:sz w:val="24"/>
          <w:szCs w:val="24"/>
        </w:rPr>
        <w:t xml:space="preserve">, which enabled us to design a user-friendly interface. We initiated the process by generating a template from the </w:t>
      </w:r>
      <w:r w:rsidR="00FC063F">
        <w:rPr>
          <w:rFonts w:ascii="Times New Roman" w:hAnsi="Times New Roman" w:cs="Times New Roman"/>
          <w:sz w:val="24"/>
          <w:szCs w:val="24"/>
        </w:rPr>
        <w:t>‘</w:t>
      </w:r>
      <w:proofErr w:type="spellStart"/>
      <w:r w:rsidRPr="00E02A62">
        <w:rPr>
          <w:rFonts w:ascii="Times New Roman" w:hAnsi="Times New Roman" w:cs="Times New Roman"/>
          <w:sz w:val="24"/>
          <w:szCs w:val="24"/>
        </w:rPr>
        <w:t>streamlit</w:t>
      </w:r>
      <w:proofErr w:type="spellEnd"/>
      <w:r w:rsidRPr="00E02A62">
        <w:rPr>
          <w:rFonts w:ascii="Times New Roman" w:hAnsi="Times New Roman" w:cs="Times New Roman"/>
          <w:sz w:val="24"/>
          <w:szCs w:val="24"/>
        </w:rPr>
        <w:t>-hello</w:t>
      </w:r>
      <w:r w:rsidR="00FC063F">
        <w:rPr>
          <w:rFonts w:ascii="Times New Roman" w:hAnsi="Times New Roman" w:cs="Times New Roman"/>
          <w:sz w:val="24"/>
          <w:szCs w:val="24"/>
        </w:rPr>
        <w:t>’</w:t>
      </w:r>
      <w:r w:rsidRPr="00E02A62">
        <w:rPr>
          <w:rFonts w:ascii="Times New Roman" w:hAnsi="Times New Roman" w:cs="Times New Roman"/>
          <w:sz w:val="24"/>
          <w:szCs w:val="24"/>
        </w:rPr>
        <w:t xml:space="preserve"> app, as per the official </w:t>
      </w:r>
      <w:proofErr w:type="spellStart"/>
      <w:r w:rsidRPr="00E02A62">
        <w:rPr>
          <w:rFonts w:ascii="Times New Roman" w:hAnsi="Times New Roman" w:cs="Times New Roman"/>
          <w:sz w:val="24"/>
          <w:szCs w:val="24"/>
        </w:rPr>
        <w:t>Streamlit</w:t>
      </w:r>
      <w:proofErr w:type="spellEnd"/>
      <w:r w:rsidRPr="00E02A62">
        <w:rPr>
          <w:rFonts w:ascii="Times New Roman" w:hAnsi="Times New Roman" w:cs="Times New Roman"/>
          <w:sz w:val="24"/>
          <w:szCs w:val="24"/>
        </w:rPr>
        <w:t xml:space="preserve"> documentation. This template was then customized on GitHub </w:t>
      </w:r>
      <w:proofErr w:type="spellStart"/>
      <w:r w:rsidRPr="00E02A62">
        <w:rPr>
          <w:rFonts w:ascii="Times New Roman" w:hAnsi="Times New Roman" w:cs="Times New Roman"/>
          <w:sz w:val="24"/>
          <w:szCs w:val="24"/>
        </w:rPr>
        <w:t>Codespaces</w:t>
      </w:r>
      <w:proofErr w:type="spellEnd"/>
      <w:r w:rsidRPr="00E02A62">
        <w:rPr>
          <w:rFonts w:ascii="Times New Roman" w:hAnsi="Times New Roman" w:cs="Times New Roman"/>
          <w:sz w:val="24"/>
          <w:szCs w:val="24"/>
        </w:rPr>
        <w:t xml:space="preserve"> to create our web interface.</w:t>
      </w:r>
    </w:p>
    <w:p w14:paraId="16FFC5FF" w14:textId="77777777" w:rsidR="000A3EE9" w:rsidRPr="00E02A62" w:rsidRDefault="000A3EE9" w:rsidP="000A3EE9">
      <w:pPr>
        <w:rPr>
          <w:rFonts w:ascii="Times New Roman" w:hAnsi="Times New Roman" w:cs="Times New Roman"/>
          <w:sz w:val="24"/>
          <w:szCs w:val="24"/>
        </w:rPr>
      </w:pPr>
      <w:r w:rsidRPr="00E02A62">
        <w:rPr>
          <w:rFonts w:ascii="Times New Roman" w:hAnsi="Times New Roman" w:cs="Times New Roman"/>
          <w:sz w:val="24"/>
          <w:szCs w:val="24"/>
        </w:rPr>
        <w:t>Our interface provides an engaging and straightforward interface, akin to filling out an online form. Users can input their age, BMI, work type, and other relevant information via dropdown menus in the Graphical User Interface (GUI). To respect user privacy, all code is executed in real-time without any backend database, ensuring that no user data is collected or stored.</w:t>
      </w:r>
    </w:p>
    <w:p w14:paraId="6D5B95EF" w14:textId="77777777" w:rsidR="000A3EE9" w:rsidRPr="00E02A62" w:rsidRDefault="000A3EE9" w:rsidP="000A3EE9">
      <w:pPr>
        <w:rPr>
          <w:rFonts w:ascii="Times New Roman" w:hAnsi="Times New Roman" w:cs="Times New Roman"/>
          <w:sz w:val="24"/>
          <w:szCs w:val="24"/>
        </w:rPr>
      </w:pPr>
      <w:r w:rsidRPr="00E02A62">
        <w:rPr>
          <w:rFonts w:ascii="Times New Roman" w:hAnsi="Times New Roman" w:cs="Times New Roman"/>
          <w:sz w:val="24"/>
          <w:szCs w:val="24"/>
        </w:rPr>
        <w:t>The user</w:t>
      </w:r>
      <w:r>
        <w:rPr>
          <w:rFonts w:ascii="Times New Roman" w:hAnsi="Times New Roman" w:cs="Times New Roman"/>
          <w:sz w:val="24"/>
          <w:szCs w:val="24"/>
        </w:rPr>
        <w:t>’</w:t>
      </w:r>
      <w:r w:rsidRPr="00E02A62">
        <w:rPr>
          <w:rFonts w:ascii="Times New Roman" w:hAnsi="Times New Roman" w:cs="Times New Roman"/>
          <w:sz w:val="24"/>
          <w:szCs w:val="24"/>
        </w:rPr>
        <w:t>s input is processed through the same scaler used during model training, and the scaled inputs are then fed into the selected model. The model</w:t>
      </w:r>
      <w:r>
        <w:rPr>
          <w:rFonts w:ascii="Times New Roman" w:hAnsi="Times New Roman" w:cs="Times New Roman"/>
          <w:sz w:val="24"/>
          <w:szCs w:val="24"/>
        </w:rPr>
        <w:t>’</w:t>
      </w:r>
      <w:r w:rsidRPr="00E02A62">
        <w:rPr>
          <w:rFonts w:ascii="Times New Roman" w:hAnsi="Times New Roman" w:cs="Times New Roman"/>
          <w:sz w:val="24"/>
          <w:szCs w:val="24"/>
        </w:rPr>
        <w:t>s output is presented to the user in a clear and comprehensible manner, enabling them to take appropriate action based on the results.</w:t>
      </w:r>
    </w:p>
    <w:p w14:paraId="6D93EAE8" w14:textId="77777777" w:rsidR="000A3EE9" w:rsidRPr="00E02A62" w:rsidRDefault="000A3EE9" w:rsidP="000A3EE9">
      <w:pPr>
        <w:rPr>
          <w:rFonts w:ascii="Times New Roman" w:hAnsi="Times New Roman" w:cs="Times New Roman"/>
          <w:sz w:val="24"/>
          <w:szCs w:val="24"/>
        </w:rPr>
      </w:pPr>
      <w:r w:rsidRPr="00E02A62">
        <w:rPr>
          <w:rFonts w:ascii="Times New Roman" w:hAnsi="Times New Roman" w:cs="Times New Roman"/>
          <w:sz w:val="24"/>
          <w:szCs w:val="24"/>
        </w:rPr>
        <w:t xml:space="preserve">Our web interface is hosted and deployed via </w:t>
      </w:r>
      <w:proofErr w:type="spellStart"/>
      <w:r w:rsidRPr="00E02A62">
        <w:rPr>
          <w:rFonts w:ascii="Times New Roman" w:hAnsi="Times New Roman" w:cs="Times New Roman"/>
          <w:sz w:val="24"/>
          <w:szCs w:val="24"/>
        </w:rPr>
        <w:t>Streamlit</w:t>
      </w:r>
      <w:r>
        <w:rPr>
          <w:rFonts w:ascii="Times New Roman" w:hAnsi="Times New Roman" w:cs="Times New Roman"/>
          <w:sz w:val="24"/>
          <w:szCs w:val="24"/>
        </w:rPr>
        <w:t>’</w:t>
      </w:r>
      <w:r w:rsidRPr="00E02A62">
        <w:rPr>
          <w:rFonts w:ascii="Times New Roman" w:hAnsi="Times New Roman" w:cs="Times New Roman"/>
          <w:sz w:val="24"/>
          <w:szCs w:val="24"/>
        </w:rPr>
        <w:t>s</w:t>
      </w:r>
      <w:proofErr w:type="spellEnd"/>
      <w:r w:rsidRPr="00E02A62">
        <w:rPr>
          <w:rFonts w:ascii="Times New Roman" w:hAnsi="Times New Roman" w:cs="Times New Roman"/>
          <w:sz w:val="24"/>
          <w:szCs w:val="24"/>
        </w:rPr>
        <w:t xml:space="preserve"> Share platform, also known as the </w:t>
      </w:r>
      <w:proofErr w:type="spellStart"/>
      <w:r w:rsidRPr="00E02A62">
        <w:rPr>
          <w:rFonts w:ascii="Times New Roman" w:hAnsi="Times New Roman" w:cs="Times New Roman"/>
          <w:sz w:val="24"/>
          <w:szCs w:val="24"/>
        </w:rPr>
        <w:t>Streamlit</w:t>
      </w:r>
      <w:proofErr w:type="spellEnd"/>
      <w:r w:rsidRPr="00E02A62">
        <w:rPr>
          <w:rFonts w:ascii="Times New Roman" w:hAnsi="Times New Roman" w:cs="Times New Roman"/>
          <w:sz w:val="24"/>
          <w:szCs w:val="24"/>
        </w:rPr>
        <w:t xml:space="preserve"> Community Cloud. Any cookies associated with the interface are managed by the platform, and their data privacy policy applies. </w:t>
      </w:r>
      <w:r>
        <w:rPr>
          <w:rFonts w:ascii="Times New Roman" w:hAnsi="Times New Roman" w:cs="Times New Roman"/>
          <w:sz w:val="24"/>
          <w:szCs w:val="24"/>
        </w:rPr>
        <w:t>The authors</w:t>
      </w:r>
      <w:r w:rsidRPr="00E02A62">
        <w:rPr>
          <w:rFonts w:ascii="Times New Roman" w:hAnsi="Times New Roman" w:cs="Times New Roman"/>
          <w:sz w:val="24"/>
          <w:szCs w:val="24"/>
        </w:rPr>
        <w:t xml:space="preserve"> do not store any user data in any form</w:t>
      </w:r>
      <w:r>
        <w:rPr>
          <w:rFonts w:ascii="Times New Roman" w:hAnsi="Times New Roman" w:cs="Times New Roman"/>
          <w:sz w:val="24"/>
          <w:szCs w:val="24"/>
        </w:rPr>
        <w:t xml:space="preserve"> from the interface</w:t>
      </w:r>
      <w:r w:rsidRPr="00E02A62">
        <w:rPr>
          <w:rFonts w:ascii="Times New Roman" w:hAnsi="Times New Roman" w:cs="Times New Roman"/>
          <w:sz w:val="24"/>
          <w:szCs w:val="24"/>
        </w:rPr>
        <w:t>.</w:t>
      </w:r>
    </w:p>
    <w:p w14:paraId="1C545608" w14:textId="77777777" w:rsidR="000A3EE9" w:rsidRDefault="000A3EE9" w:rsidP="000A3EE9">
      <w:pPr>
        <w:rPr>
          <w:rFonts w:ascii="Times New Roman" w:hAnsi="Times New Roman" w:cs="Times New Roman"/>
          <w:sz w:val="24"/>
          <w:szCs w:val="24"/>
        </w:rPr>
      </w:pPr>
      <w:r w:rsidRPr="00E02A62">
        <w:rPr>
          <w:rFonts w:ascii="Times New Roman" w:hAnsi="Times New Roman" w:cs="Times New Roman"/>
          <w:sz w:val="24"/>
          <w:szCs w:val="24"/>
        </w:rPr>
        <w:t xml:space="preserve">A diagram illustrating the user-end process </w:t>
      </w:r>
      <w:r>
        <w:rPr>
          <w:rFonts w:ascii="Times New Roman" w:hAnsi="Times New Roman" w:cs="Times New Roman"/>
          <w:sz w:val="24"/>
          <w:szCs w:val="24"/>
        </w:rPr>
        <w:t>is</w:t>
      </w:r>
      <w:r w:rsidRPr="00E02A62">
        <w:rPr>
          <w:rFonts w:ascii="Times New Roman" w:hAnsi="Times New Roman" w:cs="Times New Roman"/>
          <w:sz w:val="24"/>
          <w:szCs w:val="24"/>
        </w:rPr>
        <w:t xml:space="preserve"> provided </w:t>
      </w:r>
      <w:r>
        <w:rPr>
          <w:rFonts w:ascii="Times New Roman" w:hAnsi="Times New Roman" w:cs="Times New Roman"/>
          <w:sz w:val="24"/>
          <w:szCs w:val="24"/>
        </w:rPr>
        <w:t xml:space="preserve">in Fig 9. </w:t>
      </w:r>
      <w:commentRangeStart w:id="22"/>
      <w:r w:rsidRPr="00E02A62">
        <w:rPr>
          <w:rFonts w:ascii="Times New Roman" w:hAnsi="Times New Roman" w:cs="Times New Roman"/>
          <w:sz w:val="24"/>
          <w:szCs w:val="24"/>
        </w:rPr>
        <w:t xml:space="preserve">The web interface can be accessed via </w:t>
      </w:r>
      <w:hyperlink r:id="rId26" w:history="1">
        <w:r w:rsidRPr="00E02A62">
          <w:rPr>
            <w:rStyle w:val="Hyperlink"/>
            <w:rFonts w:ascii="Times New Roman" w:hAnsi="Times New Roman" w:cs="Times New Roman"/>
            <w:sz w:val="24"/>
            <w:szCs w:val="24"/>
          </w:rPr>
          <w:t>https://strokedetection.streamlit.app/</w:t>
        </w:r>
      </w:hyperlink>
      <w:r w:rsidRPr="00E02A62">
        <w:rPr>
          <w:rFonts w:ascii="Times New Roman" w:hAnsi="Times New Roman" w:cs="Times New Roman"/>
          <w:sz w:val="24"/>
          <w:szCs w:val="24"/>
        </w:rPr>
        <w:t>.</w:t>
      </w:r>
      <w:commentRangeEnd w:id="22"/>
      <w:r>
        <w:rPr>
          <w:rStyle w:val="CommentReference"/>
        </w:rPr>
        <w:commentReference w:id="22"/>
      </w:r>
    </w:p>
    <w:p w14:paraId="0C7E56F8" w14:textId="77777777" w:rsidR="000A3EE9" w:rsidRPr="00EC229A" w:rsidRDefault="000A3EE9" w:rsidP="007258CC">
      <w:pPr>
        <w:pStyle w:val="ListParagraph"/>
        <w:numPr>
          <w:ilvl w:val="0"/>
          <w:numId w:val="8"/>
        </w:numPr>
        <w:jc w:val="both"/>
        <w:rPr>
          <w:rFonts w:ascii="Times New Roman" w:hAnsi="Times New Roman" w:cs="Times New Roman"/>
          <w:b/>
          <w:bCs/>
          <w:sz w:val="32"/>
          <w:szCs w:val="32"/>
        </w:rPr>
      </w:pPr>
      <w:r w:rsidRPr="00EC229A">
        <w:rPr>
          <w:rFonts w:ascii="Times New Roman" w:hAnsi="Times New Roman" w:cs="Times New Roman"/>
          <w:b/>
          <w:bCs/>
          <w:sz w:val="32"/>
          <w:szCs w:val="32"/>
        </w:rPr>
        <w:t>Conclusion</w:t>
      </w:r>
    </w:p>
    <w:p w14:paraId="65DB303F" w14:textId="77777777" w:rsidR="000A3EE9" w:rsidRDefault="000A3EE9" w:rsidP="000A3EE9">
      <w:pPr>
        <w:jc w:val="both"/>
        <w:rPr>
          <w:rFonts w:ascii="Times New Roman" w:hAnsi="Times New Roman" w:cs="Times New Roman"/>
          <w:sz w:val="24"/>
          <w:szCs w:val="24"/>
        </w:rPr>
      </w:pPr>
      <w:r w:rsidRPr="004F2646">
        <w:rPr>
          <w:rFonts w:ascii="Times New Roman" w:hAnsi="Times New Roman" w:cs="Times New Roman"/>
          <w:sz w:val="24"/>
          <w:szCs w:val="24"/>
        </w:rPr>
        <w:t>In conclusion, this study has successfully developed and evaluated a web-based interface that allows individuals to assess their vulnerability to brain stroke, a leading global cause of death. The interface is grounded on a model trained on a Kaggle dataset, with rigorous testing and training conducted on 11 machine learning models and 5 deep learning models, each with different types of scalers and oversamplers. The best-performing model was ultimately selected for the interface. This research not only provides a valuable tool for early detection and prevention of brain stroke but also contributes to the field of health informatics by offering a comparative analysis of various predictive models. It underscores the potential and effectiveness of machine learning in developing practical health interfaces, paving the way for future advancements in this field. The hope is that this work will inspire further research and development in the application of machine learning for health informatics, ultimately leading to more effective and accessible health care solutions.</w:t>
      </w:r>
    </w:p>
    <w:p w14:paraId="24D6DE05" w14:textId="77777777" w:rsidR="000A3EE9" w:rsidRDefault="000A3EE9" w:rsidP="000A3EE9">
      <w:pPr>
        <w:jc w:val="both"/>
        <w:rPr>
          <w:rFonts w:ascii="Times New Roman" w:hAnsi="Times New Roman" w:cs="Times New Roman"/>
          <w:b/>
          <w:bCs/>
          <w:sz w:val="32"/>
          <w:szCs w:val="32"/>
        </w:rPr>
      </w:pPr>
    </w:p>
    <w:p w14:paraId="62102654" w14:textId="77777777" w:rsidR="000A3EE9" w:rsidRDefault="000A3EE9" w:rsidP="000A3EE9">
      <w:pPr>
        <w:jc w:val="both"/>
        <w:rPr>
          <w:rFonts w:ascii="Times New Roman" w:hAnsi="Times New Roman" w:cs="Times New Roman"/>
          <w:b/>
          <w:bCs/>
          <w:sz w:val="32"/>
          <w:szCs w:val="32"/>
        </w:rPr>
      </w:pPr>
    </w:p>
    <w:p w14:paraId="209B4D6B" w14:textId="77777777" w:rsidR="000A3EE9" w:rsidRDefault="000A3EE9" w:rsidP="000A3EE9">
      <w:pPr>
        <w:jc w:val="both"/>
        <w:rPr>
          <w:rFonts w:ascii="Times New Roman" w:hAnsi="Times New Roman" w:cs="Times New Roman"/>
          <w:b/>
          <w:bCs/>
          <w:sz w:val="32"/>
          <w:szCs w:val="32"/>
        </w:rPr>
      </w:pPr>
    </w:p>
    <w:p w14:paraId="00F5C0BD" w14:textId="77777777" w:rsidR="000A3EE9" w:rsidRDefault="000A3EE9" w:rsidP="000A3EE9">
      <w:pPr>
        <w:jc w:val="both"/>
        <w:rPr>
          <w:rFonts w:ascii="Times New Roman" w:hAnsi="Times New Roman" w:cs="Times New Roman"/>
          <w:b/>
          <w:bCs/>
          <w:sz w:val="32"/>
          <w:szCs w:val="32"/>
        </w:rPr>
      </w:pPr>
    </w:p>
    <w:p w14:paraId="6EEFD558" w14:textId="77777777" w:rsidR="000A3EE9" w:rsidRDefault="000A3EE9" w:rsidP="000A3EE9">
      <w:pPr>
        <w:jc w:val="both"/>
        <w:rPr>
          <w:rFonts w:ascii="Times New Roman" w:hAnsi="Times New Roman" w:cs="Times New Roman"/>
          <w:b/>
          <w:bCs/>
          <w:sz w:val="32"/>
          <w:szCs w:val="32"/>
        </w:rPr>
      </w:pPr>
    </w:p>
    <w:p w14:paraId="01D88424" w14:textId="77777777" w:rsidR="000A3EE9" w:rsidRDefault="000A3EE9" w:rsidP="000A3EE9">
      <w:pPr>
        <w:jc w:val="both"/>
        <w:rPr>
          <w:rFonts w:ascii="Times New Roman" w:hAnsi="Times New Roman" w:cs="Times New Roman"/>
          <w:b/>
          <w:bCs/>
          <w:sz w:val="32"/>
          <w:szCs w:val="32"/>
        </w:rPr>
      </w:pPr>
    </w:p>
    <w:p w14:paraId="7F80D528" w14:textId="77777777" w:rsidR="000A3EE9" w:rsidRDefault="000A3EE9" w:rsidP="000A3EE9">
      <w:pPr>
        <w:rPr>
          <w:rFonts w:ascii="Times New Roman" w:hAnsi="Times New Roman" w:cs="Times New Roman"/>
          <w:sz w:val="24"/>
          <w:szCs w:val="24"/>
        </w:rPr>
      </w:pPr>
    </w:p>
    <w:p w14:paraId="2A8E9A73" w14:textId="77777777" w:rsidR="000A3EE9" w:rsidRDefault="000A3EE9" w:rsidP="000A3EE9">
      <w:pPr>
        <w:rPr>
          <w:rFonts w:ascii="Times New Roman" w:hAnsi="Times New Roman" w:cs="Times New Roman"/>
          <w:sz w:val="24"/>
          <w:szCs w:val="24"/>
        </w:rPr>
      </w:pPr>
    </w:p>
    <w:p w14:paraId="7FBCF966" w14:textId="77777777" w:rsidR="000A3EE9" w:rsidRDefault="000A3EE9" w:rsidP="000A3EE9">
      <w:pPr>
        <w:rPr>
          <w:rFonts w:ascii="Times New Roman" w:hAnsi="Times New Roman" w:cs="Times New Roman"/>
          <w:sz w:val="24"/>
          <w:szCs w:val="24"/>
        </w:rPr>
      </w:pPr>
    </w:p>
    <w:p w14:paraId="3F28278D" w14:textId="77777777" w:rsidR="000A3EE9" w:rsidRDefault="000A3EE9" w:rsidP="000A3EE9">
      <w:pPr>
        <w:rPr>
          <w:rFonts w:ascii="Times New Roman" w:hAnsi="Times New Roman" w:cs="Times New Roman"/>
          <w:sz w:val="24"/>
          <w:szCs w:val="24"/>
        </w:rPr>
      </w:pPr>
    </w:p>
    <w:p w14:paraId="5299CC69" w14:textId="77777777" w:rsidR="000A3EE9" w:rsidRDefault="000A3EE9" w:rsidP="000A3EE9">
      <w:pPr>
        <w:rPr>
          <w:rFonts w:ascii="Times New Roman" w:hAnsi="Times New Roman" w:cs="Times New Roman"/>
          <w:sz w:val="24"/>
          <w:szCs w:val="24"/>
        </w:rPr>
      </w:pPr>
    </w:p>
    <w:p w14:paraId="02658593" w14:textId="77777777" w:rsidR="000A3EE9" w:rsidRDefault="000A3EE9" w:rsidP="006B437C">
      <w:pPr>
        <w:jc w:val="both"/>
        <w:rPr>
          <w:rFonts w:ascii="Times New Roman" w:hAnsi="Times New Roman" w:cs="Times New Roman"/>
          <w:b/>
          <w:bCs/>
          <w:sz w:val="32"/>
          <w:szCs w:val="32"/>
        </w:rPr>
        <w:sectPr w:rsidR="000A3EE9" w:rsidSect="007B3176">
          <w:type w:val="continuous"/>
          <w:pgSz w:w="11906" w:h="16838"/>
          <w:pgMar w:top="1077" w:right="720" w:bottom="1077" w:left="720" w:header="709" w:footer="709" w:gutter="0"/>
          <w:cols w:num="2" w:space="708"/>
          <w:docGrid w:linePitch="360"/>
        </w:sectPr>
      </w:pPr>
    </w:p>
    <w:p w14:paraId="2CCBCDC5" w14:textId="77777777" w:rsidR="00815982" w:rsidRDefault="00815982" w:rsidP="006B437C">
      <w:pPr>
        <w:jc w:val="both"/>
        <w:rPr>
          <w:rFonts w:ascii="Times New Roman" w:hAnsi="Times New Roman" w:cs="Times New Roman"/>
          <w:b/>
          <w:bCs/>
          <w:sz w:val="32"/>
          <w:szCs w:val="32"/>
        </w:rPr>
        <w:sectPr w:rsidR="00815982" w:rsidSect="007B3176">
          <w:type w:val="continuous"/>
          <w:pgSz w:w="11906" w:h="16838"/>
          <w:pgMar w:top="1077" w:right="720" w:bottom="1077" w:left="720" w:header="709" w:footer="709" w:gutter="0"/>
          <w:cols w:num="2" w:space="708"/>
          <w:docGrid w:linePitch="360"/>
        </w:sectPr>
      </w:pPr>
    </w:p>
    <w:p w14:paraId="4AB224C4" w14:textId="797484E4" w:rsidR="006B437C" w:rsidRPr="00282855" w:rsidRDefault="00282855" w:rsidP="006B437C">
      <w:pPr>
        <w:jc w:val="both"/>
        <w:rPr>
          <w:rFonts w:ascii="Times New Roman" w:hAnsi="Times New Roman" w:cs="Times New Roman"/>
          <w:b/>
          <w:bCs/>
          <w:sz w:val="32"/>
          <w:szCs w:val="32"/>
        </w:rPr>
      </w:pPr>
      <w:r w:rsidRPr="00282855">
        <w:rPr>
          <w:rFonts w:ascii="Times New Roman" w:hAnsi="Times New Roman" w:cs="Times New Roman"/>
          <w:b/>
          <w:bCs/>
          <w:sz w:val="32"/>
          <w:szCs w:val="32"/>
        </w:rPr>
        <w:lastRenderedPageBreak/>
        <w:t>References</w:t>
      </w:r>
    </w:p>
    <w:p w14:paraId="05A17047" w14:textId="77777777"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 xml:space="preserve">[1] Prevent brain stroke (2019) World Health Organization. Available at: https://www.who.int/southeastasia/news/detail/29-10-2016-prevent-brain-stroke </w:t>
      </w:r>
    </w:p>
    <w:p w14:paraId="1D5D0686" w14:textId="77777777"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[2] Stroke. (n.d.). National Institute of Neurological Disorders and Stroke. https://www.ninds.nih.gov/health-information/disorders/stroke#toc-who-is-more-likely-to-have-a-stroke-</w:t>
      </w:r>
    </w:p>
    <w:p w14:paraId="14CFF509" w14:textId="77777777"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[3] Louis R. Caplan, Roger P. Simon, Sara Hassani,  Chapter 27 - Cerebrovascular disease—stroke</w:t>
      </w:r>
      <w:r w:rsidRPr="00282855">
        <w:rPr>
          <w:rFonts w:ascii="Cambria Math" w:hAnsi="Cambria Math" w:cs="Cambria Math"/>
          <w:sz w:val="24"/>
          <w:szCs w:val="24"/>
        </w:rPr>
        <w:t>∗</w:t>
      </w:r>
      <w:r w:rsidRPr="00282855">
        <w:rPr>
          <w:rFonts w:ascii="Times New Roman" w:hAnsi="Times New Roman" w:cs="Times New Roman"/>
          <w:sz w:val="24"/>
          <w:szCs w:val="24"/>
        </w:rPr>
        <w:t>, Neurobiology of Brain Disorders (Second Edition), Academic Press, 2023, Pages 457-476, ISBN 9780323856546, https://doi.org/10.1016/B978-0-323-85654-6.00044-7.</w:t>
      </w:r>
    </w:p>
    <w:p w14:paraId="08F81026" w14:textId="77777777"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 xml:space="preserve">[4] B. Kim, N. Schweighofer, J. P. Haldar, R. M. Leahy, and C. J. </w:t>
      </w:r>
      <w:proofErr w:type="spellStart"/>
      <w:r w:rsidRPr="00282855">
        <w:rPr>
          <w:rFonts w:ascii="Times New Roman" w:hAnsi="Times New Roman" w:cs="Times New Roman"/>
          <w:sz w:val="24"/>
          <w:szCs w:val="24"/>
        </w:rPr>
        <w:t>Winstein</w:t>
      </w:r>
      <w:proofErr w:type="spellEnd"/>
      <w:r w:rsidRPr="00282855">
        <w:rPr>
          <w:rFonts w:ascii="Times New Roman" w:hAnsi="Times New Roman" w:cs="Times New Roman"/>
          <w:sz w:val="24"/>
          <w:szCs w:val="24"/>
        </w:rPr>
        <w:t>, “Corticospinal tract microstructure predicts distal arm motor improvements in chronic stroke,” Journal of Neurologic Physical Therapy, vol. 45, no. 4, pp. 273–281, 2021.</w:t>
      </w:r>
    </w:p>
    <w:p w14:paraId="64408599" w14:textId="2F9025EC"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[5] M. Lee, J. Ryu, and D. Kim, “Automated epileptic seizure waveform detection method based on the feature of the mean slope of wavelet coefficient counts using a hidden Markov model and EEG signals,” ETRI Journal, vol. 42, no. 2, pp. 217–229, 2020.</w:t>
      </w:r>
    </w:p>
    <w:p w14:paraId="49971CFD" w14:textId="77777777"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 xml:space="preserve">[6] Kaur, M., Sakhare, S. R., </w:t>
      </w:r>
      <w:proofErr w:type="spellStart"/>
      <w:r w:rsidRPr="00282855">
        <w:rPr>
          <w:rFonts w:ascii="Times New Roman" w:hAnsi="Times New Roman" w:cs="Times New Roman"/>
          <w:sz w:val="24"/>
          <w:szCs w:val="24"/>
        </w:rPr>
        <w:t>Wanjale</w:t>
      </w:r>
      <w:proofErr w:type="spellEnd"/>
      <w:r w:rsidRPr="00282855">
        <w:rPr>
          <w:rFonts w:ascii="Times New Roman" w:hAnsi="Times New Roman" w:cs="Times New Roman"/>
          <w:sz w:val="24"/>
          <w:szCs w:val="24"/>
        </w:rPr>
        <w:t xml:space="preserve">, K., &amp; Akter, F. (2022, April 11). Early Stroke Prediction Methods for Prevention of Strokes. Behavioural Neurology; </w:t>
      </w:r>
      <w:proofErr w:type="spellStart"/>
      <w:r w:rsidRPr="00282855">
        <w:rPr>
          <w:rFonts w:ascii="Times New Roman" w:hAnsi="Times New Roman" w:cs="Times New Roman"/>
          <w:sz w:val="24"/>
          <w:szCs w:val="24"/>
        </w:rPr>
        <w:t>Hindawi</w:t>
      </w:r>
      <w:proofErr w:type="spellEnd"/>
      <w:r w:rsidRPr="00282855">
        <w:rPr>
          <w:rFonts w:ascii="Times New Roman" w:hAnsi="Times New Roman" w:cs="Times New Roman"/>
          <w:sz w:val="24"/>
          <w:szCs w:val="24"/>
        </w:rPr>
        <w:t xml:space="preserve"> Publishing Corporation. </w:t>
      </w:r>
    </w:p>
    <w:p w14:paraId="7FB9BED1" w14:textId="3E7E414E" w:rsidR="00955048" w:rsidRPr="00282855" w:rsidRDefault="00955048" w:rsidP="00955048">
      <w:pPr>
        <w:rPr>
          <w:rFonts w:ascii="Times New Roman" w:hAnsi="Times New Roman" w:cs="Times New Roman"/>
          <w:sz w:val="24"/>
          <w:szCs w:val="24"/>
        </w:rPr>
      </w:pPr>
      <w:r w:rsidRPr="00282855">
        <w:rPr>
          <w:rFonts w:ascii="Times New Roman" w:hAnsi="Times New Roman" w:cs="Times New Roman"/>
          <w:sz w:val="24"/>
          <w:szCs w:val="24"/>
        </w:rPr>
        <w:t xml:space="preserve">[7] </w:t>
      </w:r>
      <w:proofErr w:type="spellStart"/>
      <w:r w:rsidR="00471208" w:rsidRPr="00282855">
        <w:rPr>
          <w:rFonts w:ascii="Times New Roman" w:hAnsi="Times New Roman" w:cs="Times New Roman"/>
          <w:sz w:val="24"/>
          <w:szCs w:val="24"/>
        </w:rPr>
        <w:t>Shoily</w:t>
      </w:r>
      <w:proofErr w:type="spellEnd"/>
      <w:r w:rsidR="00471208" w:rsidRPr="00282855">
        <w:rPr>
          <w:rFonts w:ascii="Times New Roman" w:hAnsi="Times New Roman" w:cs="Times New Roman"/>
          <w:sz w:val="24"/>
          <w:szCs w:val="24"/>
        </w:rPr>
        <w:t>, T. I., Islam, T., Jannat, S., Tanna, S. A., Alif, T. M., &amp; Ema, R. R. (2019, July). Detection of stroke disease using machine learning algorithms. In 2019 10th International Conference on Computing, Communication and Networking Technologies (ICCCNT) (pp. 1-6). IEEE.</w:t>
      </w:r>
    </w:p>
    <w:p w14:paraId="5B9DD1C8" w14:textId="5BB1E5CE" w:rsidR="00471208" w:rsidRPr="00282855" w:rsidRDefault="00471208" w:rsidP="00955048">
      <w:pPr>
        <w:rPr>
          <w:rFonts w:ascii="Times New Roman" w:hAnsi="Times New Roman" w:cs="Times New Roman"/>
          <w:sz w:val="24"/>
          <w:szCs w:val="24"/>
        </w:rPr>
      </w:pPr>
      <w:r w:rsidRPr="00282855">
        <w:rPr>
          <w:rFonts w:ascii="Times New Roman" w:hAnsi="Times New Roman" w:cs="Times New Roman"/>
          <w:sz w:val="24"/>
          <w:szCs w:val="24"/>
        </w:rPr>
        <w:t xml:space="preserve">[8] </w:t>
      </w:r>
      <w:r w:rsidR="00FF1679" w:rsidRPr="00282855">
        <w:rPr>
          <w:rFonts w:ascii="Times New Roman" w:hAnsi="Times New Roman" w:cs="Times New Roman"/>
          <w:sz w:val="24"/>
          <w:szCs w:val="24"/>
        </w:rPr>
        <w:t>Chang, C. Y., Cheng, M. J., &amp; Ma, M. H. M. (2018, November). Application of machine learning for facial stroke detection. In 2018 IEEE 23rd International Conference on Digital Signal Processing (DSP) (pp. 1-5). IEEE.</w:t>
      </w:r>
    </w:p>
    <w:p w14:paraId="5CEDA6D0" w14:textId="6620D388" w:rsidR="00FF1679" w:rsidRPr="00282855" w:rsidRDefault="00FF1679" w:rsidP="00FF1679">
      <w:pPr>
        <w:rPr>
          <w:rFonts w:ascii="Times New Roman" w:hAnsi="Times New Roman" w:cs="Times New Roman"/>
          <w:sz w:val="24"/>
          <w:szCs w:val="24"/>
        </w:rPr>
      </w:pPr>
      <w:r w:rsidRPr="00282855">
        <w:rPr>
          <w:rFonts w:ascii="Times New Roman" w:hAnsi="Times New Roman" w:cs="Times New Roman"/>
          <w:sz w:val="24"/>
          <w:szCs w:val="24"/>
        </w:rPr>
        <w:t>[9] Kashi, S., Polak, R. F., Lerner, B., Rokach, L., &amp; Levy-Tzedek, S. (2020). A machine-learning model for automatic detection of movement compensations in stroke patients. IEEE Transactions on Emerging Topics in Computing, 9(3), 1234-1247.</w:t>
      </w:r>
    </w:p>
    <w:p w14:paraId="24255EA5" w14:textId="135E9CD1" w:rsidR="00FF1679" w:rsidRPr="00282855" w:rsidRDefault="00FF1679" w:rsidP="00FF1679">
      <w:pPr>
        <w:rPr>
          <w:rFonts w:ascii="Times New Roman" w:hAnsi="Times New Roman" w:cs="Times New Roman"/>
          <w:sz w:val="24"/>
          <w:szCs w:val="24"/>
        </w:rPr>
      </w:pPr>
      <w:r w:rsidRPr="00282855">
        <w:rPr>
          <w:rFonts w:ascii="Times New Roman" w:hAnsi="Times New Roman" w:cs="Times New Roman"/>
          <w:sz w:val="24"/>
          <w:szCs w:val="24"/>
        </w:rPr>
        <w:t>[10] Al-</w:t>
      </w:r>
      <w:proofErr w:type="spellStart"/>
      <w:r w:rsidRPr="00282855">
        <w:rPr>
          <w:rFonts w:ascii="Times New Roman" w:hAnsi="Times New Roman" w:cs="Times New Roman"/>
          <w:sz w:val="24"/>
          <w:szCs w:val="24"/>
        </w:rPr>
        <w:t>Mekhlafi</w:t>
      </w:r>
      <w:proofErr w:type="spellEnd"/>
      <w:r w:rsidRPr="00282855">
        <w:rPr>
          <w:rFonts w:ascii="Times New Roman" w:hAnsi="Times New Roman" w:cs="Times New Roman"/>
          <w:sz w:val="24"/>
          <w:szCs w:val="24"/>
        </w:rPr>
        <w:t xml:space="preserve">, Z. G., Senan, E. M., </w:t>
      </w:r>
      <w:proofErr w:type="spellStart"/>
      <w:r w:rsidRPr="00282855">
        <w:rPr>
          <w:rFonts w:ascii="Times New Roman" w:hAnsi="Times New Roman" w:cs="Times New Roman"/>
          <w:sz w:val="24"/>
          <w:szCs w:val="24"/>
        </w:rPr>
        <w:t>Rassem</w:t>
      </w:r>
      <w:proofErr w:type="spellEnd"/>
      <w:r w:rsidRPr="00282855">
        <w:rPr>
          <w:rFonts w:ascii="Times New Roman" w:hAnsi="Times New Roman" w:cs="Times New Roman"/>
          <w:sz w:val="24"/>
          <w:szCs w:val="24"/>
        </w:rPr>
        <w:t xml:space="preserve">, T. H., Mohammed, B. A., </w:t>
      </w:r>
      <w:proofErr w:type="spellStart"/>
      <w:r w:rsidRPr="00282855">
        <w:rPr>
          <w:rFonts w:ascii="Times New Roman" w:hAnsi="Times New Roman" w:cs="Times New Roman"/>
          <w:sz w:val="24"/>
          <w:szCs w:val="24"/>
        </w:rPr>
        <w:t>Makbol</w:t>
      </w:r>
      <w:proofErr w:type="spellEnd"/>
      <w:r w:rsidRPr="00282855">
        <w:rPr>
          <w:rFonts w:ascii="Times New Roman" w:hAnsi="Times New Roman" w:cs="Times New Roman"/>
          <w:sz w:val="24"/>
          <w:szCs w:val="24"/>
        </w:rPr>
        <w:t>, N. M., Alanazi, A. A., ... &amp; Ghaleb, F. A. (2022). Deep learning and machine learning for early detection of stroke and haemorrhage. Computers, Materials and Continua, 72(1), 775-796.</w:t>
      </w:r>
    </w:p>
    <w:p w14:paraId="48AC94B1" w14:textId="7CEA0DE8" w:rsidR="00FF1679" w:rsidRPr="00282855" w:rsidRDefault="00FF1679" w:rsidP="00FF1679">
      <w:pPr>
        <w:rPr>
          <w:rFonts w:ascii="Times New Roman" w:hAnsi="Times New Roman" w:cs="Times New Roman"/>
          <w:sz w:val="24"/>
          <w:szCs w:val="24"/>
        </w:rPr>
      </w:pPr>
      <w:r w:rsidRPr="00282855">
        <w:rPr>
          <w:rFonts w:ascii="Times New Roman" w:hAnsi="Times New Roman" w:cs="Times New Roman"/>
          <w:sz w:val="24"/>
          <w:szCs w:val="24"/>
        </w:rPr>
        <w:t xml:space="preserve">[11] Malini, T., </w:t>
      </w:r>
      <w:proofErr w:type="spellStart"/>
      <w:r w:rsidRPr="00282855">
        <w:rPr>
          <w:rFonts w:ascii="Times New Roman" w:hAnsi="Times New Roman" w:cs="Times New Roman"/>
          <w:sz w:val="24"/>
          <w:szCs w:val="24"/>
        </w:rPr>
        <w:t>Deepalakshmi</w:t>
      </w:r>
      <w:proofErr w:type="spellEnd"/>
      <w:r w:rsidRPr="00282855">
        <w:rPr>
          <w:rFonts w:ascii="Times New Roman" w:hAnsi="Times New Roman" w:cs="Times New Roman"/>
          <w:sz w:val="24"/>
          <w:szCs w:val="24"/>
        </w:rPr>
        <w:t xml:space="preserve">, M., Dhivyaa, B., </w:t>
      </w:r>
      <w:proofErr w:type="spellStart"/>
      <w:r w:rsidRPr="00282855">
        <w:rPr>
          <w:rFonts w:ascii="Times New Roman" w:hAnsi="Times New Roman" w:cs="Times New Roman"/>
          <w:sz w:val="24"/>
          <w:szCs w:val="24"/>
        </w:rPr>
        <w:t>Karthikeswari</w:t>
      </w:r>
      <w:proofErr w:type="spellEnd"/>
      <w:r w:rsidRPr="00282855">
        <w:rPr>
          <w:rFonts w:ascii="Times New Roman" w:hAnsi="Times New Roman" w:cs="Times New Roman"/>
          <w:sz w:val="24"/>
          <w:szCs w:val="24"/>
        </w:rPr>
        <w:t>, P., &amp; Kavipriya, N. (2022, June). Advanced Stroke Detection and Alert System using Machine Learning. In 2022 7th International Conference on Communication and Electronics Systems (ICCES) (pp. 1084-1089). IEEE.</w:t>
      </w:r>
    </w:p>
    <w:p w14:paraId="1FD11F59" w14:textId="107218BB" w:rsidR="00FF1679" w:rsidRPr="00282855" w:rsidRDefault="00FF1679" w:rsidP="00FF1679">
      <w:pPr>
        <w:rPr>
          <w:rFonts w:ascii="Times New Roman" w:hAnsi="Times New Roman" w:cs="Times New Roman"/>
          <w:sz w:val="24"/>
          <w:szCs w:val="24"/>
        </w:rPr>
      </w:pPr>
      <w:r w:rsidRPr="00282855">
        <w:rPr>
          <w:rFonts w:ascii="Times New Roman" w:hAnsi="Times New Roman" w:cs="Times New Roman"/>
          <w:sz w:val="24"/>
          <w:szCs w:val="24"/>
        </w:rPr>
        <w:t xml:space="preserve">[12] </w:t>
      </w:r>
      <w:proofErr w:type="spellStart"/>
      <w:r w:rsidRPr="00282855">
        <w:rPr>
          <w:rFonts w:ascii="Times New Roman" w:hAnsi="Times New Roman" w:cs="Times New Roman"/>
          <w:sz w:val="24"/>
          <w:szCs w:val="24"/>
        </w:rPr>
        <w:t>Tusher</w:t>
      </w:r>
      <w:proofErr w:type="spellEnd"/>
      <w:r w:rsidRPr="00282855">
        <w:rPr>
          <w:rFonts w:ascii="Times New Roman" w:hAnsi="Times New Roman" w:cs="Times New Roman"/>
          <w:sz w:val="24"/>
          <w:szCs w:val="24"/>
        </w:rPr>
        <w:t>, A. N., Sadik, M. S., &amp; Islam, M. T. (2022, December). Early Brain Stroke Prediction Using Machine Learning. In 2022 11th International Conference on System Modeling &amp; Advancement in Research Trends (SMART) (pp. 1280-1284). IEEE.</w:t>
      </w:r>
    </w:p>
    <w:p w14:paraId="29246BDB" w14:textId="670D0867" w:rsidR="00FF1679" w:rsidRPr="00282855" w:rsidRDefault="00FF1679" w:rsidP="00FF1679">
      <w:pPr>
        <w:rPr>
          <w:rFonts w:ascii="Times New Roman" w:hAnsi="Times New Roman" w:cs="Times New Roman"/>
          <w:sz w:val="24"/>
          <w:szCs w:val="24"/>
        </w:rPr>
      </w:pPr>
      <w:r w:rsidRPr="00282855">
        <w:rPr>
          <w:rFonts w:ascii="Times New Roman" w:hAnsi="Times New Roman" w:cs="Times New Roman"/>
          <w:sz w:val="24"/>
          <w:szCs w:val="24"/>
        </w:rPr>
        <w:t xml:space="preserve">[13] K. S. R. S, B. Chandra, K. Kausalya, C. RM and G. R. V, "Prognosis of Stroke using Machine Learning Algorithms," 2023 7th International Conference on Computing Methodologies and Communication (ICCMC), Erode, India, 2023, pp. 1-6, </w:t>
      </w:r>
      <w:proofErr w:type="spellStart"/>
      <w:r w:rsidRPr="00282855">
        <w:rPr>
          <w:rFonts w:ascii="Times New Roman" w:hAnsi="Times New Roman" w:cs="Times New Roman"/>
          <w:sz w:val="24"/>
          <w:szCs w:val="24"/>
        </w:rPr>
        <w:t>doi</w:t>
      </w:r>
      <w:proofErr w:type="spellEnd"/>
      <w:r w:rsidRPr="00282855">
        <w:rPr>
          <w:rFonts w:ascii="Times New Roman" w:hAnsi="Times New Roman" w:cs="Times New Roman"/>
          <w:sz w:val="24"/>
          <w:szCs w:val="24"/>
        </w:rPr>
        <w:t>: 10.1109/ICCMC56507.2023.10084158.</w:t>
      </w:r>
    </w:p>
    <w:p w14:paraId="3C286140" w14:textId="294AF453" w:rsidR="00C44C48" w:rsidRPr="00282855" w:rsidRDefault="00FF1679" w:rsidP="00C44C48">
      <w:pPr>
        <w:rPr>
          <w:rFonts w:ascii="Times New Roman" w:hAnsi="Times New Roman" w:cs="Times New Roman"/>
          <w:sz w:val="24"/>
          <w:szCs w:val="24"/>
        </w:rPr>
      </w:pPr>
      <w:r w:rsidRPr="00282855">
        <w:rPr>
          <w:rFonts w:ascii="Times New Roman" w:hAnsi="Times New Roman" w:cs="Times New Roman"/>
          <w:sz w:val="24"/>
          <w:szCs w:val="24"/>
        </w:rPr>
        <w:t>[14]</w:t>
      </w:r>
      <w:r w:rsidR="00C44C48" w:rsidRPr="00282855">
        <w:rPr>
          <w:rFonts w:ascii="Times New Roman" w:hAnsi="Times New Roman" w:cs="Times New Roman"/>
          <w:sz w:val="24"/>
          <w:szCs w:val="24"/>
        </w:rPr>
        <w:t xml:space="preserve"> Singh, S. P., Wang, L., Gupta, S., Goli, H., Padmanabhan, P., &amp; Gulyás, B. (2019). 3D Deep Learning on Medical Images: A Review. Sensors, 20(18), 5097</w:t>
      </w:r>
    </w:p>
    <w:p w14:paraId="74279642" w14:textId="70747908" w:rsidR="00C44C48"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 xml:space="preserve">[15] M. Chawla, S. Sharma, J. </w:t>
      </w:r>
      <w:proofErr w:type="spellStart"/>
      <w:r w:rsidRPr="00282855">
        <w:rPr>
          <w:rFonts w:ascii="Times New Roman" w:hAnsi="Times New Roman" w:cs="Times New Roman"/>
          <w:sz w:val="24"/>
          <w:szCs w:val="24"/>
        </w:rPr>
        <w:t>Sivaswamy</w:t>
      </w:r>
      <w:proofErr w:type="spellEnd"/>
      <w:r w:rsidRPr="00282855">
        <w:rPr>
          <w:rFonts w:ascii="Times New Roman" w:hAnsi="Times New Roman" w:cs="Times New Roman"/>
          <w:sz w:val="24"/>
          <w:szCs w:val="24"/>
        </w:rPr>
        <w:t xml:space="preserve"> and L. T. Kishore, "A method for automatic detection and classification of stroke from brain CT images," 2009 Annual International Conference of the IEEE Engineering in Medicine and Biology Society, Minneapolis, MN, USA, 2009, pp. 3581-3584, </w:t>
      </w:r>
      <w:proofErr w:type="spellStart"/>
      <w:r w:rsidRPr="00282855">
        <w:rPr>
          <w:rFonts w:ascii="Times New Roman" w:hAnsi="Times New Roman" w:cs="Times New Roman"/>
          <w:sz w:val="24"/>
          <w:szCs w:val="24"/>
        </w:rPr>
        <w:t>doi</w:t>
      </w:r>
      <w:proofErr w:type="spellEnd"/>
      <w:r w:rsidRPr="00282855">
        <w:rPr>
          <w:rFonts w:ascii="Times New Roman" w:hAnsi="Times New Roman" w:cs="Times New Roman"/>
          <w:sz w:val="24"/>
          <w:szCs w:val="24"/>
        </w:rPr>
        <w:t>: 10.1109/IEMBS.2009.5335289.</w:t>
      </w:r>
    </w:p>
    <w:p w14:paraId="2DBC6328" w14:textId="5A8CB083" w:rsidR="00C44C48"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 xml:space="preserve">[16] Manisha Sanjay </w:t>
      </w:r>
      <w:proofErr w:type="spellStart"/>
      <w:r w:rsidRPr="00282855">
        <w:rPr>
          <w:rFonts w:ascii="Times New Roman" w:hAnsi="Times New Roman" w:cs="Times New Roman"/>
          <w:sz w:val="24"/>
          <w:szCs w:val="24"/>
        </w:rPr>
        <w:t>Sirsat</w:t>
      </w:r>
      <w:proofErr w:type="spellEnd"/>
      <w:r w:rsidRPr="00282855">
        <w:rPr>
          <w:rFonts w:ascii="Times New Roman" w:hAnsi="Times New Roman" w:cs="Times New Roman"/>
          <w:sz w:val="24"/>
          <w:szCs w:val="24"/>
        </w:rPr>
        <w:t xml:space="preserve">, Eduardo Fermé, Joana Câmara  “Machine Learning for Brain Stroke: A Review”, Journal of Stroke and Cerebrovascular Diseases, Volume 29, Issue 10, 2020, 105162, </w:t>
      </w:r>
      <w:r w:rsidRPr="00282855">
        <w:rPr>
          <w:rFonts w:ascii="Times New Roman" w:hAnsi="Times New Roman" w:cs="Times New Roman"/>
          <w:sz w:val="24"/>
          <w:szCs w:val="24"/>
        </w:rPr>
        <w:lastRenderedPageBreak/>
        <w:t>ISSN 1052-3057, https://doi.org/10.1016/j.jstrokecerebrovasdis.2020.105162.</w:t>
      </w:r>
    </w:p>
    <w:p w14:paraId="2F34AEB4" w14:textId="25DE45C5" w:rsidR="00C44C48"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 xml:space="preserve">[17] A.M. Barrett, Olga </w:t>
      </w:r>
      <w:proofErr w:type="spellStart"/>
      <w:r w:rsidRPr="00282855">
        <w:rPr>
          <w:rFonts w:ascii="Times New Roman" w:hAnsi="Times New Roman" w:cs="Times New Roman"/>
          <w:sz w:val="24"/>
          <w:szCs w:val="24"/>
        </w:rPr>
        <w:t>Boukrina</w:t>
      </w:r>
      <w:proofErr w:type="spellEnd"/>
      <w:r w:rsidRPr="00282855">
        <w:rPr>
          <w:rFonts w:ascii="Times New Roman" w:hAnsi="Times New Roman" w:cs="Times New Roman"/>
          <w:sz w:val="24"/>
          <w:szCs w:val="24"/>
        </w:rPr>
        <w:t>, Soha Saleh, “Ventral attention and motor network connectivity is relevant to functional impairment in spatial neglect after right brain stroke”, Brain and Cognition, Volume 129, 2019, Pages 16-24, ISSN 0278-2626, https://doi.org/10.1016/j.bandc.2018.11.013.</w:t>
      </w:r>
    </w:p>
    <w:p w14:paraId="131EF993" w14:textId="311AB98C" w:rsidR="00C44C48"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 xml:space="preserve">[18] David A. Brenner, Rich M. </w:t>
      </w:r>
      <w:proofErr w:type="spellStart"/>
      <w:r w:rsidRPr="00282855">
        <w:rPr>
          <w:rFonts w:ascii="Times New Roman" w:hAnsi="Times New Roman" w:cs="Times New Roman"/>
          <w:sz w:val="24"/>
          <w:szCs w:val="24"/>
        </w:rPr>
        <w:t>Zweifler</w:t>
      </w:r>
      <w:proofErr w:type="spellEnd"/>
      <w:r w:rsidRPr="00282855">
        <w:rPr>
          <w:rFonts w:ascii="Times New Roman" w:hAnsi="Times New Roman" w:cs="Times New Roman"/>
          <w:sz w:val="24"/>
          <w:szCs w:val="24"/>
        </w:rPr>
        <w:t xml:space="preserve">, Camilo R. Gomez, Brett M. </w:t>
      </w:r>
      <w:proofErr w:type="spellStart"/>
      <w:r w:rsidRPr="00282855">
        <w:rPr>
          <w:rFonts w:ascii="Times New Roman" w:hAnsi="Times New Roman" w:cs="Times New Roman"/>
          <w:sz w:val="24"/>
          <w:szCs w:val="24"/>
        </w:rPr>
        <w:t>Kissela</w:t>
      </w:r>
      <w:proofErr w:type="spellEnd"/>
      <w:r w:rsidRPr="00282855">
        <w:rPr>
          <w:rFonts w:ascii="Times New Roman" w:hAnsi="Times New Roman" w:cs="Times New Roman"/>
          <w:sz w:val="24"/>
          <w:szCs w:val="24"/>
        </w:rPr>
        <w:t>, Deborah Levine, George Howard, Bruce Coull, Virginia J. Howard, “Awareness, Treatment, and Control of Vascular Risk Factors among Stroke Survivors”, Journal of Stroke and Cerebrovascular Diseases, Volume 19, Issue 4, 2010, Pages 311-320, ISSN 1052-3057, https://doi.org/10.1016/j.jstrokecerebrovasdis.2009.07.001.</w:t>
      </w:r>
    </w:p>
    <w:p w14:paraId="26592923" w14:textId="48CE38C4" w:rsidR="00C44C48"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[19] Stephen Bacchi, Toby Zerner, Luke Oakden-Rayner, Timothy Kleinig, Sandy Patel, Jim Jannes, “Deep Learning in the Prediction of Ischaemic Stroke Thrombolysis Functional Outcomes: A Pilot Study”, Academic Radiology, Volume 27, Issue 2, 2020, Pages e19-e23, ISSN 1076-6332, https://doi.org/10.1016/j.acra.2019.03.015.</w:t>
      </w:r>
    </w:p>
    <w:p w14:paraId="29590B80" w14:textId="67A74CB3" w:rsidR="00FF1679" w:rsidRPr="00282855" w:rsidRDefault="00C44C48" w:rsidP="00C44C48">
      <w:pPr>
        <w:rPr>
          <w:rFonts w:ascii="Times New Roman" w:hAnsi="Times New Roman" w:cs="Times New Roman"/>
          <w:sz w:val="24"/>
          <w:szCs w:val="24"/>
        </w:rPr>
      </w:pPr>
      <w:r w:rsidRPr="00282855">
        <w:rPr>
          <w:rFonts w:ascii="Times New Roman" w:hAnsi="Times New Roman" w:cs="Times New Roman"/>
          <w:sz w:val="24"/>
          <w:szCs w:val="24"/>
        </w:rPr>
        <w:t xml:space="preserve">[20] </w:t>
      </w:r>
      <w:proofErr w:type="spellStart"/>
      <w:r w:rsidRPr="00282855">
        <w:rPr>
          <w:rFonts w:ascii="Times New Roman" w:hAnsi="Times New Roman" w:cs="Times New Roman"/>
          <w:sz w:val="24"/>
          <w:szCs w:val="24"/>
        </w:rPr>
        <w:t>Puttagunta</w:t>
      </w:r>
      <w:proofErr w:type="spellEnd"/>
      <w:r w:rsidRPr="00282855">
        <w:rPr>
          <w:rFonts w:ascii="Times New Roman" w:hAnsi="Times New Roman" w:cs="Times New Roman"/>
          <w:sz w:val="24"/>
          <w:szCs w:val="24"/>
        </w:rPr>
        <w:t xml:space="preserve">, M., Ravi, S. Medical image analysis based on deep learning approach. </w:t>
      </w:r>
      <w:proofErr w:type="spellStart"/>
      <w:r w:rsidRPr="00282855">
        <w:rPr>
          <w:rFonts w:ascii="Times New Roman" w:hAnsi="Times New Roman" w:cs="Times New Roman"/>
          <w:sz w:val="24"/>
          <w:szCs w:val="24"/>
        </w:rPr>
        <w:t>Multimed</w:t>
      </w:r>
      <w:proofErr w:type="spellEnd"/>
      <w:r w:rsidRPr="00282855">
        <w:rPr>
          <w:rFonts w:ascii="Times New Roman" w:hAnsi="Times New Roman" w:cs="Times New Roman"/>
          <w:sz w:val="24"/>
          <w:szCs w:val="24"/>
        </w:rPr>
        <w:t xml:space="preserve"> Interfaces Appl 80, 24365–24398 (2021), </w:t>
      </w:r>
      <w:r w:rsidR="00AC57F1" w:rsidRPr="00282855">
        <w:rPr>
          <w:rFonts w:ascii="Times New Roman" w:hAnsi="Times New Roman" w:cs="Times New Roman"/>
          <w:sz w:val="24"/>
          <w:szCs w:val="24"/>
        </w:rPr>
        <w:t>https://doi.org/10.1007/s11042-021-10707-4</w:t>
      </w:r>
      <w:r w:rsidRPr="00282855">
        <w:rPr>
          <w:rFonts w:ascii="Times New Roman" w:hAnsi="Times New Roman" w:cs="Times New Roman"/>
          <w:sz w:val="24"/>
          <w:szCs w:val="24"/>
        </w:rPr>
        <w:t>.</w:t>
      </w:r>
    </w:p>
    <w:p w14:paraId="5EE0D747" w14:textId="36490E0E"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[21] Haley, Michael J., and Catherine B. Lawrence. "Obesity and stroke: Can we translate from rodents to </w:t>
      </w:r>
      <w:proofErr w:type="gramStart"/>
      <w:r w:rsidRPr="00282855">
        <w:rPr>
          <w:rFonts w:ascii="Times New Roman" w:hAnsi="Times New Roman" w:cs="Times New Roman"/>
          <w:sz w:val="24"/>
          <w:szCs w:val="24"/>
        </w:rPr>
        <w:t>patients?.</w:t>
      </w:r>
      <w:proofErr w:type="gramEnd"/>
      <w:r w:rsidRPr="00282855">
        <w:rPr>
          <w:rFonts w:ascii="Times New Roman" w:hAnsi="Times New Roman" w:cs="Times New Roman"/>
          <w:sz w:val="24"/>
          <w:szCs w:val="24"/>
        </w:rPr>
        <w:t>" Journal of Cerebral Blood Flow &amp; Metabolism 36.12 (2016): 2007-2021.</w:t>
      </w:r>
    </w:p>
    <w:p w14:paraId="72AFAECF" w14:textId="17FD18EA"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[22] Miller, J., Kinni, H., Lewandowski, C., Nowak, R., &amp; Levy, P. (2014). Management of hypertension in stroke. Annals of emergency medicine, 64(3), 248-255.</w:t>
      </w:r>
    </w:p>
    <w:p w14:paraId="58D22A3E" w14:textId="2A5D9A18"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[23] Cipolla, Marilyn J., David S. Liebeskind, and Siu-Lung Chan. "The importance of comorbidities </w:t>
      </w:r>
      <w:r w:rsidRPr="00282855">
        <w:rPr>
          <w:rFonts w:ascii="Times New Roman" w:hAnsi="Times New Roman" w:cs="Times New Roman"/>
          <w:sz w:val="24"/>
          <w:szCs w:val="24"/>
        </w:rPr>
        <w:t>in ischemic stroke: Impact of hypertension on the cerebral circulation." Journal of Cerebral Blood Flow &amp; Metabolism 38.12 (2018): 2129-2149.</w:t>
      </w:r>
    </w:p>
    <w:p w14:paraId="11AB6DDC" w14:textId="201BAE77"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[24] Faraco, Giuseppe, and Costantino </w:t>
      </w:r>
      <w:proofErr w:type="spellStart"/>
      <w:r w:rsidRPr="00282855">
        <w:rPr>
          <w:rFonts w:ascii="Times New Roman" w:hAnsi="Times New Roman" w:cs="Times New Roman"/>
          <w:sz w:val="24"/>
          <w:szCs w:val="24"/>
        </w:rPr>
        <w:t>Iadecola</w:t>
      </w:r>
      <w:proofErr w:type="spellEnd"/>
      <w:r w:rsidRPr="00282855">
        <w:rPr>
          <w:rFonts w:ascii="Times New Roman" w:hAnsi="Times New Roman" w:cs="Times New Roman"/>
          <w:sz w:val="24"/>
          <w:szCs w:val="24"/>
        </w:rPr>
        <w:t>. "Hypertension: a harbinger of stroke and dementia." Hypertension 62.5 (2013): 810-817.</w:t>
      </w:r>
    </w:p>
    <w:p w14:paraId="78A24285" w14:textId="799A5E22"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[25] Shuai Zhang, Wei Zuo, Xiao-Feng Guo, Wen-Bin He, Nai-Hong Chen, Cerebral glucose transporter: The possible therapeutic target for ischemic stroke, Neurochemistry International, Volume 70, 2014, Pages 22-29, ISSN 0197-0186, https://doi.org/10.1016/j.neuint.2014.03.007.</w:t>
      </w:r>
    </w:p>
    <w:p w14:paraId="03DEF1F7" w14:textId="306C26F6"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[26] H Jørgensen, H Nakayama, H O Raaschou, T S Olsen. “Stroke in patients with diabetes. The Copenhagen Stroke Study.” 1994, Stroke,1977-1984   doi:10.1161/01.STR.25.10.1977</w:t>
      </w:r>
    </w:p>
    <w:p w14:paraId="1AF537C5" w14:textId="14153621"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[27] Sifat, A.E.; </w:t>
      </w:r>
      <w:proofErr w:type="spellStart"/>
      <w:r w:rsidRPr="00282855">
        <w:rPr>
          <w:rFonts w:ascii="Times New Roman" w:hAnsi="Times New Roman" w:cs="Times New Roman"/>
          <w:sz w:val="24"/>
          <w:szCs w:val="24"/>
        </w:rPr>
        <w:t>Nozohouri</w:t>
      </w:r>
      <w:proofErr w:type="spellEnd"/>
      <w:r w:rsidRPr="00282855">
        <w:rPr>
          <w:rFonts w:ascii="Times New Roman" w:hAnsi="Times New Roman" w:cs="Times New Roman"/>
          <w:sz w:val="24"/>
          <w:szCs w:val="24"/>
        </w:rPr>
        <w:t>, S.; Archie, S.R.; Chowdhury, E.A.; Abbruscato, T.J. Brain Energy Metabolism in Ischemic Stroke: Effects of Smoking and Diabetes. Int. J. Mol. Sci. 2022, 23, 8512. https://doi.org/10.3390/ijms23158512</w:t>
      </w:r>
    </w:p>
    <w:p w14:paraId="4C694C65" w14:textId="4579EA30"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[28] Hawkins, Brian T., Rachel C. Brown, and Thomas P. Davis. "Smoking and ischemic stroke: a role for </w:t>
      </w:r>
      <w:proofErr w:type="gramStart"/>
      <w:r w:rsidRPr="00282855">
        <w:rPr>
          <w:rFonts w:ascii="Times New Roman" w:hAnsi="Times New Roman" w:cs="Times New Roman"/>
          <w:sz w:val="24"/>
          <w:szCs w:val="24"/>
        </w:rPr>
        <w:t>nicotine?.</w:t>
      </w:r>
      <w:proofErr w:type="gramEnd"/>
      <w:r w:rsidRPr="00282855">
        <w:rPr>
          <w:rFonts w:ascii="Times New Roman" w:hAnsi="Times New Roman" w:cs="Times New Roman"/>
          <w:sz w:val="24"/>
          <w:szCs w:val="24"/>
        </w:rPr>
        <w:t>" Trends in pharmacological sciences 23.2 (2002): 78-82.</w:t>
      </w:r>
    </w:p>
    <w:p w14:paraId="7EA491A2" w14:textId="7219D9EE"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[29] Jinghua Wang, </w:t>
      </w:r>
      <w:proofErr w:type="spellStart"/>
      <w:r w:rsidRPr="00282855">
        <w:rPr>
          <w:rFonts w:ascii="Times New Roman" w:hAnsi="Times New Roman" w:cs="Times New Roman"/>
          <w:sz w:val="24"/>
          <w:szCs w:val="24"/>
        </w:rPr>
        <w:t>Xianjia</w:t>
      </w:r>
      <w:proofErr w:type="spellEnd"/>
      <w:r w:rsidRPr="00282855">
        <w:rPr>
          <w:rFonts w:ascii="Times New Roman" w:hAnsi="Times New Roman" w:cs="Times New Roman"/>
          <w:sz w:val="24"/>
          <w:szCs w:val="24"/>
        </w:rPr>
        <w:t xml:space="preserve"> Ning, Li Yang, Jun Tu, Hongfei Gu, </w:t>
      </w:r>
      <w:proofErr w:type="spellStart"/>
      <w:r w:rsidRPr="00282855">
        <w:rPr>
          <w:rFonts w:ascii="Times New Roman" w:hAnsi="Times New Roman" w:cs="Times New Roman"/>
          <w:sz w:val="24"/>
          <w:szCs w:val="24"/>
        </w:rPr>
        <w:t>Changqing</w:t>
      </w:r>
      <w:proofErr w:type="spellEnd"/>
      <w:r w:rsidRPr="00282855">
        <w:rPr>
          <w:rFonts w:ascii="Times New Roman" w:hAnsi="Times New Roman" w:cs="Times New Roman"/>
          <w:sz w:val="24"/>
          <w:szCs w:val="24"/>
        </w:rPr>
        <w:t xml:space="preserve"> Zhan, </w:t>
      </w:r>
      <w:proofErr w:type="spellStart"/>
      <w:r w:rsidRPr="00282855">
        <w:rPr>
          <w:rFonts w:ascii="Times New Roman" w:hAnsi="Times New Roman" w:cs="Times New Roman"/>
          <w:sz w:val="24"/>
          <w:szCs w:val="24"/>
        </w:rPr>
        <w:t>Wenjuan</w:t>
      </w:r>
      <w:proofErr w:type="spellEnd"/>
      <w:r w:rsidRPr="00282855">
        <w:rPr>
          <w:rFonts w:ascii="Times New Roman" w:hAnsi="Times New Roman" w:cs="Times New Roman"/>
          <w:sz w:val="24"/>
          <w:szCs w:val="24"/>
        </w:rPr>
        <w:t xml:space="preserve"> Zhang, Ta-Chen Su. “Sex Differences in Trends of Incidence and Mortality of First-Ever Stroke in Rural Tianjin, China, From 1992 to 2012”,  2014, Stroke, Vol. 45, 6   doi:10.1161/STROKEAHA.113.003899</w:t>
      </w:r>
    </w:p>
    <w:p w14:paraId="6E9F1FD7" w14:textId="241C853A" w:rsidR="00AC57F1" w:rsidRPr="00282855" w:rsidRDefault="00AC57F1" w:rsidP="00AC57F1">
      <w:pPr>
        <w:rPr>
          <w:rFonts w:ascii="Times New Roman" w:hAnsi="Times New Roman" w:cs="Times New Roman"/>
          <w:sz w:val="24"/>
          <w:szCs w:val="24"/>
        </w:rPr>
      </w:pPr>
      <w:r w:rsidRPr="00282855">
        <w:rPr>
          <w:rFonts w:ascii="Times New Roman" w:hAnsi="Times New Roman" w:cs="Times New Roman"/>
          <w:sz w:val="24"/>
          <w:szCs w:val="24"/>
        </w:rPr>
        <w:t xml:space="preserve">[30] Northern Manhattan Stroke Study Collaborators, Ralph L. Sacco, Bernadette Boden-Albala, Robert Gan, Xun Chen, Douglas E. </w:t>
      </w:r>
      <w:proofErr w:type="spellStart"/>
      <w:r w:rsidRPr="00282855">
        <w:rPr>
          <w:rFonts w:ascii="Times New Roman" w:hAnsi="Times New Roman" w:cs="Times New Roman"/>
          <w:sz w:val="24"/>
          <w:szCs w:val="24"/>
        </w:rPr>
        <w:t>Kargman</w:t>
      </w:r>
      <w:proofErr w:type="spellEnd"/>
      <w:r w:rsidRPr="00282855">
        <w:rPr>
          <w:rFonts w:ascii="Times New Roman" w:hAnsi="Times New Roman" w:cs="Times New Roman"/>
          <w:sz w:val="24"/>
          <w:szCs w:val="24"/>
        </w:rPr>
        <w:t xml:space="preserve">, Steven Shea, </w:t>
      </w:r>
      <w:proofErr w:type="spellStart"/>
      <w:r w:rsidRPr="00282855">
        <w:rPr>
          <w:rFonts w:ascii="Times New Roman" w:hAnsi="Times New Roman" w:cs="Times New Roman"/>
          <w:sz w:val="24"/>
          <w:szCs w:val="24"/>
        </w:rPr>
        <w:t>Myunghee</w:t>
      </w:r>
      <w:proofErr w:type="spellEnd"/>
      <w:r w:rsidRPr="00282855">
        <w:rPr>
          <w:rFonts w:ascii="Times New Roman" w:hAnsi="Times New Roman" w:cs="Times New Roman"/>
          <w:sz w:val="24"/>
          <w:szCs w:val="24"/>
        </w:rPr>
        <w:t xml:space="preserve"> C. Paik, W. Allen Hauser, Stroke Incidence among White, Black, and Hispanic Residents of an Urban Community: The Northern Manhattan Stroke Study, American Journal of Epidemiology, Volume 147, Issue 3, 1 February 1998, Pages 259–268</w:t>
      </w:r>
    </w:p>
    <w:p w14:paraId="21A1C719" w14:textId="77777777" w:rsidR="00815982" w:rsidRDefault="00815982" w:rsidP="0099368F">
      <w:pPr>
        <w:sectPr w:rsidR="00815982" w:rsidSect="007B3176">
          <w:type w:val="continuous"/>
          <w:pgSz w:w="11906" w:h="16838"/>
          <w:pgMar w:top="1077" w:right="720" w:bottom="1077" w:left="720" w:header="709" w:footer="709" w:gutter="0"/>
          <w:cols w:num="2" w:space="708"/>
          <w:docGrid w:linePitch="360"/>
        </w:sectPr>
      </w:pPr>
    </w:p>
    <w:p w14:paraId="6C801EB1" w14:textId="77777777" w:rsidR="0046408E" w:rsidRDefault="0046408E" w:rsidP="0099368F"/>
    <w:p w14:paraId="5F7FEF7E" w14:textId="77777777" w:rsidR="00282855" w:rsidRDefault="00282855" w:rsidP="0099368F"/>
    <w:p w14:paraId="6CB47ECC" w14:textId="04522143" w:rsidR="00282855" w:rsidRDefault="00D948CE" w:rsidP="0099368F">
      <w:r>
        <w:lastRenderedPageBreak/>
        <w:t xml:space="preserve">Comparison of best F1_1 </w:t>
      </w:r>
      <w:proofErr w:type="gramStart"/>
      <w:r>
        <w:t>scores</w:t>
      </w:r>
      <w:proofErr w:type="gramEnd"/>
      <w:r>
        <w:t xml:space="preserve"> of all DL Models</w:t>
      </w:r>
    </w:p>
    <w:bookmarkStart w:id="23" w:name="_MON_1770671654"/>
    <w:bookmarkEnd w:id="23"/>
    <w:p w14:paraId="0D0B359C" w14:textId="709704C2" w:rsidR="00282855" w:rsidRDefault="00315478" w:rsidP="0099368F">
      <w:r>
        <w:object w:dxaOrig="10031" w:dyaOrig="3165" w14:anchorId="04ED4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6pt;height:158.4pt" o:ole="">
            <v:imagedata r:id="rId27" o:title=""/>
          </v:shape>
          <o:OLEObject Type="Embed" ProgID="Excel.Sheet.12" ShapeID="_x0000_i1025" DrawAspect="Content" ObjectID="_1770754353" r:id="rId28"/>
        </w:object>
      </w:r>
    </w:p>
    <w:p w14:paraId="630A6DD8" w14:textId="77777777" w:rsidR="00282855" w:rsidRDefault="00282855" w:rsidP="0099368F"/>
    <w:p w14:paraId="7AD0F903" w14:textId="48467279" w:rsidR="00D948CE" w:rsidRDefault="00D948CE" w:rsidP="00D948CE">
      <w:r>
        <w:t xml:space="preserve">Comparison of best F1_1 </w:t>
      </w:r>
      <w:proofErr w:type="gramStart"/>
      <w:r>
        <w:t>scores</w:t>
      </w:r>
      <w:proofErr w:type="gramEnd"/>
      <w:r>
        <w:t xml:space="preserve"> of all ML Models</w:t>
      </w:r>
    </w:p>
    <w:bookmarkStart w:id="24" w:name="_MON_1770672149"/>
    <w:bookmarkEnd w:id="24"/>
    <w:p w14:paraId="7D79B57D" w14:textId="693138D9" w:rsidR="0046408E" w:rsidRDefault="00A62422" w:rsidP="0099368F">
      <w:r>
        <w:object w:dxaOrig="10780" w:dyaOrig="5699" w14:anchorId="06A06723">
          <v:shape id="_x0000_i1026" type="#_x0000_t75" style="width:538.8pt;height:285pt" o:ole="">
            <v:imagedata r:id="rId29" o:title=""/>
          </v:shape>
          <o:OLEObject Type="Embed" ProgID="Excel.Sheet.12" ShapeID="_x0000_i1026" DrawAspect="Content" ObjectID="_1770754354" r:id="rId30"/>
        </w:object>
      </w:r>
    </w:p>
    <w:p w14:paraId="36BAB1CA" w14:textId="77777777" w:rsidR="00815982" w:rsidRDefault="00815982" w:rsidP="0099368F"/>
    <w:p w14:paraId="39657D5E" w14:textId="77777777" w:rsidR="00815982" w:rsidRDefault="00815982" w:rsidP="0099368F"/>
    <w:p w14:paraId="32C446B9" w14:textId="77777777" w:rsidR="00815982" w:rsidRDefault="00815982" w:rsidP="0099368F"/>
    <w:p w14:paraId="7BC04287" w14:textId="77777777" w:rsidR="00815982" w:rsidRDefault="00815982" w:rsidP="0099368F"/>
    <w:p w14:paraId="3EDA7526" w14:textId="77777777" w:rsidR="00815982" w:rsidRDefault="00815982" w:rsidP="0099368F"/>
    <w:p w14:paraId="1F36FE6F" w14:textId="77777777" w:rsidR="00815982" w:rsidRDefault="00815982" w:rsidP="0099368F"/>
    <w:p w14:paraId="6F38A137" w14:textId="77777777" w:rsidR="00815982" w:rsidRDefault="00815982" w:rsidP="0099368F"/>
    <w:p w14:paraId="5AFC6444" w14:textId="77777777" w:rsidR="00815982" w:rsidRDefault="00815982" w:rsidP="0099368F"/>
    <w:p w14:paraId="400EEB43" w14:textId="77777777" w:rsidR="00815982" w:rsidRDefault="00815982" w:rsidP="0099368F"/>
    <w:p w14:paraId="7DCDDDBB" w14:textId="77777777" w:rsidR="00815982" w:rsidRDefault="00815982" w:rsidP="0099368F"/>
    <w:p w14:paraId="61A80065" w14:textId="77777777" w:rsidR="00815982" w:rsidRDefault="00815982" w:rsidP="0099368F"/>
    <w:p w14:paraId="14C5CE69" w14:textId="72D95D8C" w:rsidR="0046408E" w:rsidRPr="0046408E" w:rsidRDefault="0046408E" w:rsidP="0099368F">
      <w:pPr>
        <w:rPr>
          <w:rFonts w:ascii="Times New Roman" w:hAnsi="Times New Roman" w:cs="Times New Roman"/>
          <w:b/>
          <w:bCs/>
          <w:sz w:val="32"/>
          <w:szCs w:val="32"/>
        </w:rPr>
      </w:pPr>
      <w:r w:rsidRPr="0046408E">
        <w:rPr>
          <w:rFonts w:ascii="Times New Roman" w:hAnsi="Times New Roman" w:cs="Times New Roman"/>
          <w:b/>
          <w:bCs/>
          <w:sz w:val="32"/>
          <w:szCs w:val="32"/>
        </w:rPr>
        <w:t>Appendix</w:t>
      </w:r>
    </w:p>
    <w:p w14:paraId="40BC449F" w14:textId="77777777" w:rsidR="0046408E" w:rsidRDefault="0046408E" w:rsidP="0046408E">
      <w:pPr>
        <w:jc w:val="both"/>
        <w:rPr>
          <w:rFonts w:ascii="Times New Roman" w:hAnsi="Times New Roman" w:cs="Times New Roman"/>
        </w:rPr>
      </w:pPr>
      <w:commentRangeStart w:id="25"/>
      <w:r>
        <w:rPr>
          <w:rFonts w:ascii="Times New Roman" w:hAnsi="Times New Roman" w:cs="Times New Roman"/>
        </w:rPr>
        <w:t>The following table depicts the results of each of the ML combination on the test data:</w:t>
      </w:r>
      <w:commentRangeEnd w:id="25"/>
      <w:r w:rsidR="00BF7A43">
        <w:rPr>
          <w:rStyle w:val="CommentReference"/>
        </w:rPr>
        <w:commentReference w:id="25"/>
      </w:r>
    </w:p>
    <w:tbl>
      <w:tblPr>
        <w:tblW w:w="5000" w:type="pct"/>
        <w:jc w:val="center"/>
        <w:tblLook w:val="04A0" w:firstRow="1" w:lastRow="0" w:firstColumn="1" w:lastColumn="0" w:noHBand="0" w:noVBand="1"/>
      </w:tblPr>
      <w:tblGrid>
        <w:gridCol w:w="1523"/>
        <w:gridCol w:w="785"/>
        <w:gridCol w:w="1280"/>
        <w:gridCol w:w="1144"/>
        <w:gridCol w:w="1106"/>
        <w:gridCol w:w="1106"/>
        <w:gridCol w:w="877"/>
        <w:gridCol w:w="877"/>
        <w:gridCol w:w="874"/>
        <w:gridCol w:w="874"/>
      </w:tblGrid>
      <w:tr w:rsidR="00815982" w14:paraId="040F5A6C" w14:textId="77777777" w:rsidTr="00815982">
        <w:trPr>
          <w:trHeight w:val="588"/>
          <w:jc w:val="center"/>
        </w:trPr>
        <w:tc>
          <w:tcPr>
            <w:tcW w:w="638" w:type="pct"/>
            <w:tcBorders>
              <w:top w:val="single" w:sz="8" w:space="0" w:color="000000"/>
              <w:left w:val="single" w:sz="8" w:space="0" w:color="000000"/>
              <w:bottom w:val="single" w:sz="8" w:space="0" w:color="000000"/>
              <w:right w:val="single" w:sz="8" w:space="0" w:color="000000"/>
            </w:tcBorders>
            <w:vAlign w:val="center"/>
            <w:hideMark/>
          </w:tcPr>
          <w:p w14:paraId="11A14C40"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Model</w:t>
            </w:r>
          </w:p>
        </w:tc>
        <w:tc>
          <w:tcPr>
            <w:tcW w:w="371" w:type="pct"/>
            <w:tcBorders>
              <w:top w:val="single" w:sz="8" w:space="0" w:color="000000"/>
              <w:left w:val="single" w:sz="8" w:space="0" w:color="CCCCCC"/>
              <w:bottom w:val="single" w:sz="8" w:space="0" w:color="000000"/>
              <w:right w:val="single" w:sz="8" w:space="0" w:color="000000"/>
            </w:tcBorders>
            <w:vAlign w:val="center"/>
            <w:hideMark/>
          </w:tcPr>
          <w:p w14:paraId="73F6E779"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Scaler</w:t>
            </w:r>
          </w:p>
        </w:tc>
        <w:tc>
          <w:tcPr>
            <w:tcW w:w="636" w:type="pct"/>
            <w:tcBorders>
              <w:top w:val="single" w:sz="8" w:space="0" w:color="000000"/>
              <w:left w:val="single" w:sz="8" w:space="0" w:color="CCCCCC"/>
              <w:bottom w:val="single" w:sz="8" w:space="0" w:color="000000"/>
              <w:right w:val="single" w:sz="8" w:space="0" w:color="000000"/>
            </w:tcBorders>
            <w:vAlign w:val="center"/>
            <w:hideMark/>
          </w:tcPr>
          <w:p w14:paraId="621AFDF2"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Oversampler</w:t>
            </w:r>
          </w:p>
        </w:tc>
        <w:tc>
          <w:tcPr>
            <w:tcW w:w="571" w:type="pct"/>
            <w:tcBorders>
              <w:top w:val="single" w:sz="8" w:space="0" w:color="000000"/>
              <w:left w:val="single" w:sz="8" w:space="0" w:color="CCCCCC"/>
              <w:bottom w:val="single" w:sz="8" w:space="0" w:color="000000"/>
              <w:right w:val="single" w:sz="8" w:space="0" w:color="000000"/>
            </w:tcBorders>
            <w:vAlign w:val="center"/>
            <w:hideMark/>
          </w:tcPr>
          <w:p w14:paraId="408D29D2"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Accuracy</w:t>
            </w:r>
          </w:p>
        </w:tc>
        <w:tc>
          <w:tcPr>
            <w:tcW w:w="507" w:type="pct"/>
            <w:tcBorders>
              <w:top w:val="single" w:sz="8" w:space="0" w:color="000000"/>
              <w:left w:val="single" w:sz="8" w:space="0" w:color="CCCCCC"/>
              <w:bottom w:val="single" w:sz="8" w:space="0" w:color="000000"/>
              <w:right w:val="single" w:sz="8" w:space="0" w:color="000000"/>
            </w:tcBorders>
            <w:vAlign w:val="center"/>
            <w:hideMark/>
          </w:tcPr>
          <w:p w14:paraId="028A2F44"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Precision_0</w:t>
            </w:r>
          </w:p>
        </w:tc>
        <w:tc>
          <w:tcPr>
            <w:tcW w:w="507" w:type="pct"/>
            <w:tcBorders>
              <w:top w:val="single" w:sz="8" w:space="0" w:color="000000"/>
              <w:left w:val="single" w:sz="8" w:space="0" w:color="CCCCCC"/>
              <w:bottom w:val="single" w:sz="8" w:space="0" w:color="000000"/>
              <w:right w:val="single" w:sz="8" w:space="0" w:color="000000"/>
            </w:tcBorders>
            <w:vAlign w:val="center"/>
            <w:hideMark/>
          </w:tcPr>
          <w:p w14:paraId="0A43EC3E"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Precision_1</w:t>
            </w:r>
          </w:p>
        </w:tc>
        <w:tc>
          <w:tcPr>
            <w:tcW w:w="443" w:type="pct"/>
            <w:tcBorders>
              <w:top w:val="single" w:sz="8" w:space="0" w:color="000000"/>
              <w:left w:val="single" w:sz="8" w:space="0" w:color="CCCCCC"/>
              <w:bottom w:val="single" w:sz="8" w:space="0" w:color="000000"/>
              <w:right w:val="single" w:sz="8" w:space="0" w:color="000000"/>
            </w:tcBorders>
            <w:vAlign w:val="center"/>
            <w:hideMark/>
          </w:tcPr>
          <w:p w14:paraId="6ACAC444"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Recall_0</w:t>
            </w:r>
          </w:p>
        </w:tc>
        <w:tc>
          <w:tcPr>
            <w:tcW w:w="443" w:type="pct"/>
            <w:tcBorders>
              <w:top w:val="single" w:sz="8" w:space="0" w:color="000000"/>
              <w:left w:val="single" w:sz="8" w:space="0" w:color="CCCCCC"/>
              <w:bottom w:val="single" w:sz="8" w:space="0" w:color="000000"/>
              <w:right w:val="single" w:sz="8" w:space="0" w:color="000000"/>
            </w:tcBorders>
            <w:vAlign w:val="center"/>
            <w:hideMark/>
          </w:tcPr>
          <w:p w14:paraId="7FD848F2"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Recall_1</w:t>
            </w:r>
          </w:p>
        </w:tc>
        <w:tc>
          <w:tcPr>
            <w:tcW w:w="442" w:type="pct"/>
            <w:tcBorders>
              <w:top w:val="single" w:sz="8" w:space="0" w:color="000000"/>
              <w:left w:val="single" w:sz="8" w:space="0" w:color="CCCCCC"/>
              <w:bottom w:val="single" w:sz="8" w:space="0" w:color="000000"/>
              <w:right w:val="single" w:sz="8" w:space="0" w:color="000000"/>
            </w:tcBorders>
            <w:vAlign w:val="center"/>
            <w:hideMark/>
          </w:tcPr>
          <w:p w14:paraId="27735E55"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F1_0</w:t>
            </w:r>
          </w:p>
        </w:tc>
        <w:tc>
          <w:tcPr>
            <w:tcW w:w="442" w:type="pct"/>
            <w:tcBorders>
              <w:top w:val="single" w:sz="8" w:space="0" w:color="000000"/>
              <w:left w:val="single" w:sz="8" w:space="0" w:color="CCCCCC"/>
              <w:bottom w:val="single" w:sz="8" w:space="0" w:color="000000"/>
              <w:right w:val="single" w:sz="8" w:space="0" w:color="000000"/>
            </w:tcBorders>
            <w:vAlign w:val="center"/>
            <w:hideMark/>
          </w:tcPr>
          <w:p w14:paraId="0FF6A472" w14:textId="77777777" w:rsidR="0046408E" w:rsidRDefault="0046408E" w:rsidP="00815982">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F1_1</w:t>
            </w:r>
          </w:p>
        </w:tc>
      </w:tr>
      <w:tr w:rsidR="00815982" w14:paraId="39C230D6" w14:textId="77777777" w:rsidTr="00815982">
        <w:trPr>
          <w:trHeight w:val="588"/>
          <w:jc w:val="center"/>
        </w:trPr>
        <w:tc>
          <w:tcPr>
            <w:tcW w:w="638" w:type="pct"/>
            <w:tcBorders>
              <w:top w:val="single" w:sz="8" w:space="0" w:color="CCCCCC"/>
              <w:left w:val="single" w:sz="8" w:space="0" w:color="CCCCCC"/>
              <w:bottom w:val="single" w:sz="8" w:space="0" w:color="CCCCCC"/>
              <w:right w:val="single" w:sz="8" w:space="0" w:color="CCCCCC"/>
            </w:tcBorders>
            <w:vAlign w:val="center"/>
            <w:hideMark/>
          </w:tcPr>
          <w:p w14:paraId="5C0C8C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single" w:sz="8" w:space="0" w:color="CCCCCC"/>
              <w:left w:val="nil"/>
              <w:bottom w:val="single" w:sz="8" w:space="0" w:color="CCCCCC"/>
              <w:right w:val="single" w:sz="8" w:space="0" w:color="CCCCCC"/>
            </w:tcBorders>
            <w:vAlign w:val="center"/>
            <w:hideMark/>
          </w:tcPr>
          <w:p w14:paraId="6881297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single" w:sz="8" w:space="0" w:color="CCCCCC"/>
              <w:left w:val="nil"/>
              <w:bottom w:val="single" w:sz="8" w:space="0" w:color="CCCCCC"/>
              <w:right w:val="single" w:sz="8" w:space="0" w:color="CCCCCC"/>
            </w:tcBorders>
            <w:vAlign w:val="center"/>
            <w:hideMark/>
          </w:tcPr>
          <w:p w14:paraId="3E21D5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single" w:sz="8" w:space="0" w:color="CCCCCC"/>
              <w:left w:val="nil"/>
              <w:bottom w:val="single" w:sz="8" w:space="0" w:color="CCCCCC"/>
              <w:right w:val="single" w:sz="8" w:space="0" w:color="CCCCCC"/>
            </w:tcBorders>
            <w:vAlign w:val="center"/>
            <w:hideMark/>
          </w:tcPr>
          <w:p w14:paraId="33031D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07" w:type="pct"/>
            <w:tcBorders>
              <w:top w:val="single" w:sz="8" w:space="0" w:color="CCCCCC"/>
              <w:left w:val="nil"/>
              <w:bottom w:val="single" w:sz="8" w:space="0" w:color="CCCCCC"/>
              <w:right w:val="single" w:sz="8" w:space="0" w:color="CCCCCC"/>
            </w:tcBorders>
            <w:vAlign w:val="center"/>
            <w:hideMark/>
          </w:tcPr>
          <w:p w14:paraId="1995C4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0.968847</w:t>
            </w:r>
          </w:p>
        </w:tc>
        <w:tc>
          <w:tcPr>
            <w:tcW w:w="507" w:type="pct"/>
            <w:tcBorders>
              <w:top w:val="single" w:sz="8" w:space="0" w:color="CCCCCC"/>
              <w:left w:val="nil"/>
              <w:bottom w:val="single" w:sz="8" w:space="0" w:color="CCCCCC"/>
              <w:right w:val="single" w:sz="8" w:space="0" w:color="CCCCCC"/>
            </w:tcBorders>
            <w:vAlign w:val="center"/>
            <w:hideMark/>
          </w:tcPr>
          <w:p w14:paraId="2193956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0.338983</w:t>
            </w:r>
          </w:p>
        </w:tc>
        <w:tc>
          <w:tcPr>
            <w:tcW w:w="443" w:type="pct"/>
            <w:tcBorders>
              <w:top w:val="single" w:sz="8" w:space="0" w:color="CCCCCC"/>
              <w:left w:val="nil"/>
              <w:bottom w:val="single" w:sz="8" w:space="0" w:color="CCCCCC"/>
              <w:right w:val="single" w:sz="8" w:space="0" w:color="CCCCCC"/>
            </w:tcBorders>
            <w:vAlign w:val="center"/>
            <w:hideMark/>
          </w:tcPr>
          <w:p w14:paraId="35D7DDA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0.959877</w:t>
            </w:r>
          </w:p>
        </w:tc>
        <w:tc>
          <w:tcPr>
            <w:tcW w:w="443" w:type="pct"/>
            <w:tcBorders>
              <w:top w:val="single" w:sz="8" w:space="0" w:color="CCCCCC"/>
              <w:left w:val="nil"/>
              <w:bottom w:val="single" w:sz="8" w:space="0" w:color="CCCCCC"/>
              <w:right w:val="single" w:sz="8" w:space="0" w:color="CCCCCC"/>
            </w:tcBorders>
            <w:vAlign w:val="center"/>
            <w:hideMark/>
          </w:tcPr>
          <w:p w14:paraId="355EF0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w:t>
            </w:r>
          </w:p>
        </w:tc>
        <w:tc>
          <w:tcPr>
            <w:tcW w:w="442" w:type="pct"/>
            <w:tcBorders>
              <w:top w:val="single" w:sz="8" w:space="0" w:color="CCCCCC"/>
              <w:left w:val="nil"/>
              <w:bottom w:val="single" w:sz="8" w:space="0" w:color="CCCCCC"/>
              <w:right w:val="single" w:sz="8" w:space="0" w:color="CCCCCC"/>
            </w:tcBorders>
            <w:vAlign w:val="center"/>
            <w:hideMark/>
          </w:tcPr>
          <w:p w14:paraId="163CB45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0.964341</w:t>
            </w:r>
          </w:p>
        </w:tc>
        <w:tc>
          <w:tcPr>
            <w:tcW w:w="442" w:type="pct"/>
            <w:tcBorders>
              <w:top w:val="single" w:sz="8" w:space="0" w:color="CCCCCC"/>
              <w:left w:val="nil"/>
              <w:bottom w:val="single" w:sz="8" w:space="0" w:color="CCCCCC"/>
              <w:right w:val="single" w:sz="8" w:space="0" w:color="CCCCCC"/>
            </w:tcBorders>
            <w:vAlign w:val="center"/>
            <w:hideMark/>
          </w:tcPr>
          <w:p w14:paraId="31DE572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0.366972</w:t>
            </w:r>
          </w:p>
        </w:tc>
      </w:tr>
      <w:tr w:rsidR="00815982" w14:paraId="4AF907AD"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9D8480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294FF68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BB2806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9F4A8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0.936399</w:t>
            </w:r>
          </w:p>
        </w:tc>
        <w:tc>
          <w:tcPr>
            <w:tcW w:w="507" w:type="pct"/>
            <w:tcBorders>
              <w:top w:val="nil"/>
              <w:left w:val="nil"/>
              <w:bottom w:val="single" w:sz="8" w:space="0" w:color="CCCCCC"/>
              <w:right w:val="single" w:sz="8" w:space="0" w:color="CCCCCC"/>
            </w:tcBorders>
            <w:vAlign w:val="center"/>
            <w:hideMark/>
          </w:tcPr>
          <w:p w14:paraId="09F4731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0.967044</w:t>
            </w:r>
          </w:p>
        </w:tc>
        <w:tc>
          <w:tcPr>
            <w:tcW w:w="507" w:type="pct"/>
            <w:tcBorders>
              <w:top w:val="nil"/>
              <w:left w:val="nil"/>
              <w:bottom w:val="single" w:sz="8" w:space="0" w:color="CCCCCC"/>
              <w:right w:val="single" w:sz="8" w:space="0" w:color="CCCCCC"/>
            </w:tcBorders>
            <w:vAlign w:val="center"/>
            <w:hideMark/>
          </w:tcPr>
          <w:p w14:paraId="01F0D33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0.352941</w:t>
            </w:r>
          </w:p>
        </w:tc>
        <w:tc>
          <w:tcPr>
            <w:tcW w:w="443" w:type="pct"/>
            <w:tcBorders>
              <w:top w:val="nil"/>
              <w:left w:val="nil"/>
              <w:bottom w:val="single" w:sz="8" w:space="0" w:color="CCCCCC"/>
              <w:right w:val="single" w:sz="8" w:space="0" w:color="CCCCCC"/>
            </w:tcBorders>
            <w:vAlign w:val="center"/>
            <w:hideMark/>
          </w:tcPr>
          <w:p w14:paraId="0EE48B6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0.966049</w:t>
            </w:r>
          </w:p>
        </w:tc>
        <w:tc>
          <w:tcPr>
            <w:tcW w:w="443" w:type="pct"/>
            <w:tcBorders>
              <w:top w:val="nil"/>
              <w:left w:val="nil"/>
              <w:bottom w:val="single" w:sz="8" w:space="0" w:color="CCCCCC"/>
              <w:right w:val="single" w:sz="8" w:space="0" w:color="CCCCCC"/>
            </w:tcBorders>
            <w:vAlign w:val="center"/>
            <w:hideMark/>
          </w:tcPr>
          <w:p w14:paraId="70C3AE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w:t>
            </w:r>
          </w:p>
        </w:tc>
        <w:tc>
          <w:tcPr>
            <w:tcW w:w="442" w:type="pct"/>
            <w:tcBorders>
              <w:top w:val="nil"/>
              <w:left w:val="nil"/>
              <w:bottom w:val="single" w:sz="8" w:space="0" w:color="CCCCCC"/>
              <w:right w:val="single" w:sz="8" w:space="0" w:color="CCCCCC"/>
            </w:tcBorders>
            <w:vAlign w:val="center"/>
            <w:hideMark/>
          </w:tcPr>
          <w:p w14:paraId="1E19BA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0.966547</w:t>
            </w:r>
          </w:p>
        </w:tc>
        <w:tc>
          <w:tcPr>
            <w:tcW w:w="442" w:type="pct"/>
            <w:tcBorders>
              <w:top w:val="nil"/>
              <w:left w:val="nil"/>
              <w:bottom w:val="single" w:sz="8" w:space="0" w:color="CCCCCC"/>
              <w:right w:val="single" w:sz="8" w:space="0" w:color="CCCCCC"/>
            </w:tcBorders>
            <w:vAlign w:val="center"/>
            <w:hideMark/>
          </w:tcPr>
          <w:p w14:paraId="5C0BC7B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0.356436</w:t>
            </w:r>
          </w:p>
        </w:tc>
      </w:tr>
      <w:tr w:rsidR="00815982" w14:paraId="17590662"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EA8560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2AF957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3A8F9D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2A27FC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0.935421</w:t>
            </w:r>
          </w:p>
        </w:tc>
        <w:tc>
          <w:tcPr>
            <w:tcW w:w="507" w:type="pct"/>
            <w:tcBorders>
              <w:top w:val="nil"/>
              <w:left w:val="nil"/>
              <w:bottom w:val="single" w:sz="8" w:space="0" w:color="CCCCCC"/>
              <w:right w:val="single" w:sz="8" w:space="0" w:color="CCCCCC"/>
            </w:tcBorders>
            <w:vAlign w:val="center"/>
            <w:hideMark/>
          </w:tcPr>
          <w:p w14:paraId="1F0D9AC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0.96701</w:t>
            </w:r>
          </w:p>
        </w:tc>
        <w:tc>
          <w:tcPr>
            <w:tcW w:w="507" w:type="pct"/>
            <w:tcBorders>
              <w:top w:val="nil"/>
              <w:left w:val="nil"/>
              <w:bottom w:val="single" w:sz="8" w:space="0" w:color="CCCCCC"/>
              <w:right w:val="single" w:sz="8" w:space="0" w:color="CCCCCC"/>
            </w:tcBorders>
            <w:vAlign w:val="center"/>
            <w:hideMark/>
          </w:tcPr>
          <w:p w14:paraId="67F7FD8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0.346154</w:t>
            </w:r>
          </w:p>
        </w:tc>
        <w:tc>
          <w:tcPr>
            <w:tcW w:w="443" w:type="pct"/>
            <w:tcBorders>
              <w:top w:val="nil"/>
              <w:left w:val="nil"/>
              <w:bottom w:val="single" w:sz="8" w:space="0" w:color="CCCCCC"/>
              <w:right w:val="single" w:sz="8" w:space="0" w:color="CCCCCC"/>
            </w:tcBorders>
            <w:vAlign w:val="center"/>
            <w:hideMark/>
          </w:tcPr>
          <w:p w14:paraId="2FC58B6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3" w:type="pct"/>
            <w:tcBorders>
              <w:top w:val="nil"/>
              <w:left w:val="nil"/>
              <w:bottom w:val="single" w:sz="8" w:space="0" w:color="CCCCCC"/>
              <w:right w:val="single" w:sz="8" w:space="0" w:color="CCCCCC"/>
            </w:tcBorders>
            <w:vAlign w:val="center"/>
            <w:hideMark/>
          </w:tcPr>
          <w:p w14:paraId="48815E6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w:t>
            </w:r>
          </w:p>
        </w:tc>
        <w:tc>
          <w:tcPr>
            <w:tcW w:w="442" w:type="pct"/>
            <w:tcBorders>
              <w:top w:val="nil"/>
              <w:left w:val="nil"/>
              <w:bottom w:val="single" w:sz="8" w:space="0" w:color="CCCCCC"/>
              <w:right w:val="single" w:sz="8" w:space="0" w:color="CCCCCC"/>
            </w:tcBorders>
            <w:vAlign w:val="center"/>
            <w:hideMark/>
          </w:tcPr>
          <w:p w14:paraId="260EB46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0.966014</w:t>
            </w:r>
          </w:p>
        </w:tc>
        <w:tc>
          <w:tcPr>
            <w:tcW w:w="442" w:type="pct"/>
            <w:tcBorders>
              <w:top w:val="nil"/>
              <w:left w:val="nil"/>
              <w:bottom w:val="single" w:sz="8" w:space="0" w:color="CCCCCC"/>
              <w:right w:val="single" w:sz="8" w:space="0" w:color="CCCCCC"/>
            </w:tcBorders>
            <w:vAlign w:val="center"/>
            <w:hideMark/>
          </w:tcPr>
          <w:p w14:paraId="1D2B0B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0.352941</w:t>
            </w:r>
          </w:p>
        </w:tc>
      </w:tr>
      <w:tr w:rsidR="00815982" w14:paraId="77EC4023"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D569E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0EFF87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7BF69C7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3EDC847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0.931507</w:t>
            </w:r>
          </w:p>
        </w:tc>
        <w:tc>
          <w:tcPr>
            <w:tcW w:w="507" w:type="pct"/>
            <w:tcBorders>
              <w:top w:val="nil"/>
              <w:left w:val="nil"/>
              <w:bottom w:val="single" w:sz="8" w:space="0" w:color="CCCCCC"/>
              <w:right w:val="single" w:sz="8" w:space="0" w:color="CCCCCC"/>
            </w:tcBorders>
            <w:vAlign w:val="center"/>
            <w:hideMark/>
          </w:tcPr>
          <w:p w14:paraId="2CD305A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0.967842</w:t>
            </w:r>
          </w:p>
        </w:tc>
        <w:tc>
          <w:tcPr>
            <w:tcW w:w="507" w:type="pct"/>
            <w:tcBorders>
              <w:top w:val="nil"/>
              <w:left w:val="nil"/>
              <w:bottom w:val="single" w:sz="8" w:space="0" w:color="CCCCCC"/>
              <w:right w:val="single" w:sz="8" w:space="0" w:color="CCCCCC"/>
            </w:tcBorders>
            <w:vAlign w:val="center"/>
            <w:hideMark/>
          </w:tcPr>
          <w:p w14:paraId="368D910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0.327586</w:t>
            </w:r>
          </w:p>
        </w:tc>
        <w:tc>
          <w:tcPr>
            <w:tcW w:w="443" w:type="pct"/>
            <w:tcBorders>
              <w:top w:val="nil"/>
              <w:left w:val="nil"/>
              <w:bottom w:val="single" w:sz="8" w:space="0" w:color="CCCCCC"/>
              <w:right w:val="single" w:sz="8" w:space="0" w:color="CCCCCC"/>
            </w:tcBorders>
            <w:vAlign w:val="center"/>
            <w:hideMark/>
          </w:tcPr>
          <w:p w14:paraId="7001381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0.959877</w:t>
            </w:r>
          </w:p>
        </w:tc>
        <w:tc>
          <w:tcPr>
            <w:tcW w:w="443" w:type="pct"/>
            <w:tcBorders>
              <w:top w:val="nil"/>
              <w:left w:val="nil"/>
              <w:bottom w:val="single" w:sz="8" w:space="0" w:color="CCCCCC"/>
              <w:right w:val="single" w:sz="8" w:space="0" w:color="CCCCCC"/>
            </w:tcBorders>
            <w:vAlign w:val="center"/>
            <w:hideMark/>
          </w:tcPr>
          <w:p w14:paraId="79D2C5C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0.38</w:t>
            </w:r>
          </w:p>
        </w:tc>
        <w:tc>
          <w:tcPr>
            <w:tcW w:w="442" w:type="pct"/>
            <w:tcBorders>
              <w:top w:val="nil"/>
              <w:left w:val="nil"/>
              <w:bottom w:val="single" w:sz="8" w:space="0" w:color="CCCCCC"/>
              <w:right w:val="single" w:sz="8" w:space="0" w:color="CCCCCC"/>
            </w:tcBorders>
            <w:vAlign w:val="center"/>
            <w:hideMark/>
          </w:tcPr>
          <w:p w14:paraId="25FACFF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0.963843</w:t>
            </w:r>
          </w:p>
        </w:tc>
        <w:tc>
          <w:tcPr>
            <w:tcW w:w="442" w:type="pct"/>
            <w:tcBorders>
              <w:top w:val="nil"/>
              <w:left w:val="nil"/>
              <w:bottom w:val="single" w:sz="8" w:space="0" w:color="CCCCCC"/>
              <w:right w:val="single" w:sz="8" w:space="0" w:color="CCCCCC"/>
            </w:tcBorders>
            <w:vAlign w:val="center"/>
            <w:hideMark/>
          </w:tcPr>
          <w:p w14:paraId="220A159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0.351852</w:t>
            </w:r>
          </w:p>
        </w:tc>
      </w:tr>
      <w:tr w:rsidR="00815982" w14:paraId="3D733BED"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D65749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783620F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4F9B7D5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1B247C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0.92955</w:t>
            </w:r>
          </w:p>
        </w:tc>
        <w:tc>
          <w:tcPr>
            <w:tcW w:w="507" w:type="pct"/>
            <w:tcBorders>
              <w:top w:val="nil"/>
              <w:left w:val="nil"/>
              <w:bottom w:val="single" w:sz="8" w:space="0" w:color="CCCCCC"/>
              <w:right w:val="single" w:sz="8" w:space="0" w:color="CCCCCC"/>
            </w:tcBorders>
            <w:vAlign w:val="center"/>
            <w:hideMark/>
          </w:tcPr>
          <w:p w14:paraId="61B9B0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0.967775</w:t>
            </w:r>
          </w:p>
        </w:tc>
        <w:tc>
          <w:tcPr>
            <w:tcW w:w="507" w:type="pct"/>
            <w:tcBorders>
              <w:top w:val="nil"/>
              <w:left w:val="nil"/>
              <w:bottom w:val="single" w:sz="8" w:space="0" w:color="CCCCCC"/>
              <w:right w:val="single" w:sz="8" w:space="0" w:color="CCCCCC"/>
            </w:tcBorders>
            <w:vAlign w:val="center"/>
            <w:hideMark/>
          </w:tcPr>
          <w:p w14:paraId="2BC1CED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0.316667</w:t>
            </w:r>
          </w:p>
        </w:tc>
        <w:tc>
          <w:tcPr>
            <w:tcW w:w="443" w:type="pct"/>
            <w:tcBorders>
              <w:top w:val="nil"/>
              <w:left w:val="nil"/>
              <w:bottom w:val="single" w:sz="8" w:space="0" w:color="CCCCCC"/>
              <w:right w:val="single" w:sz="8" w:space="0" w:color="CCCCCC"/>
            </w:tcBorders>
            <w:vAlign w:val="center"/>
            <w:hideMark/>
          </w:tcPr>
          <w:p w14:paraId="45290AC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0.957819</w:t>
            </w:r>
          </w:p>
        </w:tc>
        <w:tc>
          <w:tcPr>
            <w:tcW w:w="443" w:type="pct"/>
            <w:tcBorders>
              <w:top w:val="nil"/>
              <w:left w:val="nil"/>
              <w:bottom w:val="single" w:sz="8" w:space="0" w:color="CCCCCC"/>
              <w:right w:val="single" w:sz="8" w:space="0" w:color="CCCCCC"/>
            </w:tcBorders>
            <w:vAlign w:val="center"/>
            <w:hideMark/>
          </w:tcPr>
          <w:p w14:paraId="528FA47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0.38</w:t>
            </w:r>
          </w:p>
        </w:tc>
        <w:tc>
          <w:tcPr>
            <w:tcW w:w="442" w:type="pct"/>
            <w:tcBorders>
              <w:top w:val="nil"/>
              <w:left w:val="nil"/>
              <w:bottom w:val="single" w:sz="8" w:space="0" w:color="CCCCCC"/>
              <w:right w:val="single" w:sz="8" w:space="0" w:color="CCCCCC"/>
            </w:tcBorders>
            <w:vAlign w:val="center"/>
            <w:hideMark/>
          </w:tcPr>
          <w:p w14:paraId="6BA4AB0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0.962771</w:t>
            </w:r>
          </w:p>
        </w:tc>
        <w:tc>
          <w:tcPr>
            <w:tcW w:w="442" w:type="pct"/>
            <w:tcBorders>
              <w:top w:val="nil"/>
              <w:left w:val="nil"/>
              <w:bottom w:val="single" w:sz="8" w:space="0" w:color="CCCCCC"/>
              <w:right w:val="single" w:sz="8" w:space="0" w:color="CCCCCC"/>
            </w:tcBorders>
            <w:vAlign w:val="center"/>
            <w:hideMark/>
          </w:tcPr>
          <w:p w14:paraId="2742819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0.345455</w:t>
            </w:r>
          </w:p>
        </w:tc>
      </w:tr>
      <w:tr w:rsidR="00815982" w14:paraId="24D48A0E"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8CECF6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00F7C09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3BA44B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28F912F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07" w:type="pct"/>
            <w:tcBorders>
              <w:top w:val="nil"/>
              <w:left w:val="nil"/>
              <w:bottom w:val="single" w:sz="8" w:space="0" w:color="CCCCCC"/>
              <w:right w:val="single" w:sz="8" w:space="0" w:color="CCCCCC"/>
            </w:tcBorders>
            <w:vAlign w:val="center"/>
            <w:hideMark/>
          </w:tcPr>
          <w:p w14:paraId="7659FD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0.966908</w:t>
            </w:r>
          </w:p>
        </w:tc>
        <w:tc>
          <w:tcPr>
            <w:tcW w:w="507" w:type="pct"/>
            <w:tcBorders>
              <w:top w:val="nil"/>
              <w:left w:val="nil"/>
              <w:bottom w:val="single" w:sz="8" w:space="0" w:color="CCCCCC"/>
              <w:right w:val="single" w:sz="8" w:space="0" w:color="CCCCCC"/>
            </w:tcBorders>
            <w:vAlign w:val="center"/>
            <w:hideMark/>
          </w:tcPr>
          <w:p w14:paraId="75565B5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0.327273</w:t>
            </w:r>
          </w:p>
        </w:tc>
        <w:tc>
          <w:tcPr>
            <w:tcW w:w="443" w:type="pct"/>
            <w:tcBorders>
              <w:top w:val="nil"/>
              <w:left w:val="nil"/>
              <w:bottom w:val="single" w:sz="8" w:space="0" w:color="CCCCCC"/>
              <w:right w:val="single" w:sz="8" w:space="0" w:color="CCCCCC"/>
            </w:tcBorders>
            <w:vAlign w:val="center"/>
            <w:hideMark/>
          </w:tcPr>
          <w:p w14:paraId="0CFA1A0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0.961934</w:t>
            </w:r>
          </w:p>
        </w:tc>
        <w:tc>
          <w:tcPr>
            <w:tcW w:w="443" w:type="pct"/>
            <w:tcBorders>
              <w:top w:val="nil"/>
              <w:left w:val="nil"/>
              <w:bottom w:val="single" w:sz="8" w:space="0" w:color="CCCCCC"/>
              <w:right w:val="single" w:sz="8" w:space="0" w:color="CCCCCC"/>
            </w:tcBorders>
            <w:vAlign w:val="center"/>
            <w:hideMark/>
          </w:tcPr>
          <w:p w14:paraId="71C646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w:t>
            </w:r>
          </w:p>
        </w:tc>
        <w:tc>
          <w:tcPr>
            <w:tcW w:w="442" w:type="pct"/>
            <w:tcBorders>
              <w:top w:val="nil"/>
              <w:left w:val="nil"/>
              <w:bottom w:val="single" w:sz="8" w:space="0" w:color="CCCCCC"/>
              <w:right w:val="single" w:sz="8" w:space="0" w:color="CCCCCC"/>
            </w:tcBorders>
            <w:vAlign w:val="center"/>
            <w:hideMark/>
          </w:tcPr>
          <w:p w14:paraId="5E915E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0.964415</w:t>
            </w:r>
          </w:p>
        </w:tc>
        <w:tc>
          <w:tcPr>
            <w:tcW w:w="442" w:type="pct"/>
            <w:tcBorders>
              <w:top w:val="nil"/>
              <w:left w:val="nil"/>
              <w:bottom w:val="single" w:sz="8" w:space="0" w:color="CCCCCC"/>
              <w:right w:val="single" w:sz="8" w:space="0" w:color="CCCCCC"/>
            </w:tcBorders>
            <w:vAlign w:val="center"/>
            <w:hideMark/>
          </w:tcPr>
          <w:p w14:paraId="09D0A84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0.342857</w:t>
            </w:r>
          </w:p>
        </w:tc>
      </w:tr>
      <w:tr w:rsidR="00815982" w14:paraId="0953BA4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8C101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6F727A9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5D6E3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6FEB38C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0.931507</w:t>
            </w:r>
          </w:p>
        </w:tc>
        <w:tc>
          <w:tcPr>
            <w:tcW w:w="507" w:type="pct"/>
            <w:tcBorders>
              <w:top w:val="nil"/>
              <w:left w:val="nil"/>
              <w:bottom w:val="single" w:sz="8" w:space="0" w:color="CCCCCC"/>
              <w:right w:val="single" w:sz="8" w:space="0" w:color="CCCCCC"/>
            </w:tcBorders>
            <w:vAlign w:val="center"/>
            <w:hideMark/>
          </w:tcPr>
          <w:p w14:paraId="2DEEEF5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0.966874</w:t>
            </w:r>
          </w:p>
        </w:tc>
        <w:tc>
          <w:tcPr>
            <w:tcW w:w="507" w:type="pct"/>
            <w:tcBorders>
              <w:top w:val="nil"/>
              <w:left w:val="nil"/>
              <w:bottom w:val="single" w:sz="8" w:space="0" w:color="CCCCCC"/>
              <w:right w:val="single" w:sz="8" w:space="0" w:color="CCCCCC"/>
            </w:tcBorders>
            <w:vAlign w:val="center"/>
            <w:hideMark/>
          </w:tcPr>
          <w:p w14:paraId="426068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0.321429</w:t>
            </w:r>
          </w:p>
        </w:tc>
        <w:tc>
          <w:tcPr>
            <w:tcW w:w="443" w:type="pct"/>
            <w:tcBorders>
              <w:top w:val="nil"/>
              <w:left w:val="nil"/>
              <w:bottom w:val="single" w:sz="8" w:space="0" w:color="CCCCCC"/>
              <w:right w:val="single" w:sz="8" w:space="0" w:color="CCCCCC"/>
            </w:tcBorders>
            <w:vAlign w:val="center"/>
            <w:hideMark/>
          </w:tcPr>
          <w:p w14:paraId="078B0C1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0.960905</w:t>
            </w:r>
          </w:p>
        </w:tc>
        <w:tc>
          <w:tcPr>
            <w:tcW w:w="443" w:type="pct"/>
            <w:tcBorders>
              <w:top w:val="nil"/>
              <w:left w:val="nil"/>
              <w:bottom w:val="single" w:sz="8" w:space="0" w:color="CCCCCC"/>
              <w:right w:val="single" w:sz="8" w:space="0" w:color="CCCCCC"/>
            </w:tcBorders>
            <w:vAlign w:val="center"/>
            <w:hideMark/>
          </w:tcPr>
          <w:p w14:paraId="7C5C208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w:t>
            </w:r>
          </w:p>
        </w:tc>
        <w:tc>
          <w:tcPr>
            <w:tcW w:w="442" w:type="pct"/>
            <w:tcBorders>
              <w:top w:val="nil"/>
              <w:left w:val="nil"/>
              <w:bottom w:val="single" w:sz="8" w:space="0" w:color="CCCCCC"/>
              <w:right w:val="single" w:sz="8" w:space="0" w:color="CCCCCC"/>
            </w:tcBorders>
            <w:vAlign w:val="center"/>
            <w:hideMark/>
          </w:tcPr>
          <w:p w14:paraId="7558C82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0.96388</w:t>
            </w:r>
          </w:p>
        </w:tc>
        <w:tc>
          <w:tcPr>
            <w:tcW w:w="442" w:type="pct"/>
            <w:tcBorders>
              <w:top w:val="nil"/>
              <w:left w:val="nil"/>
              <w:bottom w:val="single" w:sz="8" w:space="0" w:color="CCCCCC"/>
              <w:right w:val="single" w:sz="8" w:space="0" w:color="CCCCCC"/>
            </w:tcBorders>
            <w:vAlign w:val="center"/>
            <w:hideMark/>
          </w:tcPr>
          <w:p w14:paraId="6A02D2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0.339623</w:t>
            </w:r>
          </w:p>
        </w:tc>
      </w:tr>
      <w:tr w:rsidR="00815982" w14:paraId="4B1D49E1"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C1EB7F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718588E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2AE2DD7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5C56F1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07" w:type="pct"/>
            <w:tcBorders>
              <w:top w:val="nil"/>
              <w:left w:val="nil"/>
              <w:bottom w:val="single" w:sz="8" w:space="0" w:color="CCCCCC"/>
              <w:right w:val="single" w:sz="8" w:space="0" w:color="CCCCCC"/>
            </w:tcBorders>
            <w:vAlign w:val="center"/>
            <w:hideMark/>
          </w:tcPr>
          <w:p w14:paraId="0E74E7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0.965944</w:t>
            </w:r>
          </w:p>
        </w:tc>
        <w:tc>
          <w:tcPr>
            <w:tcW w:w="507" w:type="pct"/>
            <w:tcBorders>
              <w:top w:val="nil"/>
              <w:left w:val="nil"/>
              <w:bottom w:val="single" w:sz="8" w:space="0" w:color="CCCCCC"/>
              <w:right w:val="single" w:sz="8" w:space="0" w:color="CCCCCC"/>
            </w:tcBorders>
            <w:vAlign w:val="center"/>
            <w:hideMark/>
          </w:tcPr>
          <w:p w14:paraId="35EF62D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0.320755</w:t>
            </w:r>
          </w:p>
        </w:tc>
        <w:tc>
          <w:tcPr>
            <w:tcW w:w="443" w:type="pct"/>
            <w:tcBorders>
              <w:top w:val="nil"/>
              <w:left w:val="nil"/>
              <w:bottom w:val="single" w:sz="8" w:space="0" w:color="CCCCCC"/>
              <w:right w:val="single" w:sz="8" w:space="0" w:color="CCCCCC"/>
            </w:tcBorders>
            <w:vAlign w:val="center"/>
            <w:hideMark/>
          </w:tcPr>
          <w:p w14:paraId="3BAFF1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0.962963</w:t>
            </w:r>
          </w:p>
        </w:tc>
        <w:tc>
          <w:tcPr>
            <w:tcW w:w="443" w:type="pct"/>
            <w:tcBorders>
              <w:top w:val="nil"/>
              <w:left w:val="nil"/>
              <w:bottom w:val="single" w:sz="8" w:space="0" w:color="CCCCCC"/>
              <w:right w:val="single" w:sz="8" w:space="0" w:color="CCCCCC"/>
            </w:tcBorders>
            <w:vAlign w:val="center"/>
            <w:hideMark/>
          </w:tcPr>
          <w:p w14:paraId="67D85C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w:t>
            </w:r>
          </w:p>
        </w:tc>
        <w:tc>
          <w:tcPr>
            <w:tcW w:w="442" w:type="pct"/>
            <w:tcBorders>
              <w:top w:val="nil"/>
              <w:left w:val="nil"/>
              <w:bottom w:val="single" w:sz="8" w:space="0" w:color="CCCCCC"/>
              <w:right w:val="single" w:sz="8" w:space="0" w:color="CCCCCC"/>
            </w:tcBorders>
            <w:vAlign w:val="center"/>
            <w:hideMark/>
          </w:tcPr>
          <w:p w14:paraId="7255501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0.964451</w:t>
            </w:r>
          </w:p>
        </w:tc>
        <w:tc>
          <w:tcPr>
            <w:tcW w:w="442" w:type="pct"/>
            <w:tcBorders>
              <w:top w:val="nil"/>
              <w:left w:val="nil"/>
              <w:bottom w:val="single" w:sz="8" w:space="0" w:color="CCCCCC"/>
              <w:right w:val="single" w:sz="8" w:space="0" w:color="CCCCCC"/>
            </w:tcBorders>
            <w:vAlign w:val="center"/>
            <w:hideMark/>
          </w:tcPr>
          <w:p w14:paraId="4DEE54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0.330097</w:t>
            </w:r>
          </w:p>
        </w:tc>
      </w:tr>
      <w:tr w:rsidR="00815982" w14:paraId="7D711B8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DA80DD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7326AC9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2DB725D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634A4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0.931507</w:t>
            </w:r>
          </w:p>
        </w:tc>
        <w:tc>
          <w:tcPr>
            <w:tcW w:w="507" w:type="pct"/>
            <w:tcBorders>
              <w:top w:val="nil"/>
              <w:left w:val="nil"/>
              <w:bottom w:val="single" w:sz="8" w:space="0" w:color="CCCCCC"/>
              <w:right w:val="single" w:sz="8" w:space="0" w:color="CCCCCC"/>
            </w:tcBorders>
            <w:vAlign w:val="center"/>
            <w:hideMark/>
          </w:tcPr>
          <w:p w14:paraId="0CA1DB5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0.965909</w:t>
            </w:r>
          </w:p>
        </w:tc>
        <w:tc>
          <w:tcPr>
            <w:tcW w:w="507" w:type="pct"/>
            <w:tcBorders>
              <w:top w:val="nil"/>
              <w:left w:val="nil"/>
              <w:bottom w:val="single" w:sz="8" w:space="0" w:color="CCCCCC"/>
              <w:right w:val="single" w:sz="8" w:space="0" w:color="CCCCCC"/>
            </w:tcBorders>
            <w:vAlign w:val="center"/>
            <w:hideMark/>
          </w:tcPr>
          <w:p w14:paraId="3868F7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0.314815</w:t>
            </w:r>
          </w:p>
        </w:tc>
        <w:tc>
          <w:tcPr>
            <w:tcW w:w="443" w:type="pct"/>
            <w:tcBorders>
              <w:top w:val="nil"/>
              <w:left w:val="nil"/>
              <w:bottom w:val="single" w:sz="8" w:space="0" w:color="CCCCCC"/>
              <w:right w:val="single" w:sz="8" w:space="0" w:color="CCCCCC"/>
            </w:tcBorders>
            <w:vAlign w:val="center"/>
            <w:hideMark/>
          </w:tcPr>
          <w:p w14:paraId="2DFDAAA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0.961934</w:t>
            </w:r>
          </w:p>
        </w:tc>
        <w:tc>
          <w:tcPr>
            <w:tcW w:w="443" w:type="pct"/>
            <w:tcBorders>
              <w:top w:val="nil"/>
              <w:left w:val="nil"/>
              <w:bottom w:val="single" w:sz="8" w:space="0" w:color="CCCCCC"/>
              <w:right w:val="single" w:sz="8" w:space="0" w:color="CCCCCC"/>
            </w:tcBorders>
            <w:vAlign w:val="center"/>
            <w:hideMark/>
          </w:tcPr>
          <w:p w14:paraId="7787AB8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w:t>
            </w:r>
          </w:p>
        </w:tc>
        <w:tc>
          <w:tcPr>
            <w:tcW w:w="442" w:type="pct"/>
            <w:tcBorders>
              <w:top w:val="nil"/>
              <w:left w:val="nil"/>
              <w:bottom w:val="single" w:sz="8" w:space="0" w:color="CCCCCC"/>
              <w:right w:val="single" w:sz="8" w:space="0" w:color="CCCCCC"/>
            </w:tcBorders>
            <w:vAlign w:val="center"/>
            <w:hideMark/>
          </w:tcPr>
          <w:p w14:paraId="2ACCD12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0.963918</w:t>
            </w:r>
          </w:p>
        </w:tc>
        <w:tc>
          <w:tcPr>
            <w:tcW w:w="442" w:type="pct"/>
            <w:tcBorders>
              <w:top w:val="nil"/>
              <w:left w:val="nil"/>
              <w:bottom w:val="single" w:sz="8" w:space="0" w:color="CCCCCC"/>
              <w:right w:val="single" w:sz="8" w:space="0" w:color="CCCCCC"/>
            </w:tcBorders>
            <w:vAlign w:val="center"/>
            <w:hideMark/>
          </w:tcPr>
          <w:p w14:paraId="0E80C77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0.326923</w:t>
            </w:r>
          </w:p>
        </w:tc>
      </w:tr>
      <w:tr w:rsidR="00815982" w14:paraId="325F401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73B3C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3689143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43D918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7A8F0D1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0.930528</w:t>
            </w:r>
          </w:p>
        </w:tc>
        <w:tc>
          <w:tcPr>
            <w:tcW w:w="507" w:type="pct"/>
            <w:tcBorders>
              <w:top w:val="nil"/>
              <w:left w:val="nil"/>
              <w:bottom w:val="single" w:sz="8" w:space="0" w:color="CCCCCC"/>
              <w:right w:val="single" w:sz="8" w:space="0" w:color="CCCCCC"/>
            </w:tcBorders>
            <w:vAlign w:val="center"/>
            <w:hideMark/>
          </w:tcPr>
          <w:p w14:paraId="5CF63C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0.965874</w:t>
            </w:r>
          </w:p>
        </w:tc>
        <w:tc>
          <w:tcPr>
            <w:tcW w:w="507" w:type="pct"/>
            <w:tcBorders>
              <w:top w:val="nil"/>
              <w:left w:val="nil"/>
              <w:bottom w:val="single" w:sz="8" w:space="0" w:color="CCCCCC"/>
              <w:right w:val="single" w:sz="8" w:space="0" w:color="CCCCCC"/>
            </w:tcBorders>
            <w:vAlign w:val="center"/>
            <w:hideMark/>
          </w:tcPr>
          <w:p w14:paraId="6D8CC0B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0.309091</w:t>
            </w:r>
          </w:p>
        </w:tc>
        <w:tc>
          <w:tcPr>
            <w:tcW w:w="443" w:type="pct"/>
            <w:tcBorders>
              <w:top w:val="nil"/>
              <w:left w:val="nil"/>
              <w:bottom w:val="single" w:sz="8" w:space="0" w:color="CCCCCC"/>
              <w:right w:val="single" w:sz="8" w:space="0" w:color="CCCCCC"/>
            </w:tcBorders>
            <w:vAlign w:val="center"/>
            <w:hideMark/>
          </w:tcPr>
          <w:p w14:paraId="4BC929A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0.960905</w:t>
            </w:r>
          </w:p>
        </w:tc>
        <w:tc>
          <w:tcPr>
            <w:tcW w:w="443" w:type="pct"/>
            <w:tcBorders>
              <w:top w:val="nil"/>
              <w:left w:val="nil"/>
              <w:bottom w:val="single" w:sz="8" w:space="0" w:color="CCCCCC"/>
              <w:right w:val="single" w:sz="8" w:space="0" w:color="CCCCCC"/>
            </w:tcBorders>
            <w:vAlign w:val="center"/>
            <w:hideMark/>
          </w:tcPr>
          <w:p w14:paraId="7F4FE67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w:t>
            </w:r>
          </w:p>
        </w:tc>
        <w:tc>
          <w:tcPr>
            <w:tcW w:w="442" w:type="pct"/>
            <w:tcBorders>
              <w:top w:val="nil"/>
              <w:left w:val="nil"/>
              <w:bottom w:val="single" w:sz="8" w:space="0" w:color="CCCCCC"/>
              <w:right w:val="single" w:sz="8" w:space="0" w:color="CCCCCC"/>
            </w:tcBorders>
            <w:vAlign w:val="center"/>
            <w:hideMark/>
          </w:tcPr>
          <w:p w14:paraId="3749A4F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0.963383</w:t>
            </w:r>
          </w:p>
        </w:tc>
        <w:tc>
          <w:tcPr>
            <w:tcW w:w="442" w:type="pct"/>
            <w:tcBorders>
              <w:top w:val="nil"/>
              <w:left w:val="nil"/>
              <w:bottom w:val="single" w:sz="8" w:space="0" w:color="CCCCCC"/>
              <w:right w:val="single" w:sz="8" w:space="0" w:color="CCCCCC"/>
            </w:tcBorders>
            <w:vAlign w:val="center"/>
            <w:hideMark/>
          </w:tcPr>
          <w:p w14:paraId="1F4B99F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0.32381</w:t>
            </w:r>
          </w:p>
        </w:tc>
      </w:tr>
      <w:tr w:rsidR="00815982" w14:paraId="455975F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B2AD9F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05F8E59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388CE4A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02C3B0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0.933464</w:t>
            </w:r>
          </w:p>
        </w:tc>
        <w:tc>
          <w:tcPr>
            <w:tcW w:w="507" w:type="pct"/>
            <w:tcBorders>
              <w:top w:val="nil"/>
              <w:left w:val="nil"/>
              <w:bottom w:val="single" w:sz="8" w:space="0" w:color="CCCCCC"/>
              <w:right w:val="single" w:sz="8" w:space="0" w:color="CCCCCC"/>
            </w:tcBorders>
            <w:vAlign w:val="center"/>
            <w:hideMark/>
          </w:tcPr>
          <w:p w14:paraId="0BE2228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507" w:type="pct"/>
            <w:tcBorders>
              <w:top w:val="nil"/>
              <w:left w:val="nil"/>
              <w:bottom w:val="single" w:sz="8" w:space="0" w:color="CCCCCC"/>
              <w:right w:val="single" w:sz="8" w:space="0" w:color="CCCCCC"/>
            </w:tcBorders>
            <w:vAlign w:val="center"/>
            <w:hideMark/>
          </w:tcPr>
          <w:p w14:paraId="7D53C02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w:t>
            </w:r>
          </w:p>
        </w:tc>
        <w:tc>
          <w:tcPr>
            <w:tcW w:w="443" w:type="pct"/>
            <w:tcBorders>
              <w:top w:val="nil"/>
              <w:left w:val="nil"/>
              <w:bottom w:val="single" w:sz="8" w:space="0" w:color="CCCCCC"/>
              <w:right w:val="single" w:sz="8" w:space="0" w:color="CCCCCC"/>
            </w:tcBorders>
            <w:vAlign w:val="center"/>
            <w:hideMark/>
          </w:tcPr>
          <w:p w14:paraId="110079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3" w:type="pct"/>
            <w:tcBorders>
              <w:top w:val="nil"/>
              <w:left w:val="nil"/>
              <w:bottom w:val="single" w:sz="8" w:space="0" w:color="CCCCCC"/>
              <w:right w:val="single" w:sz="8" w:space="0" w:color="CCCCCC"/>
            </w:tcBorders>
            <w:vAlign w:val="center"/>
            <w:hideMark/>
          </w:tcPr>
          <w:p w14:paraId="5A4041C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w:t>
            </w:r>
          </w:p>
        </w:tc>
        <w:tc>
          <w:tcPr>
            <w:tcW w:w="442" w:type="pct"/>
            <w:tcBorders>
              <w:top w:val="nil"/>
              <w:left w:val="nil"/>
              <w:bottom w:val="single" w:sz="8" w:space="0" w:color="CCCCCC"/>
              <w:right w:val="single" w:sz="8" w:space="0" w:color="CCCCCC"/>
            </w:tcBorders>
            <w:vAlign w:val="center"/>
            <w:hideMark/>
          </w:tcPr>
          <w:p w14:paraId="6E27C1E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2" w:type="pct"/>
            <w:tcBorders>
              <w:top w:val="nil"/>
              <w:left w:val="nil"/>
              <w:bottom w:val="single" w:sz="8" w:space="0" w:color="CCCCCC"/>
              <w:right w:val="single" w:sz="8" w:space="0" w:color="CCCCCC"/>
            </w:tcBorders>
            <w:vAlign w:val="center"/>
            <w:hideMark/>
          </w:tcPr>
          <w:p w14:paraId="0645F87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w:t>
            </w:r>
          </w:p>
        </w:tc>
      </w:tr>
      <w:tr w:rsidR="00815982" w14:paraId="2F6E3E13"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4109B2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5C1C96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4FBF338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7529CD2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0.933464</w:t>
            </w:r>
          </w:p>
        </w:tc>
        <w:tc>
          <w:tcPr>
            <w:tcW w:w="507" w:type="pct"/>
            <w:tcBorders>
              <w:top w:val="nil"/>
              <w:left w:val="nil"/>
              <w:bottom w:val="single" w:sz="8" w:space="0" w:color="CCCCCC"/>
              <w:right w:val="single" w:sz="8" w:space="0" w:color="CCCCCC"/>
            </w:tcBorders>
            <w:vAlign w:val="center"/>
            <w:hideMark/>
          </w:tcPr>
          <w:p w14:paraId="5FAFAF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0.964066</w:t>
            </w:r>
          </w:p>
        </w:tc>
        <w:tc>
          <w:tcPr>
            <w:tcW w:w="507" w:type="pct"/>
            <w:tcBorders>
              <w:top w:val="nil"/>
              <w:left w:val="nil"/>
              <w:bottom w:val="single" w:sz="8" w:space="0" w:color="CCCCCC"/>
              <w:right w:val="single" w:sz="8" w:space="0" w:color="CCCCCC"/>
            </w:tcBorders>
            <w:vAlign w:val="center"/>
            <w:hideMark/>
          </w:tcPr>
          <w:p w14:paraId="71FBF1E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0.3125</w:t>
            </w:r>
          </w:p>
        </w:tc>
        <w:tc>
          <w:tcPr>
            <w:tcW w:w="443" w:type="pct"/>
            <w:tcBorders>
              <w:top w:val="nil"/>
              <w:left w:val="nil"/>
              <w:bottom w:val="single" w:sz="8" w:space="0" w:color="CCCCCC"/>
              <w:right w:val="single" w:sz="8" w:space="0" w:color="CCCCCC"/>
            </w:tcBorders>
            <w:vAlign w:val="center"/>
            <w:hideMark/>
          </w:tcPr>
          <w:p w14:paraId="697B31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0.966049</w:t>
            </w:r>
          </w:p>
        </w:tc>
        <w:tc>
          <w:tcPr>
            <w:tcW w:w="443" w:type="pct"/>
            <w:tcBorders>
              <w:top w:val="nil"/>
              <w:left w:val="nil"/>
              <w:bottom w:val="single" w:sz="8" w:space="0" w:color="CCCCCC"/>
              <w:right w:val="single" w:sz="8" w:space="0" w:color="CCCCCC"/>
            </w:tcBorders>
            <w:vAlign w:val="center"/>
            <w:hideMark/>
          </w:tcPr>
          <w:p w14:paraId="3616E5A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w:t>
            </w:r>
          </w:p>
        </w:tc>
        <w:tc>
          <w:tcPr>
            <w:tcW w:w="442" w:type="pct"/>
            <w:tcBorders>
              <w:top w:val="nil"/>
              <w:left w:val="nil"/>
              <w:bottom w:val="single" w:sz="8" w:space="0" w:color="CCCCCC"/>
              <w:right w:val="single" w:sz="8" w:space="0" w:color="CCCCCC"/>
            </w:tcBorders>
            <w:vAlign w:val="center"/>
            <w:hideMark/>
          </w:tcPr>
          <w:p w14:paraId="2774BDD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0.965057</w:t>
            </w:r>
          </w:p>
        </w:tc>
        <w:tc>
          <w:tcPr>
            <w:tcW w:w="442" w:type="pct"/>
            <w:tcBorders>
              <w:top w:val="nil"/>
              <w:left w:val="nil"/>
              <w:bottom w:val="single" w:sz="8" w:space="0" w:color="CCCCCC"/>
              <w:right w:val="single" w:sz="8" w:space="0" w:color="CCCCCC"/>
            </w:tcBorders>
            <w:vAlign w:val="center"/>
            <w:hideMark/>
          </w:tcPr>
          <w:p w14:paraId="44A2AA5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0.306122</w:t>
            </w:r>
          </w:p>
        </w:tc>
      </w:tr>
      <w:tr w:rsidR="00815982" w14:paraId="07903DFA"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335030A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266730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5FC2B3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4B7AF16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0.917808</w:t>
            </w:r>
          </w:p>
        </w:tc>
        <w:tc>
          <w:tcPr>
            <w:tcW w:w="507" w:type="pct"/>
            <w:tcBorders>
              <w:top w:val="nil"/>
              <w:left w:val="nil"/>
              <w:bottom w:val="single" w:sz="8" w:space="0" w:color="CCCCCC"/>
              <w:right w:val="single" w:sz="8" w:space="0" w:color="CCCCCC"/>
            </w:tcBorders>
            <w:vAlign w:val="center"/>
            <w:hideMark/>
          </w:tcPr>
          <w:p w14:paraId="468C37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0.9625</w:t>
            </w:r>
          </w:p>
        </w:tc>
        <w:tc>
          <w:tcPr>
            <w:tcW w:w="507" w:type="pct"/>
            <w:tcBorders>
              <w:top w:val="nil"/>
              <w:left w:val="nil"/>
              <w:bottom w:val="single" w:sz="8" w:space="0" w:color="CCCCCC"/>
              <w:right w:val="single" w:sz="8" w:space="0" w:color="CCCCCC"/>
            </w:tcBorders>
            <w:vAlign w:val="center"/>
            <w:hideMark/>
          </w:tcPr>
          <w:p w14:paraId="0C4BCB0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0.225806</w:t>
            </w:r>
          </w:p>
        </w:tc>
        <w:tc>
          <w:tcPr>
            <w:tcW w:w="443" w:type="pct"/>
            <w:tcBorders>
              <w:top w:val="nil"/>
              <w:left w:val="nil"/>
              <w:bottom w:val="single" w:sz="8" w:space="0" w:color="CCCCCC"/>
              <w:right w:val="single" w:sz="8" w:space="0" w:color="CCCCCC"/>
            </w:tcBorders>
            <w:vAlign w:val="center"/>
            <w:hideMark/>
          </w:tcPr>
          <w:p w14:paraId="52B7E21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0.950617</w:t>
            </w:r>
          </w:p>
        </w:tc>
        <w:tc>
          <w:tcPr>
            <w:tcW w:w="443" w:type="pct"/>
            <w:tcBorders>
              <w:top w:val="nil"/>
              <w:left w:val="nil"/>
              <w:bottom w:val="single" w:sz="8" w:space="0" w:color="CCCCCC"/>
              <w:right w:val="single" w:sz="8" w:space="0" w:color="CCCCCC"/>
            </w:tcBorders>
            <w:vAlign w:val="center"/>
            <w:hideMark/>
          </w:tcPr>
          <w:p w14:paraId="736A83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42" w:type="pct"/>
            <w:tcBorders>
              <w:top w:val="nil"/>
              <w:left w:val="nil"/>
              <w:bottom w:val="single" w:sz="8" w:space="0" w:color="CCCCCC"/>
              <w:right w:val="single" w:sz="8" w:space="0" w:color="CCCCCC"/>
            </w:tcBorders>
            <w:vAlign w:val="center"/>
            <w:hideMark/>
          </w:tcPr>
          <w:p w14:paraId="583BD1C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0.956522</w:t>
            </w:r>
          </w:p>
        </w:tc>
        <w:tc>
          <w:tcPr>
            <w:tcW w:w="442" w:type="pct"/>
            <w:tcBorders>
              <w:top w:val="nil"/>
              <w:left w:val="nil"/>
              <w:bottom w:val="single" w:sz="8" w:space="0" w:color="CCCCCC"/>
              <w:right w:val="single" w:sz="8" w:space="0" w:color="CCCCCC"/>
            </w:tcBorders>
            <w:vAlign w:val="center"/>
            <w:hideMark/>
          </w:tcPr>
          <w:p w14:paraId="09EA96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0.25</w:t>
            </w:r>
          </w:p>
        </w:tc>
      </w:tr>
      <w:tr w:rsidR="00815982" w14:paraId="6AAE8410"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3A65C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60350C8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6E2D863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38274D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0.910959</w:t>
            </w:r>
          </w:p>
        </w:tc>
        <w:tc>
          <w:tcPr>
            <w:tcW w:w="507" w:type="pct"/>
            <w:tcBorders>
              <w:top w:val="nil"/>
              <w:left w:val="nil"/>
              <w:bottom w:val="single" w:sz="8" w:space="0" w:color="CCCCCC"/>
              <w:right w:val="single" w:sz="8" w:space="0" w:color="CCCCCC"/>
            </w:tcBorders>
            <w:vAlign w:val="center"/>
            <w:hideMark/>
          </w:tcPr>
          <w:p w14:paraId="1EC886E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0.962225</w:t>
            </w:r>
          </w:p>
        </w:tc>
        <w:tc>
          <w:tcPr>
            <w:tcW w:w="507" w:type="pct"/>
            <w:tcBorders>
              <w:top w:val="nil"/>
              <w:left w:val="nil"/>
              <w:bottom w:val="single" w:sz="8" w:space="0" w:color="CCCCCC"/>
              <w:right w:val="single" w:sz="8" w:space="0" w:color="CCCCCC"/>
            </w:tcBorders>
            <w:vAlign w:val="center"/>
            <w:hideMark/>
          </w:tcPr>
          <w:p w14:paraId="0DEC84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0.202899</w:t>
            </w:r>
          </w:p>
        </w:tc>
        <w:tc>
          <w:tcPr>
            <w:tcW w:w="443" w:type="pct"/>
            <w:tcBorders>
              <w:top w:val="nil"/>
              <w:left w:val="nil"/>
              <w:bottom w:val="single" w:sz="8" w:space="0" w:color="CCCCCC"/>
              <w:right w:val="single" w:sz="8" w:space="0" w:color="CCCCCC"/>
            </w:tcBorders>
            <w:vAlign w:val="center"/>
            <w:hideMark/>
          </w:tcPr>
          <w:p w14:paraId="45AB51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0.943416</w:t>
            </w:r>
          </w:p>
        </w:tc>
        <w:tc>
          <w:tcPr>
            <w:tcW w:w="443" w:type="pct"/>
            <w:tcBorders>
              <w:top w:val="nil"/>
              <w:left w:val="nil"/>
              <w:bottom w:val="single" w:sz="8" w:space="0" w:color="CCCCCC"/>
              <w:right w:val="single" w:sz="8" w:space="0" w:color="CCCCCC"/>
            </w:tcBorders>
            <w:vAlign w:val="center"/>
            <w:hideMark/>
          </w:tcPr>
          <w:p w14:paraId="585A7F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42" w:type="pct"/>
            <w:tcBorders>
              <w:top w:val="nil"/>
              <w:left w:val="nil"/>
              <w:bottom w:val="single" w:sz="8" w:space="0" w:color="CCCCCC"/>
              <w:right w:val="single" w:sz="8" w:space="0" w:color="CCCCCC"/>
            </w:tcBorders>
            <w:vAlign w:val="center"/>
            <w:hideMark/>
          </w:tcPr>
          <w:p w14:paraId="22E079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0.952727</w:t>
            </w:r>
          </w:p>
        </w:tc>
        <w:tc>
          <w:tcPr>
            <w:tcW w:w="442" w:type="pct"/>
            <w:tcBorders>
              <w:top w:val="nil"/>
              <w:left w:val="nil"/>
              <w:bottom w:val="single" w:sz="8" w:space="0" w:color="CCCCCC"/>
              <w:right w:val="single" w:sz="8" w:space="0" w:color="CCCCCC"/>
            </w:tcBorders>
            <w:vAlign w:val="center"/>
            <w:hideMark/>
          </w:tcPr>
          <w:p w14:paraId="189A18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0.235294</w:t>
            </w:r>
          </w:p>
        </w:tc>
      </w:tr>
      <w:tr w:rsidR="00815982" w14:paraId="1B8B540A"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40D5BE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4F8AF9E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21A1854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4C82F2B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0.740705</w:t>
            </w:r>
          </w:p>
        </w:tc>
        <w:tc>
          <w:tcPr>
            <w:tcW w:w="507" w:type="pct"/>
            <w:tcBorders>
              <w:top w:val="nil"/>
              <w:left w:val="nil"/>
              <w:bottom w:val="single" w:sz="8" w:space="0" w:color="CCCCCC"/>
              <w:right w:val="single" w:sz="8" w:space="0" w:color="CCCCCC"/>
            </w:tcBorders>
            <w:vAlign w:val="center"/>
            <w:hideMark/>
          </w:tcPr>
          <w:p w14:paraId="56A770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0.986245</w:t>
            </w:r>
          </w:p>
        </w:tc>
        <w:tc>
          <w:tcPr>
            <w:tcW w:w="507" w:type="pct"/>
            <w:tcBorders>
              <w:top w:val="nil"/>
              <w:left w:val="nil"/>
              <w:bottom w:val="single" w:sz="8" w:space="0" w:color="CCCCCC"/>
              <w:right w:val="single" w:sz="8" w:space="0" w:color="CCCCCC"/>
            </w:tcBorders>
            <w:vAlign w:val="center"/>
            <w:hideMark/>
          </w:tcPr>
          <w:p w14:paraId="7087C35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0.135593</w:t>
            </w:r>
          </w:p>
        </w:tc>
        <w:tc>
          <w:tcPr>
            <w:tcW w:w="443" w:type="pct"/>
            <w:tcBorders>
              <w:top w:val="nil"/>
              <w:left w:val="nil"/>
              <w:bottom w:val="single" w:sz="8" w:space="0" w:color="CCCCCC"/>
              <w:right w:val="single" w:sz="8" w:space="0" w:color="CCCCCC"/>
            </w:tcBorders>
            <w:vAlign w:val="center"/>
            <w:hideMark/>
          </w:tcPr>
          <w:p w14:paraId="235ED68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0.737654</w:t>
            </w:r>
          </w:p>
        </w:tc>
        <w:tc>
          <w:tcPr>
            <w:tcW w:w="443" w:type="pct"/>
            <w:tcBorders>
              <w:top w:val="nil"/>
              <w:left w:val="nil"/>
              <w:bottom w:val="single" w:sz="8" w:space="0" w:color="CCCCCC"/>
              <w:right w:val="single" w:sz="8" w:space="0" w:color="CCCCCC"/>
            </w:tcBorders>
            <w:vAlign w:val="center"/>
            <w:hideMark/>
          </w:tcPr>
          <w:p w14:paraId="0857AE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26DFF1A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0.844026</w:t>
            </w:r>
          </w:p>
        </w:tc>
        <w:tc>
          <w:tcPr>
            <w:tcW w:w="442" w:type="pct"/>
            <w:tcBorders>
              <w:top w:val="nil"/>
              <w:left w:val="nil"/>
              <w:bottom w:val="single" w:sz="8" w:space="0" w:color="CCCCCC"/>
              <w:right w:val="single" w:sz="8" w:space="0" w:color="CCCCCC"/>
            </w:tcBorders>
            <w:vAlign w:val="center"/>
            <w:hideMark/>
          </w:tcPr>
          <w:p w14:paraId="784574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0.231884</w:t>
            </w:r>
          </w:p>
        </w:tc>
      </w:tr>
      <w:tr w:rsidR="00815982" w14:paraId="41CDA62E"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B23C19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35C6ECB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2B74E68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EBD8B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0.751468</w:t>
            </w:r>
          </w:p>
        </w:tc>
        <w:tc>
          <w:tcPr>
            <w:tcW w:w="507" w:type="pct"/>
            <w:tcBorders>
              <w:top w:val="nil"/>
              <w:left w:val="nil"/>
              <w:bottom w:val="single" w:sz="8" w:space="0" w:color="CCCCCC"/>
              <w:right w:val="single" w:sz="8" w:space="0" w:color="CCCCCC"/>
            </w:tcBorders>
            <w:vAlign w:val="center"/>
            <w:hideMark/>
          </w:tcPr>
          <w:p w14:paraId="089ED8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0.983827</w:t>
            </w:r>
          </w:p>
        </w:tc>
        <w:tc>
          <w:tcPr>
            <w:tcW w:w="507" w:type="pct"/>
            <w:tcBorders>
              <w:top w:val="nil"/>
              <w:left w:val="nil"/>
              <w:bottom w:val="single" w:sz="8" w:space="0" w:color="CCCCCC"/>
              <w:right w:val="single" w:sz="8" w:space="0" w:color="CCCCCC"/>
            </w:tcBorders>
            <w:vAlign w:val="center"/>
            <w:hideMark/>
          </w:tcPr>
          <w:p w14:paraId="50D9A0D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0.135714</w:t>
            </w:r>
          </w:p>
        </w:tc>
        <w:tc>
          <w:tcPr>
            <w:tcW w:w="443" w:type="pct"/>
            <w:tcBorders>
              <w:top w:val="nil"/>
              <w:left w:val="nil"/>
              <w:bottom w:val="single" w:sz="8" w:space="0" w:color="CCCCCC"/>
              <w:right w:val="single" w:sz="8" w:space="0" w:color="CCCCCC"/>
            </w:tcBorders>
            <w:vAlign w:val="center"/>
            <w:hideMark/>
          </w:tcPr>
          <w:p w14:paraId="47FBBF9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0.751029</w:t>
            </w:r>
          </w:p>
        </w:tc>
        <w:tc>
          <w:tcPr>
            <w:tcW w:w="443" w:type="pct"/>
            <w:tcBorders>
              <w:top w:val="nil"/>
              <w:left w:val="nil"/>
              <w:bottom w:val="single" w:sz="8" w:space="0" w:color="CCCCCC"/>
              <w:right w:val="single" w:sz="8" w:space="0" w:color="CCCCCC"/>
            </w:tcBorders>
            <w:vAlign w:val="center"/>
            <w:hideMark/>
          </w:tcPr>
          <w:p w14:paraId="1FF267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0.76</w:t>
            </w:r>
          </w:p>
        </w:tc>
        <w:tc>
          <w:tcPr>
            <w:tcW w:w="442" w:type="pct"/>
            <w:tcBorders>
              <w:top w:val="nil"/>
              <w:left w:val="nil"/>
              <w:bottom w:val="single" w:sz="8" w:space="0" w:color="CCCCCC"/>
              <w:right w:val="single" w:sz="8" w:space="0" w:color="CCCCCC"/>
            </w:tcBorders>
            <w:vAlign w:val="center"/>
            <w:hideMark/>
          </w:tcPr>
          <w:p w14:paraId="318A38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0.851809</w:t>
            </w:r>
          </w:p>
        </w:tc>
        <w:tc>
          <w:tcPr>
            <w:tcW w:w="442" w:type="pct"/>
            <w:tcBorders>
              <w:top w:val="nil"/>
              <w:left w:val="nil"/>
              <w:bottom w:val="single" w:sz="8" w:space="0" w:color="CCCCCC"/>
              <w:right w:val="single" w:sz="8" w:space="0" w:color="CCCCCC"/>
            </w:tcBorders>
            <w:vAlign w:val="center"/>
            <w:hideMark/>
          </w:tcPr>
          <w:p w14:paraId="1EAF2FE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0.230303</w:t>
            </w:r>
          </w:p>
        </w:tc>
      </w:tr>
      <w:tr w:rsidR="00815982" w14:paraId="64C05366"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96D16D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39111D2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60992B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6F2A8E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0.734834</w:t>
            </w:r>
          </w:p>
        </w:tc>
        <w:tc>
          <w:tcPr>
            <w:tcW w:w="507" w:type="pct"/>
            <w:tcBorders>
              <w:top w:val="nil"/>
              <w:left w:val="nil"/>
              <w:bottom w:val="single" w:sz="8" w:space="0" w:color="CCCCCC"/>
              <w:right w:val="single" w:sz="8" w:space="0" w:color="CCCCCC"/>
            </w:tcBorders>
            <w:vAlign w:val="center"/>
            <w:hideMark/>
          </w:tcPr>
          <w:p w14:paraId="4E9B8A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0.98613</w:t>
            </w:r>
          </w:p>
        </w:tc>
        <w:tc>
          <w:tcPr>
            <w:tcW w:w="507" w:type="pct"/>
            <w:tcBorders>
              <w:top w:val="nil"/>
              <w:left w:val="nil"/>
              <w:bottom w:val="single" w:sz="8" w:space="0" w:color="CCCCCC"/>
              <w:right w:val="single" w:sz="8" w:space="0" w:color="CCCCCC"/>
            </w:tcBorders>
            <w:vAlign w:val="center"/>
            <w:hideMark/>
          </w:tcPr>
          <w:p w14:paraId="4017EDB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0.13289</w:t>
            </w:r>
          </w:p>
        </w:tc>
        <w:tc>
          <w:tcPr>
            <w:tcW w:w="443" w:type="pct"/>
            <w:tcBorders>
              <w:top w:val="nil"/>
              <w:left w:val="nil"/>
              <w:bottom w:val="single" w:sz="8" w:space="0" w:color="CCCCCC"/>
              <w:right w:val="single" w:sz="8" w:space="0" w:color="CCCCCC"/>
            </w:tcBorders>
            <w:vAlign w:val="center"/>
            <w:hideMark/>
          </w:tcPr>
          <w:p w14:paraId="7107A7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0.731481</w:t>
            </w:r>
          </w:p>
        </w:tc>
        <w:tc>
          <w:tcPr>
            <w:tcW w:w="443" w:type="pct"/>
            <w:tcBorders>
              <w:top w:val="nil"/>
              <w:left w:val="nil"/>
              <w:bottom w:val="single" w:sz="8" w:space="0" w:color="CCCCCC"/>
              <w:right w:val="single" w:sz="8" w:space="0" w:color="CCCCCC"/>
            </w:tcBorders>
            <w:vAlign w:val="center"/>
            <w:hideMark/>
          </w:tcPr>
          <w:p w14:paraId="4DA542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57F29B7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0.839929</w:t>
            </w:r>
          </w:p>
        </w:tc>
        <w:tc>
          <w:tcPr>
            <w:tcW w:w="442" w:type="pct"/>
            <w:tcBorders>
              <w:top w:val="nil"/>
              <w:left w:val="nil"/>
              <w:bottom w:val="single" w:sz="8" w:space="0" w:color="CCCCCC"/>
              <w:right w:val="single" w:sz="8" w:space="0" w:color="CCCCCC"/>
            </w:tcBorders>
            <w:vAlign w:val="center"/>
            <w:hideMark/>
          </w:tcPr>
          <w:p w14:paraId="11437A8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0.22792</w:t>
            </w:r>
          </w:p>
        </w:tc>
      </w:tr>
      <w:tr w:rsidR="00815982" w14:paraId="149AC187"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14C5F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LR_GridSearched</w:t>
            </w:r>
            <w:proofErr w:type="spellEnd"/>
          </w:p>
        </w:tc>
        <w:tc>
          <w:tcPr>
            <w:tcW w:w="371" w:type="pct"/>
            <w:tcBorders>
              <w:top w:val="nil"/>
              <w:left w:val="nil"/>
              <w:bottom w:val="single" w:sz="8" w:space="0" w:color="CCCCCC"/>
              <w:right w:val="single" w:sz="8" w:space="0" w:color="CCCCCC"/>
            </w:tcBorders>
            <w:vAlign w:val="center"/>
            <w:hideMark/>
          </w:tcPr>
          <w:p w14:paraId="29F4A2C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291459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0CB27F4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0.733855</w:t>
            </w:r>
          </w:p>
        </w:tc>
        <w:tc>
          <w:tcPr>
            <w:tcW w:w="507" w:type="pct"/>
            <w:tcBorders>
              <w:top w:val="nil"/>
              <w:left w:val="nil"/>
              <w:bottom w:val="single" w:sz="8" w:space="0" w:color="CCCCCC"/>
              <w:right w:val="single" w:sz="8" w:space="0" w:color="CCCCCC"/>
            </w:tcBorders>
            <w:vAlign w:val="center"/>
            <w:hideMark/>
          </w:tcPr>
          <w:p w14:paraId="36C9388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0.986111</w:t>
            </w:r>
          </w:p>
        </w:tc>
        <w:tc>
          <w:tcPr>
            <w:tcW w:w="507" w:type="pct"/>
            <w:tcBorders>
              <w:top w:val="nil"/>
              <w:left w:val="nil"/>
              <w:bottom w:val="single" w:sz="8" w:space="0" w:color="CCCCCC"/>
              <w:right w:val="single" w:sz="8" w:space="0" w:color="CCCCCC"/>
            </w:tcBorders>
            <w:vAlign w:val="center"/>
            <w:hideMark/>
          </w:tcPr>
          <w:p w14:paraId="608B8C2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0.13245</w:t>
            </w:r>
          </w:p>
        </w:tc>
        <w:tc>
          <w:tcPr>
            <w:tcW w:w="443" w:type="pct"/>
            <w:tcBorders>
              <w:top w:val="nil"/>
              <w:left w:val="nil"/>
              <w:bottom w:val="single" w:sz="8" w:space="0" w:color="CCCCCC"/>
              <w:right w:val="single" w:sz="8" w:space="0" w:color="CCCCCC"/>
            </w:tcBorders>
            <w:vAlign w:val="center"/>
            <w:hideMark/>
          </w:tcPr>
          <w:p w14:paraId="648CBBF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0.730453</w:t>
            </w:r>
          </w:p>
        </w:tc>
        <w:tc>
          <w:tcPr>
            <w:tcW w:w="443" w:type="pct"/>
            <w:tcBorders>
              <w:top w:val="nil"/>
              <w:left w:val="nil"/>
              <w:bottom w:val="single" w:sz="8" w:space="0" w:color="CCCCCC"/>
              <w:right w:val="single" w:sz="8" w:space="0" w:color="CCCCCC"/>
            </w:tcBorders>
            <w:vAlign w:val="center"/>
            <w:hideMark/>
          </w:tcPr>
          <w:p w14:paraId="0612C52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192115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0.839243</w:t>
            </w:r>
          </w:p>
        </w:tc>
        <w:tc>
          <w:tcPr>
            <w:tcW w:w="442" w:type="pct"/>
            <w:tcBorders>
              <w:top w:val="nil"/>
              <w:left w:val="nil"/>
              <w:bottom w:val="single" w:sz="8" w:space="0" w:color="CCCCCC"/>
              <w:right w:val="single" w:sz="8" w:space="0" w:color="CCCCCC"/>
            </w:tcBorders>
            <w:vAlign w:val="center"/>
            <w:hideMark/>
          </w:tcPr>
          <w:p w14:paraId="253F9DF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0.227273</w:t>
            </w:r>
          </w:p>
        </w:tc>
      </w:tr>
      <w:tr w:rsidR="00815982" w14:paraId="0E43CC9E"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FFF1A8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48A8A51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08D383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56605C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0.732877</w:t>
            </w:r>
          </w:p>
        </w:tc>
        <w:tc>
          <w:tcPr>
            <w:tcW w:w="507" w:type="pct"/>
            <w:tcBorders>
              <w:top w:val="nil"/>
              <w:left w:val="nil"/>
              <w:bottom w:val="single" w:sz="8" w:space="0" w:color="CCCCCC"/>
              <w:right w:val="single" w:sz="8" w:space="0" w:color="CCCCCC"/>
            </w:tcBorders>
            <w:vAlign w:val="center"/>
            <w:hideMark/>
          </w:tcPr>
          <w:p w14:paraId="25F77B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0.986092</w:t>
            </w:r>
          </w:p>
        </w:tc>
        <w:tc>
          <w:tcPr>
            <w:tcW w:w="507" w:type="pct"/>
            <w:tcBorders>
              <w:top w:val="nil"/>
              <w:left w:val="nil"/>
              <w:bottom w:val="single" w:sz="8" w:space="0" w:color="CCCCCC"/>
              <w:right w:val="single" w:sz="8" w:space="0" w:color="CCCCCC"/>
            </w:tcBorders>
            <w:vAlign w:val="center"/>
            <w:hideMark/>
          </w:tcPr>
          <w:p w14:paraId="2239906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0.132013</w:t>
            </w:r>
          </w:p>
        </w:tc>
        <w:tc>
          <w:tcPr>
            <w:tcW w:w="443" w:type="pct"/>
            <w:tcBorders>
              <w:top w:val="nil"/>
              <w:left w:val="nil"/>
              <w:bottom w:val="single" w:sz="8" w:space="0" w:color="CCCCCC"/>
              <w:right w:val="single" w:sz="8" w:space="0" w:color="CCCCCC"/>
            </w:tcBorders>
            <w:vAlign w:val="center"/>
            <w:hideMark/>
          </w:tcPr>
          <w:p w14:paraId="156657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0.729424</w:t>
            </w:r>
          </w:p>
        </w:tc>
        <w:tc>
          <w:tcPr>
            <w:tcW w:w="443" w:type="pct"/>
            <w:tcBorders>
              <w:top w:val="nil"/>
              <w:left w:val="nil"/>
              <w:bottom w:val="single" w:sz="8" w:space="0" w:color="CCCCCC"/>
              <w:right w:val="single" w:sz="8" w:space="0" w:color="CCCCCC"/>
            </w:tcBorders>
            <w:vAlign w:val="center"/>
            <w:hideMark/>
          </w:tcPr>
          <w:p w14:paraId="122942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53F9C2A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0.838557</w:t>
            </w:r>
          </w:p>
        </w:tc>
        <w:tc>
          <w:tcPr>
            <w:tcW w:w="442" w:type="pct"/>
            <w:tcBorders>
              <w:top w:val="nil"/>
              <w:left w:val="nil"/>
              <w:bottom w:val="single" w:sz="8" w:space="0" w:color="CCCCCC"/>
              <w:right w:val="single" w:sz="8" w:space="0" w:color="CCCCCC"/>
            </w:tcBorders>
            <w:vAlign w:val="center"/>
            <w:hideMark/>
          </w:tcPr>
          <w:p w14:paraId="2FACABB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0.226629</w:t>
            </w:r>
          </w:p>
        </w:tc>
      </w:tr>
      <w:tr w:rsidR="00815982" w14:paraId="2FAE919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A0D940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lastRenderedPageBreak/>
              <w:t>LR_GridSearched</w:t>
            </w:r>
            <w:proofErr w:type="spellEnd"/>
          </w:p>
        </w:tc>
        <w:tc>
          <w:tcPr>
            <w:tcW w:w="371" w:type="pct"/>
            <w:tcBorders>
              <w:top w:val="nil"/>
              <w:left w:val="nil"/>
              <w:bottom w:val="single" w:sz="8" w:space="0" w:color="CCCCCC"/>
              <w:right w:val="single" w:sz="8" w:space="0" w:color="CCCCCC"/>
            </w:tcBorders>
            <w:vAlign w:val="center"/>
            <w:hideMark/>
          </w:tcPr>
          <w:p w14:paraId="55F4A71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25BAC8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09BC7AA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0.732877</w:t>
            </w:r>
          </w:p>
        </w:tc>
        <w:tc>
          <w:tcPr>
            <w:tcW w:w="507" w:type="pct"/>
            <w:tcBorders>
              <w:top w:val="nil"/>
              <w:left w:val="nil"/>
              <w:bottom w:val="single" w:sz="8" w:space="0" w:color="CCCCCC"/>
              <w:right w:val="single" w:sz="8" w:space="0" w:color="CCCCCC"/>
            </w:tcBorders>
            <w:vAlign w:val="center"/>
            <w:hideMark/>
          </w:tcPr>
          <w:p w14:paraId="1EB956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0.986092</w:t>
            </w:r>
          </w:p>
        </w:tc>
        <w:tc>
          <w:tcPr>
            <w:tcW w:w="507" w:type="pct"/>
            <w:tcBorders>
              <w:top w:val="nil"/>
              <w:left w:val="nil"/>
              <w:bottom w:val="single" w:sz="8" w:space="0" w:color="CCCCCC"/>
              <w:right w:val="single" w:sz="8" w:space="0" w:color="CCCCCC"/>
            </w:tcBorders>
            <w:vAlign w:val="center"/>
            <w:hideMark/>
          </w:tcPr>
          <w:p w14:paraId="473BD27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0.132013</w:t>
            </w:r>
          </w:p>
        </w:tc>
        <w:tc>
          <w:tcPr>
            <w:tcW w:w="443" w:type="pct"/>
            <w:tcBorders>
              <w:top w:val="nil"/>
              <w:left w:val="nil"/>
              <w:bottom w:val="single" w:sz="8" w:space="0" w:color="CCCCCC"/>
              <w:right w:val="single" w:sz="8" w:space="0" w:color="CCCCCC"/>
            </w:tcBorders>
            <w:vAlign w:val="center"/>
            <w:hideMark/>
          </w:tcPr>
          <w:p w14:paraId="5D0629D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0.729424</w:t>
            </w:r>
          </w:p>
        </w:tc>
        <w:tc>
          <w:tcPr>
            <w:tcW w:w="443" w:type="pct"/>
            <w:tcBorders>
              <w:top w:val="nil"/>
              <w:left w:val="nil"/>
              <w:bottom w:val="single" w:sz="8" w:space="0" w:color="CCCCCC"/>
              <w:right w:val="single" w:sz="8" w:space="0" w:color="CCCCCC"/>
            </w:tcBorders>
            <w:vAlign w:val="center"/>
            <w:hideMark/>
          </w:tcPr>
          <w:p w14:paraId="5080450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63E4ACD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0.838557</w:t>
            </w:r>
          </w:p>
        </w:tc>
        <w:tc>
          <w:tcPr>
            <w:tcW w:w="442" w:type="pct"/>
            <w:tcBorders>
              <w:top w:val="nil"/>
              <w:left w:val="nil"/>
              <w:bottom w:val="single" w:sz="8" w:space="0" w:color="CCCCCC"/>
              <w:right w:val="single" w:sz="8" w:space="0" w:color="CCCCCC"/>
            </w:tcBorders>
            <w:vAlign w:val="center"/>
            <w:hideMark/>
          </w:tcPr>
          <w:p w14:paraId="56C71CF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0.226629</w:t>
            </w:r>
          </w:p>
        </w:tc>
      </w:tr>
      <w:tr w:rsidR="00815982" w14:paraId="7EBE1E81"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714E6C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LR_Normal</w:t>
            </w:r>
            <w:proofErr w:type="spellEnd"/>
          </w:p>
        </w:tc>
        <w:tc>
          <w:tcPr>
            <w:tcW w:w="371" w:type="pct"/>
            <w:tcBorders>
              <w:top w:val="nil"/>
              <w:left w:val="nil"/>
              <w:bottom w:val="single" w:sz="8" w:space="0" w:color="CCCCCC"/>
              <w:right w:val="single" w:sz="8" w:space="0" w:color="CCCCCC"/>
            </w:tcBorders>
            <w:vAlign w:val="center"/>
            <w:hideMark/>
          </w:tcPr>
          <w:p w14:paraId="57E59F8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1F26E6D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271F72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0.73092</w:t>
            </w:r>
          </w:p>
        </w:tc>
        <w:tc>
          <w:tcPr>
            <w:tcW w:w="507" w:type="pct"/>
            <w:tcBorders>
              <w:top w:val="nil"/>
              <w:left w:val="nil"/>
              <w:bottom w:val="single" w:sz="8" w:space="0" w:color="CCCCCC"/>
              <w:right w:val="single" w:sz="8" w:space="0" w:color="CCCCCC"/>
            </w:tcBorders>
            <w:vAlign w:val="center"/>
            <w:hideMark/>
          </w:tcPr>
          <w:p w14:paraId="59229B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0.986053</w:t>
            </w:r>
          </w:p>
        </w:tc>
        <w:tc>
          <w:tcPr>
            <w:tcW w:w="507" w:type="pct"/>
            <w:tcBorders>
              <w:top w:val="nil"/>
              <w:left w:val="nil"/>
              <w:bottom w:val="single" w:sz="8" w:space="0" w:color="CCCCCC"/>
              <w:right w:val="single" w:sz="8" w:space="0" w:color="CCCCCC"/>
            </w:tcBorders>
            <w:vAlign w:val="center"/>
            <w:hideMark/>
          </w:tcPr>
          <w:p w14:paraId="1FC5E0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0.131148</w:t>
            </w:r>
          </w:p>
        </w:tc>
        <w:tc>
          <w:tcPr>
            <w:tcW w:w="443" w:type="pct"/>
            <w:tcBorders>
              <w:top w:val="nil"/>
              <w:left w:val="nil"/>
              <w:bottom w:val="single" w:sz="8" w:space="0" w:color="CCCCCC"/>
              <w:right w:val="single" w:sz="8" w:space="0" w:color="CCCCCC"/>
            </w:tcBorders>
            <w:vAlign w:val="center"/>
            <w:hideMark/>
          </w:tcPr>
          <w:p w14:paraId="0537927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0.727366</w:t>
            </w:r>
          </w:p>
        </w:tc>
        <w:tc>
          <w:tcPr>
            <w:tcW w:w="443" w:type="pct"/>
            <w:tcBorders>
              <w:top w:val="nil"/>
              <w:left w:val="nil"/>
              <w:bottom w:val="single" w:sz="8" w:space="0" w:color="CCCCCC"/>
              <w:right w:val="single" w:sz="8" w:space="0" w:color="CCCCCC"/>
            </w:tcBorders>
            <w:vAlign w:val="center"/>
            <w:hideMark/>
          </w:tcPr>
          <w:p w14:paraId="3FFBD6E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42" w:type="pct"/>
            <w:tcBorders>
              <w:top w:val="nil"/>
              <w:left w:val="nil"/>
              <w:bottom w:val="single" w:sz="8" w:space="0" w:color="CCCCCC"/>
              <w:right w:val="single" w:sz="8" w:space="0" w:color="CCCCCC"/>
            </w:tcBorders>
            <w:vAlign w:val="center"/>
            <w:hideMark/>
          </w:tcPr>
          <w:p w14:paraId="3B70EB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0.837182</w:t>
            </w:r>
          </w:p>
        </w:tc>
        <w:tc>
          <w:tcPr>
            <w:tcW w:w="442" w:type="pct"/>
            <w:tcBorders>
              <w:top w:val="nil"/>
              <w:left w:val="nil"/>
              <w:bottom w:val="single" w:sz="8" w:space="0" w:color="CCCCCC"/>
              <w:right w:val="single" w:sz="8" w:space="0" w:color="CCCCCC"/>
            </w:tcBorders>
            <w:vAlign w:val="center"/>
            <w:hideMark/>
          </w:tcPr>
          <w:p w14:paraId="76142AE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0.225352</w:t>
            </w:r>
          </w:p>
        </w:tc>
      </w:tr>
      <w:tr w:rsidR="00815982" w14:paraId="03A9091C"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5EA525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009072B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408C920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BCA999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0.911937</w:t>
            </w:r>
          </w:p>
        </w:tc>
        <w:tc>
          <w:tcPr>
            <w:tcW w:w="507" w:type="pct"/>
            <w:tcBorders>
              <w:top w:val="nil"/>
              <w:left w:val="nil"/>
              <w:bottom w:val="single" w:sz="8" w:space="0" w:color="CCCCCC"/>
              <w:right w:val="single" w:sz="8" w:space="0" w:color="CCCCCC"/>
            </w:tcBorders>
            <w:vAlign w:val="center"/>
            <w:hideMark/>
          </w:tcPr>
          <w:p w14:paraId="5674127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0.961297</w:t>
            </w:r>
          </w:p>
        </w:tc>
        <w:tc>
          <w:tcPr>
            <w:tcW w:w="507" w:type="pct"/>
            <w:tcBorders>
              <w:top w:val="nil"/>
              <w:left w:val="nil"/>
              <w:bottom w:val="single" w:sz="8" w:space="0" w:color="CCCCCC"/>
              <w:right w:val="single" w:sz="8" w:space="0" w:color="CCCCCC"/>
            </w:tcBorders>
            <w:vAlign w:val="center"/>
            <w:hideMark/>
          </w:tcPr>
          <w:p w14:paraId="3DF672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0.19697</w:t>
            </w:r>
          </w:p>
        </w:tc>
        <w:tc>
          <w:tcPr>
            <w:tcW w:w="443" w:type="pct"/>
            <w:tcBorders>
              <w:top w:val="nil"/>
              <w:left w:val="nil"/>
              <w:bottom w:val="single" w:sz="8" w:space="0" w:color="CCCCCC"/>
              <w:right w:val="single" w:sz="8" w:space="0" w:color="CCCCCC"/>
            </w:tcBorders>
            <w:vAlign w:val="center"/>
            <w:hideMark/>
          </w:tcPr>
          <w:p w14:paraId="329BDB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0.945473</w:t>
            </w:r>
          </w:p>
        </w:tc>
        <w:tc>
          <w:tcPr>
            <w:tcW w:w="443" w:type="pct"/>
            <w:tcBorders>
              <w:top w:val="nil"/>
              <w:left w:val="nil"/>
              <w:bottom w:val="single" w:sz="8" w:space="0" w:color="CCCCCC"/>
              <w:right w:val="single" w:sz="8" w:space="0" w:color="CCCCCC"/>
            </w:tcBorders>
            <w:vAlign w:val="center"/>
            <w:hideMark/>
          </w:tcPr>
          <w:p w14:paraId="204E20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0.26</w:t>
            </w:r>
          </w:p>
        </w:tc>
        <w:tc>
          <w:tcPr>
            <w:tcW w:w="442" w:type="pct"/>
            <w:tcBorders>
              <w:top w:val="nil"/>
              <w:left w:val="nil"/>
              <w:bottom w:val="single" w:sz="8" w:space="0" w:color="CCCCCC"/>
              <w:right w:val="single" w:sz="8" w:space="0" w:color="CCCCCC"/>
            </w:tcBorders>
            <w:vAlign w:val="center"/>
            <w:hideMark/>
          </w:tcPr>
          <w:p w14:paraId="703AD9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0.95332</w:t>
            </w:r>
          </w:p>
        </w:tc>
        <w:tc>
          <w:tcPr>
            <w:tcW w:w="442" w:type="pct"/>
            <w:tcBorders>
              <w:top w:val="nil"/>
              <w:left w:val="nil"/>
              <w:bottom w:val="single" w:sz="8" w:space="0" w:color="CCCCCC"/>
              <w:right w:val="single" w:sz="8" w:space="0" w:color="CCCCCC"/>
            </w:tcBorders>
            <w:vAlign w:val="center"/>
            <w:hideMark/>
          </w:tcPr>
          <w:p w14:paraId="1CBFC30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0.224138</w:t>
            </w:r>
          </w:p>
        </w:tc>
      </w:tr>
      <w:tr w:rsidR="00815982" w14:paraId="6242010E"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6CF21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534263E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34FEB6A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AB237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0.772016</w:t>
            </w:r>
          </w:p>
        </w:tc>
        <w:tc>
          <w:tcPr>
            <w:tcW w:w="507" w:type="pct"/>
            <w:tcBorders>
              <w:top w:val="nil"/>
              <w:left w:val="nil"/>
              <w:bottom w:val="single" w:sz="8" w:space="0" w:color="CCCCCC"/>
              <w:right w:val="single" w:sz="8" w:space="0" w:color="CCCCCC"/>
            </w:tcBorders>
            <w:vAlign w:val="center"/>
            <w:hideMark/>
          </w:tcPr>
          <w:p w14:paraId="12176FD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0.976774</w:t>
            </w:r>
          </w:p>
        </w:tc>
        <w:tc>
          <w:tcPr>
            <w:tcW w:w="507" w:type="pct"/>
            <w:tcBorders>
              <w:top w:val="nil"/>
              <w:left w:val="nil"/>
              <w:bottom w:val="single" w:sz="8" w:space="0" w:color="CCCCCC"/>
              <w:right w:val="single" w:sz="8" w:space="0" w:color="CCCCCC"/>
            </w:tcBorders>
            <w:vAlign w:val="center"/>
            <w:hideMark/>
          </w:tcPr>
          <w:p w14:paraId="282A333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0.129555</w:t>
            </w:r>
          </w:p>
        </w:tc>
        <w:tc>
          <w:tcPr>
            <w:tcW w:w="443" w:type="pct"/>
            <w:tcBorders>
              <w:top w:val="nil"/>
              <w:left w:val="nil"/>
              <w:bottom w:val="single" w:sz="8" w:space="0" w:color="CCCCCC"/>
              <w:right w:val="single" w:sz="8" w:space="0" w:color="CCCCCC"/>
            </w:tcBorders>
            <w:vAlign w:val="center"/>
            <w:hideMark/>
          </w:tcPr>
          <w:p w14:paraId="75FABF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0.778807</w:t>
            </w:r>
          </w:p>
        </w:tc>
        <w:tc>
          <w:tcPr>
            <w:tcW w:w="443" w:type="pct"/>
            <w:tcBorders>
              <w:top w:val="nil"/>
              <w:left w:val="nil"/>
              <w:bottom w:val="single" w:sz="8" w:space="0" w:color="CCCCCC"/>
              <w:right w:val="single" w:sz="8" w:space="0" w:color="CCCCCC"/>
            </w:tcBorders>
            <w:vAlign w:val="center"/>
            <w:hideMark/>
          </w:tcPr>
          <w:p w14:paraId="2F8FD17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0.64</w:t>
            </w:r>
          </w:p>
        </w:tc>
        <w:tc>
          <w:tcPr>
            <w:tcW w:w="442" w:type="pct"/>
            <w:tcBorders>
              <w:top w:val="nil"/>
              <w:left w:val="nil"/>
              <w:bottom w:val="single" w:sz="8" w:space="0" w:color="CCCCCC"/>
              <w:right w:val="single" w:sz="8" w:space="0" w:color="CCCCCC"/>
            </w:tcBorders>
            <w:vAlign w:val="center"/>
            <w:hideMark/>
          </w:tcPr>
          <w:p w14:paraId="3B643D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0.866629</w:t>
            </w:r>
          </w:p>
        </w:tc>
        <w:tc>
          <w:tcPr>
            <w:tcW w:w="442" w:type="pct"/>
            <w:tcBorders>
              <w:top w:val="nil"/>
              <w:left w:val="nil"/>
              <w:bottom w:val="single" w:sz="8" w:space="0" w:color="CCCCCC"/>
              <w:right w:val="single" w:sz="8" w:space="0" w:color="CCCCCC"/>
            </w:tcBorders>
            <w:vAlign w:val="center"/>
            <w:hideMark/>
          </w:tcPr>
          <w:p w14:paraId="0FA259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0.215488</w:t>
            </w:r>
          </w:p>
        </w:tc>
      </w:tr>
      <w:tr w:rsidR="00815982" w14:paraId="70F01F9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92F6D8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4B8975A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7374A9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5DA1B35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0.913894</w:t>
            </w:r>
          </w:p>
        </w:tc>
        <w:tc>
          <w:tcPr>
            <w:tcW w:w="507" w:type="pct"/>
            <w:tcBorders>
              <w:top w:val="nil"/>
              <w:left w:val="nil"/>
              <w:bottom w:val="single" w:sz="8" w:space="0" w:color="CCCCCC"/>
              <w:right w:val="single" w:sz="8" w:space="0" w:color="CCCCCC"/>
            </w:tcBorders>
            <w:vAlign w:val="center"/>
            <w:hideMark/>
          </w:tcPr>
          <w:p w14:paraId="1F6939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0.960417</w:t>
            </w:r>
          </w:p>
        </w:tc>
        <w:tc>
          <w:tcPr>
            <w:tcW w:w="507" w:type="pct"/>
            <w:tcBorders>
              <w:top w:val="nil"/>
              <w:left w:val="nil"/>
              <w:bottom w:val="single" w:sz="8" w:space="0" w:color="CCCCCC"/>
              <w:right w:val="single" w:sz="8" w:space="0" w:color="CCCCCC"/>
            </w:tcBorders>
            <w:vAlign w:val="center"/>
            <w:hideMark/>
          </w:tcPr>
          <w:p w14:paraId="22BD1B5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0.193548</w:t>
            </w:r>
          </w:p>
        </w:tc>
        <w:tc>
          <w:tcPr>
            <w:tcW w:w="443" w:type="pct"/>
            <w:tcBorders>
              <w:top w:val="nil"/>
              <w:left w:val="nil"/>
              <w:bottom w:val="single" w:sz="8" w:space="0" w:color="CCCCCC"/>
              <w:right w:val="single" w:sz="8" w:space="0" w:color="CCCCCC"/>
            </w:tcBorders>
            <w:vAlign w:val="center"/>
            <w:hideMark/>
          </w:tcPr>
          <w:p w14:paraId="4BCE4D4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0.94856</w:t>
            </w:r>
          </w:p>
        </w:tc>
        <w:tc>
          <w:tcPr>
            <w:tcW w:w="443" w:type="pct"/>
            <w:tcBorders>
              <w:top w:val="nil"/>
              <w:left w:val="nil"/>
              <w:bottom w:val="single" w:sz="8" w:space="0" w:color="CCCCCC"/>
              <w:right w:val="single" w:sz="8" w:space="0" w:color="CCCCCC"/>
            </w:tcBorders>
            <w:vAlign w:val="center"/>
            <w:hideMark/>
          </w:tcPr>
          <w:p w14:paraId="4477FFA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0.24</w:t>
            </w:r>
          </w:p>
        </w:tc>
        <w:tc>
          <w:tcPr>
            <w:tcW w:w="442" w:type="pct"/>
            <w:tcBorders>
              <w:top w:val="nil"/>
              <w:left w:val="nil"/>
              <w:bottom w:val="single" w:sz="8" w:space="0" w:color="CCCCCC"/>
              <w:right w:val="single" w:sz="8" w:space="0" w:color="CCCCCC"/>
            </w:tcBorders>
            <w:vAlign w:val="center"/>
            <w:hideMark/>
          </w:tcPr>
          <w:p w14:paraId="4A9869F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0.954451</w:t>
            </w:r>
          </w:p>
        </w:tc>
        <w:tc>
          <w:tcPr>
            <w:tcW w:w="442" w:type="pct"/>
            <w:tcBorders>
              <w:top w:val="nil"/>
              <w:left w:val="nil"/>
              <w:bottom w:val="single" w:sz="8" w:space="0" w:color="CCCCCC"/>
              <w:right w:val="single" w:sz="8" w:space="0" w:color="CCCCCC"/>
            </w:tcBorders>
            <w:vAlign w:val="center"/>
            <w:hideMark/>
          </w:tcPr>
          <w:p w14:paraId="5426D61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0.214286</w:t>
            </w:r>
          </w:p>
        </w:tc>
      </w:tr>
      <w:tr w:rsidR="00815982" w14:paraId="1417357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6FA0CD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01CBC4D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014C189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5F575B0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0.912916</w:t>
            </w:r>
          </w:p>
        </w:tc>
        <w:tc>
          <w:tcPr>
            <w:tcW w:w="507" w:type="pct"/>
            <w:tcBorders>
              <w:top w:val="nil"/>
              <w:left w:val="nil"/>
              <w:bottom w:val="single" w:sz="8" w:space="0" w:color="CCCCCC"/>
              <w:right w:val="single" w:sz="8" w:space="0" w:color="CCCCCC"/>
            </w:tcBorders>
            <w:vAlign w:val="center"/>
            <w:hideMark/>
          </w:tcPr>
          <w:p w14:paraId="354CF3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0.960375</w:t>
            </w:r>
          </w:p>
        </w:tc>
        <w:tc>
          <w:tcPr>
            <w:tcW w:w="507" w:type="pct"/>
            <w:tcBorders>
              <w:top w:val="nil"/>
              <w:left w:val="nil"/>
              <w:bottom w:val="single" w:sz="8" w:space="0" w:color="CCCCCC"/>
              <w:right w:val="single" w:sz="8" w:space="0" w:color="CCCCCC"/>
            </w:tcBorders>
            <w:vAlign w:val="center"/>
            <w:hideMark/>
          </w:tcPr>
          <w:p w14:paraId="642792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0.190476</w:t>
            </w:r>
          </w:p>
        </w:tc>
        <w:tc>
          <w:tcPr>
            <w:tcW w:w="443" w:type="pct"/>
            <w:tcBorders>
              <w:top w:val="nil"/>
              <w:left w:val="nil"/>
              <w:bottom w:val="single" w:sz="8" w:space="0" w:color="CCCCCC"/>
              <w:right w:val="single" w:sz="8" w:space="0" w:color="CCCCCC"/>
            </w:tcBorders>
            <w:vAlign w:val="center"/>
            <w:hideMark/>
          </w:tcPr>
          <w:p w14:paraId="5D1DE12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0.947531</w:t>
            </w:r>
          </w:p>
        </w:tc>
        <w:tc>
          <w:tcPr>
            <w:tcW w:w="443" w:type="pct"/>
            <w:tcBorders>
              <w:top w:val="nil"/>
              <w:left w:val="nil"/>
              <w:bottom w:val="single" w:sz="8" w:space="0" w:color="CCCCCC"/>
              <w:right w:val="single" w:sz="8" w:space="0" w:color="CCCCCC"/>
            </w:tcBorders>
            <w:vAlign w:val="center"/>
            <w:hideMark/>
          </w:tcPr>
          <w:p w14:paraId="5E53042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0.24</w:t>
            </w:r>
          </w:p>
        </w:tc>
        <w:tc>
          <w:tcPr>
            <w:tcW w:w="442" w:type="pct"/>
            <w:tcBorders>
              <w:top w:val="nil"/>
              <w:left w:val="nil"/>
              <w:bottom w:val="single" w:sz="8" w:space="0" w:color="CCCCCC"/>
              <w:right w:val="single" w:sz="8" w:space="0" w:color="CCCCCC"/>
            </w:tcBorders>
            <w:vAlign w:val="center"/>
            <w:hideMark/>
          </w:tcPr>
          <w:p w14:paraId="31D369D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0.95391</w:t>
            </w:r>
          </w:p>
        </w:tc>
        <w:tc>
          <w:tcPr>
            <w:tcW w:w="442" w:type="pct"/>
            <w:tcBorders>
              <w:top w:val="nil"/>
              <w:left w:val="nil"/>
              <w:bottom w:val="single" w:sz="8" w:space="0" w:color="CCCCCC"/>
              <w:right w:val="single" w:sz="8" w:space="0" w:color="CCCCCC"/>
            </w:tcBorders>
            <w:vAlign w:val="center"/>
            <w:hideMark/>
          </w:tcPr>
          <w:p w14:paraId="168F57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0.212389</w:t>
            </w:r>
          </w:p>
        </w:tc>
      </w:tr>
      <w:tr w:rsidR="00815982" w14:paraId="1FF97B30"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96C112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21DA81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569E23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BB8AA3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0.89726</w:t>
            </w:r>
          </w:p>
        </w:tc>
        <w:tc>
          <w:tcPr>
            <w:tcW w:w="507" w:type="pct"/>
            <w:tcBorders>
              <w:top w:val="nil"/>
              <w:left w:val="nil"/>
              <w:bottom w:val="single" w:sz="8" w:space="0" w:color="CCCCCC"/>
              <w:right w:val="single" w:sz="8" w:space="0" w:color="CCCCCC"/>
            </w:tcBorders>
            <w:vAlign w:val="center"/>
            <w:hideMark/>
          </w:tcPr>
          <w:p w14:paraId="466738F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0.96068</w:t>
            </w:r>
          </w:p>
        </w:tc>
        <w:tc>
          <w:tcPr>
            <w:tcW w:w="507" w:type="pct"/>
            <w:tcBorders>
              <w:top w:val="nil"/>
              <w:left w:val="nil"/>
              <w:bottom w:val="single" w:sz="8" w:space="0" w:color="CCCCCC"/>
              <w:right w:val="single" w:sz="8" w:space="0" w:color="CCCCCC"/>
            </w:tcBorders>
            <w:vAlign w:val="center"/>
            <w:hideMark/>
          </w:tcPr>
          <w:p w14:paraId="0101BAB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0.160494</w:t>
            </w:r>
          </w:p>
        </w:tc>
        <w:tc>
          <w:tcPr>
            <w:tcW w:w="443" w:type="pct"/>
            <w:tcBorders>
              <w:top w:val="nil"/>
              <w:left w:val="nil"/>
              <w:bottom w:val="single" w:sz="8" w:space="0" w:color="CCCCCC"/>
              <w:right w:val="single" w:sz="8" w:space="0" w:color="CCCCCC"/>
            </w:tcBorders>
            <w:vAlign w:val="center"/>
            <w:hideMark/>
          </w:tcPr>
          <w:p w14:paraId="3A64ED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0.930041</w:t>
            </w:r>
          </w:p>
        </w:tc>
        <w:tc>
          <w:tcPr>
            <w:tcW w:w="443" w:type="pct"/>
            <w:tcBorders>
              <w:top w:val="nil"/>
              <w:left w:val="nil"/>
              <w:bottom w:val="single" w:sz="8" w:space="0" w:color="CCCCCC"/>
              <w:right w:val="single" w:sz="8" w:space="0" w:color="CCCCCC"/>
            </w:tcBorders>
            <w:vAlign w:val="center"/>
            <w:hideMark/>
          </w:tcPr>
          <w:p w14:paraId="4D076E3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0.26</w:t>
            </w:r>
          </w:p>
        </w:tc>
        <w:tc>
          <w:tcPr>
            <w:tcW w:w="442" w:type="pct"/>
            <w:tcBorders>
              <w:top w:val="nil"/>
              <w:left w:val="nil"/>
              <w:bottom w:val="single" w:sz="8" w:space="0" w:color="CCCCCC"/>
              <w:right w:val="single" w:sz="8" w:space="0" w:color="CCCCCC"/>
            </w:tcBorders>
            <w:vAlign w:val="center"/>
            <w:hideMark/>
          </w:tcPr>
          <w:p w14:paraId="311C1B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0.945112</w:t>
            </w:r>
          </w:p>
        </w:tc>
        <w:tc>
          <w:tcPr>
            <w:tcW w:w="442" w:type="pct"/>
            <w:tcBorders>
              <w:top w:val="nil"/>
              <w:left w:val="nil"/>
              <w:bottom w:val="single" w:sz="8" w:space="0" w:color="CCCCCC"/>
              <w:right w:val="single" w:sz="8" w:space="0" w:color="CCCCCC"/>
            </w:tcBorders>
            <w:vAlign w:val="center"/>
            <w:hideMark/>
          </w:tcPr>
          <w:p w14:paraId="1E4D8BD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0.198473</w:t>
            </w:r>
          </w:p>
        </w:tc>
      </w:tr>
      <w:tr w:rsidR="00815982" w14:paraId="51510636"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40F7A4F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7781AC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44B7C0A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58675D7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0.793542</w:t>
            </w:r>
          </w:p>
        </w:tc>
        <w:tc>
          <w:tcPr>
            <w:tcW w:w="507" w:type="pct"/>
            <w:tcBorders>
              <w:top w:val="nil"/>
              <w:left w:val="nil"/>
              <w:bottom w:val="single" w:sz="8" w:space="0" w:color="CCCCCC"/>
              <w:right w:val="single" w:sz="8" w:space="0" w:color="CCCCCC"/>
            </w:tcBorders>
            <w:vAlign w:val="center"/>
            <w:hideMark/>
          </w:tcPr>
          <w:p w14:paraId="1079E6B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0.970334</w:t>
            </w:r>
          </w:p>
        </w:tc>
        <w:tc>
          <w:tcPr>
            <w:tcW w:w="507" w:type="pct"/>
            <w:tcBorders>
              <w:top w:val="nil"/>
              <w:left w:val="nil"/>
              <w:bottom w:val="single" w:sz="8" w:space="0" w:color="CCCCCC"/>
              <w:right w:val="single" w:sz="8" w:space="0" w:color="CCCCCC"/>
            </w:tcBorders>
            <w:vAlign w:val="center"/>
            <w:hideMark/>
          </w:tcPr>
          <w:p w14:paraId="2F95BD3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0.122066</w:t>
            </w:r>
          </w:p>
        </w:tc>
        <w:tc>
          <w:tcPr>
            <w:tcW w:w="443" w:type="pct"/>
            <w:tcBorders>
              <w:top w:val="nil"/>
              <w:left w:val="nil"/>
              <w:bottom w:val="single" w:sz="8" w:space="0" w:color="CCCCCC"/>
              <w:right w:val="single" w:sz="8" w:space="0" w:color="CCCCCC"/>
            </w:tcBorders>
            <w:vAlign w:val="center"/>
            <w:hideMark/>
          </w:tcPr>
          <w:p w14:paraId="1E880D8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0.807613</w:t>
            </w:r>
          </w:p>
        </w:tc>
        <w:tc>
          <w:tcPr>
            <w:tcW w:w="443" w:type="pct"/>
            <w:tcBorders>
              <w:top w:val="nil"/>
              <w:left w:val="nil"/>
              <w:bottom w:val="single" w:sz="8" w:space="0" w:color="CCCCCC"/>
              <w:right w:val="single" w:sz="8" w:space="0" w:color="CCCCCC"/>
            </w:tcBorders>
            <w:vAlign w:val="center"/>
            <w:hideMark/>
          </w:tcPr>
          <w:p w14:paraId="647B5F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0.52</w:t>
            </w:r>
          </w:p>
        </w:tc>
        <w:tc>
          <w:tcPr>
            <w:tcW w:w="442" w:type="pct"/>
            <w:tcBorders>
              <w:top w:val="nil"/>
              <w:left w:val="nil"/>
              <w:bottom w:val="single" w:sz="8" w:space="0" w:color="CCCCCC"/>
              <w:right w:val="single" w:sz="8" w:space="0" w:color="CCCCCC"/>
            </w:tcBorders>
            <w:vAlign w:val="center"/>
            <w:hideMark/>
          </w:tcPr>
          <w:p w14:paraId="6C0927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0.881527</w:t>
            </w:r>
          </w:p>
        </w:tc>
        <w:tc>
          <w:tcPr>
            <w:tcW w:w="442" w:type="pct"/>
            <w:tcBorders>
              <w:top w:val="nil"/>
              <w:left w:val="nil"/>
              <w:bottom w:val="single" w:sz="8" w:space="0" w:color="CCCCCC"/>
              <w:right w:val="single" w:sz="8" w:space="0" w:color="CCCCCC"/>
            </w:tcBorders>
            <w:vAlign w:val="center"/>
            <w:hideMark/>
          </w:tcPr>
          <w:p w14:paraId="36395A7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0.197719</w:t>
            </w:r>
          </w:p>
        </w:tc>
      </w:tr>
      <w:tr w:rsidR="00815982" w14:paraId="5A63E85D"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C6824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3240B50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776DAFD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45FFFDA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0.910959</w:t>
            </w:r>
          </w:p>
        </w:tc>
        <w:tc>
          <w:tcPr>
            <w:tcW w:w="507" w:type="pct"/>
            <w:tcBorders>
              <w:top w:val="nil"/>
              <w:left w:val="nil"/>
              <w:bottom w:val="single" w:sz="8" w:space="0" w:color="CCCCCC"/>
              <w:right w:val="single" w:sz="8" w:space="0" w:color="CCCCCC"/>
            </w:tcBorders>
            <w:vAlign w:val="center"/>
            <w:hideMark/>
          </w:tcPr>
          <w:p w14:paraId="08B3108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0.959333</w:t>
            </w:r>
          </w:p>
        </w:tc>
        <w:tc>
          <w:tcPr>
            <w:tcW w:w="507" w:type="pct"/>
            <w:tcBorders>
              <w:top w:val="nil"/>
              <w:left w:val="nil"/>
              <w:bottom w:val="single" w:sz="8" w:space="0" w:color="CCCCCC"/>
              <w:right w:val="single" w:sz="8" w:space="0" w:color="CCCCCC"/>
            </w:tcBorders>
            <w:vAlign w:val="center"/>
            <w:hideMark/>
          </w:tcPr>
          <w:p w14:paraId="588E57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0.174603</w:t>
            </w:r>
          </w:p>
        </w:tc>
        <w:tc>
          <w:tcPr>
            <w:tcW w:w="443" w:type="pct"/>
            <w:tcBorders>
              <w:top w:val="nil"/>
              <w:left w:val="nil"/>
              <w:bottom w:val="single" w:sz="8" w:space="0" w:color="CCCCCC"/>
              <w:right w:val="single" w:sz="8" w:space="0" w:color="CCCCCC"/>
            </w:tcBorders>
            <w:vAlign w:val="center"/>
            <w:hideMark/>
          </w:tcPr>
          <w:p w14:paraId="67B7DE4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0.946502</w:t>
            </w:r>
          </w:p>
        </w:tc>
        <w:tc>
          <w:tcPr>
            <w:tcW w:w="443" w:type="pct"/>
            <w:tcBorders>
              <w:top w:val="nil"/>
              <w:left w:val="nil"/>
              <w:bottom w:val="single" w:sz="8" w:space="0" w:color="CCCCCC"/>
              <w:right w:val="single" w:sz="8" w:space="0" w:color="CCCCCC"/>
            </w:tcBorders>
            <w:vAlign w:val="center"/>
            <w:hideMark/>
          </w:tcPr>
          <w:p w14:paraId="13D7BB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w:t>
            </w:r>
          </w:p>
        </w:tc>
        <w:tc>
          <w:tcPr>
            <w:tcW w:w="442" w:type="pct"/>
            <w:tcBorders>
              <w:top w:val="nil"/>
              <w:left w:val="nil"/>
              <w:bottom w:val="single" w:sz="8" w:space="0" w:color="CCCCCC"/>
              <w:right w:val="single" w:sz="8" w:space="0" w:color="CCCCCC"/>
            </w:tcBorders>
            <w:vAlign w:val="center"/>
            <w:hideMark/>
          </w:tcPr>
          <w:p w14:paraId="563BA9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0.952874</w:t>
            </w:r>
          </w:p>
        </w:tc>
        <w:tc>
          <w:tcPr>
            <w:tcW w:w="442" w:type="pct"/>
            <w:tcBorders>
              <w:top w:val="nil"/>
              <w:left w:val="nil"/>
              <w:bottom w:val="single" w:sz="8" w:space="0" w:color="CCCCCC"/>
              <w:right w:val="single" w:sz="8" w:space="0" w:color="CCCCCC"/>
            </w:tcBorders>
            <w:vAlign w:val="center"/>
            <w:hideMark/>
          </w:tcPr>
          <w:p w14:paraId="49E7BDA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0.19469</w:t>
            </w:r>
          </w:p>
        </w:tc>
      </w:tr>
      <w:tr w:rsidR="00815982" w14:paraId="6296DCCD"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5D62E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44B6278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B171BD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6093F0F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0.761252</w:t>
            </w:r>
          </w:p>
        </w:tc>
        <w:tc>
          <w:tcPr>
            <w:tcW w:w="507" w:type="pct"/>
            <w:tcBorders>
              <w:top w:val="nil"/>
              <w:left w:val="nil"/>
              <w:bottom w:val="single" w:sz="8" w:space="0" w:color="CCCCCC"/>
              <w:right w:val="single" w:sz="8" w:space="0" w:color="CCCCCC"/>
            </w:tcBorders>
            <w:vAlign w:val="center"/>
            <w:hideMark/>
          </w:tcPr>
          <w:p w14:paraId="269099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0.972727</w:t>
            </w:r>
          </w:p>
        </w:tc>
        <w:tc>
          <w:tcPr>
            <w:tcW w:w="507" w:type="pct"/>
            <w:tcBorders>
              <w:top w:val="nil"/>
              <w:left w:val="nil"/>
              <w:bottom w:val="single" w:sz="8" w:space="0" w:color="CCCCCC"/>
              <w:right w:val="single" w:sz="8" w:space="0" w:color="CCCCCC"/>
            </w:tcBorders>
            <w:vAlign w:val="center"/>
            <w:hideMark/>
          </w:tcPr>
          <w:p w14:paraId="146D59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0.115079</w:t>
            </w:r>
          </w:p>
        </w:tc>
        <w:tc>
          <w:tcPr>
            <w:tcW w:w="443" w:type="pct"/>
            <w:tcBorders>
              <w:top w:val="nil"/>
              <w:left w:val="nil"/>
              <w:bottom w:val="single" w:sz="8" w:space="0" w:color="CCCCCC"/>
              <w:right w:val="single" w:sz="8" w:space="0" w:color="CCCCCC"/>
            </w:tcBorders>
            <w:vAlign w:val="center"/>
            <w:hideMark/>
          </w:tcPr>
          <w:p w14:paraId="420EBB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0.770576</w:t>
            </w:r>
          </w:p>
        </w:tc>
        <w:tc>
          <w:tcPr>
            <w:tcW w:w="443" w:type="pct"/>
            <w:tcBorders>
              <w:top w:val="nil"/>
              <w:left w:val="nil"/>
              <w:bottom w:val="single" w:sz="8" w:space="0" w:color="CCCCCC"/>
              <w:right w:val="single" w:sz="8" w:space="0" w:color="CCCCCC"/>
            </w:tcBorders>
            <w:vAlign w:val="center"/>
            <w:hideMark/>
          </w:tcPr>
          <w:p w14:paraId="4A445B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0.58</w:t>
            </w:r>
          </w:p>
        </w:tc>
        <w:tc>
          <w:tcPr>
            <w:tcW w:w="442" w:type="pct"/>
            <w:tcBorders>
              <w:top w:val="nil"/>
              <w:left w:val="nil"/>
              <w:bottom w:val="single" w:sz="8" w:space="0" w:color="CCCCCC"/>
              <w:right w:val="single" w:sz="8" w:space="0" w:color="CCCCCC"/>
            </w:tcBorders>
            <w:vAlign w:val="center"/>
            <w:hideMark/>
          </w:tcPr>
          <w:p w14:paraId="3B6CDB0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0.859931</w:t>
            </w:r>
          </w:p>
        </w:tc>
        <w:tc>
          <w:tcPr>
            <w:tcW w:w="442" w:type="pct"/>
            <w:tcBorders>
              <w:top w:val="nil"/>
              <w:left w:val="nil"/>
              <w:bottom w:val="single" w:sz="8" w:space="0" w:color="CCCCCC"/>
              <w:right w:val="single" w:sz="8" w:space="0" w:color="CCCCCC"/>
            </w:tcBorders>
            <w:vAlign w:val="center"/>
            <w:hideMark/>
          </w:tcPr>
          <w:p w14:paraId="5A1B40E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0.192053</w:t>
            </w:r>
          </w:p>
        </w:tc>
      </w:tr>
      <w:tr w:rsidR="00815982" w14:paraId="4E20B83A"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50A1855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5F85C89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2A6CAB6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5F8A63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0.825832</w:t>
            </w:r>
          </w:p>
        </w:tc>
        <w:tc>
          <w:tcPr>
            <w:tcW w:w="507" w:type="pct"/>
            <w:tcBorders>
              <w:top w:val="nil"/>
              <w:left w:val="nil"/>
              <w:bottom w:val="single" w:sz="8" w:space="0" w:color="CCCCCC"/>
              <w:right w:val="single" w:sz="8" w:space="0" w:color="CCCCCC"/>
            </w:tcBorders>
            <w:vAlign w:val="center"/>
            <w:hideMark/>
          </w:tcPr>
          <w:p w14:paraId="4F0DB2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0.965962</w:t>
            </w:r>
          </w:p>
        </w:tc>
        <w:tc>
          <w:tcPr>
            <w:tcW w:w="507" w:type="pct"/>
            <w:tcBorders>
              <w:top w:val="nil"/>
              <w:left w:val="nil"/>
              <w:bottom w:val="single" w:sz="8" w:space="0" w:color="CCCCCC"/>
              <w:right w:val="single" w:sz="8" w:space="0" w:color="CCCCCC"/>
            </w:tcBorders>
            <w:vAlign w:val="center"/>
            <w:hideMark/>
          </w:tcPr>
          <w:p w14:paraId="5B8D364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0.123529</w:t>
            </w:r>
          </w:p>
        </w:tc>
        <w:tc>
          <w:tcPr>
            <w:tcW w:w="443" w:type="pct"/>
            <w:tcBorders>
              <w:top w:val="nil"/>
              <w:left w:val="nil"/>
              <w:bottom w:val="single" w:sz="8" w:space="0" w:color="CCCCCC"/>
              <w:right w:val="single" w:sz="8" w:space="0" w:color="CCCCCC"/>
            </w:tcBorders>
            <w:vAlign w:val="center"/>
            <w:hideMark/>
          </w:tcPr>
          <w:p w14:paraId="5367EC9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0.846708</w:t>
            </w:r>
          </w:p>
        </w:tc>
        <w:tc>
          <w:tcPr>
            <w:tcW w:w="443" w:type="pct"/>
            <w:tcBorders>
              <w:top w:val="nil"/>
              <w:left w:val="nil"/>
              <w:bottom w:val="single" w:sz="8" w:space="0" w:color="CCCCCC"/>
              <w:right w:val="single" w:sz="8" w:space="0" w:color="CCCCCC"/>
            </w:tcBorders>
            <w:vAlign w:val="center"/>
            <w:hideMark/>
          </w:tcPr>
          <w:p w14:paraId="54EBB8B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0.42</w:t>
            </w:r>
          </w:p>
        </w:tc>
        <w:tc>
          <w:tcPr>
            <w:tcW w:w="442" w:type="pct"/>
            <w:tcBorders>
              <w:top w:val="nil"/>
              <w:left w:val="nil"/>
              <w:bottom w:val="single" w:sz="8" w:space="0" w:color="CCCCCC"/>
              <w:right w:val="single" w:sz="8" w:space="0" w:color="CCCCCC"/>
            </w:tcBorders>
            <w:vAlign w:val="center"/>
            <w:hideMark/>
          </w:tcPr>
          <w:p w14:paraId="721B15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0.902412</w:t>
            </w:r>
          </w:p>
        </w:tc>
        <w:tc>
          <w:tcPr>
            <w:tcW w:w="442" w:type="pct"/>
            <w:tcBorders>
              <w:top w:val="nil"/>
              <w:left w:val="nil"/>
              <w:bottom w:val="single" w:sz="8" w:space="0" w:color="CCCCCC"/>
              <w:right w:val="single" w:sz="8" w:space="0" w:color="CCCCCC"/>
            </w:tcBorders>
            <w:vAlign w:val="center"/>
            <w:hideMark/>
          </w:tcPr>
          <w:p w14:paraId="141D96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0.190909</w:t>
            </w:r>
          </w:p>
        </w:tc>
      </w:tr>
      <w:tr w:rsidR="00815982" w14:paraId="1F1F0296"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584860B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6BB3FA1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728D3BF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F431C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0.819961</w:t>
            </w:r>
          </w:p>
        </w:tc>
        <w:tc>
          <w:tcPr>
            <w:tcW w:w="507" w:type="pct"/>
            <w:tcBorders>
              <w:top w:val="nil"/>
              <w:left w:val="nil"/>
              <w:bottom w:val="single" w:sz="8" w:space="0" w:color="CCCCCC"/>
              <w:right w:val="single" w:sz="8" w:space="0" w:color="CCCCCC"/>
            </w:tcBorders>
            <w:vAlign w:val="center"/>
            <w:hideMark/>
          </w:tcPr>
          <w:p w14:paraId="3CA068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0.964623</w:t>
            </w:r>
          </w:p>
        </w:tc>
        <w:tc>
          <w:tcPr>
            <w:tcW w:w="507" w:type="pct"/>
            <w:tcBorders>
              <w:top w:val="nil"/>
              <w:left w:val="nil"/>
              <w:bottom w:val="single" w:sz="8" w:space="0" w:color="CCCCCC"/>
              <w:right w:val="single" w:sz="8" w:space="0" w:color="CCCCCC"/>
            </w:tcBorders>
            <w:vAlign w:val="center"/>
            <w:hideMark/>
          </w:tcPr>
          <w:p w14:paraId="70CDEE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0.114943</w:t>
            </w:r>
          </w:p>
        </w:tc>
        <w:tc>
          <w:tcPr>
            <w:tcW w:w="443" w:type="pct"/>
            <w:tcBorders>
              <w:top w:val="nil"/>
              <w:left w:val="nil"/>
              <w:bottom w:val="single" w:sz="8" w:space="0" w:color="CCCCCC"/>
              <w:right w:val="single" w:sz="8" w:space="0" w:color="CCCCCC"/>
            </w:tcBorders>
            <w:vAlign w:val="center"/>
            <w:hideMark/>
          </w:tcPr>
          <w:p w14:paraId="273BA66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0.841564</w:t>
            </w:r>
          </w:p>
        </w:tc>
        <w:tc>
          <w:tcPr>
            <w:tcW w:w="443" w:type="pct"/>
            <w:tcBorders>
              <w:top w:val="nil"/>
              <w:left w:val="nil"/>
              <w:bottom w:val="single" w:sz="8" w:space="0" w:color="CCCCCC"/>
              <w:right w:val="single" w:sz="8" w:space="0" w:color="CCCCCC"/>
            </w:tcBorders>
            <w:vAlign w:val="center"/>
            <w:hideMark/>
          </w:tcPr>
          <w:p w14:paraId="366BEB0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w:t>
            </w:r>
          </w:p>
        </w:tc>
        <w:tc>
          <w:tcPr>
            <w:tcW w:w="442" w:type="pct"/>
            <w:tcBorders>
              <w:top w:val="nil"/>
              <w:left w:val="nil"/>
              <w:bottom w:val="single" w:sz="8" w:space="0" w:color="CCCCCC"/>
              <w:right w:val="single" w:sz="8" w:space="0" w:color="CCCCCC"/>
            </w:tcBorders>
            <w:vAlign w:val="center"/>
            <w:hideMark/>
          </w:tcPr>
          <w:p w14:paraId="6524400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0.898901</w:t>
            </w:r>
          </w:p>
        </w:tc>
        <w:tc>
          <w:tcPr>
            <w:tcW w:w="442" w:type="pct"/>
            <w:tcBorders>
              <w:top w:val="nil"/>
              <w:left w:val="nil"/>
              <w:bottom w:val="single" w:sz="8" w:space="0" w:color="CCCCCC"/>
              <w:right w:val="single" w:sz="8" w:space="0" w:color="CCCCCC"/>
            </w:tcBorders>
            <w:vAlign w:val="center"/>
            <w:hideMark/>
          </w:tcPr>
          <w:p w14:paraId="3ABA7B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0.178571</w:t>
            </w:r>
          </w:p>
        </w:tc>
      </w:tr>
      <w:tr w:rsidR="00815982" w14:paraId="4E7C5597"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3B2E81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017FA68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19239A6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05E623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0.927593</w:t>
            </w:r>
          </w:p>
        </w:tc>
        <w:tc>
          <w:tcPr>
            <w:tcW w:w="507" w:type="pct"/>
            <w:tcBorders>
              <w:top w:val="nil"/>
              <w:left w:val="nil"/>
              <w:bottom w:val="single" w:sz="8" w:space="0" w:color="CCCCCC"/>
              <w:right w:val="single" w:sz="8" w:space="0" w:color="CCCCCC"/>
            </w:tcBorders>
            <w:vAlign w:val="center"/>
            <w:hideMark/>
          </w:tcPr>
          <w:p w14:paraId="68FA32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0.95723</w:t>
            </w:r>
          </w:p>
        </w:tc>
        <w:tc>
          <w:tcPr>
            <w:tcW w:w="507" w:type="pct"/>
            <w:tcBorders>
              <w:top w:val="nil"/>
              <w:left w:val="nil"/>
              <w:bottom w:val="single" w:sz="8" w:space="0" w:color="CCCCCC"/>
              <w:right w:val="single" w:sz="8" w:space="0" w:color="CCCCCC"/>
            </w:tcBorders>
            <w:vAlign w:val="center"/>
            <w:hideMark/>
          </w:tcPr>
          <w:p w14:paraId="616C978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3" w:type="pct"/>
            <w:tcBorders>
              <w:top w:val="nil"/>
              <w:left w:val="nil"/>
              <w:bottom w:val="single" w:sz="8" w:space="0" w:color="CCCCCC"/>
              <w:right w:val="single" w:sz="8" w:space="0" w:color="CCCCCC"/>
            </w:tcBorders>
            <w:vAlign w:val="center"/>
            <w:hideMark/>
          </w:tcPr>
          <w:p w14:paraId="1DFF2DF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0.967078</w:t>
            </w:r>
          </w:p>
        </w:tc>
        <w:tc>
          <w:tcPr>
            <w:tcW w:w="443" w:type="pct"/>
            <w:tcBorders>
              <w:top w:val="nil"/>
              <w:left w:val="nil"/>
              <w:bottom w:val="single" w:sz="8" w:space="0" w:color="CCCCCC"/>
              <w:right w:val="single" w:sz="8" w:space="0" w:color="CCCCCC"/>
            </w:tcBorders>
            <w:vAlign w:val="center"/>
            <w:hideMark/>
          </w:tcPr>
          <w:p w14:paraId="6192BDC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42" w:type="pct"/>
            <w:tcBorders>
              <w:top w:val="nil"/>
              <w:left w:val="nil"/>
              <w:bottom w:val="single" w:sz="8" w:space="0" w:color="CCCCCC"/>
              <w:right w:val="single" w:sz="8" w:space="0" w:color="CCCCCC"/>
            </w:tcBorders>
            <w:vAlign w:val="center"/>
            <w:hideMark/>
          </w:tcPr>
          <w:p w14:paraId="5587A1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0.962129</w:t>
            </w:r>
          </w:p>
        </w:tc>
        <w:tc>
          <w:tcPr>
            <w:tcW w:w="442" w:type="pct"/>
            <w:tcBorders>
              <w:top w:val="nil"/>
              <w:left w:val="nil"/>
              <w:bottom w:val="single" w:sz="8" w:space="0" w:color="CCCCCC"/>
              <w:right w:val="single" w:sz="8" w:space="0" w:color="CCCCCC"/>
            </w:tcBorders>
            <w:vAlign w:val="center"/>
            <w:hideMark/>
          </w:tcPr>
          <w:p w14:paraId="4F3F67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0.177778</w:t>
            </w:r>
          </w:p>
        </w:tc>
      </w:tr>
      <w:tr w:rsidR="00815982" w14:paraId="70E356C2"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2EC731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140764F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ABA038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4D25D55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0.863992</w:t>
            </w:r>
          </w:p>
        </w:tc>
        <w:tc>
          <w:tcPr>
            <w:tcW w:w="507" w:type="pct"/>
            <w:tcBorders>
              <w:top w:val="nil"/>
              <w:left w:val="nil"/>
              <w:bottom w:val="single" w:sz="8" w:space="0" w:color="CCCCCC"/>
              <w:right w:val="single" w:sz="8" w:space="0" w:color="CCCCCC"/>
            </w:tcBorders>
            <w:vAlign w:val="center"/>
            <w:hideMark/>
          </w:tcPr>
          <w:p w14:paraId="3F76442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0.96124</w:t>
            </w:r>
          </w:p>
        </w:tc>
        <w:tc>
          <w:tcPr>
            <w:tcW w:w="507" w:type="pct"/>
            <w:tcBorders>
              <w:top w:val="nil"/>
              <w:left w:val="nil"/>
              <w:bottom w:val="single" w:sz="8" w:space="0" w:color="CCCCCC"/>
              <w:right w:val="single" w:sz="8" w:space="0" w:color="CCCCCC"/>
            </w:tcBorders>
            <w:vAlign w:val="center"/>
            <w:hideMark/>
          </w:tcPr>
          <w:p w14:paraId="37211B9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0.12605</w:t>
            </w:r>
          </w:p>
        </w:tc>
        <w:tc>
          <w:tcPr>
            <w:tcW w:w="443" w:type="pct"/>
            <w:tcBorders>
              <w:top w:val="nil"/>
              <w:left w:val="nil"/>
              <w:bottom w:val="single" w:sz="8" w:space="0" w:color="CCCCCC"/>
              <w:right w:val="single" w:sz="8" w:space="0" w:color="CCCCCC"/>
            </w:tcBorders>
            <w:vAlign w:val="center"/>
            <w:hideMark/>
          </w:tcPr>
          <w:p w14:paraId="0C2CCCD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0.893004</w:t>
            </w:r>
          </w:p>
        </w:tc>
        <w:tc>
          <w:tcPr>
            <w:tcW w:w="443" w:type="pct"/>
            <w:tcBorders>
              <w:top w:val="nil"/>
              <w:left w:val="nil"/>
              <w:bottom w:val="single" w:sz="8" w:space="0" w:color="CCCCCC"/>
              <w:right w:val="single" w:sz="8" w:space="0" w:color="CCCCCC"/>
            </w:tcBorders>
            <w:vAlign w:val="center"/>
            <w:hideMark/>
          </w:tcPr>
          <w:p w14:paraId="2DBA61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w:t>
            </w:r>
          </w:p>
        </w:tc>
        <w:tc>
          <w:tcPr>
            <w:tcW w:w="442" w:type="pct"/>
            <w:tcBorders>
              <w:top w:val="nil"/>
              <w:left w:val="nil"/>
              <w:bottom w:val="single" w:sz="8" w:space="0" w:color="CCCCCC"/>
              <w:right w:val="single" w:sz="8" w:space="0" w:color="CCCCCC"/>
            </w:tcBorders>
            <w:vAlign w:val="center"/>
            <w:hideMark/>
          </w:tcPr>
          <w:p w14:paraId="6228B04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0.925867</w:t>
            </w:r>
          </w:p>
        </w:tc>
        <w:tc>
          <w:tcPr>
            <w:tcW w:w="442" w:type="pct"/>
            <w:tcBorders>
              <w:top w:val="nil"/>
              <w:left w:val="nil"/>
              <w:bottom w:val="single" w:sz="8" w:space="0" w:color="CCCCCC"/>
              <w:right w:val="single" w:sz="8" w:space="0" w:color="CCCCCC"/>
            </w:tcBorders>
            <w:vAlign w:val="center"/>
            <w:hideMark/>
          </w:tcPr>
          <w:p w14:paraId="4DFFFEE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0.177515</w:t>
            </w:r>
          </w:p>
        </w:tc>
      </w:tr>
      <w:tr w:rsidR="00815982" w14:paraId="6FCB6867"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C84451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595A68E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7C783E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C002F9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0.925636</w:t>
            </w:r>
          </w:p>
        </w:tc>
        <w:tc>
          <w:tcPr>
            <w:tcW w:w="507" w:type="pct"/>
            <w:tcBorders>
              <w:top w:val="nil"/>
              <w:left w:val="nil"/>
              <w:bottom w:val="single" w:sz="8" w:space="0" w:color="CCCCCC"/>
              <w:right w:val="single" w:sz="8" w:space="0" w:color="CCCCCC"/>
            </w:tcBorders>
            <w:vAlign w:val="center"/>
            <w:hideMark/>
          </w:tcPr>
          <w:p w14:paraId="1E2DC8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0.957143</w:t>
            </w:r>
          </w:p>
        </w:tc>
        <w:tc>
          <w:tcPr>
            <w:tcW w:w="507" w:type="pct"/>
            <w:tcBorders>
              <w:top w:val="nil"/>
              <w:left w:val="nil"/>
              <w:bottom w:val="single" w:sz="8" w:space="0" w:color="CCCCCC"/>
              <w:right w:val="single" w:sz="8" w:space="0" w:color="CCCCCC"/>
            </w:tcBorders>
            <w:vAlign w:val="center"/>
            <w:hideMark/>
          </w:tcPr>
          <w:p w14:paraId="5D76CB7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0.190476</w:t>
            </w:r>
          </w:p>
        </w:tc>
        <w:tc>
          <w:tcPr>
            <w:tcW w:w="443" w:type="pct"/>
            <w:tcBorders>
              <w:top w:val="nil"/>
              <w:left w:val="nil"/>
              <w:bottom w:val="single" w:sz="8" w:space="0" w:color="CCCCCC"/>
              <w:right w:val="single" w:sz="8" w:space="0" w:color="CCCCCC"/>
            </w:tcBorders>
            <w:vAlign w:val="center"/>
            <w:hideMark/>
          </w:tcPr>
          <w:p w14:paraId="31685B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3" w:type="pct"/>
            <w:tcBorders>
              <w:top w:val="nil"/>
              <w:left w:val="nil"/>
              <w:bottom w:val="single" w:sz="8" w:space="0" w:color="CCCCCC"/>
              <w:right w:val="single" w:sz="8" w:space="0" w:color="CCCCCC"/>
            </w:tcBorders>
            <w:vAlign w:val="center"/>
            <w:hideMark/>
          </w:tcPr>
          <w:p w14:paraId="0B7F1AC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42" w:type="pct"/>
            <w:tcBorders>
              <w:top w:val="nil"/>
              <w:left w:val="nil"/>
              <w:bottom w:val="single" w:sz="8" w:space="0" w:color="CCCCCC"/>
              <w:right w:val="single" w:sz="8" w:space="0" w:color="CCCCCC"/>
            </w:tcBorders>
            <w:vAlign w:val="center"/>
            <w:hideMark/>
          </w:tcPr>
          <w:p w14:paraId="2634069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0.961066</w:t>
            </w:r>
          </w:p>
        </w:tc>
        <w:tc>
          <w:tcPr>
            <w:tcW w:w="442" w:type="pct"/>
            <w:tcBorders>
              <w:top w:val="nil"/>
              <w:left w:val="nil"/>
              <w:bottom w:val="single" w:sz="8" w:space="0" w:color="CCCCCC"/>
              <w:right w:val="single" w:sz="8" w:space="0" w:color="CCCCCC"/>
            </w:tcBorders>
            <w:vAlign w:val="center"/>
            <w:hideMark/>
          </w:tcPr>
          <w:p w14:paraId="34EC7E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0.173913</w:t>
            </w:r>
          </w:p>
        </w:tc>
      </w:tr>
      <w:tr w:rsidR="00815982" w14:paraId="4D96847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971373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3761413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29104A0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70F3CC7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0.865949</w:t>
            </w:r>
          </w:p>
        </w:tc>
        <w:tc>
          <w:tcPr>
            <w:tcW w:w="507" w:type="pct"/>
            <w:tcBorders>
              <w:top w:val="nil"/>
              <w:left w:val="nil"/>
              <w:bottom w:val="single" w:sz="8" w:space="0" w:color="CCCCCC"/>
              <w:right w:val="single" w:sz="8" w:space="0" w:color="CCCCCC"/>
            </w:tcBorders>
            <w:vAlign w:val="center"/>
            <w:hideMark/>
          </w:tcPr>
          <w:p w14:paraId="53F81C1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0.960309</w:t>
            </w:r>
          </w:p>
        </w:tc>
        <w:tc>
          <w:tcPr>
            <w:tcW w:w="507" w:type="pct"/>
            <w:tcBorders>
              <w:top w:val="nil"/>
              <w:left w:val="nil"/>
              <w:bottom w:val="single" w:sz="8" w:space="0" w:color="CCCCCC"/>
              <w:right w:val="single" w:sz="8" w:space="0" w:color="CCCCCC"/>
            </w:tcBorders>
            <w:vAlign w:val="center"/>
            <w:hideMark/>
          </w:tcPr>
          <w:p w14:paraId="7059976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0.121739</w:t>
            </w:r>
          </w:p>
        </w:tc>
        <w:tc>
          <w:tcPr>
            <w:tcW w:w="443" w:type="pct"/>
            <w:tcBorders>
              <w:top w:val="nil"/>
              <w:left w:val="nil"/>
              <w:bottom w:val="single" w:sz="8" w:space="0" w:color="CCCCCC"/>
              <w:right w:val="single" w:sz="8" w:space="0" w:color="CCCCCC"/>
            </w:tcBorders>
            <w:vAlign w:val="center"/>
            <w:hideMark/>
          </w:tcPr>
          <w:p w14:paraId="38126BD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0.896091</w:t>
            </w:r>
          </w:p>
        </w:tc>
        <w:tc>
          <w:tcPr>
            <w:tcW w:w="443" w:type="pct"/>
            <w:tcBorders>
              <w:top w:val="nil"/>
              <w:left w:val="nil"/>
              <w:bottom w:val="single" w:sz="8" w:space="0" w:color="CCCCCC"/>
              <w:right w:val="single" w:sz="8" w:space="0" w:color="CCCCCC"/>
            </w:tcBorders>
            <w:vAlign w:val="center"/>
            <w:hideMark/>
          </w:tcPr>
          <w:p w14:paraId="35BEEE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42" w:type="pct"/>
            <w:tcBorders>
              <w:top w:val="nil"/>
              <w:left w:val="nil"/>
              <w:bottom w:val="single" w:sz="8" w:space="0" w:color="CCCCCC"/>
              <w:right w:val="single" w:sz="8" w:space="0" w:color="CCCCCC"/>
            </w:tcBorders>
            <w:vAlign w:val="center"/>
            <w:hideMark/>
          </w:tcPr>
          <w:p w14:paraId="78C884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0.927089</w:t>
            </w:r>
          </w:p>
        </w:tc>
        <w:tc>
          <w:tcPr>
            <w:tcW w:w="442" w:type="pct"/>
            <w:tcBorders>
              <w:top w:val="nil"/>
              <w:left w:val="nil"/>
              <w:bottom w:val="single" w:sz="8" w:space="0" w:color="CCCCCC"/>
              <w:right w:val="single" w:sz="8" w:space="0" w:color="CCCCCC"/>
            </w:tcBorders>
            <w:vAlign w:val="center"/>
            <w:hideMark/>
          </w:tcPr>
          <w:p w14:paraId="3F7D865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0.169697</w:t>
            </w:r>
          </w:p>
        </w:tc>
      </w:tr>
      <w:tr w:rsidR="00815982" w14:paraId="5556AFC1"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264245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76D3F5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C8D6AE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84AB43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0.90411</w:t>
            </w:r>
          </w:p>
        </w:tc>
        <w:tc>
          <w:tcPr>
            <w:tcW w:w="507" w:type="pct"/>
            <w:tcBorders>
              <w:top w:val="nil"/>
              <w:left w:val="nil"/>
              <w:bottom w:val="single" w:sz="8" w:space="0" w:color="CCCCCC"/>
              <w:right w:val="single" w:sz="8" w:space="0" w:color="CCCCCC"/>
            </w:tcBorders>
            <w:vAlign w:val="center"/>
            <w:hideMark/>
          </w:tcPr>
          <w:p w14:paraId="04F0D12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0.958071</w:t>
            </w:r>
          </w:p>
        </w:tc>
        <w:tc>
          <w:tcPr>
            <w:tcW w:w="507" w:type="pct"/>
            <w:tcBorders>
              <w:top w:val="nil"/>
              <w:left w:val="nil"/>
              <w:bottom w:val="single" w:sz="8" w:space="0" w:color="CCCCCC"/>
              <w:right w:val="single" w:sz="8" w:space="0" w:color="CCCCCC"/>
            </w:tcBorders>
            <w:vAlign w:val="center"/>
            <w:hideMark/>
          </w:tcPr>
          <w:p w14:paraId="259505A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0.147059</w:t>
            </w:r>
          </w:p>
        </w:tc>
        <w:tc>
          <w:tcPr>
            <w:tcW w:w="443" w:type="pct"/>
            <w:tcBorders>
              <w:top w:val="nil"/>
              <w:left w:val="nil"/>
              <w:bottom w:val="single" w:sz="8" w:space="0" w:color="CCCCCC"/>
              <w:right w:val="single" w:sz="8" w:space="0" w:color="CCCCCC"/>
            </w:tcBorders>
            <w:vAlign w:val="center"/>
            <w:hideMark/>
          </w:tcPr>
          <w:p w14:paraId="6106F0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0.940329</w:t>
            </w:r>
          </w:p>
        </w:tc>
        <w:tc>
          <w:tcPr>
            <w:tcW w:w="443" w:type="pct"/>
            <w:tcBorders>
              <w:top w:val="nil"/>
              <w:left w:val="nil"/>
              <w:bottom w:val="single" w:sz="8" w:space="0" w:color="CCCCCC"/>
              <w:right w:val="single" w:sz="8" w:space="0" w:color="CCCCCC"/>
            </w:tcBorders>
            <w:vAlign w:val="center"/>
            <w:hideMark/>
          </w:tcPr>
          <w:p w14:paraId="623A8D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2" w:type="pct"/>
            <w:tcBorders>
              <w:top w:val="nil"/>
              <w:left w:val="nil"/>
              <w:bottom w:val="single" w:sz="8" w:space="0" w:color="CCCCCC"/>
              <w:right w:val="single" w:sz="8" w:space="0" w:color="CCCCCC"/>
            </w:tcBorders>
            <w:vAlign w:val="center"/>
            <w:hideMark/>
          </w:tcPr>
          <w:p w14:paraId="7B591C6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0.949117</w:t>
            </w:r>
          </w:p>
        </w:tc>
        <w:tc>
          <w:tcPr>
            <w:tcW w:w="442" w:type="pct"/>
            <w:tcBorders>
              <w:top w:val="nil"/>
              <w:left w:val="nil"/>
              <w:bottom w:val="single" w:sz="8" w:space="0" w:color="CCCCCC"/>
              <w:right w:val="single" w:sz="8" w:space="0" w:color="CCCCCC"/>
            </w:tcBorders>
            <w:vAlign w:val="center"/>
            <w:hideMark/>
          </w:tcPr>
          <w:p w14:paraId="24A47C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0.169492</w:t>
            </w:r>
          </w:p>
        </w:tc>
      </w:tr>
      <w:tr w:rsidR="00815982" w14:paraId="1D7C967A"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9A162E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3F5CA91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60D08BF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3B97233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0.911937</w:t>
            </w:r>
          </w:p>
        </w:tc>
        <w:tc>
          <w:tcPr>
            <w:tcW w:w="507" w:type="pct"/>
            <w:tcBorders>
              <w:top w:val="nil"/>
              <w:left w:val="nil"/>
              <w:bottom w:val="single" w:sz="8" w:space="0" w:color="CCCCCC"/>
              <w:right w:val="single" w:sz="8" w:space="0" w:color="CCCCCC"/>
            </w:tcBorders>
            <w:vAlign w:val="center"/>
            <w:hideMark/>
          </w:tcPr>
          <w:p w14:paraId="302E67D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0.957469</w:t>
            </w:r>
          </w:p>
        </w:tc>
        <w:tc>
          <w:tcPr>
            <w:tcW w:w="507" w:type="pct"/>
            <w:tcBorders>
              <w:top w:val="nil"/>
              <w:left w:val="nil"/>
              <w:bottom w:val="single" w:sz="8" w:space="0" w:color="CCCCCC"/>
              <w:right w:val="single" w:sz="8" w:space="0" w:color="CCCCCC"/>
            </w:tcBorders>
            <w:vAlign w:val="center"/>
            <w:hideMark/>
          </w:tcPr>
          <w:p w14:paraId="7F5391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0.155172</w:t>
            </w:r>
          </w:p>
        </w:tc>
        <w:tc>
          <w:tcPr>
            <w:tcW w:w="443" w:type="pct"/>
            <w:tcBorders>
              <w:top w:val="nil"/>
              <w:left w:val="nil"/>
              <w:bottom w:val="single" w:sz="8" w:space="0" w:color="CCCCCC"/>
              <w:right w:val="single" w:sz="8" w:space="0" w:color="CCCCCC"/>
            </w:tcBorders>
            <w:vAlign w:val="center"/>
            <w:hideMark/>
          </w:tcPr>
          <w:p w14:paraId="4407A3F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0.949588</w:t>
            </w:r>
          </w:p>
        </w:tc>
        <w:tc>
          <w:tcPr>
            <w:tcW w:w="443" w:type="pct"/>
            <w:tcBorders>
              <w:top w:val="nil"/>
              <w:left w:val="nil"/>
              <w:bottom w:val="single" w:sz="8" w:space="0" w:color="CCCCCC"/>
              <w:right w:val="single" w:sz="8" w:space="0" w:color="CCCCCC"/>
            </w:tcBorders>
            <w:vAlign w:val="center"/>
            <w:hideMark/>
          </w:tcPr>
          <w:p w14:paraId="742ADF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42" w:type="pct"/>
            <w:tcBorders>
              <w:top w:val="nil"/>
              <w:left w:val="nil"/>
              <w:bottom w:val="single" w:sz="8" w:space="0" w:color="CCCCCC"/>
              <w:right w:val="single" w:sz="8" w:space="0" w:color="CCCCCC"/>
            </w:tcBorders>
            <w:vAlign w:val="center"/>
            <w:hideMark/>
          </w:tcPr>
          <w:p w14:paraId="2BC099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0.953512</w:t>
            </w:r>
          </w:p>
        </w:tc>
        <w:tc>
          <w:tcPr>
            <w:tcW w:w="442" w:type="pct"/>
            <w:tcBorders>
              <w:top w:val="nil"/>
              <w:left w:val="nil"/>
              <w:bottom w:val="single" w:sz="8" w:space="0" w:color="CCCCCC"/>
              <w:right w:val="single" w:sz="8" w:space="0" w:color="CCCCCC"/>
            </w:tcBorders>
            <w:vAlign w:val="center"/>
            <w:hideMark/>
          </w:tcPr>
          <w:p w14:paraId="16BAF60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0.166667</w:t>
            </w:r>
          </w:p>
        </w:tc>
      </w:tr>
      <w:tr w:rsidR="00815982" w14:paraId="261A9D0B"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FA581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1B638B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54EEFAE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6F1BF14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0.911937</w:t>
            </w:r>
          </w:p>
        </w:tc>
        <w:tc>
          <w:tcPr>
            <w:tcW w:w="507" w:type="pct"/>
            <w:tcBorders>
              <w:top w:val="nil"/>
              <w:left w:val="nil"/>
              <w:bottom w:val="single" w:sz="8" w:space="0" w:color="CCCCCC"/>
              <w:right w:val="single" w:sz="8" w:space="0" w:color="CCCCCC"/>
            </w:tcBorders>
            <w:vAlign w:val="center"/>
            <w:hideMark/>
          </w:tcPr>
          <w:p w14:paraId="1E03A1E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0.957469</w:t>
            </w:r>
          </w:p>
        </w:tc>
        <w:tc>
          <w:tcPr>
            <w:tcW w:w="507" w:type="pct"/>
            <w:tcBorders>
              <w:top w:val="nil"/>
              <w:left w:val="nil"/>
              <w:bottom w:val="single" w:sz="8" w:space="0" w:color="CCCCCC"/>
              <w:right w:val="single" w:sz="8" w:space="0" w:color="CCCCCC"/>
            </w:tcBorders>
            <w:vAlign w:val="center"/>
            <w:hideMark/>
          </w:tcPr>
          <w:p w14:paraId="0C662F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0.155172</w:t>
            </w:r>
          </w:p>
        </w:tc>
        <w:tc>
          <w:tcPr>
            <w:tcW w:w="443" w:type="pct"/>
            <w:tcBorders>
              <w:top w:val="nil"/>
              <w:left w:val="nil"/>
              <w:bottom w:val="single" w:sz="8" w:space="0" w:color="CCCCCC"/>
              <w:right w:val="single" w:sz="8" w:space="0" w:color="CCCCCC"/>
            </w:tcBorders>
            <w:vAlign w:val="center"/>
            <w:hideMark/>
          </w:tcPr>
          <w:p w14:paraId="47351CC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0.949588</w:t>
            </w:r>
          </w:p>
        </w:tc>
        <w:tc>
          <w:tcPr>
            <w:tcW w:w="443" w:type="pct"/>
            <w:tcBorders>
              <w:top w:val="nil"/>
              <w:left w:val="nil"/>
              <w:bottom w:val="single" w:sz="8" w:space="0" w:color="CCCCCC"/>
              <w:right w:val="single" w:sz="8" w:space="0" w:color="CCCCCC"/>
            </w:tcBorders>
            <w:vAlign w:val="center"/>
            <w:hideMark/>
          </w:tcPr>
          <w:p w14:paraId="5B9E6F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42" w:type="pct"/>
            <w:tcBorders>
              <w:top w:val="nil"/>
              <w:left w:val="nil"/>
              <w:bottom w:val="single" w:sz="8" w:space="0" w:color="CCCCCC"/>
              <w:right w:val="single" w:sz="8" w:space="0" w:color="CCCCCC"/>
            </w:tcBorders>
            <w:vAlign w:val="center"/>
            <w:hideMark/>
          </w:tcPr>
          <w:p w14:paraId="681C5D4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0.953512</w:t>
            </w:r>
          </w:p>
        </w:tc>
        <w:tc>
          <w:tcPr>
            <w:tcW w:w="442" w:type="pct"/>
            <w:tcBorders>
              <w:top w:val="nil"/>
              <w:left w:val="nil"/>
              <w:bottom w:val="single" w:sz="8" w:space="0" w:color="CCCCCC"/>
              <w:right w:val="single" w:sz="8" w:space="0" w:color="CCCCCC"/>
            </w:tcBorders>
            <w:vAlign w:val="center"/>
            <w:hideMark/>
          </w:tcPr>
          <w:p w14:paraId="23343D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0.166667</w:t>
            </w:r>
          </w:p>
        </w:tc>
      </w:tr>
      <w:tr w:rsidR="00815982" w14:paraId="38350B5A"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6607785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47A0E7D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02EBFA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2072B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0.902153</w:t>
            </w:r>
          </w:p>
        </w:tc>
        <w:tc>
          <w:tcPr>
            <w:tcW w:w="507" w:type="pct"/>
            <w:tcBorders>
              <w:top w:val="nil"/>
              <w:left w:val="nil"/>
              <w:bottom w:val="single" w:sz="8" w:space="0" w:color="CCCCCC"/>
              <w:right w:val="single" w:sz="8" w:space="0" w:color="CCCCCC"/>
            </w:tcBorders>
            <w:vAlign w:val="center"/>
            <w:hideMark/>
          </w:tcPr>
          <w:p w14:paraId="58100A3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0.957983</w:t>
            </w:r>
          </w:p>
        </w:tc>
        <w:tc>
          <w:tcPr>
            <w:tcW w:w="507" w:type="pct"/>
            <w:tcBorders>
              <w:top w:val="nil"/>
              <w:left w:val="nil"/>
              <w:bottom w:val="single" w:sz="8" w:space="0" w:color="CCCCCC"/>
              <w:right w:val="single" w:sz="8" w:space="0" w:color="CCCCCC"/>
            </w:tcBorders>
            <w:vAlign w:val="center"/>
            <w:hideMark/>
          </w:tcPr>
          <w:p w14:paraId="7A6562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0.142857</w:t>
            </w:r>
          </w:p>
        </w:tc>
        <w:tc>
          <w:tcPr>
            <w:tcW w:w="443" w:type="pct"/>
            <w:tcBorders>
              <w:top w:val="nil"/>
              <w:left w:val="nil"/>
              <w:bottom w:val="single" w:sz="8" w:space="0" w:color="CCCCCC"/>
              <w:right w:val="single" w:sz="8" w:space="0" w:color="CCCCCC"/>
            </w:tcBorders>
            <w:vAlign w:val="center"/>
            <w:hideMark/>
          </w:tcPr>
          <w:p w14:paraId="1E889B7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0.938272</w:t>
            </w:r>
          </w:p>
        </w:tc>
        <w:tc>
          <w:tcPr>
            <w:tcW w:w="443" w:type="pct"/>
            <w:tcBorders>
              <w:top w:val="nil"/>
              <w:left w:val="nil"/>
              <w:bottom w:val="single" w:sz="8" w:space="0" w:color="CCCCCC"/>
              <w:right w:val="single" w:sz="8" w:space="0" w:color="CCCCCC"/>
            </w:tcBorders>
            <w:vAlign w:val="center"/>
            <w:hideMark/>
          </w:tcPr>
          <w:p w14:paraId="79C0D2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2" w:type="pct"/>
            <w:tcBorders>
              <w:top w:val="nil"/>
              <w:left w:val="nil"/>
              <w:bottom w:val="single" w:sz="8" w:space="0" w:color="CCCCCC"/>
              <w:right w:val="single" w:sz="8" w:space="0" w:color="CCCCCC"/>
            </w:tcBorders>
            <w:vAlign w:val="center"/>
            <w:hideMark/>
          </w:tcPr>
          <w:p w14:paraId="755115B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0.948025</w:t>
            </w:r>
          </w:p>
        </w:tc>
        <w:tc>
          <w:tcPr>
            <w:tcW w:w="442" w:type="pct"/>
            <w:tcBorders>
              <w:top w:val="nil"/>
              <w:left w:val="nil"/>
              <w:bottom w:val="single" w:sz="8" w:space="0" w:color="CCCCCC"/>
              <w:right w:val="single" w:sz="8" w:space="0" w:color="CCCCCC"/>
            </w:tcBorders>
            <w:vAlign w:val="center"/>
            <w:hideMark/>
          </w:tcPr>
          <w:p w14:paraId="42BBC30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0.166667</w:t>
            </w:r>
          </w:p>
        </w:tc>
      </w:tr>
      <w:tr w:rsidR="00815982" w14:paraId="108FAF0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6015D8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5D6ECC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EAC1CB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2BD774F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0.899217</w:t>
            </w:r>
          </w:p>
        </w:tc>
        <w:tc>
          <w:tcPr>
            <w:tcW w:w="507" w:type="pct"/>
            <w:tcBorders>
              <w:top w:val="nil"/>
              <w:left w:val="nil"/>
              <w:bottom w:val="single" w:sz="8" w:space="0" w:color="CCCCCC"/>
              <w:right w:val="single" w:sz="8" w:space="0" w:color="CCCCCC"/>
            </w:tcBorders>
            <w:vAlign w:val="center"/>
            <w:hideMark/>
          </w:tcPr>
          <w:p w14:paraId="03AF471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0.95785</w:t>
            </w:r>
          </w:p>
        </w:tc>
        <w:tc>
          <w:tcPr>
            <w:tcW w:w="507" w:type="pct"/>
            <w:tcBorders>
              <w:top w:val="nil"/>
              <w:left w:val="nil"/>
              <w:bottom w:val="single" w:sz="8" w:space="0" w:color="CCCCCC"/>
              <w:right w:val="single" w:sz="8" w:space="0" w:color="CCCCCC"/>
            </w:tcBorders>
            <w:vAlign w:val="center"/>
            <w:hideMark/>
          </w:tcPr>
          <w:p w14:paraId="764797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0.136986</w:t>
            </w:r>
          </w:p>
        </w:tc>
        <w:tc>
          <w:tcPr>
            <w:tcW w:w="443" w:type="pct"/>
            <w:tcBorders>
              <w:top w:val="nil"/>
              <w:left w:val="nil"/>
              <w:bottom w:val="single" w:sz="8" w:space="0" w:color="CCCCCC"/>
              <w:right w:val="single" w:sz="8" w:space="0" w:color="CCCCCC"/>
            </w:tcBorders>
            <w:vAlign w:val="center"/>
            <w:hideMark/>
          </w:tcPr>
          <w:p w14:paraId="33936D0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0.935185</w:t>
            </w:r>
          </w:p>
        </w:tc>
        <w:tc>
          <w:tcPr>
            <w:tcW w:w="443" w:type="pct"/>
            <w:tcBorders>
              <w:top w:val="nil"/>
              <w:left w:val="nil"/>
              <w:bottom w:val="single" w:sz="8" w:space="0" w:color="CCCCCC"/>
              <w:right w:val="single" w:sz="8" w:space="0" w:color="CCCCCC"/>
            </w:tcBorders>
            <w:vAlign w:val="center"/>
            <w:hideMark/>
          </w:tcPr>
          <w:p w14:paraId="39CB0F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2" w:type="pct"/>
            <w:tcBorders>
              <w:top w:val="nil"/>
              <w:left w:val="nil"/>
              <w:bottom w:val="single" w:sz="8" w:space="0" w:color="CCCCCC"/>
              <w:right w:val="single" w:sz="8" w:space="0" w:color="CCCCCC"/>
            </w:tcBorders>
            <w:vAlign w:val="center"/>
            <w:hideMark/>
          </w:tcPr>
          <w:p w14:paraId="3E25EB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0.946382</w:t>
            </w:r>
          </w:p>
        </w:tc>
        <w:tc>
          <w:tcPr>
            <w:tcW w:w="442" w:type="pct"/>
            <w:tcBorders>
              <w:top w:val="nil"/>
              <w:left w:val="nil"/>
              <w:bottom w:val="single" w:sz="8" w:space="0" w:color="CCCCCC"/>
              <w:right w:val="single" w:sz="8" w:space="0" w:color="CCCCCC"/>
            </w:tcBorders>
            <w:vAlign w:val="center"/>
            <w:hideMark/>
          </w:tcPr>
          <w:p w14:paraId="4FBC94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0.162602</w:t>
            </w:r>
          </w:p>
        </w:tc>
      </w:tr>
      <w:tr w:rsidR="00815982" w14:paraId="308F571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33B0C6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lastRenderedPageBreak/>
              <w:t>DT_Normal</w:t>
            </w:r>
            <w:proofErr w:type="spellEnd"/>
          </w:p>
        </w:tc>
        <w:tc>
          <w:tcPr>
            <w:tcW w:w="371" w:type="pct"/>
            <w:tcBorders>
              <w:top w:val="nil"/>
              <w:left w:val="nil"/>
              <w:bottom w:val="single" w:sz="8" w:space="0" w:color="CCCCCC"/>
              <w:right w:val="single" w:sz="8" w:space="0" w:color="CCCCCC"/>
            </w:tcBorders>
            <w:vAlign w:val="center"/>
            <w:hideMark/>
          </w:tcPr>
          <w:p w14:paraId="3B5738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C20C24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2FCAD85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0.908023</w:t>
            </w:r>
          </w:p>
        </w:tc>
        <w:tc>
          <w:tcPr>
            <w:tcW w:w="507" w:type="pct"/>
            <w:tcBorders>
              <w:top w:val="nil"/>
              <w:left w:val="nil"/>
              <w:bottom w:val="single" w:sz="8" w:space="0" w:color="CCCCCC"/>
              <w:right w:val="single" w:sz="8" w:space="0" w:color="CCCCCC"/>
            </w:tcBorders>
            <w:vAlign w:val="center"/>
            <w:hideMark/>
          </w:tcPr>
          <w:p w14:paraId="13DA6FA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0.957292</w:t>
            </w:r>
          </w:p>
        </w:tc>
        <w:tc>
          <w:tcPr>
            <w:tcW w:w="507" w:type="pct"/>
            <w:tcBorders>
              <w:top w:val="nil"/>
              <w:left w:val="nil"/>
              <w:bottom w:val="single" w:sz="8" w:space="0" w:color="CCCCCC"/>
              <w:right w:val="single" w:sz="8" w:space="0" w:color="CCCCCC"/>
            </w:tcBorders>
            <w:vAlign w:val="center"/>
            <w:hideMark/>
          </w:tcPr>
          <w:p w14:paraId="3DFB132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0.145161</w:t>
            </w:r>
          </w:p>
        </w:tc>
        <w:tc>
          <w:tcPr>
            <w:tcW w:w="443" w:type="pct"/>
            <w:tcBorders>
              <w:top w:val="nil"/>
              <w:left w:val="nil"/>
              <w:bottom w:val="single" w:sz="8" w:space="0" w:color="CCCCCC"/>
              <w:right w:val="single" w:sz="8" w:space="0" w:color="CCCCCC"/>
            </w:tcBorders>
            <w:vAlign w:val="center"/>
            <w:hideMark/>
          </w:tcPr>
          <w:p w14:paraId="641B31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0.945473</w:t>
            </w:r>
          </w:p>
        </w:tc>
        <w:tc>
          <w:tcPr>
            <w:tcW w:w="443" w:type="pct"/>
            <w:tcBorders>
              <w:top w:val="nil"/>
              <w:left w:val="nil"/>
              <w:bottom w:val="single" w:sz="8" w:space="0" w:color="CCCCCC"/>
              <w:right w:val="single" w:sz="8" w:space="0" w:color="CCCCCC"/>
            </w:tcBorders>
            <w:vAlign w:val="center"/>
            <w:hideMark/>
          </w:tcPr>
          <w:p w14:paraId="0254AB9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42" w:type="pct"/>
            <w:tcBorders>
              <w:top w:val="nil"/>
              <w:left w:val="nil"/>
              <w:bottom w:val="single" w:sz="8" w:space="0" w:color="CCCCCC"/>
              <w:right w:val="single" w:sz="8" w:space="0" w:color="CCCCCC"/>
            </w:tcBorders>
            <w:vAlign w:val="center"/>
            <w:hideMark/>
          </w:tcPr>
          <w:p w14:paraId="0546FA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0.951346</w:t>
            </w:r>
          </w:p>
        </w:tc>
        <w:tc>
          <w:tcPr>
            <w:tcW w:w="442" w:type="pct"/>
            <w:tcBorders>
              <w:top w:val="nil"/>
              <w:left w:val="nil"/>
              <w:bottom w:val="single" w:sz="8" w:space="0" w:color="CCCCCC"/>
              <w:right w:val="single" w:sz="8" w:space="0" w:color="CCCCCC"/>
            </w:tcBorders>
            <w:vAlign w:val="center"/>
            <w:hideMark/>
          </w:tcPr>
          <w:p w14:paraId="0F00E64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0.160714</w:t>
            </w:r>
          </w:p>
        </w:tc>
      </w:tr>
      <w:tr w:rsidR="00815982" w14:paraId="6166DF72"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60C595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22CB5F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6F23C52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4A4F97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0.91683</w:t>
            </w:r>
          </w:p>
        </w:tc>
        <w:tc>
          <w:tcPr>
            <w:tcW w:w="507" w:type="pct"/>
            <w:tcBorders>
              <w:top w:val="nil"/>
              <w:left w:val="nil"/>
              <w:bottom w:val="single" w:sz="8" w:space="0" w:color="CCCCCC"/>
              <w:right w:val="single" w:sz="8" w:space="0" w:color="CCCCCC"/>
            </w:tcBorders>
            <w:vAlign w:val="center"/>
            <w:hideMark/>
          </w:tcPr>
          <w:p w14:paraId="6A7933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0.956746</w:t>
            </w:r>
          </w:p>
        </w:tc>
        <w:tc>
          <w:tcPr>
            <w:tcW w:w="507" w:type="pct"/>
            <w:tcBorders>
              <w:top w:val="nil"/>
              <w:left w:val="nil"/>
              <w:bottom w:val="single" w:sz="8" w:space="0" w:color="CCCCCC"/>
              <w:right w:val="single" w:sz="8" w:space="0" w:color="CCCCCC"/>
            </w:tcBorders>
            <w:vAlign w:val="center"/>
            <w:hideMark/>
          </w:tcPr>
          <w:p w14:paraId="46B726C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0.156863</w:t>
            </w:r>
          </w:p>
        </w:tc>
        <w:tc>
          <w:tcPr>
            <w:tcW w:w="443" w:type="pct"/>
            <w:tcBorders>
              <w:top w:val="nil"/>
              <w:left w:val="nil"/>
              <w:bottom w:val="single" w:sz="8" w:space="0" w:color="CCCCCC"/>
              <w:right w:val="single" w:sz="8" w:space="0" w:color="CCCCCC"/>
            </w:tcBorders>
            <w:vAlign w:val="center"/>
            <w:hideMark/>
          </w:tcPr>
          <w:p w14:paraId="7B56967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0.955761</w:t>
            </w:r>
          </w:p>
        </w:tc>
        <w:tc>
          <w:tcPr>
            <w:tcW w:w="443" w:type="pct"/>
            <w:tcBorders>
              <w:top w:val="nil"/>
              <w:left w:val="nil"/>
              <w:bottom w:val="single" w:sz="8" w:space="0" w:color="CCCCCC"/>
              <w:right w:val="single" w:sz="8" w:space="0" w:color="CCCCCC"/>
            </w:tcBorders>
            <w:vAlign w:val="center"/>
            <w:hideMark/>
          </w:tcPr>
          <w:p w14:paraId="43D884E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42" w:type="pct"/>
            <w:tcBorders>
              <w:top w:val="nil"/>
              <w:left w:val="nil"/>
              <w:bottom w:val="single" w:sz="8" w:space="0" w:color="CCCCCC"/>
              <w:right w:val="single" w:sz="8" w:space="0" w:color="CCCCCC"/>
            </w:tcBorders>
            <w:vAlign w:val="center"/>
            <w:hideMark/>
          </w:tcPr>
          <w:p w14:paraId="646FEBB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0.956253</w:t>
            </w:r>
          </w:p>
        </w:tc>
        <w:tc>
          <w:tcPr>
            <w:tcW w:w="442" w:type="pct"/>
            <w:tcBorders>
              <w:top w:val="nil"/>
              <w:left w:val="nil"/>
              <w:bottom w:val="single" w:sz="8" w:space="0" w:color="CCCCCC"/>
              <w:right w:val="single" w:sz="8" w:space="0" w:color="CCCCCC"/>
            </w:tcBorders>
            <w:vAlign w:val="center"/>
            <w:hideMark/>
          </w:tcPr>
          <w:p w14:paraId="34B3664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0.158416</w:t>
            </w:r>
          </w:p>
        </w:tc>
      </w:tr>
      <w:tr w:rsidR="00815982" w14:paraId="4FCE74AE"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429700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360340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5C793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447E360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0.895303</w:t>
            </w:r>
          </w:p>
        </w:tc>
        <w:tc>
          <w:tcPr>
            <w:tcW w:w="507" w:type="pct"/>
            <w:tcBorders>
              <w:top w:val="nil"/>
              <w:left w:val="nil"/>
              <w:bottom w:val="single" w:sz="8" w:space="0" w:color="CCCCCC"/>
              <w:right w:val="single" w:sz="8" w:space="0" w:color="CCCCCC"/>
            </w:tcBorders>
            <w:vAlign w:val="center"/>
            <w:hideMark/>
          </w:tcPr>
          <w:p w14:paraId="38EA9AF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0.957672</w:t>
            </w:r>
          </w:p>
        </w:tc>
        <w:tc>
          <w:tcPr>
            <w:tcW w:w="507" w:type="pct"/>
            <w:tcBorders>
              <w:top w:val="nil"/>
              <w:left w:val="nil"/>
              <w:bottom w:val="single" w:sz="8" w:space="0" w:color="CCCCCC"/>
              <w:right w:val="single" w:sz="8" w:space="0" w:color="CCCCCC"/>
            </w:tcBorders>
            <w:vAlign w:val="center"/>
            <w:hideMark/>
          </w:tcPr>
          <w:p w14:paraId="1B48682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0.12987</w:t>
            </w:r>
          </w:p>
        </w:tc>
        <w:tc>
          <w:tcPr>
            <w:tcW w:w="443" w:type="pct"/>
            <w:tcBorders>
              <w:top w:val="nil"/>
              <w:left w:val="nil"/>
              <w:bottom w:val="single" w:sz="8" w:space="0" w:color="CCCCCC"/>
              <w:right w:val="single" w:sz="8" w:space="0" w:color="CCCCCC"/>
            </w:tcBorders>
            <w:vAlign w:val="center"/>
            <w:hideMark/>
          </w:tcPr>
          <w:p w14:paraId="43CF5E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0.93107</w:t>
            </w:r>
          </w:p>
        </w:tc>
        <w:tc>
          <w:tcPr>
            <w:tcW w:w="443" w:type="pct"/>
            <w:tcBorders>
              <w:top w:val="nil"/>
              <w:left w:val="nil"/>
              <w:bottom w:val="single" w:sz="8" w:space="0" w:color="CCCCCC"/>
              <w:right w:val="single" w:sz="8" w:space="0" w:color="CCCCCC"/>
            </w:tcBorders>
            <w:vAlign w:val="center"/>
            <w:hideMark/>
          </w:tcPr>
          <w:p w14:paraId="056579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2" w:type="pct"/>
            <w:tcBorders>
              <w:top w:val="nil"/>
              <w:left w:val="nil"/>
              <w:bottom w:val="single" w:sz="8" w:space="0" w:color="CCCCCC"/>
              <w:right w:val="single" w:sz="8" w:space="0" w:color="CCCCCC"/>
            </w:tcBorders>
            <w:vAlign w:val="center"/>
            <w:hideMark/>
          </w:tcPr>
          <w:p w14:paraId="2102364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0.944184</w:t>
            </w:r>
          </w:p>
        </w:tc>
        <w:tc>
          <w:tcPr>
            <w:tcW w:w="442" w:type="pct"/>
            <w:tcBorders>
              <w:top w:val="nil"/>
              <w:left w:val="nil"/>
              <w:bottom w:val="single" w:sz="8" w:space="0" w:color="CCCCCC"/>
              <w:right w:val="single" w:sz="8" w:space="0" w:color="CCCCCC"/>
            </w:tcBorders>
            <w:vAlign w:val="center"/>
            <w:hideMark/>
          </w:tcPr>
          <w:p w14:paraId="6CE95E2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0.15748</w:t>
            </w:r>
          </w:p>
        </w:tc>
      </w:tr>
      <w:tr w:rsidR="00815982" w14:paraId="0BB5F8F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E5F28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6393498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2479EF6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74E2374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0.924658</w:t>
            </w:r>
          </w:p>
        </w:tc>
        <w:tc>
          <w:tcPr>
            <w:tcW w:w="507" w:type="pct"/>
            <w:tcBorders>
              <w:top w:val="nil"/>
              <w:left w:val="nil"/>
              <w:bottom w:val="single" w:sz="8" w:space="0" w:color="CCCCCC"/>
              <w:right w:val="single" w:sz="8" w:space="0" w:color="CCCCCC"/>
            </w:tcBorders>
            <w:vAlign w:val="center"/>
            <w:hideMark/>
          </w:tcPr>
          <w:p w14:paraId="257092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0.956167</w:t>
            </w:r>
          </w:p>
        </w:tc>
        <w:tc>
          <w:tcPr>
            <w:tcW w:w="507" w:type="pct"/>
            <w:tcBorders>
              <w:top w:val="nil"/>
              <w:left w:val="nil"/>
              <w:bottom w:val="single" w:sz="8" w:space="0" w:color="CCCCCC"/>
              <w:right w:val="single" w:sz="8" w:space="0" w:color="CCCCCC"/>
            </w:tcBorders>
            <w:vAlign w:val="center"/>
            <w:hideMark/>
          </w:tcPr>
          <w:p w14:paraId="6AC2C9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0.170732</w:t>
            </w:r>
          </w:p>
        </w:tc>
        <w:tc>
          <w:tcPr>
            <w:tcW w:w="443" w:type="pct"/>
            <w:tcBorders>
              <w:top w:val="nil"/>
              <w:left w:val="nil"/>
              <w:bottom w:val="single" w:sz="8" w:space="0" w:color="CCCCCC"/>
              <w:right w:val="single" w:sz="8" w:space="0" w:color="CCCCCC"/>
            </w:tcBorders>
            <w:vAlign w:val="center"/>
            <w:hideMark/>
          </w:tcPr>
          <w:p w14:paraId="4DB151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3" w:type="pct"/>
            <w:tcBorders>
              <w:top w:val="nil"/>
              <w:left w:val="nil"/>
              <w:bottom w:val="single" w:sz="8" w:space="0" w:color="CCCCCC"/>
              <w:right w:val="single" w:sz="8" w:space="0" w:color="CCCCCC"/>
            </w:tcBorders>
            <w:vAlign w:val="center"/>
            <w:hideMark/>
          </w:tcPr>
          <w:p w14:paraId="26A20CA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31CD3F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0.960573</w:t>
            </w:r>
          </w:p>
        </w:tc>
        <w:tc>
          <w:tcPr>
            <w:tcW w:w="442" w:type="pct"/>
            <w:tcBorders>
              <w:top w:val="nil"/>
              <w:left w:val="nil"/>
              <w:bottom w:val="single" w:sz="8" w:space="0" w:color="CCCCCC"/>
              <w:right w:val="single" w:sz="8" w:space="0" w:color="CCCCCC"/>
            </w:tcBorders>
            <w:vAlign w:val="center"/>
            <w:hideMark/>
          </w:tcPr>
          <w:p w14:paraId="2A0B39D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0.153846</w:t>
            </w:r>
          </w:p>
        </w:tc>
      </w:tr>
      <w:tr w:rsidR="00815982" w14:paraId="17930BF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F1D07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77A6557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4328F0E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4AF66F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0.912916</w:t>
            </w:r>
          </w:p>
        </w:tc>
        <w:tc>
          <w:tcPr>
            <w:tcW w:w="507" w:type="pct"/>
            <w:tcBorders>
              <w:top w:val="nil"/>
              <w:left w:val="nil"/>
              <w:bottom w:val="single" w:sz="8" w:space="0" w:color="CCCCCC"/>
              <w:right w:val="single" w:sz="8" w:space="0" w:color="CCCCCC"/>
            </w:tcBorders>
            <w:vAlign w:val="center"/>
            <w:hideMark/>
          </w:tcPr>
          <w:p w14:paraId="280E45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0.956567</w:t>
            </w:r>
          </w:p>
        </w:tc>
        <w:tc>
          <w:tcPr>
            <w:tcW w:w="507" w:type="pct"/>
            <w:tcBorders>
              <w:top w:val="nil"/>
              <w:left w:val="nil"/>
              <w:bottom w:val="single" w:sz="8" w:space="0" w:color="CCCCCC"/>
              <w:right w:val="single" w:sz="8" w:space="0" w:color="CCCCCC"/>
            </w:tcBorders>
            <w:vAlign w:val="center"/>
            <w:hideMark/>
          </w:tcPr>
          <w:p w14:paraId="467E172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0.145455</w:t>
            </w:r>
          </w:p>
        </w:tc>
        <w:tc>
          <w:tcPr>
            <w:tcW w:w="443" w:type="pct"/>
            <w:tcBorders>
              <w:top w:val="nil"/>
              <w:left w:val="nil"/>
              <w:bottom w:val="single" w:sz="8" w:space="0" w:color="CCCCCC"/>
              <w:right w:val="single" w:sz="8" w:space="0" w:color="CCCCCC"/>
            </w:tcBorders>
            <w:vAlign w:val="center"/>
            <w:hideMark/>
          </w:tcPr>
          <w:p w14:paraId="6E4B97D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0.951646</w:t>
            </w:r>
          </w:p>
        </w:tc>
        <w:tc>
          <w:tcPr>
            <w:tcW w:w="443" w:type="pct"/>
            <w:tcBorders>
              <w:top w:val="nil"/>
              <w:left w:val="nil"/>
              <w:bottom w:val="single" w:sz="8" w:space="0" w:color="CCCCCC"/>
              <w:right w:val="single" w:sz="8" w:space="0" w:color="CCCCCC"/>
            </w:tcBorders>
            <w:vAlign w:val="center"/>
            <w:hideMark/>
          </w:tcPr>
          <w:p w14:paraId="650D47C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42" w:type="pct"/>
            <w:tcBorders>
              <w:top w:val="nil"/>
              <w:left w:val="nil"/>
              <w:bottom w:val="single" w:sz="8" w:space="0" w:color="CCCCCC"/>
              <w:right w:val="single" w:sz="8" w:space="0" w:color="CCCCCC"/>
            </w:tcBorders>
            <w:vAlign w:val="center"/>
            <w:hideMark/>
          </w:tcPr>
          <w:p w14:paraId="4986B4E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0.9541</w:t>
            </w:r>
          </w:p>
        </w:tc>
        <w:tc>
          <w:tcPr>
            <w:tcW w:w="442" w:type="pct"/>
            <w:tcBorders>
              <w:top w:val="nil"/>
              <w:left w:val="nil"/>
              <w:bottom w:val="single" w:sz="8" w:space="0" w:color="CCCCCC"/>
              <w:right w:val="single" w:sz="8" w:space="0" w:color="CCCCCC"/>
            </w:tcBorders>
            <w:vAlign w:val="center"/>
            <w:hideMark/>
          </w:tcPr>
          <w:p w14:paraId="4FD774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0.152381</w:t>
            </w:r>
          </w:p>
        </w:tc>
      </w:tr>
      <w:tr w:rsidR="00815982" w14:paraId="2D36402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F3F11B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3196A30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7AF8CA0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56C9A1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0.912916</w:t>
            </w:r>
          </w:p>
        </w:tc>
        <w:tc>
          <w:tcPr>
            <w:tcW w:w="507" w:type="pct"/>
            <w:tcBorders>
              <w:top w:val="nil"/>
              <w:left w:val="nil"/>
              <w:bottom w:val="single" w:sz="8" w:space="0" w:color="CCCCCC"/>
              <w:right w:val="single" w:sz="8" w:space="0" w:color="CCCCCC"/>
            </w:tcBorders>
            <w:vAlign w:val="center"/>
            <w:hideMark/>
          </w:tcPr>
          <w:p w14:paraId="2260028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0.956567</w:t>
            </w:r>
          </w:p>
        </w:tc>
        <w:tc>
          <w:tcPr>
            <w:tcW w:w="507" w:type="pct"/>
            <w:tcBorders>
              <w:top w:val="nil"/>
              <w:left w:val="nil"/>
              <w:bottom w:val="single" w:sz="8" w:space="0" w:color="CCCCCC"/>
              <w:right w:val="single" w:sz="8" w:space="0" w:color="CCCCCC"/>
            </w:tcBorders>
            <w:vAlign w:val="center"/>
            <w:hideMark/>
          </w:tcPr>
          <w:p w14:paraId="584EBCC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0.145455</w:t>
            </w:r>
          </w:p>
        </w:tc>
        <w:tc>
          <w:tcPr>
            <w:tcW w:w="443" w:type="pct"/>
            <w:tcBorders>
              <w:top w:val="nil"/>
              <w:left w:val="nil"/>
              <w:bottom w:val="single" w:sz="8" w:space="0" w:color="CCCCCC"/>
              <w:right w:val="single" w:sz="8" w:space="0" w:color="CCCCCC"/>
            </w:tcBorders>
            <w:vAlign w:val="center"/>
            <w:hideMark/>
          </w:tcPr>
          <w:p w14:paraId="5FAD0B2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0.951646</w:t>
            </w:r>
          </w:p>
        </w:tc>
        <w:tc>
          <w:tcPr>
            <w:tcW w:w="443" w:type="pct"/>
            <w:tcBorders>
              <w:top w:val="nil"/>
              <w:left w:val="nil"/>
              <w:bottom w:val="single" w:sz="8" w:space="0" w:color="CCCCCC"/>
              <w:right w:val="single" w:sz="8" w:space="0" w:color="CCCCCC"/>
            </w:tcBorders>
            <w:vAlign w:val="center"/>
            <w:hideMark/>
          </w:tcPr>
          <w:p w14:paraId="0C9221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42" w:type="pct"/>
            <w:tcBorders>
              <w:top w:val="nil"/>
              <w:left w:val="nil"/>
              <w:bottom w:val="single" w:sz="8" w:space="0" w:color="CCCCCC"/>
              <w:right w:val="single" w:sz="8" w:space="0" w:color="CCCCCC"/>
            </w:tcBorders>
            <w:vAlign w:val="center"/>
            <w:hideMark/>
          </w:tcPr>
          <w:p w14:paraId="5D0F89C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0.9541</w:t>
            </w:r>
          </w:p>
        </w:tc>
        <w:tc>
          <w:tcPr>
            <w:tcW w:w="442" w:type="pct"/>
            <w:tcBorders>
              <w:top w:val="nil"/>
              <w:left w:val="nil"/>
              <w:bottom w:val="single" w:sz="8" w:space="0" w:color="CCCCCC"/>
              <w:right w:val="single" w:sz="8" w:space="0" w:color="CCCCCC"/>
            </w:tcBorders>
            <w:vAlign w:val="center"/>
            <w:hideMark/>
          </w:tcPr>
          <w:p w14:paraId="382637C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0.152381</w:t>
            </w:r>
          </w:p>
        </w:tc>
      </w:tr>
      <w:tr w:rsidR="00815982" w14:paraId="754F7D7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54906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2D938AC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104098A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92D82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0.934442</w:t>
            </w:r>
          </w:p>
        </w:tc>
        <w:tc>
          <w:tcPr>
            <w:tcW w:w="507" w:type="pct"/>
            <w:tcBorders>
              <w:top w:val="nil"/>
              <w:left w:val="nil"/>
              <w:bottom w:val="single" w:sz="8" w:space="0" w:color="CCCCCC"/>
              <w:right w:val="single" w:sz="8" w:space="0" w:color="CCCCCC"/>
            </w:tcBorders>
            <w:vAlign w:val="center"/>
            <w:hideMark/>
          </w:tcPr>
          <w:p w14:paraId="01F28E0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0.95569</w:t>
            </w:r>
          </w:p>
        </w:tc>
        <w:tc>
          <w:tcPr>
            <w:tcW w:w="507" w:type="pct"/>
            <w:tcBorders>
              <w:top w:val="nil"/>
              <w:left w:val="nil"/>
              <w:bottom w:val="single" w:sz="8" w:space="0" w:color="CCCCCC"/>
              <w:right w:val="single" w:sz="8" w:space="0" w:color="CCCCCC"/>
            </w:tcBorders>
            <w:vAlign w:val="center"/>
            <w:hideMark/>
          </w:tcPr>
          <w:p w14:paraId="513FA65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0.206897</w:t>
            </w:r>
          </w:p>
        </w:tc>
        <w:tc>
          <w:tcPr>
            <w:tcW w:w="443" w:type="pct"/>
            <w:tcBorders>
              <w:top w:val="nil"/>
              <w:left w:val="nil"/>
              <w:bottom w:val="single" w:sz="8" w:space="0" w:color="CCCCCC"/>
              <w:right w:val="single" w:sz="8" w:space="0" w:color="CCCCCC"/>
            </w:tcBorders>
            <w:vAlign w:val="center"/>
            <w:hideMark/>
          </w:tcPr>
          <w:p w14:paraId="11DD44D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0.976337</w:t>
            </w:r>
          </w:p>
        </w:tc>
        <w:tc>
          <w:tcPr>
            <w:tcW w:w="443" w:type="pct"/>
            <w:tcBorders>
              <w:top w:val="nil"/>
              <w:left w:val="nil"/>
              <w:bottom w:val="single" w:sz="8" w:space="0" w:color="CCCCCC"/>
              <w:right w:val="single" w:sz="8" w:space="0" w:color="CCCCCC"/>
            </w:tcBorders>
            <w:vAlign w:val="center"/>
            <w:hideMark/>
          </w:tcPr>
          <w:p w14:paraId="70A7499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w:t>
            </w:r>
          </w:p>
        </w:tc>
        <w:tc>
          <w:tcPr>
            <w:tcW w:w="442" w:type="pct"/>
            <w:tcBorders>
              <w:top w:val="nil"/>
              <w:left w:val="nil"/>
              <w:bottom w:val="single" w:sz="8" w:space="0" w:color="CCCCCC"/>
              <w:right w:val="single" w:sz="8" w:space="0" w:color="CCCCCC"/>
            </w:tcBorders>
            <w:vAlign w:val="center"/>
            <w:hideMark/>
          </w:tcPr>
          <w:p w14:paraId="5CBF235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0.965903</w:t>
            </w:r>
          </w:p>
        </w:tc>
        <w:tc>
          <w:tcPr>
            <w:tcW w:w="442" w:type="pct"/>
            <w:tcBorders>
              <w:top w:val="nil"/>
              <w:left w:val="nil"/>
              <w:bottom w:val="single" w:sz="8" w:space="0" w:color="CCCCCC"/>
              <w:right w:val="single" w:sz="8" w:space="0" w:color="CCCCCC"/>
            </w:tcBorders>
            <w:vAlign w:val="center"/>
            <w:hideMark/>
          </w:tcPr>
          <w:p w14:paraId="2BBC63D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0.151899</w:t>
            </w:r>
          </w:p>
        </w:tc>
      </w:tr>
      <w:tr w:rsidR="00815982" w14:paraId="3EFB713B"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058CD4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06C070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1FB9838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AF696F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0.89726</w:t>
            </w:r>
          </w:p>
        </w:tc>
        <w:tc>
          <w:tcPr>
            <w:tcW w:w="507" w:type="pct"/>
            <w:tcBorders>
              <w:top w:val="nil"/>
              <w:left w:val="nil"/>
              <w:bottom w:val="single" w:sz="8" w:space="0" w:color="CCCCCC"/>
              <w:right w:val="single" w:sz="8" w:space="0" w:color="CCCCCC"/>
            </w:tcBorders>
            <w:vAlign w:val="center"/>
            <w:hideMark/>
          </w:tcPr>
          <w:p w14:paraId="5109ACC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0.956797</w:t>
            </w:r>
          </w:p>
        </w:tc>
        <w:tc>
          <w:tcPr>
            <w:tcW w:w="507" w:type="pct"/>
            <w:tcBorders>
              <w:top w:val="nil"/>
              <w:left w:val="nil"/>
              <w:bottom w:val="single" w:sz="8" w:space="0" w:color="CCCCCC"/>
              <w:right w:val="single" w:sz="8" w:space="0" w:color="CCCCCC"/>
            </w:tcBorders>
            <w:vAlign w:val="center"/>
            <w:hideMark/>
          </w:tcPr>
          <w:p w14:paraId="7B358F6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0.123288</w:t>
            </w:r>
          </w:p>
        </w:tc>
        <w:tc>
          <w:tcPr>
            <w:tcW w:w="443" w:type="pct"/>
            <w:tcBorders>
              <w:top w:val="nil"/>
              <w:left w:val="nil"/>
              <w:bottom w:val="single" w:sz="8" w:space="0" w:color="CCCCCC"/>
              <w:right w:val="single" w:sz="8" w:space="0" w:color="CCCCCC"/>
            </w:tcBorders>
            <w:vAlign w:val="center"/>
            <w:hideMark/>
          </w:tcPr>
          <w:p w14:paraId="50CC399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0.934156</w:t>
            </w:r>
          </w:p>
        </w:tc>
        <w:tc>
          <w:tcPr>
            <w:tcW w:w="443" w:type="pct"/>
            <w:tcBorders>
              <w:top w:val="nil"/>
              <w:left w:val="nil"/>
              <w:bottom w:val="single" w:sz="8" w:space="0" w:color="CCCCCC"/>
              <w:right w:val="single" w:sz="8" w:space="0" w:color="CCCCCC"/>
            </w:tcBorders>
            <w:vAlign w:val="center"/>
            <w:hideMark/>
          </w:tcPr>
          <w:p w14:paraId="45CA2C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42" w:type="pct"/>
            <w:tcBorders>
              <w:top w:val="nil"/>
              <w:left w:val="nil"/>
              <w:bottom w:val="single" w:sz="8" w:space="0" w:color="CCCCCC"/>
              <w:right w:val="single" w:sz="8" w:space="0" w:color="CCCCCC"/>
            </w:tcBorders>
            <w:vAlign w:val="center"/>
            <w:hideMark/>
          </w:tcPr>
          <w:p w14:paraId="7816170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0.945341</w:t>
            </w:r>
          </w:p>
        </w:tc>
        <w:tc>
          <w:tcPr>
            <w:tcW w:w="442" w:type="pct"/>
            <w:tcBorders>
              <w:top w:val="nil"/>
              <w:left w:val="nil"/>
              <w:bottom w:val="single" w:sz="8" w:space="0" w:color="CCCCCC"/>
              <w:right w:val="single" w:sz="8" w:space="0" w:color="CCCCCC"/>
            </w:tcBorders>
            <w:vAlign w:val="center"/>
            <w:hideMark/>
          </w:tcPr>
          <w:p w14:paraId="027E367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0.146341</w:t>
            </w:r>
          </w:p>
        </w:tc>
      </w:tr>
      <w:tr w:rsidR="00815982" w14:paraId="7E93EA0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F33B8A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0E3FD5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41FA125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19E203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0.917808</w:t>
            </w:r>
          </w:p>
        </w:tc>
        <w:tc>
          <w:tcPr>
            <w:tcW w:w="507" w:type="pct"/>
            <w:tcBorders>
              <w:top w:val="nil"/>
              <w:left w:val="nil"/>
              <w:bottom w:val="single" w:sz="8" w:space="0" w:color="CCCCCC"/>
              <w:right w:val="single" w:sz="8" w:space="0" w:color="CCCCCC"/>
            </w:tcBorders>
            <w:vAlign w:val="center"/>
            <w:hideMark/>
          </w:tcPr>
          <w:p w14:paraId="1A45E5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0.955852</w:t>
            </w:r>
          </w:p>
        </w:tc>
        <w:tc>
          <w:tcPr>
            <w:tcW w:w="507" w:type="pct"/>
            <w:tcBorders>
              <w:top w:val="nil"/>
              <w:left w:val="nil"/>
              <w:bottom w:val="single" w:sz="8" w:space="0" w:color="CCCCCC"/>
              <w:right w:val="single" w:sz="8" w:space="0" w:color="CCCCCC"/>
            </w:tcBorders>
            <w:vAlign w:val="center"/>
            <w:hideMark/>
          </w:tcPr>
          <w:p w14:paraId="067F301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0.145833</w:t>
            </w:r>
          </w:p>
        </w:tc>
        <w:tc>
          <w:tcPr>
            <w:tcW w:w="443" w:type="pct"/>
            <w:tcBorders>
              <w:top w:val="nil"/>
              <w:left w:val="nil"/>
              <w:bottom w:val="single" w:sz="8" w:space="0" w:color="CCCCCC"/>
              <w:right w:val="single" w:sz="8" w:space="0" w:color="CCCCCC"/>
            </w:tcBorders>
            <w:vAlign w:val="center"/>
            <w:hideMark/>
          </w:tcPr>
          <w:p w14:paraId="58656DC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0.957819</w:t>
            </w:r>
          </w:p>
        </w:tc>
        <w:tc>
          <w:tcPr>
            <w:tcW w:w="443" w:type="pct"/>
            <w:tcBorders>
              <w:top w:val="nil"/>
              <w:left w:val="nil"/>
              <w:bottom w:val="single" w:sz="8" w:space="0" w:color="CCCCCC"/>
              <w:right w:val="single" w:sz="8" w:space="0" w:color="CCCCCC"/>
            </w:tcBorders>
            <w:vAlign w:val="center"/>
            <w:hideMark/>
          </w:tcPr>
          <w:p w14:paraId="4631295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670B8B0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0.956835</w:t>
            </w:r>
          </w:p>
        </w:tc>
        <w:tc>
          <w:tcPr>
            <w:tcW w:w="442" w:type="pct"/>
            <w:tcBorders>
              <w:top w:val="nil"/>
              <w:left w:val="nil"/>
              <w:bottom w:val="single" w:sz="8" w:space="0" w:color="CCCCCC"/>
              <w:right w:val="single" w:sz="8" w:space="0" w:color="CCCCCC"/>
            </w:tcBorders>
            <w:vAlign w:val="center"/>
            <w:hideMark/>
          </w:tcPr>
          <w:p w14:paraId="40E0792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0.142857</w:t>
            </w:r>
          </w:p>
        </w:tc>
      </w:tr>
      <w:tr w:rsidR="00815982" w14:paraId="78B40DA3"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B864F9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KNN_Normal</w:t>
            </w:r>
            <w:proofErr w:type="spellEnd"/>
          </w:p>
        </w:tc>
        <w:tc>
          <w:tcPr>
            <w:tcW w:w="371" w:type="pct"/>
            <w:tcBorders>
              <w:top w:val="nil"/>
              <w:left w:val="nil"/>
              <w:bottom w:val="single" w:sz="8" w:space="0" w:color="CCCCCC"/>
              <w:right w:val="single" w:sz="8" w:space="0" w:color="CCCCCC"/>
            </w:tcBorders>
            <w:vAlign w:val="center"/>
            <w:hideMark/>
          </w:tcPr>
          <w:p w14:paraId="3AA6F7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265EF4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0B98BCB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0.856164</w:t>
            </w:r>
          </w:p>
        </w:tc>
        <w:tc>
          <w:tcPr>
            <w:tcW w:w="507" w:type="pct"/>
            <w:tcBorders>
              <w:top w:val="nil"/>
              <w:left w:val="nil"/>
              <w:bottom w:val="single" w:sz="8" w:space="0" w:color="CCCCCC"/>
              <w:right w:val="single" w:sz="8" w:space="0" w:color="CCCCCC"/>
            </w:tcBorders>
            <w:vAlign w:val="center"/>
            <w:hideMark/>
          </w:tcPr>
          <w:p w14:paraId="7D8CE7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0.957825</w:t>
            </w:r>
          </w:p>
        </w:tc>
        <w:tc>
          <w:tcPr>
            <w:tcW w:w="507" w:type="pct"/>
            <w:tcBorders>
              <w:top w:val="nil"/>
              <w:left w:val="nil"/>
              <w:bottom w:val="single" w:sz="8" w:space="0" w:color="CCCCCC"/>
              <w:right w:val="single" w:sz="8" w:space="0" w:color="CCCCCC"/>
            </w:tcBorders>
            <w:vAlign w:val="center"/>
            <w:hideMark/>
          </w:tcPr>
          <w:p w14:paraId="21A5F1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0.099174</w:t>
            </w:r>
          </w:p>
        </w:tc>
        <w:tc>
          <w:tcPr>
            <w:tcW w:w="443" w:type="pct"/>
            <w:tcBorders>
              <w:top w:val="nil"/>
              <w:left w:val="nil"/>
              <w:bottom w:val="single" w:sz="8" w:space="0" w:color="CCCCCC"/>
              <w:right w:val="single" w:sz="8" w:space="0" w:color="CCCCCC"/>
            </w:tcBorders>
            <w:vAlign w:val="center"/>
            <w:hideMark/>
          </w:tcPr>
          <w:p w14:paraId="763DEE9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0.88786</w:t>
            </w:r>
          </w:p>
        </w:tc>
        <w:tc>
          <w:tcPr>
            <w:tcW w:w="443" w:type="pct"/>
            <w:tcBorders>
              <w:top w:val="nil"/>
              <w:left w:val="nil"/>
              <w:bottom w:val="single" w:sz="8" w:space="0" w:color="CCCCCC"/>
              <w:right w:val="single" w:sz="8" w:space="0" w:color="CCCCCC"/>
            </w:tcBorders>
            <w:vAlign w:val="center"/>
            <w:hideMark/>
          </w:tcPr>
          <w:p w14:paraId="40F67E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0.24</w:t>
            </w:r>
          </w:p>
        </w:tc>
        <w:tc>
          <w:tcPr>
            <w:tcW w:w="442" w:type="pct"/>
            <w:tcBorders>
              <w:top w:val="nil"/>
              <w:left w:val="nil"/>
              <w:bottom w:val="single" w:sz="8" w:space="0" w:color="CCCCCC"/>
              <w:right w:val="single" w:sz="8" w:space="0" w:color="CCCCCC"/>
            </w:tcBorders>
            <w:vAlign w:val="center"/>
            <w:hideMark/>
          </w:tcPr>
          <w:p w14:paraId="4B5D13B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0.921516</w:t>
            </w:r>
          </w:p>
        </w:tc>
        <w:tc>
          <w:tcPr>
            <w:tcW w:w="442" w:type="pct"/>
            <w:tcBorders>
              <w:top w:val="nil"/>
              <w:left w:val="nil"/>
              <w:bottom w:val="single" w:sz="8" w:space="0" w:color="CCCCCC"/>
              <w:right w:val="single" w:sz="8" w:space="0" w:color="CCCCCC"/>
            </w:tcBorders>
            <w:vAlign w:val="center"/>
            <w:hideMark/>
          </w:tcPr>
          <w:p w14:paraId="4CC9E7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0.140351</w:t>
            </w:r>
          </w:p>
        </w:tc>
      </w:tr>
      <w:tr w:rsidR="00815982" w14:paraId="0CD9FD9A"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E7C18B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69CCA03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6A2B03E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F413E9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0.915851</w:t>
            </w:r>
          </w:p>
        </w:tc>
        <w:tc>
          <w:tcPr>
            <w:tcW w:w="507" w:type="pct"/>
            <w:tcBorders>
              <w:top w:val="nil"/>
              <w:left w:val="nil"/>
              <w:bottom w:val="single" w:sz="8" w:space="0" w:color="CCCCCC"/>
              <w:right w:val="single" w:sz="8" w:space="0" w:color="CCCCCC"/>
            </w:tcBorders>
            <w:vAlign w:val="center"/>
            <w:hideMark/>
          </w:tcPr>
          <w:p w14:paraId="550AC48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0.955761</w:t>
            </w:r>
          </w:p>
        </w:tc>
        <w:tc>
          <w:tcPr>
            <w:tcW w:w="507" w:type="pct"/>
            <w:tcBorders>
              <w:top w:val="nil"/>
              <w:left w:val="nil"/>
              <w:bottom w:val="single" w:sz="8" w:space="0" w:color="CCCCCC"/>
              <w:right w:val="single" w:sz="8" w:space="0" w:color="CCCCCC"/>
            </w:tcBorders>
            <w:vAlign w:val="center"/>
            <w:hideMark/>
          </w:tcPr>
          <w:p w14:paraId="192246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3" w:type="pct"/>
            <w:tcBorders>
              <w:top w:val="nil"/>
              <w:left w:val="nil"/>
              <w:bottom w:val="single" w:sz="8" w:space="0" w:color="CCCCCC"/>
              <w:right w:val="single" w:sz="8" w:space="0" w:color="CCCCCC"/>
            </w:tcBorders>
            <w:vAlign w:val="center"/>
            <w:hideMark/>
          </w:tcPr>
          <w:p w14:paraId="52EB5C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0.955761</w:t>
            </w:r>
          </w:p>
        </w:tc>
        <w:tc>
          <w:tcPr>
            <w:tcW w:w="443" w:type="pct"/>
            <w:tcBorders>
              <w:top w:val="nil"/>
              <w:left w:val="nil"/>
              <w:bottom w:val="single" w:sz="8" w:space="0" w:color="CCCCCC"/>
              <w:right w:val="single" w:sz="8" w:space="0" w:color="CCCCCC"/>
            </w:tcBorders>
            <w:vAlign w:val="center"/>
            <w:hideMark/>
          </w:tcPr>
          <w:p w14:paraId="2A45BC4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5053F0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0.955761</w:t>
            </w:r>
          </w:p>
        </w:tc>
        <w:tc>
          <w:tcPr>
            <w:tcW w:w="442" w:type="pct"/>
            <w:tcBorders>
              <w:top w:val="nil"/>
              <w:left w:val="nil"/>
              <w:bottom w:val="single" w:sz="8" w:space="0" w:color="CCCCCC"/>
              <w:right w:val="single" w:sz="8" w:space="0" w:color="CCCCCC"/>
            </w:tcBorders>
            <w:vAlign w:val="center"/>
            <w:hideMark/>
          </w:tcPr>
          <w:p w14:paraId="3F4673E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r>
      <w:tr w:rsidR="00815982" w14:paraId="3C1776C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1E2C0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130994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719AF9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616F59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0.913894</w:t>
            </w:r>
          </w:p>
        </w:tc>
        <w:tc>
          <w:tcPr>
            <w:tcW w:w="507" w:type="pct"/>
            <w:tcBorders>
              <w:top w:val="nil"/>
              <w:left w:val="nil"/>
              <w:bottom w:val="single" w:sz="8" w:space="0" w:color="CCCCCC"/>
              <w:right w:val="single" w:sz="8" w:space="0" w:color="CCCCCC"/>
            </w:tcBorders>
            <w:vAlign w:val="center"/>
            <w:hideMark/>
          </w:tcPr>
          <w:p w14:paraId="07D9317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0.95567</w:t>
            </w:r>
          </w:p>
        </w:tc>
        <w:tc>
          <w:tcPr>
            <w:tcW w:w="507" w:type="pct"/>
            <w:tcBorders>
              <w:top w:val="nil"/>
              <w:left w:val="nil"/>
              <w:bottom w:val="single" w:sz="8" w:space="0" w:color="CCCCCC"/>
              <w:right w:val="single" w:sz="8" w:space="0" w:color="CCCCCC"/>
            </w:tcBorders>
            <w:vAlign w:val="center"/>
            <w:hideMark/>
          </w:tcPr>
          <w:p w14:paraId="324B525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0.134615</w:t>
            </w:r>
          </w:p>
        </w:tc>
        <w:tc>
          <w:tcPr>
            <w:tcW w:w="443" w:type="pct"/>
            <w:tcBorders>
              <w:top w:val="nil"/>
              <w:left w:val="nil"/>
              <w:bottom w:val="single" w:sz="8" w:space="0" w:color="CCCCCC"/>
              <w:right w:val="single" w:sz="8" w:space="0" w:color="CCCCCC"/>
            </w:tcBorders>
            <w:vAlign w:val="center"/>
            <w:hideMark/>
          </w:tcPr>
          <w:p w14:paraId="0EA2784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0.953704</w:t>
            </w:r>
          </w:p>
        </w:tc>
        <w:tc>
          <w:tcPr>
            <w:tcW w:w="443" w:type="pct"/>
            <w:tcBorders>
              <w:top w:val="nil"/>
              <w:left w:val="nil"/>
              <w:bottom w:val="single" w:sz="8" w:space="0" w:color="CCCCCC"/>
              <w:right w:val="single" w:sz="8" w:space="0" w:color="CCCCCC"/>
            </w:tcBorders>
            <w:vAlign w:val="center"/>
            <w:hideMark/>
          </w:tcPr>
          <w:p w14:paraId="09EBDB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3860370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0.954686</w:t>
            </w:r>
          </w:p>
        </w:tc>
        <w:tc>
          <w:tcPr>
            <w:tcW w:w="442" w:type="pct"/>
            <w:tcBorders>
              <w:top w:val="nil"/>
              <w:left w:val="nil"/>
              <w:bottom w:val="single" w:sz="8" w:space="0" w:color="CCCCCC"/>
              <w:right w:val="single" w:sz="8" w:space="0" w:color="CCCCCC"/>
            </w:tcBorders>
            <w:vAlign w:val="center"/>
            <w:hideMark/>
          </w:tcPr>
          <w:p w14:paraId="5E2B3E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0.137255</w:t>
            </w:r>
          </w:p>
        </w:tc>
      </w:tr>
      <w:tr w:rsidR="00815982" w14:paraId="3EFE6DE3"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B34AF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5F4FAAB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0E54FE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DB1948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0.938356</w:t>
            </w:r>
          </w:p>
        </w:tc>
        <w:tc>
          <w:tcPr>
            <w:tcW w:w="507" w:type="pct"/>
            <w:tcBorders>
              <w:top w:val="nil"/>
              <w:left w:val="nil"/>
              <w:bottom w:val="single" w:sz="8" w:space="0" w:color="CCCCCC"/>
              <w:right w:val="single" w:sz="8" w:space="0" w:color="CCCCCC"/>
            </w:tcBorders>
            <w:vAlign w:val="center"/>
            <w:hideMark/>
          </w:tcPr>
          <w:p w14:paraId="509C05B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0.954955</w:t>
            </w:r>
          </w:p>
        </w:tc>
        <w:tc>
          <w:tcPr>
            <w:tcW w:w="507" w:type="pct"/>
            <w:tcBorders>
              <w:top w:val="nil"/>
              <w:left w:val="nil"/>
              <w:bottom w:val="single" w:sz="8" w:space="0" w:color="CCCCCC"/>
              <w:right w:val="single" w:sz="8" w:space="0" w:color="CCCCCC"/>
            </w:tcBorders>
            <w:vAlign w:val="center"/>
            <w:hideMark/>
          </w:tcPr>
          <w:p w14:paraId="0C931A8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0.217391</w:t>
            </w:r>
          </w:p>
        </w:tc>
        <w:tc>
          <w:tcPr>
            <w:tcW w:w="443" w:type="pct"/>
            <w:tcBorders>
              <w:top w:val="nil"/>
              <w:left w:val="nil"/>
              <w:bottom w:val="single" w:sz="8" w:space="0" w:color="CCCCCC"/>
              <w:right w:val="single" w:sz="8" w:space="0" w:color="CCCCCC"/>
            </w:tcBorders>
            <w:vAlign w:val="center"/>
            <w:hideMark/>
          </w:tcPr>
          <w:p w14:paraId="026CEA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0.981481</w:t>
            </w:r>
          </w:p>
        </w:tc>
        <w:tc>
          <w:tcPr>
            <w:tcW w:w="443" w:type="pct"/>
            <w:tcBorders>
              <w:top w:val="nil"/>
              <w:left w:val="nil"/>
              <w:bottom w:val="single" w:sz="8" w:space="0" w:color="CCCCCC"/>
              <w:right w:val="single" w:sz="8" w:space="0" w:color="CCCCCC"/>
            </w:tcBorders>
            <w:vAlign w:val="center"/>
            <w:hideMark/>
          </w:tcPr>
          <w:p w14:paraId="2778CB2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6016B41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0.968037</w:t>
            </w:r>
          </w:p>
        </w:tc>
        <w:tc>
          <w:tcPr>
            <w:tcW w:w="442" w:type="pct"/>
            <w:tcBorders>
              <w:top w:val="nil"/>
              <w:left w:val="nil"/>
              <w:bottom w:val="single" w:sz="8" w:space="0" w:color="CCCCCC"/>
              <w:right w:val="single" w:sz="8" w:space="0" w:color="CCCCCC"/>
            </w:tcBorders>
            <w:vAlign w:val="center"/>
            <w:hideMark/>
          </w:tcPr>
          <w:p w14:paraId="6206EE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0.136986</w:t>
            </w:r>
          </w:p>
        </w:tc>
      </w:tr>
      <w:tr w:rsidR="00815982" w14:paraId="0EA065D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1CA628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0C3380D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2EE23B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380DB7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0.419765</w:t>
            </w:r>
          </w:p>
        </w:tc>
        <w:tc>
          <w:tcPr>
            <w:tcW w:w="507" w:type="pct"/>
            <w:tcBorders>
              <w:top w:val="nil"/>
              <w:left w:val="nil"/>
              <w:bottom w:val="single" w:sz="8" w:space="0" w:color="CCCCCC"/>
              <w:right w:val="single" w:sz="8" w:space="0" w:color="CCCCCC"/>
            </w:tcBorders>
            <w:vAlign w:val="center"/>
            <w:hideMark/>
          </w:tcPr>
          <w:p w14:paraId="01570E2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0.984655</w:t>
            </w:r>
          </w:p>
        </w:tc>
        <w:tc>
          <w:tcPr>
            <w:tcW w:w="507" w:type="pct"/>
            <w:tcBorders>
              <w:top w:val="nil"/>
              <w:left w:val="nil"/>
              <w:bottom w:val="single" w:sz="8" w:space="0" w:color="CCCCCC"/>
              <w:right w:val="single" w:sz="8" w:space="0" w:color="CCCCCC"/>
            </w:tcBorders>
            <w:vAlign w:val="center"/>
            <w:hideMark/>
          </w:tcPr>
          <w:p w14:paraId="03C74B2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0.069731</w:t>
            </w:r>
          </w:p>
        </w:tc>
        <w:tc>
          <w:tcPr>
            <w:tcW w:w="443" w:type="pct"/>
            <w:tcBorders>
              <w:top w:val="nil"/>
              <w:left w:val="nil"/>
              <w:bottom w:val="single" w:sz="8" w:space="0" w:color="CCCCCC"/>
              <w:right w:val="single" w:sz="8" w:space="0" w:color="CCCCCC"/>
            </w:tcBorders>
            <w:vAlign w:val="center"/>
            <w:hideMark/>
          </w:tcPr>
          <w:p w14:paraId="0F9A24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0.396091</w:t>
            </w:r>
          </w:p>
        </w:tc>
        <w:tc>
          <w:tcPr>
            <w:tcW w:w="443" w:type="pct"/>
            <w:tcBorders>
              <w:top w:val="nil"/>
              <w:left w:val="nil"/>
              <w:bottom w:val="single" w:sz="8" w:space="0" w:color="CCCCCC"/>
              <w:right w:val="single" w:sz="8" w:space="0" w:color="CCCCCC"/>
            </w:tcBorders>
            <w:vAlign w:val="center"/>
            <w:hideMark/>
          </w:tcPr>
          <w:p w14:paraId="2766F8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345C04A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0.56493</w:t>
            </w:r>
          </w:p>
        </w:tc>
        <w:tc>
          <w:tcPr>
            <w:tcW w:w="442" w:type="pct"/>
            <w:tcBorders>
              <w:top w:val="nil"/>
              <w:left w:val="nil"/>
              <w:bottom w:val="single" w:sz="8" w:space="0" w:color="CCCCCC"/>
              <w:right w:val="single" w:sz="8" w:space="0" w:color="CCCCCC"/>
            </w:tcBorders>
            <w:vAlign w:val="center"/>
            <w:hideMark/>
          </w:tcPr>
          <w:p w14:paraId="492AEBA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0.129222</w:t>
            </w:r>
          </w:p>
        </w:tc>
      </w:tr>
      <w:tr w:rsidR="00815982" w14:paraId="4495A743"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3A6F33E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5727267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3FBA59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80D073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0.907045</w:t>
            </w:r>
          </w:p>
        </w:tc>
        <w:tc>
          <w:tcPr>
            <w:tcW w:w="507" w:type="pct"/>
            <w:tcBorders>
              <w:top w:val="nil"/>
              <w:left w:val="nil"/>
              <w:bottom w:val="single" w:sz="8" w:space="0" w:color="CCCCCC"/>
              <w:right w:val="single" w:sz="8" w:space="0" w:color="CCCCCC"/>
            </w:tcBorders>
            <w:vAlign w:val="center"/>
            <w:hideMark/>
          </w:tcPr>
          <w:p w14:paraId="66DBD0D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0.955348</w:t>
            </w:r>
          </w:p>
        </w:tc>
        <w:tc>
          <w:tcPr>
            <w:tcW w:w="507" w:type="pct"/>
            <w:tcBorders>
              <w:top w:val="nil"/>
              <w:left w:val="nil"/>
              <w:bottom w:val="single" w:sz="8" w:space="0" w:color="CCCCCC"/>
              <w:right w:val="single" w:sz="8" w:space="0" w:color="CCCCCC"/>
            </w:tcBorders>
            <w:vAlign w:val="center"/>
            <w:hideMark/>
          </w:tcPr>
          <w:p w14:paraId="19E83A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0.118644</w:t>
            </w:r>
          </w:p>
        </w:tc>
        <w:tc>
          <w:tcPr>
            <w:tcW w:w="443" w:type="pct"/>
            <w:tcBorders>
              <w:top w:val="nil"/>
              <w:left w:val="nil"/>
              <w:bottom w:val="single" w:sz="8" w:space="0" w:color="CCCCCC"/>
              <w:right w:val="single" w:sz="8" w:space="0" w:color="CCCCCC"/>
            </w:tcBorders>
            <w:vAlign w:val="center"/>
            <w:hideMark/>
          </w:tcPr>
          <w:p w14:paraId="7D1ECB0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0.946502</w:t>
            </w:r>
          </w:p>
        </w:tc>
        <w:tc>
          <w:tcPr>
            <w:tcW w:w="443" w:type="pct"/>
            <w:tcBorders>
              <w:top w:val="nil"/>
              <w:left w:val="nil"/>
              <w:bottom w:val="single" w:sz="8" w:space="0" w:color="CCCCCC"/>
              <w:right w:val="single" w:sz="8" w:space="0" w:color="CCCCCC"/>
            </w:tcBorders>
            <w:vAlign w:val="center"/>
            <w:hideMark/>
          </w:tcPr>
          <w:p w14:paraId="215F5B0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6234F2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0.950904</w:t>
            </w:r>
          </w:p>
        </w:tc>
        <w:tc>
          <w:tcPr>
            <w:tcW w:w="442" w:type="pct"/>
            <w:tcBorders>
              <w:top w:val="nil"/>
              <w:left w:val="nil"/>
              <w:bottom w:val="single" w:sz="8" w:space="0" w:color="CCCCCC"/>
              <w:right w:val="single" w:sz="8" w:space="0" w:color="CCCCCC"/>
            </w:tcBorders>
            <w:vAlign w:val="center"/>
            <w:hideMark/>
          </w:tcPr>
          <w:p w14:paraId="244D4D2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0.12844</w:t>
            </w:r>
          </w:p>
        </w:tc>
      </w:tr>
      <w:tr w:rsidR="00815982" w14:paraId="26DCB89A"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C3E83D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45559C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0071788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C28A8E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0.406067</w:t>
            </w:r>
          </w:p>
        </w:tc>
        <w:tc>
          <w:tcPr>
            <w:tcW w:w="507" w:type="pct"/>
            <w:tcBorders>
              <w:top w:val="nil"/>
              <w:left w:val="nil"/>
              <w:bottom w:val="single" w:sz="8" w:space="0" w:color="CCCCCC"/>
              <w:right w:val="single" w:sz="8" w:space="0" w:color="CCCCCC"/>
            </w:tcBorders>
            <w:vAlign w:val="center"/>
            <w:hideMark/>
          </w:tcPr>
          <w:p w14:paraId="5EE3AC8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0.984085</w:t>
            </w:r>
          </w:p>
        </w:tc>
        <w:tc>
          <w:tcPr>
            <w:tcW w:w="507" w:type="pct"/>
            <w:tcBorders>
              <w:top w:val="nil"/>
              <w:left w:val="nil"/>
              <w:bottom w:val="single" w:sz="8" w:space="0" w:color="CCCCCC"/>
              <w:right w:val="single" w:sz="8" w:space="0" w:color="CCCCCC"/>
            </w:tcBorders>
            <w:vAlign w:val="center"/>
            <w:hideMark/>
          </w:tcPr>
          <w:p w14:paraId="5F5EDF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0.068217</w:t>
            </w:r>
          </w:p>
        </w:tc>
        <w:tc>
          <w:tcPr>
            <w:tcW w:w="443" w:type="pct"/>
            <w:tcBorders>
              <w:top w:val="nil"/>
              <w:left w:val="nil"/>
              <w:bottom w:val="single" w:sz="8" w:space="0" w:color="CCCCCC"/>
              <w:right w:val="single" w:sz="8" w:space="0" w:color="CCCCCC"/>
            </w:tcBorders>
            <w:vAlign w:val="center"/>
            <w:hideMark/>
          </w:tcPr>
          <w:p w14:paraId="55A648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0.381687</w:t>
            </w:r>
          </w:p>
        </w:tc>
        <w:tc>
          <w:tcPr>
            <w:tcW w:w="443" w:type="pct"/>
            <w:tcBorders>
              <w:top w:val="nil"/>
              <w:left w:val="nil"/>
              <w:bottom w:val="single" w:sz="8" w:space="0" w:color="CCCCCC"/>
              <w:right w:val="single" w:sz="8" w:space="0" w:color="CCCCCC"/>
            </w:tcBorders>
            <w:vAlign w:val="center"/>
            <w:hideMark/>
          </w:tcPr>
          <w:p w14:paraId="673C0C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05C960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0.550037</w:t>
            </w:r>
          </w:p>
        </w:tc>
        <w:tc>
          <w:tcPr>
            <w:tcW w:w="442" w:type="pct"/>
            <w:tcBorders>
              <w:top w:val="nil"/>
              <w:left w:val="nil"/>
              <w:bottom w:val="single" w:sz="8" w:space="0" w:color="CCCCCC"/>
              <w:right w:val="single" w:sz="8" w:space="0" w:color="CCCCCC"/>
            </w:tcBorders>
            <w:vAlign w:val="center"/>
            <w:hideMark/>
          </w:tcPr>
          <w:p w14:paraId="19993D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0.126619</w:t>
            </w:r>
          </w:p>
        </w:tc>
      </w:tr>
      <w:tr w:rsidR="00815982" w14:paraId="2686F19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CA2B14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0876E5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5440E6A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58DD48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0.403131</w:t>
            </w:r>
          </w:p>
        </w:tc>
        <w:tc>
          <w:tcPr>
            <w:tcW w:w="507" w:type="pct"/>
            <w:tcBorders>
              <w:top w:val="nil"/>
              <w:left w:val="nil"/>
              <w:bottom w:val="single" w:sz="8" w:space="0" w:color="CCCCCC"/>
              <w:right w:val="single" w:sz="8" w:space="0" w:color="CCCCCC"/>
            </w:tcBorders>
            <w:vAlign w:val="center"/>
            <w:hideMark/>
          </w:tcPr>
          <w:p w14:paraId="3C4523B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0.983957</w:t>
            </w:r>
          </w:p>
        </w:tc>
        <w:tc>
          <w:tcPr>
            <w:tcW w:w="507" w:type="pct"/>
            <w:tcBorders>
              <w:top w:val="nil"/>
              <w:left w:val="nil"/>
              <w:bottom w:val="single" w:sz="8" w:space="0" w:color="CCCCCC"/>
              <w:right w:val="single" w:sz="8" w:space="0" w:color="CCCCCC"/>
            </w:tcBorders>
            <w:vAlign w:val="center"/>
            <w:hideMark/>
          </w:tcPr>
          <w:p w14:paraId="43770FB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0.067901</w:t>
            </w:r>
          </w:p>
        </w:tc>
        <w:tc>
          <w:tcPr>
            <w:tcW w:w="443" w:type="pct"/>
            <w:tcBorders>
              <w:top w:val="nil"/>
              <w:left w:val="nil"/>
              <w:bottom w:val="single" w:sz="8" w:space="0" w:color="CCCCCC"/>
              <w:right w:val="single" w:sz="8" w:space="0" w:color="CCCCCC"/>
            </w:tcBorders>
            <w:vAlign w:val="center"/>
            <w:hideMark/>
          </w:tcPr>
          <w:p w14:paraId="49A2FE8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0.378601</w:t>
            </w:r>
          </w:p>
        </w:tc>
        <w:tc>
          <w:tcPr>
            <w:tcW w:w="443" w:type="pct"/>
            <w:tcBorders>
              <w:top w:val="nil"/>
              <w:left w:val="nil"/>
              <w:bottom w:val="single" w:sz="8" w:space="0" w:color="CCCCCC"/>
              <w:right w:val="single" w:sz="8" w:space="0" w:color="CCCCCC"/>
            </w:tcBorders>
            <w:vAlign w:val="center"/>
            <w:hideMark/>
          </w:tcPr>
          <w:p w14:paraId="0D0C58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2DBDCB3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0.546805</w:t>
            </w:r>
          </w:p>
        </w:tc>
        <w:tc>
          <w:tcPr>
            <w:tcW w:w="442" w:type="pct"/>
            <w:tcBorders>
              <w:top w:val="nil"/>
              <w:left w:val="nil"/>
              <w:bottom w:val="single" w:sz="8" w:space="0" w:color="CCCCCC"/>
              <w:right w:val="single" w:sz="8" w:space="0" w:color="CCCCCC"/>
            </w:tcBorders>
            <w:vAlign w:val="center"/>
            <w:hideMark/>
          </w:tcPr>
          <w:p w14:paraId="652A658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0.126074</w:t>
            </w:r>
          </w:p>
        </w:tc>
      </w:tr>
      <w:tr w:rsidR="00815982" w14:paraId="4B44A82A"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1EF3B7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71C94F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530DD41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548DEE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0.402153</w:t>
            </w:r>
          </w:p>
        </w:tc>
        <w:tc>
          <w:tcPr>
            <w:tcW w:w="507" w:type="pct"/>
            <w:tcBorders>
              <w:top w:val="nil"/>
              <w:left w:val="nil"/>
              <w:bottom w:val="single" w:sz="8" w:space="0" w:color="CCCCCC"/>
              <w:right w:val="single" w:sz="8" w:space="0" w:color="CCCCCC"/>
            </w:tcBorders>
            <w:vAlign w:val="center"/>
            <w:hideMark/>
          </w:tcPr>
          <w:p w14:paraId="63F788F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0.983914</w:t>
            </w:r>
          </w:p>
        </w:tc>
        <w:tc>
          <w:tcPr>
            <w:tcW w:w="507" w:type="pct"/>
            <w:tcBorders>
              <w:top w:val="nil"/>
              <w:left w:val="nil"/>
              <w:bottom w:val="single" w:sz="8" w:space="0" w:color="CCCCCC"/>
              <w:right w:val="single" w:sz="8" w:space="0" w:color="CCCCCC"/>
            </w:tcBorders>
            <w:vAlign w:val="center"/>
            <w:hideMark/>
          </w:tcPr>
          <w:p w14:paraId="2A4F652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0.067797</w:t>
            </w:r>
          </w:p>
        </w:tc>
        <w:tc>
          <w:tcPr>
            <w:tcW w:w="443" w:type="pct"/>
            <w:tcBorders>
              <w:top w:val="nil"/>
              <w:left w:val="nil"/>
              <w:bottom w:val="single" w:sz="8" w:space="0" w:color="CCCCCC"/>
              <w:right w:val="single" w:sz="8" w:space="0" w:color="CCCCCC"/>
            </w:tcBorders>
            <w:vAlign w:val="center"/>
            <w:hideMark/>
          </w:tcPr>
          <w:p w14:paraId="42E8135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0.377572</w:t>
            </w:r>
          </w:p>
        </w:tc>
        <w:tc>
          <w:tcPr>
            <w:tcW w:w="443" w:type="pct"/>
            <w:tcBorders>
              <w:top w:val="nil"/>
              <w:left w:val="nil"/>
              <w:bottom w:val="single" w:sz="8" w:space="0" w:color="CCCCCC"/>
              <w:right w:val="single" w:sz="8" w:space="0" w:color="CCCCCC"/>
            </w:tcBorders>
            <w:vAlign w:val="center"/>
            <w:hideMark/>
          </w:tcPr>
          <w:p w14:paraId="5C3B7ED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717F11A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0.545725</w:t>
            </w:r>
          </w:p>
        </w:tc>
        <w:tc>
          <w:tcPr>
            <w:tcW w:w="442" w:type="pct"/>
            <w:tcBorders>
              <w:top w:val="nil"/>
              <w:left w:val="nil"/>
              <w:bottom w:val="single" w:sz="8" w:space="0" w:color="CCCCCC"/>
              <w:right w:val="single" w:sz="8" w:space="0" w:color="CCCCCC"/>
            </w:tcBorders>
            <w:vAlign w:val="center"/>
            <w:hideMark/>
          </w:tcPr>
          <w:p w14:paraId="32D5B3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0.125894</w:t>
            </w:r>
          </w:p>
        </w:tc>
      </w:tr>
      <w:tr w:rsidR="00815982" w14:paraId="4F92256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3F424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681CD92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5C3318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1C4F5CF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0.903131</w:t>
            </w:r>
          </w:p>
        </w:tc>
        <w:tc>
          <w:tcPr>
            <w:tcW w:w="507" w:type="pct"/>
            <w:tcBorders>
              <w:top w:val="nil"/>
              <w:left w:val="nil"/>
              <w:bottom w:val="single" w:sz="8" w:space="0" w:color="CCCCCC"/>
              <w:right w:val="single" w:sz="8" w:space="0" w:color="CCCCCC"/>
            </w:tcBorders>
            <w:vAlign w:val="center"/>
            <w:hideMark/>
          </w:tcPr>
          <w:p w14:paraId="2BAE123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0.955162</w:t>
            </w:r>
          </w:p>
        </w:tc>
        <w:tc>
          <w:tcPr>
            <w:tcW w:w="507" w:type="pct"/>
            <w:tcBorders>
              <w:top w:val="nil"/>
              <w:left w:val="nil"/>
              <w:bottom w:val="single" w:sz="8" w:space="0" w:color="CCCCCC"/>
              <w:right w:val="single" w:sz="8" w:space="0" w:color="CCCCCC"/>
            </w:tcBorders>
            <w:vAlign w:val="center"/>
            <w:hideMark/>
          </w:tcPr>
          <w:p w14:paraId="4FFCF74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0.111111</w:t>
            </w:r>
          </w:p>
        </w:tc>
        <w:tc>
          <w:tcPr>
            <w:tcW w:w="443" w:type="pct"/>
            <w:tcBorders>
              <w:top w:val="nil"/>
              <w:left w:val="nil"/>
              <w:bottom w:val="single" w:sz="8" w:space="0" w:color="CCCCCC"/>
              <w:right w:val="single" w:sz="8" w:space="0" w:color="CCCCCC"/>
            </w:tcBorders>
            <w:vAlign w:val="center"/>
            <w:hideMark/>
          </w:tcPr>
          <w:p w14:paraId="36A76D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0.942387</w:t>
            </w:r>
          </w:p>
        </w:tc>
        <w:tc>
          <w:tcPr>
            <w:tcW w:w="443" w:type="pct"/>
            <w:tcBorders>
              <w:top w:val="nil"/>
              <w:left w:val="nil"/>
              <w:bottom w:val="single" w:sz="8" w:space="0" w:color="CCCCCC"/>
              <w:right w:val="single" w:sz="8" w:space="0" w:color="CCCCCC"/>
            </w:tcBorders>
            <w:vAlign w:val="center"/>
            <w:hideMark/>
          </w:tcPr>
          <w:p w14:paraId="5019359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42" w:type="pct"/>
            <w:tcBorders>
              <w:top w:val="nil"/>
              <w:left w:val="nil"/>
              <w:bottom w:val="single" w:sz="8" w:space="0" w:color="CCCCCC"/>
              <w:right w:val="single" w:sz="8" w:space="0" w:color="CCCCCC"/>
            </w:tcBorders>
            <w:vAlign w:val="center"/>
            <w:hideMark/>
          </w:tcPr>
          <w:p w14:paraId="722A673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0.948731</w:t>
            </w:r>
          </w:p>
        </w:tc>
        <w:tc>
          <w:tcPr>
            <w:tcW w:w="442" w:type="pct"/>
            <w:tcBorders>
              <w:top w:val="nil"/>
              <w:left w:val="nil"/>
              <w:bottom w:val="single" w:sz="8" w:space="0" w:color="CCCCCC"/>
              <w:right w:val="single" w:sz="8" w:space="0" w:color="CCCCCC"/>
            </w:tcBorders>
            <w:vAlign w:val="center"/>
            <w:hideMark/>
          </w:tcPr>
          <w:p w14:paraId="5FC625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0.123894</w:t>
            </w:r>
          </w:p>
        </w:tc>
      </w:tr>
      <w:tr w:rsidR="00815982" w14:paraId="60F3CECB"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4B2F6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5097468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5679FDD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210BF58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0.309198</w:t>
            </w:r>
          </w:p>
        </w:tc>
        <w:tc>
          <w:tcPr>
            <w:tcW w:w="507" w:type="pct"/>
            <w:tcBorders>
              <w:top w:val="nil"/>
              <w:left w:val="nil"/>
              <w:bottom w:val="single" w:sz="8" w:space="0" w:color="CCCCCC"/>
              <w:right w:val="single" w:sz="8" w:space="0" w:color="CCCCCC"/>
            </w:tcBorders>
            <w:vAlign w:val="center"/>
            <w:hideMark/>
          </w:tcPr>
          <w:p w14:paraId="62D7F0E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0.996269</w:t>
            </w:r>
          </w:p>
        </w:tc>
        <w:tc>
          <w:tcPr>
            <w:tcW w:w="507" w:type="pct"/>
            <w:tcBorders>
              <w:top w:val="nil"/>
              <w:left w:val="nil"/>
              <w:bottom w:val="single" w:sz="8" w:space="0" w:color="CCCCCC"/>
              <w:right w:val="single" w:sz="8" w:space="0" w:color="CCCCCC"/>
            </w:tcBorders>
            <w:vAlign w:val="center"/>
            <w:hideMark/>
          </w:tcPr>
          <w:p w14:paraId="114176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0.064987</w:t>
            </w:r>
          </w:p>
        </w:tc>
        <w:tc>
          <w:tcPr>
            <w:tcW w:w="443" w:type="pct"/>
            <w:tcBorders>
              <w:top w:val="nil"/>
              <w:left w:val="nil"/>
              <w:bottom w:val="single" w:sz="8" w:space="0" w:color="CCCCCC"/>
              <w:right w:val="single" w:sz="8" w:space="0" w:color="CCCCCC"/>
            </w:tcBorders>
            <w:vAlign w:val="center"/>
            <w:hideMark/>
          </w:tcPr>
          <w:p w14:paraId="1775A3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0.274691</w:t>
            </w:r>
          </w:p>
        </w:tc>
        <w:tc>
          <w:tcPr>
            <w:tcW w:w="443" w:type="pct"/>
            <w:tcBorders>
              <w:top w:val="nil"/>
              <w:left w:val="nil"/>
              <w:bottom w:val="single" w:sz="8" w:space="0" w:color="CCCCCC"/>
              <w:right w:val="single" w:sz="8" w:space="0" w:color="CCCCCC"/>
            </w:tcBorders>
            <w:vAlign w:val="center"/>
            <w:hideMark/>
          </w:tcPr>
          <w:p w14:paraId="1716F9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w:t>
            </w:r>
          </w:p>
        </w:tc>
        <w:tc>
          <w:tcPr>
            <w:tcW w:w="442" w:type="pct"/>
            <w:tcBorders>
              <w:top w:val="nil"/>
              <w:left w:val="nil"/>
              <w:bottom w:val="single" w:sz="8" w:space="0" w:color="CCCCCC"/>
              <w:right w:val="single" w:sz="8" w:space="0" w:color="CCCCCC"/>
            </w:tcBorders>
            <w:vAlign w:val="center"/>
            <w:hideMark/>
          </w:tcPr>
          <w:p w14:paraId="67762DC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0.430645</w:t>
            </w:r>
          </w:p>
        </w:tc>
        <w:tc>
          <w:tcPr>
            <w:tcW w:w="442" w:type="pct"/>
            <w:tcBorders>
              <w:top w:val="nil"/>
              <w:left w:val="nil"/>
              <w:bottom w:val="single" w:sz="8" w:space="0" w:color="CCCCCC"/>
              <w:right w:val="single" w:sz="8" w:space="0" w:color="CCCCCC"/>
            </w:tcBorders>
            <w:vAlign w:val="center"/>
            <w:hideMark/>
          </w:tcPr>
          <w:p w14:paraId="3BC71E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0.121891</w:t>
            </w:r>
          </w:p>
        </w:tc>
      </w:tr>
      <w:tr w:rsidR="00815982" w14:paraId="571FCE5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45125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380C0A9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40FFE5A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41A0F7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0.278865</w:t>
            </w:r>
          </w:p>
        </w:tc>
        <w:tc>
          <w:tcPr>
            <w:tcW w:w="507" w:type="pct"/>
            <w:tcBorders>
              <w:top w:val="nil"/>
              <w:left w:val="nil"/>
              <w:bottom w:val="single" w:sz="8" w:space="0" w:color="CCCCCC"/>
              <w:right w:val="single" w:sz="8" w:space="0" w:color="CCCCCC"/>
            </w:tcBorders>
            <w:vAlign w:val="center"/>
            <w:hideMark/>
          </w:tcPr>
          <w:p w14:paraId="66D0DD6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0.995781</w:t>
            </w:r>
          </w:p>
        </w:tc>
        <w:tc>
          <w:tcPr>
            <w:tcW w:w="507" w:type="pct"/>
            <w:tcBorders>
              <w:top w:val="nil"/>
              <w:left w:val="nil"/>
              <w:bottom w:val="single" w:sz="8" w:space="0" w:color="CCCCCC"/>
              <w:right w:val="single" w:sz="8" w:space="0" w:color="CCCCCC"/>
            </w:tcBorders>
            <w:vAlign w:val="center"/>
            <w:hideMark/>
          </w:tcPr>
          <w:p w14:paraId="75CA1AE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0.06242</w:t>
            </w:r>
          </w:p>
        </w:tc>
        <w:tc>
          <w:tcPr>
            <w:tcW w:w="443" w:type="pct"/>
            <w:tcBorders>
              <w:top w:val="nil"/>
              <w:left w:val="nil"/>
              <w:bottom w:val="single" w:sz="8" w:space="0" w:color="CCCCCC"/>
              <w:right w:val="single" w:sz="8" w:space="0" w:color="CCCCCC"/>
            </w:tcBorders>
            <w:vAlign w:val="center"/>
            <w:hideMark/>
          </w:tcPr>
          <w:p w14:paraId="6576AD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0.242798</w:t>
            </w:r>
          </w:p>
        </w:tc>
        <w:tc>
          <w:tcPr>
            <w:tcW w:w="443" w:type="pct"/>
            <w:tcBorders>
              <w:top w:val="nil"/>
              <w:left w:val="nil"/>
              <w:bottom w:val="single" w:sz="8" w:space="0" w:color="CCCCCC"/>
              <w:right w:val="single" w:sz="8" w:space="0" w:color="CCCCCC"/>
            </w:tcBorders>
            <w:vAlign w:val="center"/>
            <w:hideMark/>
          </w:tcPr>
          <w:p w14:paraId="14F130F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w:t>
            </w:r>
          </w:p>
        </w:tc>
        <w:tc>
          <w:tcPr>
            <w:tcW w:w="442" w:type="pct"/>
            <w:tcBorders>
              <w:top w:val="nil"/>
              <w:left w:val="nil"/>
              <w:bottom w:val="single" w:sz="8" w:space="0" w:color="CCCCCC"/>
              <w:right w:val="single" w:sz="8" w:space="0" w:color="CCCCCC"/>
            </w:tcBorders>
            <w:vAlign w:val="center"/>
            <w:hideMark/>
          </w:tcPr>
          <w:p w14:paraId="03EF73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0.390405</w:t>
            </w:r>
          </w:p>
        </w:tc>
        <w:tc>
          <w:tcPr>
            <w:tcW w:w="442" w:type="pct"/>
            <w:tcBorders>
              <w:top w:val="nil"/>
              <w:left w:val="nil"/>
              <w:bottom w:val="single" w:sz="8" w:space="0" w:color="CCCCCC"/>
              <w:right w:val="single" w:sz="8" w:space="0" w:color="CCCCCC"/>
            </w:tcBorders>
            <w:vAlign w:val="center"/>
            <w:hideMark/>
          </w:tcPr>
          <w:p w14:paraId="143883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0.117365</w:t>
            </w:r>
          </w:p>
        </w:tc>
      </w:tr>
      <w:tr w:rsidR="00815982" w14:paraId="13FE32C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A3C120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6D8BC3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25CD3C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4D893A9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0.350294</w:t>
            </w:r>
          </w:p>
        </w:tc>
        <w:tc>
          <w:tcPr>
            <w:tcW w:w="507" w:type="pct"/>
            <w:tcBorders>
              <w:top w:val="nil"/>
              <w:left w:val="nil"/>
              <w:bottom w:val="single" w:sz="8" w:space="0" w:color="CCCCCC"/>
              <w:right w:val="single" w:sz="8" w:space="0" w:color="CCCCCC"/>
            </w:tcBorders>
            <w:vAlign w:val="center"/>
            <w:hideMark/>
          </w:tcPr>
          <w:p w14:paraId="2498D8C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0.98125</w:t>
            </w:r>
          </w:p>
        </w:tc>
        <w:tc>
          <w:tcPr>
            <w:tcW w:w="507" w:type="pct"/>
            <w:tcBorders>
              <w:top w:val="nil"/>
              <w:left w:val="nil"/>
              <w:bottom w:val="single" w:sz="8" w:space="0" w:color="CCCCCC"/>
              <w:right w:val="single" w:sz="8" w:space="0" w:color="CCCCCC"/>
            </w:tcBorders>
            <w:vAlign w:val="center"/>
            <w:hideMark/>
          </w:tcPr>
          <w:p w14:paraId="16C1B0D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0.062678</w:t>
            </w:r>
          </w:p>
        </w:tc>
        <w:tc>
          <w:tcPr>
            <w:tcW w:w="443" w:type="pct"/>
            <w:tcBorders>
              <w:top w:val="nil"/>
              <w:left w:val="nil"/>
              <w:bottom w:val="single" w:sz="8" w:space="0" w:color="CCCCCC"/>
              <w:right w:val="single" w:sz="8" w:space="0" w:color="CCCCCC"/>
            </w:tcBorders>
            <w:vAlign w:val="center"/>
            <w:hideMark/>
          </w:tcPr>
          <w:p w14:paraId="1FAA4B2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0.323045</w:t>
            </w:r>
          </w:p>
        </w:tc>
        <w:tc>
          <w:tcPr>
            <w:tcW w:w="443" w:type="pct"/>
            <w:tcBorders>
              <w:top w:val="nil"/>
              <w:left w:val="nil"/>
              <w:bottom w:val="single" w:sz="8" w:space="0" w:color="CCCCCC"/>
              <w:right w:val="single" w:sz="8" w:space="0" w:color="CCCCCC"/>
            </w:tcBorders>
            <w:vAlign w:val="center"/>
            <w:hideMark/>
          </w:tcPr>
          <w:p w14:paraId="6311D4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3E07DD0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0.486068</w:t>
            </w:r>
          </w:p>
        </w:tc>
        <w:tc>
          <w:tcPr>
            <w:tcW w:w="442" w:type="pct"/>
            <w:tcBorders>
              <w:top w:val="nil"/>
              <w:left w:val="nil"/>
              <w:bottom w:val="single" w:sz="8" w:space="0" w:color="CCCCCC"/>
              <w:right w:val="single" w:sz="8" w:space="0" w:color="CCCCCC"/>
            </w:tcBorders>
            <w:vAlign w:val="center"/>
            <w:hideMark/>
          </w:tcPr>
          <w:p w14:paraId="4EB86B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0.117021</w:t>
            </w:r>
          </w:p>
        </w:tc>
      </w:tr>
      <w:tr w:rsidR="00815982" w14:paraId="42123556"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9EED1A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lastRenderedPageBreak/>
              <w:t>GaussianNB</w:t>
            </w:r>
            <w:proofErr w:type="spellEnd"/>
          </w:p>
        </w:tc>
        <w:tc>
          <w:tcPr>
            <w:tcW w:w="371" w:type="pct"/>
            <w:tcBorders>
              <w:top w:val="nil"/>
              <w:left w:val="nil"/>
              <w:bottom w:val="single" w:sz="8" w:space="0" w:color="CCCCCC"/>
              <w:right w:val="single" w:sz="8" w:space="0" w:color="CCCCCC"/>
            </w:tcBorders>
            <w:vAlign w:val="center"/>
            <w:hideMark/>
          </w:tcPr>
          <w:p w14:paraId="79ED2FC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B4EF62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F452E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0.341487</w:t>
            </w:r>
          </w:p>
        </w:tc>
        <w:tc>
          <w:tcPr>
            <w:tcW w:w="507" w:type="pct"/>
            <w:tcBorders>
              <w:top w:val="nil"/>
              <w:left w:val="nil"/>
              <w:bottom w:val="single" w:sz="8" w:space="0" w:color="CCCCCC"/>
              <w:right w:val="single" w:sz="8" w:space="0" w:color="CCCCCC"/>
            </w:tcBorders>
            <w:vAlign w:val="center"/>
            <w:hideMark/>
          </w:tcPr>
          <w:p w14:paraId="5C09342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0.980707</w:t>
            </w:r>
          </w:p>
        </w:tc>
        <w:tc>
          <w:tcPr>
            <w:tcW w:w="507" w:type="pct"/>
            <w:tcBorders>
              <w:top w:val="nil"/>
              <w:left w:val="nil"/>
              <w:bottom w:val="single" w:sz="8" w:space="0" w:color="CCCCCC"/>
              <w:right w:val="single" w:sz="8" w:space="0" w:color="CCCCCC"/>
            </w:tcBorders>
            <w:vAlign w:val="center"/>
            <w:hideMark/>
          </w:tcPr>
          <w:p w14:paraId="6823E5F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0.061885</w:t>
            </w:r>
          </w:p>
        </w:tc>
        <w:tc>
          <w:tcPr>
            <w:tcW w:w="443" w:type="pct"/>
            <w:tcBorders>
              <w:top w:val="nil"/>
              <w:left w:val="nil"/>
              <w:bottom w:val="single" w:sz="8" w:space="0" w:color="CCCCCC"/>
              <w:right w:val="single" w:sz="8" w:space="0" w:color="CCCCCC"/>
            </w:tcBorders>
            <w:vAlign w:val="center"/>
            <w:hideMark/>
          </w:tcPr>
          <w:p w14:paraId="443AD88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0.313786</w:t>
            </w:r>
          </w:p>
        </w:tc>
        <w:tc>
          <w:tcPr>
            <w:tcW w:w="443" w:type="pct"/>
            <w:tcBorders>
              <w:top w:val="nil"/>
              <w:left w:val="nil"/>
              <w:bottom w:val="single" w:sz="8" w:space="0" w:color="CCCCCC"/>
              <w:right w:val="single" w:sz="8" w:space="0" w:color="CCCCCC"/>
            </w:tcBorders>
            <w:vAlign w:val="center"/>
            <w:hideMark/>
          </w:tcPr>
          <w:p w14:paraId="20908C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w:t>
            </w:r>
          </w:p>
        </w:tc>
        <w:tc>
          <w:tcPr>
            <w:tcW w:w="442" w:type="pct"/>
            <w:tcBorders>
              <w:top w:val="nil"/>
              <w:left w:val="nil"/>
              <w:bottom w:val="single" w:sz="8" w:space="0" w:color="CCCCCC"/>
              <w:right w:val="single" w:sz="8" w:space="0" w:color="CCCCCC"/>
            </w:tcBorders>
            <w:vAlign w:val="center"/>
            <w:hideMark/>
          </w:tcPr>
          <w:p w14:paraId="645E86D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0.475448</w:t>
            </w:r>
          </w:p>
        </w:tc>
        <w:tc>
          <w:tcPr>
            <w:tcW w:w="442" w:type="pct"/>
            <w:tcBorders>
              <w:top w:val="nil"/>
              <w:left w:val="nil"/>
              <w:bottom w:val="single" w:sz="8" w:space="0" w:color="CCCCCC"/>
              <w:right w:val="single" w:sz="8" w:space="0" w:color="CCCCCC"/>
            </w:tcBorders>
            <w:vAlign w:val="center"/>
            <w:hideMark/>
          </w:tcPr>
          <w:p w14:paraId="1967E6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0.115637</w:t>
            </w:r>
          </w:p>
        </w:tc>
      </w:tr>
      <w:tr w:rsidR="00815982" w14:paraId="452F36A3"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4F95030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22A1F4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3A37D9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0B92476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0.922701</w:t>
            </w:r>
          </w:p>
        </w:tc>
        <w:tc>
          <w:tcPr>
            <w:tcW w:w="507" w:type="pct"/>
            <w:tcBorders>
              <w:top w:val="nil"/>
              <w:left w:val="nil"/>
              <w:bottom w:val="single" w:sz="8" w:space="0" w:color="CCCCCC"/>
              <w:right w:val="single" w:sz="8" w:space="0" w:color="CCCCCC"/>
            </w:tcBorders>
            <w:vAlign w:val="center"/>
            <w:hideMark/>
          </w:tcPr>
          <w:p w14:paraId="05C9B73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0.954222</w:t>
            </w:r>
          </w:p>
        </w:tc>
        <w:tc>
          <w:tcPr>
            <w:tcW w:w="507" w:type="pct"/>
            <w:tcBorders>
              <w:top w:val="nil"/>
              <w:left w:val="nil"/>
              <w:bottom w:val="single" w:sz="8" w:space="0" w:color="CCCCCC"/>
              <w:right w:val="single" w:sz="8" w:space="0" w:color="CCCCCC"/>
            </w:tcBorders>
            <w:vAlign w:val="center"/>
            <w:hideMark/>
          </w:tcPr>
          <w:p w14:paraId="2685DA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0.128205</w:t>
            </w:r>
          </w:p>
        </w:tc>
        <w:tc>
          <w:tcPr>
            <w:tcW w:w="443" w:type="pct"/>
            <w:tcBorders>
              <w:top w:val="nil"/>
              <w:left w:val="nil"/>
              <w:bottom w:val="single" w:sz="8" w:space="0" w:color="CCCCCC"/>
              <w:right w:val="single" w:sz="8" w:space="0" w:color="CCCCCC"/>
            </w:tcBorders>
            <w:vAlign w:val="center"/>
            <w:hideMark/>
          </w:tcPr>
          <w:p w14:paraId="781372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0.965021</w:t>
            </w:r>
          </w:p>
        </w:tc>
        <w:tc>
          <w:tcPr>
            <w:tcW w:w="443" w:type="pct"/>
            <w:tcBorders>
              <w:top w:val="nil"/>
              <w:left w:val="nil"/>
              <w:bottom w:val="single" w:sz="8" w:space="0" w:color="CCCCCC"/>
              <w:right w:val="single" w:sz="8" w:space="0" w:color="CCCCCC"/>
            </w:tcBorders>
            <w:vAlign w:val="center"/>
            <w:hideMark/>
          </w:tcPr>
          <w:p w14:paraId="1D1C150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596086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0.959591</w:t>
            </w:r>
          </w:p>
        </w:tc>
        <w:tc>
          <w:tcPr>
            <w:tcW w:w="442" w:type="pct"/>
            <w:tcBorders>
              <w:top w:val="nil"/>
              <w:left w:val="nil"/>
              <w:bottom w:val="single" w:sz="8" w:space="0" w:color="CCCCCC"/>
              <w:right w:val="single" w:sz="8" w:space="0" w:color="CCCCCC"/>
            </w:tcBorders>
            <w:vAlign w:val="center"/>
            <w:hideMark/>
          </w:tcPr>
          <w:p w14:paraId="6712540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0.11236</w:t>
            </w:r>
          </w:p>
        </w:tc>
      </w:tr>
      <w:tr w:rsidR="00815982" w14:paraId="0411D9FB"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3F4FE2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76B9FF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5895E84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9FBEEB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0.921722</w:t>
            </w:r>
          </w:p>
        </w:tc>
        <w:tc>
          <w:tcPr>
            <w:tcW w:w="507" w:type="pct"/>
            <w:tcBorders>
              <w:top w:val="nil"/>
              <w:left w:val="nil"/>
              <w:bottom w:val="single" w:sz="8" w:space="0" w:color="CCCCCC"/>
              <w:right w:val="single" w:sz="8" w:space="0" w:color="CCCCCC"/>
            </w:tcBorders>
            <w:vAlign w:val="center"/>
            <w:hideMark/>
          </w:tcPr>
          <w:p w14:paraId="21029C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0.954175</w:t>
            </w:r>
          </w:p>
        </w:tc>
        <w:tc>
          <w:tcPr>
            <w:tcW w:w="507" w:type="pct"/>
            <w:tcBorders>
              <w:top w:val="nil"/>
              <w:left w:val="nil"/>
              <w:bottom w:val="single" w:sz="8" w:space="0" w:color="CCCCCC"/>
              <w:right w:val="single" w:sz="8" w:space="0" w:color="CCCCCC"/>
            </w:tcBorders>
            <w:vAlign w:val="center"/>
            <w:hideMark/>
          </w:tcPr>
          <w:p w14:paraId="7C3804A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0.125</w:t>
            </w:r>
          </w:p>
        </w:tc>
        <w:tc>
          <w:tcPr>
            <w:tcW w:w="443" w:type="pct"/>
            <w:tcBorders>
              <w:top w:val="nil"/>
              <w:left w:val="nil"/>
              <w:bottom w:val="single" w:sz="8" w:space="0" w:color="CCCCCC"/>
              <w:right w:val="single" w:sz="8" w:space="0" w:color="CCCCCC"/>
            </w:tcBorders>
            <w:vAlign w:val="center"/>
            <w:hideMark/>
          </w:tcPr>
          <w:p w14:paraId="0C17223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0.963992</w:t>
            </w:r>
          </w:p>
        </w:tc>
        <w:tc>
          <w:tcPr>
            <w:tcW w:w="443" w:type="pct"/>
            <w:tcBorders>
              <w:top w:val="nil"/>
              <w:left w:val="nil"/>
              <w:bottom w:val="single" w:sz="8" w:space="0" w:color="CCCCCC"/>
              <w:right w:val="single" w:sz="8" w:space="0" w:color="CCCCCC"/>
            </w:tcBorders>
            <w:vAlign w:val="center"/>
            <w:hideMark/>
          </w:tcPr>
          <w:p w14:paraId="6E8907A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19F8545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0.959058</w:t>
            </w:r>
          </w:p>
        </w:tc>
        <w:tc>
          <w:tcPr>
            <w:tcW w:w="442" w:type="pct"/>
            <w:tcBorders>
              <w:top w:val="nil"/>
              <w:left w:val="nil"/>
              <w:bottom w:val="single" w:sz="8" w:space="0" w:color="CCCCCC"/>
              <w:right w:val="single" w:sz="8" w:space="0" w:color="CCCCCC"/>
            </w:tcBorders>
            <w:vAlign w:val="center"/>
            <w:hideMark/>
          </w:tcPr>
          <w:p w14:paraId="66C73A3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0.111111</w:t>
            </w:r>
          </w:p>
        </w:tc>
      </w:tr>
      <w:tr w:rsidR="00815982" w14:paraId="566A5DE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BE41EE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3982E1B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6D19A9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C84CDA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0.920744</w:t>
            </w:r>
          </w:p>
        </w:tc>
        <w:tc>
          <w:tcPr>
            <w:tcW w:w="507" w:type="pct"/>
            <w:tcBorders>
              <w:top w:val="nil"/>
              <w:left w:val="nil"/>
              <w:bottom w:val="single" w:sz="8" w:space="0" w:color="CCCCCC"/>
              <w:right w:val="single" w:sz="8" w:space="0" w:color="CCCCCC"/>
            </w:tcBorders>
            <w:vAlign w:val="center"/>
            <w:hideMark/>
          </w:tcPr>
          <w:p w14:paraId="5DD2559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0.954128</w:t>
            </w:r>
          </w:p>
        </w:tc>
        <w:tc>
          <w:tcPr>
            <w:tcW w:w="507" w:type="pct"/>
            <w:tcBorders>
              <w:top w:val="nil"/>
              <w:left w:val="nil"/>
              <w:bottom w:val="single" w:sz="8" w:space="0" w:color="CCCCCC"/>
              <w:right w:val="single" w:sz="8" w:space="0" w:color="CCCCCC"/>
            </w:tcBorders>
            <w:vAlign w:val="center"/>
            <w:hideMark/>
          </w:tcPr>
          <w:p w14:paraId="692B289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0.121951</w:t>
            </w:r>
          </w:p>
        </w:tc>
        <w:tc>
          <w:tcPr>
            <w:tcW w:w="443" w:type="pct"/>
            <w:tcBorders>
              <w:top w:val="nil"/>
              <w:left w:val="nil"/>
              <w:bottom w:val="single" w:sz="8" w:space="0" w:color="CCCCCC"/>
              <w:right w:val="single" w:sz="8" w:space="0" w:color="CCCCCC"/>
            </w:tcBorders>
            <w:vAlign w:val="center"/>
            <w:hideMark/>
          </w:tcPr>
          <w:p w14:paraId="37C24BA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0.962963</w:t>
            </w:r>
          </w:p>
        </w:tc>
        <w:tc>
          <w:tcPr>
            <w:tcW w:w="443" w:type="pct"/>
            <w:tcBorders>
              <w:top w:val="nil"/>
              <w:left w:val="nil"/>
              <w:bottom w:val="single" w:sz="8" w:space="0" w:color="CCCCCC"/>
              <w:right w:val="single" w:sz="8" w:space="0" w:color="CCCCCC"/>
            </w:tcBorders>
            <w:vAlign w:val="center"/>
            <w:hideMark/>
          </w:tcPr>
          <w:p w14:paraId="33DC409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23A6F0A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0.958525</w:t>
            </w:r>
          </w:p>
        </w:tc>
        <w:tc>
          <w:tcPr>
            <w:tcW w:w="442" w:type="pct"/>
            <w:tcBorders>
              <w:top w:val="nil"/>
              <w:left w:val="nil"/>
              <w:bottom w:val="single" w:sz="8" w:space="0" w:color="CCCCCC"/>
              <w:right w:val="single" w:sz="8" w:space="0" w:color="CCCCCC"/>
            </w:tcBorders>
            <w:vAlign w:val="center"/>
            <w:hideMark/>
          </w:tcPr>
          <w:p w14:paraId="566AB3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0.10989</w:t>
            </w:r>
          </w:p>
        </w:tc>
      </w:tr>
      <w:tr w:rsidR="00815982" w14:paraId="0462AF4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9A1831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GaussianNB</w:t>
            </w:r>
            <w:proofErr w:type="spellEnd"/>
          </w:p>
        </w:tc>
        <w:tc>
          <w:tcPr>
            <w:tcW w:w="371" w:type="pct"/>
            <w:tcBorders>
              <w:top w:val="nil"/>
              <w:left w:val="nil"/>
              <w:bottom w:val="single" w:sz="8" w:space="0" w:color="CCCCCC"/>
              <w:right w:val="single" w:sz="8" w:space="0" w:color="CCCCCC"/>
            </w:tcBorders>
            <w:vAlign w:val="center"/>
            <w:hideMark/>
          </w:tcPr>
          <w:p w14:paraId="542E11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0669B06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1FA252D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0.221135</w:t>
            </w:r>
          </w:p>
        </w:tc>
        <w:tc>
          <w:tcPr>
            <w:tcW w:w="507" w:type="pct"/>
            <w:tcBorders>
              <w:top w:val="nil"/>
              <w:left w:val="nil"/>
              <w:bottom w:val="single" w:sz="8" w:space="0" w:color="CCCCCC"/>
              <w:right w:val="single" w:sz="8" w:space="0" w:color="CCCCCC"/>
            </w:tcBorders>
            <w:vAlign w:val="center"/>
            <w:hideMark/>
          </w:tcPr>
          <w:p w14:paraId="3150C4A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0.994382</w:t>
            </w:r>
          </w:p>
        </w:tc>
        <w:tc>
          <w:tcPr>
            <w:tcW w:w="507" w:type="pct"/>
            <w:tcBorders>
              <w:top w:val="nil"/>
              <w:left w:val="nil"/>
              <w:bottom w:val="single" w:sz="8" w:space="0" w:color="CCCCCC"/>
              <w:right w:val="single" w:sz="8" w:space="0" w:color="CCCCCC"/>
            </w:tcBorders>
            <w:vAlign w:val="center"/>
            <w:hideMark/>
          </w:tcPr>
          <w:p w14:paraId="0294AC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0.058057</w:t>
            </w:r>
          </w:p>
        </w:tc>
        <w:tc>
          <w:tcPr>
            <w:tcW w:w="443" w:type="pct"/>
            <w:tcBorders>
              <w:top w:val="nil"/>
              <w:left w:val="nil"/>
              <w:bottom w:val="single" w:sz="8" w:space="0" w:color="CCCCCC"/>
              <w:right w:val="single" w:sz="8" w:space="0" w:color="CCCCCC"/>
            </w:tcBorders>
            <w:vAlign w:val="center"/>
            <w:hideMark/>
          </w:tcPr>
          <w:p w14:paraId="1CB643E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0.182099</w:t>
            </w:r>
          </w:p>
        </w:tc>
        <w:tc>
          <w:tcPr>
            <w:tcW w:w="443" w:type="pct"/>
            <w:tcBorders>
              <w:top w:val="nil"/>
              <w:left w:val="nil"/>
              <w:bottom w:val="single" w:sz="8" w:space="0" w:color="CCCCCC"/>
              <w:right w:val="single" w:sz="8" w:space="0" w:color="CCCCCC"/>
            </w:tcBorders>
            <w:vAlign w:val="center"/>
            <w:hideMark/>
          </w:tcPr>
          <w:p w14:paraId="175728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w:t>
            </w:r>
          </w:p>
        </w:tc>
        <w:tc>
          <w:tcPr>
            <w:tcW w:w="442" w:type="pct"/>
            <w:tcBorders>
              <w:top w:val="nil"/>
              <w:left w:val="nil"/>
              <w:bottom w:val="single" w:sz="8" w:space="0" w:color="CCCCCC"/>
              <w:right w:val="single" w:sz="8" w:space="0" w:color="CCCCCC"/>
            </w:tcBorders>
            <w:vAlign w:val="center"/>
            <w:hideMark/>
          </w:tcPr>
          <w:p w14:paraId="05B0B08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0.307826</w:t>
            </w:r>
          </w:p>
        </w:tc>
        <w:tc>
          <w:tcPr>
            <w:tcW w:w="442" w:type="pct"/>
            <w:tcBorders>
              <w:top w:val="nil"/>
              <w:left w:val="nil"/>
              <w:bottom w:val="single" w:sz="8" w:space="0" w:color="CCCCCC"/>
              <w:right w:val="single" w:sz="8" w:space="0" w:color="CCCCCC"/>
            </w:tcBorders>
            <w:vAlign w:val="center"/>
            <w:hideMark/>
          </w:tcPr>
          <w:p w14:paraId="66707C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0.10962</w:t>
            </w:r>
          </w:p>
        </w:tc>
      </w:tr>
      <w:tr w:rsidR="00815982" w14:paraId="7C9898CB"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8EB01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4AA262C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52B43E4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7C585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0.936399</w:t>
            </w:r>
          </w:p>
        </w:tc>
        <w:tc>
          <w:tcPr>
            <w:tcW w:w="507" w:type="pct"/>
            <w:tcBorders>
              <w:top w:val="nil"/>
              <w:left w:val="nil"/>
              <w:bottom w:val="single" w:sz="8" w:space="0" w:color="CCCCCC"/>
              <w:right w:val="single" w:sz="8" w:space="0" w:color="CCCCCC"/>
            </w:tcBorders>
            <w:vAlign w:val="center"/>
            <w:hideMark/>
          </w:tcPr>
          <w:p w14:paraId="1FA3490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0.953954</w:t>
            </w:r>
          </w:p>
        </w:tc>
        <w:tc>
          <w:tcPr>
            <w:tcW w:w="507" w:type="pct"/>
            <w:tcBorders>
              <w:top w:val="nil"/>
              <w:left w:val="nil"/>
              <w:bottom w:val="single" w:sz="8" w:space="0" w:color="CCCCCC"/>
              <w:right w:val="single" w:sz="8" w:space="0" w:color="CCCCCC"/>
            </w:tcBorders>
            <w:vAlign w:val="center"/>
            <w:hideMark/>
          </w:tcPr>
          <w:p w14:paraId="563644F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0.173913</w:t>
            </w:r>
          </w:p>
        </w:tc>
        <w:tc>
          <w:tcPr>
            <w:tcW w:w="443" w:type="pct"/>
            <w:tcBorders>
              <w:top w:val="nil"/>
              <w:left w:val="nil"/>
              <w:bottom w:val="single" w:sz="8" w:space="0" w:color="CCCCCC"/>
              <w:right w:val="single" w:sz="8" w:space="0" w:color="CCCCCC"/>
            </w:tcBorders>
            <w:vAlign w:val="center"/>
            <w:hideMark/>
          </w:tcPr>
          <w:p w14:paraId="7B00E8B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0.980453</w:t>
            </w:r>
          </w:p>
        </w:tc>
        <w:tc>
          <w:tcPr>
            <w:tcW w:w="443" w:type="pct"/>
            <w:tcBorders>
              <w:top w:val="nil"/>
              <w:left w:val="nil"/>
              <w:bottom w:val="single" w:sz="8" w:space="0" w:color="CCCCCC"/>
              <w:right w:val="single" w:sz="8" w:space="0" w:color="CCCCCC"/>
            </w:tcBorders>
            <w:vAlign w:val="center"/>
            <w:hideMark/>
          </w:tcPr>
          <w:p w14:paraId="6CEC694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w:t>
            </w:r>
          </w:p>
        </w:tc>
        <w:tc>
          <w:tcPr>
            <w:tcW w:w="442" w:type="pct"/>
            <w:tcBorders>
              <w:top w:val="nil"/>
              <w:left w:val="nil"/>
              <w:bottom w:val="single" w:sz="8" w:space="0" w:color="CCCCCC"/>
              <w:right w:val="single" w:sz="8" w:space="0" w:color="CCCCCC"/>
            </w:tcBorders>
            <w:vAlign w:val="center"/>
            <w:hideMark/>
          </w:tcPr>
          <w:p w14:paraId="4490B1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0.967022</w:t>
            </w:r>
          </w:p>
        </w:tc>
        <w:tc>
          <w:tcPr>
            <w:tcW w:w="442" w:type="pct"/>
            <w:tcBorders>
              <w:top w:val="nil"/>
              <w:left w:val="nil"/>
              <w:bottom w:val="single" w:sz="8" w:space="0" w:color="CCCCCC"/>
              <w:right w:val="single" w:sz="8" w:space="0" w:color="CCCCCC"/>
            </w:tcBorders>
            <w:vAlign w:val="center"/>
            <w:hideMark/>
          </w:tcPr>
          <w:p w14:paraId="7DF35F3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0.109589</w:t>
            </w:r>
          </w:p>
        </w:tc>
      </w:tr>
      <w:tr w:rsidR="00815982" w14:paraId="75DB229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52A9F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4F33FAC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1828BC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6DC4E51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0.915851</w:t>
            </w:r>
          </w:p>
        </w:tc>
        <w:tc>
          <w:tcPr>
            <w:tcW w:w="507" w:type="pct"/>
            <w:tcBorders>
              <w:top w:val="nil"/>
              <w:left w:val="nil"/>
              <w:bottom w:val="single" w:sz="8" w:space="0" w:color="CCCCCC"/>
              <w:right w:val="single" w:sz="8" w:space="0" w:color="CCCCCC"/>
            </w:tcBorders>
            <w:vAlign w:val="center"/>
            <w:hideMark/>
          </w:tcPr>
          <w:p w14:paraId="3594C3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0.953893</w:t>
            </w:r>
          </w:p>
        </w:tc>
        <w:tc>
          <w:tcPr>
            <w:tcW w:w="507" w:type="pct"/>
            <w:tcBorders>
              <w:top w:val="nil"/>
              <w:left w:val="nil"/>
              <w:bottom w:val="single" w:sz="8" w:space="0" w:color="CCCCCC"/>
              <w:right w:val="single" w:sz="8" w:space="0" w:color="CCCCCC"/>
            </w:tcBorders>
            <w:vAlign w:val="center"/>
            <w:hideMark/>
          </w:tcPr>
          <w:p w14:paraId="270F59F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0.108696</w:t>
            </w:r>
          </w:p>
        </w:tc>
        <w:tc>
          <w:tcPr>
            <w:tcW w:w="443" w:type="pct"/>
            <w:tcBorders>
              <w:top w:val="nil"/>
              <w:left w:val="nil"/>
              <w:bottom w:val="single" w:sz="8" w:space="0" w:color="CCCCCC"/>
              <w:right w:val="single" w:sz="8" w:space="0" w:color="CCCCCC"/>
            </w:tcBorders>
            <w:vAlign w:val="center"/>
            <w:hideMark/>
          </w:tcPr>
          <w:p w14:paraId="12FAB49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0.957819</w:t>
            </w:r>
          </w:p>
        </w:tc>
        <w:tc>
          <w:tcPr>
            <w:tcW w:w="443" w:type="pct"/>
            <w:tcBorders>
              <w:top w:val="nil"/>
              <w:left w:val="nil"/>
              <w:bottom w:val="single" w:sz="8" w:space="0" w:color="CCCCCC"/>
              <w:right w:val="single" w:sz="8" w:space="0" w:color="CCCCCC"/>
            </w:tcBorders>
            <w:vAlign w:val="center"/>
            <w:hideMark/>
          </w:tcPr>
          <w:p w14:paraId="36EFD6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29F5B94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0.955852</w:t>
            </w:r>
          </w:p>
        </w:tc>
        <w:tc>
          <w:tcPr>
            <w:tcW w:w="442" w:type="pct"/>
            <w:tcBorders>
              <w:top w:val="nil"/>
              <w:left w:val="nil"/>
              <w:bottom w:val="single" w:sz="8" w:space="0" w:color="CCCCCC"/>
              <w:right w:val="single" w:sz="8" w:space="0" w:color="CCCCCC"/>
            </w:tcBorders>
            <w:vAlign w:val="center"/>
            <w:hideMark/>
          </w:tcPr>
          <w:p w14:paraId="52D2A3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0.104167</w:t>
            </w:r>
          </w:p>
        </w:tc>
      </w:tr>
      <w:tr w:rsidR="00815982" w14:paraId="7A76BB9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2CBA8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DT_Normal</w:t>
            </w:r>
            <w:proofErr w:type="spellEnd"/>
          </w:p>
        </w:tc>
        <w:tc>
          <w:tcPr>
            <w:tcW w:w="371" w:type="pct"/>
            <w:tcBorders>
              <w:top w:val="nil"/>
              <w:left w:val="nil"/>
              <w:bottom w:val="single" w:sz="8" w:space="0" w:color="CCCCCC"/>
              <w:right w:val="single" w:sz="8" w:space="0" w:color="CCCCCC"/>
            </w:tcBorders>
            <w:vAlign w:val="center"/>
            <w:hideMark/>
          </w:tcPr>
          <w:p w14:paraId="0A09D4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363AC5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07BB19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0.914873</w:t>
            </w:r>
          </w:p>
        </w:tc>
        <w:tc>
          <w:tcPr>
            <w:tcW w:w="507" w:type="pct"/>
            <w:tcBorders>
              <w:top w:val="nil"/>
              <w:left w:val="nil"/>
              <w:bottom w:val="single" w:sz="8" w:space="0" w:color="CCCCCC"/>
              <w:right w:val="single" w:sz="8" w:space="0" w:color="CCCCCC"/>
            </w:tcBorders>
            <w:vAlign w:val="center"/>
            <w:hideMark/>
          </w:tcPr>
          <w:p w14:paraId="2FDBC4E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0.953846</w:t>
            </w:r>
          </w:p>
        </w:tc>
        <w:tc>
          <w:tcPr>
            <w:tcW w:w="507" w:type="pct"/>
            <w:tcBorders>
              <w:top w:val="nil"/>
              <w:left w:val="nil"/>
              <w:bottom w:val="single" w:sz="8" w:space="0" w:color="CCCCCC"/>
              <w:right w:val="single" w:sz="8" w:space="0" w:color="CCCCCC"/>
            </w:tcBorders>
            <w:vAlign w:val="center"/>
            <w:hideMark/>
          </w:tcPr>
          <w:p w14:paraId="1D1D52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0.106383</w:t>
            </w:r>
          </w:p>
        </w:tc>
        <w:tc>
          <w:tcPr>
            <w:tcW w:w="443" w:type="pct"/>
            <w:tcBorders>
              <w:top w:val="nil"/>
              <w:left w:val="nil"/>
              <w:bottom w:val="single" w:sz="8" w:space="0" w:color="CCCCCC"/>
              <w:right w:val="single" w:sz="8" w:space="0" w:color="CCCCCC"/>
            </w:tcBorders>
            <w:vAlign w:val="center"/>
            <w:hideMark/>
          </w:tcPr>
          <w:p w14:paraId="0904BC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0.95679</w:t>
            </w:r>
          </w:p>
        </w:tc>
        <w:tc>
          <w:tcPr>
            <w:tcW w:w="443" w:type="pct"/>
            <w:tcBorders>
              <w:top w:val="nil"/>
              <w:left w:val="nil"/>
              <w:bottom w:val="single" w:sz="8" w:space="0" w:color="CCCCCC"/>
              <w:right w:val="single" w:sz="8" w:space="0" w:color="CCCCCC"/>
            </w:tcBorders>
            <w:vAlign w:val="center"/>
            <w:hideMark/>
          </w:tcPr>
          <w:p w14:paraId="15BC79C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7A97E6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0.955316</w:t>
            </w:r>
          </w:p>
        </w:tc>
        <w:tc>
          <w:tcPr>
            <w:tcW w:w="442" w:type="pct"/>
            <w:tcBorders>
              <w:top w:val="nil"/>
              <w:left w:val="nil"/>
              <w:bottom w:val="single" w:sz="8" w:space="0" w:color="CCCCCC"/>
              <w:right w:val="single" w:sz="8" w:space="0" w:color="CCCCCC"/>
            </w:tcBorders>
            <w:vAlign w:val="center"/>
            <w:hideMark/>
          </w:tcPr>
          <w:p w14:paraId="3063A9D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0.103093</w:t>
            </w:r>
          </w:p>
        </w:tc>
      </w:tr>
      <w:tr w:rsidR="00815982" w14:paraId="23FEB642"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808B6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415D846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BAC232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55CD658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0.931507</w:t>
            </w:r>
          </w:p>
        </w:tc>
        <w:tc>
          <w:tcPr>
            <w:tcW w:w="507" w:type="pct"/>
            <w:tcBorders>
              <w:top w:val="nil"/>
              <w:left w:val="nil"/>
              <w:bottom w:val="single" w:sz="8" w:space="0" w:color="CCCCCC"/>
              <w:right w:val="single" w:sz="8" w:space="0" w:color="CCCCCC"/>
            </w:tcBorders>
            <w:vAlign w:val="center"/>
            <w:hideMark/>
          </w:tcPr>
          <w:p w14:paraId="43BE095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0.953722</w:t>
            </w:r>
          </w:p>
        </w:tc>
        <w:tc>
          <w:tcPr>
            <w:tcW w:w="507" w:type="pct"/>
            <w:tcBorders>
              <w:top w:val="nil"/>
              <w:left w:val="nil"/>
              <w:bottom w:val="single" w:sz="8" w:space="0" w:color="CCCCCC"/>
              <w:right w:val="single" w:sz="8" w:space="0" w:color="CCCCCC"/>
            </w:tcBorders>
            <w:vAlign w:val="center"/>
            <w:hideMark/>
          </w:tcPr>
          <w:p w14:paraId="6C79727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0.142857</w:t>
            </w:r>
          </w:p>
        </w:tc>
        <w:tc>
          <w:tcPr>
            <w:tcW w:w="443" w:type="pct"/>
            <w:tcBorders>
              <w:top w:val="nil"/>
              <w:left w:val="nil"/>
              <w:bottom w:val="single" w:sz="8" w:space="0" w:color="CCCCCC"/>
              <w:right w:val="single" w:sz="8" w:space="0" w:color="CCCCCC"/>
            </w:tcBorders>
            <w:vAlign w:val="center"/>
            <w:hideMark/>
          </w:tcPr>
          <w:p w14:paraId="0A296F5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0.975309</w:t>
            </w:r>
          </w:p>
        </w:tc>
        <w:tc>
          <w:tcPr>
            <w:tcW w:w="443" w:type="pct"/>
            <w:tcBorders>
              <w:top w:val="nil"/>
              <w:left w:val="nil"/>
              <w:bottom w:val="single" w:sz="8" w:space="0" w:color="CCCCCC"/>
              <w:right w:val="single" w:sz="8" w:space="0" w:color="CCCCCC"/>
            </w:tcBorders>
            <w:vAlign w:val="center"/>
            <w:hideMark/>
          </w:tcPr>
          <w:p w14:paraId="72A0248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w:t>
            </w:r>
          </w:p>
        </w:tc>
        <w:tc>
          <w:tcPr>
            <w:tcW w:w="442" w:type="pct"/>
            <w:tcBorders>
              <w:top w:val="nil"/>
              <w:left w:val="nil"/>
              <w:bottom w:val="single" w:sz="8" w:space="0" w:color="CCCCCC"/>
              <w:right w:val="single" w:sz="8" w:space="0" w:color="CCCCCC"/>
            </w:tcBorders>
            <w:vAlign w:val="center"/>
            <w:hideMark/>
          </w:tcPr>
          <w:p w14:paraId="04A55DE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0.964395</w:t>
            </w:r>
          </w:p>
        </w:tc>
        <w:tc>
          <w:tcPr>
            <w:tcW w:w="442" w:type="pct"/>
            <w:tcBorders>
              <w:top w:val="nil"/>
              <w:left w:val="nil"/>
              <w:bottom w:val="single" w:sz="8" w:space="0" w:color="CCCCCC"/>
              <w:right w:val="single" w:sz="8" w:space="0" w:color="CCCCCC"/>
            </w:tcBorders>
            <w:vAlign w:val="center"/>
            <w:hideMark/>
          </w:tcPr>
          <w:p w14:paraId="5710364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0.102564</w:t>
            </w:r>
          </w:p>
        </w:tc>
      </w:tr>
      <w:tr w:rsidR="00815982" w14:paraId="244BB181"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7DA2B67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KNN_GridSearched</w:t>
            </w:r>
            <w:proofErr w:type="spellEnd"/>
          </w:p>
        </w:tc>
        <w:tc>
          <w:tcPr>
            <w:tcW w:w="371" w:type="pct"/>
            <w:tcBorders>
              <w:top w:val="nil"/>
              <w:left w:val="nil"/>
              <w:bottom w:val="single" w:sz="8" w:space="0" w:color="CCCCCC"/>
              <w:right w:val="single" w:sz="8" w:space="0" w:color="CCCCCC"/>
            </w:tcBorders>
            <w:vAlign w:val="center"/>
            <w:hideMark/>
          </w:tcPr>
          <w:p w14:paraId="6640330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47F173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14E5C9B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0.912916</w:t>
            </w:r>
          </w:p>
        </w:tc>
        <w:tc>
          <w:tcPr>
            <w:tcW w:w="507" w:type="pct"/>
            <w:tcBorders>
              <w:top w:val="nil"/>
              <w:left w:val="nil"/>
              <w:bottom w:val="single" w:sz="8" w:space="0" w:color="CCCCCC"/>
              <w:right w:val="single" w:sz="8" w:space="0" w:color="CCCCCC"/>
            </w:tcBorders>
            <w:vAlign w:val="center"/>
            <w:hideMark/>
          </w:tcPr>
          <w:p w14:paraId="4E77E59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0.953751</w:t>
            </w:r>
          </w:p>
        </w:tc>
        <w:tc>
          <w:tcPr>
            <w:tcW w:w="507" w:type="pct"/>
            <w:tcBorders>
              <w:top w:val="nil"/>
              <w:left w:val="nil"/>
              <w:bottom w:val="single" w:sz="8" w:space="0" w:color="CCCCCC"/>
              <w:right w:val="single" w:sz="8" w:space="0" w:color="CCCCCC"/>
            </w:tcBorders>
            <w:vAlign w:val="center"/>
            <w:hideMark/>
          </w:tcPr>
          <w:p w14:paraId="68AECA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0.102041</w:t>
            </w:r>
          </w:p>
        </w:tc>
        <w:tc>
          <w:tcPr>
            <w:tcW w:w="443" w:type="pct"/>
            <w:tcBorders>
              <w:top w:val="nil"/>
              <w:left w:val="nil"/>
              <w:bottom w:val="single" w:sz="8" w:space="0" w:color="CCCCCC"/>
              <w:right w:val="single" w:sz="8" w:space="0" w:color="CCCCCC"/>
            </w:tcBorders>
            <w:vAlign w:val="center"/>
            <w:hideMark/>
          </w:tcPr>
          <w:p w14:paraId="148B82B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0.954733</w:t>
            </w:r>
          </w:p>
        </w:tc>
        <w:tc>
          <w:tcPr>
            <w:tcW w:w="443" w:type="pct"/>
            <w:tcBorders>
              <w:top w:val="nil"/>
              <w:left w:val="nil"/>
              <w:bottom w:val="single" w:sz="8" w:space="0" w:color="CCCCCC"/>
              <w:right w:val="single" w:sz="8" w:space="0" w:color="CCCCCC"/>
            </w:tcBorders>
            <w:vAlign w:val="center"/>
            <w:hideMark/>
          </w:tcPr>
          <w:p w14:paraId="472350D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42" w:type="pct"/>
            <w:tcBorders>
              <w:top w:val="nil"/>
              <w:left w:val="nil"/>
              <w:bottom w:val="single" w:sz="8" w:space="0" w:color="CCCCCC"/>
              <w:right w:val="single" w:sz="8" w:space="0" w:color="CCCCCC"/>
            </w:tcBorders>
            <w:vAlign w:val="center"/>
            <w:hideMark/>
          </w:tcPr>
          <w:p w14:paraId="30E1538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0.954242</w:t>
            </w:r>
          </w:p>
        </w:tc>
        <w:tc>
          <w:tcPr>
            <w:tcW w:w="442" w:type="pct"/>
            <w:tcBorders>
              <w:top w:val="nil"/>
              <w:left w:val="nil"/>
              <w:bottom w:val="single" w:sz="8" w:space="0" w:color="CCCCCC"/>
              <w:right w:val="single" w:sz="8" w:space="0" w:color="CCCCCC"/>
            </w:tcBorders>
            <w:vAlign w:val="center"/>
            <w:hideMark/>
          </w:tcPr>
          <w:p w14:paraId="4F4EFCF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0.10101</w:t>
            </w:r>
          </w:p>
        </w:tc>
      </w:tr>
      <w:tr w:rsidR="00815982" w14:paraId="7302BC07"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6E55B9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27F6518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2FA31E1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1FC6DF2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0.946184</w:t>
            </w:r>
          </w:p>
        </w:tc>
        <w:tc>
          <w:tcPr>
            <w:tcW w:w="507" w:type="pct"/>
            <w:tcBorders>
              <w:top w:val="nil"/>
              <w:left w:val="nil"/>
              <w:bottom w:val="single" w:sz="8" w:space="0" w:color="CCCCCC"/>
              <w:right w:val="single" w:sz="8" w:space="0" w:color="CCCCCC"/>
            </w:tcBorders>
            <w:vAlign w:val="center"/>
            <w:hideMark/>
          </w:tcPr>
          <w:p w14:paraId="2B6ACF5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0.953511</w:t>
            </w:r>
          </w:p>
        </w:tc>
        <w:tc>
          <w:tcPr>
            <w:tcW w:w="507" w:type="pct"/>
            <w:tcBorders>
              <w:top w:val="nil"/>
              <w:left w:val="nil"/>
              <w:bottom w:val="single" w:sz="8" w:space="0" w:color="CCCCCC"/>
              <w:right w:val="single" w:sz="8" w:space="0" w:color="CCCCCC"/>
            </w:tcBorders>
            <w:vAlign w:val="center"/>
            <w:hideMark/>
          </w:tcPr>
          <w:p w14:paraId="3BA18BC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0.272727</w:t>
            </w:r>
          </w:p>
        </w:tc>
        <w:tc>
          <w:tcPr>
            <w:tcW w:w="443" w:type="pct"/>
            <w:tcBorders>
              <w:top w:val="nil"/>
              <w:left w:val="nil"/>
              <w:bottom w:val="single" w:sz="8" w:space="0" w:color="CCCCCC"/>
              <w:right w:val="single" w:sz="8" w:space="0" w:color="CCCCCC"/>
            </w:tcBorders>
            <w:vAlign w:val="center"/>
            <w:hideMark/>
          </w:tcPr>
          <w:p w14:paraId="3F7C5A9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0.99177</w:t>
            </w:r>
          </w:p>
        </w:tc>
        <w:tc>
          <w:tcPr>
            <w:tcW w:w="443" w:type="pct"/>
            <w:tcBorders>
              <w:top w:val="nil"/>
              <w:left w:val="nil"/>
              <w:bottom w:val="single" w:sz="8" w:space="0" w:color="CCCCCC"/>
              <w:right w:val="single" w:sz="8" w:space="0" w:color="CCCCCC"/>
            </w:tcBorders>
            <w:vAlign w:val="center"/>
            <w:hideMark/>
          </w:tcPr>
          <w:p w14:paraId="20AB172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w:t>
            </w:r>
          </w:p>
        </w:tc>
        <w:tc>
          <w:tcPr>
            <w:tcW w:w="442" w:type="pct"/>
            <w:tcBorders>
              <w:top w:val="nil"/>
              <w:left w:val="nil"/>
              <w:bottom w:val="single" w:sz="8" w:space="0" w:color="CCCCCC"/>
              <w:right w:val="single" w:sz="8" w:space="0" w:color="CCCCCC"/>
            </w:tcBorders>
            <w:vAlign w:val="center"/>
            <w:hideMark/>
          </w:tcPr>
          <w:p w14:paraId="5EA4595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0.972264</w:t>
            </w:r>
          </w:p>
        </w:tc>
        <w:tc>
          <w:tcPr>
            <w:tcW w:w="442" w:type="pct"/>
            <w:tcBorders>
              <w:top w:val="nil"/>
              <w:left w:val="nil"/>
              <w:bottom w:val="single" w:sz="8" w:space="0" w:color="CCCCCC"/>
              <w:right w:val="single" w:sz="8" w:space="0" w:color="CCCCCC"/>
            </w:tcBorders>
            <w:vAlign w:val="center"/>
            <w:hideMark/>
          </w:tcPr>
          <w:p w14:paraId="6204F39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0.098361</w:t>
            </w:r>
          </w:p>
        </w:tc>
      </w:tr>
      <w:tr w:rsidR="00815982" w14:paraId="561031D0"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AF44B4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18F8006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D34A96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685334B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0.940313</w:t>
            </w:r>
          </w:p>
        </w:tc>
        <w:tc>
          <w:tcPr>
            <w:tcW w:w="507" w:type="pct"/>
            <w:tcBorders>
              <w:top w:val="nil"/>
              <w:left w:val="nil"/>
              <w:bottom w:val="single" w:sz="8" w:space="0" w:color="CCCCCC"/>
              <w:right w:val="single" w:sz="8" w:space="0" w:color="CCCCCC"/>
            </w:tcBorders>
            <w:vAlign w:val="center"/>
            <w:hideMark/>
          </w:tcPr>
          <w:p w14:paraId="5B1A7D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0.953234</w:t>
            </w:r>
          </w:p>
        </w:tc>
        <w:tc>
          <w:tcPr>
            <w:tcW w:w="507" w:type="pct"/>
            <w:tcBorders>
              <w:top w:val="nil"/>
              <w:left w:val="nil"/>
              <w:bottom w:val="single" w:sz="8" w:space="0" w:color="CCCCCC"/>
              <w:right w:val="single" w:sz="8" w:space="0" w:color="CCCCCC"/>
            </w:tcBorders>
            <w:vAlign w:val="center"/>
            <w:hideMark/>
          </w:tcPr>
          <w:p w14:paraId="224D0DE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0.176471</w:t>
            </w:r>
          </w:p>
        </w:tc>
        <w:tc>
          <w:tcPr>
            <w:tcW w:w="443" w:type="pct"/>
            <w:tcBorders>
              <w:top w:val="nil"/>
              <w:left w:val="nil"/>
              <w:bottom w:val="single" w:sz="8" w:space="0" w:color="CCCCCC"/>
              <w:right w:val="single" w:sz="8" w:space="0" w:color="CCCCCC"/>
            </w:tcBorders>
            <w:vAlign w:val="center"/>
            <w:hideMark/>
          </w:tcPr>
          <w:p w14:paraId="011B73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0.985597</w:t>
            </w:r>
          </w:p>
        </w:tc>
        <w:tc>
          <w:tcPr>
            <w:tcW w:w="443" w:type="pct"/>
            <w:tcBorders>
              <w:top w:val="nil"/>
              <w:left w:val="nil"/>
              <w:bottom w:val="single" w:sz="8" w:space="0" w:color="CCCCCC"/>
              <w:right w:val="single" w:sz="8" w:space="0" w:color="CCCCCC"/>
            </w:tcBorders>
            <w:vAlign w:val="center"/>
            <w:hideMark/>
          </w:tcPr>
          <w:p w14:paraId="1539E04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w:t>
            </w:r>
          </w:p>
        </w:tc>
        <w:tc>
          <w:tcPr>
            <w:tcW w:w="442" w:type="pct"/>
            <w:tcBorders>
              <w:top w:val="nil"/>
              <w:left w:val="nil"/>
              <w:bottom w:val="single" w:sz="8" w:space="0" w:color="CCCCCC"/>
              <w:right w:val="single" w:sz="8" w:space="0" w:color="CCCCCC"/>
            </w:tcBorders>
            <w:vAlign w:val="center"/>
            <w:hideMark/>
          </w:tcPr>
          <w:p w14:paraId="685DAD3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0.969145</w:t>
            </w:r>
          </w:p>
        </w:tc>
        <w:tc>
          <w:tcPr>
            <w:tcW w:w="442" w:type="pct"/>
            <w:tcBorders>
              <w:top w:val="nil"/>
              <w:left w:val="nil"/>
              <w:bottom w:val="single" w:sz="8" w:space="0" w:color="CCCCCC"/>
              <w:right w:val="single" w:sz="8" w:space="0" w:color="CCCCCC"/>
            </w:tcBorders>
            <w:vAlign w:val="center"/>
            <w:hideMark/>
          </w:tcPr>
          <w:p w14:paraId="6CCB809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0.089552</w:t>
            </w:r>
          </w:p>
        </w:tc>
      </w:tr>
      <w:tr w:rsidR="00815982" w14:paraId="2DE4AA3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653CB3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17A7978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36C153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3477BC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0.940313</w:t>
            </w:r>
          </w:p>
        </w:tc>
        <w:tc>
          <w:tcPr>
            <w:tcW w:w="507" w:type="pct"/>
            <w:tcBorders>
              <w:top w:val="nil"/>
              <w:left w:val="nil"/>
              <w:bottom w:val="single" w:sz="8" w:space="0" w:color="CCCCCC"/>
              <w:right w:val="single" w:sz="8" w:space="0" w:color="CCCCCC"/>
            </w:tcBorders>
            <w:vAlign w:val="center"/>
            <w:hideMark/>
          </w:tcPr>
          <w:p w14:paraId="7079C2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0.953234</w:t>
            </w:r>
          </w:p>
        </w:tc>
        <w:tc>
          <w:tcPr>
            <w:tcW w:w="507" w:type="pct"/>
            <w:tcBorders>
              <w:top w:val="nil"/>
              <w:left w:val="nil"/>
              <w:bottom w:val="single" w:sz="8" w:space="0" w:color="CCCCCC"/>
              <w:right w:val="single" w:sz="8" w:space="0" w:color="CCCCCC"/>
            </w:tcBorders>
            <w:vAlign w:val="center"/>
            <w:hideMark/>
          </w:tcPr>
          <w:p w14:paraId="0A224B5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0.176471</w:t>
            </w:r>
          </w:p>
        </w:tc>
        <w:tc>
          <w:tcPr>
            <w:tcW w:w="443" w:type="pct"/>
            <w:tcBorders>
              <w:top w:val="nil"/>
              <w:left w:val="nil"/>
              <w:bottom w:val="single" w:sz="8" w:space="0" w:color="CCCCCC"/>
              <w:right w:val="single" w:sz="8" w:space="0" w:color="CCCCCC"/>
            </w:tcBorders>
            <w:vAlign w:val="center"/>
            <w:hideMark/>
          </w:tcPr>
          <w:p w14:paraId="60B135A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0.985597</w:t>
            </w:r>
          </w:p>
        </w:tc>
        <w:tc>
          <w:tcPr>
            <w:tcW w:w="443" w:type="pct"/>
            <w:tcBorders>
              <w:top w:val="nil"/>
              <w:left w:val="nil"/>
              <w:bottom w:val="single" w:sz="8" w:space="0" w:color="CCCCCC"/>
              <w:right w:val="single" w:sz="8" w:space="0" w:color="CCCCCC"/>
            </w:tcBorders>
            <w:vAlign w:val="center"/>
            <w:hideMark/>
          </w:tcPr>
          <w:p w14:paraId="09631FF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w:t>
            </w:r>
          </w:p>
        </w:tc>
        <w:tc>
          <w:tcPr>
            <w:tcW w:w="442" w:type="pct"/>
            <w:tcBorders>
              <w:top w:val="nil"/>
              <w:left w:val="nil"/>
              <w:bottom w:val="single" w:sz="8" w:space="0" w:color="CCCCCC"/>
              <w:right w:val="single" w:sz="8" w:space="0" w:color="CCCCCC"/>
            </w:tcBorders>
            <w:vAlign w:val="center"/>
            <w:hideMark/>
          </w:tcPr>
          <w:p w14:paraId="3ACEA66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0.969145</w:t>
            </w:r>
          </w:p>
        </w:tc>
        <w:tc>
          <w:tcPr>
            <w:tcW w:w="442" w:type="pct"/>
            <w:tcBorders>
              <w:top w:val="nil"/>
              <w:left w:val="nil"/>
              <w:bottom w:val="single" w:sz="8" w:space="0" w:color="CCCCCC"/>
              <w:right w:val="single" w:sz="8" w:space="0" w:color="CCCCCC"/>
            </w:tcBorders>
            <w:vAlign w:val="center"/>
            <w:hideMark/>
          </w:tcPr>
          <w:p w14:paraId="24D22BB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0.089552</w:t>
            </w:r>
          </w:p>
        </w:tc>
      </w:tr>
      <w:tr w:rsidR="00815982" w14:paraId="39BB742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386378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DT_GridSearched</w:t>
            </w:r>
          </w:p>
        </w:tc>
        <w:tc>
          <w:tcPr>
            <w:tcW w:w="371" w:type="pct"/>
            <w:tcBorders>
              <w:top w:val="nil"/>
              <w:left w:val="nil"/>
              <w:bottom w:val="single" w:sz="8" w:space="0" w:color="CCCCCC"/>
              <w:right w:val="single" w:sz="8" w:space="0" w:color="CCCCCC"/>
            </w:tcBorders>
            <w:vAlign w:val="center"/>
            <w:hideMark/>
          </w:tcPr>
          <w:p w14:paraId="5B162CE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CC61B1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57096A5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0.908023</w:t>
            </w:r>
          </w:p>
        </w:tc>
        <w:tc>
          <w:tcPr>
            <w:tcW w:w="507" w:type="pct"/>
            <w:tcBorders>
              <w:top w:val="nil"/>
              <w:left w:val="nil"/>
              <w:bottom w:val="single" w:sz="8" w:space="0" w:color="CCCCCC"/>
              <w:right w:val="single" w:sz="8" w:space="0" w:color="CCCCCC"/>
            </w:tcBorders>
            <w:vAlign w:val="center"/>
            <w:hideMark/>
          </w:tcPr>
          <w:p w14:paraId="1F42501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0.952577</w:t>
            </w:r>
          </w:p>
        </w:tc>
        <w:tc>
          <w:tcPr>
            <w:tcW w:w="507" w:type="pct"/>
            <w:tcBorders>
              <w:top w:val="nil"/>
              <w:left w:val="nil"/>
              <w:bottom w:val="single" w:sz="8" w:space="0" w:color="CCCCCC"/>
              <w:right w:val="single" w:sz="8" w:space="0" w:color="CCCCCC"/>
            </w:tcBorders>
            <w:vAlign w:val="center"/>
            <w:hideMark/>
          </w:tcPr>
          <w:p w14:paraId="4E08830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0.076923</w:t>
            </w:r>
          </w:p>
        </w:tc>
        <w:tc>
          <w:tcPr>
            <w:tcW w:w="443" w:type="pct"/>
            <w:tcBorders>
              <w:top w:val="nil"/>
              <w:left w:val="nil"/>
              <w:bottom w:val="single" w:sz="8" w:space="0" w:color="CCCCCC"/>
              <w:right w:val="single" w:sz="8" w:space="0" w:color="CCCCCC"/>
            </w:tcBorders>
            <w:vAlign w:val="center"/>
            <w:hideMark/>
          </w:tcPr>
          <w:p w14:paraId="3797DEF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0.950617</w:t>
            </w:r>
          </w:p>
        </w:tc>
        <w:tc>
          <w:tcPr>
            <w:tcW w:w="443" w:type="pct"/>
            <w:tcBorders>
              <w:top w:val="nil"/>
              <w:left w:val="nil"/>
              <w:bottom w:val="single" w:sz="8" w:space="0" w:color="CCCCCC"/>
              <w:right w:val="single" w:sz="8" w:space="0" w:color="CCCCCC"/>
            </w:tcBorders>
            <w:vAlign w:val="center"/>
            <w:hideMark/>
          </w:tcPr>
          <w:p w14:paraId="585081E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w:t>
            </w:r>
          </w:p>
        </w:tc>
        <w:tc>
          <w:tcPr>
            <w:tcW w:w="442" w:type="pct"/>
            <w:tcBorders>
              <w:top w:val="nil"/>
              <w:left w:val="nil"/>
              <w:bottom w:val="single" w:sz="8" w:space="0" w:color="CCCCCC"/>
              <w:right w:val="single" w:sz="8" w:space="0" w:color="CCCCCC"/>
            </w:tcBorders>
            <w:vAlign w:val="center"/>
            <w:hideMark/>
          </w:tcPr>
          <w:p w14:paraId="2393E67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0.951596</w:t>
            </w:r>
          </w:p>
        </w:tc>
        <w:tc>
          <w:tcPr>
            <w:tcW w:w="442" w:type="pct"/>
            <w:tcBorders>
              <w:top w:val="nil"/>
              <w:left w:val="nil"/>
              <w:bottom w:val="single" w:sz="8" w:space="0" w:color="CCCCCC"/>
              <w:right w:val="single" w:sz="8" w:space="0" w:color="CCCCCC"/>
            </w:tcBorders>
            <w:vAlign w:val="center"/>
            <w:hideMark/>
          </w:tcPr>
          <w:p w14:paraId="7BFD268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0.078431</w:t>
            </w:r>
          </w:p>
        </w:tc>
      </w:tr>
      <w:tr w:rsidR="00815982" w14:paraId="586DA21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76348F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66F40FC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3C0E983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16F25C0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0.945205</w:t>
            </w:r>
          </w:p>
        </w:tc>
        <w:tc>
          <w:tcPr>
            <w:tcW w:w="507" w:type="pct"/>
            <w:tcBorders>
              <w:top w:val="nil"/>
              <w:left w:val="nil"/>
              <w:bottom w:val="single" w:sz="8" w:space="0" w:color="CCCCCC"/>
              <w:right w:val="single" w:sz="8" w:space="0" w:color="CCCCCC"/>
            </w:tcBorders>
            <w:vAlign w:val="center"/>
            <w:hideMark/>
          </w:tcPr>
          <w:p w14:paraId="6AC187E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0.952569</w:t>
            </w:r>
          </w:p>
        </w:tc>
        <w:tc>
          <w:tcPr>
            <w:tcW w:w="507" w:type="pct"/>
            <w:tcBorders>
              <w:top w:val="nil"/>
              <w:left w:val="nil"/>
              <w:bottom w:val="single" w:sz="8" w:space="0" w:color="CCCCCC"/>
              <w:right w:val="single" w:sz="8" w:space="0" w:color="CCCCCC"/>
            </w:tcBorders>
            <w:vAlign w:val="center"/>
            <w:hideMark/>
          </w:tcPr>
          <w:p w14:paraId="1D86AEF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43" w:type="pct"/>
            <w:tcBorders>
              <w:top w:val="nil"/>
              <w:left w:val="nil"/>
              <w:bottom w:val="single" w:sz="8" w:space="0" w:color="CCCCCC"/>
              <w:right w:val="single" w:sz="8" w:space="0" w:color="CCCCCC"/>
            </w:tcBorders>
            <w:vAlign w:val="center"/>
            <w:hideMark/>
          </w:tcPr>
          <w:p w14:paraId="52F1EBC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0.99177</w:t>
            </w:r>
          </w:p>
        </w:tc>
        <w:tc>
          <w:tcPr>
            <w:tcW w:w="443" w:type="pct"/>
            <w:tcBorders>
              <w:top w:val="nil"/>
              <w:left w:val="nil"/>
              <w:bottom w:val="single" w:sz="8" w:space="0" w:color="CCCCCC"/>
              <w:right w:val="single" w:sz="8" w:space="0" w:color="CCCCCC"/>
            </w:tcBorders>
            <w:vAlign w:val="center"/>
            <w:hideMark/>
          </w:tcPr>
          <w:p w14:paraId="25EE18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3A26AC2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0.971774</w:t>
            </w:r>
          </w:p>
        </w:tc>
        <w:tc>
          <w:tcPr>
            <w:tcW w:w="442" w:type="pct"/>
            <w:tcBorders>
              <w:top w:val="nil"/>
              <w:left w:val="nil"/>
              <w:bottom w:val="single" w:sz="8" w:space="0" w:color="CCCCCC"/>
              <w:right w:val="single" w:sz="8" w:space="0" w:color="CCCCCC"/>
            </w:tcBorders>
            <w:vAlign w:val="center"/>
            <w:hideMark/>
          </w:tcPr>
          <w:p w14:paraId="78A7CCE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0.066667</w:t>
            </w:r>
          </w:p>
        </w:tc>
      </w:tr>
      <w:tr w:rsidR="00815982" w14:paraId="3E36722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0F0789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24500F9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2E7273D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77D3B51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0.944227</w:t>
            </w:r>
          </w:p>
        </w:tc>
        <w:tc>
          <w:tcPr>
            <w:tcW w:w="507" w:type="pct"/>
            <w:tcBorders>
              <w:top w:val="nil"/>
              <w:left w:val="nil"/>
              <w:bottom w:val="single" w:sz="8" w:space="0" w:color="CCCCCC"/>
              <w:right w:val="single" w:sz="8" w:space="0" w:color="CCCCCC"/>
            </w:tcBorders>
            <w:vAlign w:val="center"/>
            <w:hideMark/>
          </w:tcPr>
          <w:p w14:paraId="0FD8419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0.952522</w:t>
            </w:r>
          </w:p>
        </w:tc>
        <w:tc>
          <w:tcPr>
            <w:tcW w:w="507" w:type="pct"/>
            <w:tcBorders>
              <w:top w:val="nil"/>
              <w:left w:val="nil"/>
              <w:bottom w:val="single" w:sz="8" w:space="0" w:color="CCCCCC"/>
              <w:right w:val="single" w:sz="8" w:space="0" w:color="CCCCCC"/>
            </w:tcBorders>
            <w:vAlign w:val="center"/>
            <w:hideMark/>
          </w:tcPr>
          <w:p w14:paraId="765804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0.181818</w:t>
            </w:r>
          </w:p>
        </w:tc>
        <w:tc>
          <w:tcPr>
            <w:tcW w:w="443" w:type="pct"/>
            <w:tcBorders>
              <w:top w:val="nil"/>
              <w:left w:val="nil"/>
              <w:bottom w:val="single" w:sz="8" w:space="0" w:color="CCCCCC"/>
              <w:right w:val="single" w:sz="8" w:space="0" w:color="CCCCCC"/>
            </w:tcBorders>
            <w:vAlign w:val="center"/>
            <w:hideMark/>
          </w:tcPr>
          <w:p w14:paraId="29B973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0.990741</w:t>
            </w:r>
          </w:p>
        </w:tc>
        <w:tc>
          <w:tcPr>
            <w:tcW w:w="443" w:type="pct"/>
            <w:tcBorders>
              <w:top w:val="nil"/>
              <w:left w:val="nil"/>
              <w:bottom w:val="single" w:sz="8" w:space="0" w:color="CCCCCC"/>
              <w:right w:val="single" w:sz="8" w:space="0" w:color="CCCCCC"/>
            </w:tcBorders>
            <w:vAlign w:val="center"/>
            <w:hideMark/>
          </w:tcPr>
          <w:p w14:paraId="4AA286E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581DF9E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0.971256</w:t>
            </w:r>
          </w:p>
        </w:tc>
        <w:tc>
          <w:tcPr>
            <w:tcW w:w="442" w:type="pct"/>
            <w:tcBorders>
              <w:top w:val="nil"/>
              <w:left w:val="nil"/>
              <w:bottom w:val="single" w:sz="8" w:space="0" w:color="CCCCCC"/>
              <w:right w:val="single" w:sz="8" w:space="0" w:color="CCCCCC"/>
            </w:tcBorders>
            <w:vAlign w:val="center"/>
            <w:hideMark/>
          </w:tcPr>
          <w:p w14:paraId="1109C0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0.065574</w:t>
            </w:r>
          </w:p>
        </w:tc>
      </w:tr>
      <w:tr w:rsidR="00815982" w14:paraId="67C1E8E6"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9C641C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55D609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0F2C7D5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38D13DD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0.943249</w:t>
            </w:r>
          </w:p>
        </w:tc>
        <w:tc>
          <w:tcPr>
            <w:tcW w:w="507" w:type="pct"/>
            <w:tcBorders>
              <w:top w:val="nil"/>
              <w:left w:val="nil"/>
              <w:bottom w:val="single" w:sz="8" w:space="0" w:color="CCCCCC"/>
              <w:right w:val="single" w:sz="8" w:space="0" w:color="CCCCCC"/>
            </w:tcBorders>
            <w:vAlign w:val="center"/>
            <w:hideMark/>
          </w:tcPr>
          <w:p w14:paraId="4E3DFC4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0.952475</w:t>
            </w:r>
          </w:p>
        </w:tc>
        <w:tc>
          <w:tcPr>
            <w:tcW w:w="507" w:type="pct"/>
            <w:tcBorders>
              <w:top w:val="nil"/>
              <w:left w:val="nil"/>
              <w:bottom w:val="single" w:sz="8" w:space="0" w:color="CCCCCC"/>
              <w:right w:val="single" w:sz="8" w:space="0" w:color="CCCCCC"/>
            </w:tcBorders>
            <w:vAlign w:val="center"/>
            <w:hideMark/>
          </w:tcPr>
          <w:p w14:paraId="3B0513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0.166667</w:t>
            </w:r>
          </w:p>
        </w:tc>
        <w:tc>
          <w:tcPr>
            <w:tcW w:w="443" w:type="pct"/>
            <w:tcBorders>
              <w:top w:val="nil"/>
              <w:left w:val="nil"/>
              <w:bottom w:val="single" w:sz="8" w:space="0" w:color="CCCCCC"/>
              <w:right w:val="single" w:sz="8" w:space="0" w:color="CCCCCC"/>
            </w:tcBorders>
            <w:vAlign w:val="center"/>
            <w:hideMark/>
          </w:tcPr>
          <w:p w14:paraId="4CD1B24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0.989712</w:t>
            </w:r>
          </w:p>
        </w:tc>
        <w:tc>
          <w:tcPr>
            <w:tcW w:w="443" w:type="pct"/>
            <w:tcBorders>
              <w:top w:val="nil"/>
              <w:left w:val="nil"/>
              <w:bottom w:val="single" w:sz="8" w:space="0" w:color="CCCCCC"/>
              <w:right w:val="single" w:sz="8" w:space="0" w:color="CCCCCC"/>
            </w:tcBorders>
            <w:vAlign w:val="center"/>
            <w:hideMark/>
          </w:tcPr>
          <w:p w14:paraId="23B188D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6CDA7BC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0.970737</w:t>
            </w:r>
          </w:p>
        </w:tc>
        <w:tc>
          <w:tcPr>
            <w:tcW w:w="442" w:type="pct"/>
            <w:tcBorders>
              <w:top w:val="nil"/>
              <w:left w:val="nil"/>
              <w:bottom w:val="single" w:sz="8" w:space="0" w:color="CCCCCC"/>
              <w:right w:val="single" w:sz="8" w:space="0" w:color="CCCCCC"/>
            </w:tcBorders>
            <w:vAlign w:val="center"/>
            <w:hideMark/>
          </w:tcPr>
          <w:p w14:paraId="14CBC14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0.064516</w:t>
            </w:r>
          </w:p>
        </w:tc>
      </w:tr>
      <w:tr w:rsidR="00815982" w14:paraId="62189E34"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1510BD4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3E3A6B6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6237AFC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0D6033B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0.943249</w:t>
            </w:r>
          </w:p>
        </w:tc>
        <w:tc>
          <w:tcPr>
            <w:tcW w:w="507" w:type="pct"/>
            <w:tcBorders>
              <w:top w:val="nil"/>
              <w:left w:val="nil"/>
              <w:bottom w:val="single" w:sz="8" w:space="0" w:color="CCCCCC"/>
              <w:right w:val="single" w:sz="8" w:space="0" w:color="CCCCCC"/>
            </w:tcBorders>
            <w:vAlign w:val="center"/>
            <w:hideMark/>
          </w:tcPr>
          <w:p w14:paraId="3EAC26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0.952475</w:t>
            </w:r>
          </w:p>
        </w:tc>
        <w:tc>
          <w:tcPr>
            <w:tcW w:w="507" w:type="pct"/>
            <w:tcBorders>
              <w:top w:val="nil"/>
              <w:left w:val="nil"/>
              <w:bottom w:val="single" w:sz="8" w:space="0" w:color="CCCCCC"/>
              <w:right w:val="single" w:sz="8" w:space="0" w:color="CCCCCC"/>
            </w:tcBorders>
            <w:vAlign w:val="center"/>
            <w:hideMark/>
          </w:tcPr>
          <w:p w14:paraId="6D5D53B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0.166667</w:t>
            </w:r>
          </w:p>
        </w:tc>
        <w:tc>
          <w:tcPr>
            <w:tcW w:w="443" w:type="pct"/>
            <w:tcBorders>
              <w:top w:val="nil"/>
              <w:left w:val="nil"/>
              <w:bottom w:val="single" w:sz="8" w:space="0" w:color="CCCCCC"/>
              <w:right w:val="single" w:sz="8" w:space="0" w:color="CCCCCC"/>
            </w:tcBorders>
            <w:vAlign w:val="center"/>
            <w:hideMark/>
          </w:tcPr>
          <w:p w14:paraId="30609D1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0.989712</w:t>
            </w:r>
          </w:p>
        </w:tc>
        <w:tc>
          <w:tcPr>
            <w:tcW w:w="443" w:type="pct"/>
            <w:tcBorders>
              <w:top w:val="nil"/>
              <w:left w:val="nil"/>
              <w:bottom w:val="single" w:sz="8" w:space="0" w:color="CCCCCC"/>
              <w:right w:val="single" w:sz="8" w:space="0" w:color="CCCCCC"/>
            </w:tcBorders>
            <w:vAlign w:val="center"/>
            <w:hideMark/>
          </w:tcPr>
          <w:p w14:paraId="05777BD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53D76E1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0.970737</w:t>
            </w:r>
          </w:p>
        </w:tc>
        <w:tc>
          <w:tcPr>
            <w:tcW w:w="442" w:type="pct"/>
            <w:tcBorders>
              <w:top w:val="nil"/>
              <w:left w:val="nil"/>
              <w:bottom w:val="single" w:sz="8" w:space="0" w:color="CCCCCC"/>
              <w:right w:val="single" w:sz="8" w:space="0" w:color="CCCCCC"/>
            </w:tcBorders>
            <w:vAlign w:val="center"/>
            <w:hideMark/>
          </w:tcPr>
          <w:p w14:paraId="0AA7CA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0.064516</w:t>
            </w:r>
          </w:p>
        </w:tc>
      </w:tr>
      <w:tr w:rsidR="00815982" w14:paraId="33307B5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57A14E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1781680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5A8049D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069D24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0.94227</w:t>
            </w:r>
          </w:p>
        </w:tc>
        <w:tc>
          <w:tcPr>
            <w:tcW w:w="507" w:type="pct"/>
            <w:tcBorders>
              <w:top w:val="nil"/>
              <w:left w:val="nil"/>
              <w:bottom w:val="single" w:sz="8" w:space="0" w:color="CCCCCC"/>
              <w:right w:val="single" w:sz="8" w:space="0" w:color="CCCCCC"/>
            </w:tcBorders>
            <w:vAlign w:val="center"/>
            <w:hideMark/>
          </w:tcPr>
          <w:p w14:paraId="559AB88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0.952428</w:t>
            </w:r>
          </w:p>
        </w:tc>
        <w:tc>
          <w:tcPr>
            <w:tcW w:w="507" w:type="pct"/>
            <w:tcBorders>
              <w:top w:val="nil"/>
              <w:left w:val="nil"/>
              <w:bottom w:val="single" w:sz="8" w:space="0" w:color="CCCCCC"/>
              <w:right w:val="single" w:sz="8" w:space="0" w:color="CCCCCC"/>
            </w:tcBorders>
            <w:vAlign w:val="center"/>
            <w:hideMark/>
          </w:tcPr>
          <w:p w14:paraId="2BA6C36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0.153846</w:t>
            </w:r>
          </w:p>
        </w:tc>
        <w:tc>
          <w:tcPr>
            <w:tcW w:w="443" w:type="pct"/>
            <w:tcBorders>
              <w:top w:val="nil"/>
              <w:left w:val="nil"/>
              <w:bottom w:val="single" w:sz="8" w:space="0" w:color="CCCCCC"/>
              <w:right w:val="single" w:sz="8" w:space="0" w:color="CCCCCC"/>
            </w:tcBorders>
            <w:vAlign w:val="center"/>
            <w:hideMark/>
          </w:tcPr>
          <w:p w14:paraId="37A3198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0716A1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0A36608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0.970217</w:t>
            </w:r>
          </w:p>
        </w:tc>
        <w:tc>
          <w:tcPr>
            <w:tcW w:w="442" w:type="pct"/>
            <w:tcBorders>
              <w:top w:val="nil"/>
              <w:left w:val="nil"/>
              <w:bottom w:val="single" w:sz="8" w:space="0" w:color="CCCCCC"/>
              <w:right w:val="single" w:sz="8" w:space="0" w:color="CCCCCC"/>
            </w:tcBorders>
            <w:vAlign w:val="center"/>
            <w:hideMark/>
          </w:tcPr>
          <w:p w14:paraId="63223A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0.063492</w:t>
            </w:r>
          </w:p>
        </w:tc>
      </w:tr>
      <w:tr w:rsidR="00815982" w14:paraId="1AA4D7B0"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5F9C48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39F540C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0C365B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3322F4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0.94227</w:t>
            </w:r>
          </w:p>
        </w:tc>
        <w:tc>
          <w:tcPr>
            <w:tcW w:w="507" w:type="pct"/>
            <w:tcBorders>
              <w:top w:val="nil"/>
              <w:left w:val="nil"/>
              <w:bottom w:val="single" w:sz="8" w:space="0" w:color="CCCCCC"/>
              <w:right w:val="single" w:sz="8" w:space="0" w:color="CCCCCC"/>
            </w:tcBorders>
            <w:vAlign w:val="center"/>
            <w:hideMark/>
          </w:tcPr>
          <w:p w14:paraId="5EFC621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0.952428</w:t>
            </w:r>
          </w:p>
        </w:tc>
        <w:tc>
          <w:tcPr>
            <w:tcW w:w="507" w:type="pct"/>
            <w:tcBorders>
              <w:top w:val="nil"/>
              <w:left w:val="nil"/>
              <w:bottom w:val="single" w:sz="8" w:space="0" w:color="CCCCCC"/>
              <w:right w:val="single" w:sz="8" w:space="0" w:color="CCCCCC"/>
            </w:tcBorders>
            <w:vAlign w:val="center"/>
            <w:hideMark/>
          </w:tcPr>
          <w:p w14:paraId="134CE15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0.153846</w:t>
            </w:r>
          </w:p>
        </w:tc>
        <w:tc>
          <w:tcPr>
            <w:tcW w:w="443" w:type="pct"/>
            <w:tcBorders>
              <w:top w:val="nil"/>
              <w:left w:val="nil"/>
              <w:bottom w:val="single" w:sz="8" w:space="0" w:color="CCCCCC"/>
              <w:right w:val="single" w:sz="8" w:space="0" w:color="CCCCCC"/>
            </w:tcBorders>
            <w:vAlign w:val="center"/>
            <w:hideMark/>
          </w:tcPr>
          <w:p w14:paraId="076E2C5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28A7B5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44EFF24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0.970217</w:t>
            </w:r>
          </w:p>
        </w:tc>
        <w:tc>
          <w:tcPr>
            <w:tcW w:w="442" w:type="pct"/>
            <w:tcBorders>
              <w:top w:val="nil"/>
              <w:left w:val="nil"/>
              <w:bottom w:val="single" w:sz="8" w:space="0" w:color="CCCCCC"/>
              <w:right w:val="single" w:sz="8" w:space="0" w:color="CCCCCC"/>
            </w:tcBorders>
            <w:vAlign w:val="center"/>
            <w:hideMark/>
          </w:tcPr>
          <w:p w14:paraId="442D586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0.063492</w:t>
            </w:r>
          </w:p>
        </w:tc>
      </w:tr>
      <w:tr w:rsidR="00815982" w14:paraId="558837D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0F328D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4B73B3C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0C3A4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571" w:type="pct"/>
            <w:tcBorders>
              <w:top w:val="nil"/>
              <w:left w:val="nil"/>
              <w:bottom w:val="single" w:sz="8" w:space="0" w:color="CCCCCC"/>
              <w:right w:val="single" w:sz="8" w:space="0" w:color="CCCCCC"/>
            </w:tcBorders>
            <w:vAlign w:val="center"/>
            <w:hideMark/>
          </w:tcPr>
          <w:p w14:paraId="5C7EC4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0.941292</w:t>
            </w:r>
          </w:p>
        </w:tc>
        <w:tc>
          <w:tcPr>
            <w:tcW w:w="507" w:type="pct"/>
            <w:tcBorders>
              <w:top w:val="nil"/>
              <w:left w:val="nil"/>
              <w:bottom w:val="single" w:sz="8" w:space="0" w:color="CCCCCC"/>
              <w:right w:val="single" w:sz="8" w:space="0" w:color="CCCCCC"/>
            </w:tcBorders>
            <w:vAlign w:val="center"/>
            <w:hideMark/>
          </w:tcPr>
          <w:p w14:paraId="064B97E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0.952381</w:t>
            </w:r>
          </w:p>
        </w:tc>
        <w:tc>
          <w:tcPr>
            <w:tcW w:w="507" w:type="pct"/>
            <w:tcBorders>
              <w:top w:val="nil"/>
              <w:left w:val="nil"/>
              <w:bottom w:val="single" w:sz="8" w:space="0" w:color="CCCCCC"/>
              <w:right w:val="single" w:sz="8" w:space="0" w:color="CCCCCC"/>
            </w:tcBorders>
            <w:vAlign w:val="center"/>
            <w:hideMark/>
          </w:tcPr>
          <w:p w14:paraId="1D106E1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0.142857</w:t>
            </w:r>
          </w:p>
        </w:tc>
        <w:tc>
          <w:tcPr>
            <w:tcW w:w="443" w:type="pct"/>
            <w:tcBorders>
              <w:top w:val="nil"/>
              <w:left w:val="nil"/>
              <w:bottom w:val="single" w:sz="8" w:space="0" w:color="CCCCCC"/>
              <w:right w:val="single" w:sz="8" w:space="0" w:color="CCCCCC"/>
            </w:tcBorders>
            <w:vAlign w:val="center"/>
            <w:hideMark/>
          </w:tcPr>
          <w:p w14:paraId="1A5B25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0.987654</w:t>
            </w:r>
          </w:p>
        </w:tc>
        <w:tc>
          <w:tcPr>
            <w:tcW w:w="443" w:type="pct"/>
            <w:tcBorders>
              <w:top w:val="nil"/>
              <w:left w:val="nil"/>
              <w:bottom w:val="single" w:sz="8" w:space="0" w:color="CCCCCC"/>
              <w:right w:val="single" w:sz="8" w:space="0" w:color="CCCCCC"/>
            </w:tcBorders>
            <w:vAlign w:val="center"/>
            <w:hideMark/>
          </w:tcPr>
          <w:p w14:paraId="35ADB5C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6423F80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0.969697</w:t>
            </w:r>
          </w:p>
        </w:tc>
        <w:tc>
          <w:tcPr>
            <w:tcW w:w="442" w:type="pct"/>
            <w:tcBorders>
              <w:top w:val="nil"/>
              <w:left w:val="nil"/>
              <w:bottom w:val="single" w:sz="8" w:space="0" w:color="CCCCCC"/>
              <w:right w:val="single" w:sz="8" w:space="0" w:color="CCCCCC"/>
            </w:tcBorders>
            <w:vAlign w:val="center"/>
            <w:hideMark/>
          </w:tcPr>
          <w:p w14:paraId="52EFD34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0.0625</w:t>
            </w:r>
          </w:p>
        </w:tc>
      </w:tr>
      <w:tr w:rsidR="00815982" w14:paraId="2D654233"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65D3C53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0840D39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3A01820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6E5EEE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0.938356</w:t>
            </w:r>
          </w:p>
        </w:tc>
        <w:tc>
          <w:tcPr>
            <w:tcW w:w="507" w:type="pct"/>
            <w:tcBorders>
              <w:top w:val="nil"/>
              <w:left w:val="nil"/>
              <w:bottom w:val="single" w:sz="8" w:space="0" w:color="CCCCCC"/>
              <w:right w:val="single" w:sz="8" w:space="0" w:color="CCCCCC"/>
            </w:tcBorders>
            <w:vAlign w:val="center"/>
            <w:hideMark/>
          </w:tcPr>
          <w:p w14:paraId="1E0BF6A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0.952239</w:t>
            </w:r>
          </w:p>
        </w:tc>
        <w:tc>
          <w:tcPr>
            <w:tcW w:w="507" w:type="pct"/>
            <w:tcBorders>
              <w:top w:val="nil"/>
              <w:left w:val="nil"/>
              <w:bottom w:val="single" w:sz="8" w:space="0" w:color="CCCCCC"/>
              <w:right w:val="single" w:sz="8" w:space="0" w:color="CCCCCC"/>
            </w:tcBorders>
            <w:vAlign w:val="center"/>
            <w:hideMark/>
          </w:tcPr>
          <w:p w14:paraId="4C0153F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0.117647</w:t>
            </w:r>
          </w:p>
        </w:tc>
        <w:tc>
          <w:tcPr>
            <w:tcW w:w="443" w:type="pct"/>
            <w:tcBorders>
              <w:top w:val="nil"/>
              <w:left w:val="nil"/>
              <w:bottom w:val="single" w:sz="8" w:space="0" w:color="CCCCCC"/>
              <w:right w:val="single" w:sz="8" w:space="0" w:color="CCCCCC"/>
            </w:tcBorders>
            <w:vAlign w:val="center"/>
            <w:hideMark/>
          </w:tcPr>
          <w:p w14:paraId="69FFA7B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0.984568</w:t>
            </w:r>
          </w:p>
        </w:tc>
        <w:tc>
          <w:tcPr>
            <w:tcW w:w="443" w:type="pct"/>
            <w:tcBorders>
              <w:top w:val="nil"/>
              <w:left w:val="nil"/>
              <w:bottom w:val="single" w:sz="8" w:space="0" w:color="CCCCCC"/>
              <w:right w:val="single" w:sz="8" w:space="0" w:color="CCCCCC"/>
            </w:tcBorders>
            <w:vAlign w:val="center"/>
            <w:hideMark/>
          </w:tcPr>
          <w:p w14:paraId="0FD0ED2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5D27697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0.968134</w:t>
            </w:r>
          </w:p>
        </w:tc>
        <w:tc>
          <w:tcPr>
            <w:tcW w:w="442" w:type="pct"/>
            <w:tcBorders>
              <w:top w:val="nil"/>
              <w:left w:val="nil"/>
              <w:bottom w:val="single" w:sz="8" w:space="0" w:color="CCCCCC"/>
              <w:right w:val="single" w:sz="8" w:space="0" w:color="CCCCCC"/>
            </w:tcBorders>
            <w:vAlign w:val="center"/>
            <w:hideMark/>
          </w:tcPr>
          <w:p w14:paraId="4C066BE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0.059701</w:t>
            </w:r>
          </w:p>
        </w:tc>
      </w:tr>
      <w:tr w:rsidR="00815982" w14:paraId="7FE12416"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0A95F7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lastRenderedPageBreak/>
              <w:t>RF_GridSearched</w:t>
            </w:r>
            <w:proofErr w:type="spellEnd"/>
          </w:p>
        </w:tc>
        <w:tc>
          <w:tcPr>
            <w:tcW w:w="371" w:type="pct"/>
            <w:tcBorders>
              <w:top w:val="nil"/>
              <w:left w:val="nil"/>
              <w:bottom w:val="single" w:sz="8" w:space="0" w:color="CCCCCC"/>
              <w:right w:val="single" w:sz="8" w:space="0" w:color="CCCCCC"/>
            </w:tcBorders>
            <w:vAlign w:val="center"/>
            <w:hideMark/>
          </w:tcPr>
          <w:p w14:paraId="1CC12AC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399220F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3608021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0.937378</w:t>
            </w:r>
          </w:p>
        </w:tc>
        <w:tc>
          <w:tcPr>
            <w:tcW w:w="507" w:type="pct"/>
            <w:tcBorders>
              <w:top w:val="nil"/>
              <w:left w:val="nil"/>
              <w:bottom w:val="single" w:sz="8" w:space="0" w:color="CCCCCC"/>
              <w:right w:val="single" w:sz="8" w:space="0" w:color="CCCCCC"/>
            </w:tcBorders>
            <w:vAlign w:val="center"/>
            <w:hideMark/>
          </w:tcPr>
          <w:p w14:paraId="6C4616E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0.952191</w:t>
            </w:r>
          </w:p>
        </w:tc>
        <w:tc>
          <w:tcPr>
            <w:tcW w:w="507" w:type="pct"/>
            <w:tcBorders>
              <w:top w:val="nil"/>
              <w:left w:val="nil"/>
              <w:bottom w:val="single" w:sz="8" w:space="0" w:color="CCCCCC"/>
              <w:right w:val="single" w:sz="8" w:space="0" w:color="CCCCCC"/>
            </w:tcBorders>
            <w:vAlign w:val="center"/>
            <w:hideMark/>
          </w:tcPr>
          <w:p w14:paraId="57EAA71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0.111111</w:t>
            </w:r>
          </w:p>
        </w:tc>
        <w:tc>
          <w:tcPr>
            <w:tcW w:w="443" w:type="pct"/>
            <w:tcBorders>
              <w:top w:val="nil"/>
              <w:left w:val="nil"/>
              <w:bottom w:val="single" w:sz="8" w:space="0" w:color="CCCCCC"/>
              <w:right w:val="single" w:sz="8" w:space="0" w:color="CCCCCC"/>
            </w:tcBorders>
            <w:vAlign w:val="center"/>
            <w:hideMark/>
          </w:tcPr>
          <w:p w14:paraId="6018F64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0.983539</w:t>
            </w:r>
          </w:p>
        </w:tc>
        <w:tc>
          <w:tcPr>
            <w:tcW w:w="443" w:type="pct"/>
            <w:tcBorders>
              <w:top w:val="nil"/>
              <w:left w:val="nil"/>
              <w:bottom w:val="single" w:sz="8" w:space="0" w:color="CCCCCC"/>
              <w:right w:val="single" w:sz="8" w:space="0" w:color="CCCCCC"/>
            </w:tcBorders>
            <w:vAlign w:val="center"/>
            <w:hideMark/>
          </w:tcPr>
          <w:p w14:paraId="38AD8C6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42" w:type="pct"/>
            <w:tcBorders>
              <w:top w:val="nil"/>
              <w:left w:val="nil"/>
              <w:bottom w:val="single" w:sz="8" w:space="0" w:color="CCCCCC"/>
              <w:right w:val="single" w:sz="8" w:space="0" w:color="CCCCCC"/>
            </w:tcBorders>
            <w:vAlign w:val="center"/>
            <w:hideMark/>
          </w:tcPr>
          <w:p w14:paraId="74EF967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0.967611</w:t>
            </w:r>
          </w:p>
        </w:tc>
        <w:tc>
          <w:tcPr>
            <w:tcW w:w="442" w:type="pct"/>
            <w:tcBorders>
              <w:top w:val="nil"/>
              <w:left w:val="nil"/>
              <w:bottom w:val="single" w:sz="8" w:space="0" w:color="CCCCCC"/>
              <w:right w:val="single" w:sz="8" w:space="0" w:color="CCCCCC"/>
            </w:tcBorders>
            <w:vAlign w:val="center"/>
            <w:hideMark/>
          </w:tcPr>
          <w:p w14:paraId="266B5D2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0.058824</w:t>
            </w:r>
          </w:p>
        </w:tc>
      </w:tr>
      <w:tr w:rsidR="00815982" w14:paraId="0703873B"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B32636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571CCA6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068E874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24E758F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0.94227</w:t>
            </w:r>
          </w:p>
        </w:tc>
        <w:tc>
          <w:tcPr>
            <w:tcW w:w="507" w:type="pct"/>
            <w:tcBorders>
              <w:top w:val="nil"/>
              <w:left w:val="nil"/>
              <w:bottom w:val="single" w:sz="8" w:space="0" w:color="CCCCCC"/>
              <w:right w:val="single" w:sz="8" w:space="0" w:color="CCCCCC"/>
            </w:tcBorders>
            <w:vAlign w:val="center"/>
            <w:hideMark/>
          </w:tcPr>
          <w:p w14:paraId="5A4C2CA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0.951533</w:t>
            </w:r>
          </w:p>
        </w:tc>
        <w:tc>
          <w:tcPr>
            <w:tcW w:w="507" w:type="pct"/>
            <w:tcBorders>
              <w:top w:val="nil"/>
              <w:left w:val="nil"/>
              <w:bottom w:val="single" w:sz="8" w:space="0" w:color="CCCCCC"/>
              <w:right w:val="single" w:sz="8" w:space="0" w:color="CCCCCC"/>
            </w:tcBorders>
            <w:vAlign w:val="center"/>
            <w:hideMark/>
          </w:tcPr>
          <w:p w14:paraId="375AF73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0.090909</w:t>
            </w:r>
          </w:p>
        </w:tc>
        <w:tc>
          <w:tcPr>
            <w:tcW w:w="443" w:type="pct"/>
            <w:tcBorders>
              <w:top w:val="nil"/>
              <w:left w:val="nil"/>
              <w:bottom w:val="single" w:sz="8" w:space="0" w:color="CCCCCC"/>
              <w:right w:val="single" w:sz="8" w:space="0" w:color="CCCCCC"/>
            </w:tcBorders>
            <w:vAlign w:val="center"/>
            <w:hideMark/>
          </w:tcPr>
          <w:p w14:paraId="37CAB0F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0.989712</w:t>
            </w:r>
          </w:p>
        </w:tc>
        <w:tc>
          <w:tcPr>
            <w:tcW w:w="443" w:type="pct"/>
            <w:tcBorders>
              <w:top w:val="nil"/>
              <w:left w:val="nil"/>
              <w:bottom w:val="single" w:sz="8" w:space="0" w:color="CCCCCC"/>
              <w:right w:val="single" w:sz="8" w:space="0" w:color="CCCCCC"/>
            </w:tcBorders>
            <w:vAlign w:val="center"/>
            <w:hideMark/>
          </w:tcPr>
          <w:p w14:paraId="75F34E6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121427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0.970247</w:t>
            </w:r>
          </w:p>
        </w:tc>
        <w:tc>
          <w:tcPr>
            <w:tcW w:w="442" w:type="pct"/>
            <w:tcBorders>
              <w:top w:val="nil"/>
              <w:left w:val="nil"/>
              <w:bottom w:val="single" w:sz="8" w:space="0" w:color="CCCCCC"/>
              <w:right w:val="single" w:sz="8" w:space="0" w:color="CCCCCC"/>
            </w:tcBorders>
            <w:vAlign w:val="center"/>
            <w:hideMark/>
          </w:tcPr>
          <w:p w14:paraId="2A2FCE2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0.032787</w:t>
            </w:r>
          </w:p>
        </w:tc>
      </w:tr>
      <w:tr w:rsidR="00815982" w14:paraId="15BEB3A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2D67A19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7BAF492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0E95CCC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23DD10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0.941292</w:t>
            </w:r>
          </w:p>
        </w:tc>
        <w:tc>
          <w:tcPr>
            <w:tcW w:w="507" w:type="pct"/>
            <w:tcBorders>
              <w:top w:val="nil"/>
              <w:left w:val="nil"/>
              <w:bottom w:val="single" w:sz="8" w:space="0" w:color="CCCCCC"/>
              <w:right w:val="single" w:sz="8" w:space="0" w:color="CCCCCC"/>
            </w:tcBorders>
            <w:vAlign w:val="center"/>
            <w:hideMark/>
          </w:tcPr>
          <w:p w14:paraId="72DC8E5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0.951485</w:t>
            </w:r>
          </w:p>
        </w:tc>
        <w:tc>
          <w:tcPr>
            <w:tcW w:w="507" w:type="pct"/>
            <w:tcBorders>
              <w:top w:val="nil"/>
              <w:left w:val="nil"/>
              <w:bottom w:val="single" w:sz="8" w:space="0" w:color="CCCCCC"/>
              <w:right w:val="single" w:sz="8" w:space="0" w:color="CCCCCC"/>
            </w:tcBorders>
            <w:vAlign w:val="center"/>
            <w:hideMark/>
          </w:tcPr>
          <w:p w14:paraId="124E090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0.083333</w:t>
            </w:r>
          </w:p>
        </w:tc>
        <w:tc>
          <w:tcPr>
            <w:tcW w:w="443" w:type="pct"/>
            <w:tcBorders>
              <w:top w:val="nil"/>
              <w:left w:val="nil"/>
              <w:bottom w:val="single" w:sz="8" w:space="0" w:color="CCCCCC"/>
              <w:right w:val="single" w:sz="8" w:space="0" w:color="CCCCCC"/>
            </w:tcBorders>
            <w:vAlign w:val="center"/>
            <w:hideMark/>
          </w:tcPr>
          <w:p w14:paraId="56BC645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146377C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46F6593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0.969728</w:t>
            </w:r>
          </w:p>
        </w:tc>
        <w:tc>
          <w:tcPr>
            <w:tcW w:w="442" w:type="pct"/>
            <w:tcBorders>
              <w:top w:val="nil"/>
              <w:left w:val="nil"/>
              <w:bottom w:val="single" w:sz="8" w:space="0" w:color="CCCCCC"/>
              <w:right w:val="single" w:sz="8" w:space="0" w:color="CCCCCC"/>
            </w:tcBorders>
            <w:vAlign w:val="center"/>
            <w:hideMark/>
          </w:tcPr>
          <w:p w14:paraId="73C989F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0.032258</w:t>
            </w:r>
          </w:p>
        </w:tc>
      </w:tr>
      <w:tr w:rsidR="00815982" w14:paraId="0BDF3D38"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4FFEEF4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022F2A7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667C509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4A2BE63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0.941292</w:t>
            </w:r>
          </w:p>
        </w:tc>
        <w:tc>
          <w:tcPr>
            <w:tcW w:w="507" w:type="pct"/>
            <w:tcBorders>
              <w:top w:val="nil"/>
              <w:left w:val="nil"/>
              <w:bottom w:val="single" w:sz="8" w:space="0" w:color="CCCCCC"/>
              <w:right w:val="single" w:sz="8" w:space="0" w:color="CCCCCC"/>
            </w:tcBorders>
            <w:vAlign w:val="center"/>
            <w:hideMark/>
          </w:tcPr>
          <w:p w14:paraId="112C333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0.951485</w:t>
            </w:r>
          </w:p>
        </w:tc>
        <w:tc>
          <w:tcPr>
            <w:tcW w:w="507" w:type="pct"/>
            <w:tcBorders>
              <w:top w:val="nil"/>
              <w:left w:val="nil"/>
              <w:bottom w:val="single" w:sz="8" w:space="0" w:color="CCCCCC"/>
              <w:right w:val="single" w:sz="8" w:space="0" w:color="CCCCCC"/>
            </w:tcBorders>
            <w:vAlign w:val="center"/>
            <w:hideMark/>
          </w:tcPr>
          <w:p w14:paraId="67B566E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0.083333</w:t>
            </w:r>
          </w:p>
        </w:tc>
        <w:tc>
          <w:tcPr>
            <w:tcW w:w="443" w:type="pct"/>
            <w:tcBorders>
              <w:top w:val="nil"/>
              <w:left w:val="nil"/>
              <w:bottom w:val="single" w:sz="8" w:space="0" w:color="CCCCCC"/>
              <w:right w:val="single" w:sz="8" w:space="0" w:color="CCCCCC"/>
            </w:tcBorders>
            <w:vAlign w:val="center"/>
            <w:hideMark/>
          </w:tcPr>
          <w:p w14:paraId="353A50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192CB7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6381AE7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0.969728</w:t>
            </w:r>
          </w:p>
        </w:tc>
        <w:tc>
          <w:tcPr>
            <w:tcW w:w="442" w:type="pct"/>
            <w:tcBorders>
              <w:top w:val="nil"/>
              <w:left w:val="nil"/>
              <w:bottom w:val="single" w:sz="8" w:space="0" w:color="CCCCCC"/>
              <w:right w:val="single" w:sz="8" w:space="0" w:color="CCCCCC"/>
            </w:tcBorders>
            <w:vAlign w:val="center"/>
            <w:hideMark/>
          </w:tcPr>
          <w:p w14:paraId="010DDCE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0.032258</w:t>
            </w:r>
          </w:p>
        </w:tc>
      </w:tr>
      <w:tr w:rsidR="00815982" w14:paraId="70EB4E8C"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E3C378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RF_GridSearched</w:t>
            </w:r>
            <w:proofErr w:type="spellEnd"/>
          </w:p>
        </w:tc>
        <w:tc>
          <w:tcPr>
            <w:tcW w:w="371" w:type="pct"/>
            <w:tcBorders>
              <w:top w:val="nil"/>
              <w:left w:val="nil"/>
              <w:bottom w:val="single" w:sz="8" w:space="0" w:color="CCCCCC"/>
              <w:right w:val="single" w:sz="8" w:space="0" w:color="CCCCCC"/>
            </w:tcBorders>
            <w:vAlign w:val="center"/>
            <w:hideMark/>
          </w:tcPr>
          <w:p w14:paraId="372B258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0D4A6D7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7B5634C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0.941292</w:t>
            </w:r>
          </w:p>
        </w:tc>
        <w:tc>
          <w:tcPr>
            <w:tcW w:w="507" w:type="pct"/>
            <w:tcBorders>
              <w:top w:val="nil"/>
              <w:left w:val="nil"/>
              <w:bottom w:val="single" w:sz="8" w:space="0" w:color="CCCCCC"/>
              <w:right w:val="single" w:sz="8" w:space="0" w:color="CCCCCC"/>
            </w:tcBorders>
            <w:vAlign w:val="center"/>
            <w:hideMark/>
          </w:tcPr>
          <w:p w14:paraId="3534ED7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0.951485</w:t>
            </w:r>
          </w:p>
        </w:tc>
        <w:tc>
          <w:tcPr>
            <w:tcW w:w="507" w:type="pct"/>
            <w:tcBorders>
              <w:top w:val="nil"/>
              <w:left w:val="nil"/>
              <w:bottom w:val="single" w:sz="8" w:space="0" w:color="CCCCCC"/>
              <w:right w:val="single" w:sz="8" w:space="0" w:color="CCCCCC"/>
            </w:tcBorders>
            <w:vAlign w:val="center"/>
            <w:hideMark/>
          </w:tcPr>
          <w:p w14:paraId="4A861F2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0.083333</w:t>
            </w:r>
          </w:p>
        </w:tc>
        <w:tc>
          <w:tcPr>
            <w:tcW w:w="443" w:type="pct"/>
            <w:tcBorders>
              <w:top w:val="nil"/>
              <w:left w:val="nil"/>
              <w:bottom w:val="single" w:sz="8" w:space="0" w:color="CCCCCC"/>
              <w:right w:val="single" w:sz="8" w:space="0" w:color="CCCCCC"/>
            </w:tcBorders>
            <w:vAlign w:val="center"/>
            <w:hideMark/>
          </w:tcPr>
          <w:p w14:paraId="16670F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0AD2977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4C090AE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0.969728</w:t>
            </w:r>
          </w:p>
        </w:tc>
        <w:tc>
          <w:tcPr>
            <w:tcW w:w="442" w:type="pct"/>
            <w:tcBorders>
              <w:top w:val="nil"/>
              <w:left w:val="nil"/>
              <w:bottom w:val="single" w:sz="8" w:space="0" w:color="CCCCCC"/>
              <w:right w:val="single" w:sz="8" w:space="0" w:color="CCCCCC"/>
            </w:tcBorders>
            <w:vAlign w:val="center"/>
            <w:hideMark/>
          </w:tcPr>
          <w:p w14:paraId="11F4A1A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0.032258</w:t>
            </w:r>
          </w:p>
        </w:tc>
      </w:tr>
      <w:tr w:rsidR="00815982" w14:paraId="203A4599"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0E3155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15B79C4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FF35B4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7602C7C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0.941292</w:t>
            </w:r>
          </w:p>
        </w:tc>
        <w:tc>
          <w:tcPr>
            <w:tcW w:w="507" w:type="pct"/>
            <w:tcBorders>
              <w:top w:val="nil"/>
              <w:left w:val="nil"/>
              <w:bottom w:val="single" w:sz="8" w:space="0" w:color="CCCCCC"/>
              <w:right w:val="single" w:sz="8" w:space="0" w:color="CCCCCC"/>
            </w:tcBorders>
            <w:vAlign w:val="center"/>
            <w:hideMark/>
          </w:tcPr>
          <w:p w14:paraId="63B7149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0.951485</w:t>
            </w:r>
          </w:p>
        </w:tc>
        <w:tc>
          <w:tcPr>
            <w:tcW w:w="507" w:type="pct"/>
            <w:tcBorders>
              <w:top w:val="nil"/>
              <w:left w:val="nil"/>
              <w:bottom w:val="single" w:sz="8" w:space="0" w:color="CCCCCC"/>
              <w:right w:val="single" w:sz="8" w:space="0" w:color="CCCCCC"/>
            </w:tcBorders>
            <w:vAlign w:val="center"/>
            <w:hideMark/>
          </w:tcPr>
          <w:p w14:paraId="019D523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0.083333</w:t>
            </w:r>
          </w:p>
        </w:tc>
        <w:tc>
          <w:tcPr>
            <w:tcW w:w="443" w:type="pct"/>
            <w:tcBorders>
              <w:top w:val="nil"/>
              <w:left w:val="nil"/>
              <w:bottom w:val="single" w:sz="8" w:space="0" w:color="CCCCCC"/>
              <w:right w:val="single" w:sz="8" w:space="0" w:color="CCCCCC"/>
            </w:tcBorders>
            <w:vAlign w:val="center"/>
            <w:hideMark/>
          </w:tcPr>
          <w:p w14:paraId="0B673F9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0.988683</w:t>
            </w:r>
          </w:p>
        </w:tc>
        <w:tc>
          <w:tcPr>
            <w:tcW w:w="443" w:type="pct"/>
            <w:tcBorders>
              <w:top w:val="nil"/>
              <w:left w:val="nil"/>
              <w:bottom w:val="single" w:sz="8" w:space="0" w:color="CCCCCC"/>
              <w:right w:val="single" w:sz="8" w:space="0" w:color="CCCCCC"/>
            </w:tcBorders>
            <w:vAlign w:val="center"/>
            <w:hideMark/>
          </w:tcPr>
          <w:p w14:paraId="12FFBEF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784D6AF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0.969728</w:t>
            </w:r>
          </w:p>
        </w:tc>
        <w:tc>
          <w:tcPr>
            <w:tcW w:w="442" w:type="pct"/>
            <w:tcBorders>
              <w:top w:val="nil"/>
              <w:left w:val="nil"/>
              <w:bottom w:val="single" w:sz="8" w:space="0" w:color="CCCCCC"/>
              <w:right w:val="single" w:sz="8" w:space="0" w:color="CCCCCC"/>
            </w:tcBorders>
            <w:vAlign w:val="center"/>
            <w:hideMark/>
          </w:tcPr>
          <w:p w14:paraId="4D0DA9D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0.032258</w:t>
            </w:r>
          </w:p>
        </w:tc>
      </w:tr>
      <w:tr w:rsidR="00815982" w14:paraId="5040940F"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68CCE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12EA695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45D7ADA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7E2CEBD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0.940313</w:t>
            </w:r>
          </w:p>
        </w:tc>
        <w:tc>
          <w:tcPr>
            <w:tcW w:w="507" w:type="pct"/>
            <w:tcBorders>
              <w:top w:val="nil"/>
              <w:left w:val="nil"/>
              <w:bottom w:val="single" w:sz="8" w:space="0" w:color="CCCCCC"/>
              <w:right w:val="single" w:sz="8" w:space="0" w:color="CCCCCC"/>
            </w:tcBorders>
            <w:vAlign w:val="center"/>
            <w:hideMark/>
          </w:tcPr>
          <w:p w14:paraId="1C6004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0.951437</w:t>
            </w:r>
          </w:p>
        </w:tc>
        <w:tc>
          <w:tcPr>
            <w:tcW w:w="507" w:type="pct"/>
            <w:tcBorders>
              <w:top w:val="nil"/>
              <w:left w:val="nil"/>
              <w:bottom w:val="single" w:sz="8" w:space="0" w:color="CCCCCC"/>
              <w:right w:val="single" w:sz="8" w:space="0" w:color="CCCCCC"/>
            </w:tcBorders>
            <w:vAlign w:val="center"/>
            <w:hideMark/>
          </w:tcPr>
          <w:p w14:paraId="2AA8C0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0.076923</w:t>
            </w:r>
          </w:p>
        </w:tc>
        <w:tc>
          <w:tcPr>
            <w:tcW w:w="443" w:type="pct"/>
            <w:tcBorders>
              <w:top w:val="nil"/>
              <w:left w:val="nil"/>
              <w:bottom w:val="single" w:sz="8" w:space="0" w:color="CCCCCC"/>
              <w:right w:val="single" w:sz="8" w:space="0" w:color="CCCCCC"/>
            </w:tcBorders>
            <w:vAlign w:val="center"/>
            <w:hideMark/>
          </w:tcPr>
          <w:p w14:paraId="26E04E6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0.987654</w:t>
            </w:r>
          </w:p>
        </w:tc>
        <w:tc>
          <w:tcPr>
            <w:tcW w:w="443" w:type="pct"/>
            <w:tcBorders>
              <w:top w:val="nil"/>
              <w:left w:val="nil"/>
              <w:bottom w:val="single" w:sz="8" w:space="0" w:color="CCCCCC"/>
              <w:right w:val="single" w:sz="8" w:space="0" w:color="CCCCCC"/>
            </w:tcBorders>
            <w:vAlign w:val="center"/>
            <w:hideMark/>
          </w:tcPr>
          <w:p w14:paraId="062D25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0D11106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0.969207</w:t>
            </w:r>
          </w:p>
        </w:tc>
        <w:tc>
          <w:tcPr>
            <w:tcW w:w="442" w:type="pct"/>
            <w:tcBorders>
              <w:top w:val="nil"/>
              <w:left w:val="nil"/>
              <w:bottom w:val="single" w:sz="8" w:space="0" w:color="CCCCCC"/>
              <w:right w:val="single" w:sz="8" w:space="0" w:color="CCCCCC"/>
            </w:tcBorders>
            <w:vAlign w:val="center"/>
            <w:hideMark/>
          </w:tcPr>
          <w:p w14:paraId="62AE35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0.031746</w:t>
            </w:r>
          </w:p>
        </w:tc>
      </w:tr>
      <w:tr w:rsidR="00815982" w14:paraId="61E3A292"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587CD4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RF_Normal</w:t>
            </w:r>
            <w:proofErr w:type="spellEnd"/>
          </w:p>
        </w:tc>
        <w:tc>
          <w:tcPr>
            <w:tcW w:w="371" w:type="pct"/>
            <w:tcBorders>
              <w:top w:val="nil"/>
              <w:left w:val="nil"/>
              <w:bottom w:val="single" w:sz="8" w:space="0" w:color="CCCCCC"/>
              <w:right w:val="single" w:sz="8" w:space="0" w:color="CCCCCC"/>
            </w:tcBorders>
            <w:vAlign w:val="center"/>
            <w:hideMark/>
          </w:tcPr>
          <w:p w14:paraId="47E9411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5A724B1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6DB7C5B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0.938356</w:t>
            </w:r>
          </w:p>
        </w:tc>
        <w:tc>
          <w:tcPr>
            <w:tcW w:w="507" w:type="pct"/>
            <w:tcBorders>
              <w:top w:val="nil"/>
              <w:left w:val="nil"/>
              <w:bottom w:val="single" w:sz="8" w:space="0" w:color="CCCCCC"/>
              <w:right w:val="single" w:sz="8" w:space="0" w:color="CCCCCC"/>
            </w:tcBorders>
            <w:vAlign w:val="center"/>
            <w:hideMark/>
          </w:tcPr>
          <w:p w14:paraId="3E28C9D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0.951341</w:t>
            </w:r>
          </w:p>
        </w:tc>
        <w:tc>
          <w:tcPr>
            <w:tcW w:w="507" w:type="pct"/>
            <w:tcBorders>
              <w:top w:val="nil"/>
              <w:left w:val="nil"/>
              <w:bottom w:val="single" w:sz="8" w:space="0" w:color="CCCCCC"/>
              <w:right w:val="single" w:sz="8" w:space="0" w:color="CCCCCC"/>
            </w:tcBorders>
            <w:vAlign w:val="center"/>
            <w:hideMark/>
          </w:tcPr>
          <w:p w14:paraId="3DD3CDD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0.066667</w:t>
            </w:r>
          </w:p>
        </w:tc>
        <w:tc>
          <w:tcPr>
            <w:tcW w:w="443" w:type="pct"/>
            <w:tcBorders>
              <w:top w:val="nil"/>
              <w:left w:val="nil"/>
              <w:bottom w:val="single" w:sz="8" w:space="0" w:color="CCCCCC"/>
              <w:right w:val="single" w:sz="8" w:space="0" w:color="CCCCCC"/>
            </w:tcBorders>
            <w:vAlign w:val="center"/>
            <w:hideMark/>
          </w:tcPr>
          <w:p w14:paraId="018B91D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0.985597</w:t>
            </w:r>
          </w:p>
        </w:tc>
        <w:tc>
          <w:tcPr>
            <w:tcW w:w="443" w:type="pct"/>
            <w:tcBorders>
              <w:top w:val="nil"/>
              <w:left w:val="nil"/>
              <w:bottom w:val="single" w:sz="8" w:space="0" w:color="CCCCCC"/>
              <w:right w:val="single" w:sz="8" w:space="0" w:color="CCCCCC"/>
            </w:tcBorders>
            <w:vAlign w:val="center"/>
            <w:hideMark/>
          </w:tcPr>
          <w:p w14:paraId="626585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6BC2F86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0.968166</w:t>
            </w:r>
          </w:p>
        </w:tc>
        <w:tc>
          <w:tcPr>
            <w:tcW w:w="442" w:type="pct"/>
            <w:tcBorders>
              <w:top w:val="nil"/>
              <w:left w:val="nil"/>
              <w:bottom w:val="single" w:sz="8" w:space="0" w:color="CCCCCC"/>
              <w:right w:val="single" w:sz="8" w:space="0" w:color="CCCCCC"/>
            </w:tcBorders>
            <w:vAlign w:val="center"/>
            <w:hideMark/>
          </w:tcPr>
          <w:p w14:paraId="31C15B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0.030769</w:t>
            </w:r>
          </w:p>
        </w:tc>
      </w:tr>
      <w:tr w:rsidR="00815982" w14:paraId="49DA6E1D" w14:textId="77777777" w:rsidTr="00815982">
        <w:trPr>
          <w:trHeight w:val="588"/>
          <w:jc w:val="center"/>
        </w:trPr>
        <w:tc>
          <w:tcPr>
            <w:tcW w:w="638" w:type="pct"/>
            <w:tcBorders>
              <w:top w:val="nil"/>
              <w:left w:val="single" w:sz="8" w:space="0" w:color="CCCCCC"/>
              <w:bottom w:val="single" w:sz="8" w:space="0" w:color="CCCCCC"/>
              <w:right w:val="single" w:sz="8" w:space="0" w:color="CCCCCC"/>
            </w:tcBorders>
            <w:vAlign w:val="center"/>
            <w:hideMark/>
          </w:tcPr>
          <w:p w14:paraId="74E0986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SVM_NORMAL</w:t>
            </w:r>
          </w:p>
        </w:tc>
        <w:tc>
          <w:tcPr>
            <w:tcW w:w="371" w:type="pct"/>
            <w:tcBorders>
              <w:top w:val="nil"/>
              <w:left w:val="nil"/>
              <w:bottom w:val="single" w:sz="8" w:space="0" w:color="CCCCCC"/>
              <w:right w:val="single" w:sz="8" w:space="0" w:color="CCCCCC"/>
            </w:tcBorders>
            <w:vAlign w:val="center"/>
            <w:hideMark/>
          </w:tcPr>
          <w:p w14:paraId="6743675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1FDFFF7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F58856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0.938356</w:t>
            </w:r>
          </w:p>
        </w:tc>
        <w:tc>
          <w:tcPr>
            <w:tcW w:w="507" w:type="pct"/>
            <w:tcBorders>
              <w:top w:val="nil"/>
              <w:left w:val="nil"/>
              <w:bottom w:val="single" w:sz="8" w:space="0" w:color="CCCCCC"/>
              <w:right w:val="single" w:sz="8" w:space="0" w:color="CCCCCC"/>
            </w:tcBorders>
            <w:vAlign w:val="center"/>
            <w:hideMark/>
          </w:tcPr>
          <w:p w14:paraId="320255A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0.951341</w:t>
            </w:r>
          </w:p>
        </w:tc>
        <w:tc>
          <w:tcPr>
            <w:tcW w:w="507" w:type="pct"/>
            <w:tcBorders>
              <w:top w:val="nil"/>
              <w:left w:val="nil"/>
              <w:bottom w:val="single" w:sz="8" w:space="0" w:color="CCCCCC"/>
              <w:right w:val="single" w:sz="8" w:space="0" w:color="CCCCCC"/>
            </w:tcBorders>
            <w:vAlign w:val="center"/>
            <w:hideMark/>
          </w:tcPr>
          <w:p w14:paraId="1E9B9E3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0.066667</w:t>
            </w:r>
          </w:p>
        </w:tc>
        <w:tc>
          <w:tcPr>
            <w:tcW w:w="443" w:type="pct"/>
            <w:tcBorders>
              <w:top w:val="nil"/>
              <w:left w:val="nil"/>
              <w:bottom w:val="single" w:sz="8" w:space="0" w:color="CCCCCC"/>
              <w:right w:val="single" w:sz="8" w:space="0" w:color="CCCCCC"/>
            </w:tcBorders>
            <w:vAlign w:val="center"/>
            <w:hideMark/>
          </w:tcPr>
          <w:p w14:paraId="531060B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0.985597</w:t>
            </w:r>
          </w:p>
        </w:tc>
        <w:tc>
          <w:tcPr>
            <w:tcW w:w="443" w:type="pct"/>
            <w:tcBorders>
              <w:top w:val="nil"/>
              <w:left w:val="nil"/>
              <w:bottom w:val="single" w:sz="8" w:space="0" w:color="CCCCCC"/>
              <w:right w:val="single" w:sz="8" w:space="0" w:color="CCCCCC"/>
            </w:tcBorders>
            <w:vAlign w:val="center"/>
            <w:hideMark/>
          </w:tcPr>
          <w:p w14:paraId="365B3F0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42" w:type="pct"/>
            <w:tcBorders>
              <w:top w:val="nil"/>
              <w:left w:val="nil"/>
              <w:bottom w:val="single" w:sz="8" w:space="0" w:color="CCCCCC"/>
              <w:right w:val="single" w:sz="8" w:space="0" w:color="CCCCCC"/>
            </w:tcBorders>
            <w:vAlign w:val="center"/>
            <w:hideMark/>
          </w:tcPr>
          <w:p w14:paraId="658E7EC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0.968166</w:t>
            </w:r>
          </w:p>
        </w:tc>
        <w:tc>
          <w:tcPr>
            <w:tcW w:w="442" w:type="pct"/>
            <w:tcBorders>
              <w:top w:val="nil"/>
              <w:left w:val="nil"/>
              <w:bottom w:val="single" w:sz="8" w:space="0" w:color="CCCCCC"/>
              <w:right w:val="single" w:sz="8" w:space="0" w:color="CCCCCC"/>
            </w:tcBorders>
            <w:vAlign w:val="center"/>
            <w:hideMark/>
          </w:tcPr>
          <w:p w14:paraId="26A2AD2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0.030769</w:t>
            </w:r>
          </w:p>
        </w:tc>
      </w:tr>
      <w:tr w:rsidR="00815982" w14:paraId="5C1AA663"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5BBF356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5170E60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336193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7D7288C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2DF547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35C20F6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70D6482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679AB03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346658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5563435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815982" w14:paraId="6DC6AFFF"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056DF8A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66E842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36" w:type="pct"/>
            <w:tcBorders>
              <w:top w:val="nil"/>
              <w:left w:val="nil"/>
              <w:bottom w:val="single" w:sz="8" w:space="0" w:color="CCCCCC"/>
              <w:right w:val="single" w:sz="8" w:space="0" w:color="CCCCCC"/>
            </w:tcBorders>
            <w:vAlign w:val="center"/>
            <w:hideMark/>
          </w:tcPr>
          <w:p w14:paraId="77495F2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54D482A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77A4597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770A0C0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577CD0B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6A6105A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2721CDF4"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56E6C2A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815982" w14:paraId="1065F7E2"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7A5ACB5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08378C4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560CE77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4817B29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502C25B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48AF16B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00088B9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62E09A90"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5D967DA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7160248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815982" w14:paraId="3B6DCBF0"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32E34C6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54F7DBB2"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36" w:type="pct"/>
            <w:tcBorders>
              <w:top w:val="nil"/>
              <w:left w:val="nil"/>
              <w:bottom w:val="single" w:sz="8" w:space="0" w:color="CCCCCC"/>
              <w:right w:val="single" w:sz="8" w:space="0" w:color="CCCCCC"/>
            </w:tcBorders>
            <w:vAlign w:val="center"/>
            <w:hideMark/>
          </w:tcPr>
          <w:p w14:paraId="43B41D4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6FD4BA15"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4EF3B0C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75D2044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14FB2243"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015E319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15A1521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68D7D75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815982" w14:paraId="1224BAF0"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7E357A5E"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64A4739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13F3430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571" w:type="pct"/>
            <w:tcBorders>
              <w:top w:val="nil"/>
              <w:left w:val="nil"/>
              <w:bottom w:val="single" w:sz="8" w:space="0" w:color="CCCCCC"/>
              <w:right w:val="single" w:sz="8" w:space="0" w:color="CCCCCC"/>
            </w:tcBorders>
            <w:vAlign w:val="center"/>
            <w:hideMark/>
          </w:tcPr>
          <w:p w14:paraId="765FD901"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5614FDAA"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7E5437C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7FED938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58419D2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6836A56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137532A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815982" w14:paraId="5E11F15E" w14:textId="77777777" w:rsidTr="00815982">
        <w:trPr>
          <w:trHeight w:val="876"/>
          <w:jc w:val="center"/>
        </w:trPr>
        <w:tc>
          <w:tcPr>
            <w:tcW w:w="638" w:type="pct"/>
            <w:tcBorders>
              <w:top w:val="nil"/>
              <w:left w:val="single" w:sz="8" w:space="0" w:color="CCCCCC"/>
              <w:bottom w:val="single" w:sz="8" w:space="0" w:color="CCCCCC"/>
              <w:right w:val="single" w:sz="8" w:space="0" w:color="CCCCCC"/>
            </w:tcBorders>
            <w:vAlign w:val="center"/>
            <w:hideMark/>
          </w:tcPr>
          <w:p w14:paraId="2624383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SVM_GridSearched</w:t>
            </w:r>
            <w:proofErr w:type="spellEnd"/>
          </w:p>
        </w:tc>
        <w:tc>
          <w:tcPr>
            <w:tcW w:w="371" w:type="pct"/>
            <w:tcBorders>
              <w:top w:val="nil"/>
              <w:left w:val="nil"/>
              <w:bottom w:val="single" w:sz="8" w:space="0" w:color="CCCCCC"/>
              <w:right w:val="single" w:sz="8" w:space="0" w:color="CCCCCC"/>
            </w:tcBorders>
            <w:vAlign w:val="center"/>
            <w:hideMark/>
          </w:tcPr>
          <w:p w14:paraId="568E7F0F"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36" w:type="pct"/>
            <w:tcBorders>
              <w:top w:val="nil"/>
              <w:left w:val="nil"/>
              <w:bottom w:val="single" w:sz="8" w:space="0" w:color="CCCCCC"/>
              <w:right w:val="single" w:sz="8" w:space="0" w:color="CCCCCC"/>
            </w:tcBorders>
            <w:vAlign w:val="center"/>
            <w:hideMark/>
          </w:tcPr>
          <w:p w14:paraId="33AD48CD"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571" w:type="pct"/>
            <w:tcBorders>
              <w:top w:val="nil"/>
              <w:left w:val="nil"/>
              <w:bottom w:val="single" w:sz="8" w:space="0" w:color="CCCCCC"/>
              <w:right w:val="single" w:sz="8" w:space="0" w:color="CCCCCC"/>
            </w:tcBorders>
            <w:vAlign w:val="center"/>
            <w:hideMark/>
          </w:tcPr>
          <w:p w14:paraId="19CEBEF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2B8098B8"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07" w:type="pct"/>
            <w:tcBorders>
              <w:top w:val="nil"/>
              <w:left w:val="nil"/>
              <w:bottom w:val="single" w:sz="8" w:space="0" w:color="CCCCCC"/>
              <w:right w:val="single" w:sz="8" w:space="0" w:color="CCCCCC"/>
            </w:tcBorders>
            <w:vAlign w:val="center"/>
            <w:hideMark/>
          </w:tcPr>
          <w:p w14:paraId="7F6F8AE7"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3" w:type="pct"/>
            <w:tcBorders>
              <w:top w:val="nil"/>
              <w:left w:val="nil"/>
              <w:bottom w:val="single" w:sz="8" w:space="0" w:color="CCCCCC"/>
              <w:right w:val="single" w:sz="8" w:space="0" w:color="CCCCCC"/>
            </w:tcBorders>
            <w:vAlign w:val="center"/>
            <w:hideMark/>
          </w:tcPr>
          <w:p w14:paraId="7530CBBB"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43" w:type="pct"/>
            <w:tcBorders>
              <w:top w:val="nil"/>
              <w:left w:val="nil"/>
              <w:bottom w:val="single" w:sz="8" w:space="0" w:color="CCCCCC"/>
              <w:right w:val="single" w:sz="8" w:space="0" w:color="CCCCCC"/>
            </w:tcBorders>
            <w:vAlign w:val="center"/>
            <w:hideMark/>
          </w:tcPr>
          <w:p w14:paraId="6C04C309"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42" w:type="pct"/>
            <w:tcBorders>
              <w:top w:val="nil"/>
              <w:left w:val="nil"/>
              <w:bottom w:val="single" w:sz="8" w:space="0" w:color="CCCCCC"/>
              <w:right w:val="single" w:sz="8" w:space="0" w:color="CCCCCC"/>
            </w:tcBorders>
            <w:vAlign w:val="center"/>
            <w:hideMark/>
          </w:tcPr>
          <w:p w14:paraId="0DBB2516"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42" w:type="pct"/>
            <w:tcBorders>
              <w:top w:val="nil"/>
              <w:left w:val="nil"/>
              <w:bottom w:val="single" w:sz="8" w:space="0" w:color="CCCCCC"/>
              <w:right w:val="single" w:sz="8" w:space="0" w:color="CCCCCC"/>
            </w:tcBorders>
            <w:vAlign w:val="center"/>
            <w:hideMark/>
          </w:tcPr>
          <w:p w14:paraId="5F8A775C" w14:textId="77777777" w:rsidR="0046408E" w:rsidRDefault="0046408E" w:rsidP="00815982">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bl>
    <w:p w14:paraId="4067CE9D" w14:textId="77777777" w:rsidR="0046408E" w:rsidRDefault="0046408E" w:rsidP="0046408E">
      <w:pPr>
        <w:rPr>
          <w:rFonts w:ascii="Times New Roman" w:hAnsi="Times New Roman" w:cs="Times New Roman"/>
        </w:rPr>
      </w:pPr>
    </w:p>
    <w:p w14:paraId="696E3F7D" w14:textId="77777777" w:rsidR="0046408E" w:rsidRDefault="0046408E" w:rsidP="0046408E">
      <w:pPr>
        <w:rPr>
          <w:rFonts w:ascii="Times New Roman" w:hAnsi="Times New Roman" w:cs="Times New Roman"/>
        </w:rPr>
      </w:pPr>
    </w:p>
    <w:p w14:paraId="4586922D" w14:textId="77777777" w:rsidR="0046408E" w:rsidRDefault="0046408E" w:rsidP="0046408E">
      <w:pPr>
        <w:rPr>
          <w:rFonts w:ascii="Times New Roman" w:hAnsi="Times New Roman" w:cs="Times New Roman"/>
        </w:rPr>
      </w:pPr>
      <w:r>
        <w:rPr>
          <w:rFonts w:ascii="Times New Roman" w:hAnsi="Times New Roman" w:cs="Times New Roman"/>
        </w:rPr>
        <w:t>The following table depicts the results of each of the DL combination on the test data:</w:t>
      </w:r>
    </w:p>
    <w:tbl>
      <w:tblPr>
        <w:tblW w:w="5000" w:type="pct"/>
        <w:jc w:val="center"/>
        <w:tblLook w:val="04A0" w:firstRow="1" w:lastRow="0" w:firstColumn="1" w:lastColumn="0" w:noHBand="0" w:noVBand="1"/>
      </w:tblPr>
      <w:tblGrid>
        <w:gridCol w:w="1016"/>
        <w:gridCol w:w="1015"/>
        <w:gridCol w:w="1343"/>
        <w:gridCol w:w="978"/>
        <w:gridCol w:w="1164"/>
        <w:gridCol w:w="1162"/>
        <w:gridCol w:w="1015"/>
        <w:gridCol w:w="1015"/>
        <w:gridCol w:w="869"/>
        <w:gridCol w:w="869"/>
      </w:tblGrid>
      <w:tr w:rsidR="0046408E" w14:paraId="3F495C60" w14:textId="77777777" w:rsidTr="00815982">
        <w:trPr>
          <w:trHeight w:val="588"/>
          <w:jc w:val="center"/>
        </w:trPr>
        <w:tc>
          <w:tcPr>
            <w:tcW w:w="486" w:type="pct"/>
            <w:tcBorders>
              <w:top w:val="single" w:sz="8" w:space="0" w:color="000000"/>
              <w:left w:val="single" w:sz="8" w:space="0" w:color="000000"/>
              <w:bottom w:val="single" w:sz="8" w:space="0" w:color="000000"/>
              <w:right w:val="single" w:sz="8" w:space="0" w:color="000000"/>
            </w:tcBorders>
            <w:vAlign w:val="center"/>
            <w:hideMark/>
          </w:tcPr>
          <w:p w14:paraId="56A2942D"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Model</w:t>
            </w:r>
          </w:p>
        </w:tc>
        <w:tc>
          <w:tcPr>
            <w:tcW w:w="486" w:type="pct"/>
            <w:tcBorders>
              <w:top w:val="single" w:sz="8" w:space="0" w:color="000000"/>
              <w:left w:val="single" w:sz="8" w:space="0" w:color="CCCCCC"/>
              <w:bottom w:val="single" w:sz="8" w:space="0" w:color="000000"/>
              <w:right w:val="single" w:sz="8" w:space="0" w:color="000000"/>
            </w:tcBorders>
            <w:vAlign w:val="center"/>
            <w:hideMark/>
          </w:tcPr>
          <w:p w14:paraId="361B554B"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Scaler</w:t>
            </w:r>
          </w:p>
        </w:tc>
        <w:tc>
          <w:tcPr>
            <w:tcW w:w="643" w:type="pct"/>
            <w:tcBorders>
              <w:top w:val="single" w:sz="8" w:space="0" w:color="000000"/>
              <w:left w:val="single" w:sz="8" w:space="0" w:color="CCCCCC"/>
              <w:bottom w:val="single" w:sz="8" w:space="0" w:color="000000"/>
              <w:right w:val="single" w:sz="8" w:space="0" w:color="000000"/>
            </w:tcBorders>
            <w:vAlign w:val="center"/>
            <w:hideMark/>
          </w:tcPr>
          <w:p w14:paraId="51A3FB02"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Oversampler</w:t>
            </w:r>
          </w:p>
        </w:tc>
        <w:tc>
          <w:tcPr>
            <w:tcW w:w="468" w:type="pct"/>
            <w:tcBorders>
              <w:top w:val="single" w:sz="8" w:space="0" w:color="000000"/>
              <w:left w:val="single" w:sz="8" w:space="0" w:color="CCCCCC"/>
              <w:bottom w:val="single" w:sz="8" w:space="0" w:color="000000"/>
              <w:right w:val="single" w:sz="8" w:space="0" w:color="000000"/>
            </w:tcBorders>
            <w:vAlign w:val="center"/>
            <w:hideMark/>
          </w:tcPr>
          <w:p w14:paraId="1AE1509F"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Accuracy</w:t>
            </w:r>
          </w:p>
        </w:tc>
        <w:tc>
          <w:tcPr>
            <w:tcW w:w="557" w:type="pct"/>
            <w:tcBorders>
              <w:top w:val="single" w:sz="8" w:space="0" w:color="000000"/>
              <w:left w:val="single" w:sz="8" w:space="0" w:color="CCCCCC"/>
              <w:bottom w:val="single" w:sz="8" w:space="0" w:color="000000"/>
              <w:right w:val="single" w:sz="8" w:space="0" w:color="000000"/>
            </w:tcBorders>
            <w:vAlign w:val="center"/>
            <w:hideMark/>
          </w:tcPr>
          <w:p w14:paraId="50DEB5E2"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Precision_0</w:t>
            </w:r>
          </w:p>
        </w:tc>
        <w:tc>
          <w:tcPr>
            <w:tcW w:w="556" w:type="pct"/>
            <w:tcBorders>
              <w:top w:val="single" w:sz="8" w:space="0" w:color="000000"/>
              <w:left w:val="single" w:sz="8" w:space="0" w:color="CCCCCC"/>
              <w:bottom w:val="single" w:sz="8" w:space="0" w:color="000000"/>
              <w:right w:val="single" w:sz="8" w:space="0" w:color="000000"/>
            </w:tcBorders>
            <w:vAlign w:val="center"/>
            <w:hideMark/>
          </w:tcPr>
          <w:p w14:paraId="0AF47BF1"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Precision_1</w:t>
            </w:r>
          </w:p>
        </w:tc>
        <w:tc>
          <w:tcPr>
            <w:tcW w:w="486" w:type="pct"/>
            <w:tcBorders>
              <w:top w:val="single" w:sz="8" w:space="0" w:color="000000"/>
              <w:left w:val="single" w:sz="8" w:space="0" w:color="CCCCCC"/>
              <w:bottom w:val="single" w:sz="8" w:space="0" w:color="000000"/>
              <w:right w:val="single" w:sz="8" w:space="0" w:color="000000"/>
            </w:tcBorders>
            <w:vAlign w:val="center"/>
            <w:hideMark/>
          </w:tcPr>
          <w:p w14:paraId="6043820C"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Recall_0</w:t>
            </w:r>
          </w:p>
        </w:tc>
        <w:tc>
          <w:tcPr>
            <w:tcW w:w="486" w:type="pct"/>
            <w:tcBorders>
              <w:top w:val="single" w:sz="8" w:space="0" w:color="000000"/>
              <w:left w:val="single" w:sz="8" w:space="0" w:color="CCCCCC"/>
              <w:bottom w:val="single" w:sz="8" w:space="0" w:color="000000"/>
              <w:right w:val="single" w:sz="8" w:space="0" w:color="000000"/>
            </w:tcBorders>
            <w:vAlign w:val="center"/>
            <w:hideMark/>
          </w:tcPr>
          <w:p w14:paraId="18E0FABA"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Recall_1</w:t>
            </w:r>
          </w:p>
        </w:tc>
        <w:tc>
          <w:tcPr>
            <w:tcW w:w="416" w:type="pct"/>
            <w:tcBorders>
              <w:top w:val="single" w:sz="8" w:space="0" w:color="000000"/>
              <w:left w:val="single" w:sz="8" w:space="0" w:color="CCCCCC"/>
              <w:bottom w:val="single" w:sz="8" w:space="0" w:color="000000"/>
              <w:right w:val="single" w:sz="8" w:space="0" w:color="000000"/>
            </w:tcBorders>
            <w:vAlign w:val="center"/>
            <w:hideMark/>
          </w:tcPr>
          <w:p w14:paraId="09FF686C"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F1_0</w:t>
            </w:r>
          </w:p>
        </w:tc>
        <w:tc>
          <w:tcPr>
            <w:tcW w:w="416" w:type="pct"/>
            <w:tcBorders>
              <w:top w:val="single" w:sz="8" w:space="0" w:color="000000"/>
              <w:left w:val="single" w:sz="8" w:space="0" w:color="CCCCCC"/>
              <w:bottom w:val="single" w:sz="8" w:space="0" w:color="000000"/>
              <w:right w:val="single" w:sz="8" w:space="0" w:color="000000"/>
            </w:tcBorders>
            <w:vAlign w:val="center"/>
            <w:hideMark/>
          </w:tcPr>
          <w:p w14:paraId="2655A937" w14:textId="77777777" w:rsidR="0046408E" w:rsidRDefault="0046408E">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Pr>
                <w:rFonts w:ascii="Times New Roman" w:eastAsia="Times New Roman" w:hAnsi="Times New Roman" w:cs="Times New Roman"/>
                <w:b/>
                <w:bCs/>
                <w:color w:val="000000"/>
                <w:kern w:val="0"/>
                <w:sz w:val="18"/>
                <w:szCs w:val="18"/>
                <w:lang w:eastAsia="en-IN"/>
                <w14:ligatures w14:val="none"/>
              </w:rPr>
              <w:t>F1_1</w:t>
            </w:r>
          </w:p>
        </w:tc>
      </w:tr>
      <w:tr w:rsidR="0046408E" w14:paraId="17F67F86" w14:textId="77777777" w:rsidTr="00815982">
        <w:trPr>
          <w:trHeight w:val="300"/>
          <w:jc w:val="center"/>
        </w:trPr>
        <w:tc>
          <w:tcPr>
            <w:tcW w:w="486" w:type="pct"/>
            <w:tcBorders>
              <w:top w:val="single" w:sz="8" w:space="0" w:color="CCCCCC"/>
              <w:left w:val="single" w:sz="8" w:space="0" w:color="CCCCCC"/>
              <w:bottom w:val="single" w:sz="8" w:space="0" w:color="CCCCCC"/>
              <w:right w:val="single" w:sz="8" w:space="0" w:color="CCCCCC"/>
            </w:tcBorders>
            <w:vAlign w:val="center"/>
            <w:hideMark/>
          </w:tcPr>
          <w:p w14:paraId="7C69ADF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single" w:sz="8" w:space="0" w:color="CCCCCC"/>
              <w:left w:val="nil"/>
              <w:bottom w:val="single" w:sz="8" w:space="0" w:color="CCCCCC"/>
              <w:right w:val="single" w:sz="8" w:space="0" w:color="CCCCCC"/>
            </w:tcBorders>
            <w:vAlign w:val="center"/>
            <w:hideMark/>
          </w:tcPr>
          <w:p w14:paraId="7D437D1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single" w:sz="8" w:space="0" w:color="CCCCCC"/>
              <w:left w:val="nil"/>
              <w:bottom w:val="single" w:sz="8" w:space="0" w:color="CCCCCC"/>
              <w:right w:val="single" w:sz="8" w:space="0" w:color="CCCCCC"/>
            </w:tcBorders>
            <w:vAlign w:val="center"/>
            <w:hideMark/>
          </w:tcPr>
          <w:p w14:paraId="212313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single" w:sz="8" w:space="0" w:color="CCCCCC"/>
              <w:left w:val="nil"/>
              <w:bottom w:val="single" w:sz="8" w:space="0" w:color="CCCCCC"/>
              <w:right w:val="single" w:sz="8" w:space="0" w:color="CCCCCC"/>
            </w:tcBorders>
            <w:vAlign w:val="center"/>
            <w:hideMark/>
          </w:tcPr>
          <w:p w14:paraId="59BF6D7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0.898239</w:t>
            </w:r>
          </w:p>
        </w:tc>
        <w:tc>
          <w:tcPr>
            <w:tcW w:w="557" w:type="pct"/>
            <w:tcBorders>
              <w:top w:val="single" w:sz="8" w:space="0" w:color="CCCCCC"/>
              <w:left w:val="nil"/>
              <w:bottom w:val="single" w:sz="8" w:space="0" w:color="CCCCCC"/>
              <w:right w:val="single" w:sz="8" w:space="0" w:color="CCCCCC"/>
            </w:tcBorders>
            <w:vAlign w:val="center"/>
            <w:hideMark/>
          </w:tcPr>
          <w:p w14:paraId="1FD670C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0.965665</w:t>
            </w:r>
          </w:p>
        </w:tc>
        <w:tc>
          <w:tcPr>
            <w:tcW w:w="556" w:type="pct"/>
            <w:tcBorders>
              <w:top w:val="single" w:sz="8" w:space="0" w:color="CCCCCC"/>
              <w:left w:val="nil"/>
              <w:bottom w:val="single" w:sz="8" w:space="0" w:color="CCCCCC"/>
              <w:right w:val="single" w:sz="8" w:space="0" w:color="CCCCCC"/>
            </w:tcBorders>
            <w:vAlign w:val="center"/>
            <w:hideMark/>
          </w:tcPr>
          <w:p w14:paraId="00B23FC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86" w:type="pct"/>
            <w:tcBorders>
              <w:top w:val="single" w:sz="8" w:space="0" w:color="CCCCCC"/>
              <w:left w:val="nil"/>
              <w:bottom w:val="single" w:sz="8" w:space="0" w:color="CCCCCC"/>
              <w:right w:val="single" w:sz="8" w:space="0" w:color="CCCCCC"/>
            </w:tcBorders>
            <w:vAlign w:val="center"/>
            <w:hideMark/>
          </w:tcPr>
          <w:p w14:paraId="51450D2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0.925926</w:t>
            </w:r>
          </w:p>
        </w:tc>
        <w:tc>
          <w:tcPr>
            <w:tcW w:w="486" w:type="pct"/>
            <w:tcBorders>
              <w:top w:val="single" w:sz="8" w:space="0" w:color="CCCCCC"/>
              <w:left w:val="nil"/>
              <w:bottom w:val="single" w:sz="8" w:space="0" w:color="CCCCCC"/>
              <w:right w:val="single" w:sz="8" w:space="0" w:color="CCCCCC"/>
            </w:tcBorders>
            <w:vAlign w:val="center"/>
            <w:hideMark/>
          </w:tcPr>
          <w:p w14:paraId="61159D6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0.36</w:t>
            </w:r>
          </w:p>
        </w:tc>
        <w:tc>
          <w:tcPr>
            <w:tcW w:w="416" w:type="pct"/>
            <w:tcBorders>
              <w:top w:val="single" w:sz="8" w:space="0" w:color="CCCCCC"/>
              <w:left w:val="nil"/>
              <w:bottom w:val="single" w:sz="8" w:space="0" w:color="CCCCCC"/>
              <w:right w:val="single" w:sz="8" w:space="0" w:color="CCCCCC"/>
            </w:tcBorders>
            <w:vAlign w:val="center"/>
            <w:hideMark/>
          </w:tcPr>
          <w:p w14:paraId="15446BB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0.945378</w:t>
            </w:r>
          </w:p>
        </w:tc>
        <w:tc>
          <w:tcPr>
            <w:tcW w:w="416" w:type="pct"/>
            <w:tcBorders>
              <w:top w:val="single" w:sz="8" w:space="0" w:color="CCCCCC"/>
              <w:left w:val="nil"/>
              <w:bottom w:val="single" w:sz="8" w:space="0" w:color="CCCCCC"/>
              <w:right w:val="single" w:sz="8" w:space="0" w:color="CCCCCC"/>
            </w:tcBorders>
            <w:vAlign w:val="center"/>
            <w:hideMark/>
          </w:tcPr>
          <w:p w14:paraId="7CE5D3A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0.257143</w:t>
            </w:r>
          </w:p>
        </w:tc>
      </w:tr>
      <w:tr w:rsidR="0046408E" w14:paraId="311BB09D"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686EBE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6114ED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7AF7DA2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117A356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0.891389</w:t>
            </w:r>
          </w:p>
        </w:tc>
        <w:tc>
          <w:tcPr>
            <w:tcW w:w="557" w:type="pct"/>
            <w:tcBorders>
              <w:top w:val="nil"/>
              <w:left w:val="nil"/>
              <w:bottom w:val="single" w:sz="8" w:space="0" w:color="CCCCCC"/>
              <w:right w:val="single" w:sz="8" w:space="0" w:color="CCCCCC"/>
            </w:tcBorders>
            <w:vAlign w:val="center"/>
            <w:hideMark/>
          </w:tcPr>
          <w:p w14:paraId="185FCC3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0.966414</w:t>
            </w:r>
          </w:p>
        </w:tc>
        <w:tc>
          <w:tcPr>
            <w:tcW w:w="556" w:type="pct"/>
            <w:tcBorders>
              <w:top w:val="nil"/>
              <w:left w:val="nil"/>
              <w:bottom w:val="single" w:sz="8" w:space="0" w:color="CCCCCC"/>
              <w:right w:val="single" w:sz="8" w:space="0" w:color="CCCCCC"/>
            </w:tcBorders>
            <w:vAlign w:val="center"/>
            <w:hideMark/>
          </w:tcPr>
          <w:p w14:paraId="2E2965D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0.191919</w:t>
            </w:r>
          </w:p>
        </w:tc>
        <w:tc>
          <w:tcPr>
            <w:tcW w:w="486" w:type="pct"/>
            <w:tcBorders>
              <w:top w:val="nil"/>
              <w:left w:val="nil"/>
              <w:bottom w:val="single" w:sz="8" w:space="0" w:color="CCCCCC"/>
              <w:right w:val="single" w:sz="8" w:space="0" w:color="CCCCCC"/>
            </w:tcBorders>
            <w:vAlign w:val="center"/>
            <w:hideMark/>
          </w:tcPr>
          <w:p w14:paraId="0534D47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0.917695</w:t>
            </w:r>
          </w:p>
        </w:tc>
        <w:tc>
          <w:tcPr>
            <w:tcW w:w="486" w:type="pct"/>
            <w:tcBorders>
              <w:top w:val="nil"/>
              <w:left w:val="nil"/>
              <w:bottom w:val="single" w:sz="8" w:space="0" w:color="CCCCCC"/>
              <w:right w:val="single" w:sz="8" w:space="0" w:color="CCCCCC"/>
            </w:tcBorders>
            <w:vAlign w:val="center"/>
            <w:hideMark/>
          </w:tcPr>
          <w:p w14:paraId="56C8315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0.38</w:t>
            </w:r>
          </w:p>
        </w:tc>
        <w:tc>
          <w:tcPr>
            <w:tcW w:w="416" w:type="pct"/>
            <w:tcBorders>
              <w:top w:val="nil"/>
              <w:left w:val="nil"/>
              <w:bottom w:val="single" w:sz="8" w:space="0" w:color="CCCCCC"/>
              <w:right w:val="single" w:sz="8" w:space="0" w:color="CCCCCC"/>
            </w:tcBorders>
            <w:vAlign w:val="center"/>
            <w:hideMark/>
          </w:tcPr>
          <w:p w14:paraId="5919114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0.941425</w:t>
            </w:r>
          </w:p>
        </w:tc>
        <w:tc>
          <w:tcPr>
            <w:tcW w:w="416" w:type="pct"/>
            <w:tcBorders>
              <w:top w:val="nil"/>
              <w:left w:val="nil"/>
              <w:bottom w:val="single" w:sz="8" w:space="0" w:color="CCCCCC"/>
              <w:right w:val="single" w:sz="8" w:space="0" w:color="CCCCCC"/>
            </w:tcBorders>
            <w:vAlign w:val="center"/>
            <w:hideMark/>
          </w:tcPr>
          <w:p w14:paraId="31B969C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0.255034</w:t>
            </w:r>
          </w:p>
        </w:tc>
      </w:tr>
      <w:tr w:rsidR="0046408E" w14:paraId="71F71791"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0E534F2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2D10560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66C0E94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11C19B5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0.912916</w:t>
            </w:r>
          </w:p>
        </w:tc>
        <w:tc>
          <w:tcPr>
            <w:tcW w:w="557" w:type="pct"/>
            <w:tcBorders>
              <w:top w:val="nil"/>
              <w:left w:val="nil"/>
              <w:bottom w:val="single" w:sz="8" w:space="0" w:color="CCCCCC"/>
              <w:right w:val="single" w:sz="8" w:space="0" w:color="CCCCCC"/>
            </w:tcBorders>
            <w:vAlign w:val="center"/>
            <w:hideMark/>
          </w:tcPr>
          <w:p w14:paraId="4B701C1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0.962304</w:t>
            </w:r>
          </w:p>
        </w:tc>
        <w:tc>
          <w:tcPr>
            <w:tcW w:w="556" w:type="pct"/>
            <w:tcBorders>
              <w:top w:val="nil"/>
              <w:left w:val="nil"/>
              <w:bottom w:val="single" w:sz="8" w:space="0" w:color="CCCCCC"/>
              <w:right w:val="single" w:sz="8" w:space="0" w:color="CCCCCC"/>
            </w:tcBorders>
            <w:vAlign w:val="center"/>
            <w:hideMark/>
          </w:tcPr>
          <w:p w14:paraId="26F2518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0.208955</w:t>
            </w:r>
          </w:p>
        </w:tc>
        <w:tc>
          <w:tcPr>
            <w:tcW w:w="486" w:type="pct"/>
            <w:tcBorders>
              <w:top w:val="nil"/>
              <w:left w:val="nil"/>
              <w:bottom w:val="single" w:sz="8" w:space="0" w:color="CCCCCC"/>
              <w:right w:val="single" w:sz="8" w:space="0" w:color="CCCCCC"/>
            </w:tcBorders>
            <w:vAlign w:val="center"/>
            <w:hideMark/>
          </w:tcPr>
          <w:p w14:paraId="392EAA9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0.945473</w:t>
            </w:r>
          </w:p>
        </w:tc>
        <w:tc>
          <w:tcPr>
            <w:tcW w:w="486" w:type="pct"/>
            <w:tcBorders>
              <w:top w:val="nil"/>
              <w:left w:val="nil"/>
              <w:bottom w:val="single" w:sz="8" w:space="0" w:color="CCCCCC"/>
              <w:right w:val="single" w:sz="8" w:space="0" w:color="CCCCCC"/>
            </w:tcBorders>
            <w:vAlign w:val="center"/>
            <w:hideMark/>
          </w:tcPr>
          <w:p w14:paraId="4E5266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16" w:type="pct"/>
            <w:tcBorders>
              <w:top w:val="nil"/>
              <w:left w:val="nil"/>
              <w:bottom w:val="single" w:sz="8" w:space="0" w:color="CCCCCC"/>
              <w:right w:val="single" w:sz="8" w:space="0" w:color="CCCCCC"/>
            </w:tcBorders>
            <w:vAlign w:val="center"/>
            <w:hideMark/>
          </w:tcPr>
          <w:p w14:paraId="4A34FBF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0.953814</w:t>
            </w:r>
          </w:p>
        </w:tc>
        <w:tc>
          <w:tcPr>
            <w:tcW w:w="416" w:type="pct"/>
            <w:tcBorders>
              <w:top w:val="nil"/>
              <w:left w:val="nil"/>
              <w:bottom w:val="single" w:sz="8" w:space="0" w:color="CCCCCC"/>
              <w:right w:val="single" w:sz="8" w:space="0" w:color="CCCCCC"/>
            </w:tcBorders>
            <w:vAlign w:val="center"/>
            <w:hideMark/>
          </w:tcPr>
          <w:p w14:paraId="6DB2731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0.239316</w:t>
            </w:r>
          </w:p>
        </w:tc>
      </w:tr>
      <w:tr w:rsidR="0046408E" w14:paraId="24E73F93"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2F50159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2E58AB0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1AA50FD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495D9A1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0.908023</w:t>
            </w:r>
          </w:p>
        </w:tc>
        <w:tc>
          <w:tcPr>
            <w:tcW w:w="557" w:type="pct"/>
            <w:tcBorders>
              <w:top w:val="nil"/>
              <w:left w:val="nil"/>
              <w:bottom w:val="single" w:sz="8" w:space="0" w:color="CCCCCC"/>
              <w:right w:val="single" w:sz="8" w:space="0" w:color="CCCCCC"/>
            </w:tcBorders>
            <w:vAlign w:val="center"/>
            <w:hideMark/>
          </w:tcPr>
          <w:p w14:paraId="26ECA51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0.962105</w:t>
            </w:r>
          </w:p>
        </w:tc>
        <w:tc>
          <w:tcPr>
            <w:tcW w:w="556" w:type="pct"/>
            <w:tcBorders>
              <w:top w:val="nil"/>
              <w:left w:val="nil"/>
              <w:bottom w:val="single" w:sz="8" w:space="0" w:color="CCCCCC"/>
              <w:right w:val="single" w:sz="8" w:space="0" w:color="CCCCCC"/>
            </w:tcBorders>
            <w:vAlign w:val="center"/>
            <w:hideMark/>
          </w:tcPr>
          <w:p w14:paraId="5F873E0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0.194444</w:t>
            </w:r>
          </w:p>
        </w:tc>
        <w:tc>
          <w:tcPr>
            <w:tcW w:w="486" w:type="pct"/>
            <w:tcBorders>
              <w:top w:val="nil"/>
              <w:left w:val="nil"/>
              <w:bottom w:val="single" w:sz="8" w:space="0" w:color="CCCCCC"/>
              <w:right w:val="single" w:sz="8" w:space="0" w:color="CCCCCC"/>
            </w:tcBorders>
            <w:vAlign w:val="center"/>
            <w:hideMark/>
          </w:tcPr>
          <w:p w14:paraId="62643D8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0.940329</w:t>
            </w:r>
          </w:p>
        </w:tc>
        <w:tc>
          <w:tcPr>
            <w:tcW w:w="486" w:type="pct"/>
            <w:tcBorders>
              <w:top w:val="nil"/>
              <w:left w:val="nil"/>
              <w:bottom w:val="single" w:sz="8" w:space="0" w:color="CCCCCC"/>
              <w:right w:val="single" w:sz="8" w:space="0" w:color="CCCCCC"/>
            </w:tcBorders>
            <w:vAlign w:val="center"/>
            <w:hideMark/>
          </w:tcPr>
          <w:p w14:paraId="3A98745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16" w:type="pct"/>
            <w:tcBorders>
              <w:top w:val="nil"/>
              <w:left w:val="nil"/>
              <w:bottom w:val="single" w:sz="8" w:space="0" w:color="CCCCCC"/>
              <w:right w:val="single" w:sz="8" w:space="0" w:color="CCCCCC"/>
            </w:tcBorders>
            <w:vAlign w:val="center"/>
            <w:hideMark/>
          </w:tcPr>
          <w:p w14:paraId="05B374A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0.951093</w:t>
            </w:r>
          </w:p>
        </w:tc>
        <w:tc>
          <w:tcPr>
            <w:tcW w:w="416" w:type="pct"/>
            <w:tcBorders>
              <w:top w:val="nil"/>
              <w:left w:val="nil"/>
              <w:bottom w:val="single" w:sz="8" w:space="0" w:color="CCCCCC"/>
              <w:right w:val="single" w:sz="8" w:space="0" w:color="CCCCCC"/>
            </w:tcBorders>
            <w:vAlign w:val="center"/>
            <w:hideMark/>
          </w:tcPr>
          <w:p w14:paraId="508F4F6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0.229508</w:t>
            </w:r>
          </w:p>
        </w:tc>
      </w:tr>
      <w:tr w:rsidR="0046408E" w14:paraId="033172E8"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67EB39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55BD2C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557093D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5AE3F3C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0.795499</w:t>
            </w:r>
          </w:p>
        </w:tc>
        <w:tc>
          <w:tcPr>
            <w:tcW w:w="557" w:type="pct"/>
            <w:tcBorders>
              <w:top w:val="nil"/>
              <w:left w:val="nil"/>
              <w:bottom w:val="single" w:sz="8" w:space="0" w:color="CCCCCC"/>
              <w:right w:val="single" w:sz="8" w:space="0" w:color="CCCCCC"/>
            </w:tcBorders>
            <w:vAlign w:val="center"/>
            <w:hideMark/>
          </w:tcPr>
          <w:p w14:paraId="760CB36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0.97628</w:t>
            </w:r>
          </w:p>
        </w:tc>
        <w:tc>
          <w:tcPr>
            <w:tcW w:w="556" w:type="pct"/>
            <w:tcBorders>
              <w:top w:val="nil"/>
              <w:left w:val="nil"/>
              <w:bottom w:val="single" w:sz="8" w:space="0" w:color="CCCCCC"/>
              <w:right w:val="single" w:sz="8" w:space="0" w:color="CCCCCC"/>
            </w:tcBorders>
            <w:vAlign w:val="center"/>
            <w:hideMark/>
          </w:tcPr>
          <w:p w14:paraId="604B252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0.140271</w:t>
            </w:r>
          </w:p>
        </w:tc>
        <w:tc>
          <w:tcPr>
            <w:tcW w:w="486" w:type="pct"/>
            <w:tcBorders>
              <w:top w:val="nil"/>
              <w:left w:val="nil"/>
              <w:bottom w:val="single" w:sz="8" w:space="0" w:color="CCCCCC"/>
              <w:right w:val="single" w:sz="8" w:space="0" w:color="CCCCCC"/>
            </w:tcBorders>
            <w:vAlign w:val="center"/>
            <w:hideMark/>
          </w:tcPr>
          <w:p w14:paraId="3DDDF00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0.804527</w:t>
            </w:r>
          </w:p>
        </w:tc>
        <w:tc>
          <w:tcPr>
            <w:tcW w:w="486" w:type="pct"/>
            <w:tcBorders>
              <w:top w:val="nil"/>
              <w:left w:val="nil"/>
              <w:bottom w:val="single" w:sz="8" w:space="0" w:color="CCCCCC"/>
              <w:right w:val="single" w:sz="8" w:space="0" w:color="CCCCCC"/>
            </w:tcBorders>
            <w:vAlign w:val="center"/>
            <w:hideMark/>
          </w:tcPr>
          <w:p w14:paraId="064D739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0.62</w:t>
            </w:r>
          </w:p>
        </w:tc>
        <w:tc>
          <w:tcPr>
            <w:tcW w:w="416" w:type="pct"/>
            <w:tcBorders>
              <w:top w:val="nil"/>
              <w:left w:val="nil"/>
              <w:bottom w:val="single" w:sz="8" w:space="0" w:color="CCCCCC"/>
              <w:right w:val="single" w:sz="8" w:space="0" w:color="CCCCCC"/>
            </w:tcBorders>
            <w:vAlign w:val="center"/>
            <w:hideMark/>
          </w:tcPr>
          <w:p w14:paraId="6457384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0.882121</w:t>
            </w:r>
          </w:p>
        </w:tc>
        <w:tc>
          <w:tcPr>
            <w:tcW w:w="416" w:type="pct"/>
            <w:tcBorders>
              <w:top w:val="nil"/>
              <w:left w:val="nil"/>
              <w:bottom w:val="single" w:sz="8" w:space="0" w:color="CCCCCC"/>
              <w:right w:val="single" w:sz="8" w:space="0" w:color="CCCCCC"/>
            </w:tcBorders>
            <w:vAlign w:val="center"/>
            <w:hideMark/>
          </w:tcPr>
          <w:p w14:paraId="0117A56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0.228782</w:t>
            </w:r>
          </w:p>
        </w:tc>
      </w:tr>
      <w:tr w:rsidR="0046408E" w14:paraId="60D54FB5"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B11E5E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lastRenderedPageBreak/>
              <w:t>GRU</w:t>
            </w:r>
          </w:p>
        </w:tc>
        <w:tc>
          <w:tcPr>
            <w:tcW w:w="486" w:type="pct"/>
            <w:tcBorders>
              <w:top w:val="nil"/>
              <w:left w:val="nil"/>
              <w:bottom w:val="single" w:sz="8" w:space="0" w:color="CCCCCC"/>
              <w:right w:val="single" w:sz="8" w:space="0" w:color="CCCCCC"/>
            </w:tcBorders>
            <w:vAlign w:val="center"/>
            <w:hideMark/>
          </w:tcPr>
          <w:p w14:paraId="18ACC58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3722ED5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51F7757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0.906067</w:t>
            </w:r>
          </w:p>
        </w:tc>
        <w:tc>
          <w:tcPr>
            <w:tcW w:w="557" w:type="pct"/>
            <w:tcBorders>
              <w:top w:val="nil"/>
              <w:left w:val="nil"/>
              <w:bottom w:val="single" w:sz="8" w:space="0" w:color="CCCCCC"/>
              <w:right w:val="single" w:sz="8" w:space="0" w:color="CCCCCC"/>
            </w:tcBorders>
            <w:vAlign w:val="center"/>
            <w:hideMark/>
          </w:tcPr>
          <w:p w14:paraId="1D620C0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0.962025</w:t>
            </w:r>
          </w:p>
        </w:tc>
        <w:tc>
          <w:tcPr>
            <w:tcW w:w="556" w:type="pct"/>
            <w:tcBorders>
              <w:top w:val="nil"/>
              <w:left w:val="nil"/>
              <w:bottom w:val="single" w:sz="8" w:space="0" w:color="CCCCCC"/>
              <w:right w:val="single" w:sz="8" w:space="0" w:color="CCCCCC"/>
            </w:tcBorders>
            <w:vAlign w:val="center"/>
            <w:hideMark/>
          </w:tcPr>
          <w:p w14:paraId="5574526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0.189189</w:t>
            </w:r>
          </w:p>
        </w:tc>
        <w:tc>
          <w:tcPr>
            <w:tcW w:w="486" w:type="pct"/>
            <w:tcBorders>
              <w:top w:val="nil"/>
              <w:left w:val="nil"/>
              <w:bottom w:val="single" w:sz="8" w:space="0" w:color="CCCCCC"/>
              <w:right w:val="single" w:sz="8" w:space="0" w:color="CCCCCC"/>
            </w:tcBorders>
            <w:vAlign w:val="center"/>
            <w:hideMark/>
          </w:tcPr>
          <w:p w14:paraId="6A8A9F9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0.938272</w:t>
            </w:r>
          </w:p>
        </w:tc>
        <w:tc>
          <w:tcPr>
            <w:tcW w:w="486" w:type="pct"/>
            <w:tcBorders>
              <w:top w:val="nil"/>
              <w:left w:val="nil"/>
              <w:bottom w:val="single" w:sz="8" w:space="0" w:color="CCCCCC"/>
              <w:right w:val="single" w:sz="8" w:space="0" w:color="CCCCCC"/>
            </w:tcBorders>
            <w:vAlign w:val="center"/>
            <w:hideMark/>
          </w:tcPr>
          <w:p w14:paraId="63198A6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0.28</w:t>
            </w:r>
          </w:p>
        </w:tc>
        <w:tc>
          <w:tcPr>
            <w:tcW w:w="416" w:type="pct"/>
            <w:tcBorders>
              <w:top w:val="nil"/>
              <w:left w:val="nil"/>
              <w:bottom w:val="single" w:sz="8" w:space="0" w:color="CCCCCC"/>
              <w:right w:val="single" w:sz="8" w:space="0" w:color="CCCCCC"/>
            </w:tcBorders>
            <w:vAlign w:val="center"/>
            <w:hideMark/>
          </w:tcPr>
          <w:p w14:paraId="65E022E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w:t>
            </w:r>
          </w:p>
        </w:tc>
        <w:tc>
          <w:tcPr>
            <w:tcW w:w="416" w:type="pct"/>
            <w:tcBorders>
              <w:top w:val="nil"/>
              <w:left w:val="nil"/>
              <w:bottom w:val="single" w:sz="8" w:space="0" w:color="CCCCCC"/>
              <w:right w:val="single" w:sz="8" w:space="0" w:color="CCCCCC"/>
            </w:tcBorders>
            <w:vAlign w:val="center"/>
            <w:hideMark/>
          </w:tcPr>
          <w:p w14:paraId="62A7F7A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0.225806</w:t>
            </w:r>
          </w:p>
        </w:tc>
      </w:tr>
      <w:tr w:rsidR="0046408E" w14:paraId="06AEAEA4"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725FC4D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5F106AF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13E54CF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5EC59C0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0.774951</w:t>
            </w:r>
          </w:p>
        </w:tc>
        <w:tc>
          <w:tcPr>
            <w:tcW w:w="557" w:type="pct"/>
            <w:tcBorders>
              <w:top w:val="nil"/>
              <w:left w:val="nil"/>
              <w:bottom w:val="single" w:sz="8" w:space="0" w:color="CCCCCC"/>
              <w:right w:val="single" w:sz="8" w:space="0" w:color="CCCCCC"/>
            </w:tcBorders>
            <w:vAlign w:val="center"/>
            <w:hideMark/>
          </w:tcPr>
          <w:p w14:paraId="5DFEC62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0.978093</w:t>
            </w:r>
          </w:p>
        </w:tc>
        <w:tc>
          <w:tcPr>
            <w:tcW w:w="556" w:type="pct"/>
            <w:tcBorders>
              <w:top w:val="nil"/>
              <w:left w:val="nil"/>
              <w:bottom w:val="single" w:sz="8" w:space="0" w:color="CCCCCC"/>
              <w:right w:val="single" w:sz="8" w:space="0" w:color="CCCCCC"/>
            </w:tcBorders>
            <w:vAlign w:val="center"/>
            <w:hideMark/>
          </w:tcPr>
          <w:p w14:paraId="1203ABD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0.134146</w:t>
            </w:r>
          </w:p>
        </w:tc>
        <w:tc>
          <w:tcPr>
            <w:tcW w:w="486" w:type="pct"/>
            <w:tcBorders>
              <w:top w:val="nil"/>
              <w:left w:val="nil"/>
              <w:bottom w:val="single" w:sz="8" w:space="0" w:color="CCCCCC"/>
              <w:right w:val="single" w:sz="8" w:space="0" w:color="CCCCCC"/>
            </w:tcBorders>
            <w:vAlign w:val="center"/>
            <w:hideMark/>
          </w:tcPr>
          <w:p w14:paraId="31E343D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0.780864</w:t>
            </w:r>
          </w:p>
        </w:tc>
        <w:tc>
          <w:tcPr>
            <w:tcW w:w="486" w:type="pct"/>
            <w:tcBorders>
              <w:top w:val="nil"/>
              <w:left w:val="nil"/>
              <w:bottom w:val="single" w:sz="8" w:space="0" w:color="CCCCCC"/>
              <w:right w:val="single" w:sz="8" w:space="0" w:color="CCCCCC"/>
            </w:tcBorders>
            <w:vAlign w:val="center"/>
            <w:hideMark/>
          </w:tcPr>
          <w:p w14:paraId="76AF9EC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0.66</w:t>
            </w:r>
          </w:p>
        </w:tc>
        <w:tc>
          <w:tcPr>
            <w:tcW w:w="416" w:type="pct"/>
            <w:tcBorders>
              <w:top w:val="nil"/>
              <w:left w:val="nil"/>
              <w:bottom w:val="single" w:sz="8" w:space="0" w:color="CCCCCC"/>
              <w:right w:val="single" w:sz="8" w:space="0" w:color="CCCCCC"/>
            </w:tcBorders>
            <w:vAlign w:val="center"/>
            <w:hideMark/>
          </w:tcPr>
          <w:p w14:paraId="4A6AE6D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0.868421</w:t>
            </w:r>
          </w:p>
        </w:tc>
        <w:tc>
          <w:tcPr>
            <w:tcW w:w="416" w:type="pct"/>
            <w:tcBorders>
              <w:top w:val="nil"/>
              <w:left w:val="nil"/>
              <w:bottom w:val="single" w:sz="8" w:space="0" w:color="CCCCCC"/>
              <w:right w:val="single" w:sz="8" w:space="0" w:color="CCCCCC"/>
            </w:tcBorders>
            <w:vAlign w:val="center"/>
            <w:hideMark/>
          </w:tcPr>
          <w:p w14:paraId="0225FED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0.222973</w:t>
            </w:r>
          </w:p>
        </w:tc>
      </w:tr>
      <w:tr w:rsidR="0046408E" w14:paraId="153DEE5E"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766E7AF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076FEE6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6C189A4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06E3D25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0.793542</w:t>
            </w:r>
          </w:p>
        </w:tc>
        <w:tc>
          <w:tcPr>
            <w:tcW w:w="557" w:type="pct"/>
            <w:tcBorders>
              <w:top w:val="nil"/>
              <w:left w:val="nil"/>
              <w:bottom w:val="single" w:sz="8" w:space="0" w:color="CCCCCC"/>
              <w:right w:val="single" w:sz="8" w:space="0" w:color="CCCCCC"/>
            </w:tcBorders>
            <w:vAlign w:val="center"/>
            <w:hideMark/>
          </w:tcPr>
          <w:p w14:paraId="6D08213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0.975031</w:t>
            </w:r>
          </w:p>
        </w:tc>
        <w:tc>
          <w:tcPr>
            <w:tcW w:w="556" w:type="pct"/>
            <w:tcBorders>
              <w:top w:val="nil"/>
              <w:left w:val="nil"/>
              <w:bottom w:val="single" w:sz="8" w:space="0" w:color="CCCCCC"/>
              <w:right w:val="single" w:sz="8" w:space="0" w:color="CCCCCC"/>
            </w:tcBorders>
            <w:vAlign w:val="center"/>
            <w:hideMark/>
          </w:tcPr>
          <w:p w14:paraId="6BEE8F1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0.135747</w:t>
            </w:r>
          </w:p>
        </w:tc>
        <w:tc>
          <w:tcPr>
            <w:tcW w:w="486" w:type="pct"/>
            <w:tcBorders>
              <w:top w:val="nil"/>
              <w:left w:val="nil"/>
              <w:bottom w:val="single" w:sz="8" w:space="0" w:color="CCCCCC"/>
              <w:right w:val="single" w:sz="8" w:space="0" w:color="CCCCCC"/>
            </w:tcBorders>
            <w:vAlign w:val="center"/>
            <w:hideMark/>
          </w:tcPr>
          <w:p w14:paraId="39F394F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0.803498</w:t>
            </w:r>
          </w:p>
        </w:tc>
        <w:tc>
          <w:tcPr>
            <w:tcW w:w="486" w:type="pct"/>
            <w:tcBorders>
              <w:top w:val="nil"/>
              <w:left w:val="nil"/>
              <w:bottom w:val="single" w:sz="8" w:space="0" w:color="CCCCCC"/>
              <w:right w:val="single" w:sz="8" w:space="0" w:color="CCCCCC"/>
            </w:tcBorders>
            <w:vAlign w:val="center"/>
            <w:hideMark/>
          </w:tcPr>
          <w:p w14:paraId="50A658B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w:t>
            </w:r>
          </w:p>
        </w:tc>
        <w:tc>
          <w:tcPr>
            <w:tcW w:w="416" w:type="pct"/>
            <w:tcBorders>
              <w:top w:val="nil"/>
              <w:left w:val="nil"/>
              <w:bottom w:val="single" w:sz="8" w:space="0" w:color="CCCCCC"/>
              <w:right w:val="single" w:sz="8" w:space="0" w:color="CCCCCC"/>
            </w:tcBorders>
            <w:vAlign w:val="center"/>
            <w:hideMark/>
          </w:tcPr>
          <w:p w14:paraId="18A72D6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0.880993</w:t>
            </w:r>
          </w:p>
        </w:tc>
        <w:tc>
          <w:tcPr>
            <w:tcW w:w="416" w:type="pct"/>
            <w:tcBorders>
              <w:top w:val="nil"/>
              <w:left w:val="nil"/>
              <w:bottom w:val="single" w:sz="8" w:space="0" w:color="CCCCCC"/>
              <w:right w:val="single" w:sz="8" w:space="0" w:color="CCCCCC"/>
            </w:tcBorders>
            <w:vAlign w:val="center"/>
            <w:hideMark/>
          </w:tcPr>
          <w:p w14:paraId="608624C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0.221402</w:t>
            </w:r>
          </w:p>
        </w:tc>
      </w:tr>
      <w:tr w:rsidR="0046408E" w14:paraId="439B8B39"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03EE3A3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653CB81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656FD95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0EF2EB2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0.934442</w:t>
            </w:r>
          </w:p>
        </w:tc>
        <w:tc>
          <w:tcPr>
            <w:tcW w:w="557" w:type="pct"/>
            <w:tcBorders>
              <w:top w:val="nil"/>
              <w:left w:val="nil"/>
              <w:bottom w:val="single" w:sz="8" w:space="0" w:color="CCCCCC"/>
              <w:right w:val="single" w:sz="8" w:space="0" w:color="CCCCCC"/>
            </w:tcBorders>
            <w:vAlign w:val="center"/>
            <w:hideMark/>
          </w:tcPr>
          <w:p w14:paraId="18330DC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0.95846</w:t>
            </w:r>
          </w:p>
        </w:tc>
        <w:tc>
          <w:tcPr>
            <w:tcW w:w="556" w:type="pct"/>
            <w:tcBorders>
              <w:top w:val="nil"/>
              <w:left w:val="nil"/>
              <w:bottom w:val="single" w:sz="8" w:space="0" w:color="CCCCCC"/>
              <w:right w:val="single" w:sz="8" w:space="0" w:color="CCCCCC"/>
            </w:tcBorders>
            <w:vAlign w:val="center"/>
            <w:hideMark/>
          </w:tcPr>
          <w:p w14:paraId="79A38AD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0.257143</w:t>
            </w:r>
          </w:p>
        </w:tc>
        <w:tc>
          <w:tcPr>
            <w:tcW w:w="486" w:type="pct"/>
            <w:tcBorders>
              <w:top w:val="nil"/>
              <w:left w:val="nil"/>
              <w:bottom w:val="single" w:sz="8" w:space="0" w:color="CCCCCC"/>
              <w:right w:val="single" w:sz="8" w:space="0" w:color="CCCCCC"/>
            </w:tcBorders>
            <w:vAlign w:val="center"/>
            <w:hideMark/>
          </w:tcPr>
          <w:p w14:paraId="121333C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0.973251</w:t>
            </w:r>
          </w:p>
        </w:tc>
        <w:tc>
          <w:tcPr>
            <w:tcW w:w="486" w:type="pct"/>
            <w:tcBorders>
              <w:top w:val="nil"/>
              <w:left w:val="nil"/>
              <w:bottom w:val="single" w:sz="8" w:space="0" w:color="CCCCCC"/>
              <w:right w:val="single" w:sz="8" w:space="0" w:color="CCCCCC"/>
            </w:tcBorders>
            <w:vAlign w:val="center"/>
            <w:hideMark/>
          </w:tcPr>
          <w:p w14:paraId="05B5232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16" w:type="pct"/>
            <w:tcBorders>
              <w:top w:val="nil"/>
              <w:left w:val="nil"/>
              <w:bottom w:val="single" w:sz="8" w:space="0" w:color="CCCCCC"/>
              <w:right w:val="single" w:sz="8" w:space="0" w:color="CCCCCC"/>
            </w:tcBorders>
            <w:vAlign w:val="center"/>
            <w:hideMark/>
          </w:tcPr>
          <w:p w14:paraId="1112067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0.965799</w:t>
            </w:r>
          </w:p>
        </w:tc>
        <w:tc>
          <w:tcPr>
            <w:tcW w:w="416" w:type="pct"/>
            <w:tcBorders>
              <w:top w:val="nil"/>
              <w:left w:val="nil"/>
              <w:bottom w:val="single" w:sz="8" w:space="0" w:color="CCCCCC"/>
              <w:right w:val="single" w:sz="8" w:space="0" w:color="CCCCCC"/>
            </w:tcBorders>
            <w:vAlign w:val="center"/>
            <w:hideMark/>
          </w:tcPr>
          <w:p w14:paraId="7B8F4D7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0.211765</w:t>
            </w:r>
          </w:p>
        </w:tc>
      </w:tr>
      <w:tr w:rsidR="0046408E" w14:paraId="45A57AD1"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138DE2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3DAF4CD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0923C9A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3CFC7EB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0.722114</w:t>
            </w:r>
          </w:p>
        </w:tc>
        <w:tc>
          <w:tcPr>
            <w:tcW w:w="557" w:type="pct"/>
            <w:tcBorders>
              <w:top w:val="nil"/>
              <w:left w:val="nil"/>
              <w:bottom w:val="single" w:sz="8" w:space="0" w:color="CCCCCC"/>
              <w:right w:val="single" w:sz="8" w:space="0" w:color="CCCCCC"/>
            </w:tcBorders>
            <w:vAlign w:val="center"/>
            <w:hideMark/>
          </w:tcPr>
          <w:p w14:paraId="3D96D56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0.983146</w:t>
            </w:r>
          </w:p>
        </w:tc>
        <w:tc>
          <w:tcPr>
            <w:tcW w:w="556" w:type="pct"/>
            <w:tcBorders>
              <w:top w:val="nil"/>
              <w:left w:val="nil"/>
              <w:bottom w:val="single" w:sz="8" w:space="0" w:color="CCCCCC"/>
              <w:right w:val="single" w:sz="8" w:space="0" w:color="CCCCCC"/>
            </w:tcBorders>
            <w:vAlign w:val="center"/>
            <w:hideMark/>
          </w:tcPr>
          <w:p w14:paraId="5E869C5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0.122581</w:t>
            </w:r>
          </w:p>
        </w:tc>
        <w:tc>
          <w:tcPr>
            <w:tcW w:w="486" w:type="pct"/>
            <w:tcBorders>
              <w:top w:val="nil"/>
              <w:left w:val="nil"/>
              <w:bottom w:val="single" w:sz="8" w:space="0" w:color="CCCCCC"/>
              <w:right w:val="single" w:sz="8" w:space="0" w:color="CCCCCC"/>
            </w:tcBorders>
            <w:vAlign w:val="center"/>
            <w:hideMark/>
          </w:tcPr>
          <w:p w14:paraId="6D28F5C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0.720165</w:t>
            </w:r>
          </w:p>
        </w:tc>
        <w:tc>
          <w:tcPr>
            <w:tcW w:w="486" w:type="pct"/>
            <w:tcBorders>
              <w:top w:val="nil"/>
              <w:left w:val="nil"/>
              <w:bottom w:val="single" w:sz="8" w:space="0" w:color="CCCCCC"/>
              <w:right w:val="single" w:sz="8" w:space="0" w:color="CCCCCC"/>
            </w:tcBorders>
            <w:vAlign w:val="center"/>
            <w:hideMark/>
          </w:tcPr>
          <w:p w14:paraId="576A696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0.76</w:t>
            </w:r>
          </w:p>
        </w:tc>
        <w:tc>
          <w:tcPr>
            <w:tcW w:w="416" w:type="pct"/>
            <w:tcBorders>
              <w:top w:val="nil"/>
              <w:left w:val="nil"/>
              <w:bottom w:val="single" w:sz="8" w:space="0" w:color="CCCCCC"/>
              <w:right w:val="single" w:sz="8" w:space="0" w:color="CCCCCC"/>
            </w:tcBorders>
            <w:vAlign w:val="center"/>
            <w:hideMark/>
          </w:tcPr>
          <w:p w14:paraId="285B5E0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0.831354</w:t>
            </w:r>
          </w:p>
        </w:tc>
        <w:tc>
          <w:tcPr>
            <w:tcW w:w="416" w:type="pct"/>
            <w:tcBorders>
              <w:top w:val="nil"/>
              <w:left w:val="nil"/>
              <w:bottom w:val="single" w:sz="8" w:space="0" w:color="CCCCCC"/>
              <w:right w:val="single" w:sz="8" w:space="0" w:color="CCCCCC"/>
            </w:tcBorders>
            <w:vAlign w:val="center"/>
            <w:hideMark/>
          </w:tcPr>
          <w:p w14:paraId="54330DC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0.211111</w:t>
            </w:r>
          </w:p>
        </w:tc>
      </w:tr>
      <w:tr w:rsidR="0046408E" w14:paraId="1391433B"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78657BB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6848FD5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532CD4C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79EC3AD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0.706458</w:t>
            </w:r>
          </w:p>
        </w:tc>
        <w:tc>
          <w:tcPr>
            <w:tcW w:w="557" w:type="pct"/>
            <w:tcBorders>
              <w:top w:val="nil"/>
              <w:left w:val="nil"/>
              <w:bottom w:val="single" w:sz="8" w:space="0" w:color="CCCCCC"/>
              <w:right w:val="single" w:sz="8" w:space="0" w:color="CCCCCC"/>
            </w:tcBorders>
            <w:vAlign w:val="center"/>
            <w:hideMark/>
          </w:tcPr>
          <w:p w14:paraId="76998AA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0.985549</w:t>
            </w:r>
          </w:p>
        </w:tc>
        <w:tc>
          <w:tcPr>
            <w:tcW w:w="556" w:type="pct"/>
            <w:tcBorders>
              <w:top w:val="nil"/>
              <w:left w:val="nil"/>
              <w:bottom w:val="single" w:sz="8" w:space="0" w:color="CCCCCC"/>
              <w:right w:val="single" w:sz="8" w:space="0" w:color="CCCCCC"/>
            </w:tcBorders>
            <w:vAlign w:val="center"/>
            <w:hideMark/>
          </w:tcPr>
          <w:p w14:paraId="7B68954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0.121212</w:t>
            </w:r>
          </w:p>
        </w:tc>
        <w:tc>
          <w:tcPr>
            <w:tcW w:w="486" w:type="pct"/>
            <w:tcBorders>
              <w:top w:val="nil"/>
              <w:left w:val="nil"/>
              <w:bottom w:val="single" w:sz="8" w:space="0" w:color="CCCCCC"/>
              <w:right w:val="single" w:sz="8" w:space="0" w:color="CCCCCC"/>
            </w:tcBorders>
            <w:vAlign w:val="center"/>
            <w:hideMark/>
          </w:tcPr>
          <w:p w14:paraId="7633038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0.701646</w:t>
            </w:r>
          </w:p>
        </w:tc>
        <w:tc>
          <w:tcPr>
            <w:tcW w:w="486" w:type="pct"/>
            <w:tcBorders>
              <w:top w:val="nil"/>
              <w:left w:val="nil"/>
              <w:bottom w:val="single" w:sz="8" w:space="0" w:color="CCCCCC"/>
              <w:right w:val="single" w:sz="8" w:space="0" w:color="CCCCCC"/>
            </w:tcBorders>
            <w:vAlign w:val="center"/>
            <w:hideMark/>
          </w:tcPr>
          <w:p w14:paraId="1E1B4A4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w:t>
            </w:r>
          </w:p>
        </w:tc>
        <w:tc>
          <w:tcPr>
            <w:tcW w:w="416" w:type="pct"/>
            <w:tcBorders>
              <w:top w:val="nil"/>
              <w:left w:val="nil"/>
              <w:bottom w:val="single" w:sz="8" w:space="0" w:color="CCCCCC"/>
              <w:right w:val="single" w:sz="8" w:space="0" w:color="CCCCCC"/>
            </w:tcBorders>
            <w:vAlign w:val="center"/>
            <w:hideMark/>
          </w:tcPr>
          <w:p w14:paraId="17FE5A5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0.819712</w:t>
            </w:r>
          </w:p>
        </w:tc>
        <w:tc>
          <w:tcPr>
            <w:tcW w:w="416" w:type="pct"/>
            <w:tcBorders>
              <w:top w:val="nil"/>
              <w:left w:val="nil"/>
              <w:bottom w:val="single" w:sz="8" w:space="0" w:color="CCCCCC"/>
              <w:right w:val="single" w:sz="8" w:space="0" w:color="CCCCCC"/>
            </w:tcBorders>
            <w:vAlign w:val="center"/>
            <w:hideMark/>
          </w:tcPr>
          <w:p w14:paraId="13DCAAC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0.210526</w:t>
            </w:r>
          </w:p>
        </w:tc>
      </w:tr>
      <w:tr w:rsidR="0046408E" w14:paraId="4009F078"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6CCF03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3F28809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0FDAF2E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5DA683E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0.933464</w:t>
            </w:r>
          </w:p>
        </w:tc>
        <w:tc>
          <w:tcPr>
            <w:tcW w:w="557" w:type="pct"/>
            <w:tcBorders>
              <w:top w:val="nil"/>
              <w:left w:val="nil"/>
              <w:bottom w:val="single" w:sz="8" w:space="0" w:color="CCCCCC"/>
              <w:right w:val="single" w:sz="8" w:space="0" w:color="CCCCCC"/>
            </w:tcBorders>
            <w:vAlign w:val="center"/>
            <w:hideMark/>
          </w:tcPr>
          <w:p w14:paraId="581E2C6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0.958418</w:t>
            </w:r>
          </w:p>
        </w:tc>
        <w:tc>
          <w:tcPr>
            <w:tcW w:w="556" w:type="pct"/>
            <w:tcBorders>
              <w:top w:val="nil"/>
              <w:left w:val="nil"/>
              <w:bottom w:val="single" w:sz="8" w:space="0" w:color="CCCCCC"/>
              <w:right w:val="single" w:sz="8" w:space="0" w:color="CCCCCC"/>
            </w:tcBorders>
            <w:vAlign w:val="center"/>
            <w:hideMark/>
          </w:tcPr>
          <w:p w14:paraId="189A20D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0.25</w:t>
            </w:r>
          </w:p>
        </w:tc>
        <w:tc>
          <w:tcPr>
            <w:tcW w:w="486" w:type="pct"/>
            <w:tcBorders>
              <w:top w:val="nil"/>
              <w:left w:val="nil"/>
              <w:bottom w:val="single" w:sz="8" w:space="0" w:color="CCCCCC"/>
              <w:right w:val="single" w:sz="8" w:space="0" w:color="CCCCCC"/>
            </w:tcBorders>
            <w:vAlign w:val="center"/>
            <w:hideMark/>
          </w:tcPr>
          <w:p w14:paraId="6BEAC58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0.972222</w:t>
            </w:r>
          </w:p>
        </w:tc>
        <w:tc>
          <w:tcPr>
            <w:tcW w:w="486" w:type="pct"/>
            <w:tcBorders>
              <w:top w:val="nil"/>
              <w:left w:val="nil"/>
              <w:bottom w:val="single" w:sz="8" w:space="0" w:color="CCCCCC"/>
              <w:right w:val="single" w:sz="8" w:space="0" w:color="CCCCCC"/>
            </w:tcBorders>
            <w:vAlign w:val="center"/>
            <w:hideMark/>
          </w:tcPr>
          <w:p w14:paraId="28A7A0D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16" w:type="pct"/>
            <w:tcBorders>
              <w:top w:val="nil"/>
              <w:left w:val="nil"/>
              <w:bottom w:val="single" w:sz="8" w:space="0" w:color="CCCCCC"/>
              <w:right w:val="single" w:sz="8" w:space="0" w:color="CCCCCC"/>
            </w:tcBorders>
            <w:vAlign w:val="center"/>
            <w:hideMark/>
          </w:tcPr>
          <w:p w14:paraId="41D1E36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0.965271</w:t>
            </w:r>
          </w:p>
        </w:tc>
        <w:tc>
          <w:tcPr>
            <w:tcW w:w="416" w:type="pct"/>
            <w:tcBorders>
              <w:top w:val="nil"/>
              <w:left w:val="nil"/>
              <w:bottom w:val="single" w:sz="8" w:space="0" w:color="CCCCCC"/>
              <w:right w:val="single" w:sz="8" w:space="0" w:color="CCCCCC"/>
            </w:tcBorders>
            <w:vAlign w:val="center"/>
            <w:hideMark/>
          </w:tcPr>
          <w:p w14:paraId="2C0E6A1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0.209302</w:t>
            </w:r>
          </w:p>
        </w:tc>
      </w:tr>
      <w:tr w:rsidR="0046408E" w14:paraId="76E045BF"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85AF0D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33D5C89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2B7C041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4FB5E70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0.81409</w:t>
            </w:r>
          </w:p>
        </w:tc>
        <w:tc>
          <w:tcPr>
            <w:tcW w:w="557" w:type="pct"/>
            <w:tcBorders>
              <w:top w:val="nil"/>
              <w:left w:val="nil"/>
              <w:bottom w:val="single" w:sz="8" w:space="0" w:color="CCCCCC"/>
              <w:right w:val="single" w:sz="8" w:space="0" w:color="CCCCCC"/>
            </w:tcBorders>
            <w:vAlign w:val="center"/>
            <w:hideMark/>
          </w:tcPr>
          <w:p w14:paraId="106C0CD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0.969952</w:t>
            </w:r>
          </w:p>
        </w:tc>
        <w:tc>
          <w:tcPr>
            <w:tcW w:w="556" w:type="pct"/>
            <w:tcBorders>
              <w:top w:val="nil"/>
              <w:left w:val="nil"/>
              <w:bottom w:val="single" w:sz="8" w:space="0" w:color="CCCCCC"/>
              <w:right w:val="single" w:sz="8" w:space="0" w:color="CCCCCC"/>
            </w:tcBorders>
            <w:vAlign w:val="center"/>
            <w:hideMark/>
          </w:tcPr>
          <w:p w14:paraId="1C35A17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0.131579</w:t>
            </w:r>
          </w:p>
        </w:tc>
        <w:tc>
          <w:tcPr>
            <w:tcW w:w="486" w:type="pct"/>
            <w:tcBorders>
              <w:top w:val="nil"/>
              <w:left w:val="nil"/>
              <w:bottom w:val="single" w:sz="8" w:space="0" w:color="CCCCCC"/>
              <w:right w:val="single" w:sz="8" w:space="0" w:color="CCCCCC"/>
            </w:tcBorders>
            <w:vAlign w:val="center"/>
            <w:hideMark/>
          </w:tcPr>
          <w:p w14:paraId="5081559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0.830247</w:t>
            </w:r>
          </w:p>
        </w:tc>
        <w:tc>
          <w:tcPr>
            <w:tcW w:w="486" w:type="pct"/>
            <w:tcBorders>
              <w:top w:val="nil"/>
              <w:left w:val="nil"/>
              <w:bottom w:val="single" w:sz="8" w:space="0" w:color="CCCCCC"/>
              <w:right w:val="single" w:sz="8" w:space="0" w:color="CCCCCC"/>
            </w:tcBorders>
            <w:vAlign w:val="center"/>
            <w:hideMark/>
          </w:tcPr>
          <w:p w14:paraId="0CBE1EA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w:t>
            </w:r>
          </w:p>
        </w:tc>
        <w:tc>
          <w:tcPr>
            <w:tcW w:w="416" w:type="pct"/>
            <w:tcBorders>
              <w:top w:val="nil"/>
              <w:left w:val="nil"/>
              <w:bottom w:val="single" w:sz="8" w:space="0" w:color="CCCCCC"/>
              <w:right w:val="single" w:sz="8" w:space="0" w:color="CCCCCC"/>
            </w:tcBorders>
            <w:vAlign w:val="center"/>
            <w:hideMark/>
          </w:tcPr>
          <w:p w14:paraId="74AAFCD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0.894678</w:t>
            </w:r>
          </w:p>
        </w:tc>
        <w:tc>
          <w:tcPr>
            <w:tcW w:w="416" w:type="pct"/>
            <w:tcBorders>
              <w:top w:val="nil"/>
              <w:left w:val="nil"/>
              <w:bottom w:val="single" w:sz="8" w:space="0" w:color="CCCCCC"/>
              <w:right w:val="single" w:sz="8" w:space="0" w:color="CCCCCC"/>
            </w:tcBorders>
            <w:vAlign w:val="center"/>
            <w:hideMark/>
          </w:tcPr>
          <w:p w14:paraId="5EB23D2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0.208333</w:t>
            </w:r>
          </w:p>
        </w:tc>
      </w:tr>
      <w:tr w:rsidR="0046408E" w14:paraId="6760BEA6"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4E0AF0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0AA7056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4486BE7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0045E61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0.917808</w:t>
            </w:r>
          </w:p>
        </w:tc>
        <w:tc>
          <w:tcPr>
            <w:tcW w:w="557" w:type="pct"/>
            <w:tcBorders>
              <w:top w:val="nil"/>
              <w:left w:val="nil"/>
              <w:bottom w:val="single" w:sz="8" w:space="0" w:color="CCCCCC"/>
              <w:right w:val="single" w:sz="8" w:space="0" w:color="CCCCCC"/>
            </w:tcBorders>
            <w:vAlign w:val="center"/>
            <w:hideMark/>
          </w:tcPr>
          <w:p w14:paraId="149830A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0.959627</w:t>
            </w:r>
          </w:p>
        </w:tc>
        <w:tc>
          <w:tcPr>
            <w:tcW w:w="556" w:type="pct"/>
            <w:tcBorders>
              <w:top w:val="nil"/>
              <w:left w:val="nil"/>
              <w:bottom w:val="single" w:sz="8" w:space="0" w:color="CCCCCC"/>
              <w:right w:val="single" w:sz="8" w:space="0" w:color="CCCCCC"/>
            </w:tcBorders>
            <w:vAlign w:val="center"/>
            <w:hideMark/>
          </w:tcPr>
          <w:p w14:paraId="2D8E868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0.196429</w:t>
            </w:r>
          </w:p>
        </w:tc>
        <w:tc>
          <w:tcPr>
            <w:tcW w:w="486" w:type="pct"/>
            <w:tcBorders>
              <w:top w:val="nil"/>
              <w:left w:val="nil"/>
              <w:bottom w:val="single" w:sz="8" w:space="0" w:color="CCCCCC"/>
              <w:right w:val="single" w:sz="8" w:space="0" w:color="CCCCCC"/>
            </w:tcBorders>
            <w:vAlign w:val="center"/>
            <w:hideMark/>
          </w:tcPr>
          <w:p w14:paraId="4FCAC7E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0.953704</w:t>
            </w:r>
          </w:p>
        </w:tc>
        <w:tc>
          <w:tcPr>
            <w:tcW w:w="486" w:type="pct"/>
            <w:tcBorders>
              <w:top w:val="nil"/>
              <w:left w:val="nil"/>
              <w:bottom w:val="single" w:sz="8" w:space="0" w:color="CCCCCC"/>
              <w:right w:val="single" w:sz="8" w:space="0" w:color="CCCCCC"/>
            </w:tcBorders>
            <w:vAlign w:val="center"/>
            <w:hideMark/>
          </w:tcPr>
          <w:p w14:paraId="3164C2F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w:t>
            </w:r>
          </w:p>
        </w:tc>
        <w:tc>
          <w:tcPr>
            <w:tcW w:w="416" w:type="pct"/>
            <w:tcBorders>
              <w:top w:val="nil"/>
              <w:left w:val="nil"/>
              <w:bottom w:val="single" w:sz="8" w:space="0" w:color="CCCCCC"/>
              <w:right w:val="single" w:sz="8" w:space="0" w:color="CCCCCC"/>
            </w:tcBorders>
            <w:vAlign w:val="center"/>
            <w:hideMark/>
          </w:tcPr>
          <w:p w14:paraId="019743F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0.956656</w:t>
            </w:r>
          </w:p>
        </w:tc>
        <w:tc>
          <w:tcPr>
            <w:tcW w:w="416" w:type="pct"/>
            <w:tcBorders>
              <w:top w:val="nil"/>
              <w:left w:val="nil"/>
              <w:bottom w:val="single" w:sz="8" w:space="0" w:color="CCCCCC"/>
              <w:right w:val="single" w:sz="8" w:space="0" w:color="CCCCCC"/>
            </w:tcBorders>
            <w:vAlign w:val="center"/>
            <w:hideMark/>
          </w:tcPr>
          <w:p w14:paraId="2317E96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0.207547</w:t>
            </w:r>
          </w:p>
        </w:tc>
      </w:tr>
      <w:tr w:rsidR="0046408E" w14:paraId="2A5D6BD1"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057EC32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6B1287D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40F20B9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20B25FA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0.816047</w:t>
            </w:r>
          </w:p>
        </w:tc>
        <w:tc>
          <w:tcPr>
            <w:tcW w:w="557" w:type="pct"/>
            <w:tcBorders>
              <w:top w:val="nil"/>
              <w:left w:val="nil"/>
              <w:bottom w:val="single" w:sz="8" w:space="0" w:color="CCCCCC"/>
              <w:right w:val="single" w:sz="8" w:space="0" w:color="CCCCCC"/>
            </w:tcBorders>
            <w:vAlign w:val="center"/>
            <w:hideMark/>
          </w:tcPr>
          <w:p w14:paraId="760CDA1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0.9689</w:t>
            </w:r>
          </w:p>
        </w:tc>
        <w:tc>
          <w:tcPr>
            <w:tcW w:w="556" w:type="pct"/>
            <w:tcBorders>
              <w:top w:val="nil"/>
              <w:left w:val="nil"/>
              <w:bottom w:val="single" w:sz="8" w:space="0" w:color="CCCCCC"/>
              <w:right w:val="single" w:sz="8" w:space="0" w:color="CCCCCC"/>
            </w:tcBorders>
            <w:vAlign w:val="center"/>
            <w:hideMark/>
          </w:tcPr>
          <w:p w14:paraId="6618972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0.129032</w:t>
            </w:r>
          </w:p>
        </w:tc>
        <w:tc>
          <w:tcPr>
            <w:tcW w:w="486" w:type="pct"/>
            <w:tcBorders>
              <w:top w:val="nil"/>
              <w:left w:val="nil"/>
              <w:bottom w:val="single" w:sz="8" w:space="0" w:color="CCCCCC"/>
              <w:right w:val="single" w:sz="8" w:space="0" w:color="CCCCCC"/>
            </w:tcBorders>
            <w:vAlign w:val="center"/>
            <w:hideMark/>
          </w:tcPr>
          <w:p w14:paraId="586C70F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0.833333</w:t>
            </w:r>
          </w:p>
        </w:tc>
        <w:tc>
          <w:tcPr>
            <w:tcW w:w="486" w:type="pct"/>
            <w:tcBorders>
              <w:top w:val="nil"/>
              <w:left w:val="nil"/>
              <w:bottom w:val="single" w:sz="8" w:space="0" w:color="CCCCCC"/>
              <w:right w:val="single" w:sz="8" w:space="0" w:color="CCCCCC"/>
            </w:tcBorders>
            <w:vAlign w:val="center"/>
            <w:hideMark/>
          </w:tcPr>
          <w:p w14:paraId="53358DF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0.48</w:t>
            </w:r>
          </w:p>
        </w:tc>
        <w:tc>
          <w:tcPr>
            <w:tcW w:w="416" w:type="pct"/>
            <w:tcBorders>
              <w:top w:val="nil"/>
              <w:left w:val="nil"/>
              <w:bottom w:val="single" w:sz="8" w:space="0" w:color="CCCCCC"/>
              <w:right w:val="single" w:sz="8" w:space="0" w:color="CCCCCC"/>
            </w:tcBorders>
            <w:vAlign w:val="center"/>
            <w:hideMark/>
          </w:tcPr>
          <w:p w14:paraId="489504D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0.896018</w:t>
            </w:r>
          </w:p>
        </w:tc>
        <w:tc>
          <w:tcPr>
            <w:tcW w:w="416" w:type="pct"/>
            <w:tcBorders>
              <w:top w:val="nil"/>
              <w:left w:val="nil"/>
              <w:bottom w:val="single" w:sz="8" w:space="0" w:color="CCCCCC"/>
              <w:right w:val="single" w:sz="8" w:space="0" w:color="CCCCCC"/>
            </w:tcBorders>
            <w:vAlign w:val="center"/>
            <w:hideMark/>
          </w:tcPr>
          <w:p w14:paraId="17E7957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0.20339</w:t>
            </w:r>
          </w:p>
        </w:tc>
      </w:tr>
      <w:tr w:rsidR="0046408E" w14:paraId="32F49973"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CFE013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1782C34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0E8B2CA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0C3CC7A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0.661448</w:t>
            </w:r>
          </w:p>
        </w:tc>
        <w:tc>
          <w:tcPr>
            <w:tcW w:w="557" w:type="pct"/>
            <w:tcBorders>
              <w:top w:val="nil"/>
              <w:left w:val="nil"/>
              <w:bottom w:val="single" w:sz="8" w:space="0" w:color="CCCCCC"/>
              <w:right w:val="single" w:sz="8" w:space="0" w:color="CCCCCC"/>
            </w:tcBorders>
            <w:vAlign w:val="center"/>
            <w:hideMark/>
          </w:tcPr>
          <w:p w14:paraId="12C51CD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0.987539</w:t>
            </w:r>
          </w:p>
        </w:tc>
        <w:tc>
          <w:tcPr>
            <w:tcW w:w="556" w:type="pct"/>
            <w:tcBorders>
              <w:top w:val="nil"/>
              <w:left w:val="nil"/>
              <w:bottom w:val="single" w:sz="8" w:space="0" w:color="CCCCCC"/>
              <w:right w:val="single" w:sz="8" w:space="0" w:color="CCCCCC"/>
            </w:tcBorders>
            <w:vAlign w:val="center"/>
            <w:hideMark/>
          </w:tcPr>
          <w:p w14:paraId="2EF0AB5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0.110526</w:t>
            </w:r>
          </w:p>
        </w:tc>
        <w:tc>
          <w:tcPr>
            <w:tcW w:w="486" w:type="pct"/>
            <w:tcBorders>
              <w:top w:val="nil"/>
              <w:left w:val="nil"/>
              <w:bottom w:val="single" w:sz="8" w:space="0" w:color="CCCCCC"/>
              <w:right w:val="single" w:sz="8" w:space="0" w:color="CCCCCC"/>
            </w:tcBorders>
            <w:vAlign w:val="center"/>
            <w:hideMark/>
          </w:tcPr>
          <w:p w14:paraId="61EA01C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0.652263</w:t>
            </w:r>
          </w:p>
        </w:tc>
        <w:tc>
          <w:tcPr>
            <w:tcW w:w="486" w:type="pct"/>
            <w:tcBorders>
              <w:top w:val="nil"/>
              <w:left w:val="nil"/>
              <w:bottom w:val="single" w:sz="8" w:space="0" w:color="CCCCCC"/>
              <w:right w:val="single" w:sz="8" w:space="0" w:color="CCCCCC"/>
            </w:tcBorders>
            <w:vAlign w:val="center"/>
            <w:hideMark/>
          </w:tcPr>
          <w:p w14:paraId="6952C23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w:t>
            </w:r>
          </w:p>
        </w:tc>
        <w:tc>
          <w:tcPr>
            <w:tcW w:w="416" w:type="pct"/>
            <w:tcBorders>
              <w:top w:val="nil"/>
              <w:left w:val="nil"/>
              <w:bottom w:val="single" w:sz="8" w:space="0" w:color="CCCCCC"/>
              <w:right w:val="single" w:sz="8" w:space="0" w:color="CCCCCC"/>
            </w:tcBorders>
            <w:vAlign w:val="center"/>
            <w:hideMark/>
          </w:tcPr>
          <w:p w14:paraId="26F2E95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0.785626</w:t>
            </w:r>
          </w:p>
        </w:tc>
        <w:tc>
          <w:tcPr>
            <w:tcW w:w="416" w:type="pct"/>
            <w:tcBorders>
              <w:top w:val="nil"/>
              <w:left w:val="nil"/>
              <w:bottom w:val="single" w:sz="8" w:space="0" w:color="CCCCCC"/>
              <w:right w:val="single" w:sz="8" w:space="0" w:color="CCCCCC"/>
            </w:tcBorders>
            <w:vAlign w:val="center"/>
            <w:hideMark/>
          </w:tcPr>
          <w:p w14:paraId="4FEF860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0.195349</w:t>
            </w:r>
          </w:p>
        </w:tc>
      </w:tr>
      <w:tr w:rsidR="0046408E" w14:paraId="1ABA6EE7"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CAF966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272923F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70567A7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40A469F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0.755382</w:t>
            </w:r>
          </w:p>
        </w:tc>
        <w:tc>
          <w:tcPr>
            <w:tcW w:w="557" w:type="pct"/>
            <w:tcBorders>
              <w:top w:val="nil"/>
              <w:left w:val="nil"/>
              <w:bottom w:val="single" w:sz="8" w:space="0" w:color="CCCCCC"/>
              <w:right w:val="single" w:sz="8" w:space="0" w:color="CCCCCC"/>
            </w:tcBorders>
            <w:vAlign w:val="center"/>
            <w:hideMark/>
          </w:tcPr>
          <w:p w14:paraId="7E81063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0.973753</w:t>
            </w:r>
          </w:p>
        </w:tc>
        <w:tc>
          <w:tcPr>
            <w:tcW w:w="556" w:type="pct"/>
            <w:tcBorders>
              <w:top w:val="nil"/>
              <w:left w:val="nil"/>
              <w:bottom w:val="single" w:sz="8" w:space="0" w:color="CCCCCC"/>
              <w:right w:val="single" w:sz="8" w:space="0" w:color="CCCCCC"/>
            </w:tcBorders>
            <w:vAlign w:val="center"/>
            <w:hideMark/>
          </w:tcPr>
          <w:p w14:paraId="36D8204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0.115385</w:t>
            </w:r>
          </w:p>
        </w:tc>
        <w:tc>
          <w:tcPr>
            <w:tcW w:w="486" w:type="pct"/>
            <w:tcBorders>
              <w:top w:val="nil"/>
              <w:left w:val="nil"/>
              <w:bottom w:val="single" w:sz="8" w:space="0" w:color="CCCCCC"/>
              <w:right w:val="single" w:sz="8" w:space="0" w:color="CCCCCC"/>
            </w:tcBorders>
            <w:vAlign w:val="center"/>
            <w:hideMark/>
          </w:tcPr>
          <w:p w14:paraId="1C5B3B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0.763374</w:t>
            </w:r>
          </w:p>
        </w:tc>
        <w:tc>
          <w:tcPr>
            <w:tcW w:w="486" w:type="pct"/>
            <w:tcBorders>
              <w:top w:val="nil"/>
              <w:left w:val="nil"/>
              <w:bottom w:val="single" w:sz="8" w:space="0" w:color="CCCCCC"/>
              <w:right w:val="single" w:sz="8" w:space="0" w:color="CCCCCC"/>
            </w:tcBorders>
            <w:vAlign w:val="center"/>
            <w:hideMark/>
          </w:tcPr>
          <w:p w14:paraId="7315ED4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w:t>
            </w:r>
          </w:p>
        </w:tc>
        <w:tc>
          <w:tcPr>
            <w:tcW w:w="416" w:type="pct"/>
            <w:tcBorders>
              <w:top w:val="nil"/>
              <w:left w:val="nil"/>
              <w:bottom w:val="single" w:sz="8" w:space="0" w:color="CCCCCC"/>
              <w:right w:val="single" w:sz="8" w:space="0" w:color="CCCCCC"/>
            </w:tcBorders>
            <w:vAlign w:val="center"/>
            <w:hideMark/>
          </w:tcPr>
          <w:p w14:paraId="2B3C86E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0.855825</w:t>
            </w:r>
          </w:p>
        </w:tc>
        <w:tc>
          <w:tcPr>
            <w:tcW w:w="416" w:type="pct"/>
            <w:tcBorders>
              <w:top w:val="nil"/>
              <w:left w:val="nil"/>
              <w:bottom w:val="single" w:sz="8" w:space="0" w:color="CCCCCC"/>
              <w:right w:val="single" w:sz="8" w:space="0" w:color="CCCCCC"/>
            </w:tcBorders>
            <w:vAlign w:val="center"/>
            <w:hideMark/>
          </w:tcPr>
          <w:p w14:paraId="4C0FF1C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0.193548</w:t>
            </w:r>
          </w:p>
        </w:tc>
      </w:tr>
      <w:tr w:rsidR="0046408E" w14:paraId="7098338D"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7D3D5C1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36021BA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09EC562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4AB1C04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57" w:type="pct"/>
            <w:tcBorders>
              <w:top w:val="nil"/>
              <w:left w:val="nil"/>
              <w:bottom w:val="single" w:sz="8" w:space="0" w:color="CCCCCC"/>
              <w:right w:val="single" w:sz="8" w:space="0" w:color="CCCCCC"/>
            </w:tcBorders>
            <w:vAlign w:val="center"/>
            <w:hideMark/>
          </w:tcPr>
          <w:p w14:paraId="202A40C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0.957447</w:t>
            </w:r>
          </w:p>
        </w:tc>
        <w:tc>
          <w:tcPr>
            <w:tcW w:w="556" w:type="pct"/>
            <w:tcBorders>
              <w:top w:val="nil"/>
              <w:left w:val="nil"/>
              <w:bottom w:val="single" w:sz="8" w:space="0" w:color="CCCCCC"/>
              <w:right w:val="single" w:sz="8" w:space="0" w:color="CCCCCC"/>
            </w:tcBorders>
            <w:vAlign w:val="center"/>
            <w:hideMark/>
          </w:tcPr>
          <w:p w14:paraId="1003FC1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0.228571</w:t>
            </w:r>
          </w:p>
        </w:tc>
        <w:tc>
          <w:tcPr>
            <w:tcW w:w="486" w:type="pct"/>
            <w:tcBorders>
              <w:top w:val="nil"/>
              <w:left w:val="nil"/>
              <w:bottom w:val="single" w:sz="8" w:space="0" w:color="CCCCCC"/>
              <w:right w:val="single" w:sz="8" w:space="0" w:color="CCCCCC"/>
            </w:tcBorders>
            <w:vAlign w:val="center"/>
            <w:hideMark/>
          </w:tcPr>
          <w:p w14:paraId="03EAEA7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0.972222</w:t>
            </w:r>
          </w:p>
        </w:tc>
        <w:tc>
          <w:tcPr>
            <w:tcW w:w="486" w:type="pct"/>
            <w:tcBorders>
              <w:top w:val="nil"/>
              <w:left w:val="nil"/>
              <w:bottom w:val="single" w:sz="8" w:space="0" w:color="CCCCCC"/>
              <w:right w:val="single" w:sz="8" w:space="0" w:color="CCCCCC"/>
            </w:tcBorders>
            <w:vAlign w:val="center"/>
            <w:hideMark/>
          </w:tcPr>
          <w:p w14:paraId="6632284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16" w:type="pct"/>
            <w:tcBorders>
              <w:top w:val="nil"/>
              <w:left w:val="nil"/>
              <w:bottom w:val="single" w:sz="8" w:space="0" w:color="CCCCCC"/>
              <w:right w:val="single" w:sz="8" w:space="0" w:color="CCCCCC"/>
            </w:tcBorders>
            <w:vAlign w:val="center"/>
            <w:hideMark/>
          </w:tcPr>
          <w:p w14:paraId="2D40237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0.964778</w:t>
            </w:r>
          </w:p>
        </w:tc>
        <w:tc>
          <w:tcPr>
            <w:tcW w:w="416" w:type="pct"/>
            <w:tcBorders>
              <w:top w:val="nil"/>
              <w:left w:val="nil"/>
              <w:bottom w:val="single" w:sz="8" w:space="0" w:color="CCCCCC"/>
              <w:right w:val="single" w:sz="8" w:space="0" w:color="CCCCCC"/>
            </w:tcBorders>
            <w:vAlign w:val="center"/>
            <w:hideMark/>
          </w:tcPr>
          <w:p w14:paraId="109CF60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0.188235</w:t>
            </w:r>
          </w:p>
        </w:tc>
      </w:tr>
      <w:tr w:rsidR="0046408E" w14:paraId="55AC612F"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9FE987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572BEAF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4AE1E87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57A0C65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0.650685</w:t>
            </w:r>
          </w:p>
        </w:tc>
        <w:tc>
          <w:tcPr>
            <w:tcW w:w="557" w:type="pct"/>
            <w:tcBorders>
              <w:top w:val="nil"/>
              <w:left w:val="nil"/>
              <w:bottom w:val="single" w:sz="8" w:space="0" w:color="CCCCCC"/>
              <w:right w:val="single" w:sz="8" w:space="0" w:color="CCCCCC"/>
            </w:tcBorders>
            <w:vAlign w:val="center"/>
            <w:hideMark/>
          </w:tcPr>
          <w:p w14:paraId="4DE5197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0.985782</w:t>
            </w:r>
          </w:p>
        </w:tc>
        <w:tc>
          <w:tcPr>
            <w:tcW w:w="556" w:type="pct"/>
            <w:tcBorders>
              <w:top w:val="nil"/>
              <w:left w:val="nil"/>
              <w:bottom w:val="single" w:sz="8" w:space="0" w:color="CCCCCC"/>
              <w:right w:val="single" w:sz="8" w:space="0" w:color="CCCCCC"/>
            </w:tcBorders>
            <w:vAlign w:val="center"/>
            <w:hideMark/>
          </w:tcPr>
          <w:p w14:paraId="690FF19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0.105398</w:t>
            </w:r>
          </w:p>
        </w:tc>
        <w:tc>
          <w:tcPr>
            <w:tcW w:w="486" w:type="pct"/>
            <w:tcBorders>
              <w:top w:val="nil"/>
              <w:left w:val="nil"/>
              <w:bottom w:val="single" w:sz="8" w:space="0" w:color="CCCCCC"/>
              <w:right w:val="single" w:sz="8" w:space="0" w:color="CCCCCC"/>
            </w:tcBorders>
            <w:vAlign w:val="center"/>
            <w:hideMark/>
          </w:tcPr>
          <w:p w14:paraId="23B3AFC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0.641975</w:t>
            </w:r>
          </w:p>
        </w:tc>
        <w:tc>
          <w:tcPr>
            <w:tcW w:w="486" w:type="pct"/>
            <w:tcBorders>
              <w:top w:val="nil"/>
              <w:left w:val="nil"/>
              <w:bottom w:val="single" w:sz="8" w:space="0" w:color="CCCCCC"/>
              <w:right w:val="single" w:sz="8" w:space="0" w:color="CCCCCC"/>
            </w:tcBorders>
            <w:vAlign w:val="center"/>
            <w:hideMark/>
          </w:tcPr>
          <w:p w14:paraId="3F6C410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0.82</w:t>
            </w:r>
          </w:p>
        </w:tc>
        <w:tc>
          <w:tcPr>
            <w:tcW w:w="416" w:type="pct"/>
            <w:tcBorders>
              <w:top w:val="nil"/>
              <w:left w:val="nil"/>
              <w:bottom w:val="single" w:sz="8" w:space="0" w:color="CCCCCC"/>
              <w:right w:val="single" w:sz="8" w:space="0" w:color="CCCCCC"/>
            </w:tcBorders>
            <w:vAlign w:val="center"/>
            <w:hideMark/>
          </w:tcPr>
          <w:p w14:paraId="3707CFE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0.77757</w:t>
            </w:r>
          </w:p>
        </w:tc>
        <w:tc>
          <w:tcPr>
            <w:tcW w:w="416" w:type="pct"/>
            <w:tcBorders>
              <w:top w:val="nil"/>
              <w:left w:val="nil"/>
              <w:bottom w:val="single" w:sz="8" w:space="0" w:color="CCCCCC"/>
              <w:right w:val="single" w:sz="8" w:space="0" w:color="CCCCCC"/>
            </w:tcBorders>
            <w:vAlign w:val="center"/>
            <w:hideMark/>
          </w:tcPr>
          <w:p w14:paraId="41BEF43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0.186788</w:t>
            </w:r>
          </w:p>
        </w:tc>
      </w:tr>
      <w:tr w:rsidR="0046408E" w14:paraId="42AF19C9"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1193B8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500DF37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4241663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61FADA8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0.64775</w:t>
            </w:r>
          </w:p>
        </w:tc>
        <w:tc>
          <w:tcPr>
            <w:tcW w:w="557" w:type="pct"/>
            <w:tcBorders>
              <w:top w:val="nil"/>
              <w:left w:val="nil"/>
              <w:bottom w:val="single" w:sz="8" w:space="0" w:color="CCCCCC"/>
              <w:right w:val="single" w:sz="8" w:space="0" w:color="CCCCCC"/>
            </w:tcBorders>
            <w:vAlign w:val="center"/>
            <w:hideMark/>
          </w:tcPr>
          <w:p w14:paraId="6F9DDCE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0.985714</w:t>
            </w:r>
          </w:p>
        </w:tc>
        <w:tc>
          <w:tcPr>
            <w:tcW w:w="556" w:type="pct"/>
            <w:tcBorders>
              <w:top w:val="nil"/>
              <w:left w:val="nil"/>
              <w:bottom w:val="single" w:sz="8" w:space="0" w:color="CCCCCC"/>
              <w:right w:val="single" w:sz="8" w:space="0" w:color="CCCCCC"/>
            </w:tcBorders>
            <w:vAlign w:val="center"/>
            <w:hideMark/>
          </w:tcPr>
          <w:p w14:paraId="163194A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0.104592</w:t>
            </w:r>
          </w:p>
        </w:tc>
        <w:tc>
          <w:tcPr>
            <w:tcW w:w="486" w:type="pct"/>
            <w:tcBorders>
              <w:top w:val="nil"/>
              <w:left w:val="nil"/>
              <w:bottom w:val="single" w:sz="8" w:space="0" w:color="CCCCCC"/>
              <w:right w:val="single" w:sz="8" w:space="0" w:color="CCCCCC"/>
            </w:tcBorders>
            <w:vAlign w:val="center"/>
            <w:hideMark/>
          </w:tcPr>
          <w:p w14:paraId="07202CE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0.638889</w:t>
            </w:r>
          </w:p>
        </w:tc>
        <w:tc>
          <w:tcPr>
            <w:tcW w:w="486" w:type="pct"/>
            <w:tcBorders>
              <w:top w:val="nil"/>
              <w:left w:val="nil"/>
              <w:bottom w:val="single" w:sz="8" w:space="0" w:color="CCCCCC"/>
              <w:right w:val="single" w:sz="8" w:space="0" w:color="CCCCCC"/>
            </w:tcBorders>
            <w:vAlign w:val="center"/>
            <w:hideMark/>
          </w:tcPr>
          <w:p w14:paraId="78682F4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0.82</w:t>
            </w:r>
          </w:p>
        </w:tc>
        <w:tc>
          <w:tcPr>
            <w:tcW w:w="416" w:type="pct"/>
            <w:tcBorders>
              <w:top w:val="nil"/>
              <w:left w:val="nil"/>
              <w:bottom w:val="single" w:sz="8" w:space="0" w:color="CCCCCC"/>
              <w:right w:val="single" w:sz="8" w:space="0" w:color="CCCCCC"/>
            </w:tcBorders>
            <w:vAlign w:val="center"/>
            <w:hideMark/>
          </w:tcPr>
          <w:p w14:paraId="4FEB877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0.775281</w:t>
            </w:r>
          </w:p>
        </w:tc>
        <w:tc>
          <w:tcPr>
            <w:tcW w:w="416" w:type="pct"/>
            <w:tcBorders>
              <w:top w:val="nil"/>
              <w:left w:val="nil"/>
              <w:bottom w:val="single" w:sz="8" w:space="0" w:color="CCCCCC"/>
              <w:right w:val="single" w:sz="8" w:space="0" w:color="CCCCCC"/>
            </w:tcBorders>
            <w:vAlign w:val="center"/>
            <w:hideMark/>
          </w:tcPr>
          <w:p w14:paraId="19B7FE9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0.18552</w:t>
            </w:r>
          </w:p>
        </w:tc>
      </w:tr>
      <w:tr w:rsidR="0046408E" w14:paraId="67D6B175"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27D049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212512A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2648902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48CF87C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0.664384</w:t>
            </w:r>
          </w:p>
        </w:tc>
        <w:tc>
          <w:tcPr>
            <w:tcW w:w="557" w:type="pct"/>
            <w:tcBorders>
              <w:top w:val="nil"/>
              <w:left w:val="nil"/>
              <w:bottom w:val="single" w:sz="8" w:space="0" w:color="CCCCCC"/>
              <w:right w:val="single" w:sz="8" w:space="0" w:color="CCCCCC"/>
            </w:tcBorders>
            <w:vAlign w:val="center"/>
            <w:hideMark/>
          </w:tcPr>
          <w:p w14:paraId="5C97D1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0.983103</w:t>
            </w:r>
          </w:p>
        </w:tc>
        <w:tc>
          <w:tcPr>
            <w:tcW w:w="556" w:type="pct"/>
            <w:tcBorders>
              <w:top w:val="nil"/>
              <w:left w:val="nil"/>
              <w:bottom w:val="single" w:sz="8" w:space="0" w:color="CCCCCC"/>
              <w:right w:val="single" w:sz="8" w:space="0" w:color="CCCCCC"/>
            </w:tcBorders>
            <w:vAlign w:val="center"/>
            <w:hideMark/>
          </w:tcPr>
          <w:p w14:paraId="474EF14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0.105121</w:t>
            </w:r>
          </w:p>
        </w:tc>
        <w:tc>
          <w:tcPr>
            <w:tcW w:w="486" w:type="pct"/>
            <w:tcBorders>
              <w:top w:val="nil"/>
              <w:left w:val="nil"/>
              <w:bottom w:val="single" w:sz="8" w:space="0" w:color="CCCCCC"/>
              <w:right w:val="single" w:sz="8" w:space="0" w:color="CCCCCC"/>
            </w:tcBorders>
            <w:vAlign w:val="center"/>
            <w:hideMark/>
          </w:tcPr>
          <w:p w14:paraId="3A8B0F9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0.658436</w:t>
            </w:r>
          </w:p>
        </w:tc>
        <w:tc>
          <w:tcPr>
            <w:tcW w:w="486" w:type="pct"/>
            <w:tcBorders>
              <w:top w:val="nil"/>
              <w:left w:val="nil"/>
              <w:bottom w:val="single" w:sz="8" w:space="0" w:color="CCCCCC"/>
              <w:right w:val="single" w:sz="8" w:space="0" w:color="CCCCCC"/>
            </w:tcBorders>
            <w:vAlign w:val="center"/>
            <w:hideMark/>
          </w:tcPr>
          <w:p w14:paraId="03E171F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0.78</w:t>
            </w:r>
          </w:p>
        </w:tc>
        <w:tc>
          <w:tcPr>
            <w:tcW w:w="416" w:type="pct"/>
            <w:tcBorders>
              <w:top w:val="nil"/>
              <w:left w:val="nil"/>
              <w:bottom w:val="single" w:sz="8" w:space="0" w:color="CCCCCC"/>
              <w:right w:val="single" w:sz="8" w:space="0" w:color="CCCCCC"/>
            </w:tcBorders>
            <w:vAlign w:val="center"/>
            <w:hideMark/>
          </w:tcPr>
          <w:p w14:paraId="7ADECCD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0.788663</w:t>
            </w:r>
          </w:p>
        </w:tc>
        <w:tc>
          <w:tcPr>
            <w:tcW w:w="416" w:type="pct"/>
            <w:tcBorders>
              <w:top w:val="nil"/>
              <w:left w:val="nil"/>
              <w:bottom w:val="single" w:sz="8" w:space="0" w:color="CCCCCC"/>
              <w:right w:val="single" w:sz="8" w:space="0" w:color="CCCCCC"/>
            </w:tcBorders>
            <w:vAlign w:val="center"/>
            <w:hideMark/>
          </w:tcPr>
          <w:p w14:paraId="5065AE2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0.185273</w:t>
            </w:r>
          </w:p>
        </w:tc>
      </w:tr>
      <w:tr w:rsidR="0046408E" w14:paraId="0D9122BF"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3262C48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121B100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3343400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35FC11B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0.645793</w:t>
            </w:r>
          </w:p>
        </w:tc>
        <w:tc>
          <w:tcPr>
            <w:tcW w:w="557" w:type="pct"/>
            <w:tcBorders>
              <w:top w:val="nil"/>
              <w:left w:val="nil"/>
              <w:bottom w:val="single" w:sz="8" w:space="0" w:color="CCCCCC"/>
              <w:right w:val="single" w:sz="8" w:space="0" w:color="CCCCCC"/>
            </w:tcBorders>
            <w:vAlign w:val="center"/>
            <w:hideMark/>
          </w:tcPr>
          <w:p w14:paraId="223FF2F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0.985669</w:t>
            </w:r>
          </w:p>
        </w:tc>
        <w:tc>
          <w:tcPr>
            <w:tcW w:w="556" w:type="pct"/>
            <w:tcBorders>
              <w:top w:val="nil"/>
              <w:left w:val="nil"/>
              <w:bottom w:val="single" w:sz="8" w:space="0" w:color="CCCCCC"/>
              <w:right w:val="single" w:sz="8" w:space="0" w:color="CCCCCC"/>
            </w:tcBorders>
            <w:vAlign w:val="center"/>
            <w:hideMark/>
          </w:tcPr>
          <w:p w14:paraId="0A58E00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0.104061</w:t>
            </w:r>
          </w:p>
        </w:tc>
        <w:tc>
          <w:tcPr>
            <w:tcW w:w="486" w:type="pct"/>
            <w:tcBorders>
              <w:top w:val="nil"/>
              <w:left w:val="nil"/>
              <w:bottom w:val="single" w:sz="8" w:space="0" w:color="CCCCCC"/>
              <w:right w:val="single" w:sz="8" w:space="0" w:color="CCCCCC"/>
            </w:tcBorders>
            <w:vAlign w:val="center"/>
            <w:hideMark/>
          </w:tcPr>
          <w:p w14:paraId="0E96138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0.636831</w:t>
            </w:r>
          </w:p>
        </w:tc>
        <w:tc>
          <w:tcPr>
            <w:tcW w:w="486" w:type="pct"/>
            <w:tcBorders>
              <w:top w:val="nil"/>
              <w:left w:val="nil"/>
              <w:bottom w:val="single" w:sz="8" w:space="0" w:color="CCCCCC"/>
              <w:right w:val="single" w:sz="8" w:space="0" w:color="CCCCCC"/>
            </w:tcBorders>
            <w:vAlign w:val="center"/>
            <w:hideMark/>
          </w:tcPr>
          <w:p w14:paraId="2E78E0D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0.82</w:t>
            </w:r>
          </w:p>
        </w:tc>
        <w:tc>
          <w:tcPr>
            <w:tcW w:w="416" w:type="pct"/>
            <w:tcBorders>
              <w:top w:val="nil"/>
              <w:left w:val="nil"/>
              <w:bottom w:val="single" w:sz="8" w:space="0" w:color="CCCCCC"/>
              <w:right w:val="single" w:sz="8" w:space="0" w:color="CCCCCC"/>
            </w:tcBorders>
            <w:vAlign w:val="center"/>
            <w:hideMark/>
          </w:tcPr>
          <w:p w14:paraId="6E5753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0.77375</w:t>
            </w:r>
          </w:p>
        </w:tc>
        <w:tc>
          <w:tcPr>
            <w:tcW w:w="416" w:type="pct"/>
            <w:tcBorders>
              <w:top w:val="nil"/>
              <w:left w:val="nil"/>
              <w:bottom w:val="single" w:sz="8" w:space="0" w:color="CCCCCC"/>
              <w:right w:val="single" w:sz="8" w:space="0" w:color="CCCCCC"/>
            </w:tcBorders>
            <w:vAlign w:val="center"/>
            <w:hideMark/>
          </w:tcPr>
          <w:p w14:paraId="272D3D3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0.184685</w:t>
            </w:r>
          </w:p>
        </w:tc>
      </w:tr>
      <w:tr w:rsidR="0046408E" w14:paraId="65030265"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3EEB7B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480B393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719E698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6543B15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0.92955</w:t>
            </w:r>
          </w:p>
        </w:tc>
        <w:tc>
          <w:tcPr>
            <w:tcW w:w="557" w:type="pct"/>
            <w:tcBorders>
              <w:top w:val="nil"/>
              <w:left w:val="nil"/>
              <w:bottom w:val="single" w:sz="8" w:space="0" w:color="CCCCCC"/>
              <w:right w:val="single" w:sz="8" w:space="0" w:color="CCCCCC"/>
            </w:tcBorders>
            <w:vAlign w:val="center"/>
            <w:hideMark/>
          </w:tcPr>
          <w:p w14:paraId="70F656B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0.957317</w:t>
            </w:r>
          </w:p>
        </w:tc>
        <w:tc>
          <w:tcPr>
            <w:tcW w:w="556" w:type="pct"/>
            <w:tcBorders>
              <w:top w:val="nil"/>
              <w:left w:val="nil"/>
              <w:bottom w:val="single" w:sz="8" w:space="0" w:color="CCCCCC"/>
              <w:right w:val="single" w:sz="8" w:space="0" w:color="CCCCCC"/>
            </w:tcBorders>
            <w:vAlign w:val="center"/>
            <w:hideMark/>
          </w:tcPr>
          <w:p w14:paraId="35690E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0.210526</w:t>
            </w:r>
          </w:p>
        </w:tc>
        <w:tc>
          <w:tcPr>
            <w:tcW w:w="486" w:type="pct"/>
            <w:tcBorders>
              <w:top w:val="nil"/>
              <w:left w:val="nil"/>
              <w:bottom w:val="single" w:sz="8" w:space="0" w:color="CCCCCC"/>
              <w:right w:val="single" w:sz="8" w:space="0" w:color="CCCCCC"/>
            </w:tcBorders>
            <w:vAlign w:val="center"/>
            <w:hideMark/>
          </w:tcPr>
          <w:p w14:paraId="1A6DBA1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0.969136</w:t>
            </w:r>
          </w:p>
        </w:tc>
        <w:tc>
          <w:tcPr>
            <w:tcW w:w="486" w:type="pct"/>
            <w:tcBorders>
              <w:top w:val="nil"/>
              <w:left w:val="nil"/>
              <w:bottom w:val="single" w:sz="8" w:space="0" w:color="CCCCCC"/>
              <w:right w:val="single" w:sz="8" w:space="0" w:color="CCCCCC"/>
            </w:tcBorders>
            <w:vAlign w:val="center"/>
            <w:hideMark/>
          </w:tcPr>
          <w:p w14:paraId="7E89D09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w:t>
            </w:r>
          </w:p>
        </w:tc>
        <w:tc>
          <w:tcPr>
            <w:tcW w:w="416" w:type="pct"/>
            <w:tcBorders>
              <w:top w:val="nil"/>
              <w:left w:val="nil"/>
              <w:bottom w:val="single" w:sz="8" w:space="0" w:color="CCCCCC"/>
              <w:right w:val="single" w:sz="8" w:space="0" w:color="CCCCCC"/>
            </w:tcBorders>
            <w:vAlign w:val="center"/>
            <w:hideMark/>
          </w:tcPr>
          <w:p w14:paraId="0813F37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0.96319</w:t>
            </w:r>
          </w:p>
        </w:tc>
        <w:tc>
          <w:tcPr>
            <w:tcW w:w="416" w:type="pct"/>
            <w:tcBorders>
              <w:top w:val="nil"/>
              <w:left w:val="nil"/>
              <w:bottom w:val="single" w:sz="8" w:space="0" w:color="CCCCCC"/>
              <w:right w:val="single" w:sz="8" w:space="0" w:color="CCCCCC"/>
            </w:tcBorders>
            <w:vAlign w:val="center"/>
            <w:hideMark/>
          </w:tcPr>
          <w:p w14:paraId="0070088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0.181818</w:t>
            </w:r>
          </w:p>
        </w:tc>
      </w:tr>
      <w:tr w:rsidR="0046408E" w14:paraId="49C23788"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3F7FCC1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1DCNN</w:t>
            </w:r>
          </w:p>
        </w:tc>
        <w:tc>
          <w:tcPr>
            <w:tcW w:w="486" w:type="pct"/>
            <w:tcBorders>
              <w:top w:val="nil"/>
              <w:left w:val="nil"/>
              <w:bottom w:val="single" w:sz="8" w:space="0" w:color="CCCCCC"/>
              <w:right w:val="single" w:sz="8" w:space="0" w:color="CCCCCC"/>
            </w:tcBorders>
            <w:vAlign w:val="center"/>
            <w:hideMark/>
          </w:tcPr>
          <w:p w14:paraId="24C6374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6344326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4A4D8FE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0.907045</w:t>
            </w:r>
          </w:p>
        </w:tc>
        <w:tc>
          <w:tcPr>
            <w:tcW w:w="557" w:type="pct"/>
            <w:tcBorders>
              <w:top w:val="nil"/>
              <w:left w:val="nil"/>
              <w:bottom w:val="single" w:sz="8" w:space="0" w:color="CCCCCC"/>
              <w:right w:val="single" w:sz="8" w:space="0" w:color="CCCCCC"/>
            </w:tcBorders>
            <w:vAlign w:val="center"/>
            <w:hideMark/>
          </w:tcPr>
          <w:p w14:paraId="1C97450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0.958203</w:t>
            </w:r>
          </w:p>
        </w:tc>
        <w:tc>
          <w:tcPr>
            <w:tcW w:w="556" w:type="pct"/>
            <w:tcBorders>
              <w:top w:val="nil"/>
              <w:left w:val="nil"/>
              <w:bottom w:val="single" w:sz="8" w:space="0" w:color="CCCCCC"/>
              <w:right w:val="single" w:sz="8" w:space="0" w:color="CCCCCC"/>
            </w:tcBorders>
            <w:vAlign w:val="center"/>
            <w:hideMark/>
          </w:tcPr>
          <w:p w14:paraId="723FCD6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0.153846</w:t>
            </w:r>
          </w:p>
        </w:tc>
        <w:tc>
          <w:tcPr>
            <w:tcW w:w="486" w:type="pct"/>
            <w:tcBorders>
              <w:top w:val="nil"/>
              <w:left w:val="nil"/>
              <w:bottom w:val="single" w:sz="8" w:space="0" w:color="CCCCCC"/>
              <w:right w:val="single" w:sz="8" w:space="0" w:color="CCCCCC"/>
            </w:tcBorders>
            <w:vAlign w:val="center"/>
            <w:hideMark/>
          </w:tcPr>
          <w:p w14:paraId="14B884B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0.943416</w:t>
            </w:r>
          </w:p>
        </w:tc>
        <w:tc>
          <w:tcPr>
            <w:tcW w:w="486" w:type="pct"/>
            <w:tcBorders>
              <w:top w:val="nil"/>
              <w:left w:val="nil"/>
              <w:bottom w:val="single" w:sz="8" w:space="0" w:color="CCCCCC"/>
              <w:right w:val="single" w:sz="8" w:space="0" w:color="CCCCCC"/>
            </w:tcBorders>
            <w:vAlign w:val="center"/>
            <w:hideMark/>
          </w:tcPr>
          <w:p w14:paraId="05C7803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16" w:type="pct"/>
            <w:tcBorders>
              <w:top w:val="nil"/>
              <w:left w:val="nil"/>
              <w:bottom w:val="single" w:sz="8" w:space="0" w:color="CCCCCC"/>
              <w:right w:val="single" w:sz="8" w:space="0" w:color="CCCCCC"/>
            </w:tcBorders>
            <w:vAlign w:val="center"/>
            <w:hideMark/>
          </w:tcPr>
          <w:p w14:paraId="518DEEB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0.950752</w:t>
            </w:r>
          </w:p>
        </w:tc>
        <w:tc>
          <w:tcPr>
            <w:tcW w:w="416" w:type="pct"/>
            <w:tcBorders>
              <w:top w:val="nil"/>
              <w:left w:val="nil"/>
              <w:bottom w:val="single" w:sz="8" w:space="0" w:color="CCCCCC"/>
              <w:right w:val="single" w:sz="8" w:space="0" w:color="CCCCCC"/>
            </w:tcBorders>
            <w:vAlign w:val="center"/>
            <w:hideMark/>
          </w:tcPr>
          <w:p w14:paraId="4D0B68D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0.173913</w:t>
            </w:r>
          </w:p>
        </w:tc>
      </w:tr>
      <w:tr w:rsidR="0046408E" w14:paraId="7C9F76DF"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3AD9290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3808F75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4B04DA9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14425F2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57" w:type="pct"/>
            <w:tcBorders>
              <w:top w:val="nil"/>
              <w:left w:val="nil"/>
              <w:bottom w:val="single" w:sz="8" w:space="0" w:color="CCCCCC"/>
              <w:right w:val="single" w:sz="8" w:space="0" w:color="CCCCCC"/>
            </w:tcBorders>
            <w:vAlign w:val="center"/>
            <w:hideMark/>
          </w:tcPr>
          <w:p w14:paraId="5148E03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0.956522</w:t>
            </w:r>
          </w:p>
        </w:tc>
        <w:tc>
          <w:tcPr>
            <w:tcW w:w="556" w:type="pct"/>
            <w:tcBorders>
              <w:top w:val="nil"/>
              <w:left w:val="nil"/>
              <w:bottom w:val="single" w:sz="8" w:space="0" w:color="CCCCCC"/>
              <w:right w:val="single" w:sz="8" w:space="0" w:color="CCCCCC"/>
            </w:tcBorders>
            <w:vAlign w:val="center"/>
            <w:hideMark/>
          </w:tcPr>
          <w:p w14:paraId="73CD71C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0.212121</w:t>
            </w:r>
          </w:p>
        </w:tc>
        <w:tc>
          <w:tcPr>
            <w:tcW w:w="486" w:type="pct"/>
            <w:tcBorders>
              <w:top w:val="nil"/>
              <w:left w:val="nil"/>
              <w:bottom w:val="single" w:sz="8" w:space="0" w:color="CCCCCC"/>
              <w:right w:val="single" w:sz="8" w:space="0" w:color="CCCCCC"/>
            </w:tcBorders>
            <w:vAlign w:val="center"/>
            <w:hideMark/>
          </w:tcPr>
          <w:p w14:paraId="2B93693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0.973251</w:t>
            </w:r>
          </w:p>
        </w:tc>
        <w:tc>
          <w:tcPr>
            <w:tcW w:w="486" w:type="pct"/>
            <w:tcBorders>
              <w:top w:val="nil"/>
              <w:left w:val="nil"/>
              <w:bottom w:val="single" w:sz="8" w:space="0" w:color="CCCCCC"/>
              <w:right w:val="single" w:sz="8" w:space="0" w:color="CCCCCC"/>
            </w:tcBorders>
            <w:vAlign w:val="center"/>
            <w:hideMark/>
          </w:tcPr>
          <w:p w14:paraId="51382F2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16" w:type="pct"/>
            <w:tcBorders>
              <w:top w:val="nil"/>
              <w:left w:val="nil"/>
              <w:bottom w:val="single" w:sz="8" w:space="0" w:color="CCCCCC"/>
              <w:right w:val="single" w:sz="8" w:space="0" w:color="CCCCCC"/>
            </w:tcBorders>
            <w:vAlign w:val="center"/>
            <w:hideMark/>
          </w:tcPr>
          <w:p w14:paraId="7376ED7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0.964814</w:t>
            </w:r>
          </w:p>
        </w:tc>
        <w:tc>
          <w:tcPr>
            <w:tcW w:w="416" w:type="pct"/>
            <w:tcBorders>
              <w:top w:val="nil"/>
              <w:left w:val="nil"/>
              <w:bottom w:val="single" w:sz="8" w:space="0" w:color="CCCCCC"/>
              <w:right w:val="single" w:sz="8" w:space="0" w:color="CCCCCC"/>
            </w:tcBorders>
            <w:vAlign w:val="center"/>
            <w:hideMark/>
          </w:tcPr>
          <w:p w14:paraId="34820FA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0.168675</w:t>
            </w:r>
          </w:p>
        </w:tc>
      </w:tr>
      <w:tr w:rsidR="0046408E" w14:paraId="6407D180"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0CA036D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7965547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3F670C9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6F5AB3E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0.930528</w:t>
            </w:r>
          </w:p>
        </w:tc>
        <w:tc>
          <w:tcPr>
            <w:tcW w:w="557" w:type="pct"/>
            <w:tcBorders>
              <w:top w:val="nil"/>
              <w:left w:val="nil"/>
              <w:bottom w:val="single" w:sz="8" w:space="0" w:color="CCCCCC"/>
              <w:right w:val="single" w:sz="8" w:space="0" w:color="CCCCCC"/>
            </w:tcBorders>
            <w:vAlign w:val="center"/>
            <w:hideMark/>
          </w:tcPr>
          <w:p w14:paraId="05B5785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0.956434</w:t>
            </w:r>
          </w:p>
        </w:tc>
        <w:tc>
          <w:tcPr>
            <w:tcW w:w="556" w:type="pct"/>
            <w:tcBorders>
              <w:top w:val="nil"/>
              <w:left w:val="nil"/>
              <w:bottom w:val="single" w:sz="8" w:space="0" w:color="CCCCCC"/>
              <w:right w:val="single" w:sz="8" w:space="0" w:color="CCCCCC"/>
            </w:tcBorders>
            <w:vAlign w:val="center"/>
            <w:hideMark/>
          </w:tcPr>
          <w:p w14:paraId="1DD69B8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86" w:type="pct"/>
            <w:tcBorders>
              <w:top w:val="nil"/>
              <w:left w:val="nil"/>
              <w:bottom w:val="single" w:sz="8" w:space="0" w:color="CCCCCC"/>
              <w:right w:val="single" w:sz="8" w:space="0" w:color="CCCCCC"/>
            </w:tcBorders>
            <w:vAlign w:val="center"/>
            <w:hideMark/>
          </w:tcPr>
          <w:p w14:paraId="4D18DEB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0.971193</w:t>
            </w:r>
          </w:p>
        </w:tc>
        <w:tc>
          <w:tcPr>
            <w:tcW w:w="486" w:type="pct"/>
            <w:tcBorders>
              <w:top w:val="nil"/>
              <w:left w:val="nil"/>
              <w:bottom w:val="single" w:sz="8" w:space="0" w:color="CCCCCC"/>
              <w:right w:val="single" w:sz="8" w:space="0" w:color="CCCCCC"/>
            </w:tcBorders>
            <w:vAlign w:val="center"/>
            <w:hideMark/>
          </w:tcPr>
          <w:p w14:paraId="4E25AC9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w:t>
            </w:r>
          </w:p>
        </w:tc>
        <w:tc>
          <w:tcPr>
            <w:tcW w:w="416" w:type="pct"/>
            <w:tcBorders>
              <w:top w:val="nil"/>
              <w:left w:val="nil"/>
              <w:bottom w:val="single" w:sz="8" w:space="0" w:color="CCCCCC"/>
              <w:right w:val="single" w:sz="8" w:space="0" w:color="CCCCCC"/>
            </w:tcBorders>
            <w:vAlign w:val="center"/>
            <w:hideMark/>
          </w:tcPr>
          <w:p w14:paraId="165ACB9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0.963757</w:t>
            </w:r>
          </w:p>
        </w:tc>
        <w:tc>
          <w:tcPr>
            <w:tcW w:w="416" w:type="pct"/>
            <w:tcBorders>
              <w:top w:val="nil"/>
              <w:left w:val="nil"/>
              <w:bottom w:val="single" w:sz="8" w:space="0" w:color="CCCCCC"/>
              <w:right w:val="single" w:sz="8" w:space="0" w:color="CCCCCC"/>
            </w:tcBorders>
            <w:vAlign w:val="center"/>
            <w:hideMark/>
          </w:tcPr>
          <w:p w14:paraId="344206B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0.164706</w:t>
            </w:r>
          </w:p>
        </w:tc>
      </w:tr>
      <w:tr w:rsidR="0046408E" w14:paraId="2169C7C7"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AFCF87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75D596D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1E08C89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520426E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0.57045</w:t>
            </w:r>
          </w:p>
        </w:tc>
        <w:tc>
          <w:tcPr>
            <w:tcW w:w="557" w:type="pct"/>
            <w:tcBorders>
              <w:top w:val="nil"/>
              <w:left w:val="nil"/>
              <w:bottom w:val="single" w:sz="8" w:space="0" w:color="CCCCCC"/>
              <w:right w:val="single" w:sz="8" w:space="0" w:color="CCCCCC"/>
            </w:tcBorders>
            <w:vAlign w:val="center"/>
            <w:hideMark/>
          </w:tcPr>
          <w:p w14:paraId="0454D11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0.985428</w:t>
            </w:r>
          </w:p>
        </w:tc>
        <w:tc>
          <w:tcPr>
            <w:tcW w:w="556" w:type="pct"/>
            <w:tcBorders>
              <w:top w:val="nil"/>
              <w:left w:val="nil"/>
              <w:bottom w:val="single" w:sz="8" w:space="0" w:color="CCCCCC"/>
              <w:right w:val="single" w:sz="8" w:space="0" w:color="CCCCCC"/>
            </w:tcBorders>
            <w:vAlign w:val="center"/>
            <w:hideMark/>
          </w:tcPr>
          <w:p w14:paraId="44E65E8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0.088795</w:t>
            </w:r>
          </w:p>
        </w:tc>
        <w:tc>
          <w:tcPr>
            <w:tcW w:w="486" w:type="pct"/>
            <w:tcBorders>
              <w:top w:val="nil"/>
              <w:left w:val="nil"/>
              <w:bottom w:val="single" w:sz="8" w:space="0" w:color="CCCCCC"/>
              <w:right w:val="single" w:sz="8" w:space="0" w:color="CCCCCC"/>
            </w:tcBorders>
            <w:vAlign w:val="center"/>
            <w:hideMark/>
          </w:tcPr>
          <w:p w14:paraId="54C4846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0.556584</w:t>
            </w:r>
          </w:p>
        </w:tc>
        <w:tc>
          <w:tcPr>
            <w:tcW w:w="486" w:type="pct"/>
            <w:tcBorders>
              <w:top w:val="nil"/>
              <w:left w:val="nil"/>
              <w:bottom w:val="single" w:sz="8" w:space="0" w:color="CCCCCC"/>
              <w:right w:val="single" w:sz="8" w:space="0" w:color="CCCCCC"/>
            </w:tcBorders>
            <w:vAlign w:val="center"/>
            <w:hideMark/>
          </w:tcPr>
          <w:p w14:paraId="12195CA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w:t>
            </w:r>
          </w:p>
        </w:tc>
        <w:tc>
          <w:tcPr>
            <w:tcW w:w="416" w:type="pct"/>
            <w:tcBorders>
              <w:top w:val="nil"/>
              <w:left w:val="nil"/>
              <w:bottom w:val="single" w:sz="8" w:space="0" w:color="CCCCCC"/>
              <w:right w:val="single" w:sz="8" w:space="0" w:color="CCCCCC"/>
            </w:tcBorders>
            <w:vAlign w:val="center"/>
            <w:hideMark/>
          </w:tcPr>
          <w:p w14:paraId="72056E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0.711374</w:t>
            </w:r>
          </w:p>
        </w:tc>
        <w:tc>
          <w:tcPr>
            <w:tcW w:w="416" w:type="pct"/>
            <w:tcBorders>
              <w:top w:val="nil"/>
              <w:left w:val="nil"/>
              <w:bottom w:val="single" w:sz="8" w:space="0" w:color="CCCCCC"/>
              <w:right w:val="single" w:sz="8" w:space="0" w:color="CCCCCC"/>
            </w:tcBorders>
            <w:vAlign w:val="center"/>
            <w:hideMark/>
          </w:tcPr>
          <w:p w14:paraId="556F144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0.160612</w:t>
            </w:r>
          </w:p>
        </w:tc>
      </w:tr>
      <w:tr w:rsidR="0046408E" w14:paraId="1A4E77C9"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7221EAE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1A3E1A1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5B7C447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Random</w:t>
            </w:r>
          </w:p>
        </w:tc>
        <w:tc>
          <w:tcPr>
            <w:tcW w:w="468" w:type="pct"/>
            <w:tcBorders>
              <w:top w:val="nil"/>
              <w:left w:val="nil"/>
              <w:bottom w:val="single" w:sz="8" w:space="0" w:color="CCCCCC"/>
              <w:right w:val="single" w:sz="8" w:space="0" w:color="CCCCCC"/>
            </w:tcBorders>
            <w:vAlign w:val="center"/>
            <w:hideMark/>
          </w:tcPr>
          <w:p w14:paraId="495B6E1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0.562622</w:t>
            </w:r>
          </w:p>
        </w:tc>
        <w:tc>
          <w:tcPr>
            <w:tcW w:w="557" w:type="pct"/>
            <w:tcBorders>
              <w:top w:val="nil"/>
              <w:left w:val="nil"/>
              <w:bottom w:val="single" w:sz="8" w:space="0" w:color="CCCCCC"/>
              <w:right w:val="single" w:sz="8" w:space="0" w:color="CCCCCC"/>
            </w:tcBorders>
            <w:vAlign w:val="center"/>
            <w:hideMark/>
          </w:tcPr>
          <w:p w14:paraId="539B083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0.985213</w:t>
            </w:r>
          </w:p>
        </w:tc>
        <w:tc>
          <w:tcPr>
            <w:tcW w:w="556" w:type="pct"/>
            <w:tcBorders>
              <w:top w:val="nil"/>
              <w:left w:val="nil"/>
              <w:bottom w:val="single" w:sz="8" w:space="0" w:color="CCCCCC"/>
              <w:right w:val="single" w:sz="8" w:space="0" w:color="CCCCCC"/>
            </w:tcBorders>
            <w:vAlign w:val="center"/>
            <w:hideMark/>
          </w:tcPr>
          <w:p w14:paraId="7D966DE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0.087318</w:t>
            </w:r>
          </w:p>
        </w:tc>
        <w:tc>
          <w:tcPr>
            <w:tcW w:w="486" w:type="pct"/>
            <w:tcBorders>
              <w:top w:val="nil"/>
              <w:left w:val="nil"/>
              <w:bottom w:val="single" w:sz="8" w:space="0" w:color="CCCCCC"/>
              <w:right w:val="single" w:sz="8" w:space="0" w:color="CCCCCC"/>
            </w:tcBorders>
            <w:vAlign w:val="center"/>
            <w:hideMark/>
          </w:tcPr>
          <w:p w14:paraId="0F0448C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0.548354</w:t>
            </w:r>
          </w:p>
        </w:tc>
        <w:tc>
          <w:tcPr>
            <w:tcW w:w="486" w:type="pct"/>
            <w:tcBorders>
              <w:top w:val="nil"/>
              <w:left w:val="nil"/>
              <w:bottom w:val="single" w:sz="8" w:space="0" w:color="CCCCCC"/>
              <w:right w:val="single" w:sz="8" w:space="0" w:color="CCCCCC"/>
            </w:tcBorders>
            <w:vAlign w:val="center"/>
            <w:hideMark/>
          </w:tcPr>
          <w:p w14:paraId="326819B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0.84</w:t>
            </w:r>
          </w:p>
        </w:tc>
        <w:tc>
          <w:tcPr>
            <w:tcW w:w="416" w:type="pct"/>
            <w:tcBorders>
              <w:top w:val="nil"/>
              <w:left w:val="nil"/>
              <w:bottom w:val="single" w:sz="8" w:space="0" w:color="CCCCCC"/>
              <w:right w:val="single" w:sz="8" w:space="0" w:color="CCCCCC"/>
            </w:tcBorders>
            <w:vAlign w:val="center"/>
            <w:hideMark/>
          </w:tcPr>
          <w:p w14:paraId="5EAF2FC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0.70456</w:t>
            </w:r>
          </w:p>
        </w:tc>
        <w:tc>
          <w:tcPr>
            <w:tcW w:w="416" w:type="pct"/>
            <w:tcBorders>
              <w:top w:val="nil"/>
              <w:left w:val="nil"/>
              <w:bottom w:val="single" w:sz="8" w:space="0" w:color="CCCCCC"/>
              <w:right w:val="single" w:sz="8" w:space="0" w:color="CCCCCC"/>
            </w:tcBorders>
            <w:vAlign w:val="center"/>
            <w:hideMark/>
          </w:tcPr>
          <w:p w14:paraId="01C9159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0.158192</w:t>
            </w:r>
          </w:p>
        </w:tc>
      </w:tr>
      <w:tr w:rsidR="0046408E" w14:paraId="3924C2F4"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F560E6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3373284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63DC579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171875F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0.893346</w:t>
            </w:r>
          </w:p>
        </w:tc>
        <w:tc>
          <w:tcPr>
            <w:tcW w:w="557" w:type="pct"/>
            <w:tcBorders>
              <w:top w:val="nil"/>
              <w:left w:val="nil"/>
              <w:bottom w:val="single" w:sz="8" w:space="0" w:color="CCCCCC"/>
              <w:right w:val="single" w:sz="8" w:space="0" w:color="CCCCCC"/>
            </w:tcBorders>
            <w:vAlign w:val="center"/>
            <w:hideMark/>
          </w:tcPr>
          <w:p w14:paraId="2071B31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0.957582</w:t>
            </w:r>
          </w:p>
        </w:tc>
        <w:tc>
          <w:tcPr>
            <w:tcW w:w="556" w:type="pct"/>
            <w:tcBorders>
              <w:top w:val="nil"/>
              <w:left w:val="nil"/>
              <w:bottom w:val="single" w:sz="8" w:space="0" w:color="CCCCCC"/>
              <w:right w:val="single" w:sz="8" w:space="0" w:color="CCCCCC"/>
            </w:tcBorders>
            <w:vAlign w:val="center"/>
            <w:hideMark/>
          </w:tcPr>
          <w:p w14:paraId="44EF20B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0.126582</w:t>
            </w:r>
          </w:p>
        </w:tc>
        <w:tc>
          <w:tcPr>
            <w:tcW w:w="486" w:type="pct"/>
            <w:tcBorders>
              <w:top w:val="nil"/>
              <w:left w:val="nil"/>
              <w:bottom w:val="single" w:sz="8" w:space="0" w:color="CCCCCC"/>
              <w:right w:val="single" w:sz="8" w:space="0" w:color="CCCCCC"/>
            </w:tcBorders>
            <w:vAlign w:val="center"/>
            <w:hideMark/>
          </w:tcPr>
          <w:p w14:paraId="24C7C7C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0.929012</w:t>
            </w:r>
          </w:p>
        </w:tc>
        <w:tc>
          <w:tcPr>
            <w:tcW w:w="486" w:type="pct"/>
            <w:tcBorders>
              <w:top w:val="nil"/>
              <w:left w:val="nil"/>
              <w:bottom w:val="single" w:sz="8" w:space="0" w:color="CCCCCC"/>
              <w:right w:val="single" w:sz="8" w:space="0" w:color="CCCCCC"/>
            </w:tcBorders>
            <w:vAlign w:val="center"/>
            <w:hideMark/>
          </w:tcPr>
          <w:p w14:paraId="1F48045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w:t>
            </w:r>
          </w:p>
        </w:tc>
        <w:tc>
          <w:tcPr>
            <w:tcW w:w="416" w:type="pct"/>
            <w:tcBorders>
              <w:top w:val="nil"/>
              <w:left w:val="nil"/>
              <w:bottom w:val="single" w:sz="8" w:space="0" w:color="CCCCCC"/>
              <w:right w:val="single" w:sz="8" w:space="0" w:color="CCCCCC"/>
            </w:tcBorders>
            <w:vAlign w:val="center"/>
            <w:hideMark/>
          </w:tcPr>
          <w:p w14:paraId="28DA8E4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0.943081</w:t>
            </w:r>
          </w:p>
        </w:tc>
        <w:tc>
          <w:tcPr>
            <w:tcW w:w="416" w:type="pct"/>
            <w:tcBorders>
              <w:top w:val="nil"/>
              <w:left w:val="nil"/>
              <w:bottom w:val="single" w:sz="8" w:space="0" w:color="CCCCCC"/>
              <w:right w:val="single" w:sz="8" w:space="0" w:color="CCCCCC"/>
            </w:tcBorders>
            <w:vAlign w:val="center"/>
            <w:hideMark/>
          </w:tcPr>
          <w:p w14:paraId="63907D5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0.155039</w:t>
            </w:r>
          </w:p>
        </w:tc>
      </w:tr>
      <w:tr w:rsidR="0046408E" w14:paraId="1CD794A4"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257D06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0DE2B70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4D93E5C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3DE1D3A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0.899217</w:t>
            </w:r>
          </w:p>
        </w:tc>
        <w:tc>
          <w:tcPr>
            <w:tcW w:w="557" w:type="pct"/>
            <w:tcBorders>
              <w:top w:val="nil"/>
              <w:left w:val="nil"/>
              <w:bottom w:val="single" w:sz="8" w:space="0" w:color="CCCCCC"/>
              <w:right w:val="single" w:sz="8" w:space="0" w:color="CCCCCC"/>
            </w:tcBorders>
            <w:vAlign w:val="center"/>
            <w:hideMark/>
          </w:tcPr>
          <w:p w14:paraId="1B81DD3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0.956887</w:t>
            </w:r>
          </w:p>
        </w:tc>
        <w:tc>
          <w:tcPr>
            <w:tcW w:w="556" w:type="pct"/>
            <w:tcBorders>
              <w:top w:val="nil"/>
              <w:left w:val="nil"/>
              <w:bottom w:val="single" w:sz="8" w:space="0" w:color="CCCCCC"/>
              <w:right w:val="single" w:sz="8" w:space="0" w:color="CCCCCC"/>
            </w:tcBorders>
            <w:vAlign w:val="center"/>
            <w:hideMark/>
          </w:tcPr>
          <w:p w14:paraId="6010C3F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0.126761</w:t>
            </w:r>
          </w:p>
        </w:tc>
        <w:tc>
          <w:tcPr>
            <w:tcW w:w="486" w:type="pct"/>
            <w:tcBorders>
              <w:top w:val="nil"/>
              <w:left w:val="nil"/>
              <w:bottom w:val="single" w:sz="8" w:space="0" w:color="CCCCCC"/>
              <w:right w:val="single" w:sz="8" w:space="0" w:color="CCCCCC"/>
            </w:tcBorders>
            <w:vAlign w:val="center"/>
            <w:hideMark/>
          </w:tcPr>
          <w:p w14:paraId="7E3A1ED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0.936214</w:t>
            </w:r>
          </w:p>
        </w:tc>
        <w:tc>
          <w:tcPr>
            <w:tcW w:w="486" w:type="pct"/>
            <w:tcBorders>
              <w:top w:val="nil"/>
              <w:left w:val="nil"/>
              <w:bottom w:val="single" w:sz="8" w:space="0" w:color="CCCCCC"/>
              <w:right w:val="single" w:sz="8" w:space="0" w:color="CCCCCC"/>
            </w:tcBorders>
            <w:vAlign w:val="center"/>
            <w:hideMark/>
          </w:tcPr>
          <w:p w14:paraId="16BED91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w:t>
            </w:r>
          </w:p>
        </w:tc>
        <w:tc>
          <w:tcPr>
            <w:tcW w:w="416" w:type="pct"/>
            <w:tcBorders>
              <w:top w:val="nil"/>
              <w:left w:val="nil"/>
              <w:bottom w:val="single" w:sz="8" w:space="0" w:color="CCCCCC"/>
              <w:right w:val="single" w:sz="8" w:space="0" w:color="CCCCCC"/>
            </w:tcBorders>
            <w:vAlign w:val="center"/>
            <w:hideMark/>
          </w:tcPr>
          <w:p w14:paraId="329BABF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0.946438</w:t>
            </w:r>
          </w:p>
        </w:tc>
        <w:tc>
          <w:tcPr>
            <w:tcW w:w="416" w:type="pct"/>
            <w:tcBorders>
              <w:top w:val="nil"/>
              <w:left w:val="nil"/>
              <w:bottom w:val="single" w:sz="8" w:space="0" w:color="CCCCCC"/>
              <w:right w:val="single" w:sz="8" w:space="0" w:color="CCCCCC"/>
            </w:tcBorders>
            <w:vAlign w:val="center"/>
            <w:hideMark/>
          </w:tcPr>
          <w:p w14:paraId="1920DD5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0.14876</w:t>
            </w:r>
          </w:p>
        </w:tc>
      </w:tr>
      <w:tr w:rsidR="0046408E" w14:paraId="0E3EB00D"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56E291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3E2B95E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29226F0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290A042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0.928571</w:t>
            </w:r>
          </w:p>
        </w:tc>
        <w:tc>
          <w:tcPr>
            <w:tcW w:w="557" w:type="pct"/>
            <w:tcBorders>
              <w:top w:val="nil"/>
              <w:left w:val="nil"/>
              <w:bottom w:val="single" w:sz="8" w:space="0" w:color="CCCCCC"/>
              <w:right w:val="single" w:sz="8" w:space="0" w:color="CCCCCC"/>
            </w:tcBorders>
            <w:vAlign w:val="center"/>
            <w:hideMark/>
          </w:tcPr>
          <w:p w14:paraId="004F521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0.95542</w:t>
            </w:r>
          </w:p>
        </w:tc>
        <w:tc>
          <w:tcPr>
            <w:tcW w:w="556" w:type="pct"/>
            <w:tcBorders>
              <w:top w:val="nil"/>
              <w:left w:val="nil"/>
              <w:bottom w:val="single" w:sz="8" w:space="0" w:color="CCCCCC"/>
              <w:right w:val="single" w:sz="8" w:space="0" w:color="CCCCCC"/>
            </w:tcBorders>
            <w:vAlign w:val="center"/>
            <w:hideMark/>
          </w:tcPr>
          <w:p w14:paraId="7E0D467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0.171429</w:t>
            </w:r>
          </w:p>
        </w:tc>
        <w:tc>
          <w:tcPr>
            <w:tcW w:w="486" w:type="pct"/>
            <w:tcBorders>
              <w:top w:val="nil"/>
              <w:left w:val="nil"/>
              <w:bottom w:val="single" w:sz="8" w:space="0" w:color="CCCCCC"/>
              <w:right w:val="single" w:sz="8" w:space="0" w:color="CCCCCC"/>
            </w:tcBorders>
            <w:vAlign w:val="center"/>
            <w:hideMark/>
          </w:tcPr>
          <w:p w14:paraId="5E547A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0.970165</w:t>
            </w:r>
          </w:p>
        </w:tc>
        <w:tc>
          <w:tcPr>
            <w:tcW w:w="486" w:type="pct"/>
            <w:tcBorders>
              <w:top w:val="nil"/>
              <w:left w:val="nil"/>
              <w:bottom w:val="single" w:sz="8" w:space="0" w:color="CCCCCC"/>
              <w:right w:val="single" w:sz="8" w:space="0" w:color="CCCCCC"/>
            </w:tcBorders>
            <w:vAlign w:val="center"/>
            <w:hideMark/>
          </w:tcPr>
          <w:p w14:paraId="69EE541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w:t>
            </w:r>
          </w:p>
        </w:tc>
        <w:tc>
          <w:tcPr>
            <w:tcW w:w="416" w:type="pct"/>
            <w:tcBorders>
              <w:top w:val="nil"/>
              <w:left w:val="nil"/>
              <w:bottom w:val="single" w:sz="8" w:space="0" w:color="CCCCCC"/>
              <w:right w:val="single" w:sz="8" w:space="0" w:color="CCCCCC"/>
            </w:tcBorders>
            <w:vAlign w:val="center"/>
            <w:hideMark/>
          </w:tcPr>
          <w:p w14:paraId="771D645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0.962736</w:t>
            </w:r>
          </w:p>
        </w:tc>
        <w:tc>
          <w:tcPr>
            <w:tcW w:w="416" w:type="pct"/>
            <w:tcBorders>
              <w:top w:val="nil"/>
              <w:left w:val="nil"/>
              <w:bottom w:val="single" w:sz="8" w:space="0" w:color="CCCCCC"/>
              <w:right w:val="single" w:sz="8" w:space="0" w:color="CCCCCC"/>
            </w:tcBorders>
            <w:vAlign w:val="center"/>
            <w:hideMark/>
          </w:tcPr>
          <w:p w14:paraId="3D9EC02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0.141176</w:t>
            </w:r>
          </w:p>
        </w:tc>
      </w:tr>
      <w:tr w:rsidR="0046408E" w14:paraId="37DD5657"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5F49D5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644407E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20F06D8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42A6C5D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0.862035</w:t>
            </w:r>
          </w:p>
        </w:tc>
        <w:tc>
          <w:tcPr>
            <w:tcW w:w="557" w:type="pct"/>
            <w:tcBorders>
              <w:top w:val="nil"/>
              <w:left w:val="nil"/>
              <w:bottom w:val="single" w:sz="8" w:space="0" w:color="CCCCCC"/>
              <w:right w:val="single" w:sz="8" w:space="0" w:color="CCCCCC"/>
            </w:tcBorders>
            <w:vAlign w:val="center"/>
            <w:hideMark/>
          </w:tcPr>
          <w:p w14:paraId="13015F6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0.957096</w:t>
            </w:r>
          </w:p>
        </w:tc>
        <w:tc>
          <w:tcPr>
            <w:tcW w:w="556" w:type="pct"/>
            <w:tcBorders>
              <w:top w:val="nil"/>
              <w:left w:val="nil"/>
              <w:bottom w:val="single" w:sz="8" w:space="0" w:color="CCCCCC"/>
              <w:right w:val="single" w:sz="8" w:space="0" w:color="CCCCCC"/>
            </w:tcBorders>
            <w:vAlign w:val="center"/>
            <w:hideMark/>
          </w:tcPr>
          <w:p w14:paraId="36B54A5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0.097345</w:t>
            </w:r>
          </w:p>
        </w:tc>
        <w:tc>
          <w:tcPr>
            <w:tcW w:w="486" w:type="pct"/>
            <w:tcBorders>
              <w:top w:val="nil"/>
              <w:left w:val="nil"/>
              <w:bottom w:val="single" w:sz="8" w:space="0" w:color="CCCCCC"/>
              <w:right w:val="single" w:sz="8" w:space="0" w:color="CCCCCC"/>
            </w:tcBorders>
            <w:vAlign w:val="center"/>
            <w:hideMark/>
          </w:tcPr>
          <w:p w14:paraId="63F171E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0.895062</w:t>
            </w:r>
          </w:p>
        </w:tc>
        <w:tc>
          <w:tcPr>
            <w:tcW w:w="486" w:type="pct"/>
            <w:tcBorders>
              <w:top w:val="nil"/>
              <w:left w:val="nil"/>
              <w:bottom w:val="single" w:sz="8" w:space="0" w:color="CCCCCC"/>
              <w:right w:val="single" w:sz="8" w:space="0" w:color="CCCCCC"/>
            </w:tcBorders>
            <w:vAlign w:val="center"/>
            <w:hideMark/>
          </w:tcPr>
          <w:p w14:paraId="40AB684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w:t>
            </w:r>
          </w:p>
        </w:tc>
        <w:tc>
          <w:tcPr>
            <w:tcW w:w="416" w:type="pct"/>
            <w:tcBorders>
              <w:top w:val="nil"/>
              <w:left w:val="nil"/>
              <w:bottom w:val="single" w:sz="8" w:space="0" w:color="CCCCCC"/>
              <w:right w:val="single" w:sz="8" w:space="0" w:color="CCCCCC"/>
            </w:tcBorders>
            <w:vAlign w:val="center"/>
            <w:hideMark/>
          </w:tcPr>
          <w:p w14:paraId="0ACC894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0.92504</w:t>
            </w:r>
          </w:p>
        </w:tc>
        <w:tc>
          <w:tcPr>
            <w:tcW w:w="416" w:type="pct"/>
            <w:tcBorders>
              <w:top w:val="nil"/>
              <w:left w:val="nil"/>
              <w:bottom w:val="single" w:sz="8" w:space="0" w:color="CCCCCC"/>
              <w:right w:val="single" w:sz="8" w:space="0" w:color="CCCCCC"/>
            </w:tcBorders>
            <w:vAlign w:val="center"/>
            <w:hideMark/>
          </w:tcPr>
          <w:p w14:paraId="63BBD4B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0.134969</w:t>
            </w:r>
          </w:p>
        </w:tc>
      </w:tr>
      <w:tr w:rsidR="0046408E" w14:paraId="178A7772"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1460ED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ANN</w:t>
            </w:r>
          </w:p>
        </w:tc>
        <w:tc>
          <w:tcPr>
            <w:tcW w:w="486" w:type="pct"/>
            <w:tcBorders>
              <w:top w:val="nil"/>
              <w:left w:val="nil"/>
              <w:bottom w:val="single" w:sz="8" w:space="0" w:color="CCCCCC"/>
              <w:right w:val="single" w:sz="8" w:space="0" w:color="CCCCCC"/>
            </w:tcBorders>
            <w:vAlign w:val="center"/>
            <w:hideMark/>
          </w:tcPr>
          <w:p w14:paraId="37B5042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366D648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1DB5408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0.930528</w:t>
            </w:r>
          </w:p>
        </w:tc>
        <w:tc>
          <w:tcPr>
            <w:tcW w:w="557" w:type="pct"/>
            <w:tcBorders>
              <w:top w:val="nil"/>
              <w:left w:val="nil"/>
              <w:bottom w:val="single" w:sz="8" w:space="0" w:color="CCCCCC"/>
              <w:right w:val="single" w:sz="8" w:space="0" w:color="CCCCCC"/>
            </w:tcBorders>
            <w:vAlign w:val="center"/>
            <w:hideMark/>
          </w:tcPr>
          <w:p w14:paraId="4D79D74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0.954591</w:t>
            </w:r>
          </w:p>
        </w:tc>
        <w:tc>
          <w:tcPr>
            <w:tcW w:w="556" w:type="pct"/>
            <w:tcBorders>
              <w:top w:val="nil"/>
              <w:left w:val="nil"/>
              <w:bottom w:val="single" w:sz="8" w:space="0" w:color="CCCCCC"/>
              <w:right w:val="single" w:sz="8" w:space="0" w:color="CCCCCC"/>
            </w:tcBorders>
            <w:vAlign w:val="center"/>
            <w:hideMark/>
          </w:tcPr>
          <w:p w14:paraId="5643D2B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0.16129</w:t>
            </w:r>
          </w:p>
        </w:tc>
        <w:tc>
          <w:tcPr>
            <w:tcW w:w="486" w:type="pct"/>
            <w:tcBorders>
              <w:top w:val="nil"/>
              <w:left w:val="nil"/>
              <w:bottom w:val="single" w:sz="8" w:space="0" w:color="CCCCCC"/>
              <w:right w:val="single" w:sz="8" w:space="0" w:color="CCCCCC"/>
            </w:tcBorders>
            <w:vAlign w:val="center"/>
            <w:hideMark/>
          </w:tcPr>
          <w:p w14:paraId="02F8C61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0.973251</w:t>
            </w:r>
          </w:p>
        </w:tc>
        <w:tc>
          <w:tcPr>
            <w:tcW w:w="486" w:type="pct"/>
            <w:tcBorders>
              <w:top w:val="nil"/>
              <w:left w:val="nil"/>
              <w:bottom w:val="single" w:sz="8" w:space="0" w:color="CCCCCC"/>
              <w:right w:val="single" w:sz="8" w:space="0" w:color="CCCCCC"/>
            </w:tcBorders>
            <w:vAlign w:val="center"/>
            <w:hideMark/>
          </w:tcPr>
          <w:p w14:paraId="1CD394D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w:t>
            </w:r>
          </w:p>
        </w:tc>
        <w:tc>
          <w:tcPr>
            <w:tcW w:w="416" w:type="pct"/>
            <w:tcBorders>
              <w:top w:val="nil"/>
              <w:left w:val="nil"/>
              <w:bottom w:val="single" w:sz="8" w:space="0" w:color="CCCCCC"/>
              <w:right w:val="single" w:sz="8" w:space="0" w:color="CCCCCC"/>
            </w:tcBorders>
            <w:vAlign w:val="center"/>
            <w:hideMark/>
          </w:tcPr>
          <w:p w14:paraId="7C015F4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0.963831</w:t>
            </w:r>
          </w:p>
        </w:tc>
        <w:tc>
          <w:tcPr>
            <w:tcW w:w="416" w:type="pct"/>
            <w:tcBorders>
              <w:top w:val="nil"/>
              <w:left w:val="nil"/>
              <w:bottom w:val="single" w:sz="8" w:space="0" w:color="CCCCCC"/>
              <w:right w:val="single" w:sz="8" w:space="0" w:color="CCCCCC"/>
            </w:tcBorders>
            <w:vAlign w:val="center"/>
            <w:hideMark/>
          </w:tcPr>
          <w:p w14:paraId="5BB05A7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0.123457</w:t>
            </w:r>
          </w:p>
        </w:tc>
      </w:tr>
      <w:tr w:rsidR="0046408E" w14:paraId="0EED8F9A"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3615147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61BE56E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5E1958B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0D6DABD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0.937378</w:t>
            </w:r>
          </w:p>
        </w:tc>
        <w:tc>
          <w:tcPr>
            <w:tcW w:w="557" w:type="pct"/>
            <w:tcBorders>
              <w:top w:val="nil"/>
              <w:left w:val="nil"/>
              <w:bottom w:val="single" w:sz="8" w:space="0" w:color="CCCCCC"/>
              <w:right w:val="single" w:sz="8" w:space="0" w:color="CCCCCC"/>
            </w:tcBorders>
            <w:vAlign w:val="center"/>
            <w:hideMark/>
          </w:tcPr>
          <w:p w14:paraId="4367246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0.954</w:t>
            </w:r>
          </w:p>
        </w:tc>
        <w:tc>
          <w:tcPr>
            <w:tcW w:w="556" w:type="pct"/>
            <w:tcBorders>
              <w:top w:val="nil"/>
              <w:left w:val="nil"/>
              <w:bottom w:val="single" w:sz="8" w:space="0" w:color="CCCCCC"/>
              <w:right w:val="single" w:sz="8" w:space="0" w:color="CCCCCC"/>
            </w:tcBorders>
            <w:vAlign w:val="center"/>
            <w:hideMark/>
          </w:tcPr>
          <w:p w14:paraId="66EBC16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0.181818</w:t>
            </w:r>
          </w:p>
        </w:tc>
        <w:tc>
          <w:tcPr>
            <w:tcW w:w="486" w:type="pct"/>
            <w:tcBorders>
              <w:top w:val="nil"/>
              <w:left w:val="nil"/>
              <w:bottom w:val="single" w:sz="8" w:space="0" w:color="CCCCCC"/>
              <w:right w:val="single" w:sz="8" w:space="0" w:color="CCCCCC"/>
            </w:tcBorders>
            <w:vAlign w:val="center"/>
            <w:hideMark/>
          </w:tcPr>
          <w:p w14:paraId="7D678BA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0.981481</w:t>
            </w:r>
          </w:p>
        </w:tc>
        <w:tc>
          <w:tcPr>
            <w:tcW w:w="486" w:type="pct"/>
            <w:tcBorders>
              <w:top w:val="nil"/>
              <w:left w:val="nil"/>
              <w:bottom w:val="single" w:sz="8" w:space="0" w:color="CCCCCC"/>
              <w:right w:val="single" w:sz="8" w:space="0" w:color="CCCCCC"/>
            </w:tcBorders>
            <w:vAlign w:val="center"/>
            <w:hideMark/>
          </w:tcPr>
          <w:p w14:paraId="0865231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w:t>
            </w:r>
          </w:p>
        </w:tc>
        <w:tc>
          <w:tcPr>
            <w:tcW w:w="416" w:type="pct"/>
            <w:tcBorders>
              <w:top w:val="nil"/>
              <w:left w:val="nil"/>
              <w:bottom w:val="single" w:sz="8" w:space="0" w:color="CCCCCC"/>
              <w:right w:val="single" w:sz="8" w:space="0" w:color="CCCCCC"/>
            </w:tcBorders>
            <w:vAlign w:val="center"/>
            <w:hideMark/>
          </w:tcPr>
          <w:p w14:paraId="2B00F83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0.967546</w:t>
            </w:r>
          </w:p>
        </w:tc>
        <w:tc>
          <w:tcPr>
            <w:tcW w:w="416" w:type="pct"/>
            <w:tcBorders>
              <w:top w:val="nil"/>
              <w:left w:val="nil"/>
              <w:bottom w:val="single" w:sz="8" w:space="0" w:color="CCCCCC"/>
              <w:right w:val="single" w:sz="8" w:space="0" w:color="CCCCCC"/>
            </w:tcBorders>
            <w:vAlign w:val="center"/>
            <w:hideMark/>
          </w:tcPr>
          <w:p w14:paraId="5F3EFFF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0.111111</w:t>
            </w:r>
          </w:p>
        </w:tc>
      </w:tr>
      <w:tr w:rsidR="0046408E" w14:paraId="6587921D"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AAAD29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165F092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56EE425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0D74713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0.949119</w:t>
            </w:r>
          </w:p>
        </w:tc>
        <w:tc>
          <w:tcPr>
            <w:tcW w:w="557" w:type="pct"/>
            <w:tcBorders>
              <w:top w:val="nil"/>
              <w:left w:val="nil"/>
              <w:bottom w:val="single" w:sz="8" w:space="0" w:color="CCCCCC"/>
              <w:right w:val="single" w:sz="8" w:space="0" w:color="CCCCCC"/>
            </w:tcBorders>
            <w:vAlign w:val="center"/>
            <w:hideMark/>
          </w:tcPr>
          <w:p w14:paraId="4727B10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0.953649</w:t>
            </w:r>
          </w:p>
        </w:tc>
        <w:tc>
          <w:tcPr>
            <w:tcW w:w="556" w:type="pct"/>
            <w:tcBorders>
              <w:top w:val="nil"/>
              <w:left w:val="nil"/>
              <w:bottom w:val="single" w:sz="8" w:space="0" w:color="CCCCCC"/>
              <w:right w:val="single" w:sz="8" w:space="0" w:color="CCCCCC"/>
            </w:tcBorders>
            <w:vAlign w:val="center"/>
            <w:hideMark/>
          </w:tcPr>
          <w:p w14:paraId="58C045C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0.375</w:t>
            </w:r>
          </w:p>
        </w:tc>
        <w:tc>
          <w:tcPr>
            <w:tcW w:w="486" w:type="pct"/>
            <w:tcBorders>
              <w:top w:val="nil"/>
              <w:left w:val="nil"/>
              <w:bottom w:val="single" w:sz="8" w:space="0" w:color="CCCCCC"/>
              <w:right w:val="single" w:sz="8" w:space="0" w:color="CCCCCC"/>
            </w:tcBorders>
            <w:vAlign w:val="center"/>
            <w:hideMark/>
          </w:tcPr>
          <w:p w14:paraId="63416EA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0.994856</w:t>
            </w:r>
          </w:p>
        </w:tc>
        <w:tc>
          <w:tcPr>
            <w:tcW w:w="486" w:type="pct"/>
            <w:tcBorders>
              <w:top w:val="nil"/>
              <w:left w:val="nil"/>
              <w:bottom w:val="single" w:sz="8" w:space="0" w:color="CCCCCC"/>
              <w:right w:val="single" w:sz="8" w:space="0" w:color="CCCCCC"/>
            </w:tcBorders>
            <w:vAlign w:val="center"/>
            <w:hideMark/>
          </w:tcPr>
          <w:p w14:paraId="603FFA6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w:t>
            </w:r>
          </w:p>
        </w:tc>
        <w:tc>
          <w:tcPr>
            <w:tcW w:w="416" w:type="pct"/>
            <w:tcBorders>
              <w:top w:val="nil"/>
              <w:left w:val="nil"/>
              <w:bottom w:val="single" w:sz="8" w:space="0" w:color="CCCCCC"/>
              <w:right w:val="single" w:sz="8" w:space="0" w:color="CCCCCC"/>
            </w:tcBorders>
            <w:vAlign w:val="center"/>
            <w:hideMark/>
          </w:tcPr>
          <w:p w14:paraId="1177130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0.973817</w:t>
            </w:r>
          </w:p>
        </w:tc>
        <w:tc>
          <w:tcPr>
            <w:tcW w:w="416" w:type="pct"/>
            <w:tcBorders>
              <w:top w:val="nil"/>
              <w:left w:val="nil"/>
              <w:bottom w:val="single" w:sz="8" w:space="0" w:color="CCCCCC"/>
              <w:right w:val="single" w:sz="8" w:space="0" w:color="CCCCCC"/>
            </w:tcBorders>
            <w:vAlign w:val="center"/>
            <w:hideMark/>
          </w:tcPr>
          <w:p w14:paraId="202278F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0.103448</w:t>
            </w:r>
          </w:p>
        </w:tc>
      </w:tr>
      <w:tr w:rsidR="0046408E" w14:paraId="63B4CD54"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1CFD627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3FB63ED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4D95F4B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0CD9907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0.946184</w:t>
            </w:r>
          </w:p>
        </w:tc>
        <w:tc>
          <w:tcPr>
            <w:tcW w:w="557" w:type="pct"/>
            <w:tcBorders>
              <w:top w:val="nil"/>
              <w:left w:val="nil"/>
              <w:bottom w:val="single" w:sz="8" w:space="0" w:color="CCCCCC"/>
              <w:right w:val="single" w:sz="8" w:space="0" w:color="CCCCCC"/>
            </w:tcBorders>
            <w:vAlign w:val="center"/>
            <w:hideMark/>
          </w:tcPr>
          <w:p w14:paraId="1188988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0.952616</w:t>
            </w:r>
          </w:p>
        </w:tc>
        <w:tc>
          <w:tcPr>
            <w:tcW w:w="556" w:type="pct"/>
            <w:tcBorders>
              <w:top w:val="nil"/>
              <w:left w:val="nil"/>
              <w:bottom w:val="single" w:sz="8" w:space="0" w:color="CCCCCC"/>
              <w:right w:val="single" w:sz="8" w:space="0" w:color="CCCCCC"/>
            </w:tcBorders>
            <w:vAlign w:val="center"/>
            <w:hideMark/>
          </w:tcPr>
          <w:p w14:paraId="40501E5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0.222222</w:t>
            </w:r>
          </w:p>
        </w:tc>
        <w:tc>
          <w:tcPr>
            <w:tcW w:w="486" w:type="pct"/>
            <w:tcBorders>
              <w:top w:val="nil"/>
              <w:left w:val="nil"/>
              <w:bottom w:val="single" w:sz="8" w:space="0" w:color="CCCCCC"/>
              <w:right w:val="single" w:sz="8" w:space="0" w:color="CCCCCC"/>
            </w:tcBorders>
            <w:vAlign w:val="center"/>
            <w:hideMark/>
          </w:tcPr>
          <w:p w14:paraId="5CA93C1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0.992798</w:t>
            </w:r>
          </w:p>
        </w:tc>
        <w:tc>
          <w:tcPr>
            <w:tcW w:w="486" w:type="pct"/>
            <w:tcBorders>
              <w:top w:val="nil"/>
              <w:left w:val="nil"/>
              <w:bottom w:val="single" w:sz="8" w:space="0" w:color="CCCCCC"/>
              <w:right w:val="single" w:sz="8" w:space="0" w:color="CCCCCC"/>
            </w:tcBorders>
            <w:vAlign w:val="center"/>
            <w:hideMark/>
          </w:tcPr>
          <w:p w14:paraId="6372E63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16" w:type="pct"/>
            <w:tcBorders>
              <w:top w:val="nil"/>
              <w:left w:val="nil"/>
              <w:bottom w:val="single" w:sz="8" w:space="0" w:color="CCCCCC"/>
              <w:right w:val="single" w:sz="8" w:space="0" w:color="CCCCCC"/>
            </w:tcBorders>
            <w:vAlign w:val="center"/>
            <w:hideMark/>
          </w:tcPr>
          <w:p w14:paraId="49F6BE1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0.972292</w:t>
            </w:r>
          </w:p>
        </w:tc>
        <w:tc>
          <w:tcPr>
            <w:tcW w:w="416" w:type="pct"/>
            <w:tcBorders>
              <w:top w:val="nil"/>
              <w:left w:val="nil"/>
              <w:bottom w:val="single" w:sz="8" w:space="0" w:color="CCCCCC"/>
              <w:right w:val="single" w:sz="8" w:space="0" w:color="CCCCCC"/>
            </w:tcBorders>
            <w:vAlign w:val="center"/>
            <w:hideMark/>
          </w:tcPr>
          <w:p w14:paraId="19E7911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0.067797</w:t>
            </w:r>
          </w:p>
        </w:tc>
      </w:tr>
      <w:tr w:rsidR="0046408E" w14:paraId="11DD0FB8"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2A360A6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7639C0B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Robust</w:t>
            </w:r>
          </w:p>
        </w:tc>
        <w:tc>
          <w:tcPr>
            <w:tcW w:w="643" w:type="pct"/>
            <w:tcBorders>
              <w:top w:val="nil"/>
              <w:left w:val="nil"/>
              <w:bottom w:val="single" w:sz="8" w:space="0" w:color="CCCCCC"/>
              <w:right w:val="single" w:sz="8" w:space="0" w:color="CCCCCC"/>
            </w:tcBorders>
            <w:vAlign w:val="center"/>
            <w:hideMark/>
          </w:tcPr>
          <w:p w14:paraId="20A25E1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10010BF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0.937378</w:t>
            </w:r>
          </w:p>
        </w:tc>
        <w:tc>
          <w:tcPr>
            <w:tcW w:w="557" w:type="pct"/>
            <w:tcBorders>
              <w:top w:val="nil"/>
              <w:left w:val="nil"/>
              <w:bottom w:val="single" w:sz="8" w:space="0" w:color="CCCCCC"/>
              <w:right w:val="single" w:sz="8" w:space="0" w:color="CCCCCC"/>
            </w:tcBorders>
            <w:vAlign w:val="center"/>
            <w:hideMark/>
          </w:tcPr>
          <w:p w14:paraId="1334307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0.952191</w:t>
            </w:r>
          </w:p>
        </w:tc>
        <w:tc>
          <w:tcPr>
            <w:tcW w:w="556" w:type="pct"/>
            <w:tcBorders>
              <w:top w:val="nil"/>
              <w:left w:val="nil"/>
              <w:bottom w:val="single" w:sz="8" w:space="0" w:color="CCCCCC"/>
              <w:right w:val="single" w:sz="8" w:space="0" w:color="CCCCCC"/>
            </w:tcBorders>
            <w:vAlign w:val="center"/>
            <w:hideMark/>
          </w:tcPr>
          <w:p w14:paraId="5433E7C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0.111111</w:t>
            </w:r>
          </w:p>
        </w:tc>
        <w:tc>
          <w:tcPr>
            <w:tcW w:w="486" w:type="pct"/>
            <w:tcBorders>
              <w:top w:val="nil"/>
              <w:left w:val="nil"/>
              <w:bottom w:val="single" w:sz="8" w:space="0" w:color="CCCCCC"/>
              <w:right w:val="single" w:sz="8" w:space="0" w:color="CCCCCC"/>
            </w:tcBorders>
            <w:vAlign w:val="center"/>
            <w:hideMark/>
          </w:tcPr>
          <w:p w14:paraId="664F66A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0.983539</w:t>
            </w:r>
          </w:p>
        </w:tc>
        <w:tc>
          <w:tcPr>
            <w:tcW w:w="486" w:type="pct"/>
            <w:tcBorders>
              <w:top w:val="nil"/>
              <w:left w:val="nil"/>
              <w:bottom w:val="single" w:sz="8" w:space="0" w:color="CCCCCC"/>
              <w:right w:val="single" w:sz="8" w:space="0" w:color="CCCCCC"/>
            </w:tcBorders>
            <w:vAlign w:val="center"/>
            <w:hideMark/>
          </w:tcPr>
          <w:p w14:paraId="0F21F8B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16" w:type="pct"/>
            <w:tcBorders>
              <w:top w:val="nil"/>
              <w:left w:val="nil"/>
              <w:bottom w:val="single" w:sz="8" w:space="0" w:color="CCCCCC"/>
              <w:right w:val="single" w:sz="8" w:space="0" w:color="CCCCCC"/>
            </w:tcBorders>
            <w:vAlign w:val="center"/>
            <w:hideMark/>
          </w:tcPr>
          <w:p w14:paraId="254EB15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0.967611</w:t>
            </w:r>
          </w:p>
        </w:tc>
        <w:tc>
          <w:tcPr>
            <w:tcW w:w="416" w:type="pct"/>
            <w:tcBorders>
              <w:top w:val="nil"/>
              <w:left w:val="nil"/>
              <w:bottom w:val="single" w:sz="8" w:space="0" w:color="CCCCCC"/>
              <w:right w:val="single" w:sz="8" w:space="0" w:color="CCCCCC"/>
            </w:tcBorders>
            <w:vAlign w:val="center"/>
            <w:hideMark/>
          </w:tcPr>
          <w:p w14:paraId="56F50C1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0.058824</w:t>
            </w:r>
          </w:p>
        </w:tc>
      </w:tr>
      <w:tr w:rsidR="0046408E" w14:paraId="56F69016"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8B0BF0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5F9CC6A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1C7D07F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03A6B99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0.934442</w:t>
            </w:r>
          </w:p>
        </w:tc>
        <w:tc>
          <w:tcPr>
            <w:tcW w:w="557" w:type="pct"/>
            <w:tcBorders>
              <w:top w:val="nil"/>
              <w:left w:val="nil"/>
              <w:bottom w:val="single" w:sz="8" w:space="0" w:color="CCCCCC"/>
              <w:right w:val="single" w:sz="8" w:space="0" w:color="CCCCCC"/>
            </w:tcBorders>
            <w:vAlign w:val="center"/>
            <w:hideMark/>
          </w:tcPr>
          <w:p w14:paraId="2E2B88B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0.952048</w:t>
            </w:r>
          </w:p>
        </w:tc>
        <w:tc>
          <w:tcPr>
            <w:tcW w:w="556" w:type="pct"/>
            <w:tcBorders>
              <w:top w:val="nil"/>
              <w:left w:val="nil"/>
              <w:bottom w:val="single" w:sz="8" w:space="0" w:color="CCCCCC"/>
              <w:right w:val="single" w:sz="8" w:space="0" w:color="CCCCCC"/>
            </w:tcBorders>
            <w:vAlign w:val="center"/>
            <w:hideMark/>
          </w:tcPr>
          <w:p w14:paraId="57279AC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0.095238</w:t>
            </w:r>
          </w:p>
        </w:tc>
        <w:tc>
          <w:tcPr>
            <w:tcW w:w="486" w:type="pct"/>
            <w:tcBorders>
              <w:top w:val="nil"/>
              <w:left w:val="nil"/>
              <w:bottom w:val="single" w:sz="8" w:space="0" w:color="CCCCCC"/>
              <w:right w:val="single" w:sz="8" w:space="0" w:color="CCCCCC"/>
            </w:tcBorders>
            <w:vAlign w:val="center"/>
            <w:hideMark/>
          </w:tcPr>
          <w:p w14:paraId="256ACCF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0.980453</w:t>
            </w:r>
          </w:p>
        </w:tc>
        <w:tc>
          <w:tcPr>
            <w:tcW w:w="486" w:type="pct"/>
            <w:tcBorders>
              <w:top w:val="nil"/>
              <w:left w:val="nil"/>
              <w:bottom w:val="single" w:sz="8" w:space="0" w:color="CCCCCC"/>
              <w:right w:val="single" w:sz="8" w:space="0" w:color="CCCCCC"/>
            </w:tcBorders>
            <w:vAlign w:val="center"/>
            <w:hideMark/>
          </w:tcPr>
          <w:p w14:paraId="0D47054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16" w:type="pct"/>
            <w:tcBorders>
              <w:top w:val="nil"/>
              <w:left w:val="nil"/>
              <w:bottom w:val="single" w:sz="8" w:space="0" w:color="CCCCCC"/>
              <w:right w:val="single" w:sz="8" w:space="0" w:color="CCCCCC"/>
            </w:tcBorders>
            <w:vAlign w:val="center"/>
            <w:hideMark/>
          </w:tcPr>
          <w:p w14:paraId="78A2B9A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0.966042</w:t>
            </w:r>
          </w:p>
        </w:tc>
        <w:tc>
          <w:tcPr>
            <w:tcW w:w="416" w:type="pct"/>
            <w:tcBorders>
              <w:top w:val="nil"/>
              <w:left w:val="nil"/>
              <w:bottom w:val="single" w:sz="8" w:space="0" w:color="CCCCCC"/>
              <w:right w:val="single" w:sz="8" w:space="0" w:color="CCCCCC"/>
            </w:tcBorders>
            <w:vAlign w:val="center"/>
            <w:hideMark/>
          </w:tcPr>
          <w:p w14:paraId="15B835D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0.056338</w:t>
            </w:r>
          </w:p>
        </w:tc>
      </w:tr>
      <w:tr w:rsidR="0046408E" w14:paraId="7CD7431B"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C02760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1577DDA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327F8FC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62BBE15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0.932485</w:t>
            </w:r>
          </w:p>
        </w:tc>
        <w:tc>
          <w:tcPr>
            <w:tcW w:w="557" w:type="pct"/>
            <w:tcBorders>
              <w:top w:val="nil"/>
              <w:left w:val="nil"/>
              <w:bottom w:val="single" w:sz="8" w:space="0" w:color="CCCCCC"/>
              <w:right w:val="single" w:sz="8" w:space="0" w:color="CCCCCC"/>
            </w:tcBorders>
            <w:vAlign w:val="center"/>
            <w:hideMark/>
          </w:tcPr>
          <w:p w14:paraId="5CC1BAB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0.951952</w:t>
            </w:r>
          </w:p>
        </w:tc>
        <w:tc>
          <w:tcPr>
            <w:tcW w:w="556" w:type="pct"/>
            <w:tcBorders>
              <w:top w:val="nil"/>
              <w:left w:val="nil"/>
              <w:bottom w:val="single" w:sz="8" w:space="0" w:color="CCCCCC"/>
              <w:right w:val="single" w:sz="8" w:space="0" w:color="CCCCCC"/>
            </w:tcBorders>
            <w:vAlign w:val="center"/>
            <w:hideMark/>
          </w:tcPr>
          <w:p w14:paraId="0F243FE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0.086957</w:t>
            </w:r>
          </w:p>
        </w:tc>
        <w:tc>
          <w:tcPr>
            <w:tcW w:w="486" w:type="pct"/>
            <w:tcBorders>
              <w:top w:val="nil"/>
              <w:left w:val="nil"/>
              <w:bottom w:val="single" w:sz="8" w:space="0" w:color="CCCCCC"/>
              <w:right w:val="single" w:sz="8" w:space="0" w:color="CCCCCC"/>
            </w:tcBorders>
            <w:vAlign w:val="center"/>
            <w:hideMark/>
          </w:tcPr>
          <w:p w14:paraId="7CB4DA8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0.978395</w:t>
            </w:r>
          </w:p>
        </w:tc>
        <w:tc>
          <w:tcPr>
            <w:tcW w:w="486" w:type="pct"/>
            <w:tcBorders>
              <w:top w:val="nil"/>
              <w:left w:val="nil"/>
              <w:bottom w:val="single" w:sz="8" w:space="0" w:color="CCCCCC"/>
              <w:right w:val="single" w:sz="8" w:space="0" w:color="CCCCCC"/>
            </w:tcBorders>
            <w:vAlign w:val="center"/>
            <w:hideMark/>
          </w:tcPr>
          <w:p w14:paraId="412F99A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0.04</w:t>
            </w:r>
          </w:p>
        </w:tc>
        <w:tc>
          <w:tcPr>
            <w:tcW w:w="416" w:type="pct"/>
            <w:tcBorders>
              <w:top w:val="nil"/>
              <w:left w:val="nil"/>
              <w:bottom w:val="single" w:sz="8" w:space="0" w:color="CCCCCC"/>
              <w:right w:val="single" w:sz="8" w:space="0" w:color="CCCCCC"/>
            </w:tcBorders>
            <w:vAlign w:val="center"/>
            <w:hideMark/>
          </w:tcPr>
          <w:p w14:paraId="5A2648D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0.964992</w:t>
            </w:r>
          </w:p>
        </w:tc>
        <w:tc>
          <w:tcPr>
            <w:tcW w:w="416" w:type="pct"/>
            <w:tcBorders>
              <w:top w:val="nil"/>
              <w:left w:val="nil"/>
              <w:bottom w:val="single" w:sz="8" w:space="0" w:color="CCCCCC"/>
              <w:right w:val="single" w:sz="8" w:space="0" w:color="CCCCCC"/>
            </w:tcBorders>
            <w:vAlign w:val="center"/>
            <w:hideMark/>
          </w:tcPr>
          <w:p w14:paraId="09C59AF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0.054795</w:t>
            </w:r>
          </w:p>
        </w:tc>
      </w:tr>
      <w:tr w:rsidR="0046408E" w14:paraId="77000040"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9365E4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65CC23E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638A721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5148C5E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0.952055</w:t>
            </w:r>
          </w:p>
        </w:tc>
        <w:tc>
          <w:tcPr>
            <w:tcW w:w="557" w:type="pct"/>
            <w:tcBorders>
              <w:top w:val="nil"/>
              <w:left w:val="nil"/>
              <w:bottom w:val="single" w:sz="8" w:space="0" w:color="CCCCCC"/>
              <w:right w:val="single" w:sz="8" w:space="0" w:color="CCCCCC"/>
            </w:tcBorders>
            <w:vAlign w:val="center"/>
            <w:hideMark/>
          </w:tcPr>
          <w:p w14:paraId="6FDC58E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0.952008</w:t>
            </w:r>
          </w:p>
        </w:tc>
        <w:tc>
          <w:tcPr>
            <w:tcW w:w="556" w:type="pct"/>
            <w:tcBorders>
              <w:top w:val="nil"/>
              <w:left w:val="nil"/>
              <w:bottom w:val="single" w:sz="8" w:space="0" w:color="CCCCCC"/>
              <w:right w:val="single" w:sz="8" w:space="0" w:color="CCCCCC"/>
            </w:tcBorders>
            <w:vAlign w:val="center"/>
            <w:hideMark/>
          </w:tcPr>
          <w:p w14:paraId="734B5BA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86" w:type="pct"/>
            <w:tcBorders>
              <w:top w:val="nil"/>
              <w:left w:val="nil"/>
              <w:bottom w:val="single" w:sz="8" w:space="0" w:color="CCCCCC"/>
              <w:right w:val="single" w:sz="8" w:space="0" w:color="CCCCCC"/>
            </w:tcBorders>
            <w:vAlign w:val="center"/>
            <w:hideMark/>
          </w:tcPr>
          <w:p w14:paraId="2D08D9E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86" w:type="pct"/>
            <w:tcBorders>
              <w:top w:val="nil"/>
              <w:left w:val="nil"/>
              <w:bottom w:val="single" w:sz="8" w:space="0" w:color="CCCCCC"/>
              <w:right w:val="single" w:sz="8" w:space="0" w:color="CCCCCC"/>
            </w:tcBorders>
            <w:vAlign w:val="center"/>
            <w:hideMark/>
          </w:tcPr>
          <w:p w14:paraId="479B8B7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16" w:type="pct"/>
            <w:tcBorders>
              <w:top w:val="nil"/>
              <w:left w:val="nil"/>
              <w:bottom w:val="single" w:sz="8" w:space="0" w:color="CCCCCC"/>
              <w:right w:val="single" w:sz="8" w:space="0" w:color="CCCCCC"/>
            </w:tcBorders>
            <w:vAlign w:val="center"/>
            <w:hideMark/>
          </w:tcPr>
          <w:p w14:paraId="35414DC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0.975414</w:t>
            </w:r>
          </w:p>
        </w:tc>
        <w:tc>
          <w:tcPr>
            <w:tcW w:w="416" w:type="pct"/>
            <w:tcBorders>
              <w:top w:val="nil"/>
              <w:left w:val="nil"/>
              <w:bottom w:val="single" w:sz="8" w:space="0" w:color="CCCCCC"/>
              <w:right w:val="single" w:sz="8" w:space="0" w:color="CCCCCC"/>
            </w:tcBorders>
            <w:vAlign w:val="center"/>
            <w:hideMark/>
          </w:tcPr>
          <w:p w14:paraId="2552DD4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0.039216</w:t>
            </w:r>
          </w:p>
        </w:tc>
      </w:tr>
      <w:tr w:rsidR="0046408E" w14:paraId="2E1B4748"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56168312"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38AF321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3420789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SMOTE</w:t>
            </w:r>
          </w:p>
        </w:tc>
        <w:tc>
          <w:tcPr>
            <w:tcW w:w="468" w:type="pct"/>
            <w:tcBorders>
              <w:top w:val="nil"/>
              <w:left w:val="nil"/>
              <w:bottom w:val="single" w:sz="8" w:space="0" w:color="CCCCCC"/>
              <w:right w:val="single" w:sz="8" w:space="0" w:color="CCCCCC"/>
            </w:tcBorders>
            <w:vAlign w:val="center"/>
            <w:hideMark/>
          </w:tcPr>
          <w:p w14:paraId="5CBE039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0.939335</w:t>
            </w:r>
          </w:p>
        </w:tc>
        <w:tc>
          <w:tcPr>
            <w:tcW w:w="557" w:type="pct"/>
            <w:tcBorders>
              <w:top w:val="nil"/>
              <w:left w:val="nil"/>
              <w:bottom w:val="single" w:sz="8" w:space="0" w:color="CCCCCC"/>
              <w:right w:val="single" w:sz="8" w:space="0" w:color="CCCCCC"/>
            </w:tcBorders>
            <w:vAlign w:val="center"/>
            <w:hideMark/>
          </w:tcPr>
          <w:p w14:paraId="009D1C3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0.951389</w:t>
            </w:r>
          </w:p>
        </w:tc>
        <w:tc>
          <w:tcPr>
            <w:tcW w:w="556" w:type="pct"/>
            <w:tcBorders>
              <w:top w:val="nil"/>
              <w:left w:val="nil"/>
              <w:bottom w:val="single" w:sz="8" w:space="0" w:color="CCCCCC"/>
              <w:right w:val="single" w:sz="8" w:space="0" w:color="CCCCCC"/>
            </w:tcBorders>
            <w:vAlign w:val="center"/>
            <w:hideMark/>
          </w:tcPr>
          <w:p w14:paraId="26511C3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0.071429</w:t>
            </w:r>
          </w:p>
        </w:tc>
        <w:tc>
          <w:tcPr>
            <w:tcW w:w="486" w:type="pct"/>
            <w:tcBorders>
              <w:top w:val="nil"/>
              <w:left w:val="nil"/>
              <w:bottom w:val="single" w:sz="8" w:space="0" w:color="CCCCCC"/>
              <w:right w:val="single" w:sz="8" w:space="0" w:color="CCCCCC"/>
            </w:tcBorders>
            <w:vAlign w:val="center"/>
            <w:hideMark/>
          </w:tcPr>
          <w:p w14:paraId="10B42B7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0.986626</w:t>
            </w:r>
          </w:p>
        </w:tc>
        <w:tc>
          <w:tcPr>
            <w:tcW w:w="486" w:type="pct"/>
            <w:tcBorders>
              <w:top w:val="nil"/>
              <w:left w:val="nil"/>
              <w:bottom w:val="single" w:sz="8" w:space="0" w:color="CCCCCC"/>
              <w:right w:val="single" w:sz="8" w:space="0" w:color="CCCCCC"/>
            </w:tcBorders>
            <w:vAlign w:val="center"/>
            <w:hideMark/>
          </w:tcPr>
          <w:p w14:paraId="6AF4767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16" w:type="pct"/>
            <w:tcBorders>
              <w:top w:val="nil"/>
              <w:left w:val="nil"/>
              <w:bottom w:val="single" w:sz="8" w:space="0" w:color="CCCCCC"/>
              <w:right w:val="single" w:sz="8" w:space="0" w:color="CCCCCC"/>
            </w:tcBorders>
            <w:vAlign w:val="center"/>
            <w:hideMark/>
          </w:tcPr>
          <w:p w14:paraId="3F72A471"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0.968687</w:t>
            </w:r>
          </w:p>
        </w:tc>
        <w:tc>
          <w:tcPr>
            <w:tcW w:w="416" w:type="pct"/>
            <w:tcBorders>
              <w:top w:val="nil"/>
              <w:left w:val="nil"/>
              <w:bottom w:val="single" w:sz="8" w:space="0" w:color="CCCCCC"/>
              <w:right w:val="single" w:sz="8" w:space="0" w:color="CCCCCC"/>
            </w:tcBorders>
            <w:vAlign w:val="center"/>
            <w:hideMark/>
          </w:tcPr>
          <w:p w14:paraId="2C1B4B0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0.03125</w:t>
            </w:r>
          </w:p>
        </w:tc>
      </w:tr>
      <w:tr w:rsidR="0046408E" w14:paraId="78C8579A"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78A5DE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42419BC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Standard</w:t>
            </w:r>
          </w:p>
        </w:tc>
        <w:tc>
          <w:tcPr>
            <w:tcW w:w="643" w:type="pct"/>
            <w:tcBorders>
              <w:top w:val="nil"/>
              <w:left w:val="nil"/>
              <w:bottom w:val="single" w:sz="8" w:space="0" w:color="CCCCCC"/>
              <w:right w:val="single" w:sz="8" w:space="0" w:color="CCCCCC"/>
            </w:tcBorders>
            <w:vAlign w:val="center"/>
            <w:hideMark/>
          </w:tcPr>
          <w:p w14:paraId="6A02A70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02CE305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0.938356</w:t>
            </w:r>
          </w:p>
        </w:tc>
        <w:tc>
          <w:tcPr>
            <w:tcW w:w="557" w:type="pct"/>
            <w:tcBorders>
              <w:top w:val="nil"/>
              <w:left w:val="nil"/>
              <w:bottom w:val="single" w:sz="8" w:space="0" w:color="CCCCCC"/>
              <w:right w:val="single" w:sz="8" w:space="0" w:color="CCCCCC"/>
            </w:tcBorders>
            <w:vAlign w:val="center"/>
            <w:hideMark/>
          </w:tcPr>
          <w:p w14:paraId="3B21B5C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0.951341</w:t>
            </w:r>
          </w:p>
        </w:tc>
        <w:tc>
          <w:tcPr>
            <w:tcW w:w="556" w:type="pct"/>
            <w:tcBorders>
              <w:top w:val="nil"/>
              <w:left w:val="nil"/>
              <w:bottom w:val="single" w:sz="8" w:space="0" w:color="CCCCCC"/>
              <w:right w:val="single" w:sz="8" w:space="0" w:color="CCCCCC"/>
            </w:tcBorders>
            <w:vAlign w:val="center"/>
            <w:hideMark/>
          </w:tcPr>
          <w:p w14:paraId="1746646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0.066667</w:t>
            </w:r>
          </w:p>
        </w:tc>
        <w:tc>
          <w:tcPr>
            <w:tcW w:w="486" w:type="pct"/>
            <w:tcBorders>
              <w:top w:val="nil"/>
              <w:left w:val="nil"/>
              <w:bottom w:val="single" w:sz="8" w:space="0" w:color="CCCCCC"/>
              <w:right w:val="single" w:sz="8" w:space="0" w:color="CCCCCC"/>
            </w:tcBorders>
            <w:vAlign w:val="center"/>
            <w:hideMark/>
          </w:tcPr>
          <w:p w14:paraId="028702F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0.985597</w:t>
            </w:r>
          </w:p>
        </w:tc>
        <w:tc>
          <w:tcPr>
            <w:tcW w:w="486" w:type="pct"/>
            <w:tcBorders>
              <w:top w:val="nil"/>
              <w:left w:val="nil"/>
              <w:bottom w:val="single" w:sz="8" w:space="0" w:color="CCCCCC"/>
              <w:right w:val="single" w:sz="8" w:space="0" w:color="CCCCCC"/>
            </w:tcBorders>
            <w:vAlign w:val="center"/>
            <w:hideMark/>
          </w:tcPr>
          <w:p w14:paraId="10886F28"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0.02</w:t>
            </w:r>
          </w:p>
        </w:tc>
        <w:tc>
          <w:tcPr>
            <w:tcW w:w="416" w:type="pct"/>
            <w:tcBorders>
              <w:top w:val="nil"/>
              <w:left w:val="nil"/>
              <w:bottom w:val="single" w:sz="8" w:space="0" w:color="CCCCCC"/>
              <w:right w:val="single" w:sz="8" w:space="0" w:color="CCCCCC"/>
            </w:tcBorders>
            <w:vAlign w:val="center"/>
            <w:hideMark/>
          </w:tcPr>
          <w:p w14:paraId="5D1D0D5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0.968166</w:t>
            </w:r>
          </w:p>
        </w:tc>
        <w:tc>
          <w:tcPr>
            <w:tcW w:w="416" w:type="pct"/>
            <w:tcBorders>
              <w:top w:val="nil"/>
              <w:left w:val="nil"/>
              <w:bottom w:val="single" w:sz="8" w:space="0" w:color="CCCCCC"/>
              <w:right w:val="single" w:sz="8" w:space="0" w:color="CCCCCC"/>
            </w:tcBorders>
            <w:vAlign w:val="center"/>
            <w:hideMark/>
          </w:tcPr>
          <w:p w14:paraId="3E95180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0.030769</w:t>
            </w:r>
          </w:p>
        </w:tc>
      </w:tr>
      <w:tr w:rsidR="0046408E" w14:paraId="1A9B3040"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38D5A79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BiRNN</w:t>
            </w:r>
            <w:proofErr w:type="spellEnd"/>
          </w:p>
        </w:tc>
        <w:tc>
          <w:tcPr>
            <w:tcW w:w="486" w:type="pct"/>
            <w:tcBorders>
              <w:top w:val="nil"/>
              <w:left w:val="nil"/>
              <w:bottom w:val="single" w:sz="8" w:space="0" w:color="CCCCCC"/>
              <w:right w:val="single" w:sz="8" w:space="0" w:color="CCCCCC"/>
            </w:tcBorders>
            <w:vAlign w:val="center"/>
            <w:hideMark/>
          </w:tcPr>
          <w:p w14:paraId="778AC3A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2182187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16F286C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57" w:type="pct"/>
            <w:tcBorders>
              <w:top w:val="nil"/>
              <w:left w:val="nil"/>
              <w:bottom w:val="single" w:sz="8" w:space="0" w:color="CCCCCC"/>
              <w:right w:val="single" w:sz="8" w:space="0" w:color="CCCCCC"/>
            </w:tcBorders>
            <w:vAlign w:val="center"/>
            <w:hideMark/>
          </w:tcPr>
          <w:p w14:paraId="7129FE9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0.951076</w:t>
            </w:r>
          </w:p>
        </w:tc>
        <w:tc>
          <w:tcPr>
            <w:tcW w:w="556" w:type="pct"/>
            <w:tcBorders>
              <w:top w:val="nil"/>
              <w:left w:val="nil"/>
              <w:bottom w:val="single" w:sz="8" w:space="0" w:color="CCCCCC"/>
              <w:right w:val="single" w:sz="8" w:space="0" w:color="CCCCCC"/>
            </w:tcBorders>
            <w:vAlign w:val="center"/>
            <w:hideMark/>
          </w:tcPr>
          <w:p w14:paraId="7319202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86" w:type="pct"/>
            <w:tcBorders>
              <w:top w:val="nil"/>
              <w:left w:val="nil"/>
              <w:bottom w:val="single" w:sz="8" w:space="0" w:color="CCCCCC"/>
              <w:right w:val="single" w:sz="8" w:space="0" w:color="CCCCCC"/>
            </w:tcBorders>
            <w:vAlign w:val="center"/>
            <w:hideMark/>
          </w:tcPr>
          <w:p w14:paraId="25F359A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1</w:t>
            </w:r>
          </w:p>
        </w:tc>
        <w:tc>
          <w:tcPr>
            <w:tcW w:w="486" w:type="pct"/>
            <w:tcBorders>
              <w:top w:val="nil"/>
              <w:left w:val="nil"/>
              <w:bottom w:val="single" w:sz="8" w:space="0" w:color="CCCCCC"/>
              <w:right w:val="single" w:sz="8" w:space="0" w:color="CCCCCC"/>
            </w:tcBorders>
            <w:vAlign w:val="center"/>
            <w:hideMark/>
          </w:tcPr>
          <w:p w14:paraId="03C31B4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16" w:type="pct"/>
            <w:tcBorders>
              <w:top w:val="nil"/>
              <w:left w:val="nil"/>
              <w:bottom w:val="single" w:sz="8" w:space="0" w:color="CCCCCC"/>
              <w:right w:val="single" w:sz="8" w:space="0" w:color="CCCCCC"/>
            </w:tcBorders>
            <w:vAlign w:val="center"/>
            <w:hideMark/>
          </w:tcPr>
          <w:p w14:paraId="6EFA7B2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0.974925</w:t>
            </w:r>
          </w:p>
        </w:tc>
        <w:tc>
          <w:tcPr>
            <w:tcW w:w="416" w:type="pct"/>
            <w:tcBorders>
              <w:top w:val="nil"/>
              <w:left w:val="nil"/>
              <w:bottom w:val="single" w:sz="8" w:space="0" w:color="CCCCCC"/>
              <w:right w:val="single" w:sz="8" w:space="0" w:color="CCCCCC"/>
            </w:tcBorders>
            <w:vAlign w:val="center"/>
            <w:hideMark/>
          </w:tcPr>
          <w:p w14:paraId="1A53C437"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46408E" w14:paraId="0F5919B1"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4E96B88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LSTM</w:t>
            </w:r>
          </w:p>
        </w:tc>
        <w:tc>
          <w:tcPr>
            <w:tcW w:w="486" w:type="pct"/>
            <w:tcBorders>
              <w:top w:val="nil"/>
              <w:left w:val="nil"/>
              <w:bottom w:val="single" w:sz="8" w:space="0" w:color="CCCCCC"/>
              <w:right w:val="single" w:sz="8" w:space="0" w:color="CCCCCC"/>
            </w:tcBorders>
            <w:vAlign w:val="center"/>
            <w:hideMark/>
          </w:tcPr>
          <w:p w14:paraId="0732E6F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46D47C1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60A91B5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0.935421</w:t>
            </w:r>
          </w:p>
        </w:tc>
        <w:tc>
          <w:tcPr>
            <w:tcW w:w="557" w:type="pct"/>
            <w:tcBorders>
              <w:top w:val="nil"/>
              <w:left w:val="nil"/>
              <w:bottom w:val="single" w:sz="8" w:space="0" w:color="CCCCCC"/>
              <w:right w:val="single" w:sz="8" w:space="0" w:color="CCCCCC"/>
            </w:tcBorders>
            <w:vAlign w:val="center"/>
            <w:hideMark/>
          </w:tcPr>
          <w:p w14:paraId="528B30D9"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0.950298</w:t>
            </w:r>
          </w:p>
        </w:tc>
        <w:tc>
          <w:tcPr>
            <w:tcW w:w="556" w:type="pct"/>
            <w:tcBorders>
              <w:top w:val="nil"/>
              <w:left w:val="nil"/>
              <w:bottom w:val="single" w:sz="8" w:space="0" w:color="CCCCCC"/>
              <w:right w:val="single" w:sz="8" w:space="0" w:color="CCCCCC"/>
            </w:tcBorders>
            <w:vAlign w:val="center"/>
            <w:hideMark/>
          </w:tcPr>
          <w:p w14:paraId="40DDD6EA"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86" w:type="pct"/>
            <w:tcBorders>
              <w:top w:val="nil"/>
              <w:left w:val="nil"/>
              <w:bottom w:val="single" w:sz="8" w:space="0" w:color="CCCCCC"/>
              <w:right w:val="single" w:sz="8" w:space="0" w:color="CCCCCC"/>
            </w:tcBorders>
            <w:vAlign w:val="center"/>
            <w:hideMark/>
          </w:tcPr>
          <w:p w14:paraId="198A9FE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0.983539</w:t>
            </w:r>
          </w:p>
        </w:tc>
        <w:tc>
          <w:tcPr>
            <w:tcW w:w="486" w:type="pct"/>
            <w:tcBorders>
              <w:top w:val="nil"/>
              <w:left w:val="nil"/>
              <w:bottom w:val="single" w:sz="8" w:space="0" w:color="CCCCCC"/>
              <w:right w:val="single" w:sz="8" w:space="0" w:color="CCCCCC"/>
            </w:tcBorders>
            <w:vAlign w:val="center"/>
            <w:hideMark/>
          </w:tcPr>
          <w:p w14:paraId="76264DE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16" w:type="pct"/>
            <w:tcBorders>
              <w:top w:val="nil"/>
              <w:left w:val="nil"/>
              <w:bottom w:val="single" w:sz="8" w:space="0" w:color="CCCCCC"/>
              <w:right w:val="single" w:sz="8" w:space="0" w:color="CCCCCC"/>
            </w:tcBorders>
            <w:vAlign w:val="center"/>
            <w:hideMark/>
          </w:tcPr>
          <w:p w14:paraId="36871B4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0.966633</w:t>
            </w:r>
          </w:p>
        </w:tc>
        <w:tc>
          <w:tcPr>
            <w:tcW w:w="416" w:type="pct"/>
            <w:tcBorders>
              <w:top w:val="nil"/>
              <w:left w:val="nil"/>
              <w:bottom w:val="single" w:sz="8" w:space="0" w:color="CCCCCC"/>
              <w:right w:val="single" w:sz="8" w:space="0" w:color="CCCCCC"/>
            </w:tcBorders>
            <w:vAlign w:val="center"/>
            <w:hideMark/>
          </w:tcPr>
          <w:p w14:paraId="782DC7DB"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r w:rsidR="0046408E" w14:paraId="6332B089" w14:textId="77777777" w:rsidTr="00815982">
        <w:trPr>
          <w:trHeight w:val="300"/>
          <w:jc w:val="center"/>
        </w:trPr>
        <w:tc>
          <w:tcPr>
            <w:tcW w:w="486" w:type="pct"/>
            <w:tcBorders>
              <w:top w:val="nil"/>
              <w:left w:val="single" w:sz="8" w:space="0" w:color="CCCCCC"/>
              <w:bottom w:val="single" w:sz="8" w:space="0" w:color="CCCCCC"/>
              <w:right w:val="single" w:sz="8" w:space="0" w:color="CCCCCC"/>
            </w:tcBorders>
            <w:vAlign w:val="center"/>
            <w:hideMark/>
          </w:tcPr>
          <w:p w14:paraId="683B5BF6"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GRU</w:t>
            </w:r>
          </w:p>
        </w:tc>
        <w:tc>
          <w:tcPr>
            <w:tcW w:w="486" w:type="pct"/>
            <w:tcBorders>
              <w:top w:val="nil"/>
              <w:left w:val="nil"/>
              <w:bottom w:val="single" w:sz="8" w:space="0" w:color="CCCCCC"/>
              <w:right w:val="single" w:sz="8" w:space="0" w:color="CCCCCC"/>
            </w:tcBorders>
            <w:vAlign w:val="center"/>
            <w:hideMark/>
          </w:tcPr>
          <w:p w14:paraId="4843E33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proofErr w:type="spellStart"/>
            <w:r>
              <w:rPr>
                <w:rFonts w:ascii="Times New Roman" w:eastAsia="Times New Roman" w:hAnsi="Times New Roman" w:cs="Times New Roman"/>
                <w:color w:val="000000"/>
                <w:kern w:val="0"/>
                <w:sz w:val="16"/>
                <w:szCs w:val="16"/>
                <w:lang w:eastAsia="en-IN"/>
                <w14:ligatures w14:val="none"/>
              </w:rPr>
              <w:t>MinMax</w:t>
            </w:r>
            <w:proofErr w:type="spellEnd"/>
          </w:p>
        </w:tc>
        <w:tc>
          <w:tcPr>
            <w:tcW w:w="643" w:type="pct"/>
            <w:tcBorders>
              <w:top w:val="nil"/>
              <w:left w:val="nil"/>
              <w:bottom w:val="single" w:sz="8" w:space="0" w:color="CCCCCC"/>
              <w:right w:val="single" w:sz="8" w:space="0" w:color="CCCCCC"/>
            </w:tcBorders>
            <w:vAlign w:val="center"/>
            <w:hideMark/>
          </w:tcPr>
          <w:p w14:paraId="6F701EE0"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ADASYN</w:t>
            </w:r>
          </w:p>
        </w:tc>
        <w:tc>
          <w:tcPr>
            <w:tcW w:w="468" w:type="pct"/>
            <w:tcBorders>
              <w:top w:val="nil"/>
              <w:left w:val="nil"/>
              <w:bottom w:val="single" w:sz="8" w:space="0" w:color="CCCCCC"/>
              <w:right w:val="single" w:sz="8" w:space="0" w:color="CCCCCC"/>
            </w:tcBorders>
            <w:vAlign w:val="center"/>
            <w:hideMark/>
          </w:tcPr>
          <w:p w14:paraId="3B5D612D"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0.949119</w:t>
            </w:r>
          </w:p>
        </w:tc>
        <w:tc>
          <w:tcPr>
            <w:tcW w:w="557" w:type="pct"/>
            <w:tcBorders>
              <w:top w:val="nil"/>
              <w:left w:val="nil"/>
              <w:bottom w:val="single" w:sz="8" w:space="0" w:color="CCCCCC"/>
              <w:right w:val="single" w:sz="8" w:space="0" w:color="CCCCCC"/>
            </w:tcBorders>
            <w:vAlign w:val="center"/>
            <w:hideMark/>
          </w:tcPr>
          <w:p w14:paraId="0865C11C"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0.95098</w:t>
            </w:r>
          </w:p>
        </w:tc>
        <w:tc>
          <w:tcPr>
            <w:tcW w:w="556" w:type="pct"/>
            <w:tcBorders>
              <w:top w:val="nil"/>
              <w:left w:val="nil"/>
              <w:bottom w:val="single" w:sz="8" w:space="0" w:color="CCCCCC"/>
              <w:right w:val="single" w:sz="8" w:space="0" w:color="CCCCCC"/>
            </w:tcBorders>
            <w:vAlign w:val="center"/>
            <w:hideMark/>
          </w:tcPr>
          <w:p w14:paraId="42AE06C5"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86" w:type="pct"/>
            <w:tcBorders>
              <w:top w:val="nil"/>
              <w:left w:val="nil"/>
              <w:bottom w:val="single" w:sz="8" w:space="0" w:color="CCCCCC"/>
              <w:right w:val="single" w:sz="8" w:space="0" w:color="CCCCCC"/>
            </w:tcBorders>
            <w:vAlign w:val="center"/>
            <w:hideMark/>
          </w:tcPr>
          <w:p w14:paraId="294684DE"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0.997942</w:t>
            </w:r>
          </w:p>
        </w:tc>
        <w:tc>
          <w:tcPr>
            <w:tcW w:w="486" w:type="pct"/>
            <w:tcBorders>
              <w:top w:val="nil"/>
              <w:left w:val="nil"/>
              <w:bottom w:val="single" w:sz="8" w:space="0" w:color="CCCCCC"/>
              <w:right w:val="single" w:sz="8" w:space="0" w:color="CCCCCC"/>
            </w:tcBorders>
            <w:vAlign w:val="center"/>
            <w:hideMark/>
          </w:tcPr>
          <w:p w14:paraId="1163EF33"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c>
          <w:tcPr>
            <w:tcW w:w="416" w:type="pct"/>
            <w:tcBorders>
              <w:top w:val="nil"/>
              <w:left w:val="nil"/>
              <w:bottom w:val="single" w:sz="8" w:space="0" w:color="CCCCCC"/>
              <w:right w:val="single" w:sz="8" w:space="0" w:color="CCCCCC"/>
            </w:tcBorders>
            <w:vAlign w:val="center"/>
            <w:hideMark/>
          </w:tcPr>
          <w:p w14:paraId="41DC33FF"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0.973896</w:t>
            </w:r>
          </w:p>
        </w:tc>
        <w:tc>
          <w:tcPr>
            <w:tcW w:w="416" w:type="pct"/>
            <w:tcBorders>
              <w:top w:val="nil"/>
              <w:left w:val="nil"/>
              <w:bottom w:val="single" w:sz="8" w:space="0" w:color="CCCCCC"/>
              <w:right w:val="single" w:sz="8" w:space="0" w:color="CCCCCC"/>
            </w:tcBorders>
            <w:vAlign w:val="center"/>
            <w:hideMark/>
          </w:tcPr>
          <w:p w14:paraId="37C38784" w14:textId="77777777" w:rsidR="0046408E" w:rsidRDefault="0046408E">
            <w:pPr>
              <w:spacing w:after="0" w:line="240" w:lineRule="auto"/>
              <w:jc w:val="center"/>
              <w:rPr>
                <w:rFonts w:ascii="Times New Roman" w:eastAsia="Times New Roman" w:hAnsi="Times New Roman" w:cs="Times New Roman"/>
                <w:color w:val="000000"/>
                <w:kern w:val="0"/>
                <w:sz w:val="16"/>
                <w:szCs w:val="16"/>
                <w:lang w:eastAsia="en-IN"/>
                <w14:ligatures w14:val="none"/>
              </w:rPr>
            </w:pPr>
            <w:r>
              <w:rPr>
                <w:rFonts w:ascii="Times New Roman" w:eastAsia="Times New Roman" w:hAnsi="Times New Roman" w:cs="Times New Roman"/>
                <w:color w:val="000000"/>
                <w:kern w:val="0"/>
                <w:sz w:val="16"/>
                <w:szCs w:val="16"/>
                <w:lang w:eastAsia="en-IN"/>
                <w14:ligatures w14:val="none"/>
              </w:rPr>
              <w:t>0</w:t>
            </w:r>
          </w:p>
        </w:tc>
      </w:tr>
    </w:tbl>
    <w:p w14:paraId="2AAB72F4" w14:textId="77777777" w:rsidR="0046408E" w:rsidRDefault="0046408E" w:rsidP="0046408E"/>
    <w:p w14:paraId="0B136A87" w14:textId="77777777" w:rsidR="0046408E" w:rsidRPr="00955048" w:rsidRDefault="0046408E" w:rsidP="0099368F"/>
    <w:sectPr w:rsidR="0046408E" w:rsidRPr="00955048" w:rsidSect="007B3176">
      <w:type w:val="continuous"/>
      <w:pgSz w:w="11906" w:h="16838"/>
      <w:pgMar w:top="1077" w:right="720" w:bottom="1077"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vyansh Bhandari" w:date="2024-02-20T19:51:00Z" w:initials="DB">
    <w:p w14:paraId="638FC08C" w14:textId="77777777" w:rsidR="004417EE" w:rsidRDefault="004417EE" w:rsidP="004417EE">
      <w:pPr>
        <w:pStyle w:val="CommentText"/>
      </w:pPr>
      <w:r>
        <w:rPr>
          <w:rStyle w:val="CommentReference"/>
        </w:rPr>
        <w:annotationRef/>
      </w:r>
      <w:r>
        <w:t>3 top models (one table for each model) comparison table</w:t>
      </w:r>
    </w:p>
    <w:p w14:paraId="1CDAA855" w14:textId="77777777" w:rsidR="004417EE" w:rsidRDefault="004417EE" w:rsidP="004417EE">
      <w:pPr>
        <w:pStyle w:val="CommentText"/>
      </w:pPr>
      <w:r>
        <w:t>1 more table to show the comparison of these models</w:t>
      </w:r>
    </w:p>
    <w:p w14:paraId="0B7886D2" w14:textId="77777777" w:rsidR="004417EE" w:rsidRDefault="004417EE" w:rsidP="004417EE">
      <w:pPr>
        <w:pStyle w:val="CommentText"/>
      </w:pPr>
    </w:p>
    <w:p w14:paraId="29D8D3C6" w14:textId="77777777" w:rsidR="004417EE" w:rsidRDefault="004417EE" w:rsidP="004417EE">
      <w:pPr>
        <w:pStyle w:val="CommentText"/>
      </w:pPr>
    </w:p>
    <w:p w14:paraId="7E411038" w14:textId="77777777" w:rsidR="004417EE" w:rsidRDefault="004417EE" w:rsidP="004417EE">
      <w:pPr>
        <w:pStyle w:val="CommentText"/>
      </w:pPr>
      <w:r>
        <w:t xml:space="preserve">add </w:t>
      </w:r>
      <w:proofErr w:type="spellStart"/>
      <w:r>
        <w:t>github</w:t>
      </w:r>
      <w:proofErr w:type="spellEnd"/>
      <w:r>
        <w:t xml:space="preserve"> with the big tables.</w:t>
      </w:r>
    </w:p>
    <w:p w14:paraId="21182483" w14:textId="77777777" w:rsidR="004417EE" w:rsidRDefault="004417EE" w:rsidP="004417EE">
      <w:pPr>
        <w:pStyle w:val="CommentText"/>
      </w:pPr>
    </w:p>
    <w:p w14:paraId="3DAF305A" w14:textId="363D8C48" w:rsidR="004417EE" w:rsidRDefault="004417EE">
      <w:pPr>
        <w:pStyle w:val="CommentText"/>
      </w:pPr>
    </w:p>
  </w:comment>
  <w:comment w:id="1" w:author="Rajaram, Priyatharshini" w:date="2024-01-26T13:42:00Z" w:initials="PR">
    <w:p w14:paraId="41CF02A0" w14:textId="77777777" w:rsidR="00323A8D" w:rsidRDefault="00323A8D" w:rsidP="00323A8D">
      <w:pPr>
        <w:pStyle w:val="CommentText"/>
      </w:pPr>
      <w:r>
        <w:rPr>
          <w:rStyle w:val="CommentReference"/>
        </w:rPr>
        <w:annotationRef/>
      </w:r>
      <w:r>
        <w:t>You can mention the parameters describe about it</w:t>
      </w:r>
    </w:p>
  </w:comment>
  <w:comment w:id="2" w:author="Arnav Agarwal" w:date="2024-02-01T09:34:00Z" w:initials="AA">
    <w:p w14:paraId="78211C2D" w14:textId="5A948CB9" w:rsidR="0063209A" w:rsidRDefault="0063209A">
      <w:pPr>
        <w:pStyle w:val="CommentText"/>
      </w:pPr>
      <w:r>
        <w:rPr>
          <w:rStyle w:val="CommentReference"/>
        </w:rPr>
        <w:annotationRef/>
      </w:r>
      <w:proofErr w:type="gramStart"/>
      <w:r>
        <w:t>Mam</w:t>
      </w:r>
      <w:proofErr w:type="gramEnd"/>
      <w:r>
        <w:t xml:space="preserve"> we have mentioned in detail about the parameters in dataset </w:t>
      </w:r>
      <w:r w:rsidR="004A4277">
        <w:t>overview</w:t>
      </w:r>
      <w:r>
        <w:t xml:space="preserve"> and we have also mentioned why they are relevant.</w:t>
      </w:r>
    </w:p>
  </w:comment>
  <w:comment w:id="3" w:author="Divyansh Bhandari" w:date="2024-02-04T11:44:00Z" w:initials="DB">
    <w:p w14:paraId="74D012F6" w14:textId="55C48977" w:rsidR="006646B3" w:rsidRDefault="006646B3">
      <w:pPr>
        <w:pStyle w:val="CommentText"/>
      </w:pPr>
      <w:r>
        <w:rPr>
          <w:rStyle w:val="CommentReference"/>
        </w:rPr>
        <w:annotationRef/>
      </w:r>
      <w:r>
        <w:t>Mentioned 2 of them here also.</w:t>
      </w:r>
    </w:p>
  </w:comment>
  <w:comment w:id="4" w:author="Rajaram, Priyatharshini" w:date="2024-01-26T13:47:00Z" w:initials="PR">
    <w:p w14:paraId="0EAEC359" w14:textId="77777777" w:rsidR="006B5306" w:rsidRDefault="00323A8D" w:rsidP="006B5306">
      <w:pPr>
        <w:pStyle w:val="CommentText"/>
      </w:pPr>
      <w:r>
        <w:rPr>
          <w:rStyle w:val="CommentReference"/>
        </w:rPr>
        <w:annotationRef/>
      </w:r>
      <w:r w:rsidR="006B5306">
        <w:t xml:space="preserve">In the beginning of this section you can summarize the overall methodology </w:t>
      </w:r>
      <w:proofErr w:type="spellStart"/>
      <w:r w:rsidR="006B5306">
        <w:t>ie</w:t>
      </w:r>
      <w:proofErr w:type="spellEnd"/>
      <w:r w:rsidR="006B5306">
        <w:t xml:space="preserve"> the sequence of steps involved </w:t>
      </w:r>
      <w:proofErr w:type="spellStart"/>
      <w:r w:rsidR="006B5306">
        <w:t>i.e</w:t>
      </w:r>
      <w:proofErr w:type="spellEnd"/>
      <w:r w:rsidR="006B5306">
        <w:t xml:space="preserve"> which you have added as subsections under the </w:t>
      </w:r>
      <w:proofErr w:type="gramStart"/>
      <w:r w:rsidR="006B5306">
        <w:t>methodology .</w:t>
      </w:r>
      <w:proofErr w:type="gramEnd"/>
      <w:r w:rsidR="006B5306">
        <w:t xml:space="preserve"> Dataset description and the associated figures you can move to experimental setup section</w:t>
      </w:r>
    </w:p>
  </w:comment>
  <w:comment w:id="5" w:author="Arnav Agarwal" w:date="2024-02-01T13:00:00Z" w:initials="AA">
    <w:p w14:paraId="557BF258" w14:textId="3C15D4C0" w:rsidR="00C23275" w:rsidRDefault="00C23275">
      <w:pPr>
        <w:pStyle w:val="CommentText"/>
      </w:pPr>
      <w:r>
        <w:rPr>
          <w:rStyle w:val="CommentReference"/>
        </w:rPr>
        <w:annotationRef/>
      </w:r>
      <w:r>
        <w:t>done</w:t>
      </w:r>
    </w:p>
  </w:comment>
  <w:comment w:id="6" w:author="Divyansh Bhandari" w:date="2024-02-04T11:51:00Z" w:initials="DB">
    <w:p w14:paraId="18B04A68" w14:textId="596A8E7A" w:rsidR="006646B3" w:rsidRDefault="006646B3">
      <w:pPr>
        <w:pStyle w:val="CommentText"/>
      </w:pPr>
      <w:r>
        <w:rPr>
          <w:rStyle w:val="CommentReference"/>
        </w:rPr>
        <w:annotationRef/>
      </w:r>
      <w:r>
        <w:t>modified a bit</w:t>
      </w:r>
    </w:p>
  </w:comment>
  <w:comment w:id="7" w:author="Divyansh Bhandari" w:date="2024-02-20T19:43:00Z" w:initials="DB">
    <w:p w14:paraId="5D4556D1" w14:textId="2B8E91B9" w:rsidR="00664401" w:rsidRDefault="00664401">
      <w:pPr>
        <w:pStyle w:val="CommentText"/>
      </w:pPr>
      <w:r>
        <w:rPr>
          <w:rStyle w:val="CommentReference"/>
        </w:rPr>
        <w:annotationRef/>
      </w:r>
      <w:r>
        <w:t>Find better word</w:t>
      </w:r>
    </w:p>
  </w:comment>
  <w:comment w:id="8" w:author="Divyansh Bhandari" w:date="2024-02-20T19:45:00Z" w:initials="DB">
    <w:p w14:paraId="17792BE5" w14:textId="512FCDBF" w:rsidR="00664401" w:rsidRDefault="00664401">
      <w:pPr>
        <w:pStyle w:val="CommentText"/>
      </w:pPr>
      <w:r>
        <w:rPr>
          <w:rStyle w:val="CommentReference"/>
        </w:rPr>
        <w:annotationRef/>
      </w:r>
      <w:r>
        <w:t>Appropriate word</w:t>
      </w:r>
    </w:p>
  </w:comment>
  <w:comment w:id="9" w:author="Rajaram, Priyatharshini" w:date="2024-01-26T13:49:00Z" w:initials="PR">
    <w:p w14:paraId="577F76EF" w14:textId="60672384" w:rsidR="00BF7A43" w:rsidRDefault="00BF7A43" w:rsidP="00BF7A43">
      <w:pPr>
        <w:pStyle w:val="CommentText"/>
      </w:pPr>
      <w:r>
        <w:rPr>
          <w:rStyle w:val="CommentReference"/>
        </w:rPr>
        <w:annotationRef/>
      </w:r>
      <w:r>
        <w:t>Is it the caption for the above figure or below given table?</w:t>
      </w:r>
    </w:p>
  </w:comment>
  <w:comment w:id="10" w:author="Divyansh Bhandari" w:date="2024-02-04T12:00:00Z" w:initials="DB">
    <w:p w14:paraId="56998C12" w14:textId="5CF42CA0" w:rsidR="004806A9" w:rsidRDefault="004806A9">
      <w:pPr>
        <w:pStyle w:val="CommentText"/>
      </w:pPr>
      <w:r>
        <w:rPr>
          <w:rStyle w:val="CommentReference"/>
        </w:rPr>
        <w:annotationRef/>
      </w:r>
      <w:r>
        <w:t>For the figure, ma’am.</w:t>
      </w:r>
    </w:p>
  </w:comment>
  <w:comment w:id="11" w:author="Rajaram, Priyatharshini" w:date="2024-01-26T13:48:00Z" w:initials="PR">
    <w:p w14:paraId="3206A901" w14:textId="21834A33" w:rsidR="00BF7A43" w:rsidRDefault="00BF7A43" w:rsidP="00BF7A43">
      <w:pPr>
        <w:pStyle w:val="CommentText"/>
      </w:pPr>
      <w:r>
        <w:rPr>
          <w:rStyle w:val="CommentReference"/>
        </w:rPr>
        <w:annotationRef/>
      </w:r>
      <w:r>
        <w:t xml:space="preserve">Cite source of this </w:t>
      </w:r>
      <w:proofErr w:type="spellStart"/>
      <w:r>
        <w:t>imaga</w:t>
      </w:r>
      <w:proofErr w:type="spellEnd"/>
      <w:r>
        <w:t xml:space="preserve"> if </w:t>
      </w:r>
      <w:proofErr w:type="spellStart"/>
      <w:r>
        <w:t>its</w:t>
      </w:r>
      <w:proofErr w:type="spellEnd"/>
      <w:r>
        <w:t xml:space="preserve"> not our own</w:t>
      </w:r>
    </w:p>
  </w:comment>
  <w:comment w:id="12" w:author="Divyansh Bhandari" w:date="2024-02-04T12:01:00Z" w:initials="DB">
    <w:p w14:paraId="1E60EDF0" w14:textId="4936F6D1" w:rsidR="004806A9" w:rsidRDefault="004806A9">
      <w:pPr>
        <w:pStyle w:val="CommentText"/>
      </w:pPr>
      <w:r>
        <w:rPr>
          <w:rStyle w:val="CommentReference"/>
        </w:rPr>
        <w:annotationRef/>
      </w:r>
      <w:r>
        <w:t>It’s our own image, ma’am.</w:t>
      </w:r>
    </w:p>
  </w:comment>
  <w:comment w:id="13" w:author="Divyansh Bhandari" w:date="2024-02-04T12:03:00Z" w:initials="DB">
    <w:p w14:paraId="5A81F870" w14:textId="77777777" w:rsidR="00FC063F" w:rsidRDefault="00FC063F" w:rsidP="00FC063F">
      <w:pPr>
        <w:pStyle w:val="CommentText"/>
      </w:pPr>
      <w:r>
        <w:rPr>
          <w:rStyle w:val="CommentReference"/>
        </w:rPr>
        <w:annotationRef/>
      </w:r>
      <w:r>
        <w:t>Added caption for this table also.</w:t>
      </w:r>
    </w:p>
  </w:comment>
  <w:comment w:id="14" w:author="Rajaram, Priyatharshini" w:date="2024-01-26T13:51:00Z" w:initials="PR">
    <w:p w14:paraId="15B652ED" w14:textId="77777777" w:rsidR="00BF7A43" w:rsidRDefault="00BF7A43" w:rsidP="00BF7A43">
      <w:pPr>
        <w:pStyle w:val="CommentText"/>
      </w:pPr>
      <w:r>
        <w:rPr>
          <w:rStyle w:val="CommentReference"/>
        </w:rPr>
        <w:annotationRef/>
      </w:r>
      <w:r>
        <w:t>Numbering every section?</w:t>
      </w:r>
    </w:p>
  </w:comment>
  <w:comment w:id="15" w:author="Arnav Agarwal" w:date="2024-02-01T13:05:00Z" w:initials="AA">
    <w:p w14:paraId="3D24B7B0" w14:textId="559DA6CE" w:rsidR="00C23275" w:rsidRDefault="00C23275">
      <w:pPr>
        <w:pStyle w:val="CommentText"/>
      </w:pPr>
      <w:r>
        <w:rPr>
          <w:rStyle w:val="CommentReference"/>
        </w:rPr>
        <w:annotationRef/>
      </w:r>
      <w:r>
        <w:t>Done</w:t>
      </w:r>
    </w:p>
  </w:comment>
  <w:comment w:id="16" w:author="Divyansh Bhandari" w:date="2024-02-20T19:43:00Z" w:initials="DB">
    <w:p w14:paraId="450C2CCE" w14:textId="77777777" w:rsidR="00E246F3" w:rsidRDefault="00E246F3" w:rsidP="00E246F3">
      <w:pPr>
        <w:pStyle w:val="CommentText"/>
      </w:pPr>
      <w:r>
        <w:rPr>
          <w:rStyle w:val="CommentReference"/>
        </w:rPr>
        <w:annotationRef/>
      </w:r>
      <w:r>
        <w:t>Make it as section 4 and brief about the data here, and proceed with data prep</w:t>
      </w:r>
    </w:p>
  </w:comment>
  <w:comment w:id="17" w:author="Divyansh Bhandari" w:date="2024-02-04T11:56:00Z" w:initials="DB">
    <w:p w14:paraId="7F1FC2FC" w14:textId="77777777" w:rsidR="00E246F3" w:rsidRDefault="00E246F3" w:rsidP="00E246F3">
      <w:pPr>
        <w:pStyle w:val="CommentText"/>
      </w:pPr>
      <w:r>
        <w:rPr>
          <w:rStyle w:val="CommentReference"/>
        </w:rPr>
        <w:annotationRef/>
      </w:r>
      <w:r>
        <w:t>renamed the subsection “Dataset Description”</w:t>
      </w:r>
    </w:p>
  </w:comment>
  <w:comment w:id="18" w:author="Divyansh Bhandari" w:date="2024-02-04T12:06:00Z" w:initials="DB">
    <w:p w14:paraId="7ADF5D43" w14:textId="08927063" w:rsidR="00EE4F06" w:rsidRDefault="00EE4F06" w:rsidP="00EE4F06">
      <w:pPr>
        <w:pStyle w:val="CommentText"/>
      </w:pPr>
      <w:r>
        <w:rPr>
          <w:rStyle w:val="CommentReference"/>
        </w:rPr>
        <w:annotationRef/>
      </w:r>
      <w:r>
        <w:t>Reply to: Apart from showing a confusion matrix the performance of the proposed model in the form of tabulation with other metrics like accuracy could add value to the work.</w:t>
      </w:r>
      <w:r>
        <w:br/>
      </w:r>
      <w:r>
        <w:br/>
        <w:t>Reply: Mam, actually the combination of model which performed best out of the comparison of existing models over three types of scalers and three types of oversamplers. This model is already existing and we don’t propose the model actually. Also, the table is too big to have the metrics hence we added that in the appendix.</w:t>
      </w:r>
      <w:r w:rsidR="005341A9">
        <w:t xml:space="preserve"> We will divide the table in smaller tables and include it here once mam explains what kind of grouping to be done.</w:t>
      </w:r>
    </w:p>
    <w:p w14:paraId="064744F2" w14:textId="6609BA11" w:rsidR="00EE4F06" w:rsidRDefault="00EE4F06">
      <w:pPr>
        <w:pStyle w:val="CommentText"/>
      </w:pPr>
    </w:p>
  </w:comment>
  <w:comment w:id="19" w:author="Divyansh Bhandari" w:date="2024-02-20T19:46:00Z" w:initials="DB">
    <w:p w14:paraId="3F4BE91F" w14:textId="22AFE0F6" w:rsidR="00664401" w:rsidRDefault="00664401">
      <w:pPr>
        <w:pStyle w:val="CommentText"/>
      </w:pPr>
      <w:r>
        <w:rPr>
          <w:rStyle w:val="CommentReference"/>
        </w:rPr>
        <w:annotationRef/>
      </w:r>
      <w:r>
        <w:t>Make it more appealing</w:t>
      </w:r>
    </w:p>
  </w:comment>
  <w:comment w:id="20" w:author="Rajaram, Priyatharshini" w:date="2024-01-26T13:53:00Z" w:initials="PR">
    <w:p w14:paraId="746AAA15" w14:textId="77777777" w:rsidR="00BF7A43" w:rsidRDefault="00BF7A43" w:rsidP="00BF7A43">
      <w:pPr>
        <w:pStyle w:val="CommentText"/>
      </w:pPr>
      <w:r>
        <w:rPr>
          <w:rStyle w:val="CommentReference"/>
        </w:rPr>
        <w:annotationRef/>
      </w:r>
      <w:r>
        <w:t>Cite source of this image</w:t>
      </w:r>
    </w:p>
  </w:comment>
  <w:comment w:id="21" w:author="Arnav Agarwal" w:date="2024-02-01T13:04:00Z" w:initials="AA">
    <w:p w14:paraId="468B7911" w14:textId="3E9A8F56" w:rsidR="00C23275" w:rsidRDefault="00C23275">
      <w:pPr>
        <w:pStyle w:val="CommentText"/>
      </w:pPr>
      <w:r>
        <w:rPr>
          <w:rStyle w:val="CommentReference"/>
        </w:rPr>
        <w:annotationRef/>
      </w:r>
      <w:r w:rsidR="00EE4F06">
        <w:t>This image is made by us mam</w:t>
      </w:r>
    </w:p>
  </w:comment>
  <w:comment w:id="22" w:author="Divyansh Bhandari" w:date="2024-02-04T12:11:00Z" w:initials="DB">
    <w:p w14:paraId="62C473D4" w14:textId="77777777" w:rsidR="000A3EE9" w:rsidRDefault="000A3EE9" w:rsidP="000A3EE9">
      <w:pPr>
        <w:pStyle w:val="CommentText"/>
      </w:pPr>
      <w:r>
        <w:rPr>
          <w:rStyle w:val="CommentReference"/>
        </w:rPr>
        <w:annotationRef/>
      </w:r>
      <w:r>
        <w:t>Removed the screenshot of the interface as suggested by mam that it was non-essential.</w:t>
      </w:r>
    </w:p>
  </w:comment>
  <w:comment w:id="25" w:author="Rajaram, Priyatharshini" w:date="2024-01-26T13:55:00Z" w:initials="PR">
    <w:p w14:paraId="5D0FF18E" w14:textId="77777777" w:rsidR="006B5306" w:rsidRDefault="00BF7A43" w:rsidP="006B5306">
      <w:pPr>
        <w:pStyle w:val="CommentText"/>
      </w:pPr>
      <w:r>
        <w:rPr>
          <w:rStyle w:val="CommentReference"/>
        </w:rPr>
        <w:annotationRef/>
      </w:r>
      <w:r w:rsidR="006B5306">
        <w:t xml:space="preserve">This could be moved to experimental results section rather than making it as a single table divide in to no of tables  you can do some </w:t>
      </w:r>
      <w:proofErr w:type="spellStart"/>
      <w:r w:rsidR="006B5306">
        <w:t>groupingt</w:t>
      </w:r>
      <w:proofErr w:type="spellEnd"/>
      <w:r w:rsidR="006B5306">
        <w:t xml:space="preserve"> based model or scaler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AF305A" w15:done="0"/>
  <w15:commentEx w15:paraId="41CF02A0" w15:done="1"/>
  <w15:commentEx w15:paraId="78211C2D" w15:paraIdParent="41CF02A0" w15:done="1"/>
  <w15:commentEx w15:paraId="74D012F6" w15:paraIdParent="41CF02A0" w15:done="1"/>
  <w15:commentEx w15:paraId="0EAEC359" w15:done="1"/>
  <w15:commentEx w15:paraId="557BF258" w15:paraIdParent="0EAEC359" w15:done="1"/>
  <w15:commentEx w15:paraId="18B04A68" w15:paraIdParent="0EAEC359" w15:done="1"/>
  <w15:commentEx w15:paraId="5D4556D1" w15:done="0"/>
  <w15:commentEx w15:paraId="17792BE5" w15:done="0"/>
  <w15:commentEx w15:paraId="577F76EF" w15:done="1"/>
  <w15:commentEx w15:paraId="56998C12" w15:paraIdParent="577F76EF" w15:done="1"/>
  <w15:commentEx w15:paraId="3206A901" w15:done="1"/>
  <w15:commentEx w15:paraId="1E60EDF0" w15:paraIdParent="3206A901" w15:done="1"/>
  <w15:commentEx w15:paraId="5A81F870" w15:done="1"/>
  <w15:commentEx w15:paraId="15B652ED" w15:done="1"/>
  <w15:commentEx w15:paraId="3D24B7B0" w15:paraIdParent="15B652ED" w15:done="1"/>
  <w15:commentEx w15:paraId="450C2CCE" w15:done="1"/>
  <w15:commentEx w15:paraId="7F1FC2FC" w15:done="1"/>
  <w15:commentEx w15:paraId="064744F2" w15:done="1"/>
  <w15:commentEx w15:paraId="3F4BE91F" w15:done="1"/>
  <w15:commentEx w15:paraId="746AAA15" w15:done="1"/>
  <w15:commentEx w15:paraId="468B7911" w15:paraIdParent="746AAA15" w15:done="1"/>
  <w15:commentEx w15:paraId="62C473D4" w15:done="1"/>
  <w15:commentEx w15:paraId="5D0FF1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B4EF28C" w16cex:dateUtc="2024-02-20T14:21:00Z"/>
  <w16cex:commentExtensible w16cex:durableId="355E1521" w16cex:dateUtc="2024-01-26T13:42:00Z"/>
  <w16cex:commentExtensible w16cex:durableId="1B4253D3" w16cex:dateUtc="2024-02-01T04:04:00Z"/>
  <w16cex:commentExtensible w16cex:durableId="06E9BA01" w16cex:dateUtc="2024-02-04T06:14:00Z"/>
  <w16cex:commentExtensible w16cex:durableId="5B759CC2" w16cex:dateUtc="2024-01-26T13:47:00Z"/>
  <w16cex:commentExtensible w16cex:durableId="1F3776FB" w16cex:dateUtc="2024-02-01T07:30:00Z"/>
  <w16cex:commentExtensible w16cex:durableId="4D9E8219" w16cex:dateUtc="2024-02-04T06:21:00Z"/>
  <w16cex:commentExtensible w16cex:durableId="138C08BC" w16cex:dateUtc="2024-02-20T14:13:00Z"/>
  <w16cex:commentExtensible w16cex:durableId="0BFE7E1A" w16cex:dateUtc="2024-02-20T14:15:00Z"/>
  <w16cex:commentExtensible w16cex:durableId="35EA53B4" w16cex:dateUtc="2024-01-26T13:49:00Z"/>
  <w16cex:commentExtensible w16cex:durableId="1298327C" w16cex:dateUtc="2024-02-04T06:30:00Z"/>
  <w16cex:commentExtensible w16cex:durableId="79D41004" w16cex:dateUtc="2024-01-26T13:48:00Z"/>
  <w16cex:commentExtensible w16cex:durableId="2898994F" w16cex:dateUtc="2024-02-04T06:31:00Z"/>
  <w16cex:commentExtensible w16cex:durableId="4D4EA242" w16cex:dateUtc="2024-02-04T06:33:00Z"/>
  <w16cex:commentExtensible w16cex:durableId="73A9710D" w16cex:dateUtc="2024-01-26T13:51:00Z"/>
  <w16cex:commentExtensible w16cex:durableId="3534BA36" w16cex:dateUtc="2024-02-01T07:35:00Z"/>
  <w16cex:commentExtensible w16cex:durableId="2020D08E" w16cex:dateUtc="2024-02-20T14:13:00Z"/>
  <w16cex:commentExtensible w16cex:durableId="04CD36A7" w16cex:dateUtc="2024-02-04T06:26:00Z"/>
  <w16cex:commentExtensible w16cex:durableId="720E2CCD" w16cex:dateUtc="2024-02-04T06:36:00Z"/>
  <w16cex:commentExtensible w16cex:durableId="588864F8" w16cex:dateUtc="2024-02-20T14:16:00Z"/>
  <w16cex:commentExtensible w16cex:durableId="4002890F" w16cex:dateUtc="2024-01-26T13:53:00Z"/>
  <w16cex:commentExtensible w16cex:durableId="49E92A1F" w16cex:dateUtc="2024-02-01T07:34:00Z"/>
  <w16cex:commentExtensible w16cex:durableId="3CEB9282" w16cex:dateUtc="2024-02-04T06:41:00Z"/>
  <w16cex:commentExtensible w16cex:durableId="282FD144" w16cex:dateUtc="2024-01-26T1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AF305A" w16cid:durableId="3B4EF28C"/>
  <w16cid:commentId w16cid:paraId="41CF02A0" w16cid:durableId="355E1521"/>
  <w16cid:commentId w16cid:paraId="78211C2D" w16cid:durableId="1B4253D3"/>
  <w16cid:commentId w16cid:paraId="74D012F6" w16cid:durableId="06E9BA01"/>
  <w16cid:commentId w16cid:paraId="0EAEC359" w16cid:durableId="5B759CC2"/>
  <w16cid:commentId w16cid:paraId="557BF258" w16cid:durableId="1F3776FB"/>
  <w16cid:commentId w16cid:paraId="18B04A68" w16cid:durableId="4D9E8219"/>
  <w16cid:commentId w16cid:paraId="5D4556D1" w16cid:durableId="138C08BC"/>
  <w16cid:commentId w16cid:paraId="17792BE5" w16cid:durableId="0BFE7E1A"/>
  <w16cid:commentId w16cid:paraId="577F76EF" w16cid:durableId="35EA53B4"/>
  <w16cid:commentId w16cid:paraId="56998C12" w16cid:durableId="1298327C"/>
  <w16cid:commentId w16cid:paraId="3206A901" w16cid:durableId="79D41004"/>
  <w16cid:commentId w16cid:paraId="1E60EDF0" w16cid:durableId="2898994F"/>
  <w16cid:commentId w16cid:paraId="5A81F870" w16cid:durableId="4D4EA242"/>
  <w16cid:commentId w16cid:paraId="15B652ED" w16cid:durableId="73A9710D"/>
  <w16cid:commentId w16cid:paraId="3D24B7B0" w16cid:durableId="3534BA36"/>
  <w16cid:commentId w16cid:paraId="450C2CCE" w16cid:durableId="2020D08E"/>
  <w16cid:commentId w16cid:paraId="7F1FC2FC" w16cid:durableId="04CD36A7"/>
  <w16cid:commentId w16cid:paraId="064744F2" w16cid:durableId="720E2CCD"/>
  <w16cid:commentId w16cid:paraId="3F4BE91F" w16cid:durableId="588864F8"/>
  <w16cid:commentId w16cid:paraId="746AAA15" w16cid:durableId="4002890F"/>
  <w16cid:commentId w16cid:paraId="468B7911" w16cid:durableId="49E92A1F"/>
  <w16cid:commentId w16cid:paraId="62C473D4" w16cid:durableId="3CEB9282"/>
  <w16cid:commentId w16cid:paraId="5D0FF18E" w16cid:durableId="282FD1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33B2"/>
    <w:multiLevelType w:val="hybridMultilevel"/>
    <w:tmpl w:val="23442D98"/>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BB122D"/>
    <w:multiLevelType w:val="hybridMultilevel"/>
    <w:tmpl w:val="F86040E0"/>
    <w:lvl w:ilvl="0" w:tplc="D228FC7A">
      <w:start w:val="5"/>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711969"/>
    <w:multiLevelType w:val="hybridMultilevel"/>
    <w:tmpl w:val="D4A434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475516"/>
    <w:multiLevelType w:val="hybridMultilevel"/>
    <w:tmpl w:val="8444BDF2"/>
    <w:lvl w:ilvl="0" w:tplc="FFFFFFFF">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A370C55"/>
    <w:multiLevelType w:val="hybridMultilevel"/>
    <w:tmpl w:val="F5C8890E"/>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2154D9"/>
    <w:multiLevelType w:val="hybridMultilevel"/>
    <w:tmpl w:val="6D90929C"/>
    <w:lvl w:ilvl="0" w:tplc="1A70B58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B641A6"/>
    <w:multiLevelType w:val="hybridMultilevel"/>
    <w:tmpl w:val="7CC61774"/>
    <w:lvl w:ilvl="0" w:tplc="FFFFFFFF">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7453FC"/>
    <w:multiLevelType w:val="hybridMultilevel"/>
    <w:tmpl w:val="7CC61774"/>
    <w:lvl w:ilvl="0" w:tplc="F2AEB7CC">
      <w:start w:val="1"/>
      <w:numFmt w:val="upp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9075920">
    <w:abstractNumId w:val="0"/>
  </w:num>
  <w:num w:numId="2" w16cid:durableId="114644887">
    <w:abstractNumId w:val="2"/>
  </w:num>
  <w:num w:numId="3" w16cid:durableId="1133063554">
    <w:abstractNumId w:val="5"/>
  </w:num>
  <w:num w:numId="4" w16cid:durableId="80874964">
    <w:abstractNumId w:val="4"/>
  </w:num>
  <w:num w:numId="5" w16cid:durableId="1302610587">
    <w:abstractNumId w:val="7"/>
  </w:num>
  <w:num w:numId="6" w16cid:durableId="2053651605">
    <w:abstractNumId w:val="3"/>
  </w:num>
  <w:num w:numId="7" w16cid:durableId="1243567667">
    <w:abstractNumId w:val="6"/>
  </w:num>
  <w:num w:numId="8" w16cid:durableId="10012758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vyansh Bhandari">
    <w15:presenceInfo w15:providerId="Windows Live" w15:userId="6481063711752b7b"/>
  </w15:person>
  <w15:person w15:author="Rajaram, Priyatharshini">
    <w15:presenceInfo w15:providerId="AD" w15:userId="S::sm24312@cardiffmet.ac.uk::fbec093f-e169-43f9-b341-4d25bbd39c26"/>
  </w15:person>
  <w15:person w15:author="Arnav Agarwal">
    <w15:presenceInfo w15:providerId="Windows Live" w15:userId="e860687e048249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70"/>
    <w:rsid w:val="00050AB0"/>
    <w:rsid w:val="0008307D"/>
    <w:rsid w:val="000A3EE9"/>
    <w:rsid w:val="000D4C71"/>
    <w:rsid w:val="001138DA"/>
    <w:rsid w:val="0013772D"/>
    <w:rsid w:val="001771E8"/>
    <w:rsid w:val="001B3E2E"/>
    <w:rsid w:val="001D61B6"/>
    <w:rsid w:val="00201907"/>
    <w:rsid w:val="002135A0"/>
    <w:rsid w:val="002437F0"/>
    <w:rsid w:val="002577C5"/>
    <w:rsid w:val="00274F1B"/>
    <w:rsid w:val="00282855"/>
    <w:rsid w:val="00284A40"/>
    <w:rsid w:val="002A0BCA"/>
    <w:rsid w:val="002F0F99"/>
    <w:rsid w:val="002F1784"/>
    <w:rsid w:val="00315478"/>
    <w:rsid w:val="00323A8D"/>
    <w:rsid w:val="00340A97"/>
    <w:rsid w:val="00353A27"/>
    <w:rsid w:val="003674E4"/>
    <w:rsid w:val="003A60B6"/>
    <w:rsid w:val="003A65C1"/>
    <w:rsid w:val="004417EE"/>
    <w:rsid w:val="0046408E"/>
    <w:rsid w:val="00471208"/>
    <w:rsid w:val="004746F4"/>
    <w:rsid w:val="004806A9"/>
    <w:rsid w:val="004A4277"/>
    <w:rsid w:val="004B581E"/>
    <w:rsid w:val="004F2646"/>
    <w:rsid w:val="004F2938"/>
    <w:rsid w:val="0050612B"/>
    <w:rsid w:val="005111EF"/>
    <w:rsid w:val="005341A9"/>
    <w:rsid w:val="00570858"/>
    <w:rsid w:val="00594F6C"/>
    <w:rsid w:val="005A7161"/>
    <w:rsid w:val="005D288A"/>
    <w:rsid w:val="0063209A"/>
    <w:rsid w:val="00664401"/>
    <w:rsid w:val="006646B3"/>
    <w:rsid w:val="00691584"/>
    <w:rsid w:val="006B437C"/>
    <w:rsid w:val="006B5306"/>
    <w:rsid w:val="006B7371"/>
    <w:rsid w:val="006F15BC"/>
    <w:rsid w:val="007258CC"/>
    <w:rsid w:val="0074184E"/>
    <w:rsid w:val="00755A7D"/>
    <w:rsid w:val="00755BD1"/>
    <w:rsid w:val="007939CB"/>
    <w:rsid w:val="007B3176"/>
    <w:rsid w:val="00815982"/>
    <w:rsid w:val="00841BF3"/>
    <w:rsid w:val="008949C0"/>
    <w:rsid w:val="008A54B8"/>
    <w:rsid w:val="008B34EA"/>
    <w:rsid w:val="008F3EE4"/>
    <w:rsid w:val="00912870"/>
    <w:rsid w:val="00955048"/>
    <w:rsid w:val="00961A02"/>
    <w:rsid w:val="009639FF"/>
    <w:rsid w:val="00965E02"/>
    <w:rsid w:val="00985D54"/>
    <w:rsid w:val="0099368F"/>
    <w:rsid w:val="009D4A68"/>
    <w:rsid w:val="00A036B6"/>
    <w:rsid w:val="00A57C8F"/>
    <w:rsid w:val="00A62422"/>
    <w:rsid w:val="00A90865"/>
    <w:rsid w:val="00AC57F1"/>
    <w:rsid w:val="00AD3CC9"/>
    <w:rsid w:val="00AD7827"/>
    <w:rsid w:val="00B274D1"/>
    <w:rsid w:val="00B52DD7"/>
    <w:rsid w:val="00B940AF"/>
    <w:rsid w:val="00B9524F"/>
    <w:rsid w:val="00BB09E6"/>
    <w:rsid w:val="00BF55BC"/>
    <w:rsid w:val="00BF7A43"/>
    <w:rsid w:val="00C23275"/>
    <w:rsid w:val="00C274D6"/>
    <w:rsid w:val="00C44C48"/>
    <w:rsid w:val="00D3060F"/>
    <w:rsid w:val="00D42A60"/>
    <w:rsid w:val="00D50F69"/>
    <w:rsid w:val="00D948CE"/>
    <w:rsid w:val="00E246F3"/>
    <w:rsid w:val="00EC229A"/>
    <w:rsid w:val="00ED390C"/>
    <w:rsid w:val="00EE4F06"/>
    <w:rsid w:val="00F14A56"/>
    <w:rsid w:val="00F60F86"/>
    <w:rsid w:val="00F753C9"/>
    <w:rsid w:val="00F84A08"/>
    <w:rsid w:val="00FB42C3"/>
    <w:rsid w:val="00FC063F"/>
    <w:rsid w:val="00FD5E22"/>
    <w:rsid w:val="00FF1679"/>
    <w:rsid w:val="00FF6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EC5324"/>
  <w15:chartTrackingRefBased/>
  <w15:docId w15:val="{644C3840-BEB0-4B25-8D6C-66A04B9C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0B6"/>
    <w:pPr>
      <w:ind w:left="720"/>
      <w:contextualSpacing/>
    </w:pPr>
  </w:style>
  <w:style w:type="paragraph" w:styleId="Caption">
    <w:name w:val="caption"/>
    <w:basedOn w:val="Normal"/>
    <w:next w:val="Normal"/>
    <w:uiPriority w:val="35"/>
    <w:semiHidden/>
    <w:unhideWhenUsed/>
    <w:qFormat/>
    <w:rsid w:val="003A60B6"/>
    <w:pPr>
      <w:spacing w:after="200" w:line="240" w:lineRule="auto"/>
    </w:pPr>
    <w:rPr>
      <w:i/>
      <w:iCs/>
      <w:color w:val="44546A" w:themeColor="text2"/>
      <w:sz w:val="18"/>
      <w:szCs w:val="18"/>
    </w:rPr>
  </w:style>
  <w:style w:type="table" w:styleId="TableGrid">
    <w:name w:val="Table Grid"/>
    <w:basedOn w:val="TableNormal"/>
    <w:uiPriority w:val="39"/>
    <w:rsid w:val="00691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37C"/>
    <w:rPr>
      <w:color w:val="0563C1" w:themeColor="hyperlink"/>
      <w:u w:val="single"/>
    </w:rPr>
  </w:style>
  <w:style w:type="character" w:styleId="UnresolvedMention">
    <w:name w:val="Unresolved Mention"/>
    <w:basedOn w:val="DefaultParagraphFont"/>
    <w:uiPriority w:val="99"/>
    <w:semiHidden/>
    <w:unhideWhenUsed/>
    <w:rsid w:val="00AC57F1"/>
    <w:rPr>
      <w:color w:val="605E5C"/>
      <w:shd w:val="clear" w:color="auto" w:fill="E1DFDD"/>
    </w:rPr>
  </w:style>
  <w:style w:type="character" w:styleId="FollowedHyperlink">
    <w:name w:val="FollowedHyperlink"/>
    <w:basedOn w:val="DefaultParagraphFont"/>
    <w:uiPriority w:val="99"/>
    <w:semiHidden/>
    <w:unhideWhenUsed/>
    <w:rsid w:val="0046408E"/>
    <w:rPr>
      <w:color w:val="954F72"/>
      <w:u w:val="single"/>
    </w:rPr>
  </w:style>
  <w:style w:type="paragraph" w:customStyle="1" w:styleId="msonormal0">
    <w:name w:val="msonormal"/>
    <w:basedOn w:val="Normal"/>
    <w:uiPriority w:val="99"/>
    <w:rsid w:val="00464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64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99"/>
    <w:semiHidden/>
    <w:unhideWhenUsed/>
    <w:rsid w:val="0046408E"/>
    <w:pPr>
      <w:spacing w:after="0" w:line="240" w:lineRule="auto"/>
      <w:ind w:firstLine="360"/>
      <w:jc w:val="both"/>
    </w:pPr>
    <w:rPr>
      <w:rFonts w:ascii="Times New Roman" w:eastAsia="Times New Roman" w:hAnsi="Times New Roman" w:cs="Times New Roman"/>
      <w:kern w:val="0"/>
      <w:sz w:val="20"/>
      <w:szCs w:val="20"/>
      <w:lang w:val="x-none" w:eastAsia="pt-BR"/>
      <w14:ligatures w14:val="none"/>
    </w:rPr>
  </w:style>
  <w:style w:type="character" w:customStyle="1" w:styleId="BodyTextChar">
    <w:name w:val="Body Text Char"/>
    <w:basedOn w:val="DefaultParagraphFont"/>
    <w:link w:val="BodyText"/>
    <w:uiPriority w:val="99"/>
    <w:semiHidden/>
    <w:rsid w:val="0046408E"/>
    <w:rPr>
      <w:rFonts w:ascii="Times New Roman" w:eastAsia="Times New Roman" w:hAnsi="Times New Roman" w:cs="Times New Roman"/>
      <w:kern w:val="0"/>
      <w:sz w:val="20"/>
      <w:szCs w:val="20"/>
      <w:lang w:val="x-none" w:eastAsia="pt-BR"/>
      <w14:ligatures w14:val="none"/>
    </w:rPr>
  </w:style>
  <w:style w:type="paragraph" w:customStyle="1" w:styleId="referencetext">
    <w:name w:val="referencetext"/>
    <w:basedOn w:val="Normal"/>
    <w:uiPriority w:val="99"/>
    <w:rsid w:val="00464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5">
    <w:name w:val="xl65"/>
    <w:basedOn w:val="Normal"/>
    <w:uiPriority w:val="99"/>
    <w:rsid w:val="0046408E"/>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jc w:val="center"/>
    </w:pPr>
    <w:rPr>
      <w:rFonts w:ascii="Times New Roman" w:eastAsia="Times New Roman" w:hAnsi="Times New Roman" w:cs="Times New Roman"/>
      <w:b/>
      <w:bCs/>
      <w:kern w:val="0"/>
      <w:sz w:val="24"/>
      <w:szCs w:val="24"/>
      <w:lang w:eastAsia="en-IN"/>
      <w14:ligatures w14:val="none"/>
    </w:rPr>
  </w:style>
  <w:style w:type="paragraph" w:customStyle="1" w:styleId="xl66">
    <w:name w:val="xl66"/>
    <w:basedOn w:val="Normal"/>
    <w:uiPriority w:val="99"/>
    <w:rsid w:val="0046408E"/>
    <w:pPr>
      <w:pBdr>
        <w:top w:val="single" w:sz="8" w:space="0" w:color="000000"/>
        <w:left w:val="single" w:sz="8" w:space="0" w:color="CCCCCC"/>
        <w:bottom w:val="single" w:sz="8" w:space="0" w:color="000000"/>
        <w:right w:val="single" w:sz="8" w:space="0" w:color="000000"/>
      </w:pBdr>
      <w:spacing w:before="100" w:beforeAutospacing="1" w:after="100" w:afterAutospacing="1" w:line="240" w:lineRule="auto"/>
      <w:jc w:val="center"/>
    </w:pPr>
    <w:rPr>
      <w:rFonts w:ascii="Times New Roman" w:eastAsia="Times New Roman" w:hAnsi="Times New Roman" w:cs="Times New Roman"/>
      <w:b/>
      <w:bCs/>
      <w:kern w:val="0"/>
      <w:sz w:val="24"/>
      <w:szCs w:val="24"/>
      <w:lang w:eastAsia="en-IN"/>
      <w14:ligatures w14:val="none"/>
    </w:rPr>
  </w:style>
  <w:style w:type="paragraph" w:customStyle="1" w:styleId="xl67">
    <w:name w:val="xl67"/>
    <w:basedOn w:val="Normal"/>
    <w:uiPriority w:val="99"/>
    <w:rsid w:val="0046408E"/>
    <w:pPr>
      <w:pBdr>
        <w:top w:val="single" w:sz="8" w:space="0" w:color="CCCCCC"/>
        <w:left w:val="single" w:sz="8" w:space="0" w:color="CCCCCC"/>
        <w:bottom w:val="single" w:sz="8" w:space="0" w:color="CCCCCC"/>
        <w:right w:val="single" w:sz="8" w:space="0" w:color="CCCCCC"/>
      </w:pBd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xl68">
    <w:name w:val="xl68"/>
    <w:basedOn w:val="Normal"/>
    <w:uiPriority w:val="99"/>
    <w:rsid w:val="0046408E"/>
    <w:pPr>
      <w:pBdr>
        <w:top w:val="single" w:sz="8" w:space="0" w:color="CCCCCC"/>
        <w:left w:val="single" w:sz="8" w:space="0" w:color="CCCCCC"/>
        <w:bottom w:val="single" w:sz="8" w:space="0" w:color="CCCCCC"/>
        <w:right w:val="single" w:sz="8" w:space="0" w:color="CCCCCC"/>
      </w:pBdr>
      <w:spacing w:before="100" w:beforeAutospacing="1" w:after="100" w:afterAutospacing="1" w:line="240" w:lineRule="auto"/>
      <w:jc w:val="right"/>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323A8D"/>
    <w:rPr>
      <w:sz w:val="16"/>
      <w:szCs w:val="16"/>
    </w:rPr>
  </w:style>
  <w:style w:type="paragraph" w:styleId="CommentText">
    <w:name w:val="annotation text"/>
    <w:basedOn w:val="Normal"/>
    <w:link w:val="CommentTextChar"/>
    <w:uiPriority w:val="99"/>
    <w:unhideWhenUsed/>
    <w:rsid w:val="00323A8D"/>
    <w:pPr>
      <w:spacing w:line="240" w:lineRule="auto"/>
    </w:pPr>
    <w:rPr>
      <w:sz w:val="20"/>
      <w:szCs w:val="20"/>
    </w:rPr>
  </w:style>
  <w:style w:type="character" w:customStyle="1" w:styleId="CommentTextChar">
    <w:name w:val="Comment Text Char"/>
    <w:basedOn w:val="DefaultParagraphFont"/>
    <w:link w:val="CommentText"/>
    <w:uiPriority w:val="99"/>
    <w:rsid w:val="00323A8D"/>
    <w:rPr>
      <w:sz w:val="20"/>
      <w:szCs w:val="20"/>
    </w:rPr>
  </w:style>
  <w:style w:type="paragraph" w:styleId="CommentSubject">
    <w:name w:val="annotation subject"/>
    <w:basedOn w:val="CommentText"/>
    <w:next w:val="CommentText"/>
    <w:link w:val="CommentSubjectChar"/>
    <w:uiPriority w:val="99"/>
    <w:semiHidden/>
    <w:unhideWhenUsed/>
    <w:rsid w:val="00323A8D"/>
    <w:rPr>
      <w:b/>
      <w:bCs/>
    </w:rPr>
  </w:style>
  <w:style w:type="character" w:customStyle="1" w:styleId="CommentSubjectChar">
    <w:name w:val="Comment Subject Char"/>
    <w:basedOn w:val="CommentTextChar"/>
    <w:link w:val="CommentSubject"/>
    <w:uiPriority w:val="99"/>
    <w:semiHidden/>
    <w:rsid w:val="00323A8D"/>
    <w:rPr>
      <w:b/>
      <w:bCs/>
      <w:sz w:val="20"/>
      <w:szCs w:val="20"/>
    </w:rPr>
  </w:style>
  <w:style w:type="table" w:styleId="TableGridLight">
    <w:name w:val="Grid Table Light"/>
    <w:basedOn w:val="TableNormal"/>
    <w:uiPriority w:val="40"/>
    <w:rsid w:val="002135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7258C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7258C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7258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35208">
      <w:bodyDiv w:val="1"/>
      <w:marLeft w:val="0"/>
      <w:marRight w:val="0"/>
      <w:marTop w:val="0"/>
      <w:marBottom w:val="0"/>
      <w:divBdr>
        <w:top w:val="none" w:sz="0" w:space="0" w:color="auto"/>
        <w:left w:val="none" w:sz="0" w:space="0" w:color="auto"/>
        <w:bottom w:val="none" w:sz="0" w:space="0" w:color="auto"/>
        <w:right w:val="none" w:sz="0" w:space="0" w:color="auto"/>
      </w:divBdr>
    </w:div>
    <w:div w:id="149323377">
      <w:bodyDiv w:val="1"/>
      <w:marLeft w:val="0"/>
      <w:marRight w:val="0"/>
      <w:marTop w:val="0"/>
      <w:marBottom w:val="0"/>
      <w:divBdr>
        <w:top w:val="none" w:sz="0" w:space="0" w:color="auto"/>
        <w:left w:val="none" w:sz="0" w:space="0" w:color="auto"/>
        <w:bottom w:val="none" w:sz="0" w:space="0" w:color="auto"/>
        <w:right w:val="none" w:sz="0" w:space="0" w:color="auto"/>
      </w:divBdr>
    </w:div>
    <w:div w:id="247887932">
      <w:bodyDiv w:val="1"/>
      <w:marLeft w:val="0"/>
      <w:marRight w:val="0"/>
      <w:marTop w:val="0"/>
      <w:marBottom w:val="0"/>
      <w:divBdr>
        <w:top w:val="none" w:sz="0" w:space="0" w:color="auto"/>
        <w:left w:val="none" w:sz="0" w:space="0" w:color="auto"/>
        <w:bottom w:val="none" w:sz="0" w:space="0" w:color="auto"/>
        <w:right w:val="none" w:sz="0" w:space="0" w:color="auto"/>
      </w:divBdr>
    </w:div>
    <w:div w:id="427963354">
      <w:bodyDiv w:val="1"/>
      <w:marLeft w:val="0"/>
      <w:marRight w:val="0"/>
      <w:marTop w:val="0"/>
      <w:marBottom w:val="0"/>
      <w:divBdr>
        <w:top w:val="none" w:sz="0" w:space="0" w:color="auto"/>
        <w:left w:val="none" w:sz="0" w:space="0" w:color="auto"/>
        <w:bottom w:val="none" w:sz="0" w:space="0" w:color="auto"/>
        <w:right w:val="none" w:sz="0" w:space="0" w:color="auto"/>
      </w:divBdr>
    </w:div>
    <w:div w:id="820846987">
      <w:bodyDiv w:val="1"/>
      <w:marLeft w:val="0"/>
      <w:marRight w:val="0"/>
      <w:marTop w:val="0"/>
      <w:marBottom w:val="0"/>
      <w:divBdr>
        <w:top w:val="none" w:sz="0" w:space="0" w:color="auto"/>
        <w:left w:val="none" w:sz="0" w:space="0" w:color="auto"/>
        <w:bottom w:val="none" w:sz="0" w:space="0" w:color="auto"/>
        <w:right w:val="none" w:sz="0" w:space="0" w:color="auto"/>
      </w:divBdr>
    </w:div>
    <w:div w:id="872301383">
      <w:bodyDiv w:val="1"/>
      <w:marLeft w:val="0"/>
      <w:marRight w:val="0"/>
      <w:marTop w:val="0"/>
      <w:marBottom w:val="0"/>
      <w:divBdr>
        <w:top w:val="none" w:sz="0" w:space="0" w:color="auto"/>
        <w:left w:val="none" w:sz="0" w:space="0" w:color="auto"/>
        <w:bottom w:val="none" w:sz="0" w:space="0" w:color="auto"/>
        <w:right w:val="none" w:sz="0" w:space="0" w:color="auto"/>
      </w:divBdr>
    </w:div>
    <w:div w:id="893929702">
      <w:bodyDiv w:val="1"/>
      <w:marLeft w:val="0"/>
      <w:marRight w:val="0"/>
      <w:marTop w:val="0"/>
      <w:marBottom w:val="0"/>
      <w:divBdr>
        <w:top w:val="none" w:sz="0" w:space="0" w:color="auto"/>
        <w:left w:val="none" w:sz="0" w:space="0" w:color="auto"/>
        <w:bottom w:val="none" w:sz="0" w:space="0" w:color="auto"/>
        <w:right w:val="none" w:sz="0" w:space="0" w:color="auto"/>
      </w:divBdr>
    </w:div>
    <w:div w:id="974600898">
      <w:bodyDiv w:val="1"/>
      <w:marLeft w:val="0"/>
      <w:marRight w:val="0"/>
      <w:marTop w:val="0"/>
      <w:marBottom w:val="0"/>
      <w:divBdr>
        <w:top w:val="none" w:sz="0" w:space="0" w:color="auto"/>
        <w:left w:val="none" w:sz="0" w:space="0" w:color="auto"/>
        <w:bottom w:val="none" w:sz="0" w:space="0" w:color="auto"/>
        <w:right w:val="none" w:sz="0" w:space="0" w:color="auto"/>
      </w:divBdr>
    </w:div>
    <w:div w:id="1092898703">
      <w:bodyDiv w:val="1"/>
      <w:marLeft w:val="0"/>
      <w:marRight w:val="0"/>
      <w:marTop w:val="0"/>
      <w:marBottom w:val="0"/>
      <w:divBdr>
        <w:top w:val="none" w:sz="0" w:space="0" w:color="auto"/>
        <w:left w:val="none" w:sz="0" w:space="0" w:color="auto"/>
        <w:bottom w:val="none" w:sz="0" w:space="0" w:color="auto"/>
        <w:right w:val="none" w:sz="0" w:space="0" w:color="auto"/>
      </w:divBdr>
    </w:div>
    <w:div w:id="1328482112">
      <w:bodyDiv w:val="1"/>
      <w:marLeft w:val="0"/>
      <w:marRight w:val="0"/>
      <w:marTop w:val="0"/>
      <w:marBottom w:val="0"/>
      <w:divBdr>
        <w:top w:val="none" w:sz="0" w:space="0" w:color="auto"/>
        <w:left w:val="none" w:sz="0" w:space="0" w:color="auto"/>
        <w:bottom w:val="none" w:sz="0" w:space="0" w:color="auto"/>
        <w:right w:val="none" w:sz="0" w:space="0" w:color="auto"/>
      </w:divBdr>
    </w:div>
    <w:div w:id="1463503631">
      <w:bodyDiv w:val="1"/>
      <w:marLeft w:val="0"/>
      <w:marRight w:val="0"/>
      <w:marTop w:val="0"/>
      <w:marBottom w:val="0"/>
      <w:divBdr>
        <w:top w:val="none" w:sz="0" w:space="0" w:color="auto"/>
        <w:left w:val="none" w:sz="0" w:space="0" w:color="auto"/>
        <w:bottom w:val="none" w:sz="0" w:space="0" w:color="auto"/>
        <w:right w:val="none" w:sz="0" w:space="0" w:color="auto"/>
      </w:divBdr>
    </w:div>
    <w:div w:id="1469081251">
      <w:bodyDiv w:val="1"/>
      <w:marLeft w:val="0"/>
      <w:marRight w:val="0"/>
      <w:marTop w:val="0"/>
      <w:marBottom w:val="0"/>
      <w:divBdr>
        <w:top w:val="none" w:sz="0" w:space="0" w:color="auto"/>
        <w:left w:val="none" w:sz="0" w:space="0" w:color="auto"/>
        <w:bottom w:val="none" w:sz="0" w:space="0" w:color="auto"/>
        <w:right w:val="none" w:sz="0" w:space="0" w:color="auto"/>
      </w:divBdr>
    </w:div>
    <w:div w:id="1696925381">
      <w:bodyDiv w:val="1"/>
      <w:marLeft w:val="0"/>
      <w:marRight w:val="0"/>
      <w:marTop w:val="0"/>
      <w:marBottom w:val="0"/>
      <w:divBdr>
        <w:top w:val="none" w:sz="0" w:space="0" w:color="auto"/>
        <w:left w:val="none" w:sz="0" w:space="0" w:color="auto"/>
        <w:bottom w:val="none" w:sz="0" w:space="0" w:color="auto"/>
        <w:right w:val="none" w:sz="0" w:space="0" w:color="auto"/>
      </w:divBdr>
    </w:div>
    <w:div w:id="1916161737">
      <w:bodyDiv w:val="1"/>
      <w:marLeft w:val="0"/>
      <w:marRight w:val="0"/>
      <w:marTop w:val="0"/>
      <w:marBottom w:val="0"/>
      <w:divBdr>
        <w:top w:val="none" w:sz="0" w:space="0" w:color="auto"/>
        <w:left w:val="none" w:sz="0" w:space="0" w:color="auto"/>
        <w:bottom w:val="none" w:sz="0" w:space="0" w:color="auto"/>
        <w:right w:val="none" w:sz="0" w:space="0" w:color="auto"/>
      </w:divBdr>
    </w:div>
    <w:div w:id="1940750286">
      <w:bodyDiv w:val="1"/>
      <w:marLeft w:val="0"/>
      <w:marRight w:val="0"/>
      <w:marTop w:val="0"/>
      <w:marBottom w:val="0"/>
      <w:divBdr>
        <w:top w:val="none" w:sz="0" w:space="0" w:color="auto"/>
        <w:left w:val="none" w:sz="0" w:space="0" w:color="auto"/>
        <w:bottom w:val="none" w:sz="0" w:space="0" w:color="auto"/>
        <w:right w:val="none" w:sz="0" w:space="0" w:color="auto"/>
      </w:divBdr>
    </w:div>
    <w:div w:id="19507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hyperlink" Target="https://strokedetection.streamlit.app/" TargetMode="External"/><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png"/><Relationship Id="rId25" Type="http://schemas.microsoft.com/office/2007/relationships/hdphoto" Target="media/hdphoto3.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package" Target="embeddings/Microsoft_Excel_Worksheet.xlsx"/><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package" Target="embeddings/Microsoft_Excel_Worksheet1.xlsx"/><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D0718-B35F-40C5-9127-CA039F2DE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Pages>
  <Words>6722</Words>
  <Characters>38318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Bhandari</dc:creator>
  <cp:keywords/>
  <dc:description/>
  <cp:lastModifiedBy>Arnav Agarwal</cp:lastModifiedBy>
  <cp:revision>4</cp:revision>
  <cp:lastPrinted>2023-12-12T16:25:00Z</cp:lastPrinted>
  <dcterms:created xsi:type="dcterms:W3CDTF">2024-02-29T17:27:00Z</dcterms:created>
  <dcterms:modified xsi:type="dcterms:W3CDTF">2024-02-29T17:56:00Z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d9b2ba2f8f91c3b48788d69eea2043de657c9273d5509773c62a047bb9fd63fa</vt:lpwstr>
  </property>
</Properties>
</file>