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13E" w:rsidRDefault="00FD6BEF" w:rsidP="00B844E9">
      <w:pPr>
        <w:jc w:val="center"/>
      </w:pPr>
      <w:r>
        <w:rPr>
          <w:noProof/>
          <w:lang w:val="es-ES_tradnl" w:eastAsia="es-ES_tradnl"/>
        </w:rPr>
        <w:drawing>
          <wp:inline distT="0" distB="0" distL="0" distR="0">
            <wp:extent cx="3943350" cy="2940548"/>
            <wp:effectExtent l="0" t="0" r="0" b="0"/>
            <wp:docPr id="219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616" cy="294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3E" w:rsidRDefault="001C313E"/>
    <w:p w:rsidR="001C313E" w:rsidRDefault="001C313E"/>
    <w:p w:rsidR="001C313E" w:rsidRDefault="001C313E"/>
    <w:p w:rsidR="001C313E" w:rsidRDefault="001C313E"/>
    <w:p w:rsidR="001C313E" w:rsidRDefault="00FD6BEF">
      <w:pPr>
        <w:pStyle w:val="ReportInformation"/>
      </w:pPr>
      <w:r>
        <w:t>Trivial2a</w:t>
      </w:r>
    </w:p>
    <w:p w:rsidR="001C313E" w:rsidRDefault="00FD6BEF">
      <w:pPr>
        <w:pStyle w:val="ReportInformation"/>
      </w:pPr>
      <w:r>
        <w:rPr>
          <w:noProof/>
          <w:lang w:val="es-ES_tradnl" w:eastAsia="es-ES_tradnl"/>
        </w:rPr>
        <w:drawing>
          <wp:inline distT="0" distB="0" distL="0" distR="0">
            <wp:extent cx="3390900" cy="88900"/>
            <wp:effectExtent l="19050" t="0" r="0" b="0"/>
            <wp:docPr id="221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3E" w:rsidRDefault="001C313E"/>
    <w:p w:rsidR="001C313E" w:rsidRDefault="001C313E"/>
    <w:p w:rsidR="001C313E" w:rsidRDefault="001C313E"/>
    <w:p w:rsidR="001C313E" w:rsidRDefault="001C313E"/>
    <w:p w:rsidR="001C313E" w:rsidRPr="00335CF9" w:rsidRDefault="00FD6BEF">
      <w:pPr>
        <w:pStyle w:val="ReportInformation"/>
        <w:rPr>
          <w:lang w:val="es-ES"/>
        </w:rPr>
      </w:pPr>
      <w:r w:rsidRPr="00335CF9">
        <w:rPr>
          <w:lang w:val="es-ES"/>
        </w:rPr>
        <w:t>Escuela de Ingeniería Informática de Oviedo</w:t>
      </w:r>
    </w:p>
    <w:p w:rsidR="00855521" w:rsidRPr="00335CF9" w:rsidRDefault="00855521">
      <w:pPr>
        <w:pStyle w:val="ReportInformation"/>
        <w:rPr>
          <w:lang w:val="es-ES"/>
        </w:rPr>
      </w:pPr>
    </w:p>
    <w:p w:rsidR="00855521" w:rsidRPr="00335CF9" w:rsidRDefault="00855521">
      <w:pPr>
        <w:pStyle w:val="ReportInformation"/>
        <w:rPr>
          <w:lang w:val="es-ES"/>
        </w:rPr>
      </w:pPr>
    </w:p>
    <w:p w:rsidR="00855521" w:rsidRPr="00335CF9" w:rsidRDefault="00855521">
      <w:pPr>
        <w:pStyle w:val="ReportInformation"/>
        <w:rPr>
          <w:lang w:val="es-ES"/>
        </w:rPr>
      </w:pPr>
    </w:p>
    <w:p w:rsidR="001C313E" w:rsidRPr="00335CF9" w:rsidRDefault="00831631">
      <w:pPr>
        <w:pStyle w:val="ReportInformation"/>
        <w:rPr>
          <w:i/>
          <w:lang w:val="es-ES"/>
        </w:rPr>
        <w:sectPr w:rsidR="001C313E" w:rsidRPr="00335CF9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>
        <w:rPr>
          <w:i/>
          <w:lang w:val="es-ES"/>
        </w:rPr>
        <w:t xml:space="preserve">Álvaro Velázquez, </w:t>
      </w:r>
      <w:r w:rsidR="00335CF9">
        <w:rPr>
          <w:i/>
          <w:lang w:val="es-ES"/>
        </w:rPr>
        <w:t>Ángela</w:t>
      </w:r>
      <w:r w:rsidR="00FD6BEF" w:rsidRPr="00335CF9">
        <w:rPr>
          <w:i/>
          <w:lang w:val="es-ES"/>
        </w:rPr>
        <w:t xml:space="preserve"> García, Cristian González, Ivana Fraile, </w:t>
      </w:r>
      <w:proofErr w:type="spellStart"/>
      <w:r w:rsidR="00FD6BEF" w:rsidRPr="00335CF9">
        <w:rPr>
          <w:i/>
          <w:lang w:val="es-ES"/>
        </w:rPr>
        <w:t>Jhonny</w:t>
      </w:r>
      <w:proofErr w:type="spellEnd"/>
      <w:r w:rsidR="00FD6BEF" w:rsidRPr="00335CF9">
        <w:rPr>
          <w:i/>
          <w:lang w:val="es-ES"/>
        </w:rPr>
        <w:t xml:space="preserve"> Sánchez, José Antonio Montero Hernández, María </w:t>
      </w:r>
      <w:proofErr w:type="spellStart"/>
      <w:r w:rsidR="00FD6BEF" w:rsidRPr="00335CF9">
        <w:rPr>
          <w:i/>
          <w:lang w:val="es-ES"/>
        </w:rPr>
        <w:t>Piris</w:t>
      </w:r>
      <w:proofErr w:type="spellEnd"/>
      <w:r>
        <w:rPr>
          <w:i/>
          <w:lang w:val="es-ES"/>
        </w:rPr>
        <w:t>, Rua</w:t>
      </w:r>
      <w:r w:rsidR="00FD6BEF" w:rsidRPr="00335CF9">
        <w:rPr>
          <w:i/>
          <w:lang w:val="es-ES"/>
        </w:rPr>
        <w:t xml:space="preserve">n Alves, Samanta </w:t>
      </w:r>
      <w:proofErr w:type="spellStart"/>
      <w:r w:rsidR="00FD6BEF" w:rsidRPr="00335CF9">
        <w:rPr>
          <w:i/>
          <w:lang w:val="es-ES"/>
        </w:rPr>
        <w:t>Baragaño</w:t>
      </w:r>
      <w:proofErr w:type="spellEnd"/>
    </w:p>
    <w:p w:rsidR="001C313E" w:rsidRPr="00335CF9" w:rsidRDefault="00FD6BEF">
      <w:pPr>
        <w:pStyle w:val="PageTitle"/>
        <w:rPr>
          <w:lang w:val="es-ES"/>
        </w:rPr>
      </w:pPr>
      <w:r w:rsidRPr="00335CF9">
        <w:rPr>
          <w:lang w:val="es-ES"/>
        </w:rPr>
        <w:t>Tabla de Contenidos</w:t>
      </w:r>
    </w:p>
    <w:p w:rsidR="001C313E" w:rsidRDefault="00FD6BEF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tereotypes0sxAN9KGAqACKAm8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Stereotypes0sxAN9KGAqACKAm8 \h </w:instrText>
        </w:r>
        <w:r>
          <w:rPr>
            <w:webHidden/>
          </w:rPr>
          <w:fldChar w:fldCharType="separate"/>
        </w:r>
        <w:r w:rsidR="00831631"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webHidden/>
          </w:rPr>
          <w:fldChar w:fldCharType="end"/>
        </w:r>
      </w:hyperlink>
    </w:p>
    <w:p w:rsidR="001C313E" w:rsidRDefault="000917E6">
      <w:pPr>
        <w:pStyle w:val="TDC1"/>
        <w:tabs>
          <w:tab w:val="right" w:leader="dot" w:pos="9023"/>
        </w:tabs>
      </w:pPr>
      <w:hyperlink w:anchor="GmQc59KGAqBwAQe2" w:history="1">
        <w:r w:rsidR="00FD6BEF">
          <w:rPr>
            <w:webHidden/>
          </w:rPr>
          <w:t>Componentes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GmQc59KGAqBwAQe2 \h </w:instrText>
        </w:r>
        <w:r w:rsidR="00FD6BEF">
          <w:rPr>
            <w:webHidden/>
          </w:rPr>
        </w:r>
        <w:r w:rsidR="00FD6BEF">
          <w:rPr>
            <w:webHidden/>
          </w:rPr>
          <w:fldChar w:fldCharType="separate"/>
        </w:r>
        <w:r w:rsidR="00831631">
          <w:rPr>
            <w:noProof/>
            <w:webHidden/>
          </w:rPr>
          <w:t>1</w:t>
        </w:r>
        <w:r w:rsidR="00FD6BEF">
          <w:rPr>
            <w:webHidden/>
          </w:rPr>
          <w:fldChar w:fldCharType="end"/>
        </w:r>
      </w:hyperlink>
    </w:p>
    <w:p w:rsidR="001C313E" w:rsidRDefault="000917E6">
      <w:pPr>
        <w:pStyle w:val="TDC1"/>
        <w:tabs>
          <w:tab w:val="right" w:leader="dot" w:pos="9023"/>
        </w:tabs>
      </w:pPr>
      <w:hyperlink w:anchor="ZAhQ59KGAqBwAQZe" w:history="1">
        <w:r w:rsidR="00FD6BEF">
          <w:rPr>
            <w:webHidden/>
          </w:rPr>
          <w:t>Parser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ZAhQ59KGAqBwAQZe \h </w:instrText>
        </w:r>
        <w:r w:rsidR="00FD6BEF">
          <w:rPr>
            <w:webHidden/>
          </w:rPr>
        </w:r>
        <w:r w:rsidR="00FD6BEF">
          <w:rPr>
            <w:webHidden/>
          </w:rPr>
          <w:fldChar w:fldCharType="separate"/>
        </w:r>
        <w:r w:rsidR="00831631">
          <w:rPr>
            <w:noProof/>
            <w:webHidden/>
          </w:rPr>
          <w:t>1</w:t>
        </w:r>
        <w:r w:rsidR="00FD6BEF">
          <w:rPr>
            <w:webHidden/>
          </w:rPr>
          <w:fldChar w:fldCharType="end"/>
        </w:r>
      </w:hyperlink>
    </w:p>
    <w:p w:rsidR="001C313E" w:rsidRDefault="000917E6">
      <w:pPr>
        <w:pStyle w:val="TDC1"/>
        <w:tabs>
          <w:tab w:val="right" w:leader="dot" w:pos="9023"/>
        </w:tabs>
      </w:pPr>
      <w:hyperlink w:anchor="uQdjV9KGAqBwAQch" w:history="1">
        <w:r w:rsidR="00FD6BEF">
          <w:rPr>
            <w:webHidden/>
          </w:rPr>
          <w:t>Saver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uQdjV9KGAqBwAQch \h </w:instrText>
        </w:r>
        <w:r w:rsidR="00FD6BEF">
          <w:rPr>
            <w:webHidden/>
          </w:rPr>
        </w:r>
        <w:r w:rsidR="00FD6BEF">
          <w:rPr>
            <w:webHidden/>
          </w:rPr>
          <w:fldChar w:fldCharType="separate"/>
        </w:r>
        <w:r w:rsidR="00831631">
          <w:rPr>
            <w:noProof/>
            <w:webHidden/>
          </w:rPr>
          <w:t>1</w:t>
        </w:r>
        <w:r w:rsidR="00FD6BEF">
          <w:rPr>
            <w:webHidden/>
          </w:rPr>
          <w:fldChar w:fldCharType="end"/>
        </w:r>
      </w:hyperlink>
    </w:p>
    <w:p w:rsidR="001C313E" w:rsidRDefault="000917E6">
      <w:pPr>
        <w:pStyle w:val="TDC1"/>
        <w:tabs>
          <w:tab w:val="right" w:leader="dot" w:pos="9023"/>
        </w:tabs>
      </w:pPr>
      <w:hyperlink w:anchor="AkaEZ9KGAqBwAQRZ" w:history="1">
        <w:r w:rsidR="00FD6BEF">
          <w:rPr>
            <w:webHidden/>
          </w:rPr>
          <w:t>Despliegue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AkaEZ9KGAqBwAQRZ \h </w:instrText>
        </w:r>
        <w:r w:rsidR="00FD6BEF">
          <w:rPr>
            <w:webHidden/>
          </w:rPr>
        </w:r>
        <w:r w:rsidR="00FD6BEF">
          <w:rPr>
            <w:webHidden/>
          </w:rPr>
          <w:fldChar w:fldCharType="separate"/>
        </w:r>
        <w:r w:rsidR="00831631">
          <w:rPr>
            <w:noProof/>
            <w:webHidden/>
          </w:rPr>
          <w:t>1</w:t>
        </w:r>
        <w:r w:rsidR="00FD6BEF">
          <w:rPr>
            <w:webHidden/>
          </w:rPr>
          <w:fldChar w:fldCharType="end"/>
        </w:r>
      </w:hyperlink>
    </w:p>
    <w:p w:rsidR="001C313E" w:rsidRDefault="000917E6">
      <w:pPr>
        <w:pStyle w:val="TDC1"/>
        <w:tabs>
          <w:tab w:val="right" w:leader="dot" w:pos="9023"/>
        </w:tabs>
      </w:pPr>
      <w:hyperlink w:anchor="nOZ859KGAqBwAQhO" w:history="1">
        <w:r w:rsidR="00FD6BEF">
          <w:rPr>
            <w:webHidden/>
          </w:rPr>
          <w:t>Paquetes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nOZ859KGAqBwAQhO \h </w:instrText>
        </w:r>
        <w:r w:rsidR="00FD6BEF">
          <w:rPr>
            <w:webHidden/>
          </w:rPr>
        </w:r>
        <w:r w:rsidR="00FD6BEF">
          <w:rPr>
            <w:webHidden/>
          </w:rPr>
          <w:fldChar w:fldCharType="separate"/>
        </w:r>
        <w:r w:rsidR="00831631">
          <w:rPr>
            <w:noProof/>
            <w:webHidden/>
          </w:rPr>
          <w:t>1</w:t>
        </w:r>
        <w:r w:rsidR="00FD6BEF">
          <w:rPr>
            <w:webHidden/>
          </w:rPr>
          <w:fldChar w:fldCharType="end"/>
        </w:r>
      </w:hyperlink>
    </w:p>
    <w:p w:rsidR="001C313E" w:rsidRDefault="00FD6BEF">
      <w:r>
        <w:fldChar w:fldCharType="end"/>
      </w:r>
    </w:p>
    <w:p w:rsidR="001C313E" w:rsidRDefault="00FD6BEF">
      <w:r>
        <w:br w:type="page"/>
      </w:r>
    </w:p>
    <w:p w:rsidR="001C313E" w:rsidRDefault="00FD6BEF">
      <w:pPr>
        <w:pStyle w:val="PageTitle"/>
      </w:pPr>
      <w:proofErr w:type="spellStart"/>
      <w:r>
        <w:t>Tabla</w:t>
      </w:r>
      <w:proofErr w:type="spellEnd"/>
      <w:r>
        <w:t xml:space="preserve"> de </w:t>
      </w:r>
      <w:proofErr w:type="spellStart"/>
      <w:r>
        <w:t>Figuras</w:t>
      </w:r>
      <w:proofErr w:type="spellEnd"/>
    </w:p>
    <w:p w:rsidR="001C313E" w:rsidRDefault="00FD6BEF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GmQc59KGAqBwAQe2" w:history="1">
        <w:r>
          <w:rPr>
            <w:webHidden/>
          </w:rPr>
          <w:t>Componentes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GmQc59KGAqBwAQe2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31631">
          <w:rPr>
            <w:noProof/>
            <w:webHidden/>
          </w:rPr>
          <w:t>1</w:t>
        </w:r>
        <w:r>
          <w:rPr>
            <w:webHidden/>
          </w:rPr>
          <w:fldChar w:fldCharType="end"/>
        </w:r>
      </w:hyperlink>
    </w:p>
    <w:p w:rsidR="001C313E" w:rsidRDefault="000917E6">
      <w:pPr>
        <w:pStyle w:val="TDC1"/>
        <w:tabs>
          <w:tab w:val="right" w:leader="dot" w:pos="9023"/>
        </w:tabs>
      </w:pPr>
      <w:hyperlink w:anchor="ZAhQ59KGAqBwAQZe" w:history="1">
        <w:r w:rsidR="00FD6BEF">
          <w:rPr>
            <w:webHidden/>
          </w:rPr>
          <w:t>Parser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ZAhQ59KGAqBwAQZe \h </w:instrText>
        </w:r>
        <w:r w:rsidR="00FD6BEF">
          <w:rPr>
            <w:webHidden/>
          </w:rPr>
        </w:r>
        <w:r w:rsidR="00FD6BEF">
          <w:rPr>
            <w:webHidden/>
          </w:rPr>
          <w:fldChar w:fldCharType="separate"/>
        </w:r>
        <w:r w:rsidR="00831631">
          <w:rPr>
            <w:noProof/>
            <w:webHidden/>
          </w:rPr>
          <w:t>1</w:t>
        </w:r>
        <w:r w:rsidR="00FD6BEF">
          <w:rPr>
            <w:webHidden/>
          </w:rPr>
          <w:fldChar w:fldCharType="end"/>
        </w:r>
      </w:hyperlink>
    </w:p>
    <w:p w:rsidR="001C313E" w:rsidRDefault="000917E6">
      <w:pPr>
        <w:pStyle w:val="TDC1"/>
        <w:tabs>
          <w:tab w:val="right" w:leader="dot" w:pos="9023"/>
        </w:tabs>
      </w:pPr>
      <w:hyperlink w:anchor="uQdjV9KGAqBwAQch" w:history="1">
        <w:r w:rsidR="00FD6BEF">
          <w:rPr>
            <w:webHidden/>
          </w:rPr>
          <w:t>Saver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uQdjV9KGAqBwAQch \h </w:instrText>
        </w:r>
        <w:r w:rsidR="00FD6BEF">
          <w:rPr>
            <w:webHidden/>
          </w:rPr>
        </w:r>
        <w:r w:rsidR="00FD6BEF">
          <w:rPr>
            <w:webHidden/>
          </w:rPr>
          <w:fldChar w:fldCharType="separate"/>
        </w:r>
        <w:r w:rsidR="00831631">
          <w:rPr>
            <w:noProof/>
            <w:webHidden/>
          </w:rPr>
          <w:t>1</w:t>
        </w:r>
        <w:r w:rsidR="00FD6BEF">
          <w:rPr>
            <w:webHidden/>
          </w:rPr>
          <w:fldChar w:fldCharType="end"/>
        </w:r>
      </w:hyperlink>
    </w:p>
    <w:p w:rsidR="001C313E" w:rsidRDefault="000917E6">
      <w:pPr>
        <w:pStyle w:val="TDC1"/>
        <w:tabs>
          <w:tab w:val="right" w:leader="dot" w:pos="9023"/>
        </w:tabs>
      </w:pPr>
      <w:hyperlink w:anchor="AkaEZ9KGAqBwAQRZ" w:history="1">
        <w:r w:rsidR="00FD6BEF">
          <w:rPr>
            <w:webHidden/>
          </w:rPr>
          <w:t>Despliegue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AkaEZ9KGAqBwAQRZ \h </w:instrText>
        </w:r>
        <w:r w:rsidR="00FD6BEF">
          <w:rPr>
            <w:webHidden/>
          </w:rPr>
        </w:r>
        <w:r w:rsidR="00FD6BEF">
          <w:rPr>
            <w:webHidden/>
          </w:rPr>
          <w:fldChar w:fldCharType="separate"/>
        </w:r>
        <w:r w:rsidR="00831631">
          <w:rPr>
            <w:noProof/>
            <w:webHidden/>
          </w:rPr>
          <w:t>1</w:t>
        </w:r>
        <w:r w:rsidR="00FD6BEF">
          <w:rPr>
            <w:webHidden/>
          </w:rPr>
          <w:fldChar w:fldCharType="end"/>
        </w:r>
      </w:hyperlink>
    </w:p>
    <w:p w:rsidR="001C313E" w:rsidRDefault="000917E6">
      <w:pPr>
        <w:pStyle w:val="TDC1"/>
        <w:tabs>
          <w:tab w:val="right" w:leader="dot" w:pos="9023"/>
        </w:tabs>
      </w:pPr>
      <w:hyperlink w:anchor="nOZ859KGAqBwAQhO" w:history="1">
        <w:r w:rsidR="00FD6BEF">
          <w:rPr>
            <w:webHidden/>
          </w:rPr>
          <w:t>Paquetes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nOZ859KGAqBwAQhO \h </w:instrText>
        </w:r>
        <w:r w:rsidR="00FD6BEF">
          <w:rPr>
            <w:webHidden/>
          </w:rPr>
        </w:r>
        <w:r w:rsidR="00FD6BEF">
          <w:rPr>
            <w:webHidden/>
          </w:rPr>
          <w:fldChar w:fldCharType="separate"/>
        </w:r>
        <w:r w:rsidR="00831631">
          <w:rPr>
            <w:noProof/>
            <w:webHidden/>
          </w:rPr>
          <w:t>1</w:t>
        </w:r>
        <w:r w:rsidR="00FD6BEF">
          <w:rPr>
            <w:webHidden/>
          </w:rPr>
          <w:fldChar w:fldCharType="end"/>
        </w:r>
      </w:hyperlink>
    </w:p>
    <w:p w:rsidR="001C313E" w:rsidRDefault="00FD6BEF">
      <w:r>
        <w:fldChar w:fldCharType="end"/>
      </w:r>
    </w:p>
    <w:p w:rsidR="001C313E" w:rsidRDefault="00FD6BEF">
      <w:r>
        <w:br w:type="page"/>
      </w:r>
    </w:p>
    <w:p w:rsidR="001C313E" w:rsidRDefault="001C313E"/>
    <w:p w:rsidR="001C313E" w:rsidRDefault="001C313E"/>
    <w:p w:rsidR="001C313E" w:rsidRDefault="00FD6BEF">
      <w:pPr>
        <w:pStyle w:val="DiagramType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Componentes</w:t>
      </w:r>
      <w:proofErr w:type="spellEnd"/>
    </w:p>
    <w:p w:rsidR="001C313E" w:rsidRPr="00335CF9" w:rsidRDefault="00FD6BEF">
      <w:pPr>
        <w:pStyle w:val="Ttulo1"/>
        <w:rPr>
          <w:lang w:val="es-ES"/>
        </w:rPr>
      </w:pPr>
      <w:bookmarkStart w:id="0" w:name="GmQc59KGAqBwAQe2"/>
      <w:proofErr w:type="spellStart"/>
      <w:r>
        <w:t>Componentes</w:t>
      </w:r>
      <w:bookmarkEnd w:id="0"/>
      <w:proofErr w:type="spellEnd"/>
    </w:p>
    <w:p w:rsidR="001C313E" w:rsidRPr="00335CF9" w:rsidRDefault="00FD6BEF">
      <w:pPr>
        <w:jc w:val="center"/>
        <w:rPr>
          <w:lang w:val="es-ES"/>
        </w:rPr>
      </w:pPr>
      <w:r>
        <w:rPr>
          <w:noProof/>
          <w:lang w:val="es-ES_tradnl" w:eastAsia="es-ES_tradnl"/>
        </w:rPr>
        <w:drawing>
          <wp:inline distT="0" distB="0" distL="0" distR="0">
            <wp:extent cx="5727700" cy="2401415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Pr="00335CF9" w:rsidRDefault="00FD6BEF">
            <w:pPr>
              <w:pStyle w:val="TableHeader"/>
              <w:spacing w:before="112" w:after="75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Pr="00335CF9" w:rsidRDefault="00FD6BEF">
            <w:pPr>
              <w:pStyle w:val="TableHeader"/>
              <w:spacing w:before="112" w:after="75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Componentes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335CF9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Ángela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05-mar-2015 0:56:31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 w:rsidRPr="00335CF9">
              <w:rPr>
                <w:lang w:val="es-ES"/>
              </w:rPr>
              <w:t>05-mar-</w:t>
            </w:r>
            <w:r>
              <w:t>2015 23:07:47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Ttulo2"/>
      </w:pPr>
      <w:proofErr w:type="spellStart"/>
      <w:r>
        <w:t>Resumen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dCtV9KGAqBwAQX8" w:history="1">
              <w:r>
                <w:t>Saver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yUc59KGAqBwAQfP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 la conversión de las preguntas del formato entrante al específico de salida (JSON) pasando por un formato intermedio.</w:t>
            </w:r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qc59KGAqBwAQff" w:history="1">
              <w:r>
                <w:t>Parse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Interfaz encargada del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parseado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las preguntas del formato entrante al saliente.</w:t>
            </w:r>
          </w:p>
        </w:tc>
      </w:tr>
    </w:tbl>
    <w:p w:rsidR="001C313E" w:rsidRPr="004134F6" w:rsidRDefault="00FD6BEF">
      <w:pPr>
        <w:pStyle w:val="Ttulo4"/>
        <w:rPr>
          <w:lang w:val="es-ES"/>
        </w:rPr>
      </w:pPr>
      <w:r w:rsidRPr="004134F6">
        <w:rPr>
          <w:lang w:val="es-ES"/>
        </w:rPr>
        <w:t>Documentación</w:t>
      </w:r>
    </w:p>
    <w:p w:rsidR="001C313E" w:rsidRPr="00335CF9" w:rsidRDefault="00FD6BEF">
      <w:pPr>
        <w:rPr>
          <w:lang w:val="es-ES"/>
        </w:rPr>
      </w:pPr>
      <w:r w:rsidRPr="00335CF9">
        <w:rPr>
          <w:rFonts w:ascii="Courier New" w:eastAsia="Courier New" w:hAnsi="Courier New" w:cs="Courier New"/>
          <w:sz w:val="22"/>
          <w:lang w:val="es-ES"/>
        </w:rPr>
        <w:t>Diagrama general del proyecto que muestra los principales subsistemas que forman el sistema</w:t>
      </w: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2"/>
      </w:pPr>
      <w:proofErr w:type="spellStart"/>
      <w:r>
        <w:t>Detalles</w:t>
      </w:r>
      <w:proofErr w:type="spellEnd"/>
    </w:p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ydCtV9KGAqBwAQX8"/>
      <w:r>
        <w:t>Saver</w:t>
      </w:r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Estereotipos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SubSystem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17:11:30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22:14:53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proofErr w:type="spellStart"/>
      <w:r>
        <w:t>Hijos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o9jV9KGAqBwAQcx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QdjV9KGAqBwAQch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4134F6" w:rsidRDefault="004134F6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>
              <w:rPr>
                <w:rFonts w:ascii="Courier New" w:eastAsia="Courier New" w:hAnsi="Courier New" w:cs="Courier New"/>
                <w:sz w:val="22"/>
                <w:lang w:val="es-ES"/>
              </w:rPr>
              <w:t>Componente</w:t>
            </w: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encargado del almacenamiento en la base de datos de las preguntas obtenidas por el otro subsistema (Extractor).</w:t>
            </w:r>
          </w:p>
        </w:tc>
      </w:tr>
    </w:tbl>
    <w:p w:rsidR="001C313E" w:rsidRPr="004134F6" w:rsidRDefault="001C313E">
      <w:pPr>
        <w:rPr>
          <w:lang w:val="es-ES"/>
        </w:rPr>
      </w:pPr>
    </w:p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qyUc59KGAqBwAQfP"/>
      <w:r>
        <w:t>Extractor</w:t>
      </w:r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 la conversión de las preguntas del formato entrante al específico de salida (JSON) pasando por un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Estereotipos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SubSystem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0:10:31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proofErr w:type="spellStart"/>
      <w:r>
        <w:t>Hijos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qc59KGAqBwAQff" w:history="1">
              <w:r>
                <w:t>Parse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Interfaz encargada del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parseado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las preguntas del formato entrante al saliente.</w:t>
            </w:r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Csw59KGAqBwAQaL" w:history="1">
              <w:proofErr w:type="spellStart"/>
              <w:r>
                <w:t>FormateadoJSON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 las preguntas del formato intermedio JSON.</w:t>
            </w:r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LQ59KGAqBwAQaC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del fichero de preguntas al formato intermedio.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4427D9" w:rsidRPr="004427D9" w:rsidRDefault="00FD6BEF" w:rsidP="004427D9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 xml:space="preserve">Parse : </w:t>
            </w:r>
            <w:proofErr w:type="spellStart"/>
            <w:r>
              <w:t>Conector</w:t>
            </w:r>
            <w:proofErr w:type="spellEnd"/>
            <w:r>
              <w:t xml:space="preserve"> </w:t>
            </w:r>
            <w:proofErr w:type="spellStart"/>
            <w:r>
              <w:t>Genérico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qc59KGAqBwAQff" w:history="1">
              <w:r>
                <w:t>Parse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CF9" w:rsidRDefault="00335CF9">
            <w:pPr>
              <w:pStyle w:val="TableContent"/>
              <w:spacing w:before="75" w:after="37"/>
              <w:ind w:left="135" w:right="135"/>
            </w:pPr>
          </w:p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0:59:48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1:12:48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hQ59KGAqBwAQZe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4134F6" w:rsidRDefault="004134F6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>
              <w:rPr>
                <w:rFonts w:ascii="Courier New" w:eastAsia="Courier New" w:hAnsi="Courier New" w:cs="Courier New"/>
                <w:sz w:val="22"/>
                <w:lang w:val="es-ES"/>
              </w:rPr>
              <w:t>Componente</w:t>
            </w: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encargado de la conversión de las preguntas del formato entrante al específico de salida (JSON) pasando por un formato intermedio.</w:t>
            </w:r>
          </w:p>
        </w:tc>
      </w:tr>
    </w:tbl>
    <w:p w:rsidR="001C313E" w:rsidRPr="004134F6" w:rsidRDefault="001C313E">
      <w:pPr>
        <w:rPr>
          <w:lang w:val="es-ES"/>
        </w:rPr>
      </w:pPr>
    </w:p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y.qc59KGAqBwAQff"/>
      <w:r>
        <w:t>Parse</w:t>
      </w:r>
      <w:bookmarkEnd w:id="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Interfaz encargada del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parseado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las preguntas del formato entrante al saliente.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Estereotipos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Interface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0:09:24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21:14:26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 xml:space="preserve">Parse : </w:t>
            </w:r>
            <w:proofErr w:type="spellStart"/>
            <w:r>
              <w:t>Conector</w:t>
            </w:r>
            <w:proofErr w:type="spellEnd"/>
            <w:r>
              <w:t xml:space="preserve"> </w:t>
            </w:r>
            <w:proofErr w:type="spellStart"/>
            <w:r>
              <w:t>Genérico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yUc59KGAqBwAQfP" w:history="1">
              <w:r>
                <w:t>Extractor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0:59:48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1:12:48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r>
        <w:br w:type="page"/>
      </w:r>
    </w:p>
    <w:p w:rsidR="001C313E" w:rsidRDefault="00FD6BEF">
      <w:pPr>
        <w:pStyle w:val="DiagramType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Componentes</w:t>
      </w:r>
      <w:proofErr w:type="spellEnd"/>
    </w:p>
    <w:p w:rsidR="001C313E" w:rsidRDefault="00FD6BEF">
      <w:pPr>
        <w:pStyle w:val="Ttulo1"/>
      </w:pPr>
      <w:bookmarkStart w:id="4" w:name="ZAhQ59KGAqBwAQZe"/>
      <w:r>
        <w:t>Parser</w:t>
      </w:r>
      <w:bookmarkEnd w:id="4"/>
    </w:p>
    <w:p w:rsidR="001C313E" w:rsidRDefault="00FD6BEF">
      <w:pPr>
        <w:jc w:val="center"/>
      </w:pPr>
      <w:r>
        <w:rPr>
          <w:noProof/>
          <w:lang w:val="es-ES_tradnl" w:eastAsia="es-ES_tradnl"/>
        </w:rPr>
        <w:drawing>
          <wp:inline distT="0" distB="0" distL="0" distR="0">
            <wp:extent cx="5727700" cy="1822449"/>
            <wp:effectExtent l="19050" t="0" r="0" b="0"/>
            <wp:docPr id="3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Parser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Autor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proofErr w:type="spellStart"/>
            <w:r>
              <w:t>Ángela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Creación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0:06:11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Última</w:t>
            </w:r>
            <w:proofErr w:type="spellEnd"/>
            <w:r>
              <w:t xml:space="preserve"> </w:t>
            </w:r>
            <w:proofErr w:type="spellStart"/>
            <w:r>
              <w:t>Modificación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23:07:47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Ttulo2"/>
      </w:pPr>
      <w:proofErr w:type="spellStart"/>
      <w:r>
        <w:t>Resumen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LQ59KGAqBwAQaB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del fichero de preguntas al formato intermedio.</w:t>
            </w:r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Csw59KGAqBwAQaK" w:history="1">
              <w:proofErr w:type="spellStart"/>
              <w:r>
                <w:t>FormateadoJSON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 las preguntas del formato intermedio JSON.</w:t>
            </w:r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8As59KGAqBwAQeU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Dirige el archivo de entrada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parser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según su formato.</w:t>
            </w:r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YCw59KGAqBwAQaR" w:history="1">
              <w:r>
                <w:t>Parse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Interfaz encargada del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parseado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las preguntas del formato entrante al saliente.</w:t>
            </w:r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fDV9KGAqBwAQat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el fichero en formato GIFT.</w:t>
            </w:r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lbDV9KGAqBwAQaR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procesar los ficheros en formato GIFT</w:t>
            </w:r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Afw59KGAqBwAQbs" w:history="1">
              <w:proofErr w:type="spellStart"/>
              <w:r>
                <w:t>Traductor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las preguntas en formato intermedio.</w:t>
            </w:r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S7w59KGAqBwAQbX" w:history="1">
              <w:proofErr w:type="spellStart"/>
              <w:r>
                <w:t>Traductor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Direcciona las preguntas en formato intermedio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componenete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encargado de realizar el formateo final.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2"/>
      </w:pPr>
      <w:proofErr w:type="spellStart"/>
      <w:r>
        <w:t>Detalles</w:t>
      </w:r>
      <w:proofErr w:type="spellEnd"/>
    </w:p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4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_3LQ59KGAqBwAQaB"/>
      <w:r>
        <w:t>Parser</w:t>
      </w:r>
      <w:bookmarkEnd w:id="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del fichero de preguntas al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0:07:32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proofErr w:type="spellStart"/>
      <w:r>
        <w:t>Hijos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8As59KGAqBwAQeU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Dirige el archivo de entrada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parser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según su formato.</w:t>
            </w:r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lbDV9KGAqBwAQaR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procesar los ficheros en formato GIFT</w:t>
            </w:r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S7w59KGAqBwAQbX" w:history="1">
              <w:proofErr w:type="spellStart"/>
              <w:r>
                <w:t>Traductor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Direcciona las preguntas en formato intermedio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componenete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encargado de realizar el formateo final.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8As59KGAqBwAQeU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Dirige el archivo de entrada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parser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según su formato.</w:t>
            </w:r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S7w59KGAqBwAQbX" w:history="1">
              <w:proofErr w:type="spellStart"/>
              <w:r>
                <w:t>Traductor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Direcciona las preguntas en formato intermedio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componenete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encargado de realizar el formateo final.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lbDV9KGAqBwAQaS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procesar los ficheros en formato GIFT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6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RCsw59KGAqBwAQaK"/>
      <w:proofErr w:type="spellStart"/>
      <w:r>
        <w:t>FormateadoJSON</w:t>
      </w:r>
      <w:bookmarkEnd w:id="6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 las preguntas del formato intermedio JSON.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0:09:12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proofErr w:type="spellStart"/>
      <w:r>
        <w:t>Hijos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Afw59KGAqBwAQbs" w:history="1">
              <w:proofErr w:type="spellStart"/>
              <w:r>
                <w:t>Traductor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las preguntas en formato intermedio.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Afw59KGAqBwAQbs" w:history="1">
              <w:proofErr w:type="spellStart"/>
              <w:r>
                <w:t>Traductor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las preguntas en formato intermedio.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6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M8As59KGAqBwAQeU"/>
      <w:bookmarkStart w:id="8" w:name="E8As59KGAqBwAQeS"/>
      <w:r>
        <w:t>Parser</w:t>
      </w:r>
      <w:bookmarkEnd w:id="7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Dirige el archivo de entrada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parser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según su formato.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Servicio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Comportamiento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Multiplicidad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0:52:00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 xml:space="preserve">parse : </w:t>
            </w:r>
            <w:proofErr w:type="spellStart"/>
            <w:r>
              <w:t>Asociación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_tradnl" w:eastAsia="es-ES_tradnl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ZfDV9KGAqBwAQar" w:history="1">
                    <w:r>
                      <w:t>Parser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Multiplicidad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Visibilidad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Navegable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Derivado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Hoja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Tipo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_tradnl" w:eastAsia="es-ES_tradnl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ZfDV9KGAqBwAQar" w:history="1">
                    <w:r>
                      <w:t>Parser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Nombre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Valor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Autor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335CF9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Ángela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Fecha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Creación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05-mar-2015 17:28:13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17:28:13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17:34:14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parser : Realization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YCw59KGAqBwAQaR" w:history="1">
              <w:r>
                <w:t>Parse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0:52:10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1:01:48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7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NYCw59KGAqBwAQaR"/>
      <w:bookmarkStart w:id="10" w:name="I4Cw59KGAqBwAQaS"/>
      <w:r>
        <w:t>Parse</w:t>
      </w:r>
      <w:bookmarkEnd w:id="9"/>
      <w:bookmarkEnd w:id="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Interfaz encargada del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parseado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las preguntas del formato entrante al saliente.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Estereotipos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Interface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0:09:24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21:14:26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parser : Realization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8As59KGAqBwAQeU" w:history="1">
              <w:r>
                <w:t>Parser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0:52:10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1:01:48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8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kZfDV9KGAqBwAQat"/>
      <w:bookmarkStart w:id="12" w:name="oZfDV9KGAqBwAQar"/>
      <w:r>
        <w:t>Parser</w:t>
      </w:r>
      <w:bookmarkEnd w:id="11"/>
      <w:bookmarkEnd w:id="1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el fichero en formato GIFT.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Servicio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Comportamiento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Multiplicidad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17:28:02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 xml:space="preserve">parse : </w:t>
            </w:r>
            <w:proofErr w:type="spellStart"/>
            <w:r>
              <w:t>Asociación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_tradnl" w:eastAsia="es-ES_tradnl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8As59KGAqBwAQeS" w:history="1">
                    <w:r>
                      <w:t>Parser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Multiplicidad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Visibilidad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Navegable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Derivado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Hoja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Tipo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_tradnl" w:eastAsia="es-ES_tradnl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8As59KGAqBwAQeS" w:history="1">
                    <w:r>
                      <w:t>Parser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Nombre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Valor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Autor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335CF9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Ángela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Fecha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Creación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05-mar-2015 17:28:13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17:28:13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17:34:14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8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0lbDV9KGAqBwAQaR"/>
      <w:bookmarkStart w:id="14" w:name="MlbDV9KGAqBwAQaS"/>
      <w:proofErr w:type="spellStart"/>
      <w:r>
        <w:t>ParserGIFT</w:t>
      </w:r>
      <w:bookmarkEnd w:id="13"/>
      <w:bookmarkEnd w:id="14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procesar los ficheros en formato GIFT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17:27:30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22:14:53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proofErr w:type="spellStart"/>
      <w:r>
        <w:t>Hijos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fDV9KGAqBwAQat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el fichero en formato GIFT.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fDV9KGAqBwAQat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el fichero en formato GIFT.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9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2Afw59KGAqBwAQbs"/>
      <w:bookmarkStart w:id="16" w:name="6Afw59KGAqBwAQbq"/>
      <w:proofErr w:type="spellStart"/>
      <w:r>
        <w:t>Traductor</w:t>
      </w:r>
      <w:bookmarkEnd w:id="15"/>
      <w:bookmarkEnd w:id="16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las preguntas en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Servicio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Comportamiento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Multiplicidad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0:12:32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traducción</w:t>
            </w:r>
            <w:proofErr w:type="spellEnd"/>
            <w:r>
              <w:t xml:space="preserve"> : </w:t>
            </w:r>
            <w:proofErr w:type="spellStart"/>
            <w:r>
              <w:t>Asociación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_tradnl" w:eastAsia="es-ES_tradnl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S7w59KGAqBwAQbV" w:history="1">
                    <w:proofErr w:type="spellStart"/>
                    <w:r>
                      <w:t>Traductor</w:t>
                    </w:r>
                    <w:proofErr w:type="spellEnd"/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Multiplicidad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Visibilidad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Navegable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Derivado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Hoja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Tipo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_tradnl" w:eastAsia="es-ES_tradnl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S7w59KGAqBwAQbV" w:history="1">
                    <w:proofErr w:type="spellStart"/>
                    <w:r>
                      <w:t>Traductor</w:t>
                    </w:r>
                    <w:proofErr w:type="spellEnd"/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Nombre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Valor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Autor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335CF9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Ángela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Fecha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Creación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05-mar-2015 17:29:33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17:29:33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17:34:14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9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XS7w59KGAqBwAQbX"/>
      <w:bookmarkStart w:id="18" w:name="bS7w59KGAqBwAQbV"/>
      <w:proofErr w:type="spellStart"/>
      <w:r>
        <w:t>Traductor</w:t>
      </w:r>
      <w:bookmarkEnd w:id="17"/>
      <w:bookmarkEnd w:id="18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Direcciona las preguntas en formato intermedio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componenete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encargado de realizar el formateo final.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Servicio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Comportamiento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Multiplicidad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0:12:04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traducción</w:t>
            </w:r>
            <w:proofErr w:type="spellEnd"/>
            <w:r>
              <w:t xml:space="preserve"> : </w:t>
            </w:r>
            <w:proofErr w:type="spellStart"/>
            <w:r>
              <w:t>Asociación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_tradnl" w:eastAsia="es-ES_tradnl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Afw59KGAqBwAQbq" w:history="1">
                    <w:proofErr w:type="spellStart"/>
                    <w:r>
                      <w:t>Traductor</w:t>
                    </w:r>
                    <w:proofErr w:type="spellEnd"/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Multiplicidad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Visibilidad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Navegable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Derivado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Hoja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Tipo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_tradnl" w:eastAsia="es-ES_tradnl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Afw59KGAqBwAQbq" w:history="1">
                    <w:proofErr w:type="spellStart"/>
                    <w:r>
                      <w:t>Traductor</w:t>
                    </w:r>
                    <w:proofErr w:type="spellEnd"/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Nombre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Valor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Autor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335CF9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Ángela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Fecha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Creación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05-mar-2015 17:29:33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17:29:33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17:34:14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r>
        <w:br w:type="page"/>
      </w:r>
    </w:p>
    <w:p w:rsidR="001C313E" w:rsidRDefault="00FD6BEF">
      <w:pPr>
        <w:pStyle w:val="DiagramType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Componentes</w:t>
      </w:r>
      <w:proofErr w:type="spellEnd"/>
    </w:p>
    <w:p w:rsidR="001C313E" w:rsidRDefault="00FD6BEF">
      <w:pPr>
        <w:pStyle w:val="Ttulo1"/>
      </w:pPr>
      <w:bookmarkStart w:id="19" w:name="uQdjV9KGAqBwAQch"/>
      <w:r>
        <w:t>Saver</w:t>
      </w:r>
      <w:bookmarkEnd w:id="19"/>
    </w:p>
    <w:p w:rsidR="001C313E" w:rsidRDefault="00FD6BEF">
      <w:pPr>
        <w:jc w:val="center"/>
      </w:pPr>
      <w:r>
        <w:rPr>
          <w:noProof/>
          <w:lang w:val="es-ES_tradnl" w:eastAsia="es-ES_tradnl"/>
        </w:rPr>
        <w:drawing>
          <wp:inline distT="0" distB="0" distL="0" distR="0">
            <wp:extent cx="2343150" cy="2057400"/>
            <wp:effectExtent l="19050" t="0" r="0" b="0"/>
            <wp:docPr id="10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Saver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Autor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proofErr w:type="spellStart"/>
            <w:r>
              <w:t>Ángela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Creación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17:31:17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Última</w:t>
            </w:r>
            <w:proofErr w:type="spellEnd"/>
            <w:r>
              <w:t xml:space="preserve"> </w:t>
            </w:r>
            <w:proofErr w:type="spellStart"/>
            <w:r>
              <w:t>Modificación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23:07:47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Ttulo2"/>
      </w:pPr>
      <w:proofErr w:type="spellStart"/>
      <w:r>
        <w:t>Resumen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0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o9jV9KGAqBwAQcw" w:history="1">
              <w:r>
                <w:t>Saver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2"/>
      </w:pPr>
      <w:proofErr w:type="spellStart"/>
      <w:r>
        <w:t>Detalles</w:t>
      </w:r>
      <w:proofErr w:type="spellEnd"/>
    </w:p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0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ro9jV9KGAqBwAQcw"/>
      <w:bookmarkStart w:id="21" w:name="ro9jV9KGAqBwAQcx"/>
      <w:r>
        <w:t>Saver</w:t>
      </w:r>
      <w:bookmarkEnd w:id="20"/>
      <w:bookmarkEnd w:id="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17:31:21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r>
        <w:br w:type="page"/>
      </w:r>
    </w:p>
    <w:p w:rsidR="001C313E" w:rsidRDefault="00FD6BEF">
      <w:pPr>
        <w:pStyle w:val="DiagramType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Despliegue</w:t>
      </w:r>
      <w:proofErr w:type="spellEnd"/>
    </w:p>
    <w:p w:rsidR="001C313E" w:rsidRDefault="00FD6BEF">
      <w:pPr>
        <w:pStyle w:val="Ttulo1"/>
      </w:pPr>
      <w:bookmarkStart w:id="22" w:name="AkaEZ9KGAqBwAQRZ"/>
      <w:proofErr w:type="spellStart"/>
      <w:r>
        <w:t>Despliegue</w:t>
      </w:r>
      <w:bookmarkEnd w:id="22"/>
      <w:proofErr w:type="spellEnd"/>
    </w:p>
    <w:p w:rsidR="001C313E" w:rsidRDefault="00831631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2C9EB1FF" wp14:editId="5F1F58FA">
            <wp:extent cx="5727700" cy="2162865"/>
            <wp:effectExtent l="19050" t="0" r="0" b="0"/>
            <wp:docPr id="11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Despliegue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Autor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proofErr w:type="spellStart"/>
            <w:r>
              <w:t>Ángela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Creación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04-mar-2015 19:52:02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Última</w:t>
            </w:r>
            <w:proofErr w:type="spellEnd"/>
            <w:r>
              <w:t xml:space="preserve"> </w:t>
            </w:r>
            <w:proofErr w:type="spellStart"/>
            <w:r>
              <w:t>Modificación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23:15:37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Ttulo2"/>
      </w:pPr>
      <w:proofErr w:type="spellStart"/>
      <w:r>
        <w:t>Resumen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hEZ9KGAqBwAQRj" w:history="1">
              <w:proofErr w:type="spellStart"/>
              <w:r>
                <w:t>Cliente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Máquina desde la que se ejecutará la aplicación. </w:t>
            </w:r>
          </w:p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Es necesario que la máquina tenga java instalado para poder ejecutar la aplicación</w:t>
            </w:r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vpEZ9KGAqBwAQRu" w:history="1">
              <w:r>
                <w:t>Banco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Almacen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donde se encuentran almacenados los ficheros de preguntas en formato GIFT o XML. Podría tratarse de un repositorio en la nube o en el propio ordenador donde se despliegue la aplicación</w:t>
            </w:r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CPkZ9KGAqBwAQSW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Modulo encargado de la transformación de las preguntas obtenidas de los ficheros de entrada al formato interno.</w:t>
            </w:r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1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BK1V9KGAqBwAQVk" w:history="1">
              <w:r>
                <w:t>Database Server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Servidor que proporciona la base de datos en la que se almacenarán las preguntas.</w:t>
            </w:r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V_Z9KGAqBwAQVU" w:history="1">
              <w:proofErr w:type="spellStart"/>
              <w:r>
                <w:t>FormateadoJSON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Módulo encargado de la conversión de las preguntas del formato intermedio a JSON.</w:t>
            </w:r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2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ckZ9KGAqBwAQR5" w:history="1">
              <w:proofErr w:type="spellStart"/>
              <w:r>
                <w:t>Preguntas</w:t>
              </w:r>
              <w:proofErr w:type="spellEnd"/>
              <w:r>
                <w:t xml:space="preserve"> GIFT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Ficheros de entrada con preguntas almacenadas en formato GIFT.</w:t>
            </w:r>
            <w:r w:rsidR="00831631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</w:t>
            </w:r>
            <w:r w:rsidR="00831631" w:rsidRPr="00EB544A">
              <w:rPr>
                <w:rFonts w:ascii="Courier New" w:eastAsia="Courier New" w:hAnsi="Courier New" w:cs="Courier New"/>
                <w:sz w:val="22"/>
                <w:lang w:val="es-ES_tradnl"/>
              </w:rPr>
              <w:t>Ubicado en el banco de preguntas.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2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B1V9KGAqBwAQWF" w:history="1">
              <w:proofErr w:type="spellStart"/>
              <w:r>
                <w:t>MongoDB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rFonts w:ascii="Courier New" w:eastAsia="Courier New" w:hAnsi="Courier New" w:cs="Courier New"/>
                <w:sz w:val="22"/>
              </w:rPr>
              <w:t xml:space="preserve">Base de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datos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MongoDB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.</w:t>
            </w:r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a21V9KGAqBwAQVv" w:history="1">
              <w:r>
                <w:t>Saver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Módulo encargado del almacenamiento de las preguntas en formato JSON en la base de datos.</w:t>
            </w:r>
          </w:p>
        </w:tc>
      </w:tr>
    </w:tbl>
    <w:p w:rsidR="001C313E" w:rsidRPr="004134F6" w:rsidRDefault="00FD6BEF">
      <w:pPr>
        <w:pStyle w:val="Ttulo4"/>
        <w:rPr>
          <w:lang w:val="es-ES"/>
        </w:rPr>
      </w:pPr>
      <w:r w:rsidRPr="004134F6">
        <w:rPr>
          <w:lang w:val="es-ES"/>
        </w:rPr>
        <w:t>Documentación</w:t>
      </w:r>
    </w:p>
    <w:p w:rsidR="001C313E" w:rsidRPr="00335CF9" w:rsidRDefault="00FD6BEF">
      <w:pPr>
        <w:rPr>
          <w:lang w:val="es-ES"/>
        </w:rPr>
      </w:pPr>
      <w:r w:rsidRPr="00335CF9">
        <w:rPr>
          <w:rFonts w:ascii="Courier New" w:eastAsia="Courier New" w:hAnsi="Courier New" w:cs="Courier New"/>
          <w:sz w:val="22"/>
          <w:lang w:val="es-ES"/>
        </w:rPr>
        <w:t>Este diagrama describe como se distribuye el sistema. Está formado por tres partes que son: un banco donde están los ficheros de preguntas GIFT, el PC donde se desplegará la aplicación y el servidor donde se guardará la base de datos con los ficheros JSON de preguntas</w:t>
      </w: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2"/>
      </w:pPr>
      <w:proofErr w:type="spellStart"/>
      <w:r>
        <w:t>Detalles</w:t>
      </w:r>
      <w:proofErr w:type="spellEnd"/>
    </w:p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2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JihEZ9KGAqBwAQRj"/>
      <w:bookmarkStart w:id="24" w:name="VihEZ9KGAqBwAQRk"/>
      <w:proofErr w:type="spellStart"/>
      <w:r>
        <w:t>Cliente</w:t>
      </w:r>
      <w:bookmarkEnd w:id="23"/>
      <w:bookmarkEnd w:id="24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Máquina desde la que se ejecutará la aplicación. </w:t>
            </w:r>
          </w:p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Es necesario que la máquina tenga java instalado para poder ejecutar la aplicación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Estereotipos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PersonalComputer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19:52:48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23:07:14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CPkZ9KGAqBwAQSX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Modulo encargado de la transformación de las preguntas obtenidas de los ficheros de entrada al formato interno.</w:t>
            </w:r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V_Z9KGAqBwAQVV" w:history="1">
              <w:proofErr w:type="spellStart"/>
              <w:r>
                <w:t>FormateadoJSON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Módulo encargado de la conversión de las preguntas del formato intermedio a JSON.</w:t>
            </w:r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a21V9KGAqBwAQVw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Módulo encargado del almacenamiento de las preguntas en formato JSON en la base de datos.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4427D9" w:rsidRPr="007B17D1" w:rsidRDefault="007B17D1" w:rsidP="007B17D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 xml:space="preserve">&lt;&lt;HTTP&gt;&gt; : </w:t>
            </w:r>
            <w:proofErr w:type="spellStart"/>
            <w:r>
              <w:t>Asociación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_tradnl" w:eastAsia="es-ES_tradnl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7" name="Image10.png" descr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10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fckZ9KGAqBwAQR6" w:history="1">
                    <w:proofErr w:type="spellStart"/>
                    <w:r>
                      <w:t>Preguntas</w:t>
                    </w:r>
                    <w:proofErr w:type="spellEnd"/>
                    <w:r>
                      <w:t xml:space="preserve"> GIFT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Multiplicidad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Visibilidad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Navegable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Derivado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Hoja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Tipo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_tradnl" w:eastAsia="es-ES_tradnl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9" name="Image10.png" descr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10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fckZ9KGAqBwAQR6" w:history="1">
                    <w:proofErr w:type="spellStart"/>
                    <w:r>
                      <w:t>Preguntas</w:t>
                    </w:r>
                    <w:proofErr w:type="spellEnd"/>
                    <w:r>
                      <w:t xml:space="preserve"> GIFT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Nombre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Valor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Autor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335CF9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Ángela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Fecha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Creación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04-mar-2015 23:51:14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Los ficheros de entrada serán descargados mediante protocolo HTTP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r>
              <w:t>F</w:t>
            </w:r>
            <w:r w:rsidR="00FD6BEF">
              <w:t>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r>
              <w:t>F</w:t>
            </w:r>
            <w:r w:rsidR="00FD6BEF">
              <w:t>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r>
              <w:t>F</w:t>
            </w:r>
            <w:r w:rsidR="00FD6BEF">
              <w:t>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 w:rsidP="00335CF9">
                  <w:pPr>
                    <w:pStyle w:val="TableHeader"/>
                    <w:spacing w:before="112" w:after="75"/>
                    <w:ind w:left="720" w:right="135" w:hanging="58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23:51:14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Tagged Values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 xml:space="preserve">Software </w:t>
            </w:r>
            <w:proofErr w:type="spellStart"/>
            <w:r>
              <w:t>Instalado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Tipo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Text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Valor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4427D9">
            <w:pPr>
              <w:pStyle w:val="TableContent"/>
              <w:spacing w:before="75" w:after="37"/>
              <w:ind w:left="135" w:right="135"/>
            </w:pPr>
            <w:r>
              <w:t>J</w:t>
            </w:r>
            <w:r w:rsidR="00FD6BEF">
              <w:t>ava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María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23:06:52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23:07:14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41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4vpEZ9KGAqBwAQRu"/>
      <w:bookmarkStart w:id="26" w:name="EvpEZ9KGAqBwAQRv"/>
      <w:r>
        <w:t>Banco</w:t>
      </w:r>
      <w:bookmarkEnd w:id="25"/>
      <w:bookmarkEnd w:id="2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Almacen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donde se encuentran almacenados los ficheros de preguntas en formato GIFT o XML. Podría tratarse de un repositorio en la nube o en el propio ordenador donde se despliegue la aplicación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19:53:07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Nested Nodes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4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ckZ9KGAqBwAQR6" w:history="1">
              <w:proofErr w:type="spellStart"/>
              <w:r>
                <w:t>Preguntas</w:t>
              </w:r>
              <w:proofErr w:type="spellEnd"/>
              <w:r>
                <w:t xml:space="preserve"> GIFT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Ficheros de entrada con preguntas almacenadas en formato GIFT.</w:t>
            </w:r>
            <w:r w:rsidR="00831631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</w:t>
            </w:r>
            <w:r w:rsidR="00831631" w:rsidRPr="00EB544A">
              <w:rPr>
                <w:rFonts w:ascii="Courier New" w:eastAsia="Courier New" w:hAnsi="Courier New" w:cs="Courier New"/>
                <w:sz w:val="22"/>
                <w:lang w:val="es-ES_tradnl"/>
              </w:rPr>
              <w:t>Ubicado en el banco de preguntas.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4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qCPkZ9KGAqBwAQSW"/>
      <w:bookmarkStart w:id="28" w:name="qCPkZ9KGAqBwAQSX"/>
      <w:r>
        <w:t>Parser</w:t>
      </w:r>
      <w:bookmarkEnd w:id="27"/>
      <w:bookmarkEnd w:id="2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Modulo encargado de la transformación de las preguntas obtenidas de los ficheros de entrada al formato interno.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19:59:00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47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yBK1V9KGAqBwAQVk"/>
      <w:bookmarkStart w:id="30" w:name="yBK1V9KGAqBwAQVl"/>
      <w:r>
        <w:t>Database Server</w:t>
      </w:r>
      <w:bookmarkEnd w:id="29"/>
      <w:bookmarkEnd w:id="3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Servidor que proporciona la base de datos en la que se almacenarán las preguntas.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17:03:19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Nested Nodes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4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B1V9KGAqBwAQWG" w:history="1">
              <w:proofErr w:type="spellStart"/>
              <w:r>
                <w:t>MongoDB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rFonts w:ascii="Courier New" w:eastAsia="Courier New" w:hAnsi="Courier New" w:cs="Courier New"/>
                <w:sz w:val="22"/>
              </w:rPr>
              <w:t xml:space="preserve">Base de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datos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MongoDB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.</w:t>
            </w:r>
          </w:p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5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jiV_Z9KGAqBwAQVU"/>
      <w:bookmarkStart w:id="32" w:name="jiV_Z9KGAqBwAQVV"/>
      <w:proofErr w:type="spellStart"/>
      <w:r>
        <w:t>FormateadoJSON</w:t>
      </w:r>
      <w:bookmarkEnd w:id="31"/>
      <w:bookmarkEnd w:id="32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Módulo encargado de la conversión de las preguntas del formato intermedio a JSON.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23:53:42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5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NfckZ9KGAqBwAQR5"/>
      <w:bookmarkStart w:id="34" w:name="NfckZ9KGAqBwAQR6"/>
      <w:proofErr w:type="spellStart"/>
      <w:r>
        <w:t>Preguntas</w:t>
      </w:r>
      <w:proofErr w:type="spellEnd"/>
      <w:r>
        <w:t xml:space="preserve"> GIFT</w:t>
      </w:r>
      <w:bookmarkEnd w:id="33"/>
      <w:bookmarkEnd w:id="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Ficheros de entrada con preguntas almacenadas en formato GIFT.</w:t>
            </w:r>
            <w:r w:rsidR="00831631" w:rsidRPr="00EB544A">
              <w:rPr>
                <w:rFonts w:ascii="Courier New" w:eastAsia="Courier New" w:hAnsi="Courier New" w:cs="Courier New"/>
                <w:sz w:val="22"/>
                <w:lang w:val="es-ES_tradnl"/>
              </w:rPr>
              <w:t xml:space="preserve"> Ubicado en el banco de preguntas.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19:55:55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4427D9" w:rsidRPr="004427D9" w:rsidRDefault="00FD6BEF" w:rsidP="007B17D1">
      <w:pPr>
        <w:pStyle w:val="Ttulo4"/>
        <w:rPr>
          <w:lang w:val="es-ES"/>
        </w:rPr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 xml:space="preserve">&lt;&lt;HTTP&gt;&gt; : </w:t>
            </w:r>
            <w:proofErr w:type="spellStart"/>
            <w:r>
              <w:t>Asociación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_tradnl" w:eastAsia="es-ES_tradnl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5" name="Image10.png" descr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" name="Image10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v8FD9KGAqACIQVy" w:history="1">
                    <w:proofErr w:type="spellStart"/>
                    <w:r w:rsidR="00831631">
                      <w:t>Preguntas</w:t>
                    </w:r>
                    <w:proofErr w:type="spellEnd"/>
                    <w:r w:rsidR="00831631">
                      <w:t xml:space="preserve"> GIFT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Multiplicidad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Visibilidad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Navegable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Derivado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Hoja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Tipo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_tradnl" w:eastAsia="es-ES_tradnl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7" name="Image10.png" descr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10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v8FD9KGAqACIQVy" w:history="1">
                    <w:proofErr w:type="spellStart"/>
                    <w:r w:rsidR="00831631">
                      <w:t>Preguntas</w:t>
                    </w:r>
                    <w:proofErr w:type="spellEnd"/>
                    <w:r w:rsidR="00831631">
                      <w:t xml:space="preserve"> GIFT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Nombre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Valor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Autor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335CF9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Ángela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Fecha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Creación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04-mar-2015 23:51:14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Los ficheros de entrada serán descargados mediante protocolo HTTP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23:51:14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831631" w:rsidRDefault="00831631" w:rsidP="00831631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 wp14:anchorId="40B5DC19" wp14:editId="1BC97A95">
            <wp:extent cx="228600" cy="228600"/>
            <wp:effectExtent l="19050" t="0" r="0" b="0"/>
            <wp:docPr id="2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Iv8FD9KGAqACIQVx"/>
      <w:bookmarkStart w:id="36" w:name="Iv8FD9KGAqACIQVy"/>
      <w:proofErr w:type="spellStart"/>
      <w:r>
        <w:t>Preguntas</w:t>
      </w:r>
      <w:proofErr w:type="spellEnd"/>
      <w:r>
        <w:t xml:space="preserve"> GIFT</w:t>
      </w:r>
      <w:bookmarkEnd w:id="35"/>
      <w:bookmarkEnd w:id="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31631" w:rsidTr="00354AD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31631" w:rsidRDefault="00831631" w:rsidP="00354ADB">
            <w:pPr>
              <w:pStyle w:val="TableHeader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31631" w:rsidRDefault="00831631" w:rsidP="00354ADB">
            <w:pPr>
              <w:pStyle w:val="TableHeader"/>
            </w:pPr>
            <w:proofErr w:type="spellStart"/>
            <w:r>
              <w:t>Valor</w:t>
            </w:r>
            <w:proofErr w:type="spellEnd"/>
          </w:p>
        </w:tc>
      </w:tr>
      <w:tr w:rsidR="00831631" w:rsidRPr="00EB544A" w:rsidTr="00354AD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Pr="00EB544A" w:rsidRDefault="00831631" w:rsidP="00354ADB">
            <w:pPr>
              <w:pStyle w:val="TableContent"/>
              <w:rPr>
                <w:lang w:val="es-ES_tradnl"/>
              </w:rPr>
            </w:pPr>
            <w:r w:rsidRPr="00EB544A">
              <w:rPr>
                <w:rFonts w:ascii="Courier New" w:eastAsia="Courier New" w:hAnsi="Courier New" w:cs="Courier New"/>
                <w:sz w:val="22"/>
                <w:lang w:val="es-ES_tradnl"/>
              </w:rPr>
              <w:t>Ficheros de entrada con preguntas almacenadas en formato GIFT. Ubicado en el ordenador del cliente.</w:t>
            </w:r>
          </w:p>
        </w:tc>
      </w:tr>
      <w:tr w:rsidR="00831631" w:rsidTr="00354AD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r>
              <w:t>false</w:t>
            </w:r>
          </w:p>
        </w:tc>
      </w:tr>
      <w:tr w:rsidR="00831631" w:rsidTr="00354AD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r>
              <w:t>true</w:t>
            </w:r>
          </w:p>
        </w:tc>
      </w:tr>
      <w:tr w:rsidR="00831631" w:rsidTr="00354AD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r>
              <w:t>false</w:t>
            </w:r>
          </w:p>
        </w:tc>
      </w:tr>
      <w:tr w:rsidR="00831631" w:rsidTr="00354AD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r>
              <w:t>public</w:t>
            </w:r>
          </w:p>
        </w:tc>
      </w:tr>
      <w:tr w:rsidR="00831631" w:rsidTr="00354AD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r>
              <w:t>false</w:t>
            </w:r>
          </w:p>
        </w:tc>
      </w:tr>
      <w:tr w:rsidR="00831631" w:rsidTr="00354AD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r>
              <w:t>false</w:t>
            </w:r>
          </w:p>
        </w:tc>
      </w:tr>
      <w:tr w:rsidR="00831631" w:rsidTr="00354AD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r>
              <w:t>false</w:t>
            </w:r>
          </w:p>
        </w:tc>
      </w:tr>
      <w:tr w:rsidR="00831631" w:rsidTr="00354AD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31631" w:rsidTr="00354ADB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31631" w:rsidRDefault="00831631" w:rsidP="00354ADB">
                  <w:pPr>
                    <w:pStyle w:val="TableHeader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31631" w:rsidRDefault="00831631" w:rsidP="00354ADB">
                  <w:pPr>
                    <w:pStyle w:val="TableHeader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831631" w:rsidTr="00354ADB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831631" w:rsidTr="00354ADB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06-mar-2015 20:47:37</w:t>
                  </w:r>
                </w:p>
              </w:tc>
            </w:tr>
            <w:tr w:rsidR="00831631" w:rsidTr="00354ADB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06-mar-2015 20:50:23</w:t>
                  </w:r>
                </w:p>
              </w:tc>
            </w:tr>
          </w:tbl>
          <w:p w:rsidR="00831631" w:rsidRDefault="00831631" w:rsidP="00354ADB"/>
        </w:tc>
      </w:tr>
    </w:tbl>
    <w:p w:rsidR="00831631" w:rsidRDefault="00831631" w:rsidP="00831631"/>
    <w:p w:rsidR="00831631" w:rsidRDefault="00831631" w:rsidP="00831631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31631" w:rsidTr="00354ADB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31631" w:rsidRDefault="00831631" w:rsidP="00354ADB">
            <w:pPr>
              <w:pStyle w:val="TableHeader"/>
            </w:pPr>
            <w:r>
              <w:t xml:space="preserve">&lt;&lt;HTTP&gt;&gt; : </w:t>
            </w:r>
            <w:proofErr w:type="spellStart"/>
            <w:r>
              <w:t>Asociación</w:t>
            </w:r>
            <w:proofErr w:type="spellEnd"/>
          </w:p>
        </w:tc>
      </w:tr>
      <w:tr w:rsidR="00831631" w:rsidTr="00354AD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831631" w:rsidTr="00354AD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31631" w:rsidRDefault="00831631" w:rsidP="00354ADB">
                  <w:pPr>
                    <w:pStyle w:val="TableHeader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31631" w:rsidRDefault="00831631" w:rsidP="00354ADB">
                  <w:pPr>
                    <w:pStyle w:val="TableHeader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831631" w:rsidTr="00354AD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rPr>
                      <w:noProof/>
                      <w:lang w:val="es-ES_tradnl" w:eastAsia="es-ES_tradnl"/>
                    </w:rPr>
                    <w:drawing>
                      <wp:inline distT="0" distB="0" distL="0" distR="0" wp14:anchorId="1B707541" wp14:editId="444F1142">
                        <wp:extent cx="171450" cy="171450"/>
                        <wp:effectExtent l="19050" t="0" r="0" b="0"/>
                        <wp:docPr id="4" name="Image10.png" descr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" name="Image10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fckZ9KGAqBwAQR6" w:history="1">
                    <w:proofErr w:type="spellStart"/>
                    <w:r>
                      <w:t>Preguntas</w:t>
                    </w:r>
                    <w:proofErr w:type="spellEnd"/>
                    <w:r>
                      <w:t xml:space="preserve"> GIFT</w:t>
                    </w:r>
                  </w:hyperlink>
                </w:p>
              </w:tc>
            </w:tr>
            <w:tr w:rsidR="00831631" w:rsidTr="00354AD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31631" w:rsidTr="00354AD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31631" w:rsidTr="00354AD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proofErr w:type="spellStart"/>
                  <w:r>
                    <w:t>Multiplicidad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31631" w:rsidTr="00354AD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proofErr w:type="spellStart"/>
                  <w:r>
                    <w:t>Visibilidad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31631" w:rsidTr="00354AD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31631" w:rsidTr="00354AD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proofErr w:type="spellStart"/>
                  <w:r>
                    <w:t>Navegable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831631" w:rsidTr="00354AD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proofErr w:type="spellStart"/>
                  <w:r>
                    <w:t>Derivado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31631" w:rsidTr="00354AD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31631" w:rsidTr="00354AD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31631" w:rsidTr="00354AD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31631" w:rsidTr="00354AD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proofErr w:type="spellStart"/>
                  <w:r>
                    <w:t>Hoja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31631" w:rsidTr="00354AD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proofErr w:type="spellStart"/>
                  <w:r>
                    <w:t>Tipo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rPr>
                      <w:noProof/>
                      <w:lang w:val="es-ES_tradnl" w:eastAsia="es-ES_tradnl"/>
                    </w:rPr>
                    <w:drawing>
                      <wp:inline distT="0" distB="0" distL="0" distR="0" wp14:anchorId="2855F83B" wp14:editId="0520AE74">
                        <wp:extent cx="171450" cy="171450"/>
                        <wp:effectExtent l="19050" t="0" r="0" b="0"/>
                        <wp:docPr id="6" name="Image10.png" descr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10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fckZ9KGAqBwAQR6" w:history="1">
                    <w:proofErr w:type="spellStart"/>
                    <w:r>
                      <w:t>Preguntas</w:t>
                    </w:r>
                    <w:proofErr w:type="spellEnd"/>
                    <w:r>
                      <w:t xml:space="preserve"> GIFT</w:t>
                    </w:r>
                  </w:hyperlink>
                </w:p>
              </w:tc>
            </w:tr>
            <w:tr w:rsidR="00831631" w:rsidTr="00354AD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831631" w:rsidTr="00354ADB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31631" w:rsidRDefault="00831631" w:rsidP="00354ADB">
                        <w:pPr>
                          <w:pStyle w:val="TableHeader"/>
                        </w:pPr>
                        <w:proofErr w:type="spellStart"/>
                        <w:r>
                          <w:t>Nombre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831631" w:rsidRDefault="00831631" w:rsidP="00354ADB">
                        <w:pPr>
                          <w:pStyle w:val="TableHeader"/>
                        </w:pPr>
                        <w:proofErr w:type="spellStart"/>
                        <w:r>
                          <w:t>Valor</w:t>
                        </w:r>
                        <w:proofErr w:type="spellEnd"/>
                      </w:p>
                    </w:tc>
                  </w:tr>
                  <w:tr w:rsidR="00831631" w:rsidTr="00354ADB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31631" w:rsidRDefault="00831631" w:rsidP="00354ADB">
                        <w:pPr>
                          <w:pStyle w:val="TableContent"/>
                        </w:pPr>
                        <w:proofErr w:type="spellStart"/>
                        <w:r>
                          <w:t>Autor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31631" w:rsidRDefault="00831631" w:rsidP="00354ADB">
                        <w:pPr>
                          <w:pStyle w:val="TableContent"/>
                        </w:pPr>
                        <w:r>
                          <w:t>Gela</w:t>
                        </w:r>
                      </w:p>
                    </w:tc>
                  </w:tr>
                  <w:tr w:rsidR="00831631" w:rsidTr="00354ADB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31631" w:rsidRDefault="00831631" w:rsidP="00354ADB">
                        <w:pPr>
                          <w:pStyle w:val="TableContent"/>
                        </w:pPr>
                        <w:proofErr w:type="spellStart"/>
                        <w:r>
                          <w:t>Fecha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Creación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31631" w:rsidRDefault="00831631" w:rsidP="00354ADB">
                        <w:pPr>
                          <w:pStyle w:val="TableContent"/>
                        </w:pPr>
                        <w:r>
                          <w:t>04-mar-2015 23:51:14</w:t>
                        </w:r>
                      </w:p>
                    </w:tc>
                  </w:tr>
                </w:tbl>
                <w:p w:rsidR="00831631" w:rsidRDefault="00831631" w:rsidP="00354ADB"/>
              </w:tc>
            </w:tr>
          </w:tbl>
          <w:p w:rsidR="00831631" w:rsidRDefault="00831631" w:rsidP="00354ADB"/>
        </w:tc>
      </w:tr>
      <w:tr w:rsidR="00831631" w:rsidRPr="00EB544A" w:rsidTr="00354AD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Pr="00EB544A" w:rsidRDefault="00831631" w:rsidP="00354ADB">
            <w:pPr>
              <w:pStyle w:val="TableContent"/>
              <w:rPr>
                <w:lang w:val="es-ES_tradnl"/>
              </w:rPr>
            </w:pPr>
            <w:r w:rsidRPr="00EB544A">
              <w:rPr>
                <w:rFonts w:ascii="Courier New" w:eastAsia="Courier New" w:hAnsi="Courier New" w:cs="Courier New"/>
                <w:sz w:val="22"/>
                <w:lang w:val="es-ES_tradnl"/>
              </w:rPr>
              <w:t>Los ficheros de entrada serán descargados mediante protocolo HTTP</w:t>
            </w:r>
          </w:p>
        </w:tc>
      </w:tr>
      <w:tr w:rsidR="00831631" w:rsidTr="00354AD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r>
              <w:t>false</w:t>
            </w:r>
          </w:p>
        </w:tc>
      </w:tr>
      <w:tr w:rsidR="00831631" w:rsidTr="00354AD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r>
              <w:t>false</w:t>
            </w:r>
          </w:p>
        </w:tc>
      </w:tr>
      <w:tr w:rsidR="00831631" w:rsidTr="00354AD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r>
              <w:t>Unspecified</w:t>
            </w:r>
          </w:p>
        </w:tc>
      </w:tr>
      <w:tr w:rsidR="00831631" w:rsidTr="00354AD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r>
              <w:t>Fair</w:t>
            </w:r>
          </w:p>
        </w:tc>
      </w:tr>
      <w:tr w:rsidR="00831631" w:rsidTr="00354AD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r>
              <w:t>false</w:t>
            </w:r>
          </w:p>
        </w:tc>
      </w:tr>
      <w:tr w:rsidR="00831631" w:rsidTr="00354AD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631" w:rsidRDefault="00831631" w:rsidP="00354ADB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31631" w:rsidTr="00354ADB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31631" w:rsidRDefault="00831631" w:rsidP="00354ADB">
                  <w:pPr>
                    <w:pStyle w:val="TableHeader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31631" w:rsidRDefault="00831631" w:rsidP="00354ADB">
                  <w:pPr>
                    <w:pStyle w:val="TableHeader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831631" w:rsidTr="00354ADB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831631" w:rsidTr="00354ADB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04-mar-2015 23:51:14</w:t>
                  </w:r>
                </w:p>
              </w:tc>
            </w:tr>
            <w:tr w:rsidR="00831631" w:rsidTr="00354ADB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1" w:rsidRDefault="00831631" w:rsidP="00354ADB">
                  <w:pPr>
                    <w:pStyle w:val="TableContent"/>
                  </w:pPr>
                  <w:r>
                    <w:t>06-mar-2015 20:50:23</w:t>
                  </w:r>
                </w:p>
              </w:tc>
            </w:tr>
          </w:tbl>
          <w:p w:rsidR="00831631" w:rsidRDefault="00831631" w:rsidP="00354ADB"/>
        </w:tc>
      </w:tr>
    </w:tbl>
    <w:p w:rsidR="00831631" w:rsidRDefault="00831631"/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5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ktB1V9KGAqBwAQWF"/>
      <w:bookmarkStart w:id="38" w:name="ktB1V9KGAqBwAQWG"/>
      <w:proofErr w:type="spellStart"/>
      <w:r>
        <w:t>MongoDB</w:t>
      </w:r>
      <w:bookmarkEnd w:id="37"/>
      <w:bookmarkEnd w:id="38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rFonts w:ascii="Courier New" w:eastAsia="Courier New" w:hAnsi="Courier New" w:cs="Courier New"/>
                <w:sz w:val="22"/>
              </w:rPr>
              <w:t xml:space="preserve">Base de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datos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MongoDB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Estereotipos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Enviroment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17:04:09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21:04:26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 xml:space="preserve">&lt;&lt;JDBC&gt;&gt; : </w:t>
            </w:r>
            <w:proofErr w:type="spellStart"/>
            <w:r>
              <w:t>Conector</w:t>
            </w:r>
            <w:proofErr w:type="spellEnd"/>
            <w:r>
              <w:t xml:space="preserve"> </w:t>
            </w:r>
            <w:proofErr w:type="spellStart"/>
            <w:r>
              <w:t>Genérico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6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a21V9KGAqBwAQVv" w:history="1">
              <w:r>
                <w:t>Saver</w:t>
              </w:r>
            </w:hyperlink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El subsistema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Saver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gestionara el almacenamiento d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elas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preguntas en JDBC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17:06:16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6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ca21V9KGAqBwAQVv"/>
      <w:bookmarkStart w:id="40" w:name="ca21V9KGAqBwAQVw"/>
      <w:r>
        <w:t>Saver</w:t>
      </w:r>
      <w:bookmarkEnd w:id="39"/>
      <w:bookmarkEnd w:id="4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Módulo encargado del almacenamiento de las preguntas en formato JSON en la base de datos.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17:03:47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 xml:space="preserve">&lt;&lt;JDBC&gt;&gt; : </w:t>
            </w:r>
            <w:proofErr w:type="spellStart"/>
            <w:r>
              <w:t>Conector</w:t>
            </w:r>
            <w:proofErr w:type="spellEnd"/>
            <w:r>
              <w:t xml:space="preserve"> </w:t>
            </w:r>
            <w:proofErr w:type="spellStart"/>
            <w:r>
              <w:t>Genérico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6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B1V9KGAqBwAQWF" w:history="1">
              <w:proofErr w:type="spellStart"/>
              <w:r>
                <w:t>MongoDB</w:t>
              </w:r>
              <w:proofErr w:type="spellEnd"/>
            </w:hyperlink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El subsistema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Saver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gestionara el almacenamiento d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elas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preguntas en JDBC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17:06:16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r>
        <w:br w:type="page"/>
      </w:r>
    </w:p>
    <w:p w:rsidR="001C313E" w:rsidRDefault="00FD6BEF">
      <w:pPr>
        <w:pStyle w:val="DiagramType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paquetes</w:t>
      </w:r>
      <w:proofErr w:type="spellEnd"/>
    </w:p>
    <w:p w:rsidR="001C313E" w:rsidRDefault="00FD6BEF">
      <w:pPr>
        <w:pStyle w:val="Ttulo1"/>
      </w:pPr>
      <w:bookmarkStart w:id="41" w:name="nOZ859KGAqBwAQhO"/>
      <w:proofErr w:type="spellStart"/>
      <w:r>
        <w:t>Paquetes</w:t>
      </w:r>
      <w:bookmarkEnd w:id="41"/>
      <w:proofErr w:type="spellEnd"/>
    </w:p>
    <w:p w:rsidR="001C313E" w:rsidRDefault="00FD6BEF">
      <w:pPr>
        <w:jc w:val="center"/>
      </w:pPr>
      <w:r>
        <w:rPr>
          <w:noProof/>
          <w:lang w:val="es-ES_tradnl" w:eastAsia="es-ES_tradnl"/>
        </w:rPr>
        <w:drawing>
          <wp:inline distT="0" distB="0" distL="0" distR="0">
            <wp:extent cx="5727700" cy="2888898"/>
            <wp:effectExtent l="19050" t="0" r="0" b="0"/>
            <wp:docPr id="167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Paquetes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Autor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proofErr w:type="spellStart"/>
            <w:r>
              <w:t>Ángela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Creación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1:03:21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Última</w:t>
            </w:r>
            <w:proofErr w:type="spellEnd"/>
            <w:r>
              <w:t xml:space="preserve"> </w:t>
            </w:r>
            <w:proofErr w:type="spellStart"/>
            <w:r>
              <w:t>Modificación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23:07:47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Ttulo2"/>
      </w:pPr>
      <w:proofErr w:type="spellStart"/>
      <w:r>
        <w:t>Resumen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mV859KGAqBwAQhf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 la conversión de las preguntas del formato entrante al específico de salida (JSON) pasando por un formato intermedio.</w:t>
            </w:r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hVjV9KGAqBwAQcV" w:history="1">
              <w:r>
                <w:t>Saver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7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n719KGAqACKAhr" w:history="1">
              <w:proofErr w:type="spellStart"/>
              <w:r>
                <w:t>ast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Paquete que contiene las clases empleadas en el formato intermedio que genera el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Parser</w:t>
            </w:r>
            <w:proofErr w:type="spellEnd"/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7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7859KGAqBwAQh6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del fichero de preguntas al formato intermedio.</w:t>
            </w:r>
          </w:p>
        </w:tc>
      </w:tr>
      <w:tr w:rsidR="001C313E" w:rsidRPr="0083163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yr859KGAqBwAQhv" w:history="1">
              <w:proofErr w:type="spellStart"/>
              <w:r>
                <w:t>FormateadoJSON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 las preguntas del formato intermedio JSON.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2"/>
      </w:pPr>
      <w:proofErr w:type="spellStart"/>
      <w:r>
        <w:t>Detalles</w:t>
      </w:r>
      <w:proofErr w:type="spellEnd"/>
    </w:p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7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RmV859KGAqBwAQhf"/>
      <w:bookmarkStart w:id="43" w:name="BxBw59KGAqBwAQag"/>
      <w:r>
        <w:t>Extractor</w:t>
      </w:r>
      <w:bookmarkEnd w:id="42"/>
      <w:bookmarkEnd w:id="4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 la conversión de las preguntas del formato entrante al específico de salida (JSON) pasando por un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Estereotipos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SubSystem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0:10:31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proofErr w:type="spellStart"/>
      <w:r>
        <w:t>Hijos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8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7859KGAqBwAQh6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del fichero de preguntas al formato intermedio.</w:t>
            </w:r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yr859KGAqBwAQhv" w:history="1">
              <w:proofErr w:type="spellStart"/>
              <w:r>
                <w:t>FormateadoJSON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 las preguntas del formato intermedio JSON.</w:t>
            </w:r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8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4Cw59KGAqBwAQaS" w:history="1">
              <w:r>
                <w:t>Parse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Interfaz encargada del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parseado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las preguntas del formato entrante al saliente.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Unnamed Dependency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8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hVjV9KGAqBwAQcV" w:history="1">
              <w:r>
                <w:t>Saver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17:33:10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17:51:34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Unnamed Dependency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8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n719KGAqACKAhr" w:history="1">
              <w:proofErr w:type="spellStart"/>
              <w:r>
                <w:t>ast</w:t>
              </w:r>
              <w:proofErr w:type="spellEnd"/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María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22:38:05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9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hQ59KGAqBwAQZe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1C313E">
            <w:pPr>
              <w:pStyle w:val="TableContent"/>
              <w:spacing w:before="75" w:after="37"/>
              <w:ind w:left="135" w:right="135"/>
            </w:pPr>
          </w:p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9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7hVjV9KGAqBwAQcV"/>
      <w:bookmarkStart w:id="45" w:name=".aMtV9KGAqBwAQX2"/>
      <w:r>
        <w:t>Saver</w:t>
      </w:r>
      <w:bookmarkEnd w:id="44"/>
      <w:bookmarkEnd w:id="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Estereotipos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SubSystem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17:11:30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22:14:53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proofErr w:type="spellStart"/>
      <w:r>
        <w:t>Hijos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o9jV9KGAqBwAQcx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Unnamed Dependency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9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mV859KGAqBwAQhf" w:history="1">
              <w:r>
                <w:t>Extractor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17:33:10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17:51:34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9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QdjV9KGAqBwAQch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1C313E">
            <w:pPr>
              <w:pStyle w:val="TableContent"/>
              <w:spacing w:before="75" w:after="37"/>
              <w:ind w:left="135" w:right="135"/>
            </w:pPr>
          </w:p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0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lon719KGAqACKAhr"/>
      <w:bookmarkStart w:id="47" w:name="lon719KGAqACKAhs"/>
      <w:proofErr w:type="spellStart"/>
      <w:r>
        <w:t>ast</w:t>
      </w:r>
      <w:bookmarkEnd w:id="46"/>
      <w:bookmarkEnd w:id="47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Paquete que contiene las clases empleadas en el formato intermedio que genera el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Parser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María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22:37:52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Unnamed Dependency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0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mV859KGAqBwAQhf" w:history="1">
              <w:r>
                <w:t>Extractor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María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22:38:05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0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UZ7859KGAqBwAQh6"/>
      <w:bookmarkStart w:id="49" w:name="_3LQ59KGAqBwAQaC"/>
      <w:r>
        <w:t>Parser</w:t>
      </w:r>
      <w:bookmarkEnd w:id="48"/>
      <w:bookmarkEnd w:id="4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del fichero de preguntas al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0:07:32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proofErr w:type="spellStart"/>
      <w:r>
        <w:t>Hijos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0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S7w59KGAqBwAQbV" w:history="1">
              <w:proofErr w:type="spellStart"/>
              <w:r>
                <w:t>Traductor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Direcciona las preguntas en formato intermedio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componenete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encargado de realizar el formateo final.</w:t>
            </w:r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0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8As59KGAqBwAQeS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Dirige el archivo de entrada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parser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según su formato.</w:t>
            </w:r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lbDV9KGAqBwAQaS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procesar los ficheros en formato GIFT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lbDV9KGAqBwAQaS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procesar los ficheros en formato GIFT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1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Oyr859KGAqBwAQhv"/>
      <w:bookmarkStart w:id="51" w:name="xCsw59KGAqBwAQaL"/>
      <w:proofErr w:type="spellStart"/>
      <w:r>
        <w:t>FormateadoJSON</w:t>
      </w:r>
      <w:bookmarkEnd w:id="50"/>
      <w:bookmarkEnd w:id="51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 las preguntas del formato intermedio JSON.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0:09:12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proofErr w:type="spellStart"/>
      <w:r>
        <w:t>Hijos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8316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1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Afw59KGAqBwAQbq" w:history="1">
              <w:proofErr w:type="spellStart"/>
              <w:r>
                <w:t>Traductor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las preguntas en formato intermedio.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sectPr w:rsidR="001C313E" w:rsidRPr="00335CF9">
      <w:headerReference w:type="default" r:id="rId20"/>
      <w:footerReference w:type="default" r:id="rId21"/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7E6" w:rsidRDefault="000917E6">
      <w:r>
        <w:separator/>
      </w:r>
    </w:p>
  </w:endnote>
  <w:endnote w:type="continuationSeparator" w:id="0">
    <w:p w:rsidR="000917E6" w:rsidRDefault="0009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AEC" w:rsidRDefault="00885AEC">
    <w:r>
      <w:rPr>
        <w:rFonts w:ascii="Helvetica" w:eastAsia="Helvetica" w:hAnsi="Helvetica" w:cs="Helvetica"/>
        <w:color w:val="000000"/>
        <w:sz w:val="18"/>
      </w:rPr>
      <w:t>Vistas.docx</w:t>
    </w:r>
    <w:r>
      <w:rPr>
        <w:rFonts w:ascii="Helvetica" w:eastAsia="Helvetica" w:hAnsi="Helvetica" w:cs="Helvetica"/>
        <w:color w:val="000000"/>
        <w:sz w:val="18"/>
      </w:rPr>
      <w:fldChar w:fldCharType="begin"/>
    </w:r>
    <w:r>
      <w:rPr>
        <w:rFonts w:ascii="Helvetica" w:eastAsia="Helvetica" w:hAnsi="Helvetica" w:cs="Helvetica"/>
        <w:color w:val="000000"/>
        <w:sz w:val="18"/>
      </w:rPr>
      <w:instrText>PAGE</w:instrText>
    </w:r>
    <w:r>
      <w:rPr>
        <w:rFonts w:ascii="Helvetica" w:eastAsia="Helvetica" w:hAnsi="Helvetica" w:cs="Helvetica"/>
        <w:color w:val="000000"/>
        <w:sz w:val="18"/>
      </w:rPr>
      <w:fldChar w:fldCharType="separate"/>
    </w:r>
    <w:r w:rsidR="00831631">
      <w:rPr>
        <w:rFonts w:ascii="Helvetica" w:eastAsia="Helvetica" w:hAnsi="Helvetica" w:cs="Helvetica"/>
        <w:noProof/>
        <w:color w:val="000000"/>
        <w:sz w:val="18"/>
      </w:rPr>
      <w:t>29</w:t>
    </w:r>
    <w:r>
      <w:rPr>
        <w:rFonts w:ascii="Helvetica" w:eastAsia="Helvetica" w:hAnsi="Helvetica" w:cs="Helvetica"/>
        <w:color w:val="00000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7E6" w:rsidRDefault="000917E6">
      <w:r>
        <w:separator/>
      </w:r>
    </w:p>
  </w:footnote>
  <w:footnote w:type="continuationSeparator" w:id="0">
    <w:p w:rsidR="000917E6" w:rsidRDefault="000917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AEC" w:rsidRDefault="00885AEC">
    <w:pPr>
      <w:jc w:val="right"/>
    </w:pPr>
    <w:proofErr w:type="spellStart"/>
    <w:r>
      <w:rPr>
        <w:rFonts w:ascii="Helvetica" w:eastAsia="Helvetica" w:hAnsi="Helvetica" w:cs="Helvetica"/>
        <w:color w:val="000000"/>
        <w:sz w:val="18"/>
      </w:rPr>
      <w:t>Arquitectura</w:t>
    </w:r>
    <w:proofErr w:type="spellEnd"/>
    <w:r>
      <w:rPr>
        <w:rFonts w:ascii="Helvetica" w:eastAsia="Helvetica" w:hAnsi="Helvetica" w:cs="Helvetica"/>
        <w:color w:val="000000"/>
        <w:sz w:val="18"/>
      </w:rPr>
      <w:t xml:space="preserve"> del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0917E6"/>
    <w:rsid w:val="00112E69"/>
    <w:rsid w:val="001C313E"/>
    <w:rsid w:val="00335CF9"/>
    <w:rsid w:val="004134F6"/>
    <w:rsid w:val="004427D9"/>
    <w:rsid w:val="005368C6"/>
    <w:rsid w:val="007B17D1"/>
    <w:rsid w:val="00831631"/>
    <w:rsid w:val="00855521"/>
    <w:rsid w:val="00885AEC"/>
    <w:rsid w:val="00B844E9"/>
    <w:rsid w:val="00E10F2E"/>
    <w:rsid w:val="00F27B72"/>
    <w:rsid w:val="00FD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130815-A34C-454E-8084-9B1FEAC6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semiHidden/>
    <w:unhideWhenUsed/>
    <w:rsid w:val="004134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134F6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4570</Words>
  <Characters>25140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Trivial2a</vt:lpstr>
    </vt:vector>
  </TitlesOfParts>
  <Company>Training XP</Company>
  <LinksUpToDate>false</LinksUpToDate>
  <CharactersWithSpaces>29651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Trivial2a</dc:title>
  <dc:subject>Arquitectura del Software</dc:subject>
  <dc:creator>Álvaro Velázquez, Ángela García, Cristian González, Ivana Fraile, Jhonny Sánchez, José Antonio Montero Hernández, María Piris, Ruán Alves, Samanta Baragaño</dc:creator>
  <cp:keywords>
	</cp:keywords>
  <dc:description/>
  <cp:lastModifiedBy>Ivana Fraile Muñiz</cp:lastModifiedBy>
  <cp:revision>6</cp:revision>
  <cp:lastPrinted>2015-03-05T23:04:00Z</cp:lastPrinted>
  <dcterms:created xsi:type="dcterms:W3CDTF">2015-03-05T11:15:00Z</dcterms:created>
  <dcterms:modified xsi:type="dcterms:W3CDTF">2015-03-06T18:19:00Z</dcterms:modified>
</cp:coreProperties>
</file>