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7" w14:textId="77777777" w:rsidR="00712840" w:rsidRDefault="00016919">
      <w:pPr>
        <w:jc w:val="center"/>
      </w:pPr>
      <w:bookmarkStart w:id="0" w:name="_GoBack"/>
      <w:bookmarkEnd w:id="0"/>
      <w:r>
        <w:t>Mapeamento de Objeto Relacional</w:t>
      </w:r>
    </w:p>
    <w:p w14:paraId="00000008" w14:textId="77777777" w:rsidR="00712840" w:rsidRDefault="00016919">
      <w:r>
        <w:t>Cenário 1:</w:t>
      </w:r>
    </w:p>
    <w:p w14:paraId="00000009" w14:textId="77777777" w:rsidR="00712840" w:rsidRDefault="00016919">
      <w:r>
        <w:t>Relação Cliente Conta, um cliente pode ter uma ou várias contas (já que para ser cliente do banco deve haver no mínimo uma), relação 1 para N, de Cliente para Conta.</w:t>
      </w:r>
    </w:p>
    <w:p w14:paraId="0000000A" w14:textId="77777777" w:rsidR="00712840" w:rsidRDefault="00016919">
      <w:r>
        <w:t xml:space="preserve">Relação Agencia Conta, uma agência pode ter zero ou mais contas, enquanto cada conta está </w:t>
      </w:r>
      <w:r>
        <w:t>vinculada somente a uma agencia, relação de agregação.</w:t>
      </w:r>
    </w:p>
    <w:p w14:paraId="0000000B" w14:textId="77777777" w:rsidR="00712840" w:rsidRDefault="00016919">
      <w:r>
        <w:t>Relação Conta Movimentação, uma conta pode ter uma ou mais movimentações, enquanto cada movimentação tem que está ligado a somente uma conta, relação de composição.</w:t>
      </w:r>
    </w:p>
    <w:p w14:paraId="0000000C" w14:textId="77777777" w:rsidR="00712840" w:rsidRDefault="00016919">
      <w:r>
        <w:t xml:space="preserve">Relação Conta </w:t>
      </w:r>
      <w:proofErr w:type="spellStart"/>
      <w:r>
        <w:t>Conta</w:t>
      </w:r>
      <w:proofErr w:type="spellEnd"/>
      <w:r>
        <w:t>, os elementos da</w:t>
      </w:r>
      <w:r>
        <w:t xml:space="preserve"> tabela </w:t>
      </w:r>
      <w:proofErr w:type="spellStart"/>
      <w:r>
        <w:t>ContaBancaria</w:t>
      </w:r>
      <w:proofErr w:type="spellEnd"/>
      <w:r>
        <w:t>, se relacionam com eles mesmos através dos procedimentos da própria tabela. Relação de 1 para 1 entre os elementos da própria tabela.</w:t>
      </w:r>
    </w:p>
    <w:p w14:paraId="0000000D" w14:textId="77777777" w:rsidR="00712840" w:rsidRDefault="00016919">
      <w:r>
        <w:t xml:space="preserve">Relação </w:t>
      </w:r>
      <w:proofErr w:type="spellStart"/>
      <w:r>
        <w:t>ContaCorrente</w:t>
      </w:r>
      <w:proofErr w:type="spellEnd"/>
      <w:r>
        <w:t xml:space="preserve"> </w:t>
      </w:r>
      <w:proofErr w:type="spellStart"/>
      <w:r>
        <w:t>TalaodeCheque</w:t>
      </w:r>
      <w:proofErr w:type="spellEnd"/>
      <w:r>
        <w:t>, uma Conta Corrente pode ter zero ou mais talões, mas um talão d</w:t>
      </w:r>
      <w:r>
        <w:t>eve estar vinculado apenas a uma conta. Relação 0 para N.</w:t>
      </w:r>
    </w:p>
    <w:p w14:paraId="0000000E" w14:textId="77777777" w:rsidR="00712840" w:rsidRDefault="00016919">
      <w:r>
        <w:t xml:space="preserve">Relação </w:t>
      </w:r>
      <w:proofErr w:type="spellStart"/>
      <w:r>
        <w:t>Movimentacao</w:t>
      </w:r>
      <w:proofErr w:type="spellEnd"/>
      <w:r>
        <w:t xml:space="preserve"> </w:t>
      </w:r>
      <w:proofErr w:type="spellStart"/>
      <w:r>
        <w:t>TipoMovimentacao</w:t>
      </w:r>
      <w:proofErr w:type="spellEnd"/>
      <w:r>
        <w:t xml:space="preserve">, uma Movimentação deve ter 1 ou mais tipos, a tabela </w:t>
      </w:r>
      <w:proofErr w:type="spellStart"/>
      <w:r>
        <w:t>TipoMovimentacao</w:t>
      </w:r>
      <w:proofErr w:type="spellEnd"/>
      <w:r>
        <w:t xml:space="preserve"> e uma tabela derivada de </w:t>
      </w:r>
      <w:proofErr w:type="spellStart"/>
      <w:r>
        <w:t>Movimentacao</w:t>
      </w:r>
      <w:proofErr w:type="spellEnd"/>
      <w:r>
        <w:t>. Relação 1 para N.</w:t>
      </w:r>
    </w:p>
    <w:p w14:paraId="0000000F" w14:textId="77777777" w:rsidR="00712840" w:rsidRDefault="00016919">
      <w:r>
        <w:t>Relações de Herança:</w:t>
      </w:r>
    </w:p>
    <w:p w14:paraId="00000010" w14:textId="77777777" w:rsidR="00712840" w:rsidRDefault="00016919">
      <w:r>
        <w:t xml:space="preserve">Relação </w:t>
      </w:r>
      <w:proofErr w:type="spellStart"/>
      <w:r>
        <w:t>Cont</w:t>
      </w:r>
      <w:r>
        <w:t>aBancaria</w:t>
      </w:r>
      <w:proofErr w:type="spellEnd"/>
      <w:r>
        <w:t xml:space="preserve"> </w:t>
      </w:r>
      <w:proofErr w:type="spellStart"/>
      <w:r>
        <w:t>ContaCorrente</w:t>
      </w:r>
      <w:proofErr w:type="spellEnd"/>
      <w:r>
        <w:t>.</w:t>
      </w:r>
    </w:p>
    <w:p w14:paraId="00000011" w14:textId="77777777" w:rsidR="00712840" w:rsidRDefault="00016919">
      <w:r>
        <w:t xml:space="preserve">Relação </w:t>
      </w:r>
      <w:proofErr w:type="spellStart"/>
      <w:r>
        <w:t>ContaBancaria</w:t>
      </w:r>
      <w:proofErr w:type="spellEnd"/>
      <w:r>
        <w:t xml:space="preserve"> </w:t>
      </w:r>
      <w:proofErr w:type="spellStart"/>
      <w:r>
        <w:t>ContaPoupanca</w:t>
      </w:r>
      <w:proofErr w:type="spellEnd"/>
      <w:r>
        <w:t>.</w:t>
      </w:r>
    </w:p>
    <w:p w14:paraId="00000012" w14:textId="77777777" w:rsidR="00712840" w:rsidRDefault="00016919">
      <w:r>
        <w:t xml:space="preserve">Relação </w:t>
      </w:r>
      <w:proofErr w:type="spellStart"/>
      <w:r>
        <w:t>ContaCorrente</w:t>
      </w:r>
      <w:proofErr w:type="spellEnd"/>
      <w:r>
        <w:t xml:space="preserve"> </w:t>
      </w:r>
      <w:proofErr w:type="spellStart"/>
      <w:r>
        <w:t>ContaChequeEspecial</w:t>
      </w:r>
      <w:proofErr w:type="spellEnd"/>
      <w:r>
        <w:t>.</w:t>
      </w:r>
    </w:p>
    <w:p w14:paraId="00000013" w14:textId="77777777" w:rsidR="00712840" w:rsidRDefault="00712840"/>
    <w:p w14:paraId="00000014" w14:textId="77777777" w:rsidR="00712840" w:rsidRDefault="00712840"/>
    <w:sectPr w:rsidR="0071284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40"/>
    <w:rsid w:val="00016919"/>
    <w:rsid w:val="0071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BD9C80-6BA2-441F-AEDA-CB13000E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COSTA TOURINHO</dc:creator>
  <cp:lastModifiedBy>ARTUR COSTA TOURINHO</cp:lastModifiedBy>
  <cp:revision>2</cp:revision>
  <dcterms:created xsi:type="dcterms:W3CDTF">2022-04-12T18:32:00Z</dcterms:created>
  <dcterms:modified xsi:type="dcterms:W3CDTF">2022-04-12T18:32:00Z</dcterms:modified>
</cp:coreProperties>
</file>