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220" w:rsidRPr="00C04EE4" w:rsidRDefault="003E6220" w:rsidP="003E6220">
      <w:pPr>
        <w:rPr>
          <w:rFonts w:ascii="Times New Roman" w:hAnsi="Times New Roman" w:cs="Times New Roman"/>
          <w:sz w:val="28"/>
          <w:szCs w:val="28"/>
        </w:rPr>
      </w:pPr>
      <w:bookmarkStart w:id="0" w:name="_GoBack"/>
      <w:r w:rsidRPr="00C04EE4">
        <w:rPr>
          <w:rFonts w:ascii="Times New Roman" w:hAnsi="Times New Roman" w:cs="Times New Roman"/>
          <w:sz w:val="28"/>
          <w:szCs w:val="28"/>
        </w:rPr>
        <w:t>Середовище розробки: бібліотека базових класі</w:t>
      </w:r>
      <w:proofErr w:type="gramStart"/>
      <w:r w:rsidRPr="00C04EE4">
        <w:rPr>
          <w:rFonts w:ascii="Times New Roman" w:hAnsi="Times New Roman" w:cs="Times New Roman"/>
          <w:sz w:val="28"/>
          <w:szCs w:val="28"/>
        </w:rPr>
        <w:t>в</w:t>
      </w:r>
      <w:proofErr w:type="gramEnd"/>
    </w:p>
    <w:p w:rsidR="003E6220" w:rsidRPr="00C04EE4" w:rsidRDefault="003E6220" w:rsidP="003E6220">
      <w:pPr>
        <w:rPr>
          <w:rFonts w:ascii="Times New Roman" w:hAnsi="Times New Roman" w:cs="Times New Roman"/>
          <w:sz w:val="28"/>
          <w:szCs w:val="28"/>
        </w:rPr>
      </w:pPr>
    </w:p>
    <w:p w:rsidR="003E6220" w:rsidRPr="00C04EE4" w:rsidRDefault="003E6220" w:rsidP="003E6220">
      <w:pPr>
        <w:rPr>
          <w:rFonts w:ascii="Times New Roman" w:hAnsi="Times New Roman" w:cs="Times New Roman"/>
          <w:sz w:val="28"/>
          <w:szCs w:val="28"/>
        </w:rPr>
      </w:pPr>
      <w:proofErr w:type="gramStart"/>
      <w:r w:rsidRPr="00C04EE4">
        <w:rPr>
          <w:rFonts w:ascii="Times New Roman" w:hAnsi="Times New Roman" w:cs="Times New Roman"/>
          <w:sz w:val="28"/>
          <w:szCs w:val="28"/>
        </w:rPr>
        <w:t>Основною</w:t>
      </w:r>
      <w:proofErr w:type="gramEnd"/>
      <w:r w:rsidRPr="00C04EE4">
        <w:rPr>
          <w:rFonts w:ascii="Times New Roman" w:hAnsi="Times New Roman" w:cs="Times New Roman"/>
          <w:sz w:val="28"/>
          <w:szCs w:val="28"/>
        </w:rPr>
        <w:t xml:space="preserve"> перевагою об'єктно-</w:t>
      </w:r>
      <w:r w:rsidR="00835B13">
        <w:rPr>
          <w:rFonts w:ascii="Times New Roman" w:hAnsi="Times New Roman" w:cs="Times New Roman"/>
          <w:sz w:val="28"/>
          <w:szCs w:val="28"/>
          <w:lang w:val="uk-UA"/>
        </w:rPr>
        <w:t>з</w:t>
      </w:r>
      <w:r w:rsidRPr="00C04EE4">
        <w:rPr>
          <w:rFonts w:ascii="Times New Roman" w:hAnsi="Times New Roman" w:cs="Times New Roman"/>
          <w:sz w:val="28"/>
          <w:szCs w:val="28"/>
        </w:rPr>
        <w:t xml:space="preserve">орієнтованих мов програмування, таких, як C++ і Smalltalk, є високий ступінь повторного використання в добре спроектованих систем. Це </w:t>
      </w:r>
      <w:r w:rsidR="00835B13">
        <w:rPr>
          <w:rFonts w:ascii="Times New Roman" w:hAnsi="Times New Roman" w:cs="Times New Roman"/>
          <w:sz w:val="28"/>
          <w:szCs w:val="28"/>
        </w:rPr>
        <w:t>означа</w:t>
      </w:r>
      <w:proofErr w:type="gramStart"/>
      <w:r w:rsidR="00835B13">
        <w:rPr>
          <w:rFonts w:ascii="Times New Roman" w:hAnsi="Times New Roman" w:cs="Times New Roman"/>
          <w:sz w:val="28"/>
          <w:szCs w:val="28"/>
        </w:rPr>
        <w:t>є,</w:t>
      </w:r>
      <w:proofErr w:type="gramEnd"/>
      <w:r w:rsidR="00835B13">
        <w:rPr>
          <w:rFonts w:ascii="Times New Roman" w:hAnsi="Times New Roman" w:cs="Times New Roman"/>
          <w:sz w:val="28"/>
          <w:szCs w:val="28"/>
        </w:rPr>
        <w:t xml:space="preserve"> що для розробки кожно</w:t>
      </w:r>
      <w:r w:rsidR="00835B13">
        <w:rPr>
          <w:rFonts w:ascii="Times New Roman" w:hAnsi="Times New Roman" w:cs="Times New Roman"/>
          <w:sz w:val="28"/>
          <w:szCs w:val="28"/>
          <w:lang w:val="uk-UA"/>
        </w:rPr>
        <w:t>ї</w:t>
      </w:r>
      <w:r w:rsidR="00835B13">
        <w:rPr>
          <w:rFonts w:ascii="Times New Roman" w:hAnsi="Times New Roman" w:cs="Times New Roman"/>
          <w:sz w:val="28"/>
          <w:szCs w:val="28"/>
        </w:rPr>
        <w:t xml:space="preserve"> наступно</w:t>
      </w:r>
      <w:r w:rsidR="00835B13">
        <w:rPr>
          <w:rFonts w:ascii="Times New Roman" w:hAnsi="Times New Roman" w:cs="Times New Roman"/>
          <w:sz w:val="28"/>
          <w:szCs w:val="28"/>
          <w:lang w:val="uk-UA"/>
        </w:rPr>
        <w:t>ї</w:t>
      </w:r>
      <w:r w:rsidRPr="00C04EE4">
        <w:rPr>
          <w:rFonts w:ascii="Times New Roman" w:hAnsi="Times New Roman" w:cs="Times New Roman"/>
          <w:sz w:val="28"/>
          <w:szCs w:val="28"/>
        </w:rPr>
        <w:t xml:space="preserve"> програми потрібно набагато менше нового коду; отже, </w:t>
      </w:r>
      <w:r w:rsidR="00835B13">
        <w:rPr>
          <w:rFonts w:ascii="Times New Roman" w:hAnsi="Times New Roman" w:cs="Times New Roman"/>
          <w:sz w:val="28"/>
          <w:szCs w:val="28"/>
          <w:lang w:val="uk-UA"/>
        </w:rPr>
        <w:t xml:space="preserve">й </w:t>
      </w:r>
      <w:r w:rsidR="00835B13">
        <w:rPr>
          <w:rFonts w:ascii="Times New Roman" w:hAnsi="Times New Roman" w:cs="Times New Roman"/>
          <w:sz w:val="28"/>
          <w:szCs w:val="28"/>
        </w:rPr>
        <w:t>менш</w:t>
      </w:r>
      <w:r w:rsidR="00835B13">
        <w:rPr>
          <w:rFonts w:ascii="Times New Roman" w:hAnsi="Times New Roman" w:cs="Times New Roman"/>
          <w:sz w:val="28"/>
          <w:szCs w:val="28"/>
          <w:lang w:val="uk-UA"/>
        </w:rPr>
        <w:t>у</w:t>
      </w:r>
      <w:r w:rsidRPr="00C04EE4">
        <w:rPr>
          <w:rFonts w:ascii="Times New Roman" w:hAnsi="Times New Roman" w:cs="Times New Roman"/>
          <w:sz w:val="28"/>
          <w:szCs w:val="28"/>
        </w:rPr>
        <w:t xml:space="preserve"> кількість коду потрібно супроводжувати і підтримувати.</w:t>
      </w:r>
    </w:p>
    <w:p w:rsidR="003E6220" w:rsidRPr="00C04EE4" w:rsidRDefault="003E6220" w:rsidP="003E6220">
      <w:pPr>
        <w:rPr>
          <w:rFonts w:ascii="Times New Roman" w:hAnsi="Times New Roman" w:cs="Times New Roman"/>
          <w:sz w:val="28"/>
          <w:szCs w:val="28"/>
        </w:rPr>
      </w:pPr>
      <w:r w:rsidRPr="00C04EE4">
        <w:rPr>
          <w:rFonts w:ascii="Times New Roman" w:hAnsi="Times New Roman" w:cs="Times New Roman"/>
          <w:sz w:val="28"/>
          <w:szCs w:val="28"/>
        </w:rPr>
        <w:t xml:space="preserve">Повторне використання приймає </w:t>
      </w:r>
      <w:proofErr w:type="gramStart"/>
      <w:r w:rsidRPr="00C04EE4">
        <w:rPr>
          <w:rFonts w:ascii="Times New Roman" w:hAnsi="Times New Roman" w:cs="Times New Roman"/>
          <w:sz w:val="28"/>
          <w:szCs w:val="28"/>
        </w:rPr>
        <w:t>р</w:t>
      </w:r>
      <w:proofErr w:type="gramEnd"/>
      <w:r w:rsidRPr="00C04EE4">
        <w:rPr>
          <w:rFonts w:ascii="Times New Roman" w:hAnsi="Times New Roman" w:cs="Times New Roman"/>
          <w:sz w:val="28"/>
          <w:szCs w:val="28"/>
        </w:rPr>
        <w:t xml:space="preserve">ізні форми: запозичення окремих рядків коду, окремих класів або логічно пов'язаних між собою груп класів. Повтор рядків найбільш простий (хто з програмістів хоч одного разу не використав редактор для копіювання реалізації того чи іншого алгоритму з однієї програми в іншу?), Але найменш вигідний (один і той же фрагмент коду просто дублюється в </w:t>
      </w:r>
      <w:proofErr w:type="gramStart"/>
      <w:r w:rsidRPr="00C04EE4">
        <w:rPr>
          <w:rFonts w:ascii="Times New Roman" w:hAnsi="Times New Roman" w:cs="Times New Roman"/>
          <w:sz w:val="28"/>
          <w:szCs w:val="28"/>
        </w:rPr>
        <w:t>р</w:t>
      </w:r>
      <w:proofErr w:type="gramEnd"/>
      <w:r w:rsidRPr="00C04EE4">
        <w:rPr>
          <w:rFonts w:ascii="Times New Roman" w:hAnsi="Times New Roman" w:cs="Times New Roman"/>
          <w:sz w:val="28"/>
          <w:szCs w:val="28"/>
        </w:rPr>
        <w:t>ізних додатках). Ми поступимо набагато краще, використовуючи об'єктно-</w:t>
      </w:r>
      <w:r w:rsidR="00835B13">
        <w:rPr>
          <w:rFonts w:ascii="Times New Roman" w:hAnsi="Times New Roman" w:cs="Times New Roman"/>
          <w:sz w:val="28"/>
          <w:szCs w:val="28"/>
          <w:lang w:val="uk-UA"/>
        </w:rPr>
        <w:t>з</w:t>
      </w:r>
      <w:r w:rsidRPr="00C04EE4">
        <w:rPr>
          <w:rFonts w:ascii="Times New Roman" w:hAnsi="Times New Roman" w:cs="Times New Roman"/>
          <w:sz w:val="28"/>
          <w:szCs w:val="28"/>
        </w:rPr>
        <w:t xml:space="preserve">орієнтовані мови програмування і звертаючись до існуючих класів, модифікуючи їх або наслідуючи від них. Але ще більших успіхів можна досягти, використовуючи набори класів, організовані в інструментальні бібліотеки, - середовища розробки. Як вже зазначалося в розділі 4, </w:t>
      </w:r>
      <w:proofErr w:type="gramStart"/>
      <w:r w:rsidRPr="00C04EE4">
        <w:rPr>
          <w:rFonts w:ascii="Times New Roman" w:hAnsi="Times New Roman" w:cs="Times New Roman"/>
          <w:sz w:val="28"/>
          <w:szCs w:val="28"/>
        </w:rPr>
        <w:t>п</w:t>
      </w:r>
      <w:proofErr w:type="gramEnd"/>
      <w:r w:rsidRPr="00C04EE4">
        <w:rPr>
          <w:rFonts w:ascii="Times New Roman" w:hAnsi="Times New Roman" w:cs="Times New Roman"/>
          <w:sz w:val="28"/>
          <w:szCs w:val="28"/>
        </w:rPr>
        <w:t>ід середовищем розробки розуміється сукупність класів, що надають набір послуг у певній галузі; таким чином, середовище розробки експортує ряд окремих класів і механізмів, які клієнти можуть використовувати безпосередньо або адаптувати.</w:t>
      </w:r>
    </w:p>
    <w:p w:rsidR="003E6220" w:rsidRPr="00C04EE4" w:rsidRDefault="003E6220" w:rsidP="003E6220">
      <w:pPr>
        <w:rPr>
          <w:rFonts w:ascii="Times New Roman" w:hAnsi="Times New Roman" w:cs="Times New Roman"/>
          <w:sz w:val="28"/>
          <w:szCs w:val="28"/>
        </w:rPr>
      </w:pPr>
    </w:p>
    <w:p w:rsidR="003E6220" w:rsidRPr="00C04EE4" w:rsidRDefault="003E6220" w:rsidP="003E6220">
      <w:pPr>
        <w:rPr>
          <w:rFonts w:ascii="Times New Roman" w:hAnsi="Times New Roman" w:cs="Times New Roman"/>
          <w:sz w:val="28"/>
          <w:szCs w:val="28"/>
        </w:rPr>
      </w:pPr>
      <w:r w:rsidRPr="00C04EE4">
        <w:rPr>
          <w:rFonts w:ascii="Times New Roman" w:hAnsi="Times New Roman" w:cs="Times New Roman"/>
          <w:sz w:val="28"/>
          <w:szCs w:val="28"/>
        </w:rPr>
        <w:t xml:space="preserve">Середовища розробки можуть бути досить універсальні і застосовні до широкого кола додатків. До цієї категорії належать загальні фундаментальні класи, математичні бібліотеки та бібліотеки графічного інтерфейсу користувача. Середовища розробки можуть зустрічатися і в досить вузьких предметних областях, таких, наприклад, як </w:t>
      </w:r>
      <w:proofErr w:type="gramStart"/>
      <w:r w:rsidRPr="00C04EE4">
        <w:rPr>
          <w:rFonts w:ascii="Times New Roman" w:hAnsi="Times New Roman" w:cs="Times New Roman"/>
          <w:sz w:val="28"/>
          <w:szCs w:val="28"/>
        </w:rPr>
        <w:t>обл</w:t>
      </w:r>
      <w:proofErr w:type="gramEnd"/>
      <w:r w:rsidRPr="00C04EE4">
        <w:rPr>
          <w:rFonts w:ascii="Times New Roman" w:hAnsi="Times New Roman" w:cs="Times New Roman"/>
          <w:sz w:val="28"/>
          <w:szCs w:val="28"/>
        </w:rPr>
        <w:t xml:space="preserve">ік пацієнтів лікарні, торгівля текстилем, менеджмент, телефонні системи. Там, де існує сімейство програм, </w:t>
      </w:r>
      <w:r w:rsidR="00835B13">
        <w:rPr>
          <w:rFonts w:ascii="Times New Roman" w:hAnsi="Times New Roman" w:cs="Times New Roman"/>
          <w:sz w:val="28"/>
          <w:szCs w:val="28"/>
          <w:lang w:val="uk-UA"/>
        </w:rPr>
        <w:t xml:space="preserve">що </w:t>
      </w:r>
      <w:r w:rsidRPr="00C04EE4">
        <w:rPr>
          <w:rFonts w:ascii="Times New Roman" w:hAnsi="Times New Roman" w:cs="Times New Roman"/>
          <w:sz w:val="28"/>
          <w:szCs w:val="28"/>
        </w:rPr>
        <w:t>вирішують подібні завдання, з'</w:t>
      </w:r>
      <w:proofErr w:type="gramStart"/>
      <w:r w:rsidRPr="00C04EE4">
        <w:rPr>
          <w:rFonts w:ascii="Times New Roman" w:hAnsi="Times New Roman" w:cs="Times New Roman"/>
          <w:sz w:val="28"/>
          <w:szCs w:val="28"/>
        </w:rPr>
        <w:t>явл</w:t>
      </w:r>
      <w:r w:rsidR="00835B13">
        <w:rPr>
          <w:rFonts w:ascii="Times New Roman" w:hAnsi="Times New Roman" w:cs="Times New Roman"/>
          <w:sz w:val="28"/>
          <w:szCs w:val="28"/>
        </w:rPr>
        <w:t>яється</w:t>
      </w:r>
      <w:proofErr w:type="gramEnd"/>
      <w:r w:rsidR="00835B13">
        <w:rPr>
          <w:rFonts w:ascii="Times New Roman" w:hAnsi="Times New Roman" w:cs="Times New Roman"/>
          <w:sz w:val="28"/>
          <w:szCs w:val="28"/>
        </w:rPr>
        <w:t xml:space="preserve"> привід створити прикладн</w:t>
      </w:r>
      <w:r w:rsidR="00835B13">
        <w:rPr>
          <w:rFonts w:ascii="Times New Roman" w:hAnsi="Times New Roman" w:cs="Times New Roman"/>
          <w:sz w:val="28"/>
          <w:szCs w:val="28"/>
          <w:lang w:val="uk-UA"/>
        </w:rPr>
        <w:t>е</w:t>
      </w:r>
      <w:r w:rsidRPr="00C04EE4">
        <w:rPr>
          <w:rFonts w:ascii="Times New Roman" w:hAnsi="Times New Roman" w:cs="Times New Roman"/>
          <w:sz w:val="28"/>
          <w:szCs w:val="28"/>
        </w:rPr>
        <w:t xml:space="preserve"> середовище розробки.</w:t>
      </w:r>
    </w:p>
    <w:p w:rsidR="003E6220" w:rsidRPr="00C04EE4" w:rsidRDefault="003E6220" w:rsidP="003E6220">
      <w:pPr>
        <w:rPr>
          <w:rFonts w:ascii="Times New Roman" w:hAnsi="Times New Roman" w:cs="Times New Roman"/>
          <w:sz w:val="28"/>
          <w:szCs w:val="28"/>
        </w:rPr>
      </w:pPr>
    </w:p>
    <w:p w:rsidR="003E6220" w:rsidRPr="00C04EE4" w:rsidRDefault="003E6220" w:rsidP="003E6220">
      <w:pPr>
        <w:rPr>
          <w:rFonts w:ascii="Times New Roman" w:hAnsi="Times New Roman" w:cs="Times New Roman"/>
          <w:sz w:val="28"/>
          <w:szCs w:val="28"/>
        </w:rPr>
      </w:pPr>
      <w:r w:rsidRPr="00C04EE4">
        <w:rPr>
          <w:rFonts w:ascii="Times New Roman" w:hAnsi="Times New Roman" w:cs="Times New Roman"/>
          <w:sz w:val="28"/>
          <w:szCs w:val="28"/>
        </w:rPr>
        <w:t>У цій главі ми застосуємо об'єктно-</w:t>
      </w:r>
      <w:r w:rsidR="00835B13">
        <w:rPr>
          <w:rFonts w:ascii="Times New Roman" w:hAnsi="Times New Roman" w:cs="Times New Roman"/>
          <w:sz w:val="28"/>
          <w:szCs w:val="28"/>
          <w:lang w:val="uk-UA"/>
        </w:rPr>
        <w:t>з</w:t>
      </w:r>
      <w:r w:rsidRPr="00C04EE4">
        <w:rPr>
          <w:rFonts w:ascii="Times New Roman" w:hAnsi="Times New Roman" w:cs="Times New Roman"/>
          <w:sz w:val="28"/>
          <w:szCs w:val="28"/>
        </w:rPr>
        <w:t xml:space="preserve">орієнтований </w:t>
      </w:r>
      <w:proofErr w:type="gramStart"/>
      <w:r w:rsidRPr="00C04EE4">
        <w:rPr>
          <w:rFonts w:ascii="Times New Roman" w:hAnsi="Times New Roman" w:cs="Times New Roman"/>
          <w:sz w:val="28"/>
          <w:szCs w:val="28"/>
        </w:rPr>
        <w:t>п</w:t>
      </w:r>
      <w:proofErr w:type="gramEnd"/>
      <w:r w:rsidRPr="00C04EE4">
        <w:rPr>
          <w:rFonts w:ascii="Times New Roman" w:hAnsi="Times New Roman" w:cs="Times New Roman"/>
          <w:sz w:val="28"/>
          <w:szCs w:val="28"/>
        </w:rPr>
        <w:t xml:space="preserve">ідхід до створення бібліотеки фундаментальних класів. У попередньому розділі нашими основними завданнями були реалізація управління системою в реальному часі і оптимальний розподіл функціональних властивостей між декількома </w:t>
      </w:r>
      <w:r w:rsidRPr="00C04EE4">
        <w:rPr>
          <w:rFonts w:ascii="Times New Roman" w:hAnsi="Times New Roman" w:cs="Times New Roman"/>
          <w:sz w:val="28"/>
          <w:szCs w:val="28"/>
        </w:rPr>
        <w:lastRenderedPageBreak/>
        <w:t xml:space="preserve">відносно автономними і статичними об'єктами. Тут же будуть домінувати два </w:t>
      </w:r>
      <w:proofErr w:type="gramStart"/>
      <w:r w:rsidRPr="00C04EE4">
        <w:rPr>
          <w:rFonts w:ascii="Times New Roman" w:hAnsi="Times New Roman" w:cs="Times New Roman"/>
          <w:sz w:val="28"/>
          <w:szCs w:val="28"/>
        </w:rPr>
        <w:t>р</w:t>
      </w:r>
      <w:proofErr w:type="gramEnd"/>
      <w:r w:rsidRPr="00C04EE4">
        <w:rPr>
          <w:rFonts w:ascii="Times New Roman" w:hAnsi="Times New Roman" w:cs="Times New Roman"/>
          <w:sz w:val="28"/>
          <w:szCs w:val="28"/>
        </w:rPr>
        <w:t>ізних аспекти: прагнення до гнучкості архітектури з широким вибором альтернатив оптимізації за часом і пам'яті, і необхідність використання загальних механізмів управління пам'яттю і синхронізацією.</w:t>
      </w:r>
    </w:p>
    <w:p w:rsidR="003E6220" w:rsidRPr="00C04EE4" w:rsidRDefault="003E6220" w:rsidP="003E6220">
      <w:pPr>
        <w:rPr>
          <w:rFonts w:ascii="Times New Roman" w:hAnsi="Times New Roman" w:cs="Times New Roman"/>
          <w:sz w:val="28"/>
          <w:szCs w:val="28"/>
        </w:rPr>
      </w:pPr>
    </w:p>
    <w:p w:rsidR="003E6220" w:rsidRPr="00C04EE4" w:rsidRDefault="003E6220" w:rsidP="003E6220">
      <w:pPr>
        <w:rPr>
          <w:rFonts w:ascii="Times New Roman" w:hAnsi="Times New Roman" w:cs="Times New Roman"/>
          <w:sz w:val="28"/>
          <w:szCs w:val="28"/>
        </w:rPr>
      </w:pPr>
      <w:r w:rsidRPr="00C04EE4">
        <w:rPr>
          <w:rFonts w:ascii="Times New Roman" w:hAnsi="Times New Roman" w:cs="Times New Roman"/>
          <w:sz w:val="28"/>
          <w:szCs w:val="28"/>
        </w:rPr>
        <w:t>Визначення меж проблемної області</w:t>
      </w:r>
    </w:p>
    <w:p w:rsidR="003E6220" w:rsidRPr="00C04EE4" w:rsidRDefault="003E6220" w:rsidP="003E6220">
      <w:pPr>
        <w:rPr>
          <w:rFonts w:ascii="Times New Roman" w:hAnsi="Times New Roman" w:cs="Times New Roman"/>
          <w:sz w:val="28"/>
          <w:szCs w:val="28"/>
        </w:rPr>
      </w:pPr>
    </w:p>
    <w:p w:rsidR="003E6220" w:rsidRPr="00C04EE4" w:rsidRDefault="00835B13" w:rsidP="003E6220">
      <w:pPr>
        <w:rPr>
          <w:rFonts w:ascii="Times New Roman" w:hAnsi="Times New Roman" w:cs="Times New Roman"/>
          <w:sz w:val="28"/>
          <w:szCs w:val="28"/>
        </w:rPr>
      </w:pPr>
      <w:r>
        <w:rPr>
          <w:rFonts w:ascii="Times New Roman" w:hAnsi="Times New Roman" w:cs="Times New Roman"/>
          <w:sz w:val="28"/>
          <w:szCs w:val="28"/>
          <w:lang w:val="uk-UA"/>
        </w:rPr>
        <w:t>У вирізці</w:t>
      </w:r>
      <w:r w:rsidR="003E6220" w:rsidRPr="00C04EE4">
        <w:rPr>
          <w:rFonts w:ascii="Times New Roman" w:hAnsi="Times New Roman" w:cs="Times New Roman"/>
          <w:sz w:val="28"/>
          <w:szCs w:val="28"/>
        </w:rPr>
        <w:t xml:space="preserve"> представлені детально сформульовані вимоги до бібліотеки базових класів. На жаль, ці вимоги навряд чи практично здійснимі: бібліотека, що </w:t>
      </w:r>
      <w:proofErr w:type="gramStart"/>
      <w:r w:rsidR="003E6220" w:rsidRPr="00C04EE4">
        <w:rPr>
          <w:rFonts w:ascii="Times New Roman" w:hAnsi="Times New Roman" w:cs="Times New Roman"/>
          <w:sz w:val="28"/>
          <w:szCs w:val="28"/>
        </w:rPr>
        <w:t>містить</w:t>
      </w:r>
      <w:proofErr w:type="gramEnd"/>
      <w:r w:rsidR="003E6220" w:rsidRPr="00C04EE4">
        <w:rPr>
          <w:rFonts w:ascii="Times New Roman" w:hAnsi="Times New Roman" w:cs="Times New Roman"/>
          <w:sz w:val="28"/>
          <w:szCs w:val="28"/>
        </w:rPr>
        <w:t xml:space="preserve"> абстракції, необхідні для всіх можливих програм, виявилася б занадто велик</w:t>
      </w:r>
      <w:r>
        <w:rPr>
          <w:rFonts w:ascii="Times New Roman" w:hAnsi="Times New Roman" w:cs="Times New Roman"/>
          <w:sz w:val="28"/>
          <w:szCs w:val="28"/>
          <w:lang w:val="uk-UA"/>
        </w:rPr>
        <w:t>ою</w:t>
      </w:r>
      <w:r w:rsidR="003E6220" w:rsidRPr="00C04EE4">
        <w:rPr>
          <w:rFonts w:ascii="Times New Roman" w:hAnsi="Times New Roman" w:cs="Times New Roman"/>
          <w:sz w:val="28"/>
          <w:szCs w:val="28"/>
        </w:rPr>
        <w:t>. Першим обов'язком аналітика, таким чином, є скорочення проблемної області до розумних розмі</w:t>
      </w:r>
      <w:proofErr w:type="gramStart"/>
      <w:r w:rsidR="003E6220" w:rsidRPr="00C04EE4">
        <w:rPr>
          <w:rFonts w:ascii="Times New Roman" w:hAnsi="Times New Roman" w:cs="Times New Roman"/>
          <w:sz w:val="28"/>
          <w:szCs w:val="28"/>
        </w:rPr>
        <w:t>р</w:t>
      </w:r>
      <w:proofErr w:type="gramEnd"/>
      <w:r w:rsidR="003E6220" w:rsidRPr="00C04EE4">
        <w:rPr>
          <w:rFonts w:ascii="Times New Roman" w:hAnsi="Times New Roman" w:cs="Times New Roman"/>
          <w:sz w:val="28"/>
          <w:szCs w:val="28"/>
        </w:rPr>
        <w:t xml:space="preserve">ів і формулювання завдання, </w:t>
      </w:r>
      <w:r>
        <w:rPr>
          <w:rFonts w:ascii="Times New Roman" w:hAnsi="Times New Roman" w:cs="Times New Roman"/>
          <w:sz w:val="28"/>
          <w:szCs w:val="28"/>
          <w:lang w:val="uk-UA"/>
        </w:rPr>
        <w:t xml:space="preserve">що </w:t>
      </w:r>
      <w:r w:rsidR="003E6220" w:rsidRPr="00C04EE4">
        <w:rPr>
          <w:rFonts w:ascii="Times New Roman" w:hAnsi="Times New Roman" w:cs="Times New Roman"/>
          <w:sz w:val="28"/>
          <w:szCs w:val="28"/>
        </w:rPr>
        <w:t xml:space="preserve">піддається вирішенню. Проблема в тому </w:t>
      </w:r>
      <w:r>
        <w:rPr>
          <w:rFonts w:ascii="Times New Roman" w:hAnsi="Times New Roman" w:cs="Times New Roman"/>
          <w:sz w:val="28"/>
          <w:szCs w:val="28"/>
        </w:rPr>
        <w:t xml:space="preserve">вигляді, як вона представлена </w:t>
      </w:r>
      <w:r w:rsidR="003E6220" w:rsidRPr="00C04EE4">
        <w:rPr>
          <w:rFonts w:ascii="Times New Roman" w:hAnsi="Times New Roman" w:cs="Times New Roman"/>
          <w:sz w:val="28"/>
          <w:szCs w:val="28"/>
        </w:rPr>
        <w:t xml:space="preserve">зараз, може </w:t>
      </w:r>
      <w:r>
        <w:rPr>
          <w:rFonts w:ascii="Times New Roman" w:hAnsi="Times New Roman" w:cs="Times New Roman"/>
          <w:sz w:val="28"/>
          <w:szCs w:val="28"/>
          <w:lang w:val="uk-UA"/>
        </w:rPr>
        <w:t>потягти</w:t>
      </w:r>
      <w:r w:rsidR="003E6220" w:rsidRPr="00C04EE4">
        <w:rPr>
          <w:rFonts w:ascii="Times New Roman" w:hAnsi="Times New Roman" w:cs="Times New Roman"/>
          <w:sz w:val="28"/>
          <w:szCs w:val="28"/>
        </w:rPr>
        <w:t xml:space="preserve"> за собою невдачу аналізу в цілому, тому необхідно сконцентрувати увагу </w:t>
      </w:r>
      <w:proofErr w:type="gramStart"/>
      <w:r w:rsidR="003E6220" w:rsidRPr="00C04EE4">
        <w:rPr>
          <w:rFonts w:ascii="Times New Roman" w:hAnsi="Times New Roman" w:cs="Times New Roman"/>
          <w:sz w:val="28"/>
          <w:szCs w:val="28"/>
        </w:rPr>
        <w:t>лише на</w:t>
      </w:r>
      <w:proofErr w:type="gramEnd"/>
      <w:r w:rsidR="003E6220" w:rsidRPr="00C04EE4">
        <w:rPr>
          <w:rFonts w:ascii="Times New Roman" w:hAnsi="Times New Roman" w:cs="Times New Roman"/>
          <w:sz w:val="28"/>
          <w:szCs w:val="28"/>
        </w:rPr>
        <w:t xml:space="preserve"> найбільш загальних абстракціях і механізмах, придатних для широкого використання, а не намагатися зробити все для всіх (що, швидше за все, призведе до створення середовища, яке нікому нічого не дасть). Ми почнемо аналіз з огляду теорії структур даних і алгоритмів, а потім перейдемо до абстракцій, властивим стандартному програмному забезпеченню.</w:t>
      </w:r>
    </w:p>
    <w:p w:rsidR="003E6220" w:rsidRPr="00C04EE4" w:rsidRDefault="003E6220" w:rsidP="003E6220">
      <w:pPr>
        <w:rPr>
          <w:rFonts w:ascii="Times New Roman" w:hAnsi="Times New Roman" w:cs="Times New Roman"/>
          <w:sz w:val="28"/>
          <w:szCs w:val="28"/>
        </w:rPr>
      </w:pPr>
    </w:p>
    <w:p w:rsidR="003E6220" w:rsidRPr="00C04EE4" w:rsidRDefault="003E6220" w:rsidP="003E6220">
      <w:pPr>
        <w:rPr>
          <w:rFonts w:ascii="Times New Roman" w:hAnsi="Times New Roman" w:cs="Times New Roman"/>
          <w:sz w:val="28"/>
          <w:szCs w:val="28"/>
        </w:rPr>
      </w:pPr>
      <w:proofErr w:type="gramStart"/>
      <w:r w:rsidRPr="00C04EE4">
        <w:rPr>
          <w:rFonts w:ascii="Times New Roman" w:hAnsi="Times New Roman" w:cs="Times New Roman"/>
          <w:sz w:val="28"/>
          <w:szCs w:val="28"/>
        </w:rPr>
        <w:t>Перше</w:t>
      </w:r>
      <w:proofErr w:type="gramEnd"/>
      <w:r w:rsidRPr="00C04EE4">
        <w:rPr>
          <w:rFonts w:ascii="Times New Roman" w:hAnsi="Times New Roman" w:cs="Times New Roman"/>
          <w:sz w:val="28"/>
          <w:szCs w:val="28"/>
        </w:rPr>
        <w:t xml:space="preserve"> відкриття в ході нашого аналізу - це чітке відділення структурних абстракцій (таких як черги, стеки і графи) від алгоритмічних (сортування, порівняння з зразком і пошук). Перша категорія понять </w:t>
      </w:r>
      <w:proofErr w:type="gramStart"/>
      <w:r w:rsidRPr="00C04EE4">
        <w:rPr>
          <w:rFonts w:ascii="Times New Roman" w:hAnsi="Times New Roman" w:cs="Times New Roman"/>
          <w:sz w:val="28"/>
          <w:szCs w:val="28"/>
        </w:rPr>
        <w:t>добре</w:t>
      </w:r>
      <w:proofErr w:type="gramEnd"/>
      <w:r w:rsidRPr="00C04EE4">
        <w:rPr>
          <w:rFonts w:ascii="Times New Roman" w:hAnsi="Times New Roman" w:cs="Times New Roman"/>
          <w:sz w:val="28"/>
          <w:szCs w:val="28"/>
        </w:rPr>
        <w:t xml:space="preserve"> відповідає класам. Друга категорія, на перший погляд, не </w:t>
      </w:r>
      <w:proofErr w:type="gramStart"/>
      <w:r w:rsidRPr="00C04EE4">
        <w:rPr>
          <w:rFonts w:ascii="Times New Roman" w:hAnsi="Times New Roman" w:cs="Times New Roman"/>
          <w:sz w:val="28"/>
          <w:szCs w:val="28"/>
        </w:rPr>
        <w:t>п</w:t>
      </w:r>
      <w:proofErr w:type="gramEnd"/>
      <w:r w:rsidRPr="00C04EE4">
        <w:rPr>
          <w:rFonts w:ascii="Times New Roman" w:hAnsi="Times New Roman" w:cs="Times New Roman"/>
          <w:sz w:val="28"/>
          <w:szCs w:val="28"/>
        </w:rPr>
        <w:t xml:space="preserve">іддається об'єктно-орієнтованої декомпозиції. Однак при належному підході виявляється, що вона цілком можлива: ми можемо ввести класи, екземпляри яких будуть агентами, які виконують дані функції. Як буде видно далі, об'єктивація алгоритмічних абстракцій забезпечує переваги спільності, завдяки тому, що алгоритми можна розмістити в ієрархії "узагальнення / </w:t>
      </w:r>
      <w:proofErr w:type="gramStart"/>
      <w:r w:rsidRPr="00C04EE4">
        <w:rPr>
          <w:rFonts w:ascii="Times New Roman" w:hAnsi="Times New Roman" w:cs="Times New Roman"/>
          <w:sz w:val="28"/>
          <w:szCs w:val="28"/>
        </w:rPr>
        <w:t>спец</w:t>
      </w:r>
      <w:proofErr w:type="gramEnd"/>
      <w:r w:rsidRPr="00C04EE4">
        <w:rPr>
          <w:rFonts w:ascii="Times New Roman" w:hAnsi="Times New Roman" w:cs="Times New Roman"/>
          <w:sz w:val="28"/>
          <w:szCs w:val="28"/>
        </w:rPr>
        <w:t>іалізація".</w:t>
      </w:r>
    </w:p>
    <w:p w:rsidR="003E6220" w:rsidRPr="00C04EE4" w:rsidRDefault="003E6220" w:rsidP="003E6220">
      <w:pPr>
        <w:rPr>
          <w:rFonts w:ascii="Times New Roman" w:hAnsi="Times New Roman" w:cs="Times New Roman"/>
          <w:sz w:val="28"/>
          <w:szCs w:val="28"/>
        </w:rPr>
      </w:pPr>
    </w:p>
    <w:p w:rsidR="003E6220" w:rsidRPr="00C04EE4" w:rsidRDefault="003E6220" w:rsidP="003E6220">
      <w:pPr>
        <w:rPr>
          <w:rFonts w:ascii="Times New Roman" w:hAnsi="Times New Roman" w:cs="Times New Roman"/>
          <w:sz w:val="28"/>
          <w:szCs w:val="28"/>
        </w:rPr>
      </w:pPr>
      <w:r w:rsidRPr="00C04EE4">
        <w:rPr>
          <w:rFonts w:ascii="Times New Roman" w:hAnsi="Times New Roman" w:cs="Times New Roman"/>
          <w:sz w:val="28"/>
          <w:szCs w:val="28"/>
        </w:rPr>
        <w:t xml:space="preserve">Вимоги </w:t>
      </w:r>
      <w:proofErr w:type="gramStart"/>
      <w:r w:rsidRPr="00C04EE4">
        <w:rPr>
          <w:rFonts w:ascii="Times New Roman" w:hAnsi="Times New Roman" w:cs="Times New Roman"/>
          <w:sz w:val="28"/>
          <w:szCs w:val="28"/>
        </w:rPr>
        <w:t>до</w:t>
      </w:r>
      <w:proofErr w:type="gramEnd"/>
      <w:r w:rsidRPr="00C04EE4">
        <w:rPr>
          <w:rFonts w:ascii="Times New Roman" w:hAnsi="Times New Roman" w:cs="Times New Roman"/>
          <w:sz w:val="28"/>
          <w:szCs w:val="28"/>
        </w:rPr>
        <w:t xml:space="preserve"> бібліотеки базових класів</w:t>
      </w:r>
    </w:p>
    <w:p w:rsidR="003E6220" w:rsidRPr="00C04EE4" w:rsidRDefault="003E6220" w:rsidP="003E6220">
      <w:pPr>
        <w:rPr>
          <w:rFonts w:ascii="Times New Roman" w:hAnsi="Times New Roman" w:cs="Times New Roman"/>
          <w:sz w:val="28"/>
          <w:szCs w:val="28"/>
        </w:rPr>
      </w:pPr>
    </w:p>
    <w:p w:rsidR="003E6220" w:rsidRPr="00C04EE4" w:rsidRDefault="003E6220" w:rsidP="003E6220">
      <w:pPr>
        <w:rPr>
          <w:rFonts w:ascii="Times New Roman" w:hAnsi="Times New Roman" w:cs="Times New Roman"/>
          <w:sz w:val="28"/>
          <w:szCs w:val="28"/>
        </w:rPr>
      </w:pPr>
      <w:r w:rsidRPr="00C04EE4">
        <w:rPr>
          <w:rFonts w:ascii="Times New Roman" w:hAnsi="Times New Roman" w:cs="Times New Roman"/>
          <w:sz w:val="28"/>
          <w:szCs w:val="28"/>
        </w:rPr>
        <w:lastRenderedPageBreak/>
        <w:t xml:space="preserve">Бібліотека повинна містити універсальні структури даних і алгоритми, здатні задовольнити потреби більшості стандартних додатку C ++. </w:t>
      </w:r>
      <w:proofErr w:type="gramStart"/>
      <w:r w:rsidRPr="00C04EE4">
        <w:rPr>
          <w:rFonts w:ascii="Times New Roman" w:hAnsi="Times New Roman" w:cs="Times New Roman"/>
          <w:sz w:val="28"/>
          <w:szCs w:val="28"/>
        </w:rPr>
        <w:t>Кр</w:t>
      </w:r>
      <w:proofErr w:type="gramEnd"/>
      <w:r w:rsidRPr="00C04EE4">
        <w:rPr>
          <w:rFonts w:ascii="Times New Roman" w:hAnsi="Times New Roman" w:cs="Times New Roman"/>
          <w:sz w:val="28"/>
          <w:szCs w:val="28"/>
        </w:rPr>
        <w:t>ім того, бібліотека повинна бути:</w:t>
      </w:r>
    </w:p>
    <w:p w:rsidR="003E6220" w:rsidRPr="00C04EE4" w:rsidRDefault="003E6220" w:rsidP="003E6220">
      <w:pPr>
        <w:rPr>
          <w:rFonts w:ascii="Times New Roman" w:hAnsi="Times New Roman" w:cs="Times New Roman"/>
          <w:sz w:val="28"/>
          <w:szCs w:val="28"/>
        </w:rPr>
      </w:pPr>
      <w:r w:rsidRPr="00C04EE4">
        <w:rPr>
          <w:rFonts w:ascii="Times New Roman" w:hAnsi="Times New Roman" w:cs="Times New Roman"/>
          <w:sz w:val="28"/>
          <w:szCs w:val="28"/>
        </w:rPr>
        <w:t> </w:t>
      </w:r>
    </w:p>
    <w:p w:rsidR="003E6220" w:rsidRPr="00835B13" w:rsidRDefault="00835B13" w:rsidP="003E6220">
      <w:pPr>
        <w:rPr>
          <w:rFonts w:ascii="Times New Roman" w:hAnsi="Times New Roman" w:cs="Times New Roman"/>
          <w:sz w:val="28"/>
          <w:szCs w:val="28"/>
          <w:lang w:val="uk-UA"/>
        </w:rPr>
      </w:pPr>
      <w:r>
        <w:rPr>
          <w:rFonts w:ascii="Times New Roman" w:hAnsi="Times New Roman" w:cs="Times New Roman"/>
          <w:sz w:val="28"/>
          <w:szCs w:val="28"/>
          <w:lang w:val="uk-UA"/>
        </w:rPr>
        <w:t>- Повною.</w:t>
      </w:r>
      <w:r w:rsidR="003E6220" w:rsidRPr="00835B13">
        <w:rPr>
          <w:rFonts w:ascii="Times New Roman" w:hAnsi="Times New Roman" w:cs="Times New Roman"/>
          <w:sz w:val="28"/>
          <w:szCs w:val="28"/>
          <w:lang w:val="uk-UA"/>
        </w:rPr>
        <w:t xml:space="preserve"> Бібліотека повинна містити сімейство класів, об'єднаних узгодженим зовнішнім інтерфейсом, але з різними уявленнями, так щоб розробники могли вибрати те, семантика якого найбільш точно відповідає </w:t>
      </w:r>
      <w:r>
        <w:rPr>
          <w:rFonts w:ascii="Times New Roman" w:hAnsi="Times New Roman" w:cs="Times New Roman"/>
          <w:sz w:val="28"/>
          <w:szCs w:val="28"/>
          <w:lang w:val="uk-UA"/>
        </w:rPr>
        <w:t>їх вимогам.</w:t>
      </w:r>
    </w:p>
    <w:p w:rsidR="003E6220" w:rsidRPr="00835B13" w:rsidRDefault="00835B13" w:rsidP="003E6220">
      <w:pPr>
        <w:rPr>
          <w:rFonts w:ascii="Times New Roman" w:hAnsi="Times New Roman" w:cs="Times New Roman"/>
          <w:sz w:val="28"/>
          <w:szCs w:val="28"/>
          <w:lang w:val="uk-UA"/>
        </w:rPr>
      </w:pPr>
      <w:r>
        <w:rPr>
          <w:rFonts w:ascii="Times New Roman" w:hAnsi="Times New Roman" w:cs="Times New Roman"/>
          <w:sz w:val="28"/>
          <w:szCs w:val="28"/>
          <w:lang w:val="uk-UA"/>
        </w:rPr>
        <w:t>-</w:t>
      </w:r>
      <w:r w:rsidR="003E6220" w:rsidRPr="00835B13">
        <w:rPr>
          <w:rFonts w:ascii="Times New Roman" w:hAnsi="Times New Roman" w:cs="Times New Roman"/>
          <w:sz w:val="28"/>
          <w:szCs w:val="28"/>
          <w:lang w:val="uk-UA"/>
        </w:rPr>
        <w:t xml:space="preserve"> </w:t>
      </w:r>
      <w:r>
        <w:rPr>
          <w:rFonts w:ascii="Times New Roman" w:hAnsi="Times New Roman" w:cs="Times New Roman"/>
          <w:sz w:val="28"/>
          <w:szCs w:val="28"/>
          <w:lang w:val="uk-UA"/>
        </w:rPr>
        <w:t>Адаптовною.</w:t>
      </w:r>
      <w:r w:rsidR="003E6220" w:rsidRPr="00835B13">
        <w:rPr>
          <w:rFonts w:ascii="Times New Roman" w:hAnsi="Times New Roman" w:cs="Times New Roman"/>
          <w:sz w:val="28"/>
          <w:szCs w:val="28"/>
          <w:lang w:val="uk-UA"/>
        </w:rPr>
        <w:t xml:space="preserve"> Всі фрагменти коду, що залежать від платформи, повинні бути виділені і ізольовані в окремі класи для забезпечення можливості локальних змін в них. Зокрема, розробник повинен мати контроль над механізмами зберігання даних і синхронізації процесів.</w:t>
      </w:r>
    </w:p>
    <w:p w:rsidR="003E6220" w:rsidRPr="00C04EE4" w:rsidRDefault="00835B13" w:rsidP="003E6220">
      <w:pPr>
        <w:rPr>
          <w:rFonts w:ascii="Times New Roman" w:hAnsi="Times New Roman" w:cs="Times New Roman"/>
          <w:sz w:val="28"/>
          <w:szCs w:val="28"/>
        </w:rPr>
      </w:pPr>
      <w:r>
        <w:rPr>
          <w:rFonts w:ascii="Times New Roman" w:hAnsi="Times New Roman" w:cs="Times New Roman"/>
          <w:sz w:val="28"/>
          <w:szCs w:val="28"/>
          <w:lang w:val="uk-UA"/>
        </w:rPr>
        <w:t>-</w:t>
      </w:r>
      <w:r w:rsidR="003E6220" w:rsidRPr="00835B13">
        <w:rPr>
          <w:rFonts w:ascii="Times New Roman" w:hAnsi="Times New Roman" w:cs="Times New Roman"/>
          <w:sz w:val="28"/>
          <w:szCs w:val="28"/>
          <w:lang w:val="uk-UA"/>
        </w:rPr>
        <w:t xml:space="preserve"> Ефективною</w:t>
      </w:r>
      <w:r>
        <w:rPr>
          <w:rFonts w:ascii="Times New Roman" w:hAnsi="Times New Roman" w:cs="Times New Roman"/>
          <w:sz w:val="28"/>
          <w:szCs w:val="28"/>
          <w:lang w:val="uk-UA"/>
        </w:rPr>
        <w:t>.</w:t>
      </w:r>
      <w:r w:rsidR="003E6220" w:rsidRPr="00835B13">
        <w:rPr>
          <w:rFonts w:ascii="Times New Roman" w:hAnsi="Times New Roman" w:cs="Times New Roman"/>
          <w:sz w:val="28"/>
          <w:szCs w:val="28"/>
          <w:lang w:val="uk-UA"/>
        </w:rPr>
        <w:t xml:space="preserve"> Процедура підключення різних фрагментів бібліотеки до додатка повинна бути простою (ефективність при компіляції). </w:t>
      </w:r>
      <w:r>
        <w:rPr>
          <w:rFonts w:ascii="Times New Roman" w:hAnsi="Times New Roman" w:cs="Times New Roman"/>
          <w:sz w:val="28"/>
          <w:szCs w:val="28"/>
          <w:lang w:val="uk-UA"/>
        </w:rPr>
        <w:t>Невеликі</w:t>
      </w:r>
      <w:r w:rsidR="003E6220" w:rsidRPr="00835B13">
        <w:rPr>
          <w:rFonts w:ascii="Times New Roman" w:hAnsi="Times New Roman" w:cs="Times New Roman"/>
          <w:sz w:val="28"/>
          <w:szCs w:val="28"/>
          <w:lang w:val="uk-UA"/>
        </w:rPr>
        <w:t xml:space="preserve"> витрати оперативної пам'яті і процесорного часу на обслуговування і підключення повинні </w:t>
      </w:r>
      <w:r w:rsidR="003E6220" w:rsidRPr="00C04EE4">
        <w:rPr>
          <w:rFonts w:ascii="Times New Roman" w:hAnsi="Times New Roman" w:cs="Times New Roman"/>
          <w:sz w:val="28"/>
          <w:szCs w:val="28"/>
        </w:rPr>
        <w:t xml:space="preserve">бути зведені до мінімуму (ефективність при виконанні). Бібліотека </w:t>
      </w:r>
      <w:proofErr w:type="gramStart"/>
      <w:r w:rsidR="003E6220" w:rsidRPr="00C04EE4">
        <w:rPr>
          <w:rFonts w:ascii="Times New Roman" w:hAnsi="Times New Roman" w:cs="Times New Roman"/>
          <w:sz w:val="28"/>
          <w:szCs w:val="28"/>
        </w:rPr>
        <w:t>повинна</w:t>
      </w:r>
      <w:proofErr w:type="gramEnd"/>
      <w:r w:rsidR="003E6220" w:rsidRPr="00C04EE4">
        <w:rPr>
          <w:rFonts w:ascii="Times New Roman" w:hAnsi="Times New Roman" w:cs="Times New Roman"/>
          <w:sz w:val="28"/>
          <w:szCs w:val="28"/>
        </w:rPr>
        <w:t xml:space="preserve"> забезпечувати більш надійну роботу, ніж механізми, розроблені </w:t>
      </w:r>
      <w:r>
        <w:rPr>
          <w:rFonts w:ascii="Times New Roman" w:hAnsi="Times New Roman" w:cs="Times New Roman"/>
          <w:sz w:val="28"/>
          <w:szCs w:val="28"/>
          <w:lang w:val="uk-UA"/>
        </w:rPr>
        <w:t>програмістом</w:t>
      </w:r>
      <w:r w:rsidR="003E6220" w:rsidRPr="00C04EE4">
        <w:rPr>
          <w:rFonts w:ascii="Times New Roman" w:hAnsi="Times New Roman" w:cs="Times New Roman"/>
          <w:sz w:val="28"/>
          <w:szCs w:val="28"/>
        </w:rPr>
        <w:t xml:space="preserve"> вручну (ефективність при розробці).</w:t>
      </w:r>
    </w:p>
    <w:p w:rsidR="003E6220" w:rsidRPr="00C04EE4" w:rsidRDefault="00835B13" w:rsidP="003E6220">
      <w:pPr>
        <w:rPr>
          <w:rFonts w:ascii="Times New Roman" w:hAnsi="Times New Roman" w:cs="Times New Roman"/>
          <w:sz w:val="28"/>
          <w:szCs w:val="28"/>
        </w:rPr>
      </w:pPr>
      <w:r>
        <w:rPr>
          <w:rFonts w:ascii="Times New Roman" w:hAnsi="Times New Roman" w:cs="Times New Roman"/>
          <w:sz w:val="28"/>
          <w:szCs w:val="28"/>
          <w:lang w:val="uk-UA"/>
        </w:rPr>
        <w:t>-</w:t>
      </w:r>
      <w:r w:rsidR="003E6220" w:rsidRPr="00C04EE4">
        <w:rPr>
          <w:rFonts w:ascii="Times New Roman" w:hAnsi="Times New Roman" w:cs="Times New Roman"/>
          <w:sz w:val="28"/>
          <w:szCs w:val="28"/>
        </w:rPr>
        <w:t xml:space="preserve"> Безпечно</w:t>
      </w:r>
      <w:r>
        <w:rPr>
          <w:rFonts w:ascii="Times New Roman" w:hAnsi="Times New Roman" w:cs="Times New Roman"/>
          <w:sz w:val="28"/>
          <w:szCs w:val="28"/>
          <w:lang w:val="uk-UA"/>
        </w:rPr>
        <w:t>ю.</w:t>
      </w:r>
      <w:r w:rsidR="003E6220" w:rsidRPr="00C04EE4">
        <w:rPr>
          <w:rFonts w:ascii="Times New Roman" w:hAnsi="Times New Roman" w:cs="Times New Roman"/>
          <w:sz w:val="28"/>
          <w:szCs w:val="28"/>
        </w:rPr>
        <w:t xml:space="preserve"> Кожна абстракція повинна бути безпечною з погляду типів, так щоб статичні припущення про поведінку класу могли бути забезпечені компілятором. Для виявлення порушень динамічної семантики класів </w:t>
      </w:r>
      <w:proofErr w:type="gramStart"/>
      <w:r w:rsidR="003E6220" w:rsidRPr="00C04EE4">
        <w:rPr>
          <w:rFonts w:ascii="Times New Roman" w:hAnsi="Times New Roman" w:cs="Times New Roman"/>
          <w:sz w:val="28"/>
          <w:szCs w:val="28"/>
        </w:rPr>
        <w:t>повинен</w:t>
      </w:r>
      <w:proofErr w:type="gramEnd"/>
      <w:r w:rsidR="003E6220" w:rsidRPr="00C04EE4">
        <w:rPr>
          <w:rFonts w:ascii="Times New Roman" w:hAnsi="Times New Roman" w:cs="Times New Roman"/>
          <w:sz w:val="28"/>
          <w:szCs w:val="28"/>
        </w:rPr>
        <w:t xml:space="preserve"> бути використаний механізм винятків. </w:t>
      </w:r>
      <w:r>
        <w:rPr>
          <w:rFonts w:ascii="Times New Roman" w:hAnsi="Times New Roman" w:cs="Times New Roman"/>
          <w:sz w:val="28"/>
          <w:szCs w:val="28"/>
          <w:lang w:val="uk-UA"/>
        </w:rPr>
        <w:t>Виклик</w:t>
      </w:r>
      <w:r>
        <w:rPr>
          <w:rFonts w:ascii="Times New Roman" w:hAnsi="Times New Roman" w:cs="Times New Roman"/>
          <w:sz w:val="28"/>
          <w:szCs w:val="28"/>
        </w:rPr>
        <w:t xml:space="preserve"> виключення не повин</w:t>
      </w:r>
      <w:r>
        <w:rPr>
          <w:rFonts w:ascii="Times New Roman" w:hAnsi="Times New Roman" w:cs="Times New Roman"/>
          <w:sz w:val="28"/>
          <w:szCs w:val="28"/>
          <w:lang w:val="uk-UA"/>
        </w:rPr>
        <w:t>ен</w:t>
      </w:r>
      <w:r w:rsidR="003E6220" w:rsidRPr="00C04EE4">
        <w:rPr>
          <w:rFonts w:ascii="Times New Roman" w:hAnsi="Times New Roman" w:cs="Times New Roman"/>
          <w:sz w:val="28"/>
          <w:szCs w:val="28"/>
        </w:rPr>
        <w:t xml:space="preserve"> зіпсувати стан об'єкта, що </w:t>
      </w:r>
      <w:r>
        <w:rPr>
          <w:rFonts w:ascii="Times New Roman" w:hAnsi="Times New Roman" w:cs="Times New Roman"/>
          <w:sz w:val="28"/>
          <w:szCs w:val="28"/>
          <w:lang w:val="uk-UA"/>
        </w:rPr>
        <w:t>його викликав.</w:t>
      </w:r>
    </w:p>
    <w:p w:rsidR="003E6220" w:rsidRPr="00C04EE4" w:rsidRDefault="00835B13" w:rsidP="003E6220">
      <w:pPr>
        <w:rPr>
          <w:rFonts w:ascii="Times New Roman" w:hAnsi="Times New Roman" w:cs="Times New Roman"/>
          <w:sz w:val="28"/>
          <w:szCs w:val="28"/>
        </w:rPr>
      </w:pPr>
      <w:r>
        <w:rPr>
          <w:rFonts w:ascii="Times New Roman" w:hAnsi="Times New Roman" w:cs="Times New Roman"/>
          <w:sz w:val="28"/>
          <w:szCs w:val="28"/>
          <w:lang w:val="uk-UA"/>
        </w:rPr>
        <w:t>-</w:t>
      </w:r>
      <w:r>
        <w:rPr>
          <w:rFonts w:ascii="Times New Roman" w:hAnsi="Times New Roman" w:cs="Times New Roman"/>
          <w:sz w:val="28"/>
          <w:szCs w:val="28"/>
        </w:rPr>
        <w:t xml:space="preserve"> Прост</w:t>
      </w:r>
      <w:r>
        <w:rPr>
          <w:rFonts w:ascii="Times New Roman" w:hAnsi="Times New Roman" w:cs="Times New Roman"/>
          <w:sz w:val="28"/>
          <w:szCs w:val="28"/>
          <w:lang w:val="uk-UA"/>
        </w:rPr>
        <w:t>ою.</w:t>
      </w:r>
      <w:r w:rsidR="003E6220" w:rsidRPr="00C04EE4">
        <w:rPr>
          <w:rFonts w:ascii="Times New Roman" w:hAnsi="Times New Roman" w:cs="Times New Roman"/>
          <w:sz w:val="28"/>
          <w:szCs w:val="28"/>
        </w:rPr>
        <w:t xml:space="preserve"> Бібліотека повинна мати прозору структуру, яка дає можливість користувачеві легко знаходити і підключати до додатка її фрагменти.</w:t>
      </w:r>
    </w:p>
    <w:p w:rsidR="003E6220" w:rsidRPr="00C04EE4" w:rsidRDefault="00835B13" w:rsidP="003E6220">
      <w:pPr>
        <w:rPr>
          <w:rFonts w:ascii="Times New Roman" w:hAnsi="Times New Roman" w:cs="Times New Roman"/>
          <w:sz w:val="28"/>
          <w:szCs w:val="28"/>
        </w:rPr>
      </w:pPr>
      <w:r>
        <w:rPr>
          <w:rFonts w:ascii="Times New Roman" w:hAnsi="Times New Roman" w:cs="Times New Roman"/>
          <w:sz w:val="28"/>
          <w:szCs w:val="28"/>
          <w:lang w:val="uk-UA"/>
        </w:rPr>
        <w:t>-</w:t>
      </w:r>
      <w:r w:rsidR="003E6220" w:rsidRPr="00C04EE4">
        <w:rPr>
          <w:rFonts w:ascii="Times New Roman" w:hAnsi="Times New Roman" w:cs="Times New Roman"/>
          <w:sz w:val="28"/>
          <w:szCs w:val="28"/>
        </w:rPr>
        <w:t xml:space="preserve"> </w:t>
      </w:r>
      <w:r>
        <w:rPr>
          <w:rFonts w:ascii="Times New Roman" w:hAnsi="Times New Roman" w:cs="Times New Roman"/>
          <w:sz w:val="28"/>
          <w:szCs w:val="28"/>
          <w:lang w:val="uk-UA"/>
        </w:rPr>
        <w:t>Розширюваною.</w:t>
      </w:r>
      <w:r w:rsidR="003E6220" w:rsidRPr="00C04EE4">
        <w:rPr>
          <w:rFonts w:ascii="Times New Roman" w:hAnsi="Times New Roman" w:cs="Times New Roman"/>
          <w:sz w:val="28"/>
          <w:szCs w:val="28"/>
        </w:rPr>
        <w:t xml:space="preserve"> Для користувача повинна бути реалізована можливість включення в бібліотеку нових класів. При цьому </w:t>
      </w:r>
      <w:proofErr w:type="gramStart"/>
      <w:r w:rsidR="003E6220" w:rsidRPr="00C04EE4">
        <w:rPr>
          <w:rFonts w:ascii="Times New Roman" w:hAnsi="Times New Roman" w:cs="Times New Roman"/>
          <w:sz w:val="28"/>
          <w:szCs w:val="28"/>
        </w:rPr>
        <w:t>арх</w:t>
      </w:r>
      <w:proofErr w:type="gramEnd"/>
      <w:r w:rsidR="003E6220" w:rsidRPr="00C04EE4">
        <w:rPr>
          <w:rFonts w:ascii="Times New Roman" w:hAnsi="Times New Roman" w:cs="Times New Roman"/>
          <w:sz w:val="28"/>
          <w:szCs w:val="28"/>
        </w:rPr>
        <w:t>ітектурна цілісність середовища розробки не повинна порушуватися.</w:t>
      </w:r>
    </w:p>
    <w:p w:rsidR="003E6220" w:rsidRPr="00C04EE4" w:rsidRDefault="003E6220" w:rsidP="003E6220">
      <w:pPr>
        <w:rPr>
          <w:rFonts w:ascii="Times New Roman" w:hAnsi="Times New Roman" w:cs="Times New Roman"/>
          <w:sz w:val="28"/>
          <w:szCs w:val="28"/>
        </w:rPr>
      </w:pPr>
      <w:r w:rsidRPr="00C04EE4">
        <w:rPr>
          <w:rFonts w:ascii="Times New Roman" w:hAnsi="Times New Roman" w:cs="Times New Roman"/>
          <w:sz w:val="28"/>
          <w:szCs w:val="28"/>
        </w:rPr>
        <w:t>  </w:t>
      </w:r>
    </w:p>
    <w:p w:rsidR="003E6220" w:rsidRPr="00C04EE4" w:rsidRDefault="003E6220" w:rsidP="003E6220">
      <w:pPr>
        <w:rPr>
          <w:rFonts w:ascii="Times New Roman" w:hAnsi="Times New Roman" w:cs="Times New Roman"/>
          <w:sz w:val="28"/>
          <w:szCs w:val="28"/>
        </w:rPr>
      </w:pPr>
      <w:r w:rsidRPr="00C04EE4">
        <w:rPr>
          <w:rFonts w:ascii="Times New Roman" w:hAnsi="Times New Roman" w:cs="Times New Roman"/>
          <w:sz w:val="28"/>
          <w:szCs w:val="28"/>
        </w:rPr>
        <w:t>Бібліотека повинна бути відносно невеликих розмі</w:t>
      </w:r>
      <w:proofErr w:type="gramStart"/>
      <w:r w:rsidRPr="00C04EE4">
        <w:rPr>
          <w:rFonts w:ascii="Times New Roman" w:hAnsi="Times New Roman" w:cs="Times New Roman"/>
          <w:sz w:val="28"/>
          <w:szCs w:val="28"/>
        </w:rPr>
        <w:t>р</w:t>
      </w:r>
      <w:proofErr w:type="gramEnd"/>
      <w:r w:rsidRPr="00C04EE4">
        <w:rPr>
          <w:rFonts w:ascii="Times New Roman" w:hAnsi="Times New Roman" w:cs="Times New Roman"/>
          <w:sz w:val="28"/>
          <w:szCs w:val="28"/>
        </w:rPr>
        <w:t xml:space="preserve">ів; треба завжди пам'ятати, що користувач з </w:t>
      </w:r>
      <w:r w:rsidR="00835B13">
        <w:rPr>
          <w:rFonts w:ascii="Times New Roman" w:hAnsi="Times New Roman" w:cs="Times New Roman"/>
          <w:sz w:val="28"/>
          <w:szCs w:val="28"/>
          <w:lang w:val="uk-UA"/>
        </w:rPr>
        <w:t>більшим бажанням</w:t>
      </w:r>
      <w:r w:rsidRPr="00C04EE4">
        <w:rPr>
          <w:rFonts w:ascii="Times New Roman" w:hAnsi="Times New Roman" w:cs="Times New Roman"/>
          <w:sz w:val="28"/>
          <w:szCs w:val="28"/>
        </w:rPr>
        <w:t xml:space="preserve"> займеться розробкою власного коду, ніж вивченням чужого малозрозумілого класу.</w:t>
      </w:r>
    </w:p>
    <w:p w:rsidR="003E6220" w:rsidRPr="00C04EE4" w:rsidRDefault="003E6220" w:rsidP="003E6220">
      <w:pPr>
        <w:rPr>
          <w:rFonts w:ascii="Times New Roman" w:hAnsi="Times New Roman" w:cs="Times New Roman"/>
          <w:sz w:val="28"/>
          <w:szCs w:val="28"/>
        </w:rPr>
      </w:pPr>
    </w:p>
    <w:p w:rsidR="003E6220" w:rsidRPr="00C04EE4" w:rsidRDefault="003E6220" w:rsidP="003E6220">
      <w:pPr>
        <w:rPr>
          <w:rFonts w:ascii="Times New Roman" w:hAnsi="Times New Roman" w:cs="Times New Roman"/>
          <w:sz w:val="28"/>
          <w:szCs w:val="28"/>
        </w:rPr>
      </w:pPr>
      <w:r w:rsidRPr="00C04EE4">
        <w:rPr>
          <w:rFonts w:ascii="Times New Roman" w:hAnsi="Times New Roman" w:cs="Times New Roman"/>
          <w:sz w:val="28"/>
          <w:szCs w:val="28"/>
        </w:rPr>
        <w:lastRenderedPageBreak/>
        <w:t xml:space="preserve">Передбачається наявність трансляторів мови C ++, що </w:t>
      </w:r>
      <w:proofErr w:type="gramStart"/>
      <w:r w:rsidRPr="00C04EE4">
        <w:rPr>
          <w:rFonts w:ascii="Times New Roman" w:hAnsi="Times New Roman" w:cs="Times New Roman"/>
          <w:sz w:val="28"/>
          <w:szCs w:val="28"/>
        </w:rPr>
        <w:t>п</w:t>
      </w:r>
      <w:proofErr w:type="gramEnd"/>
      <w:r w:rsidRPr="00C04EE4">
        <w:rPr>
          <w:rFonts w:ascii="Times New Roman" w:hAnsi="Times New Roman" w:cs="Times New Roman"/>
          <w:sz w:val="28"/>
          <w:szCs w:val="28"/>
        </w:rPr>
        <w:t>ідтримують параметризрвані класи та обробку винятків. З метою забезпечення переносимості бібліотеки вона не повинна залежати від служб операційної системи.</w:t>
      </w:r>
    </w:p>
    <w:p w:rsidR="003E6220" w:rsidRPr="00C04EE4" w:rsidRDefault="003E6220" w:rsidP="003E6220">
      <w:pPr>
        <w:rPr>
          <w:rFonts w:ascii="Times New Roman" w:hAnsi="Times New Roman" w:cs="Times New Roman"/>
          <w:sz w:val="28"/>
          <w:szCs w:val="28"/>
        </w:rPr>
      </w:pPr>
    </w:p>
    <w:p w:rsidR="003E6220" w:rsidRPr="00C04EE4" w:rsidRDefault="003E6220" w:rsidP="003E6220">
      <w:pPr>
        <w:rPr>
          <w:rFonts w:ascii="Times New Roman" w:hAnsi="Times New Roman" w:cs="Times New Roman"/>
          <w:sz w:val="28"/>
          <w:szCs w:val="28"/>
        </w:rPr>
      </w:pPr>
      <w:r w:rsidRPr="00C04EE4">
        <w:rPr>
          <w:rFonts w:ascii="Times New Roman" w:hAnsi="Times New Roman" w:cs="Times New Roman"/>
          <w:sz w:val="28"/>
          <w:szCs w:val="28"/>
        </w:rPr>
        <w:t>Таким чином, першим результатом нашого аналізу буде поді</w:t>
      </w:r>
      <w:proofErr w:type="gramStart"/>
      <w:r w:rsidRPr="00C04EE4">
        <w:rPr>
          <w:rFonts w:ascii="Times New Roman" w:hAnsi="Times New Roman" w:cs="Times New Roman"/>
          <w:sz w:val="28"/>
          <w:szCs w:val="28"/>
        </w:rPr>
        <w:t>л</w:t>
      </w:r>
      <w:proofErr w:type="gramEnd"/>
      <w:r w:rsidRPr="00C04EE4">
        <w:rPr>
          <w:rFonts w:ascii="Times New Roman" w:hAnsi="Times New Roman" w:cs="Times New Roman"/>
          <w:sz w:val="28"/>
          <w:szCs w:val="28"/>
        </w:rPr>
        <w:t xml:space="preserve"> усіх абстракцій на дві категорії: </w:t>
      </w:r>
    </w:p>
    <w:p w:rsidR="003E6220" w:rsidRPr="00835B13" w:rsidRDefault="003E6220" w:rsidP="00835B13">
      <w:pPr>
        <w:pStyle w:val="a8"/>
        <w:numPr>
          <w:ilvl w:val="0"/>
          <w:numId w:val="6"/>
        </w:numPr>
        <w:rPr>
          <w:rFonts w:ascii="Times New Roman" w:hAnsi="Times New Roman" w:cs="Times New Roman"/>
          <w:sz w:val="28"/>
          <w:szCs w:val="28"/>
        </w:rPr>
      </w:pPr>
      <w:r w:rsidRPr="00835B13">
        <w:rPr>
          <w:rFonts w:ascii="Times New Roman" w:hAnsi="Times New Roman" w:cs="Times New Roman"/>
          <w:sz w:val="28"/>
          <w:szCs w:val="28"/>
        </w:rPr>
        <w:t xml:space="preserve">Структури </w:t>
      </w:r>
      <w:r w:rsidR="00835B13" w:rsidRPr="00835B13">
        <w:rPr>
          <w:rFonts w:ascii="Times New Roman" w:hAnsi="Times New Roman" w:cs="Times New Roman"/>
          <w:sz w:val="28"/>
          <w:szCs w:val="28"/>
          <w:lang w:val="uk-UA"/>
        </w:rPr>
        <w:t>м</w:t>
      </w:r>
      <w:r w:rsidR="00835B13" w:rsidRPr="00835B13">
        <w:rPr>
          <w:rFonts w:ascii="Times New Roman" w:hAnsi="Times New Roman" w:cs="Times New Roman"/>
          <w:sz w:val="28"/>
          <w:szCs w:val="28"/>
        </w:rPr>
        <w:t>іст</w:t>
      </w:r>
      <w:r w:rsidR="00835B13" w:rsidRPr="00835B13">
        <w:rPr>
          <w:rFonts w:ascii="Times New Roman" w:hAnsi="Times New Roman" w:cs="Times New Roman"/>
          <w:sz w:val="28"/>
          <w:szCs w:val="28"/>
          <w:lang w:val="uk-UA"/>
        </w:rPr>
        <w:t>я</w:t>
      </w:r>
      <w:r w:rsidRPr="00835B13">
        <w:rPr>
          <w:rFonts w:ascii="Times New Roman" w:hAnsi="Times New Roman" w:cs="Times New Roman"/>
          <w:sz w:val="28"/>
          <w:szCs w:val="28"/>
        </w:rPr>
        <w:t>ть всі структурні абстракції.</w:t>
      </w:r>
    </w:p>
    <w:p w:rsidR="003E6220" w:rsidRPr="00835B13" w:rsidRDefault="00835B13" w:rsidP="003E6220">
      <w:pPr>
        <w:pStyle w:val="a8"/>
        <w:numPr>
          <w:ilvl w:val="0"/>
          <w:numId w:val="6"/>
        </w:numPr>
        <w:rPr>
          <w:rFonts w:ascii="Times New Roman" w:hAnsi="Times New Roman" w:cs="Times New Roman"/>
          <w:sz w:val="28"/>
          <w:szCs w:val="28"/>
        </w:rPr>
      </w:pPr>
      <w:r w:rsidRPr="00835B13">
        <w:rPr>
          <w:rFonts w:ascii="Times New Roman" w:hAnsi="Times New Roman" w:cs="Times New Roman"/>
          <w:sz w:val="28"/>
          <w:szCs w:val="28"/>
        </w:rPr>
        <w:t xml:space="preserve">Інструменти </w:t>
      </w:r>
      <w:r w:rsidRPr="00835B13">
        <w:rPr>
          <w:rFonts w:ascii="Times New Roman" w:hAnsi="Times New Roman" w:cs="Times New Roman"/>
          <w:sz w:val="28"/>
          <w:szCs w:val="28"/>
          <w:lang w:val="uk-UA"/>
        </w:rPr>
        <w:t>м</w:t>
      </w:r>
      <w:r w:rsidRPr="00835B13">
        <w:rPr>
          <w:rFonts w:ascii="Times New Roman" w:hAnsi="Times New Roman" w:cs="Times New Roman"/>
          <w:sz w:val="28"/>
          <w:szCs w:val="28"/>
        </w:rPr>
        <w:t>іст</w:t>
      </w:r>
      <w:r w:rsidRPr="00835B13">
        <w:rPr>
          <w:rFonts w:ascii="Times New Roman" w:hAnsi="Times New Roman" w:cs="Times New Roman"/>
          <w:sz w:val="28"/>
          <w:szCs w:val="28"/>
          <w:lang w:val="uk-UA"/>
        </w:rPr>
        <w:t>я</w:t>
      </w:r>
      <w:r w:rsidR="003E6220" w:rsidRPr="00835B13">
        <w:rPr>
          <w:rFonts w:ascii="Times New Roman" w:hAnsi="Times New Roman" w:cs="Times New Roman"/>
          <w:sz w:val="28"/>
          <w:szCs w:val="28"/>
        </w:rPr>
        <w:t>ть всі алгоритмічні абстракції.</w:t>
      </w:r>
      <w:r>
        <w:rPr>
          <w:rFonts w:ascii="Times New Roman" w:hAnsi="Times New Roman" w:cs="Times New Roman"/>
          <w:sz w:val="28"/>
          <w:szCs w:val="28"/>
          <w:lang w:val="uk-UA"/>
        </w:rPr>
        <w:t xml:space="preserve">       </w:t>
      </w:r>
      <w:r w:rsidR="003E6220" w:rsidRPr="00835B13">
        <w:rPr>
          <w:rFonts w:ascii="Times New Roman" w:hAnsi="Times New Roman" w:cs="Times New Roman"/>
          <w:sz w:val="28"/>
          <w:szCs w:val="28"/>
        </w:rPr>
        <w:t>  </w:t>
      </w:r>
    </w:p>
    <w:p w:rsidR="003E6220" w:rsidRPr="00C04EE4" w:rsidRDefault="00835B13" w:rsidP="003E6220">
      <w:pPr>
        <w:rPr>
          <w:rFonts w:ascii="Times New Roman" w:hAnsi="Times New Roman" w:cs="Times New Roman"/>
          <w:sz w:val="28"/>
          <w:szCs w:val="28"/>
        </w:rPr>
      </w:pPr>
      <w:r>
        <w:rPr>
          <w:rFonts w:ascii="Times New Roman" w:hAnsi="Times New Roman" w:cs="Times New Roman"/>
          <w:sz w:val="28"/>
          <w:szCs w:val="28"/>
          <w:lang w:val="uk-UA"/>
        </w:rPr>
        <w:t>В</w:t>
      </w:r>
      <w:r w:rsidR="003E6220" w:rsidRPr="00C04EE4">
        <w:rPr>
          <w:rFonts w:ascii="Times New Roman" w:hAnsi="Times New Roman" w:cs="Times New Roman"/>
          <w:sz w:val="28"/>
          <w:szCs w:val="28"/>
        </w:rPr>
        <w:t>иділимо наступні типи структур:</w:t>
      </w:r>
    </w:p>
    <w:p w:rsidR="003E6220" w:rsidRPr="00835B13" w:rsidRDefault="003E6220" w:rsidP="00835B13">
      <w:pPr>
        <w:pStyle w:val="a8"/>
        <w:numPr>
          <w:ilvl w:val="0"/>
          <w:numId w:val="4"/>
        </w:numPr>
        <w:rPr>
          <w:rFonts w:ascii="Times New Roman" w:hAnsi="Times New Roman" w:cs="Times New Roman"/>
          <w:sz w:val="28"/>
          <w:szCs w:val="28"/>
        </w:rPr>
      </w:pPr>
      <w:r w:rsidRPr="00835B13">
        <w:rPr>
          <w:rFonts w:ascii="Times New Roman" w:hAnsi="Times New Roman" w:cs="Times New Roman"/>
          <w:sz w:val="28"/>
          <w:szCs w:val="28"/>
        </w:rPr>
        <w:t>Набір</w:t>
      </w:r>
      <w:r w:rsidR="00835B13" w:rsidRPr="00835B13">
        <w:rPr>
          <w:rFonts w:ascii="Times New Roman" w:hAnsi="Times New Roman" w:cs="Times New Roman"/>
          <w:sz w:val="28"/>
          <w:szCs w:val="28"/>
          <w:lang w:val="uk-UA"/>
        </w:rPr>
        <w:t>.</w:t>
      </w:r>
      <w:r w:rsidRPr="00835B13">
        <w:rPr>
          <w:rFonts w:ascii="Times New Roman" w:hAnsi="Times New Roman" w:cs="Times New Roman"/>
          <w:sz w:val="28"/>
          <w:szCs w:val="28"/>
        </w:rPr>
        <w:t xml:space="preserve"> </w:t>
      </w:r>
      <w:proofErr w:type="gramStart"/>
      <w:r w:rsidRPr="00835B13">
        <w:rPr>
          <w:rFonts w:ascii="Times New Roman" w:hAnsi="Times New Roman" w:cs="Times New Roman"/>
          <w:sz w:val="28"/>
          <w:szCs w:val="28"/>
        </w:rPr>
        <w:t>Безл</w:t>
      </w:r>
      <w:proofErr w:type="gramEnd"/>
      <w:r w:rsidRPr="00835B13">
        <w:rPr>
          <w:rFonts w:ascii="Times New Roman" w:hAnsi="Times New Roman" w:cs="Times New Roman"/>
          <w:sz w:val="28"/>
          <w:szCs w:val="28"/>
        </w:rPr>
        <w:t>іч різних елементів (в тому числі дублікатів).</w:t>
      </w:r>
    </w:p>
    <w:p w:rsidR="003E6220" w:rsidRPr="00835B13" w:rsidRDefault="003E6220" w:rsidP="00835B13">
      <w:pPr>
        <w:pStyle w:val="a8"/>
        <w:numPr>
          <w:ilvl w:val="0"/>
          <w:numId w:val="4"/>
        </w:numPr>
        <w:rPr>
          <w:rFonts w:ascii="Times New Roman" w:hAnsi="Times New Roman" w:cs="Times New Roman"/>
          <w:sz w:val="28"/>
          <w:szCs w:val="28"/>
        </w:rPr>
      </w:pPr>
      <w:proofErr w:type="gramStart"/>
      <w:r w:rsidRPr="00835B13">
        <w:rPr>
          <w:rFonts w:ascii="Times New Roman" w:hAnsi="Times New Roman" w:cs="Times New Roman"/>
          <w:sz w:val="28"/>
          <w:szCs w:val="28"/>
        </w:rPr>
        <w:t>Безл</w:t>
      </w:r>
      <w:proofErr w:type="gramEnd"/>
      <w:r w:rsidRPr="00835B13">
        <w:rPr>
          <w:rFonts w:ascii="Times New Roman" w:hAnsi="Times New Roman" w:cs="Times New Roman"/>
          <w:sz w:val="28"/>
          <w:szCs w:val="28"/>
        </w:rPr>
        <w:t>іч</w:t>
      </w:r>
      <w:r w:rsidR="00835B13" w:rsidRPr="00835B13">
        <w:rPr>
          <w:rFonts w:ascii="Times New Roman" w:hAnsi="Times New Roman" w:cs="Times New Roman"/>
          <w:sz w:val="28"/>
          <w:szCs w:val="28"/>
          <w:lang w:val="uk-UA"/>
        </w:rPr>
        <w:t>.</w:t>
      </w:r>
      <w:r w:rsidRPr="00835B13">
        <w:rPr>
          <w:rFonts w:ascii="Times New Roman" w:hAnsi="Times New Roman" w:cs="Times New Roman"/>
          <w:sz w:val="28"/>
          <w:szCs w:val="28"/>
        </w:rPr>
        <w:t xml:space="preserve"> Набір неповторяющихся елементів.</w:t>
      </w:r>
    </w:p>
    <w:p w:rsidR="003E6220" w:rsidRPr="00835B13" w:rsidRDefault="003E6220" w:rsidP="00835B13">
      <w:pPr>
        <w:pStyle w:val="a8"/>
        <w:numPr>
          <w:ilvl w:val="0"/>
          <w:numId w:val="4"/>
        </w:numPr>
        <w:rPr>
          <w:rFonts w:ascii="Times New Roman" w:hAnsi="Times New Roman" w:cs="Times New Roman"/>
          <w:sz w:val="28"/>
          <w:szCs w:val="28"/>
        </w:rPr>
      </w:pPr>
      <w:r w:rsidRPr="00835B13">
        <w:rPr>
          <w:rFonts w:ascii="Times New Roman" w:hAnsi="Times New Roman" w:cs="Times New Roman"/>
          <w:sz w:val="28"/>
          <w:szCs w:val="28"/>
        </w:rPr>
        <w:t>Колекція</w:t>
      </w:r>
      <w:r w:rsidR="00835B13" w:rsidRPr="00835B13">
        <w:rPr>
          <w:rFonts w:ascii="Times New Roman" w:hAnsi="Times New Roman" w:cs="Times New Roman"/>
          <w:sz w:val="28"/>
          <w:szCs w:val="28"/>
          <w:lang w:val="uk-UA"/>
        </w:rPr>
        <w:t>.</w:t>
      </w:r>
      <w:r w:rsidRPr="00835B13">
        <w:rPr>
          <w:rFonts w:ascii="Times New Roman" w:hAnsi="Times New Roman" w:cs="Times New Roman"/>
          <w:sz w:val="28"/>
          <w:szCs w:val="28"/>
        </w:rPr>
        <w:t xml:space="preserve"> індексованих </w:t>
      </w:r>
      <w:proofErr w:type="gramStart"/>
      <w:r w:rsidRPr="00835B13">
        <w:rPr>
          <w:rFonts w:ascii="Times New Roman" w:hAnsi="Times New Roman" w:cs="Times New Roman"/>
          <w:sz w:val="28"/>
          <w:szCs w:val="28"/>
        </w:rPr>
        <w:t>безл</w:t>
      </w:r>
      <w:proofErr w:type="gramEnd"/>
      <w:r w:rsidRPr="00835B13">
        <w:rPr>
          <w:rFonts w:ascii="Times New Roman" w:hAnsi="Times New Roman" w:cs="Times New Roman"/>
          <w:sz w:val="28"/>
          <w:szCs w:val="28"/>
        </w:rPr>
        <w:t>іч елементів.</w:t>
      </w:r>
    </w:p>
    <w:p w:rsidR="003E6220" w:rsidRPr="00835B13" w:rsidRDefault="003E6220" w:rsidP="00835B13">
      <w:pPr>
        <w:pStyle w:val="a8"/>
        <w:numPr>
          <w:ilvl w:val="0"/>
          <w:numId w:val="4"/>
        </w:numPr>
        <w:rPr>
          <w:rFonts w:ascii="Times New Roman" w:hAnsi="Times New Roman" w:cs="Times New Roman"/>
          <w:sz w:val="28"/>
          <w:szCs w:val="28"/>
        </w:rPr>
      </w:pPr>
      <w:r w:rsidRPr="00835B13">
        <w:rPr>
          <w:rFonts w:ascii="Times New Roman" w:hAnsi="Times New Roman" w:cs="Times New Roman"/>
          <w:sz w:val="28"/>
          <w:szCs w:val="28"/>
        </w:rPr>
        <w:t>Список</w:t>
      </w:r>
      <w:r w:rsidR="00835B13" w:rsidRPr="00835B13">
        <w:rPr>
          <w:rFonts w:ascii="Times New Roman" w:hAnsi="Times New Roman" w:cs="Times New Roman"/>
          <w:sz w:val="28"/>
          <w:szCs w:val="28"/>
          <w:lang w:val="uk-UA"/>
        </w:rPr>
        <w:t>.</w:t>
      </w:r>
      <w:r w:rsidRPr="00835B13">
        <w:rPr>
          <w:rFonts w:ascii="Times New Roman" w:hAnsi="Times New Roman" w:cs="Times New Roman"/>
          <w:sz w:val="28"/>
          <w:szCs w:val="28"/>
        </w:rPr>
        <w:t xml:space="preserve"> </w:t>
      </w:r>
      <w:proofErr w:type="gramStart"/>
      <w:r w:rsidRPr="00835B13">
        <w:rPr>
          <w:rFonts w:ascii="Times New Roman" w:hAnsi="Times New Roman" w:cs="Times New Roman"/>
          <w:sz w:val="28"/>
          <w:szCs w:val="28"/>
        </w:rPr>
        <w:t>Посл</w:t>
      </w:r>
      <w:proofErr w:type="gramEnd"/>
      <w:r w:rsidRPr="00835B13">
        <w:rPr>
          <w:rFonts w:ascii="Times New Roman" w:hAnsi="Times New Roman" w:cs="Times New Roman"/>
          <w:sz w:val="28"/>
          <w:szCs w:val="28"/>
        </w:rPr>
        <w:t>ідовність елементів, що має початок; структурний поділ допускається.</w:t>
      </w:r>
    </w:p>
    <w:p w:rsidR="003E6220" w:rsidRPr="00835B13" w:rsidRDefault="003E6220" w:rsidP="00835B13">
      <w:pPr>
        <w:pStyle w:val="a8"/>
        <w:numPr>
          <w:ilvl w:val="0"/>
          <w:numId w:val="4"/>
        </w:numPr>
        <w:rPr>
          <w:rFonts w:ascii="Times New Roman" w:hAnsi="Times New Roman" w:cs="Times New Roman"/>
          <w:sz w:val="28"/>
          <w:szCs w:val="28"/>
        </w:rPr>
      </w:pPr>
      <w:r w:rsidRPr="00835B13">
        <w:rPr>
          <w:rFonts w:ascii="Times New Roman" w:hAnsi="Times New Roman" w:cs="Times New Roman"/>
          <w:sz w:val="28"/>
          <w:szCs w:val="28"/>
        </w:rPr>
        <w:t>Стек</w:t>
      </w:r>
      <w:r w:rsidR="00835B13" w:rsidRPr="00835B13">
        <w:rPr>
          <w:rFonts w:ascii="Times New Roman" w:hAnsi="Times New Roman" w:cs="Times New Roman"/>
          <w:sz w:val="28"/>
          <w:szCs w:val="28"/>
          <w:lang w:val="uk-UA"/>
        </w:rPr>
        <w:t>.</w:t>
      </w:r>
      <w:r w:rsidRPr="00835B13">
        <w:rPr>
          <w:rFonts w:ascii="Times New Roman" w:hAnsi="Times New Roman" w:cs="Times New Roman"/>
          <w:sz w:val="28"/>
          <w:szCs w:val="28"/>
        </w:rPr>
        <w:t xml:space="preserve"> </w:t>
      </w:r>
      <w:proofErr w:type="gramStart"/>
      <w:r w:rsidRPr="00835B13">
        <w:rPr>
          <w:rFonts w:ascii="Times New Roman" w:hAnsi="Times New Roman" w:cs="Times New Roman"/>
          <w:sz w:val="28"/>
          <w:szCs w:val="28"/>
        </w:rPr>
        <w:t>Посл</w:t>
      </w:r>
      <w:proofErr w:type="gramEnd"/>
      <w:r w:rsidRPr="00835B13">
        <w:rPr>
          <w:rFonts w:ascii="Times New Roman" w:hAnsi="Times New Roman" w:cs="Times New Roman"/>
          <w:sz w:val="28"/>
          <w:szCs w:val="28"/>
        </w:rPr>
        <w:t>ідовність елементів; елементи можуть видалятися і додаватися тільки з одного кінця.</w:t>
      </w:r>
    </w:p>
    <w:p w:rsidR="003E6220" w:rsidRPr="00835B13" w:rsidRDefault="003E6220" w:rsidP="00835B13">
      <w:pPr>
        <w:pStyle w:val="a8"/>
        <w:numPr>
          <w:ilvl w:val="0"/>
          <w:numId w:val="4"/>
        </w:numPr>
        <w:rPr>
          <w:rFonts w:ascii="Times New Roman" w:hAnsi="Times New Roman" w:cs="Times New Roman"/>
          <w:sz w:val="28"/>
          <w:szCs w:val="28"/>
        </w:rPr>
      </w:pPr>
      <w:r w:rsidRPr="00835B13">
        <w:rPr>
          <w:rFonts w:ascii="Times New Roman" w:hAnsi="Times New Roman" w:cs="Times New Roman"/>
          <w:sz w:val="28"/>
          <w:szCs w:val="28"/>
        </w:rPr>
        <w:t>Черга</w:t>
      </w:r>
      <w:r w:rsidR="00835B13" w:rsidRPr="00835B13">
        <w:rPr>
          <w:rFonts w:ascii="Times New Roman" w:hAnsi="Times New Roman" w:cs="Times New Roman"/>
          <w:sz w:val="28"/>
          <w:szCs w:val="28"/>
          <w:lang w:val="uk-UA"/>
        </w:rPr>
        <w:t>.</w:t>
      </w:r>
      <w:r w:rsidRPr="00835B13">
        <w:rPr>
          <w:rFonts w:ascii="Times New Roman" w:hAnsi="Times New Roman" w:cs="Times New Roman"/>
          <w:sz w:val="28"/>
          <w:szCs w:val="28"/>
        </w:rPr>
        <w:t xml:space="preserve"> </w:t>
      </w:r>
      <w:proofErr w:type="gramStart"/>
      <w:r w:rsidRPr="00835B13">
        <w:rPr>
          <w:rFonts w:ascii="Times New Roman" w:hAnsi="Times New Roman" w:cs="Times New Roman"/>
          <w:sz w:val="28"/>
          <w:szCs w:val="28"/>
        </w:rPr>
        <w:t>Посл</w:t>
      </w:r>
      <w:proofErr w:type="gramEnd"/>
      <w:r w:rsidRPr="00835B13">
        <w:rPr>
          <w:rFonts w:ascii="Times New Roman" w:hAnsi="Times New Roman" w:cs="Times New Roman"/>
          <w:sz w:val="28"/>
          <w:szCs w:val="28"/>
        </w:rPr>
        <w:t>ідовність елементів, до якої можна додавати елементи з одного кінця, а видаляти - з іншого.</w:t>
      </w:r>
    </w:p>
    <w:p w:rsidR="003E6220" w:rsidRPr="00835B13" w:rsidRDefault="003E6220" w:rsidP="00835B13">
      <w:pPr>
        <w:pStyle w:val="a8"/>
        <w:numPr>
          <w:ilvl w:val="0"/>
          <w:numId w:val="4"/>
        </w:numPr>
        <w:rPr>
          <w:rFonts w:ascii="Times New Roman" w:hAnsi="Times New Roman" w:cs="Times New Roman"/>
          <w:sz w:val="28"/>
          <w:szCs w:val="28"/>
        </w:rPr>
      </w:pPr>
      <w:r w:rsidRPr="00835B13">
        <w:rPr>
          <w:rFonts w:ascii="Times New Roman" w:hAnsi="Times New Roman" w:cs="Times New Roman"/>
          <w:sz w:val="28"/>
          <w:szCs w:val="28"/>
        </w:rPr>
        <w:t>Дека</w:t>
      </w:r>
      <w:r w:rsidR="00835B13" w:rsidRPr="00835B13">
        <w:rPr>
          <w:rFonts w:ascii="Times New Roman" w:hAnsi="Times New Roman" w:cs="Times New Roman"/>
          <w:sz w:val="28"/>
          <w:szCs w:val="28"/>
          <w:lang w:val="uk-UA"/>
        </w:rPr>
        <w:t>.</w:t>
      </w:r>
      <w:r w:rsidRPr="00835B13">
        <w:rPr>
          <w:rFonts w:ascii="Times New Roman" w:hAnsi="Times New Roman" w:cs="Times New Roman"/>
          <w:sz w:val="28"/>
          <w:szCs w:val="28"/>
        </w:rPr>
        <w:t xml:space="preserve"> </w:t>
      </w:r>
      <w:proofErr w:type="gramStart"/>
      <w:r w:rsidRPr="00835B13">
        <w:rPr>
          <w:rFonts w:ascii="Times New Roman" w:hAnsi="Times New Roman" w:cs="Times New Roman"/>
          <w:sz w:val="28"/>
          <w:szCs w:val="28"/>
        </w:rPr>
        <w:t>Посл</w:t>
      </w:r>
      <w:proofErr w:type="gramEnd"/>
      <w:r w:rsidRPr="00835B13">
        <w:rPr>
          <w:rFonts w:ascii="Times New Roman" w:hAnsi="Times New Roman" w:cs="Times New Roman"/>
          <w:sz w:val="28"/>
          <w:szCs w:val="28"/>
        </w:rPr>
        <w:t>ідовність елементів, до якої можна додавати і з якої можна видаляти елементи з обох кінців.</w:t>
      </w:r>
    </w:p>
    <w:p w:rsidR="003E6220" w:rsidRPr="00835B13" w:rsidRDefault="003E6220" w:rsidP="00835B13">
      <w:pPr>
        <w:pStyle w:val="a8"/>
        <w:numPr>
          <w:ilvl w:val="0"/>
          <w:numId w:val="4"/>
        </w:numPr>
        <w:rPr>
          <w:rFonts w:ascii="Times New Roman" w:hAnsi="Times New Roman" w:cs="Times New Roman"/>
          <w:sz w:val="28"/>
          <w:szCs w:val="28"/>
        </w:rPr>
      </w:pPr>
      <w:r w:rsidRPr="00835B13">
        <w:rPr>
          <w:rFonts w:ascii="Times New Roman" w:hAnsi="Times New Roman" w:cs="Times New Roman"/>
          <w:sz w:val="28"/>
          <w:szCs w:val="28"/>
        </w:rPr>
        <w:t>Кільце</w:t>
      </w:r>
      <w:r w:rsidR="00835B13" w:rsidRPr="00835B13">
        <w:rPr>
          <w:rFonts w:ascii="Times New Roman" w:hAnsi="Times New Roman" w:cs="Times New Roman"/>
          <w:sz w:val="28"/>
          <w:szCs w:val="28"/>
          <w:lang w:val="uk-UA"/>
        </w:rPr>
        <w:t>.</w:t>
      </w:r>
      <w:r w:rsidRPr="00835B13">
        <w:rPr>
          <w:rFonts w:ascii="Times New Roman" w:hAnsi="Times New Roman" w:cs="Times New Roman"/>
          <w:sz w:val="28"/>
          <w:szCs w:val="28"/>
        </w:rPr>
        <w:t xml:space="preserve"> </w:t>
      </w:r>
      <w:proofErr w:type="gramStart"/>
      <w:r w:rsidRPr="00835B13">
        <w:rPr>
          <w:rFonts w:ascii="Times New Roman" w:hAnsi="Times New Roman" w:cs="Times New Roman"/>
          <w:sz w:val="28"/>
          <w:szCs w:val="28"/>
        </w:rPr>
        <w:t>Посл</w:t>
      </w:r>
      <w:proofErr w:type="gramEnd"/>
      <w:r w:rsidRPr="00835B13">
        <w:rPr>
          <w:rFonts w:ascii="Times New Roman" w:hAnsi="Times New Roman" w:cs="Times New Roman"/>
          <w:sz w:val="28"/>
          <w:szCs w:val="28"/>
        </w:rPr>
        <w:t>ідовність елементів, до якої можна додавати і з якої можна видаляти елементи, що знаходяться на вершині кругової структури.</w:t>
      </w:r>
    </w:p>
    <w:p w:rsidR="003E6220" w:rsidRPr="00835B13" w:rsidRDefault="003E6220" w:rsidP="00835B13">
      <w:pPr>
        <w:pStyle w:val="a8"/>
        <w:numPr>
          <w:ilvl w:val="0"/>
          <w:numId w:val="4"/>
        </w:numPr>
        <w:rPr>
          <w:rFonts w:ascii="Times New Roman" w:hAnsi="Times New Roman" w:cs="Times New Roman"/>
          <w:sz w:val="28"/>
          <w:szCs w:val="28"/>
        </w:rPr>
      </w:pPr>
      <w:r w:rsidRPr="00835B13">
        <w:rPr>
          <w:rFonts w:ascii="Times New Roman" w:hAnsi="Times New Roman" w:cs="Times New Roman"/>
          <w:sz w:val="28"/>
          <w:szCs w:val="28"/>
        </w:rPr>
        <w:t>Рядок</w:t>
      </w:r>
      <w:r w:rsidR="00835B13" w:rsidRPr="00835B13">
        <w:rPr>
          <w:rFonts w:ascii="Times New Roman" w:hAnsi="Times New Roman" w:cs="Times New Roman"/>
          <w:sz w:val="28"/>
          <w:szCs w:val="28"/>
          <w:lang w:val="uk-UA"/>
        </w:rPr>
        <w:t>.</w:t>
      </w:r>
      <w:r w:rsidRPr="00835B13">
        <w:rPr>
          <w:rFonts w:ascii="Times New Roman" w:hAnsi="Times New Roman" w:cs="Times New Roman"/>
          <w:sz w:val="28"/>
          <w:szCs w:val="28"/>
        </w:rPr>
        <w:t xml:space="preserve"> Индексируемая </w:t>
      </w:r>
      <w:proofErr w:type="gramStart"/>
      <w:r w:rsidRPr="00835B13">
        <w:rPr>
          <w:rFonts w:ascii="Times New Roman" w:hAnsi="Times New Roman" w:cs="Times New Roman"/>
          <w:sz w:val="28"/>
          <w:szCs w:val="28"/>
        </w:rPr>
        <w:t>посл</w:t>
      </w:r>
      <w:proofErr w:type="gramEnd"/>
      <w:r w:rsidRPr="00835B13">
        <w:rPr>
          <w:rFonts w:ascii="Times New Roman" w:hAnsi="Times New Roman" w:cs="Times New Roman"/>
          <w:sz w:val="28"/>
          <w:szCs w:val="28"/>
        </w:rPr>
        <w:t>ідовність елементів, в якій можливі операції з підрядками.</w:t>
      </w:r>
    </w:p>
    <w:p w:rsidR="003E6220" w:rsidRPr="00835B13" w:rsidRDefault="003E6220" w:rsidP="00835B13">
      <w:pPr>
        <w:pStyle w:val="a8"/>
        <w:numPr>
          <w:ilvl w:val="0"/>
          <w:numId w:val="4"/>
        </w:numPr>
        <w:rPr>
          <w:rFonts w:ascii="Times New Roman" w:hAnsi="Times New Roman" w:cs="Times New Roman"/>
          <w:sz w:val="28"/>
          <w:szCs w:val="28"/>
        </w:rPr>
      </w:pPr>
      <w:r w:rsidRPr="00835B13">
        <w:rPr>
          <w:rFonts w:ascii="Times New Roman" w:hAnsi="Times New Roman" w:cs="Times New Roman"/>
          <w:sz w:val="28"/>
          <w:szCs w:val="28"/>
        </w:rPr>
        <w:t>Асоціативний масив</w:t>
      </w:r>
      <w:r w:rsidR="00835B13" w:rsidRPr="00835B13">
        <w:rPr>
          <w:rFonts w:ascii="Times New Roman" w:hAnsi="Times New Roman" w:cs="Times New Roman"/>
          <w:sz w:val="28"/>
          <w:szCs w:val="28"/>
          <w:lang w:val="uk-UA"/>
        </w:rPr>
        <w:t>.</w:t>
      </w:r>
      <w:r w:rsidRPr="00835B13">
        <w:rPr>
          <w:rFonts w:ascii="Times New Roman" w:hAnsi="Times New Roman" w:cs="Times New Roman"/>
          <w:sz w:val="28"/>
          <w:szCs w:val="28"/>
        </w:rPr>
        <w:t xml:space="preserve"> Словник пар "елемент / значення".</w:t>
      </w:r>
    </w:p>
    <w:p w:rsidR="003E6220" w:rsidRPr="00835B13" w:rsidRDefault="003E6220" w:rsidP="00835B13">
      <w:pPr>
        <w:pStyle w:val="a8"/>
        <w:numPr>
          <w:ilvl w:val="0"/>
          <w:numId w:val="4"/>
        </w:numPr>
        <w:rPr>
          <w:rFonts w:ascii="Times New Roman" w:hAnsi="Times New Roman" w:cs="Times New Roman"/>
          <w:sz w:val="28"/>
          <w:szCs w:val="28"/>
        </w:rPr>
      </w:pPr>
      <w:r w:rsidRPr="00835B13">
        <w:rPr>
          <w:rFonts w:ascii="Times New Roman" w:hAnsi="Times New Roman" w:cs="Times New Roman"/>
          <w:sz w:val="28"/>
          <w:szCs w:val="28"/>
        </w:rPr>
        <w:lastRenderedPageBreak/>
        <w:t>Дерево</w:t>
      </w:r>
      <w:r w:rsidR="00835B13" w:rsidRPr="00835B13">
        <w:rPr>
          <w:rFonts w:ascii="Times New Roman" w:hAnsi="Times New Roman" w:cs="Times New Roman"/>
          <w:sz w:val="28"/>
          <w:szCs w:val="28"/>
          <w:lang w:val="uk-UA"/>
        </w:rPr>
        <w:t>.</w:t>
      </w:r>
      <w:r w:rsidRPr="00835B13">
        <w:rPr>
          <w:rFonts w:ascii="Times New Roman" w:hAnsi="Times New Roman" w:cs="Times New Roman"/>
          <w:sz w:val="28"/>
          <w:szCs w:val="28"/>
        </w:rPr>
        <w:t xml:space="preserve"> Набі</w:t>
      </w:r>
      <w:proofErr w:type="gramStart"/>
      <w:r w:rsidRPr="00835B13">
        <w:rPr>
          <w:rFonts w:ascii="Times New Roman" w:hAnsi="Times New Roman" w:cs="Times New Roman"/>
          <w:sz w:val="28"/>
          <w:szCs w:val="28"/>
        </w:rPr>
        <w:t>р</w:t>
      </w:r>
      <w:proofErr w:type="gramEnd"/>
      <w:r w:rsidRPr="00835B13">
        <w:rPr>
          <w:rFonts w:ascii="Times New Roman" w:hAnsi="Times New Roman" w:cs="Times New Roman"/>
          <w:sz w:val="28"/>
          <w:szCs w:val="28"/>
        </w:rPr>
        <w:t xml:space="preserve"> (що має початок - корінь дерева) вершин і ребер, які не можуть утворювати цикли і перетинатися; структурний поділ допускається.</w:t>
      </w:r>
    </w:p>
    <w:p w:rsidR="003E6220" w:rsidRPr="00835B13" w:rsidRDefault="003E6220" w:rsidP="00835B13">
      <w:pPr>
        <w:pStyle w:val="a8"/>
        <w:numPr>
          <w:ilvl w:val="0"/>
          <w:numId w:val="4"/>
        </w:numPr>
        <w:rPr>
          <w:rFonts w:ascii="Times New Roman" w:hAnsi="Times New Roman" w:cs="Times New Roman"/>
          <w:sz w:val="28"/>
          <w:szCs w:val="28"/>
        </w:rPr>
      </w:pPr>
      <w:r w:rsidRPr="00835B13">
        <w:rPr>
          <w:rFonts w:ascii="Times New Roman" w:hAnsi="Times New Roman" w:cs="Times New Roman"/>
          <w:sz w:val="28"/>
          <w:szCs w:val="28"/>
        </w:rPr>
        <w:t>Граф</w:t>
      </w:r>
      <w:r w:rsidR="00835B13" w:rsidRPr="00835B13">
        <w:rPr>
          <w:rFonts w:ascii="Times New Roman" w:hAnsi="Times New Roman" w:cs="Times New Roman"/>
          <w:sz w:val="28"/>
          <w:szCs w:val="28"/>
          <w:lang w:val="uk-UA"/>
        </w:rPr>
        <w:t>.</w:t>
      </w:r>
      <w:r w:rsidRPr="00835B13">
        <w:rPr>
          <w:rFonts w:ascii="Times New Roman" w:hAnsi="Times New Roman" w:cs="Times New Roman"/>
          <w:sz w:val="28"/>
          <w:szCs w:val="28"/>
        </w:rPr>
        <w:t xml:space="preserve"> </w:t>
      </w:r>
      <w:proofErr w:type="gramStart"/>
      <w:r w:rsidRPr="00835B13">
        <w:rPr>
          <w:rFonts w:ascii="Times New Roman" w:hAnsi="Times New Roman" w:cs="Times New Roman"/>
          <w:sz w:val="28"/>
          <w:szCs w:val="28"/>
        </w:rPr>
        <w:t>Безл</w:t>
      </w:r>
      <w:proofErr w:type="gramEnd"/>
      <w:r w:rsidRPr="00835B13">
        <w:rPr>
          <w:rFonts w:ascii="Times New Roman" w:hAnsi="Times New Roman" w:cs="Times New Roman"/>
          <w:sz w:val="28"/>
          <w:szCs w:val="28"/>
        </w:rPr>
        <w:t>іч вершин і ребер (без виділеного початкового елемента), яке може містити цикли і перетину; структурний поділ допускається.</w:t>
      </w:r>
    </w:p>
    <w:p w:rsidR="003E6220" w:rsidRPr="00835B13" w:rsidRDefault="00835B13" w:rsidP="00835B13">
      <w:pPr>
        <w:pStyle w:val="a8"/>
        <w:numPr>
          <w:ilvl w:val="0"/>
          <w:numId w:val="4"/>
        </w:numPr>
        <w:rPr>
          <w:rFonts w:ascii="Times New Roman" w:hAnsi="Times New Roman" w:cs="Times New Roman"/>
          <w:sz w:val="28"/>
          <w:szCs w:val="28"/>
        </w:rPr>
      </w:pPr>
      <w:r w:rsidRPr="00835B13">
        <w:rPr>
          <w:rFonts w:ascii="Times New Roman" w:hAnsi="Times New Roman" w:cs="Times New Roman"/>
          <w:sz w:val="28"/>
          <w:szCs w:val="28"/>
          <w:lang w:val="uk-UA"/>
        </w:rPr>
        <w:t>В</w:t>
      </w:r>
      <w:r w:rsidR="003E6220" w:rsidRPr="00835B13">
        <w:rPr>
          <w:rFonts w:ascii="Times New Roman" w:hAnsi="Times New Roman" w:cs="Times New Roman"/>
          <w:sz w:val="28"/>
          <w:szCs w:val="28"/>
        </w:rPr>
        <w:t>иділимо наступні типи інструментів: </w:t>
      </w:r>
    </w:p>
    <w:p w:rsidR="003E6220" w:rsidRPr="00835B13" w:rsidRDefault="003E6220" w:rsidP="00835B13">
      <w:pPr>
        <w:pStyle w:val="a8"/>
        <w:numPr>
          <w:ilvl w:val="0"/>
          <w:numId w:val="4"/>
        </w:numPr>
        <w:rPr>
          <w:rFonts w:ascii="Times New Roman" w:hAnsi="Times New Roman" w:cs="Times New Roman"/>
          <w:sz w:val="28"/>
          <w:szCs w:val="28"/>
        </w:rPr>
      </w:pPr>
      <w:r w:rsidRPr="00835B13">
        <w:rPr>
          <w:rFonts w:ascii="Times New Roman" w:hAnsi="Times New Roman" w:cs="Times New Roman"/>
          <w:sz w:val="28"/>
          <w:szCs w:val="28"/>
        </w:rPr>
        <w:t>Дата / Час</w:t>
      </w:r>
      <w:r w:rsidR="00835B13" w:rsidRPr="00835B13">
        <w:rPr>
          <w:rFonts w:ascii="Times New Roman" w:hAnsi="Times New Roman" w:cs="Times New Roman"/>
          <w:sz w:val="28"/>
          <w:szCs w:val="28"/>
          <w:lang w:val="uk-UA"/>
        </w:rPr>
        <w:t>.</w:t>
      </w:r>
      <w:r w:rsidRPr="00835B13">
        <w:rPr>
          <w:rFonts w:ascii="Times New Roman" w:hAnsi="Times New Roman" w:cs="Times New Roman"/>
          <w:sz w:val="28"/>
          <w:szCs w:val="28"/>
        </w:rPr>
        <w:t xml:space="preserve"> Операції з датою і часом.</w:t>
      </w:r>
    </w:p>
    <w:p w:rsidR="003E6220" w:rsidRPr="00835B13" w:rsidRDefault="003E6220" w:rsidP="00835B13">
      <w:pPr>
        <w:pStyle w:val="a8"/>
        <w:numPr>
          <w:ilvl w:val="0"/>
          <w:numId w:val="4"/>
        </w:numPr>
        <w:rPr>
          <w:rFonts w:ascii="Times New Roman" w:hAnsi="Times New Roman" w:cs="Times New Roman"/>
          <w:sz w:val="28"/>
          <w:szCs w:val="28"/>
        </w:rPr>
      </w:pPr>
      <w:r w:rsidRPr="00835B13">
        <w:rPr>
          <w:rFonts w:ascii="Times New Roman" w:hAnsi="Times New Roman" w:cs="Times New Roman"/>
          <w:sz w:val="28"/>
          <w:szCs w:val="28"/>
        </w:rPr>
        <w:t>Фільтри</w:t>
      </w:r>
      <w:r w:rsidR="00835B13" w:rsidRPr="00835B13">
        <w:rPr>
          <w:rFonts w:ascii="Times New Roman" w:hAnsi="Times New Roman" w:cs="Times New Roman"/>
          <w:sz w:val="28"/>
          <w:szCs w:val="28"/>
          <w:lang w:val="uk-UA"/>
        </w:rPr>
        <w:t>.</w:t>
      </w:r>
      <w:r w:rsidRPr="00835B13">
        <w:rPr>
          <w:rFonts w:ascii="Times New Roman" w:hAnsi="Times New Roman" w:cs="Times New Roman"/>
          <w:sz w:val="28"/>
          <w:szCs w:val="28"/>
        </w:rPr>
        <w:t xml:space="preserve"> Введення, обробка і виведення.</w:t>
      </w:r>
    </w:p>
    <w:p w:rsidR="003E6220" w:rsidRPr="00835B13" w:rsidRDefault="003E6220" w:rsidP="00835B13">
      <w:pPr>
        <w:pStyle w:val="a8"/>
        <w:numPr>
          <w:ilvl w:val="0"/>
          <w:numId w:val="4"/>
        </w:numPr>
        <w:rPr>
          <w:rFonts w:ascii="Times New Roman" w:hAnsi="Times New Roman" w:cs="Times New Roman"/>
          <w:sz w:val="28"/>
          <w:szCs w:val="28"/>
        </w:rPr>
      </w:pPr>
      <w:r w:rsidRPr="00835B13">
        <w:rPr>
          <w:rFonts w:ascii="Times New Roman" w:hAnsi="Times New Roman" w:cs="Times New Roman"/>
          <w:sz w:val="28"/>
          <w:szCs w:val="28"/>
        </w:rPr>
        <w:t>Пошук за зразком</w:t>
      </w:r>
      <w:r w:rsidR="00835B13" w:rsidRPr="00835B13">
        <w:rPr>
          <w:rFonts w:ascii="Times New Roman" w:hAnsi="Times New Roman" w:cs="Times New Roman"/>
          <w:sz w:val="28"/>
          <w:szCs w:val="28"/>
          <w:lang w:val="uk-UA"/>
        </w:rPr>
        <w:t>.</w:t>
      </w:r>
      <w:r w:rsidRPr="00835B13">
        <w:rPr>
          <w:rFonts w:ascii="Times New Roman" w:hAnsi="Times New Roman" w:cs="Times New Roman"/>
          <w:sz w:val="28"/>
          <w:szCs w:val="28"/>
        </w:rPr>
        <w:t xml:space="preserve"> Операції пошуку </w:t>
      </w:r>
      <w:proofErr w:type="gramStart"/>
      <w:r w:rsidRPr="00835B13">
        <w:rPr>
          <w:rFonts w:ascii="Times New Roman" w:hAnsi="Times New Roman" w:cs="Times New Roman"/>
          <w:sz w:val="28"/>
          <w:szCs w:val="28"/>
        </w:rPr>
        <w:t>посл</w:t>
      </w:r>
      <w:proofErr w:type="gramEnd"/>
      <w:r w:rsidRPr="00835B13">
        <w:rPr>
          <w:rFonts w:ascii="Times New Roman" w:hAnsi="Times New Roman" w:cs="Times New Roman"/>
          <w:sz w:val="28"/>
          <w:szCs w:val="28"/>
        </w:rPr>
        <w:t>ідовностей всередині інших послідовностей.</w:t>
      </w:r>
    </w:p>
    <w:p w:rsidR="003E6220" w:rsidRPr="00835B13" w:rsidRDefault="003E6220" w:rsidP="00835B13">
      <w:pPr>
        <w:pStyle w:val="a8"/>
        <w:numPr>
          <w:ilvl w:val="0"/>
          <w:numId w:val="4"/>
        </w:numPr>
        <w:rPr>
          <w:rFonts w:ascii="Times New Roman" w:hAnsi="Times New Roman" w:cs="Times New Roman"/>
          <w:sz w:val="28"/>
          <w:szCs w:val="28"/>
        </w:rPr>
      </w:pPr>
      <w:r w:rsidRPr="00835B13">
        <w:rPr>
          <w:rFonts w:ascii="Times New Roman" w:hAnsi="Times New Roman" w:cs="Times New Roman"/>
          <w:sz w:val="28"/>
          <w:szCs w:val="28"/>
        </w:rPr>
        <w:t>Пошук</w:t>
      </w:r>
      <w:r w:rsidR="00835B13" w:rsidRPr="00835B13">
        <w:rPr>
          <w:rFonts w:ascii="Times New Roman" w:hAnsi="Times New Roman" w:cs="Times New Roman"/>
          <w:sz w:val="28"/>
          <w:szCs w:val="28"/>
          <w:lang w:val="uk-UA"/>
        </w:rPr>
        <w:t>.</w:t>
      </w:r>
      <w:r w:rsidRPr="00835B13">
        <w:rPr>
          <w:rFonts w:ascii="Times New Roman" w:hAnsi="Times New Roman" w:cs="Times New Roman"/>
          <w:sz w:val="28"/>
          <w:szCs w:val="28"/>
        </w:rPr>
        <w:t xml:space="preserve"> Операції пошуку елементів усередині структур.</w:t>
      </w:r>
    </w:p>
    <w:p w:rsidR="003E6220" w:rsidRPr="00835B13" w:rsidRDefault="003E6220" w:rsidP="00835B13">
      <w:pPr>
        <w:pStyle w:val="a8"/>
        <w:numPr>
          <w:ilvl w:val="0"/>
          <w:numId w:val="4"/>
        </w:numPr>
        <w:rPr>
          <w:rFonts w:ascii="Times New Roman" w:hAnsi="Times New Roman" w:cs="Times New Roman"/>
          <w:sz w:val="28"/>
          <w:szCs w:val="28"/>
        </w:rPr>
      </w:pPr>
      <w:r w:rsidRPr="00835B13">
        <w:rPr>
          <w:rFonts w:ascii="Times New Roman" w:hAnsi="Times New Roman" w:cs="Times New Roman"/>
          <w:sz w:val="28"/>
          <w:szCs w:val="28"/>
        </w:rPr>
        <w:t>Сортування</w:t>
      </w:r>
      <w:r w:rsidR="00835B13" w:rsidRPr="00835B13">
        <w:rPr>
          <w:rFonts w:ascii="Times New Roman" w:hAnsi="Times New Roman" w:cs="Times New Roman"/>
          <w:sz w:val="28"/>
          <w:szCs w:val="28"/>
          <w:lang w:val="uk-UA"/>
        </w:rPr>
        <w:t>.</w:t>
      </w:r>
      <w:r w:rsidRPr="00835B13">
        <w:rPr>
          <w:rFonts w:ascii="Times New Roman" w:hAnsi="Times New Roman" w:cs="Times New Roman"/>
          <w:sz w:val="28"/>
          <w:szCs w:val="28"/>
        </w:rPr>
        <w:t xml:space="preserve"> Операції упорядкування структур.</w:t>
      </w:r>
    </w:p>
    <w:p w:rsidR="003E6220" w:rsidRPr="00835B13" w:rsidRDefault="003E6220" w:rsidP="00835B13">
      <w:pPr>
        <w:pStyle w:val="a8"/>
        <w:numPr>
          <w:ilvl w:val="0"/>
          <w:numId w:val="4"/>
        </w:numPr>
        <w:rPr>
          <w:rFonts w:ascii="Times New Roman" w:hAnsi="Times New Roman" w:cs="Times New Roman"/>
          <w:sz w:val="28"/>
          <w:szCs w:val="28"/>
        </w:rPr>
      </w:pPr>
      <w:r w:rsidRPr="00835B13">
        <w:rPr>
          <w:rFonts w:ascii="Times New Roman" w:hAnsi="Times New Roman" w:cs="Times New Roman"/>
          <w:sz w:val="28"/>
          <w:szCs w:val="28"/>
        </w:rPr>
        <w:t>Утиліти</w:t>
      </w:r>
      <w:r w:rsidR="00835B13" w:rsidRPr="00835B13">
        <w:rPr>
          <w:rFonts w:ascii="Times New Roman" w:hAnsi="Times New Roman" w:cs="Times New Roman"/>
          <w:sz w:val="28"/>
          <w:szCs w:val="28"/>
          <w:lang w:val="uk-UA"/>
        </w:rPr>
        <w:t>.</w:t>
      </w:r>
      <w:r w:rsidRPr="00835B13">
        <w:rPr>
          <w:rFonts w:ascii="Times New Roman" w:hAnsi="Times New Roman" w:cs="Times New Roman"/>
          <w:sz w:val="28"/>
          <w:szCs w:val="28"/>
        </w:rPr>
        <w:t xml:space="preserve"> Складові операції, що базуються на базових структурних операціях.</w:t>
      </w:r>
    </w:p>
    <w:p w:rsidR="003E6220" w:rsidRPr="00C04EE4" w:rsidRDefault="003E6220" w:rsidP="003E6220">
      <w:pPr>
        <w:rPr>
          <w:rFonts w:ascii="Times New Roman" w:hAnsi="Times New Roman" w:cs="Times New Roman"/>
          <w:sz w:val="28"/>
          <w:szCs w:val="28"/>
        </w:rPr>
      </w:pPr>
      <w:r w:rsidRPr="00C04EE4">
        <w:rPr>
          <w:rFonts w:ascii="Times New Roman" w:hAnsi="Times New Roman" w:cs="Times New Roman"/>
          <w:sz w:val="28"/>
          <w:szCs w:val="28"/>
        </w:rPr>
        <w:t>Отже, ми визначили основні функціональні елементи нашої бібліотеки; проте ізольовані абстракції самі по собі - ще не середовище розробки. Як зазначив</w:t>
      </w:r>
      <w:proofErr w:type="gramStart"/>
      <w:r w:rsidRPr="00C04EE4">
        <w:rPr>
          <w:rFonts w:ascii="Times New Roman" w:hAnsi="Times New Roman" w:cs="Times New Roman"/>
          <w:sz w:val="28"/>
          <w:szCs w:val="28"/>
        </w:rPr>
        <w:t xml:space="preserve"> В</w:t>
      </w:r>
      <w:proofErr w:type="gramEnd"/>
      <w:r w:rsidRPr="00C04EE4">
        <w:rPr>
          <w:rFonts w:ascii="Times New Roman" w:hAnsi="Times New Roman" w:cs="Times New Roman"/>
          <w:sz w:val="28"/>
          <w:szCs w:val="28"/>
        </w:rPr>
        <w:t>ірфс-Брок: "Середовище розробки надає користувачеві модель взаємодій між об'єктами</w:t>
      </w:r>
      <w:r w:rsidR="00835B13">
        <w:rPr>
          <w:rFonts w:ascii="Times New Roman" w:hAnsi="Times New Roman" w:cs="Times New Roman"/>
          <w:sz w:val="28"/>
          <w:szCs w:val="28"/>
          <w:lang w:val="uk-UA"/>
        </w:rPr>
        <w:t>, що</w:t>
      </w:r>
      <w:r w:rsidR="00835B13">
        <w:rPr>
          <w:rFonts w:ascii="Times New Roman" w:hAnsi="Times New Roman" w:cs="Times New Roman"/>
          <w:sz w:val="28"/>
          <w:szCs w:val="28"/>
        </w:rPr>
        <w:t xml:space="preserve"> входять до </w:t>
      </w:r>
      <w:r w:rsidR="00835B13">
        <w:rPr>
          <w:rFonts w:ascii="Times New Roman" w:hAnsi="Times New Roman" w:cs="Times New Roman"/>
          <w:sz w:val="28"/>
          <w:szCs w:val="28"/>
          <w:lang w:val="uk-UA"/>
        </w:rPr>
        <w:t>ї</w:t>
      </w:r>
      <w:r w:rsidRPr="00C04EE4">
        <w:rPr>
          <w:rFonts w:ascii="Times New Roman" w:hAnsi="Times New Roman" w:cs="Times New Roman"/>
          <w:sz w:val="28"/>
          <w:szCs w:val="28"/>
        </w:rPr>
        <w:t>ї класів ... Щоб освоїти середовище розробки, перш за все слід вивчити методи взаємодії та відповідальності її класі</w:t>
      </w:r>
      <w:proofErr w:type="gramStart"/>
      <w:r w:rsidRPr="00C04EE4">
        <w:rPr>
          <w:rFonts w:ascii="Times New Roman" w:hAnsi="Times New Roman" w:cs="Times New Roman"/>
          <w:sz w:val="28"/>
          <w:szCs w:val="28"/>
        </w:rPr>
        <w:t>в</w:t>
      </w:r>
      <w:proofErr w:type="gramEnd"/>
      <w:r w:rsidRPr="00C04EE4">
        <w:rPr>
          <w:rFonts w:ascii="Times New Roman" w:hAnsi="Times New Roman" w:cs="Times New Roman"/>
          <w:sz w:val="28"/>
          <w:szCs w:val="28"/>
        </w:rPr>
        <w:t>". Це і є той критерій, за яким можна ві</w:t>
      </w:r>
      <w:proofErr w:type="gramStart"/>
      <w:r w:rsidRPr="00C04EE4">
        <w:rPr>
          <w:rFonts w:ascii="Times New Roman" w:hAnsi="Times New Roman" w:cs="Times New Roman"/>
          <w:sz w:val="28"/>
          <w:szCs w:val="28"/>
        </w:rPr>
        <w:t>др</w:t>
      </w:r>
      <w:proofErr w:type="gramEnd"/>
      <w:r w:rsidRPr="00C04EE4">
        <w:rPr>
          <w:rFonts w:ascii="Times New Roman" w:hAnsi="Times New Roman" w:cs="Times New Roman"/>
          <w:sz w:val="28"/>
          <w:szCs w:val="28"/>
        </w:rPr>
        <w:t>ізнити середовище розробки від простого набору класів: середовище - це сукупність класів і механізмів взаємодії примірників цих класів.</w:t>
      </w:r>
    </w:p>
    <w:p w:rsidR="003E6220" w:rsidRPr="00C04EE4" w:rsidRDefault="003E6220" w:rsidP="003E6220">
      <w:pPr>
        <w:rPr>
          <w:rFonts w:ascii="Times New Roman" w:hAnsi="Times New Roman" w:cs="Times New Roman"/>
          <w:sz w:val="28"/>
          <w:szCs w:val="28"/>
        </w:rPr>
      </w:pPr>
      <w:r w:rsidRPr="00C04EE4">
        <w:rPr>
          <w:rFonts w:ascii="Times New Roman" w:hAnsi="Times New Roman" w:cs="Times New Roman"/>
          <w:sz w:val="28"/>
          <w:szCs w:val="28"/>
        </w:rPr>
        <w:t>Аналіз показу</w:t>
      </w:r>
      <w:proofErr w:type="gramStart"/>
      <w:r w:rsidRPr="00C04EE4">
        <w:rPr>
          <w:rFonts w:ascii="Times New Roman" w:hAnsi="Times New Roman" w:cs="Times New Roman"/>
          <w:sz w:val="28"/>
          <w:szCs w:val="28"/>
        </w:rPr>
        <w:t>є,</w:t>
      </w:r>
      <w:proofErr w:type="gramEnd"/>
      <w:r w:rsidRPr="00C04EE4">
        <w:rPr>
          <w:rFonts w:ascii="Times New Roman" w:hAnsi="Times New Roman" w:cs="Times New Roman"/>
          <w:sz w:val="28"/>
          <w:szCs w:val="28"/>
        </w:rPr>
        <w:t xml:space="preserve"> що існує певний набір основних механізмів, необхідний для бібліотеки базових класів:</w:t>
      </w:r>
    </w:p>
    <w:p w:rsidR="003E6220" w:rsidRPr="00835B13" w:rsidRDefault="003E6220" w:rsidP="00835B13">
      <w:pPr>
        <w:pStyle w:val="a8"/>
        <w:numPr>
          <w:ilvl w:val="0"/>
          <w:numId w:val="8"/>
        </w:numPr>
        <w:rPr>
          <w:rFonts w:ascii="Times New Roman" w:hAnsi="Times New Roman" w:cs="Times New Roman"/>
          <w:sz w:val="28"/>
          <w:szCs w:val="28"/>
        </w:rPr>
      </w:pPr>
      <w:r w:rsidRPr="00835B13">
        <w:rPr>
          <w:rFonts w:ascii="Times New Roman" w:hAnsi="Times New Roman" w:cs="Times New Roman"/>
          <w:sz w:val="28"/>
          <w:szCs w:val="28"/>
        </w:rPr>
        <w:t>семантика часу і пам'яті;</w:t>
      </w:r>
    </w:p>
    <w:p w:rsidR="003E6220" w:rsidRPr="00835B13" w:rsidRDefault="003E6220" w:rsidP="00835B13">
      <w:pPr>
        <w:pStyle w:val="a8"/>
        <w:numPr>
          <w:ilvl w:val="0"/>
          <w:numId w:val="8"/>
        </w:numPr>
        <w:rPr>
          <w:rFonts w:ascii="Times New Roman" w:hAnsi="Times New Roman" w:cs="Times New Roman"/>
          <w:sz w:val="28"/>
          <w:szCs w:val="28"/>
        </w:rPr>
      </w:pPr>
      <w:r w:rsidRPr="00835B13">
        <w:rPr>
          <w:rFonts w:ascii="Times New Roman" w:hAnsi="Times New Roman" w:cs="Times New Roman"/>
          <w:sz w:val="28"/>
          <w:szCs w:val="28"/>
        </w:rPr>
        <w:t>управління зберіганням даних;</w:t>
      </w:r>
    </w:p>
    <w:p w:rsidR="003E6220" w:rsidRPr="00835B13" w:rsidRDefault="003E6220" w:rsidP="00835B13">
      <w:pPr>
        <w:pStyle w:val="a8"/>
        <w:numPr>
          <w:ilvl w:val="0"/>
          <w:numId w:val="8"/>
        </w:numPr>
        <w:rPr>
          <w:rFonts w:ascii="Times New Roman" w:hAnsi="Times New Roman" w:cs="Times New Roman"/>
          <w:sz w:val="28"/>
          <w:szCs w:val="28"/>
        </w:rPr>
      </w:pPr>
      <w:r w:rsidRPr="00835B13">
        <w:rPr>
          <w:rFonts w:ascii="Times New Roman" w:hAnsi="Times New Roman" w:cs="Times New Roman"/>
          <w:sz w:val="28"/>
          <w:szCs w:val="28"/>
        </w:rPr>
        <w:t>обробка виключень;</w:t>
      </w:r>
    </w:p>
    <w:p w:rsidR="003E6220" w:rsidRPr="00835B13" w:rsidRDefault="003E6220" w:rsidP="00835B13">
      <w:pPr>
        <w:pStyle w:val="a8"/>
        <w:numPr>
          <w:ilvl w:val="0"/>
          <w:numId w:val="8"/>
        </w:numPr>
        <w:rPr>
          <w:rFonts w:ascii="Times New Roman" w:hAnsi="Times New Roman" w:cs="Times New Roman"/>
          <w:sz w:val="28"/>
          <w:szCs w:val="28"/>
        </w:rPr>
      </w:pPr>
      <w:r w:rsidRPr="00835B13">
        <w:rPr>
          <w:rFonts w:ascii="Times New Roman" w:hAnsi="Times New Roman" w:cs="Times New Roman"/>
          <w:sz w:val="28"/>
          <w:szCs w:val="28"/>
        </w:rPr>
        <w:lastRenderedPageBreak/>
        <w:t>ідіоми ітерації;</w:t>
      </w:r>
    </w:p>
    <w:p w:rsidR="003E6220" w:rsidRPr="00835B13" w:rsidRDefault="003E6220" w:rsidP="00835B13">
      <w:pPr>
        <w:pStyle w:val="a8"/>
        <w:numPr>
          <w:ilvl w:val="0"/>
          <w:numId w:val="8"/>
        </w:numPr>
        <w:rPr>
          <w:rFonts w:ascii="Times New Roman" w:hAnsi="Times New Roman" w:cs="Times New Roman"/>
          <w:sz w:val="28"/>
          <w:szCs w:val="28"/>
        </w:rPr>
      </w:pPr>
      <w:r w:rsidRPr="00835B13">
        <w:rPr>
          <w:rFonts w:ascii="Times New Roman" w:hAnsi="Times New Roman" w:cs="Times New Roman"/>
          <w:sz w:val="28"/>
          <w:szCs w:val="28"/>
        </w:rPr>
        <w:t xml:space="preserve">синхронізація при </w:t>
      </w:r>
      <w:r w:rsidR="00835B13">
        <w:rPr>
          <w:rFonts w:ascii="Times New Roman" w:hAnsi="Times New Roman" w:cs="Times New Roman"/>
          <w:sz w:val="28"/>
          <w:szCs w:val="28"/>
          <w:lang w:val="uk-UA"/>
        </w:rPr>
        <w:t>багато</w:t>
      </w:r>
      <w:r w:rsidRPr="00835B13">
        <w:rPr>
          <w:rFonts w:ascii="Times New Roman" w:hAnsi="Times New Roman" w:cs="Times New Roman"/>
          <w:sz w:val="28"/>
          <w:szCs w:val="28"/>
        </w:rPr>
        <w:t>пото</w:t>
      </w:r>
      <w:r w:rsidR="00835B13">
        <w:rPr>
          <w:rFonts w:ascii="Times New Roman" w:hAnsi="Times New Roman" w:cs="Times New Roman"/>
          <w:sz w:val="28"/>
          <w:szCs w:val="28"/>
          <w:lang w:val="uk-UA"/>
        </w:rPr>
        <w:t>ковості</w:t>
      </w:r>
      <w:r w:rsidRPr="00835B13">
        <w:rPr>
          <w:rFonts w:ascii="Times New Roman" w:hAnsi="Times New Roman" w:cs="Times New Roman"/>
          <w:sz w:val="28"/>
          <w:szCs w:val="28"/>
        </w:rPr>
        <w:t>.</w:t>
      </w:r>
    </w:p>
    <w:p w:rsidR="003E6220" w:rsidRPr="00C04EE4" w:rsidRDefault="003E6220" w:rsidP="003E6220">
      <w:pPr>
        <w:rPr>
          <w:rFonts w:ascii="Times New Roman" w:hAnsi="Times New Roman" w:cs="Times New Roman"/>
          <w:sz w:val="28"/>
          <w:szCs w:val="28"/>
        </w:rPr>
      </w:pPr>
      <w:r w:rsidRPr="00C04EE4">
        <w:rPr>
          <w:rFonts w:ascii="Times New Roman" w:hAnsi="Times New Roman" w:cs="Times New Roman"/>
          <w:sz w:val="28"/>
          <w:szCs w:val="28"/>
        </w:rPr>
        <w:t xml:space="preserve">При проектуванні системи базових класів необхідно зберігати баланс між перерахованими </w:t>
      </w:r>
      <w:proofErr w:type="gramStart"/>
      <w:r w:rsidRPr="00C04EE4">
        <w:rPr>
          <w:rFonts w:ascii="Times New Roman" w:hAnsi="Times New Roman" w:cs="Times New Roman"/>
          <w:sz w:val="28"/>
          <w:szCs w:val="28"/>
        </w:rPr>
        <w:t>техн</w:t>
      </w:r>
      <w:proofErr w:type="gramEnd"/>
      <w:r w:rsidRPr="00C04EE4">
        <w:rPr>
          <w:rFonts w:ascii="Times New Roman" w:hAnsi="Times New Roman" w:cs="Times New Roman"/>
          <w:sz w:val="28"/>
          <w:szCs w:val="28"/>
        </w:rPr>
        <w:t xml:space="preserve">ічними вимогами. Якщо ми будемо намагатися вирішити кожну задачу окремо, то, швидше за все, отримаємо ряд ізольованих </w:t>
      </w:r>
      <w:proofErr w:type="gramStart"/>
      <w:r w:rsidRPr="00C04EE4">
        <w:rPr>
          <w:rFonts w:ascii="Times New Roman" w:hAnsi="Times New Roman" w:cs="Times New Roman"/>
          <w:sz w:val="28"/>
          <w:szCs w:val="28"/>
        </w:rPr>
        <w:t>р</w:t>
      </w:r>
      <w:proofErr w:type="gramEnd"/>
      <w:r w:rsidRPr="00C04EE4">
        <w:rPr>
          <w:rFonts w:ascii="Times New Roman" w:hAnsi="Times New Roman" w:cs="Times New Roman"/>
          <w:sz w:val="28"/>
          <w:szCs w:val="28"/>
        </w:rPr>
        <w:t xml:space="preserve">ішень, не пов'язаних між собою ні загальними протоколами, ні загальною концепцією, ні реалізацією. </w:t>
      </w:r>
    </w:p>
    <w:p w:rsidR="003E6220" w:rsidRPr="00C04EE4" w:rsidRDefault="003E6220" w:rsidP="003E6220">
      <w:pPr>
        <w:rPr>
          <w:rFonts w:ascii="Times New Roman" w:hAnsi="Times New Roman" w:cs="Times New Roman"/>
          <w:sz w:val="28"/>
          <w:szCs w:val="28"/>
        </w:rPr>
      </w:pPr>
      <w:r w:rsidRPr="00C04EE4">
        <w:rPr>
          <w:rFonts w:ascii="Times New Roman" w:hAnsi="Times New Roman" w:cs="Times New Roman"/>
          <w:sz w:val="28"/>
          <w:szCs w:val="28"/>
        </w:rPr>
        <w:t xml:space="preserve">Розглянемо опис абстракцій нашої бібліотеки з двох точок зору: користувача, який тільки оголошує об'єкти вже існуючих класів, і клієнта, який конструює власні </w:t>
      </w:r>
      <w:proofErr w:type="gramStart"/>
      <w:r w:rsidRPr="00C04EE4">
        <w:rPr>
          <w:rFonts w:ascii="Times New Roman" w:hAnsi="Times New Roman" w:cs="Times New Roman"/>
          <w:sz w:val="28"/>
          <w:szCs w:val="28"/>
        </w:rPr>
        <w:t>п</w:t>
      </w:r>
      <w:proofErr w:type="gramEnd"/>
      <w:r w:rsidRPr="00C04EE4">
        <w:rPr>
          <w:rFonts w:ascii="Times New Roman" w:hAnsi="Times New Roman" w:cs="Times New Roman"/>
          <w:sz w:val="28"/>
          <w:szCs w:val="28"/>
        </w:rPr>
        <w:t xml:space="preserve">ідкласи на базі бібліотечних. При проектуванні з розрахунком на першому користувача бажано якомога сильніше обмежити доступ </w:t>
      </w:r>
      <w:proofErr w:type="gramStart"/>
      <w:r w:rsidRPr="00C04EE4">
        <w:rPr>
          <w:rFonts w:ascii="Times New Roman" w:hAnsi="Times New Roman" w:cs="Times New Roman"/>
          <w:sz w:val="28"/>
          <w:szCs w:val="28"/>
        </w:rPr>
        <w:t>до</w:t>
      </w:r>
      <w:proofErr w:type="gramEnd"/>
      <w:r w:rsidRPr="00C04EE4">
        <w:rPr>
          <w:rFonts w:ascii="Times New Roman" w:hAnsi="Times New Roman" w:cs="Times New Roman"/>
          <w:sz w:val="28"/>
          <w:szCs w:val="28"/>
        </w:rPr>
        <w:t xml:space="preserve"> реалізацій абстракцій і сконцентруватися на їх відповідальності; </w:t>
      </w:r>
      <w:r w:rsidR="00835B13">
        <w:rPr>
          <w:rFonts w:ascii="Times New Roman" w:hAnsi="Times New Roman" w:cs="Times New Roman"/>
          <w:sz w:val="28"/>
          <w:szCs w:val="28"/>
          <w:lang w:val="uk-UA"/>
        </w:rPr>
        <w:t>п</w:t>
      </w:r>
      <w:r w:rsidRPr="00C04EE4">
        <w:rPr>
          <w:rFonts w:ascii="Times New Roman" w:hAnsi="Times New Roman" w:cs="Times New Roman"/>
          <w:sz w:val="28"/>
          <w:szCs w:val="28"/>
        </w:rPr>
        <w:t>роектування з урахуванням запитів другого користувача передбачає відкритість деяких внутрішніх деталей реалізації, однак, не настільки, щоб стало можливим порушити фундаментальну семантику абстракції. Таким чином, доводиться відзначити деяку суперечливість основних вимог до системи.</w:t>
      </w:r>
    </w:p>
    <w:p w:rsidR="003E6220" w:rsidRPr="00C04EE4" w:rsidRDefault="003E6220" w:rsidP="003E6220">
      <w:pPr>
        <w:rPr>
          <w:rFonts w:ascii="Times New Roman" w:hAnsi="Times New Roman" w:cs="Times New Roman"/>
          <w:sz w:val="28"/>
          <w:szCs w:val="28"/>
        </w:rPr>
      </w:pPr>
    </w:p>
    <w:p w:rsidR="003E6220" w:rsidRPr="00835B13"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rPr>
        <w:t xml:space="preserve">Однією з головних проблем при роботі з великою бібліотекою є труднощі в розумінні того, які, власне, механізми вона </w:t>
      </w:r>
      <w:proofErr w:type="gramStart"/>
      <w:r w:rsidRPr="00C04EE4">
        <w:rPr>
          <w:rFonts w:ascii="Times New Roman" w:hAnsi="Times New Roman" w:cs="Times New Roman"/>
          <w:sz w:val="28"/>
          <w:szCs w:val="28"/>
        </w:rPr>
        <w:t>включає в</w:t>
      </w:r>
      <w:proofErr w:type="gramEnd"/>
      <w:r w:rsidRPr="00C04EE4">
        <w:rPr>
          <w:rFonts w:ascii="Times New Roman" w:hAnsi="Times New Roman" w:cs="Times New Roman"/>
          <w:sz w:val="28"/>
          <w:szCs w:val="28"/>
        </w:rPr>
        <w:t xml:space="preserve"> себе. Перераховані вище моделі являють собою як би душу </w:t>
      </w:r>
      <w:proofErr w:type="gramStart"/>
      <w:r w:rsidRPr="00C04EE4">
        <w:rPr>
          <w:rFonts w:ascii="Times New Roman" w:hAnsi="Times New Roman" w:cs="Times New Roman"/>
          <w:sz w:val="28"/>
          <w:szCs w:val="28"/>
        </w:rPr>
        <w:t>арх</w:t>
      </w:r>
      <w:proofErr w:type="gramEnd"/>
      <w:r w:rsidRPr="00C04EE4">
        <w:rPr>
          <w:rFonts w:ascii="Times New Roman" w:hAnsi="Times New Roman" w:cs="Times New Roman"/>
          <w:sz w:val="28"/>
          <w:szCs w:val="28"/>
        </w:rPr>
        <w:t>ітектури бібліотеки: чим більше</w:t>
      </w:r>
      <w:r w:rsidR="00835B13">
        <w:rPr>
          <w:rFonts w:ascii="Times New Roman" w:hAnsi="Times New Roman" w:cs="Times New Roman"/>
          <w:sz w:val="28"/>
          <w:szCs w:val="28"/>
        </w:rPr>
        <w:t xml:space="preserve"> розробник знає про ці механізм</w:t>
      </w:r>
      <w:r w:rsidR="00835B13">
        <w:rPr>
          <w:rFonts w:ascii="Times New Roman" w:hAnsi="Times New Roman" w:cs="Times New Roman"/>
          <w:sz w:val="28"/>
          <w:szCs w:val="28"/>
          <w:lang w:val="uk-UA"/>
        </w:rPr>
        <w:t>и</w:t>
      </w:r>
      <w:r w:rsidRPr="00C04EE4">
        <w:rPr>
          <w:rFonts w:ascii="Times New Roman" w:hAnsi="Times New Roman" w:cs="Times New Roman"/>
          <w:sz w:val="28"/>
          <w:szCs w:val="28"/>
        </w:rPr>
        <w:t xml:space="preserve">х, тим легше йому буде використовувати існуючі в бібліотеці компоненти, а не складати з нуля власні. На практиці виходить так, що користувач спочатку знайомиться зі змістом і роботою найбільш простих класів, і тільки потім, </w:t>
      </w:r>
      <w:proofErr w:type="gramStart"/>
      <w:r w:rsidRPr="00C04EE4">
        <w:rPr>
          <w:rFonts w:ascii="Times New Roman" w:hAnsi="Times New Roman" w:cs="Times New Roman"/>
          <w:sz w:val="28"/>
          <w:szCs w:val="28"/>
        </w:rPr>
        <w:t>перев</w:t>
      </w:r>
      <w:proofErr w:type="gramEnd"/>
      <w:r w:rsidRPr="00C04EE4">
        <w:rPr>
          <w:rFonts w:ascii="Times New Roman" w:hAnsi="Times New Roman" w:cs="Times New Roman"/>
          <w:sz w:val="28"/>
          <w:szCs w:val="28"/>
        </w:rPr>
        <w:t xml:space="preserve">іривши надійність їх роботи, поступово починає використовувати все більш складні класи. У процесі розробки, у </w:t>
      </w:r>
      <w:proofErr w:type="gramStart"/>
      <w:r w:rsidRPr="00C04EE4">
        <w:rPr>
          <w:rFonts w:ascii="Times New Roman" w:hAnsi="Times New Roman" w:cs="Times New Roman"/>
          <w:sz w:val="28"/>
          <w:szCs w:val="28"/>
        </w:rPr>
        <w:t>міру</w:t>
      </w:r>
      <w:proofErr w:type="gramEnd"/>
      <w:r w:rsidRPr="00C04EE4">
        <w:rPr>
          <w:rFonts w:ascii="Times New Roman" w:hAnsi="Times New Roman" w:cs="Times New Roman"/>
          <w:sz w:val="28"/>
          <w:szCs w:val="28"/>
        </w:rPr>
        <w:t xml:space="preserve"> того як починають вимальовуватися нові, притаманні предметної області користувача, абстракції, вони теж можуть додаватися до бібліотеки. Розвиток об'єктно-</w:t>
      </w:r>
      <w:r w:rsidR="00835B13">
        <w:rPr>
          <w:rFonts w:ascii="Times New Roman" w:hAnsi="Times New Roman" w:cs="Times New Roman"/>
          <w:sz w:val="28"/>
          <w:szCs w:val="28"/>
          <w:lang w:val="uk-UA"/>
        </w:rPr>
        <w:t>з</w:t>
      </w:r>
      <w:r w:rsidRPr="00C04EE4">
        <w:rPr>
          <w:rFonts w:ascii="Times New Roman" w:hAnsi="Times New Roman" w:cs="Times New Roman"/>
          <w:sz w:val="28"/>
          <w:szCs w:val="28"/>
        </w:rPr>
        <w:t>орієнтованої бібліотеки - це тривалий процес, що проходить через ряд проміжних етапі</w:t>
      </w:r>
      <w:proofErr w:type="gramStart"/>
      <w:r w:rsidRPr="00C04EE4">
        <w:rPr>
          <w:rFonts w:ascii="Times New Roman" w:hAnsi="Times New Roman" w:cs="Times New Roman"/>
          <w:sz w:val="28"/>
          <w:szCs w:val="28"/>
        </w:rPr>
        <w:t>в</w:t>
      </w:r>
      <w:proofErr w:type="gramEnd"/>
      <w:r w:rsidRPr="00C04EE4">
        <w:rPr>
          <w:rFonts w:ascii="Times New Roman" w:hAnsi="Times New Roman" w:cs="Times New Roman"/>
          <w:sz w:val="28"/>
          <w:szCs w:val="28"/>
        </w:rPr>
        <w:t>.</w:t>
      </w:r>
      <w:r w:rsidR="00835B13">
        <w:rPr>
          <w:rFonts w:ascii="Times New Roman" w:hAnsi="Times New Roman" w:cs="Times New Roman"/>
          <w:sz w:val="28"/>
          <w:szCs w:val="28"/>
          <w:lang w:val="uk-UA"/>
        </w:rPr>
        <w:t xml:space="preserve">     </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lastRenderedPageBreak/>
        <w:t>Як вже зазначалося в попередніх розділах, класи є необхідн</w:t>
      </w:r>
      <w:r w:rsidR="00835B13">
        <w:rPr>
          <w:rFonts w:ascii="Times New Roman" w:hAnsi="Times New Roman" w:cs="Times New Roman"/>
          <w:sz w:val="28"/>
          <w:szCs w:val="28"/>
          <w:lang w:val="uk-UA"/>
        </w:rPr>
        <w:t>им</w:t>
      </w:r>
      <w:r w:rsidRPr="00C04EE4">
        <w:rPr>
          <w:rFonts w:ascii="Times New Roman" w:hAnsi="Times New Roman" w:cs="Times New Roman"/>
          <w:sz w:val="28"/>
          <w:szCs w:val="28"/>
          <w:lang w:val="uk-UA"/>
        </w:rPr>
        <w:t>, але не достатн</w:t>
      </w:r>
      <w:r w:rsidR="00835B13">
        <w:rPr>
          <w:rFonts w:ascii="Times New Roman" w:hAnsi="Times New Roman" w:cs="Times New Roman"/>
          <w:sz w:val="28"/>
          <w:szCs w:val="28"/>
          <w:lang w:val="uk-UA"/>
        </w:rPr>
        <w:t>ім засо</w:t>
      </w:r>
      <w:r w:rsidRPr="00C04EE4">
        <w:rPr>
          <w:rFonts w:ascii="Times New Roman" w:hAnsi="Times New Roman" w:cs="Times New Roman"/>
          <w:sz w:val="28"/>
          <w:szCs w:val="28"/>
          <w:lang w:val="uk-UA"/>
        </w:rPr>
        <w:t>б</w:t>
      </w:r>
      <w:r w:rsidR="00835B13">
        <w:rPr>
          <w:rFonts w:ascii="Times New Roman" w:hAnsi="Times New Roman" w:cs="Times New Roman"/>
          <w:sz w:val="28"/>
          <w:szCs w:val="28"/>
          <w:lang w:val="uk-UA"/>
        </w:rPr>
        <w:t>ом</w:t>
      </w:r>
      <w:r w:rsidRPr="00C04EE4">
        <w:rPr>
          <w:rFonts w:ascii="Times New Roman" w:hAnsi="Times New Roman" w:cs="Times New Roman"/>
          <w:sz w:val="28"/>
          <w:szCs w:val="28"/>
          <w:lang w:val="uk-UA"/>
        </w:rPr>
        <w:t xml:space="preserve"> декомпозиції системи. Це зауваження повною мірою стосується і бібліотеки класів. Невпорядкований набір класів, в якому розробники </w:t>
      </w:r>
      <w:r w:rsidR="00835B13">
        <w:rPr>
          <w:rFonts w:ascii="Times New Roman" w:hAnsi="Times New Roman" w:cs="Times New Roman"/>
          <w:sz w:val="28"/>
          <w:szCs w:val="28"/>
          <w:lang w:val="uk-UA"/>
        </w:rPr>
        <w:t>шукають що-небудь корисне</w:t>
      </w:r>
      <w:r w:rsidRPr="00C04EE4">
        <w:rPr>
          <w:rFonts w:ascii="Times New Roman" w:hAnsi="Times New Roman" w:cs="Times New Roman"/>
          <w:sz w:val="28"/>
          <w:szCs w:val="28"/>
          <w:lang w:val="uk-UA"/>
        </w:rPr>
        <w:t>, - чи не найгірше з можливих рішень. Краще розбити к</w:t>
      </w:r>
      <w:r w:rsidR="00835B13">
        <w:rPr>
          <w:rFonts w:ascii="Times New Roman" w:hAnsi="Times New Roman" w:cs="Times New Roman"/>
          <w:sz w:val="28"/>
          <w:szCs w:val="28"/>
          <w:lang w:val="uk-UA"/>
        </w:rPr>
        <w:t>ласи на окремі категорії (рис. 1</w:t>
      </w:r>
      <w:r w:rsidRPr="00C04EE4">
        <w:rPr>
          <w:rFonts w:ascii="Times New Roman" w:hAnsi="Times New Roman" w:cs="Times New Roman"/>
          <w:sz w:val="28"/>
          <w:szCs w:val="28"/>
          <w:lang w:val="uk-UA"/>
        </w:rPr>
        <w:t>). Таке рішення дозволяє задовольнити вимогу простоти бібліотеки.</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noProof/>
          <w:sz w:val="28"/>
          <w:szCs w:val="28"/>
          <w:lang w:eastAsia="ru-RU"/>
        </w:rPr>
        <w:drawing>
          <wp:inline distT="0" distB="0" distL="0" distR="0" wp14:anchorId="65499524" wp14:editId="52EB6829">
            <wp:extent cx="3769360" cy="2520315"/>
            <wp:effectExtent l="0" t="0" r="2540" b="0"/>
            <wp:docPr id="2" name="Рисунок 2" descr="http://www.helloworld.ru/texts/comp/other/oop/pic09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helloworld.ru/texts/comp/other/oop/pic09_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9360" cy="2520315"/>
                    </a:xfrm>
                    <a:prstGeom prst="rect">
                      <a:avLst/>
                    </a:prstGeom>
                    <a:noFill/>
                    <a:ln>
                      <a:noFill/>
                    </a:ln>
                  </pic:spPr>
                </pic:pic>
              </a:graphicData>
            </a:graphic>
          </wp:inline>
        </w:drawing>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 xml:space="preserve">Рис. </w:t>
      </w:r>
      <w:r w:rsidR="00835B13">
        <w:rPr>
          <w:rFonts w:ascii="Times New Roman" w:hAnsi="Times New Roman" w:cs="Times New Roman"/>
          <w:sz w:val="28"/>
          <w:szCs w:val="28"/>
          <w:lang w:val="uk-UA"/>
        </w:rPr>
        <w:t>1</w:t>
      </w:r>
      <w:r w:rsidRPr="00C04EE4">
        <w:rPr>
          <w:rFonts w:ascii="Times New Roman" w:hAnsi="Times New Roman" w:cs="Times New Roman"/>
          <w:sz w:val="28"/>
          <w:szCs w:val="28"/>
          <w:lang w:val="uk-UA"/>
        </w:rPr>
        <w:t>. Категорії класів у бібліотеці.</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Сімейства класів</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 xml:space="preserve">Третій основний принцип проектування бібліотеки полягає в побудові сімейств класів, пов'язаних ставленням успадкування. Для кожного типу структур ми створимо кілька різних класів, об'єднаних єдиним інтерфейсом, але з різними конкретними підкласами, що мають кілька різні уявлення і тому відрізняються </w:t>
      </w:r>
      <w:r w:rsidR="00835B13">
        <w:rPr>
          <w:rFonts w:ascii="Times New Roman" w:hAnsi="Times New Roman" w:cs="Times New Roman"/>
          <w:sz w:val="28"/>
          <w:szCs w:val="28"/>
          <w:lang w:val="uk-UA"/>
        </w:rPr>
        <w:t>с</w:t>
      </w:r>
      <w:r w:rsidRPr="00C04EE4">
        <w:rPr>
          <w:rFonts w:ascii="Times New Roman" w:hAnsi="Times New Roman" w:cs="Times New Roman"/>
          <w:sz w:val="28"/>
          <w:szCs w:val="28"/>
          <w:lang w:val="uk-UA"/>
        </w:rPr>
        <w:t xml:space="preserve">воїм </w:t>
      </w:r>
      <w:r w:rsidR="00835B13">
        <w:rPr>
          <w:rFonts w:ascii="Times New Roman" w:hAnsi="Times New Roman" w:cs="Times New Roman"/>
          <w:sz w:val="28"/>
          <w:szCs w:val="28"/>
          <w:lang w:val="uk-UA"/>
        </w:rPr>
        <w:t>у</w:t>
      </w:r>
      <w:r w:rsidRPr="00C04EE4">
        <w:rPr>
          <w:rFonts w:ascii="Times New Roman" w:hAnsi="Times New Roman" w:cs="Times New Roman"/>
          <w:sz w:val="28"/>
          <w:szCs w:val="28"/>
          <w:lang w:val="uk-UA"/>
        </w:rPr>
        <w:t xml:space="preserve">строєм і характеристиками "час / пам'ять". Таким </w:t>
      </w:r>
      <w:r w:rsidR="00835B13">
        <w:rPr>
          <w:rFonts w:ascii="Times New Roman" w:hAnsi="Times New Roman" w:cs="Times New Roman"/>
          <w:sz w:val="28"/>
          <w:szCs w:val="28"/>
          <w:lang w:val="uk-UA"/>
        </w:rPr>
        <w:t>чином ми забезпечимо бібліотечну</w:t>
      </w:r>
      <w:r w:rsidRPr="00C04EE4">
        <w:rPr>
          <w:rFonts w:ascii="Times New Roman" w:hAnsi="Times New Roman" w:cs="Times New Roman"/>
          <w:sz w:val="28"/>
          <w:szCs w:val="28"/>
          <w:lang w:val="uk-UA"/>
        </w:rPr>
        <w:t xml:space="preserve"> вимог</w:t>
      </w:r>
      <w:r w:rsidR="00835B13">
        <w:rPr>
          <w:rFonts w:ascii="Times New Roman" w:hAnsi="Times New Roman" w:cs="Times New Roman"/>
          <w:sz w:val="28"/>
          <w:szCs w:val="28"/>
          <w:lang w:val="uk-UA"/>
        </w:rPr>
        <w:t>у</w:t>
      </w:r>
      <w:r w:rsidRPr="00C04EE4">
        <w:rPr>
          <w:rFonts w:ascii="Times New Roman" w:hAnsi="Times New Roman" w:cs="Times New Roman"/>
          <w:sz w:val="28"/>
          <w:szCs w:val="28"/>
          <w:lang w:val="uk-UA"/>
        </w:rPr>
        <w:t xml:space="preserve"> повноти. Розробник зможе вибрати той конкретний клас, який більшою мірою підходить для вирішення його завдання. У той же час цей клас володіє тим </w:t>
      </w:r>
      <w:r w:rsidR="00835B13">
        <w:rPr>
          <w:rFonts w:ascii="Times New Roman" w:hAnsi="Times New Roman" w:cs="Times New Roman"/>
          <w:sz w:val="28"/>
          <w:szCs w:val="28"/>
          <w:lang w:val="uk-UA"/>
        </w:rPr>
        <w:t>самим</w:t>
      </w:r>
      <w:r w:rsidRPr="00C04EE4">
        <w:rPr>
          <w:rFonts w:ascii="Times New Roman" w:hAnsi="Times New Roman" w:cs="Times New Roman"/>
          <w:sz w:val="28"/>
          <w:szCs w:val="28"/>
          <w:lang w:val="uk-UA"/>
        </w:rPr>
        <w:t xml:space="preserve"> інтерфейсом, що й інші класи сімейства. Свідом</w:t>
      </w:r>
      <w:r w:rsidR="00835B13">
        <w:rPr>
          <w:rFonts w:ascii="Times New Roman" w:hAnsi="Times New Roman" w:cs="Times New Roman"/>
          <w:sz w:val="28"/>
          <w:szCs w:val="28"/>
          <w:lang w:val="uk-UA"/>
        </w:rPr>
        <w:t>о</w:t>
      </w:r>
      <w:r w:rsidRPr="00C04EE4">
        <w:rPr>
          <w:rFonts w:ascii="Times New Roman" w:hAnsi="Times New Roman" w:cs="Times New Roman"/>
          <w:sz w:val="28"/>
          <w:szCs w:val="28"/>
          <w:lang w:val="uk-UA"/>
        </w:rPr>
        <w:t xml:space="preserve"> чіткий поділ абстрактного базового класу і його конкретних підкласів </w:t>
      </w:r>
      <w:r w:rsidRPr="00C04EE4">
        <w:rPr>
          <w:rFonts w:ascii="Times New Roman" w:hAnsi="Times New Roman" w:cs="Times New Roman"/>
          <w:sz w:val="28"/>
          <w:szCs w:val="28"/>
          <w:lang w:val="uk-UA"/>
        </w:rPr>
        <w:lastRenderedPageBreak/>
        <w:t>дозволяє користувачеві системи вибрати, скажімо, на першому етапі проектування один з класів в якості робітника, а потім, в процесі, замінити його на інший витративши на це мінімум часу і зусиль. При цьому розробник буде впевнений у нормальному функціонуванні програми, так як всі класи, що належать одному сімейству, мають ідентични</w:t>
      </w:r>
      <w:r w:rsidR="000F660D">
        <w:rPr>
          <w:rFonts w:ascii="Times New Roman" w:hAnsi="Times New Roman" w:cs="Times New Roman"/>
          <w:sz w:val="28"/>
          <w:szCs w:val="28"/>
          <w:lang w:val="uk-UA"/>
        </w:rPr>
        <w:t>й</w:t>
      </w:r>
      <w:r w:rsidRPr="00C04EE4">
        <w:rPr>
          <w:rFonts w:ascii="Times New Roman" w:hAnsi="Times New Roman" w:cs="Times New Roman"/>
          <w:sz w:val="28"/>
          <w:szCs w:val="28"/>
          <w:lang w:val="uk-UA"/>
        </w:rPr>
        <w:t xml:space="preserve"> зовнішні</w:t>
      </w:r>
      <w:r w:rsidR="000F660D">
        <w:rPr>
          <w:rFonts w:ascii="Times New Roman" w:hAnsi="Times New Roman" w:cs="Times New Roman"/>
          <w:sz w:val="28"/>
          <w:szCs w:val="28"/>
          <w:lang w:val="uk-UA"/>
        </w:rPr>
        <w:t>й</w:t>
      </w:r>
      <w:r w:rsidRPr="00C04EE4">
        <w:rPr>
          <w:rFonts w:ascii="Times New Roman" w:hAnsi="Times New Roman" w:cs="Times New Roman"/>
          <w:sz w:val="28"/>
          <w:szCs w:val="28"/>
          <w:lang w:val="uk-UA"/>
        </w:rPr>
        <w:t xml:space="preserve"> інтерфейс і схож</w:t>
      </w:r>
      <w:r w:rsidR="000F660D">
        <w:rPr>
          <w:rFonts w:ascii="Times New Roman" w:hAnsi="Times New Roman" w:cs="Times New Roman"/>
          <w:sz w:val="28"/>
          <w:szCs w:val="28"/>
          <w:lang w:val="uk-UA"/>
        </w:rPr>
        <w:t>у</w:t>
      </w:r>
      <w:r w:rsidRPr="00C04EE4">
        <w:rPr>
          <w:rFonts w:ascii="Times New Roman" w:hAnsi="Times New Roman" w:cs="Times New Roman"/>
          <w:sz w:val="28"/>
          <w:szCs w:val="28"/>
          <w:lang w:val="uk-UA"/>
        </w:rPr>
        <w:t xml:space="preserve"> поведінк</w:t>
      </w:r>
      <w:r w:rsidR="000F660D">
        <w:rPr>
          <w:rFonts w:ascii="Times New Roman" w:hAnsi="Times New Roman" w:cs="Times New Roman"/>
          <w:sz w:val="28"/>
          <w:szCs w:val="28"/>
          <w:lang w:val="uk-UA"/>
        </w:rPr>
        <w:t>у</w:t>
      </w:r>
      <w:r w:rsidRPr="00C04EE4">
        <w:rPr>
          <w:rFonts w:ascii="Times New Roman" w:hAnsi="Times New Roman" w:cs="Times New Roman"/>
          <w:sz w:val="28"/>
          <w:szCs w:val="28"/>
          <w:lang w:val="uk-UA"/>
        </w:rPr>
        <w:t>. Сенс у такій організації класів полягає ще й у можливості копіювання, присвоювання і порівняння об'єктів одного сімейства навіть у тому випадку, якщо їх подання абсолютно різняться.</w:t>
      </w:r>
      <w:r w:rsidR="000F660D">
        <w:rPr>
          <w:rFonts w:ascii="Times New Roman" w:hAnsi="Times New Roman" w:cs="Times New Roman"/>
          <w:sz w:val="28"/>
          <w:szCs w:val="28"/>
          <w:lang w:val="uk-UA"/>
        </w:rPr>
        <w:t xml:space="preserve"> </w:t>
      </w:r>
      <w:r w:rsidRPr="00C04EE4">
        <w:rPr>
          <w:rFonts w:ascii="Times New Roman" w:hAnsi="Times New Roman" w:cs="Times New Roman"/>
          <w:sz w:val="28"/>
          <w:szCs w:val="28"/>
          <w:lang w:val="uk-UA"/>
        </w:rPr>
        <w:t xml:space="preserve">Можна сказати, що базовий абстрактний клас містить у собі всі важливі риси абстракції. </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Елементи сімейства класів являють собою різні форми абстракції. Досвід показує, що існують дві основні форми абстракцій, якими слід користуватися розробнику при створенні серйозних додатків. По-перше, це форма конкретного уявлення абстракції в оперативній пам'яті машини. Існує два варіанти такого подання: виділення пам'яті для структури з стека або виділення оперативної пам'яті з купи. Їм відповідають дві форми абстракцій: обмежена і необмежена:</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 </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 Обмежена Структура зберігається в стеку і, таким чином, має статичний розмір (відомий у момент створення об'єкта).</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 Необмежена Структура зберігається в купі і її розміри можуть динамічно змінюватися.</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  </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 xml:space="preserve">Так як обмежена і необмежена форми абстракції мають спільні інтерфейс і поведінку, їх обидві можна представити у вигляді прямих підкласів </w:t>
      </w:r>
      <w:r w:rsidRPr="00C04EE4">
        <w:rPr>
          <w:rFonts w:ascii="Times New Roman" w:hAnsi="Times New Roman" w:cs="Times New Roman"/>
          <w:sz w:val="28"/>
          <w:szCs w:val="28"/>
          <w:lang w:val="uk-UA"/>
        </w:rPr>
        <w:lastRenderedPageBreak/>
        <w:t>абстрактного базового класу для кожної структури. Ми обговоримо ці та інші особливості організації даних в наступних розділах.</w:t>
      </w:r>
    </w:p>
    <w:p w:rsidR="003E6220" w:rsidRPr="00C04EE4" w:rsidRDefault="003E6220" w:rsidP="003E6220">
      <w:pPr>
        <w:rPr>
          <w:rFonts w:ascii="Times New Roman" w:hAnsi="Times New Roman" w:cs="Times New Roman"/>
          <w:sz w:val="28"/>
          <w:szCs w:val="28"/>
          <w:lang w:val="uk-UA"/>
        </w:rPr>
      </w:pP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Як зазначалося в розділі 3, в даному випадку при проектуванні існують лише три можливих альтернативи, кожна з яких вимагає забезпечення різного рівня взаємодії між агентами, що оперують із загальними об'єктами:</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послідовний;</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захищений;</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синхронізований.</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Ми розглянемо кожен з цих варіантів більш детально в наступному розділі. Забезпечення взаємодії між абстрактним базовим класом, формами його подання і формами синхронізації породжує для кожної структури сімейство класів, подібне тому, яке наведене на рис. 9-3. Тепер можна зрозуміти, чому ми свого часу вирішили організувати бібліотеку саме у вигляді сімейств класів, а не у вигляді єдиного дерева. Це було зроблено через те, що така архітектура:</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Відображає спільність різних форм.</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Дозволяє здійснювати більш простий доступ до елементів бібліотеки.</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Дозволяє уникнути нескінченних метафізичних суперечок про "чистому об'єктно-орієнтованому підході".</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Спрощує інтеграцію системи з іншими бібліотеками.</w:t>
      </w:r>
    </w:p>
    <w:p w:rsidR="003E6220"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Мікроорганізація</w:t>
      </w:r>
    </w:p>
    <w:p w:rsidR="001404BD" w:rsidRPr="00C04EE4" w:rsidRDefault="001404BD" w:rsidP="003E6220">
      <w:pPr>
        <w:rPr>
          <w:rFonts w:ascii="Times New Roman" w:hAnsi="Times New Roman" w:cs="Times New Roman"/>
          <w:sz w:val="28"/>
          <w:szCs w:val="28"/>
          <w:lang w:val="uk-UA"/>
        </w:rPr>
      </w:pP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Семантика часу і пам'яті</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З п'яти основних принципів будови бібліотеки базових класів, можливо, найбільш важливий механізм, що забезпечує клієнта альтернативної просторово-часової семантикою всередині кожного сімейства класів.</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 xml:space="preserve">Розглянемо той спектр вимог, який повинен враховуватися при розробці бібліотеки загального призначення. На робочій станції, що володіє великим віртуальним адресним простором, користувач швидше за все буде марнувати пам'ять заради більш високої швидкодії. З іншого боку, в деяких вбудованих </w:t>
      </w:r>
      <w:r w:rsidRPr="00C04EE4">
        <w:rPr>
          <w:rFonts w:ascii="Times New Roman" w:hAnsi="Times New Roman" w:cs="Times New Roman"/>
          <w:sz w:val="28"/>
          <w:szCs w:val="28"/>
          <w:lang w:val="uk-UA"/>
        </w:rPr>
        <w:lastRenderedPageBreak/>
        <w:t>системах, таких, як супутник або автомобільний мотор, ресурси пам'яті часто обмежені, і розробник змушений вибирати в якості робочих ті абстракції, які використовують менше пам'яті (наприклад, виділяючи місце під дані в стеку, а не в " купі "). Раніше ми розрізнили ці дві можливості як обмежену і необмежену форми відповідно.</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Необмежені форми застосовні в тих випадках, коли розмір структури не може бути передбачений, а виділення та утилізація пам'яті з купи не приводить ні до втрати часу, ні до зниження надійності (як це буває в деяких додатках, критичних за часом) [Деякі вимоги до системи можуть заборонити використання динамічно розподіляє пам'яті. Розглянемо серцевий імпульсний регулятор і можливі фатальні результати, які може викликати збирач сміття, "прокинувся" в невідповідний момент. Є системи з тривалим робочим циклом: у них навіть мінімальна витік пам'яті може дати серйозний кумулятивний ефект; вимушена перезавантаження системи через нестачу пам'яті може призвести до неприйнятної втрати функціональності]. Обмежені форми краще підходять для роботи з невеликими структурами, розмір яких досить добре передбачуваний. Врахуємо також, що динамічне виділення пам'яті менш терпимо до помилок програміста.</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Таким чином, всі структури даної бібліотеки повинні бути присутніми в альтернативних варіантах; тому нам доведеться створити два низькорівневих класу підтримки, Unbounded (необмежений) і Bounded (обмежений). Завданням класу unbounded є підтримка швидко працюючого зв'язного списку, елементи якого розміщуються в пам'яті, виділеної з "купи". Це подання ефективно по швидкості, але не по пам'яті, так як кожен елемент списку повинен, крім свого значення, додатково містити покажчик на наступний елемент того ж списку. Завдання класу Bounded полягає в організації структур на базі масиву, що ефективно з точки зору пам'яті, але добитися великої продуктивності важко, так як, наприклад, при додаванні елемента в середину списку доводиться послідовно копіювати всі наступні (або попередні) елементи масиву.</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 xml:space="preserve">Всі наші структури, однак, містять в якості елементів не посилання, а значення, що виключає виникнення посилань на тимчасові об'єкти в стеку при роботі програми. З тієї ж причини ми відмовилися від зберігання покажчиків на елементи структур, так як це викликає вкрай нестабільна поведінка системи при інстанцірованія шаблону вбудованими типами даних. Подібні питання надзвичайно істотні при проектуванні середовищ розробки, що включають в себе параметризрвані класи, так як користувач може </w:t>
      </w:r>
      <w:r w:rsidRPr="00C04EE4">
        <w:rPr>
          <w:rFonts w:ascii="Times New Roman" w:hAnsi="Times New Roman" w:cs="Times New Roman"/>
          <w:sz w:val="28"/>
          <w:szCs w:val="28"/>
          <w:lang w:val="uk-UA"/>
        </w:rPr>
        <w:lastRenderedPageBreak/>
        <w:t>інстанціювати шаблон довільним типом даних. При використанні посилань існують, взагалі кажучи, три випадки, і нам доведеться при створенні бібліотеки постаратися знайти певний баланс між ними.</w:t>
      </w:r>
    </w:p>
    <w:p w:rsidR="003E6220" w:rsidRPr="00C04EE4" w:rsidRDefault="003E6220" w:rsidP="003E6220">
      <w:pPr>
        <w:rPr>
          <w:rFonts w:ascii="Times New Roman" w:hAnsi="Times New Roman" w:cs="Times New Roman"/>
          <w:sz w:val="28"/>
          <w:szCs w:val="28"/>
          <w:lang w:val="uk-UA"/>
        </w:rPr>
      </w:pP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По-перше, вбудовані типи даних можна без зусиль передавати по посиланню і копіювати. Оголосивши типи аргументу постійними засланнями, можна уникнути неприємностей, пов'язаних з появою тимчасових структур, що виникають при приведенні типів [12].</w:t>
      </w:r>
    </w:p>
    <w:p w:rsidR="003E6220" w:rsidRPr="00C04EE4" w:rsidRDefault="003E6220" w:rsidP="003E6220">
      <w:pPr>
        <w:rPr>
          <w:rFonts w:ascii="Times New Roman" w:hAnsi="Times New Roman" w:cs="Times New Roman"/>
          <w:sz w:val="28"/>
          <w:szCs w:val="28"/>
          <w:lang w:val="uk-UA"/>
        </w:rPr>
      </w:pP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По-друге, типи даних, визначені користувачем, також можна передавати по посиланню і копіювати, але тільки в тому випадку, коли для них визначені конструктор копіювання і оператор привласнення. Посилання можна використовувати в поліморфних операціях (передаючи об'єкт похідного класу замість оголошеного при інстанцірованія), але копіювання це не буде поліморфним. В результаті об'єкт буде "зрізаний" до розмірів свого базового класу.</w:t>
      </w:r>
    </w:p>
    <w:p w:rsidR="003E6220" w:rsidRPr="00C04EE4" w:rsidRDefault="003E6220" w:rsidP="003E6220">
      <w:pPr>
        <w:rPr>
          <w:rFonts w:ascii="Times New Roman" w:hAnsi="Times New Roman" w:cs="Times New Roman"/>
          <w:sz w:val="28"/>
          <w:szCs w:val="28"/>
          <w:lang w:val="uk-UA"/>
        </w:rPr>
      </w:pP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По-третє, при полиморфном використанні бібліотеки зустрінеться інстанцірованія шаблонів покажчиками на базовий клас. Хоча передача покажчиків за посиланням може і не поліпшити продуктивність, але копіювання покажчиків в уявлення зберігає поліморфізм похідних об'єктів.</w:t>
      </w:r>
    </w:p>
    <w:p w:rsidR="003E6220" w:rsidRPr="00C04EE4" w:rsidRDefault="003E6220" w:rsidP="003E6220">
      <w:pPr>
        <w:rPr>
          <w:rFonts w:ascii="Times New Roman" w:hAnsi="Times New Roman" w:cs="Times New Roman"/>
          <w:sz w:val="28"/>
          <w:szCs w:val="28"/>
          <w:lang w:val="uk-UA"/>
        </w:rPr>
      </w:pP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Управління пам'яттю</w:t>
      </w:r>
    </w:p>
    <w:p w:rsidR="003E6220" w:rsidRPr="00C04EE4" w:rsidRDefault="003E6220" w:rsidP="003E6220">
      <w:pPr>
        <w:rPr>
          <w:rFonts w:ascii="Times New Roman" w:hAnsi="Times New Roman" w:cs="Times New Roman"/>
          <w:sz w:val="28"/>
          <w:szCs w:val="28"/>
          <w:lang w:val="uk-UA"/>
        </w:rPr>
      </w:pP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 xml:space="preserve">Завдання управління пам'яттю виникає для необмежених форм реалізації. У цьому випадку розробник бібліотеки повинен визначити політику виділення і звільнення пам'яті з купи при здійсненні операцій над вузлами. Наївний підхід просто використовує глобальні функції new і delete, що не може забезпечити достатньої продуктивності системи. Крім того, на деяких комп'ютерних платформах управління пам'яттю вкрай ускладнено (наприклад, при наявності сегментированного адресного простору в деяких операційних системах персональних комп'ютерів) і вимагає розробки спеціальної стратегії, жорстко прив'язаною до певної операційному </w:t>
      </w:r>
      <w:r w:rsidRPr="00C04EE4">
        <w:rPr>
          <w:rFonts w:ascii="Times New Roman" w:hAnsi="Times New Roman" w:cs="Times New Roman"/>
          <w:sz w:val="28"/>
          <w:szCs w:val="28"/>
          <w:lang w:val="uk-UA"/>
        </w:rPr>
        <w:lastRenderedPageBreak/>
        <w:t>середовищі. Для нашої бібліотеки треба чітко виділити підсистему управління пам'яттю.</w:t>
      </w:r>
    </w:p>
    <w:p w:rsidR="003E6220" w:rsidRPr="00C04EE4" w:rsidRDefault="003E6220" w:rsidP="003E6220">
      <w:pPr>
        <w:rPr>
          <w:rFonts w:ascii="Times New Roman" w:eastAsia="Times New Roman" w:hAnsi="Times New Roman" w:cs="Times New Roman"/>
          <w:b/>
          <w:bCs/>
          <w:color w:val="002268"/>
          <w:sz w:val="28"/>
          <w:szCs w:val="28"/>
          <w:lang w:val="uk-UA" w:eastAsia="ru-RU"/>
        </w:rPr>
      </w:pPr>
      <w:r w:rsidRPr="00C04EE4">
        <w:rPr>
          <w:rFonts w:ascii="Times New Roman" w:eastAsia="Times New Roman" w:hAnsi="Times New Roman" w:cs="Times New Roman"/>
          <w:b/>
          <w:bCs/>
          <w:color w:val="002268"/>
          <w:sz w:val="28"/>
          <w:szCs w:val="28"/>
          <w:lang w:val="uk-UA" w:eastAsia="ru-RU"/>
        </w:rPr>
        <w:t>Ітерація</w:t>
      </w:r>
    </w:p>
    <w:p w:rsidR="003E6220" w:rsidRPr="00C04EE4" w:rsidRDefault="003E6220" w:rsidP="003E6220">
      <w:pPr>
        <w:rPr>
          <w:rFonts w:ascii="Times New Roman" w:eastAsia="Times New Roman" w:hAnsi="Times New Roman" w:cs="Times New Roman"/>
          <w:b/>
          <w:bCs/>
          <w:color w:val="002268"/>
          <w:sz w:val="28"/>
          <w:szCs w:val="28"/>
          <w:lang w:eastAsia="ru-RU"/>
        </w:rPr>
      </w:pPr>
      <w:r w:rsidRPr="00C04EE4">
        <w:rPr>
          <w:rFonts w:ascii="Times New Roman" w:eastAsia="Times New Roman" w:hAnsi="Times New Roman" w:cs="Times New Roman"/>
          <w:b/>
          <w:bCs/>
          <w:color w:val="002268"/>
          <w:sz w:val="28"/>
          <w:szCs w:val="28"/>
          <w:lang w:val="uk-UA" w:eastAsia="ru-RU"/>
        </w:rPr>
        <w:t xml:space="preserve">Ітерація - це ще один архітектурний шаблон нашої бібліотеки. </w:t>
      </w:r>
      <w:r w:rsidRPr="00C04EE4">
        <w:rPr>
          <w:rFonts w:ascii="Times New Roman" w:eastAsia="Times New Roman" w:hAnsi="Times New Roman" w:cs="Times New Roman"/>
          <w:b/>
          <w:bCs/>
          <w:color w:val="002268"/>
          <w:sz w:val="28"/>
          <w:szCs w:val="28"/>
          <w:lang w:eastAsia="ru-RU"/>
        </w:rPr>
        <w:t xml:space="preserve">У розділі 3 ми вже відзначали, що итератор являє собою операцію, що забезпечує </w:t>
      </w:r>
      <w:proofErr w:type="gramStart"/>
      <w:r w:rsidRPr="00C04EE4">
        <w:rPr>
          <w:rFonts w:ascii="Times New Roman" w:eastAsia="Times New Roman" w:hAnsi="Times New Roman" w:cs="Times New Roman"/>
          <w:b/>
          <w:bCs/>
          <w:color w:val="002268"/>
          <w:sz w:val="28"/>
          <w:szCs w:val="28"/>
          <w:lang w:eastAsia="ru-RU"/>
        </w:rPr>
        <w:t>посл</w:t>
      </w:r>
      <w:proofErr w:type="gramEnd"/>
      <w:r w:rsidRPr="00C04EE4">
        <w:rPr>
          <w:rFonts w:ascii="Times New Roman" w:eastAsia="Times New Roman" w:hAnsi="Times New Roman" w:cs="Times New Roman"/>
          <w:b/>
          <w:bCs/>
          <w:color w:val="002268"/>
          <w:sz w:val="28"/>
          <w:szCs w:val="28"/>
          <w:lang w:eastAsia="ru-RU"/>
        </w:rPr>
        <w:t xml:space="preserve">ідовний доступ до всіх частин об'єкта. Виявляється, такий механізм потрібен не тільки користувачам, він необхідний і </w:t>
      </w:r>
      <w:proofErr w:type="gramStart"/>
      <w:r w:rsidRPr="00C04EE4">
        <w:rPr>
          <w:rFonts w:ascii="Times New Roman" w:eastAsia="Times New Roman" w:hAnsi="Times New Roman" w:cs="Times New Roman"/>
          <w:b/>
          <w:bCs/>
          <w:color w:val="002268"/>
          <w:sz w:val="28"/>
          <w:szCs w:val="28"/>
          <w:lang w:eastAsia="ru-RU"/>
        </w:rPr>
        <w:t>при</w:t>
      </w:r>
      <w:proofErr w:type="gramEnd"/>
      <w:r w:rsidRPr="00C04EE4">
        <w:rPr>
          <w:rFonts w:ascii="Times New Roman" w:eastAsia="Times New Roman" w:hAnsi="Times New Roman" w:cs="Times New Roman"/>
          <w:b/>
          <w:bCs/>
          <w:color w:val="002268"/>
          <w:sz w:val="28"/>
          <w:szCs w:val="28"/>
          <w:lang w:eastAsia="ru-RU"/>
        </w:rPr>
        <w:t xml:space="preserve"> реалізації самої бібліотеки, зокрема, її базових класів.</w:t>
      </w:r>
    </w:p>
    <w:p w:rsidR="003E6220" w:rsidRPr="00C04EE4" w:rsidRDefault="003E6220" w:rsidP="003E6220">
      <w:pPr>
        <w:rPr>
          <w:rFonts w:ascii="Times New Roman" w:eastAsia="Times New Roman" w:hAnsi="Times New Roman" w:cs="Times New Roman"/>
          <w:b/>
          <w:bCs/>
          <w:color w:val="002268"/>
          <w:sz w:val="28"/>
          <w:szCs w:val="28"/>
          <w:lang w:eastAsia="ru-RU"/>
        </w:rPr>
      </w:pPr>
      <w:r w:rsidRPr="00C04EE4">
        <w:rPr>
          <w:rFonts w:ascii="Times New Roman" w:eastAsia="Times New Roman" w:hAnsi="Times New Roman" w:cs="Times New Roman"/>
          <w:b/>
          <w:bCs/>
          <w:color w:val="002268"/>
          <w:sz w:val="28"/>
          <w:szCs w:val="28"/>
          <w:lang w:eastAsia="ru-RU"/>
        </w:rPr>
        <w:t>При цьому перед нами стояв вибі</w:t>
      </w:r>
      <w:proofErr w:type="gramStart"/>
      <w:r w:rsidRPr="00C04EE4">
        <w:rPr>
          <w:rFonts w:ascii="Times New Roman" w:eastAsia="Times New Roman" w:hAnsi="Times New Roman" w:cs="Times New Roman"/>
          <w:b/>
          <w:bCs/>
          <w:color w:val="002268"/>
          <w:sz w:val="28"/>
          <w:szCs w:val="28"/>
          <w:lang w:eastAsia="ru-RU"/>
        </w:rPr>
        <w:t>р</w:t>
      </w:r>
      <w:proofErr w:type="gramEnd"/>
      <w:r w:rsidRPr="00C04EE4">
        <w:rPr>
          <w:rFonts w:ascii="Times New Roman" w:eastAsia="Times New Roman" w:hAnsi="Times New Roman" w:cs="Times New Roman"/>
          <w:b/>
          <w:bCs/>
          <w:color w:val="002268"/>
          <w:sz w:val="28"/>
          <w:szCs w:val="28"/>
          <w:lang w:eastAsia="ru-RU"/>
        </w:rPr>
        <w:t xml:space="preserve">: можна було визначати ітерації як частина протоколу об'єктів або створювати окремі об'єкти, відповідальні за ітеративний опитування інших структур. Ми вибрали другий </w:t>
      </w:r>
      <w:proofErr w:type="gramStart"/>
      <w:r w:rsidRPr="00C04EE4">
        <w:rPr>
          <w:rFonts w:ascii="Times New Roman" w:eastAsia="Times New Roman" w:hAnsi="Times New Roman" w:cs="Times New Roman"/>
          <w:b/>
          <w:bCs/>
          <w:color w:val="002268"/>
          <w:sz w:val="28"/>
          <w:szCs w:val="28"/>
          <w:lang w:eastAsia="ru-RU"/>
        </w:rPr>
        <w:t>п</w:t>
      </w:r>
      <w:proofErr w:type="gramEnd"/>
      <w:r w:rsidRPr="00C04EE4">
        <w:rPr>
          <w:rFonts w:ascii="Times New Roman" w:eastAsia="Times New Roman" w:hAnsi="Times New Roman" w:cs="Times New Roman"/>
          <w:b/>
          <w:bCs/>
          <w:color w:val="002268"/>
          <w:sz w:val="28"/>
          <w:szCs w:val="28"/>
          <w:lang w:eastAsia="ru-RU"/>
        </w:rPr>
        <w:t>ідхід з двох причин:</w:t>
      </w:r>
    </w:p>
    <w:p w:rsidR="003E6220" w:rsidRPr="00C04EE4" w:rsidRDefault="003E6220" w:rsidP="003E6220">
      <w:pPr>
        <w:rPr>
          <w:rFonts w:ascii="Times New Roman" w:eastAsia="Times New Roman" w:hAnsi="Times New Roman" w:cs="Times New Roman"/>
          <w:b/>
          <w:bCs/>
          <w:color w:val="002268"/>
          <w:sz w:val="28"/>
          <w:szCs w:val="28"/>
          <w:lang w:eastAsia="ru-RU"/>
        </w:rPr>
      </w:pPr>
      <w:r w:rsidRPr="00C04EE4">
        <w:rPr>
          <w:rFonts w:ascii="Times New Roman" w:eastAsia="Times New Roman" w:hAnsi="Times New Roman" w:cs="Times New Roman"/>
          <w:b/>
          <w:bCs/>
          <w:color w:val="002268"/>
          <w:sz w:val="28"/>
          <w:szCs w:val="28"/>
          <w:lang w:eastAsia="ru-RU"/>
        </w:rPr>
        <w:t>• Наявність виділеного ітератора класів дозволяє одночасно проводити кілька переглядів одного і того ж об'єкта.</w:t>
      </w:r>
    </w:p>
    <w:p w:rsidR="003E6220" w:rsidRPr="00C04EE4" w:rsidRDefault="003E6220" w:rsidP="003E6220">
      <w:pPr>
        <w:rPr>
          <w:rFonts w:ascii="Times New Roman" w:eastAsia="Times New Roman" w:hAnsi="Times New Roman" w:cs="Times New Roman"/>
          <w:b/>
          <w:bCs/>
          <w:color w:val="002268"/>
          <w:sz w:val="28"/>
          <w:szCs w:val="28"/>
          <w:lang w:eastAsia="ru-RU"/>
        </w:rPr>
      </w:pPr>
      <w:r w:rsidRPr="00C04EE4">
        <w:rPr>
          <w:rFonts w:ascii="Times New Roman" w:eastAsia="Times New Roman" w:hAnsi="Times New Roman" w:cs="Times New Roman"/>
          <w:b/>
          <w:bCs/>
          <w:color w:val="002268"/>
          <w:sz w:val="28"/>
          <w:szCs w:val="28"/>
          <w:lang w:eastAsia="ru-RU"/>
        </w:rPr>
        <w:t xml:space="preserve">• Наявність </w:t>
      </w:r>
      <w:proofErr w:type="gramStart"/>
      <w:r w:rsidRPr="00C04EE4">
        <w:rPr>
          <w:rFonts w:ascii="Times New Roman" w:eastAsia="Times New Roman" w:hAnsi="Times New Roman" w:cs="Times New Roman"/>
          <w:b/>
          <w:bCs/>
          <w:color w:val="002268"/>
          <w:sz w:val="28"/>
          <w:szCs w:val="28"/>
          <w:lang w:eastAsia="ru-RU"/>
        </w:rPr>
        <w:t>итерационного</w:t>
      </w:r>
      <w:proofErr w:type="gramEnd"/>
      <w:r w:rsidRPr="00C04EE4">
        <w:rPr>
          <w:rFonts w:ascii="Times New Roman" w:eastAsia="Times New Roman" w:hAnsi="Times New Roman" w:cs="Times New Roman"/>
          <w:b/>
          <w:bCs/>
          <w:color w:val="002268"/>
          <w:sz w:val="28"/>
          <w:szCs w:val="28"/>
          <w:lang w:eastAsia="ru-RU"/>
        </w:rPr>
        <w:t xml:space="preserve"> механізму в самому класі кілька порушує його інкапсуляцію; виділення ітератора в якості окремого механізму поведінки сприяє досягненню більшої ясності в описі класу.</w:t>
      </w:r>
    </w:p>
    <w:p w:rsidR="003E6220" w:rsidRPr="00C04EE4" w:rsidRDefault="003E6220" w:rsidP="003E6220">
      <w:pPr>
        <w:rPr>
          <w:rFonts w:ascii="Times New Roman" w:eastAsia="Times New Roman" w:hAnsi="Times New Roman" w:cs="Times New Roman"/>
          <w:b/>
          <w:bCs/>
          <w:color w:val="002268"/>
          <w:sz w:val="28"/>
          <w:szCs w:val="28"/>
          <w:lang w:eastAsia="ru-RU"/>
        </w:rPr>
      </w:pPr>
      <w:r w:rsidRPr="00C04EE4">
        <w:rPr>
          <w:rFonts w:ascii="Times New Roman" w:eastAsia="Times New Roman" w:hAnsi="Times New Roman" w:cs="Times New Roman"/>
          <w:b/>
          <w:bCs/>
          <w:color w:val="002268"/>
          <w:sz w:val="28"/>
          <w:szCs w:val="28"/>
          <w:lang w:eastAsia="ru-RU"/>
        </w:rPr>
        <w:t xml:space="preserve">Для кожної структури визначені дві форми ітерацій. Активний итератор вимагає щораз від клієнта </w:t>
      </w:r>
      <w:proofErr w:type="gramStart"/>
      <w:r w:rsidRPr="00C04EE4">
        <w:rPr>
          <w:rFonts w:ascii="Times New Roman" w:eastAsia="Times New Roman" w:hAnsi="Times New Roman" w:cs="Times New Roman"/>
          <w:b/>
          <w:bCs/>
          <w:color w:val="002268"/>
          <w:sz w:val="28"/>
          <w:szCs w:val="28"/>
          <w:lang w:eastAsia="ru-RU"/>
        </w:rPr>
        <w:t>явного</w:t>
      </w:r>
      <w:proofErr w:type="gramEnd"/>
      <w:r w:rsidRPr="00C04EE4">
        <w:rPr>
          <w:rFonts w:ascii="Times New Roman" w:eastAsia="Times New Roman" w:hAnsi="Times New Roman" w:cs="Times New Roman"/>
          <w:b/>
          <w:bCs/>
          <w:color w:val="002268"/>
          <w:sz w:val="28"/>
          <w:szCs w:val="28"/>
          <w:lang w:eastAsia="ru-RU"/>
        </w:rPr>
        <w:t xml:space="preserve"> звернення до себе для переходу до наступного елементу. Пасивний итератор застосовує функцію, надану клієнтом, і, таким чином, вимагає меншої участі клієнта. Щоб забезпечити безпеку типі</w:t>
      </w:r>
      <w:proofErr w:type="gramStart"/>
      <w:r w:rsidRPr="00C04EE4">
        <w:rPr>
          <w:rFonts w:ascii="Times New Roman" w:eastAsia="Times New Roman" w:hAnsi="Times New Roman" w:cs="Times New Roman"/>
          <w:b/>
          <w:bCs/>
          <w:color w:val="002268"/>
          <w:sz w:val="28"/>
          <w:szCs w:val="28"/>
          <w:lang w:eastAsia="ru-RU"/>
        </w:rPr>
        <w:t>в</w:t>
      </w:r>
      <w:proofErr w:type="gramEnd"/>
      <w:r w:rsidRPr="00C04EE4">
        <w:rPr>
          <w:rFonts w:ascii="Times New Roman" w:eastAsia="Times New Roman" w:hAnsi="Times New Roman" w:cs="Times New Roman"/>
          <w:b/>
          <w:bCs/>
          <w:color w:val="002268"/>
          <w:sz w:val="28"/>
          <w:szCs w:val="28"/>
          <w:lang w:eastAsia="ru-RU"/>
        </w:rPr>
        <w:t>, для кожної структури створюються свої ітератори.</w:t>
      </w:r>
    </w:p>
    <w:p w:rsidR="003E6220" w:rsidRPr="00C04EE4" w:rsidRDefault="003E6220" w:rsidP="003E6220">
      <w:pPr>
        <w:rPr>
          <w:rFonts w:ascii="Times New Roman" w:eastAsia="Times New Roman" w:hAnsi="Times New Roman" w:cs="Times New Roman"/>
          <w:b/>
          <w:bCs/>
          <w:color w:val="002268"/>
          <w:sz w:val="28"/>
          <w:szCs w:val="28"/>
          <w:lang w:eastAsia="ru-RU"/>
        </w:rPr>
      </w:pPr>
      <w:r w:rsidRPr="00C04EE4">
        <w:rPr>
          <w:rFonts w:ascii="Times New Roman" w:eastAsia="Times New Roman" w:hAnsi="Times New Roman" w:cs="Times New Roman"/>
          <w:b/>
          <w:bCs/>
          <w:color w:val="002268"/>
          <w:sz w:val="28"/>
          <w:szCs w:val="28"/>
          <w:lang w:eastAsia="ru-RU"/>
        </w:rPr>
        <w:t>Кожному ітератори у момент створення ставиться у відповідність певний об'єкт</w:t>
      </w:r>
      <w:proofErr w:type="gramStart"/>
      <w:r w:rsidRPr="00C04EE4">
        <w:rPr>
          <w:rFonts w:ascii="Times New Roman" w:eastAsia="Times New Roman" w:hAnsi="Times New Roman" w:cs="Times New Roman"/>
          <w:b/>
          <w:bCs/>
          <w:color w:val="002268"/>
          <w:sz w:val="28"/>
          <w:szCs w:val="28"/>
          <w:lang w:eastAsia="ru-RU"/>
        </w:rPr>
        <w:t>.</w:t>
      </w:r>
      <w:proofErr w:type="gramEnd"/>
      <w:r w:rsidRPr="00C04EE4">
        <w:rPr>
          <w:rFonts w:ascii="Times New Roman" w:eastAsia="Times New Roman" w:hAnsi="Times New Roman" w:cs="Times New Roman"/>
          <w:b/>
          <w:bCs/>
          <w:color w:val="002268"/>
          <w:sz w:val="28"/>
          <w:szCs w:val="28"/>
          <w:lang w:eastAsia="ru-RU"/>
        </w:rPr>
        <w:t xml:space="preserve"> І</w:t>
      </w:r>
      <w:proofErr w:type="gramStart"/>
      <w:r w:rsidRPr="00C04EE4">
        <w:rPr>
          <w:rFonts w:ascii="Times New Roman" w:eastAsia="Times New Roman" w:hAnsi="Times New Roman" w:cs="Times New Roman"/>
          <w:b/>
          <w:bCs/>
          <w:color w:val="002268"/>
          <w:sz w:val="28"/>
          <w:szCs w:val="28"/>
          <w:lang w:eastAsia="ru-RU"/>
        </w:rPr>
        <w:t>т</w:t>
      </w:r>
      <w:proofErr w:type="gramEnd"/>
      <w:r w:rsidRPr="00C04EE4">
        <w:rPr>
          <w:rFonts w:ascii="Times New Roman" w:eastAsia="Times New Roman" w:hAnsi="Times New Roman" w:cs="Times New Roman"/>
          <w:b/>
          <w:bCs/>
          <w:color w:val="002268"/>
          <w:sz w:val="28"/>
          <w:szCs w:val="28"/>
          <w:lang w:eastAsia="ru-RU"/>
        </w:rPr>
        <w:t>ерація починається з "верху" структури, що б це не означало для даної абстракції.</w:t>
      </w:r>
    </w:p>
    <w:p w:rsidR="003E6220" w:rsidRPr="00C04EE4" w:rsidRDefault="003E6220" w:rsidP="003E6220">
      <w:pPr>
        <w:rPr>
          <w:rFonts w:ascii="Times New Roman" w:hAnsi="Times New Roman" w:cs="Times New Roman"/>
          <w:sz w:val="28"/>
          <w:szCs w:val="28"/>
          <w:lang w:val="uk-UA"/>
        </w:rPr>
      </w:pP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Синхронізація</w:t>
      </w:r>
    </w:p>
    <w:p w:rsidR="003E6220" w:rsidRPr="00C04EE4" w:rsidRDefault="003E6220" w:rsidP="003E6220">
      <w:pPr>
        <w:rPr>
          <w:rFonts w:ascii="Times New Roman" w:hAnsi="Times New Roman" w:cs="Times New Roman"/>
          <w:sz w:val="28"/>
          <w:szCs w:val="28"/>
          <w:lang w:val="uk-UA"/>
        </w:rPr>
      </w:pP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 xml:space="preserve">При розробці будь-якого універсального інструментального засобу повинні враховуватися проблеми, пов'язані з організацією паралельних процесів. В операційних системах типу UNIX, OS / 2 і Windows NT додатки можуть запускати кілька "легких" процесів ["Легким" називається процес, який </w:t>
      </w:r>
      <w:r w:rsidRPr="00C04EE4">
        <w:rPr>
          <w:rFonts w:ascii="Times New Roman" w:hAnsi="Times New Roman" w:cs="Times New Roman"/>
          <w:sz w:val="28"/>
          <w:szCs w:val="28"/>
          <w:lang w:val="uk-UA"/>
        </w:rPr>
        <w:lastRenderedPageBreak/>
        <w:t>виконується в тому ж адресному просторі, що й інші. На противагу їм існують "важкі" процеси; їх створює, наприклад, функція fork в UNIX. Важкі процеси вимагають спеціальної підтримки операційної системи для організації зв'язку між собою. Для C ++ бібліотека AT &amp; T пропонує "полупереносімую" абстракцію легких процесів для UNIX. Легкі процеси безпосередньо доступні в OS / 2 і Windows NT. У бібліотеку класів Smalltalk включений клас Process, який реалізує підтримку легких процесів]. У більшості випадків класи просто не зможуть працювати в такому середовищі без спеціальної доробки: коли два завдання взаємодіють з одним і тим же об'єктом, вони повинні робити це узгоджено, щоб не зруйнувати стану об'єкта. Як вже зазначалося, існують два підходи до задачі управління процесами; вони знаходять своє відображення в існуванні захищеною і синхронізованою форм класу.</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Так само, як і при управлінні пам'яттю, ми поділяємо політику синхронізації процесів і її реалізацію. З цієї причини в аргументи шаблону для кожної захищеної форми включений клас Guard (страж), відповідальний за зв'язок з локальною реалізацією класу Semaphore або його еквівалента. Аргументи шаблону для кожної з синхронізованих форм містять клас Monitor, який близький за своїми функціональними властивостями до класу Semaphore, але, як буде видно надалі, забезпечує більш високий рівень паралелізму процесів.</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Основна перевага захищеної схеми - її простота. У той же час для агентів, які виробляють операції над одним і тим же об'єктом, використання даної моделі обумовлює необхідність виконання певних колективних дій. Інша особливість захищених форм полягає в тому, що вона дає можливість агентам виділяти критично важливі моменти, коли кілька операцій, вироблених над об'єктом, будуть гарантовано інтерпретуватися як одна атомарна транзакція.</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Подібно механізму управління пам'яттю, сигнатура шаблону захищеної форми імпортує варта, а не перетворює його в неизменяемую характеристику. Це дозволяє користувачам ввести нову політику синхронізації. При використанні як стража зумовленого класу Semaphore, стандартна політика синхронізації передбачає, що кожному об'єкту ставиться у відповідність свій семафор. Дане рішення прийнятно тільки до тих пір, поки кількість паралельних процесів не досягне деякого критичного значення.</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 xml:space="preserve">Альтернативний підхід передбачає можливість обслуговування одним семафором відразу декількох захищених об'єктів. Розробнику при цьому </w:t>
      </w:r>
      <w:r w:rsidRPr="00C04EE4">
        <w:rPr>
          <w:rFonts w:ascii="Times New Roman" w:hAnsi="Times New Roman" w:cs="Times New Roman"/>
          <w:sz w:val="28"/>
          <w:szCs w:val="28"/>
          <w:lang w:val="uk-UA"/>
        </w:rPr>
        <w:lastRenderedPageBreak/>
        <w:t>потрібно тільки створити новий клас-страж, що має той же протокол, що і semaphore (але не обов'язково є його підкласом). Цей клас може містити семафор в якості статичного члена; тоді семафор буде спільно використовуватися всіма екземплярами класу. Інстанціруя захищену форму з цим новим вартовим, розробник бібліотеки вводить нову політику, оскільки всі об'єкти інстанціювати класу користуються спільним стражем, замість виділення окремого стража кожному об'єкту. Перевага даної схеми найбільш ясно проявляється, коли новий клас-страж використовується для інстанцірованія інших структур: всі отримані об'єкти будуть працювати з одним і тим же вартовим. Таким чином, на перший погляд незначна зміна політики призводить не тільки до зменшення кількості паралельних процесів, але також дозволяє клієнту блокувати цілу групу об'єктів, незв'язаних безпосередньо. Захоплення одного об'єкта автоматично блокує доступ і до всіх інших структурам, які мають того ж варта, навіть якщо це структури різного типу.</w:t>
      </w:r>
    </w:p>
    <w:p w:rsidR="003E6220" w:rsidRPr="00C04EE4" w:rsidRDefault="003E6220" w:rsidP="001404BD">
      <w:pPr>
        <w:rPr>
          <w:rFonts w:ascii="Times New Roman" w:hAnsi="Times New Roman" w:cs="Times New Roman"/>
          <w:sz w:val="28"/>
          <w:szCs w:val="28"/>
          <w:lang w:val="uk-UA"/>
        </w:rPr>
      </w:pPr>
      <w:r w:rsidRPr="00C04EE4">
        <w:rPr>
          <w:rFonts w:ascii="Times New Roman" w:hAnsi="Times New Roman" w:cs="Times New Roman"/>
          <w:sz w:val="28"/>
          <w:szCs w:val="28"/>
          <w:lang w:val="uk-UA"/>
        </w:rPr>
        <w:t>Синхронізований клас, будучи прямим подклассом якого-небудь конкретного обмеженого або необмеженого класу, містить в собі об'єкт-монітор</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За допомогою моніторів можна реалізувати два типи синхронізації:</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 Одиночна Гарантує семантику структури в присутності кількох потоків управління, але з одним читаючою або одним записуючим.</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 Множинна Гарантує семантику структури в присутності кількох потоків управління, з кількома читають або одним записуючим.</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Агент записи змінює стан об'єкта; агенти записи викликають функції-модифікатори. Агент читання зберігає стан об'єкта; він викликає тільки функції-селектори. Як видно, множинна форма синхронізації забезпечує найвищу ступінь паралелізму процесів. Ми можемо реалізувати обидві політики у вигляді підкласів абстрактного базового класу Monitor. Обидві форми можна побудувати на основі класу Semaphore.</w:t>
      </w: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На відміну від захищених форм, синхронізувати класи не містять додаткових функцій-членів у порівнянні зі своїм суперкласом: вони просто перекривають однойменні всі віртуальні функції суперкласу. Семантика, що вноситься синхронізованим класом, змушує трактувати кожну таку функцію як атомарну транзакцію. У той час, як клієнти захищеного об'єкта повинні для отримання ексклюзивного доступу щоразу явно захоплювати і звільняти доступ, синхронізовані форми забезпечують ексклюзивність доступу, не вимагаючи спеціальних дій з боку своїх клієнтів.</w:t>
      </w:r>
    </w:p>
    <w:p w:rsidR="003E6220" w:rsidRPr="00C04EE4" w:rsidRDefault="003E6220" w:rsidP="001404BD">
      <w:pPr>
        <w:rPr>
          <w:rFonts w:ascii="Times New Roman" w:hAnsi="Times New Roman" w:cs="Times New Roman"/>
          <w:sz w:val="28"/>
          <w:szCs w:val="28"/>
          <w:lang w:val="uk-UA"/>
        </w:rPr>
      </w:pPr>
      <w:r w:rsidRPr="00C04EE4">
        <w:rPr>
          <w:rFonts w:ascii="Times New Roman" w:hAnsi="Times New Roman" w:cs="Times New Roman"/>
          <w:sz w:val="28"/>
          <w:szCs w:val="28"/>
          <w:lang w:val="uk-UA"/>
        </w:rPr>
        <w:lastRenderedPageBreak/>
        <w:t xml:space="preserve">Це досягається за допомогою механізму блокування, схема роботи якого наведена на рис. 9-11. Взаємодія моніторів з примірниками визначених класів ReadLock і WriteLock забезпечує ексклюзивність виклику кожної функції-члена. У цьому механізмі блокування використовує або семафор, або монітор в якості агента, відповідального за процес синхронізації, а сама блокування відповідає за захоплення цього агента при створенні і звільнення при видаленні. </w:t>
      </w:r>
    </w:p>
    <w:p w:rsidR="003E6220" w:rsidRPr="00C04EE4" w:rsidRDefault="003E6220" w:rsidP="00C04EE4">
      <w:pPr>
        <w:rPr>
          <w:rFonts w:ascii="Times New Roman" w:hAnsi="Times New Roman" w:cs="Times New Roman"/>
          <w:sz w:val="28"/>
          <w:szCs w:val="28"/>
          <w:lang w:val="uk-UA"/>
        </w:rPr>
      </w:pPr>
      <w:r w:rsidRPr="00C04EE4">
        <w:rPr>
          <w:rFonts w:ascii="Times New Roman" w:hAnsi="Times New Roman" w:cs="Times New Roman"/>
          <w:sz w:val="28"/>
          <w:szCs w:val="28"/>
          <w:lang w:val="uk-UA"/>
        </w:rPr>
        <w:t>Наша архітектура забезпечує синхронізованим формам відсутність ситуацій типу "смертельне обійми". Наприклад, операції привласнення об'єкта самому собі або порівняння його з самим собою потенційно небезпечні, оскільки вимагають блокування і лівого і правого елементів вирази, які в даному випадку є одним і тим же об'єктом. Будучи створений, об'єкт не може змінити свою ідентичність, тому тести на самоідентичність виконаються до блокування будь-якого об'єкта. Саме тому описаний раніше оператор присвоювання operator = включав таку перевірку, як показує наступна скорочений запис</w:t>
      </w:r>
    </w:p>
    <w:p w:rsidR="003E6220" w:rsidRPr="00C04EE4" w:rsidRDefault="003E6220" w:rsidP="00C04EE4">
      <w:pPr>
        <w:rPr>
          <w:rFonts w:ascii="Times New Roman" w:hAnsi="Times New Roman" w:cs="Times New Roman"/>
          <w:sz w:val="28"/>
          <w:szCs w:val="28"/>
          <w:lang w:val="uk-UA"/>
        </w:rPr>
      </w:pPr>
      <w:r w:rsidRPr="00C04EE4">
        <w:rPr>
          <w:rFonts w:ascii="Times New Roman" w:hAnsi="Times New Roman" w:cs="Times New Roman"/>
          <w:sz w:val="28"/>
          <w:szCs w:val="28"/>
          <w:lang w:val="uk-UA"/>
        </w:rPr>
        <w:t xml:space="preserve">Будь-які функції-члени, серед аргументів яких є екземпляри класу, до якого вони належать, повинні проектуватися так, щоб забезпечувалася коректна схема блокування цих аргументів. Наше рішення базується на полиморфизме двох службових функцій, lock і unlock, визначених у кожному абстрактному базовому класі. Кожен абстрактний базовий клас за замовчуванням містить заглушку для цих двох функцій; синхронізовані форми забезпечують захоплення і звільнення аргументу. </w:t>
      </w:r>
    </w:p>
    <w:p w:rsidR="003E6220" w:rsidRPr="00C04EE4" w:rsidRDefault="003E6220" w:rsidP="003E6220">
      <w:pPr>
        <w:rPr>
          <w:rFonts w:ascii="Times New Roman" w:hAnsi="Times New Roman" w:cs="Times New Roman"/>
          <w:sz w:val="28"/>
          <w:szCs w:val="28"/>
          <w:lang w:val="uk-UA"/>
        </w:rPr>
      </w:pP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Проектування інтерфейсу класів</w:t>
      </w:r>
    </w:p>
    <w:p w:rsidR="003E6220" w:rsidRPr="00C04EE4" w:rsidRDefault="003E6220" w:rsidP="003E6220">
      <w:pPr>
        <w:rPr>
          <w:rFonts w:ascii="Times New Roman" w:hAnsi="Times New Roman" w:cs="Times New Roman"/>
          <w:sz w:val="28"/>
          <w:szCs w:val="28"/>
          <w:lang w:val="uk-UA"/>
        </w:rPr>
      </w:pP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lang w:val="uk-UA"/>
        </w:rPr>
        <w:t>Після того, як вироблені основні принципи побудови архітектури системи, що залишається робота проста, але найчастіше досить нудна і втомлює. Наступний етап полягатиме у реалізації трьох або чотирьох сімейств класів (таких, як чергу, безліч і дерево) відповідно до обраної архітектурою, і в подальшому їх т</w:t>
      </w:r>
      <w:r w:rsidR="00C04EE4">
        <w:rPr>
          <w:rFonts w:ascii="Times New Roman" w:hAnsi="Times New Roman" w:cs="Times New Roman"/>
          <w:sz w:val="28"/>
          <w:szCs w:val="28"/>
          <w:lang w:val="uk-UA"/>
        </w:rPr>
        <w:t>естуванні в декількох додатках (</w:t>
      </w:r>
      <w:r w:rsidRPr="00C04EE4">
        <w:rPr>
          <w:rFonts w:ascii="Times New Roman" w:hAnsi="Times New Roman" w:cs="Times New Roman"/>
          <w:sz w:val="28"/>
          <w:szCs w:val="28"/>
          <w:lang w:val="uk-UA"/>
        </w:rPr>
        <w:t xml:space="preserve">Вірфс-Брок вважає, що необхідно тестувати середовище розробки принаймні на трьох додатках, щоб перевірити правильність стратегічних і тактичних рішень </w:t>
      </w:r>
      <w:r w:rsidR="00C04EE4">
        <w:rPr>
          <w:rFonts w:ascii="Times New Roman" w:hAnsi="Times New Roman" w:cs="Times New Roman"/>
          <w:sz w:val="28"/>
          <w:szCs w:val="28"/>
          <w:lang w:val="uk-UA"/>
        </w:rPr>
        <w:t>)</w:t>
      </w:r>
      <w:r w:rsidRPr="00C04EE4">
        <w:rPr>
          <w:rFonts w:ascii="Times New Roman" w:hAnsi="Times New Roman" w:cs="Times New Roman"/>
          <w:sz w:val="28"/>
          <w:szCs w:val="28"/>
          <w:lang w:val="uk-UA"/>
        </w:rPr>
        <w:t>.</w:t>
      </w:r>
    </w:p>
    <w:p w:rsidR="003E6220" w:rsidRPr="00C04EE4" w:rsidRDefault="003E6220" w:rsidP="003E6220">
      <w:pPr>
        <w:rPr>
          <w:rFonts w:ascii="Times New Roman" w:hAnsi="Times New Roman" w:cs="Times New Roman"/>
          <w:sz w:val="28"/>
          <w:szCs w:val="28"/>
          <w:lang w:val="uk-UA"/>
        </w:rPr>
      </w:pPr>
    </w:p>
    <w:p w:rsidR="003E6220" w:rsidRPr="00C04EE4" w:rsidRDefault="003E6220" w:rsidP="003E6220">
      <w:pPr>
        <w:rPr>
          <w:rFonts w:ascii="Times New Roman" w:hAnsi="Times New Roman" w:cs="Times New Roman"/>
          <w:sz w:val="28"/>
          <w:szCs w:val="28"/>
          <w:lang w:val="uk-UA"/>
        </w:rPr>
      </w:pPr>
    </w:p>
    <w:p w:rsidR="003E6220" w:rsidRPr="00C04EE4" w:rsidRDefault="003E6220" w:rsidP="003E6220">
      <w:pPr>
        <w:rPr>
          <w:rFonts w:ascii="Times New Roman" w:hAnsi="Times New Roman" w:cs="Times New Roman"/>
          <w:sz w:val="28"/>
          <w:szCs w:val="28"/>
          <w:highlight w:val="red"/>
          <w:lang w:val="uk-UA"/>
        </w:rPr>
      </w:pPr>
      <w:r w:rsidRPr="00C04EE4">
        <w:rPr>
          <w:rFonts w:ascii="Times New Roman" w:hAnsi="Times New Roman" w:cs="Times New Roman"/>
          <w:sz w:val="28"/>
          <w:szCs w:val="28"/>
          <w:highlight w:val="red"/>
          <w:lang w:val="uk-UA"/>
        </w:rPr>
        <w:lastRenderedPageBreak/>
        <w:t>Одне з найбільш цікавих властивостей середовищ розробки полягає в тому, що, в разі вдалої реалізації, вони прагнуть набрати певну критичну масу функціональності і адаптованості. Іншими словами, якщо ми правильно вибрали основні абстракції і наділили бібліотеку поруч добре взаємодіють між собою механізмів, то незабаром виявимо, що клієнти використовують наш продукт для вирішення тих завдань, про які розробники середовища і не підозрювали. Після того, як визначилися основні схеми використання середовища, має сенс зробити їх формальною частиною самої бібліотеки. Ознакою правильності конструкції середовища розробки є можливість впровадження нових моделей поведінки за допомогою повторного використання вже існуючих властивостей продукту і без порушення принципів його архітектури.</w:t>
      </w:r>
    </w:p>
    <w:p w:rsidR="003E6220" w:rsidRPr="00C04EE4" w:rsidRDefault="003E6220" w:rsidP="003E6220">
      <w:pPr>
        <w:rPr>
          <w:rFonts w:ascii="Times New Roman" w:hAnsi="Times New Roman" w:cs="Times New Roman"/>
          <w:sz w:val="28"/>
          <w:szCs w:val="28"/>
          <w:highlight w:val="red"/>
          <w:lang w:val="uk-UA"/>
        </w:rPr>
      </w:pPr>
    </w:p>
    <w:p w:rsidR="003E6220" w:rsidRPr="00C04EE4" w:rsidRDefault="003E6220" w:rsidP="003E6220">
      <w:pPr>
        <w:rPr>
          <w:rFonts w:ascii="Times New Roman" w:hAnsi="Times New Roman" w:cs="Times New Roman"/>
          <w:sz w:val="28"/>
          <w:szCs w:val="28"/>
          <w:highlight w:val="red"/>
          <w:lang w:val="uk-UA"/>
        </w:rPr>
      </w:pPr>
      <w:r w:rsidRPr="00C04EE4">
        <w:rPr>
          <w:rFonts w:ascii="Times New Roman" w:hAnsi="Times New Roman" w:cs="Times New Roman"/>
          <w:sz w:val="28"/>
          <w:szCs w:val="28"/>
          <w:highlight w:val="red"/>
          <w:lang w:val="uk-UA"/>
        </w:rPr>
        <w:t>Однією з таких завдань є проблема часу життя об'єктів. Може зустрітися клієнт, який не хоче або не потребує використання повно масштабної об'єктно-орієнтованої бази даних, а планує лише час від часу зберігати стан таких структур, як черги і множини, щоб мати можливість отримати їх стан при наступному виклику з тієї ж програми або з іншої програми. Беручи до уваги те, що подібні вимоги можуть виникати досить часто, має сенс доповнити нашу бібліотеку простим механізмом збереження об'єктів.</w:t>
      </w:r>
    </w:p>
    <w:p w:rsidR="003E6220" w:rsidRPr="00C04EE4" w:rsidRDefault="003E6220" w:rsidP="003E6220">
      <w:pPr>
        <w:rPr>
          <w:rFonts w:ascii="Times New Roman" w:hAnsi="Times New Roman" w:cs="Times New Roman"/>
          <w:sz w:val="28"/>
          <w:szCs w:val="28"/>
          <w:highlight w:val="red"/>
          <w:lang w:val="uk-UA"/>
        </w:rPr>
      </w:pPr>
    </w:p>
    <w:p w:rsidR="003E6220" w:rsidRPr="00C04EE4" w:rsidRDefault="003E6220" w:rsidP="003E6220">
      <w:pPr>
        <w:rPr>
          <w:rFonts w:ascii="Times New Roman" w:hAnsi="Times New Roman" w:cs="Times New Roman"/>
          <w:sz w:val="28"/>
          <w:szCs w:val="28"/>
          <w:highlight w:val="red"/>
          <w:lang w:val="uk-UA"/>
        </w:rPr>
      </w:pPr>
      <w:r w:rsidRPr="00C04EE4">
        <w:rPr>
          <w:rFonts w:ascii="Times New Roman" w:hAnsi="Times New Roman" w:cs="Times New Roman"/>
          <w:sz w:val="28"/>
          <w:szCs w:val="28"/>
          <w:highlight w:val="red"/>
          <w:lang w:val="uk-UA"/>
        </w:rPr>
        <w:t>Зробимо два допущення, що стосуються цього механізму. По-перше, клієнт повинен забезпечити потоки, в які об'єкти будуть записуватися і зчитуватися. По-друге, клієнт зобов'язаний забезпечити об'єктам поведінку, необхідне для направлення в потік.</w:t>
      </w:r>
    </w:p>
    <w:p w:rsidR="003E6220" w:rsidRPr="00C04EE4" w:rsidRDefault="003E6220" w:rsidP="003E6220">
      <w:pPr>
        <w:rPr>
          <w:rFonts w:ascii="Times New Roman" w:hAnsi="Times New Roman" w:cs="Times New Roman"/>
          <w:sz w:val="28"/>
          <w:szCs w:val="28"/>
          <w:highlight w:val="red"/>
          <w:lang w:val="uk-UA"/>
        </w:rPr>
      </w:pPr>
    </w:p>
    <w:p w:rsidR="003E6220" w:rsidRPr="00C04EE4" w:rsidRDefault="003E6220" w:rsidP="003E6220">
      <w:pPr>
        <w:rPr>
          <w:rFonts w:ascii="Times New Roman" w:hAnsi="Times New Roman" w:cs="Times New Roman"/>
          <w:sz w:val="28"/>
          <w:szCs w:val="28"/>
          <w:highlight w:val="red"/>
          <w:lang w:val="uk-UA"/>
        </w:rPr>
      </w:pPr>
      <w:r w:rsidRPr="00C04EE4">
        <w:rPr>
          <w:rFonts w:ascii="Times New Roman" w:hAnsi="Times New Roman" w:cs="Times New Roman"/>
          <w:sz w:val="28"/>
          <w:szCs w:val="28"/>
          <w:highlight w:val="red"/>
          <w:lang w:val="uk-UA"/>
        </w:rPr>
        <w:t>Для створення такого механізму є два альтернативних підходи. Можна побудувати клас-домішка, що забезпечує семантику "долгожітіе"; саме такий підхід реалізований в багатьох об'єктно-орієнтованих базах даних. Як альтернативу можна створити клас, екземпляри якого виступають в якості агентів, відповідальних за перенаправлення різних структур в потік. Для того, щоб обгрунтувати наш вибір, спробуємо оцінити переваги та недоліки того і іншого підходу.</w:t>
      </w:r>
    </w:p>
    <w:p w:rsidR="003E6220" w:rsidRPr="00C04EE4" w:rsidRDefault="003E6220" w:rsidP="003E6220">
      <w:pPr>
        <w:rPr>
          <w:rFonts w:ascii="Times New Roman" w:hAnsi="Times New Roman" w:cs="Times New Roman"/>
          <w:sz w:val="28"/>
          <w:szCs w:val="28"/>
          <w:highlight w:val="red"/>
          <w:lang w:val="uk-UA"/>
        </w:rPr>
      </w:pPr>
    </w:p>
    <w:p w:rsidR="003E6220" w:rsidRPr="00C04EE4" w:rsidRDefault="003E6220" w:rsidP="003E6220">
      <w:pPr>
        <w:rPr>
          <w:rFonts w:ascii="Times New Roman" w:hAnsi="Times New Roman" w:cs="Times New Roman"/>
          <w:sz w:val="28"/>
          <w:szCs w:val="28"/>
          <w:highlight w:val="red"/>
          <w:lang w:val="uk-UA"/>
        </w:rPr>
      </w:pPr>
      <w:r w:rsidRPr="00C04EE4">
        <w:rPr>
          <w:rFonts w:ascii="Times New Roman" w:hAnsi="Times New Roman" w:cs="Times New Roman"/>
          <w:sz w:val="28"/>
          <w:szCs w:val="28"/>
          <w:highlight w:val="red"/>
          <w:lang w:val="uk-UA"/>
        </w:rPr>
        <w:lastRenderedPageBreak/>
        <w:t>Як виявилося, для вибраного дуже простого механізму зберігання домішка не зовсім підходить (зате вона дуже добре вписується в архітектуру справжньою об'єктно-орієнтованої бази даних). При використанні домішки користувач повинен сам додати її до свого класу, часто перевизначивши при цьому деякі службові функції класу-домішки. У нашому випадку, для такого простого механізму це виявиться неефективним, тому що користувачеві буде легше розробити свої кошти, ніж доопрацьовувати бібліотечні. Таким чином, ми схиляємося до другого рішенням, яке вимагатиме від користувача лише створення екземпляра вже існуючого класу.</w:t>
      </w:r>
    </w:p>
    <w:p w:rsidR="003E6220" w:rsidRPr="00C04EE4" w:rsidRDefault="003E6220" w:rsidP="003E6220">
      <w:pPr>
        <w:rPr>
          <w:rFonts w:ascii="Times New Roman" w:hAnsi="Times New Roman" w:cs="Times New Roman"/>
          <w:sz w:val="28"/>
          <w:szCs w:val="28"/>
          <w:highlight w:val="red"/>
          <w:lang w:val="uk-UA"/>
        </w:rPr>
      </w:pPr>
    </w:p>
    <w:p w:rsidR="003E6220" w:rsidRPr="00C04EE4" w:rsidRDefault="003E6220" w:rsidP="003E6220">
      <w:pPr>
        <w:rPr>
          <w:rFonts w:ascii="Times New Roman" w:hAnsi="Times New Roman" w:cs="Times New Roman"/>
          <w:sz w:val="28"/>
          <w:szCs w:val="28"/>
          <w:highlight w:val="red"/>
          <w:lang w:val="uk-UA"/>
        </w:rPr>
      </w:pPr>
    </w:p>
    <w:p w:rsidR="003E6220" w:rsidRPr="00C04EE4" w:rsidRDefault="003E6220" w:rsidP="003E6220">
      <w:pPr>
        <w:rPr>
          <w:rFonts w:ascii="Times New Roman" w:hAnsi="Times New Roman" w:cs="Times New Roman"/>
          <w:sz w:val="28"/>
          <w:szCs w:val="28"/>
          <w:highlight w:val="red"/>
          <w:lang w:val="uk-UA"/>
        </w:rPr>
      </w:pPr>
    </w:p>
    <w:p w:rsidR="003E6220" w:rsidRPr="00C04EE4" w:rsidRDefault="003E6220" w:rsidP="003E6220">
      <w:pPr>
        <w:rPr>
          <w:rFonts w:ascii="Times New Roman" w:hAnsi="Times New Roman" w:cs="Times New Roman"/>
          <w:sz w:val="28"/>
          <w:szCs w:val="28"/>
          <w:lang w:val="uk-UA"/>
        </w:rPr>
      </w:pPr>
      <w:r w:rsidRPr="00C04EE4">
        <w:rPr>
          <w:rFonts w:ascii="Times New Roman" w:hAnsi="Times New Roman" w:cs="Times New Roman"/>
          <w:sz w:val="28"/>
          <w:szCs w:val="28"/>
          <w:highlight w:val="red"/>
          <w:lang w:val="uk-UA"/>
        </w:rPr>
        <w:t>Завдання побудови середовища розробки є досить складною. При конструюванні основних ієрархій класів необхідно враховувати різні, часто суперечливі вимоги до системи. Намагайтеся зробити вашу бібліотеку як можна більш гнучкою: ніколи не можна передбачити, як саме спробує її використовувати розробник. Також дуже важливо зробити її якомога більш незалежною від програмного середовища - так легше буде використовувати її спільно з іншими бібліотеками. Пропоновані абстракції повинні бути якомога простішими, ефективними і зрозумілими розробнику. Найелегантніші рішення ніколи не будуть використані, якщо терміни їх освоєння перевищать час, необхідний програмісту для вирішення проблеми своїми силами. Сказати, що ефект досягнутий, можна буде тільки коли стане видно, що ваші абстракції використовуються повторно багато разів. Тобто, коли розробник відчув переваги їх використання і не винаходить велосипед, а зосереджує увагу на тих особливостях завдання, які ще ніким не були вирішені.</w:t>
      </w:r>
      <w:bookmarkEnd w:id="0"/>
    </w:p>
    <w:sectPr w:rsidR="003E6220" w:rsidRPr="00C04E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B0CB0"/>
    <w:multiLevelType w:val="hybridMultilevel"/>
    <w:tmpl w:val="BEAEAEA2"/>
    <w:lvl w:ilvl="0" w:tplc="D1D0A62E">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A3E7DEE"/>
    <w:multiLevelType w:val="multilevel"/>
    <w:tmpl w:val="B93E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732216"/>
    <w:multiLevelType w:val="multilevel"/>
    <w:tmpl w:val="DE50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917B56"/>
    <w:multiLevelType w:val="hybridMultilevel"/>
    <w:tmpl w:val="0C44F9D6"/>
    <w:lvl w:ilvl="0" w:tplc="EDDEFBC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324029F"/>
    <w:multiLevelType w:val="hybridMultilevel"/>
    <w:tmpl w:val="D52CBB24"/>
    <w:lvl w:ilvl="0" w:tplc="01CE9C9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E564F05"/>
    <w:multiLevelType w:val="hybridMultilevel"/>
    <w:tmpl w:val="724C6B90"/>
    <w:lvl w:ilvl="0" w:tplc="D1D0A62E">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1CC12DB"/>
    <w:multiLevelType w:val="hybridMultilevel"/>
    <w:tmpl w:val="FDCE932E"/>
    <w:lvl w:ilvl="0" w:tplc="D1D0A62E">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B4E6AE4"/>
    <w:multiLevelType w:val="multilevel"/>
    <w:tmpl w:val="EEE0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0"/>
  </w:num>
  <w:num w:numId="5">
    <w:abstractNumId w:val="3"/>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BC1"/>
    <w:rsid w:val="0000636B"/>
    <w:rsid w:val="0001265D"/>
    <w:rsid w:val="00024A30"/>
    <w:rsid w:val="000325D2"/>
    <w:rsid w:val="000347E4"/>
    <w:rsid w:val="000352DD"/>
    <w:rsid w:val="000409EF"/>
    <w:rsid w:val="0004230B"/>
    <w:rsid w:val="00043E27"/>
    <w:rsid w:val="00046373"/>
    <w:rsid w:val="000504AD"/>
    <w:rsid w:val="0005266B"/>
    <w:rsid w:val="00053F75"/>
    <w:rsid w:val="0005555D"/>
    <w:rsid w:val="00062AE7"/>
    <w:rsid w:val="0007421A"/>
    <w:rsid w:val="00074A59"/>
    <w:rsid w:val="000804D2"/>
    <w:rsid w:val="00084220"/>
    <w:rsid w:val="00084264"/>
    <w:rsid w:val="00085077"/>
    <w:rsid w:val="0008758C"/>
    <w:rsid w:val="00087BEA"/>
    <w:rsid w:val="00087D3D"/>
    <w:rsid w:val="000933E7"/>
    <w:rsid w:val="00093EC2"/>
    <w:rsid w:val="00094970"/>
    <w:rsid w:val="000955D0"/>
    <w:rsid w:val="000972B0"/>
    <w:rsid w:val="00097923"/>
    <w:rsid w:val="000A0D38"/>
    <w:rsid w:val="000A3F43"/>
    <w:rsid w:val="000B1BA6"/>
    <w:rsid w:val="000B24EA"/>
    <w:rsid w:val="000B571A"/>
    <w:rsid w:val="000B5E09"/>
    <w:rsid w:val="000B771C"/>
    <w:rsid w:val="000B7A22"/>
    <w:rsid w:val="000C1B12"/>
    <w:rsid w:val="000C7224"/>
    <w:rsid w:val="000D0BC4"/>
    <w:rsid w:val="000E1155"/>
    <w:rsid w:val="000F042F"/>
    <w:rsid w:val="000F188F"/>
    <w:rsid w:val="000F660D"/>
    <w:rsid w:val="000F68D2"/>
    <w:rsid w:val="00102611"/>
    <w:rsid w:val="00103D62"/>
    <w:rsid w:val="00104224"/>
    <w:rsid w:val="001046B6"/>
    <w:rsid w:val="00111395"/>
    <w:rsid w:val="001161FA"/>
    <w:rsid w:val="001164BE"/>
    <w:rsid w:val="0012063B"/>
    <w:rsid w:val="00121CCA"/>
    <w:rsid w:val="00122245"/>
    <w:rsid w:val="00125116"/>
    <w:rsid w:val="001271D5"/>
    <w:rsid w:val="00134B18"/>
    <w:rsid w:val="00134FCC"/>
    <w:rsid w:val="00135983"/>
    <w:rsid w:val="00136FB9"/>
    <w:rsid w:val="00137F00"/>
    <w:rsid w:val="001404BD"/>
    <w:rsid w:val="001444E4"/>
    <w:rsid w:val="00144761"/>
    <w:rsid w:val="00150608"/>
    <w:rsid w:val="00151557"/>
    <w:rsid w:val="00154216"/>
    <w:rsid w:val="00155B1D"/>
    <w:rsid w:val="001645CA"/>
    <w:rsid w:val="00174649"/>
    <w:rsid w:val="00176170"/>
    <w:rsid w:val="001906EC"/>
    <w:rsid w:val="001916B2"/>
    <w:rsid w:val="001A006D"/>
    <w:rsid w:val="001A0587"/>
    <w:rsid w:val="001A4336"/>
    <w:rsid w:val="001A6265"/>
    <w:rsid w:val="001A6371"/>
    <w:rsid w:val="001B059D"/>
    <w:rsid w:val="001B1E9B"/>
    <w:rsid w:val="001C1F74"/>
    <w:rsid w:val="001C6EF6"/>
    <w:rsid w:val="001D036D"/>
    <w:rsid w:val="001D0905"/>
    <w:rsid w:val="001D16B3"/>
    <w:rsid w:val="001D1A56"/>
    <w:rsid w:val="001D3296"/>
    <w:rsid w:val="001D4559"/>
    <w:rsid w:val="001E629E"/>
    <w:rsid w:val="001E651E"/>
    <w:rsid w:val="001F01DE"/>
    <w:rsid w:val="001F2AAB"/>
    <w:rsid w:val="001F5EC1"/>
    <w:rsid w:val="002002C9"/>
    <w:rsid w:val="00201FE4"/>
    <w:rsid w:val="00217362"/>
    <w:rsid w:val="002227F6"/>
    <w:rsid w:val="002264A5"/>
    <w:rsid w:val="002309EC"/>
    <w:rsid w:val="00235804"/>
    <w:rsid w:val="00242579"/>
    <w:rsid w:val="00242819"/>
    <w:rsid w:val="00242D50"/>
    <w:rsid w:val="00247059"/>
    <w:rsid w:val="002475C6"/>
    <w:rsid w:val="002508B0"/>
    <w:rsid w:val="00251A58"/>
    <w:rsid w:val="00253C43"/>
    <w:rsid w:val="00253E96"/>
    <w:rsid w:val="00257298"/>
    <w:rsid w:val="0026087D"/>
    <w:rsid w:val="00260F61"/>
    <w:rsid w:val="00261334"/>
    <w:rsid w:val="0026494C"/>
    <w:rsid w:val="00264AEE"/>
    <w:rsid w:val="00266A6B"/>
    <w:rsid w:val="0026764E"/>
    <w:rsid w:val="002709F7"/>
    <w:rsid w:val="002748C0"/>
    <w:rsid w:val="002764D1"/>
    <w:rsid w:val="00281934"/>
    <w:rsid w:val="00282E4D"/>
    <w:rsid w:val="00284DB7"/>
    <w:rsid w:val="002852DD"/>
    <w:rsid w:val="002861F8"/>
    <w:rsid w:val="002A0816"/>
    <w:rsid w:val="002A1F08"/>
    <w:rsid w:val="002A2A94"/>
    <w:rsid w:val="002A3B4B"/>
    <w:rsid w:val="002A41A1"/>
    <w:rsid w:val="002C0B14"/>
    <w:rsid w:val="002C3FB2"/>
    <w:rsid w:val="002C7BA5"/>
    <w:rsid w:val="002D73ED"/>
    <w:rsid w:val="002D7D4E"/>
    <w:rsid w:val="002E079A"/>
    <w:rsid w:val="002E4F8A"/>
    <w:rsid w:val="002E5C7A"/>
    <w:rsid w:val="002E758A"/>
    <w:rsid w:val="002F0798"/>
    <w:rsid w:val="002F1C63"/>
    <w:rsid w:val="002F20ED"/>
    <w:rsid w:val="002F2A3E"/>
    <w:rsid w:val="003003B5"/>
    <w:rsid w:val="003069A3"/>
    <w:rsid w:val="00311C30"/>
    <w:rsid w:val="00321780"/>
    <w:rsid w:val="003300D5"/>
    <w:rsid w:val="00330691"/>
    <w:rsid w:val="003348A2"/>
    <w:rsid w:val="00335A7C"/>
    <w:rsid w:val="00335D88"/>
    <w:rsid w:val="00337691"/>
    <w:rsid w:val="003421DB"/>
    <w:rsid w:val="00350AF8"/>
    <w:rsid w:val="0035189A"/>
    <w:rsid w:val="00351A08"/>
    <w:rsid w:val="00362104"/>
    <w:rsid w:val="0036528E"/>
    <w:rsid w:val="0036714C"/>
    <w:rsid w:val="00370862"/>
    <w:rsid w:val="00371901"/>
    <w:rsid w:val="00372146"/>
    <w:rsid w:val="0037229A"/>
    <w:rsid w:val="0037664C"/>
    <w:rsid w:val="00380E2C"/>
    <w:rsid w:val="003862C8"/>
    <w:rsid w:val="003873BA"/>
    <w:rsid w:val="00387C35"/>
    <w:rsid w:val="00391032"/>
    <w:rsid w:val="0039499F"/>
    <w:rsid w:val="003A18FD"/>
    <w:rsid w:val="003A1C62"/>
    <w:rsid w:val="003A2B02"/>
    <w:rsid w:val="003A3A6E"/>
    <w:rsid w:val="003A679E"/>
    <w:rsid w:val="003A79E0"/>
    <w:rsid w:val="003B0FDE"/>
    <w:rsid w:val="003B6680"/>
    <w:rsid w:val="003B7BF1"/>
    <w:rsid w:val="003C052C"/>
    <w:rsid w:val="003C1BA1"/>
    <w:rsid w:val="003C33C6"/>
    <w:rsid w:val="003C3441"/>
    <w:rsid w:val="003C64B5"/>
    <w:rsid w:val="003C71C4"/>
    <w:rsid w:val="003D17EE"/>
    <w:rsid w:val="003D445B"/>
    <w:rsid w:val="003D7BD7"/>
    <w:rsid w:val="003E5732"/>
    <w:rsid w:val="003E6220"/>
    <w:rsid w:val="003F33FA"/>
    <w:rsid w:val="003F44F1"/>
    <w:rsid w:val="003F5596"/>
    <w:rsid w:val="004017F1"/>
    <w:rsid w:val="00414CC4"/>
    <w:rsid w:val="00420BDA"/>
    <w:rsid w:val="0042192C"/>
    <w:rsid w:val="00421E03"/>
    <w:rsid w:val="00425C55"/>
    <w:rsid w:val="004260B6"/>
    <w:rsid w:val="0042692A"/>
    <w:rsid w:val="00430483"/>
    <w:rsid w:val="00430FC6"/>
    <w:rsid w:val="00433CDE"/>
    <w:rsid w:val="0043405C"/>
    <w:rsid w:val="004347EF"/>
    <w:rsid w:val="00436960"/>
    <w:rsid w:val="0044079C"/>
    <w:rsid w:val="0044267C"/>
    <w:rsid w:val="0045294F"/>
    <w:rsid w:val="00452D3C"/>
    <w:rsid w:val="00464B67"/>
    <w:rsid w:val="00464C52"/>
    <w:rsid w:val="00467000"/>
    <w:rsid w:val="00470837"/>
    <w:rsid w:val="00473760"/>
    <w:rsid w:val="00476AF7"/>
    <w:rsid w:val="00480C68"/>
    <w:rsid w:val="0048461B"/>
    <w:rsid w:val="00485C62"/>
    <w:rsid w:val="00486625"/>
    <w:rsid w:val="00493B45"/>
    <w:rsid w:val="004B2203"/>
    <w:rsid w:val="004B2989"/>
    <w:rsid w:val="004B2F02"/>
    <w:rsid w:val="004B4376"/>
    <w:rsid w:val="004B61BC"/>
    <w:rsid w:val="004C00F1"/>
    <w:rsid w:val="004C2076"/>
    <w:rsid w:val="004C3E66"/>
    <w:rsid w:val="004D4A3C"/>
    <w:rsid w:val="004D4FD5"/>
    <w:rsid w:val="004D5C6A"/>
    <w:rsid w:val="004E07AD"/>
    <w:rsid w:val="004E374E"/>
    <w:rsid w:val="004E3B14"/>
    <w:rsid w:val="004E5B74"/>
    <w:rsid w:val="004E5F2B"/>
    <w:rsid w:val="004F0E84"/>
    <w:rsid w:val="004F2982"/>
    <w:rsid w:val="004F5827"/>
    <w:rsid w:val="004F695E"/>
    <w:rsid w:val="005001B7"/>
    <w:rsid w:val="0050022B"/>
    <w:rsid w:val="0050326D"/>
    <w:rsid w:val="00505C63"/>
    <w:rsid w:val="00510952"/>
    <w:rsid w:val="00510C57"/>
    <w:rsid w:val="0051143A"/>
    <w:rsid w:val="005114BC"/>
    <w:rsid w:val="00512BDB"/>
    <w:rsid w:val="005174D0"/>
    <w:rsid w:val="00532F07"/>
    <w:rsid w:val="005347B7"/>
    <w:rsid w:val="00540336"/>
    <w:rsid w:val="00541608"/>
    <w:rsid w:val="00541CCB"/>
    <w:rsid w:val="00551BA2"/>
    <w:rsid w:val="00556BE0"/>
    <w:rsid w:val="00557725"/>
    <w:rsid w:val="005614EC"/>
    <w:rsid w:val="00564D35"/>
    <w:rsid w:val="005655F0"/>
    <w:rsid w:val="00565660"/>
    <w:rsid w:val="00571AA3"/>
    <w:rsid w:val="00572030"/>
    <w:rsid w:val="00575783"/>
    <w:rsid w:val="00575D78"/>
    <w:rsid w:val="00582DF8"/>
    <w:rsid w:val="00584F2E"/>
    <w:rsid w:val="0058594A"/>
    <w:rsid w:val="005871F8"/>
    <w:rsid w:val="00587D58"/>
    <w:rsid w:val="005907F2"/>
    <w:rsid w:val="0059199B"/>
    <w:rsid w:val="00595681"/>
    <w:rsid w:val="00597457"/>
    <w:rsid w:val="005B17B0"/>
    <w:rsid w:val="005B49F7"/>
    <w:rsid w:val="005B69B9"/>
    <w:rsid w:val="005C0150"/>
    <w:rsid w:val="005C1666"/>
    <w:rsid w:val="005D4C64"/>
    <w:rsid w:val="005D6C28"/>
    <w:rsid w:val="005F0BED"/>
    <w:rsid w:val="005F19B6"/>
    <w:rsid w:val="005F2389"/>
    <w:rsid w:val="005F3975"/>
    <w:rsid w:val="006007F8"/>
    <w:rsid w:val="00601C38"/>
    <w:rsid w:val="00610C4C"/>
    <w:rsid w:val="0061168D"/>
    <w:rsid w:val="00613AEC"/>
    <w:rsid w:val="006203E6"/>
    <w:rsid w:val="00622023"/>
    <w:rsid w:val="00622111"/>
    <w:rsid w:val="006229A6"/>
    <w:rsid w:val="006261B9"/>
    <w:rsid w:val="00626CCE"/>
    <w:rsid w:val="006279DF"/>
    <w:rsid w:val="00632962"/>
    <w:rsid w:val="00634363"/>
    <w:rsid w:val="00635093"/>
    <w:rsid w:val="00637AF0"/>
    <w:rsid w:val="00637C69"/>
    <w:rsid w:val="0064228A"/>
    <w:rsid w:val="00644787"/>
    <w:rsid w:val="00646BA6"/>
    <w:rsid w:val="00646E07"/>
    <w:rsid w:val="00647D24"/>
    <w:rsid w:val="00650902"/>
    <w:rsid w:val="00650999"/>
    <w:rsid w:val="00671D79"/>
    <w:rsid w:val="006722C8"/>
    <w:rsid w:val="006754CC"/>
    <w:rsid w:val="00677D02"/>
    <w:rsid w:val="00681885"/>
    <w:rsid w:val="006942E7"/>
    <w:rsid w:val="00696D4A"/>
    <w:rsid w:val="00696EBC"/>
    <w:rsid w:val="006974C2"/>
    <w:rsid w:val="006A431A"/>
    <w:rsid w:val="006A704F"/>
    <w:rsid w:val="006B1432"/>
    <w:rsid w:val="006B252C"/>
    <w:rsid w:val="006B503A"/>
    <w:rsid w:val="006C68DB"/>
    <w:rsid w:val="006D461E"/>
    <w:rsid w:val="006E0D7D"/>
    <w:rsid w:val="006E2A93"/>
    <w:rsid w:val="006E6289"/>
    <w:rsid w:val="006E6C8A"/>
    <w:rsid w:val="006E7FDB"/>
    <w:rsid w:val="006F2185"/>
    <w:rsid w:val="00710B52"/>
    <w:rsid w:val="00711980"/>
    <w:rsid w:val="00712ACD"/>
    <w:rsid w:val="00714087"/>
    <w:rsid w:val="0073539B"/>
    <w:rsid w:val="00740A8F"/>
    <w:rsid w:val="00745685"/>
    <w:rsid w:val="00754A48"/>
    <w:rsid w:val="007611CF"/>
    <w:rsid w:val="00762912"/>
    <w:rsid w:val="00764368"/>
    <w:rsid w:val="00765F02"/>
    <w:rsid w:val="00770EE7"/>
    <w:rsid w:val="00771AA3"/>
    <w:rsid w:val="007750FE"/>
    <w:rsid w:val="00780365"/>
    <w:rsid w:val="007846C4"/>
    <w:rsid w:val="00784BFB"/>
    <w:rsid w:val="0078573C"/>
    <w:rsid w:val="00787230"/>
    <w:rsid w:val="00791BF5"/>
    <w:rsid w:val="00793297"/>
    <w:rsid w:val="00794875"/>
    <w:rsid w:val="00794971"/>
    <w:rsid w:val="007950C7"/>
    <w:rsid w:val="007A1A31"/>
    <w:rsid w:val="007A37F5"/>
    <w:rsid w:val="007A68EA"/>
    <w:rsid w:val="007A7D43"/>
    <w:rsid w:val="007B1343"/>
    <w:rsid w:val="007B1DBA"/>
    <w:rsid w:val="007B1EF3"/>
    <w:rsid w:val="007B334F"/>
    <w:rsid w:val="007B6C2A"/>
    <w:rsid w:val="007B74E4"/>
    <w:rsid w:val="007C0EBB"/>
    <w:rsid w:val="007C682D"/>
    <w:rsid w:val="007C6E21"/>
    <w:rsid w:val="007C72E2"/>
    <w:rsid w:val="007C7437"/>
    <w:rsid w:val="007C7DD0"/>
    <w:rsid w:val="007D0EB8"/>
    <w:rsid w:val="007D1979"/>
    <w:rsid w:val="007D2397"/>
    <w:rsid w:val="007D4835"/>
    <w:rsid w:val="007E16D9"/>
    <w:rsid w:val="007E7D12"/>
    <w:rsid w:val="007F104B"/>
    <w:rsid w:val="00802023"/>
    <w:rsid w:val="0080213D"/>
    <w:rsid w:val="00807D35"/>
    <w:rsid w:val="00807DDB"/>
    <w:rsid w:val="00810F48"/>
    <w:rsid w:val="008125FA"/>
    <w:rsid w:val="00813829"/>
    <w:rsid w:val="00813888"/>
    <w:rsid w:val="00816C6D"/>
    <w:rsid w:val="00817C74"/>
    <w:rsid w:val="00826ED1"/>
    <w:rsid w:val="00832B94"/>
    <w:rsid w:val="00833F82"/>
    <w:rsid w:val="008359CE"/>
    <w:rsid w:val="00835B13"/>
    <w:rsid w:val="00837819"/>
    <w:rsid w:val="00840918"/>
    <w:rsid w:val="0084496F"/>
    <w:rsid w:val="00851E10"/>
    <w:rsid w:val="00860F9F"/>
    <w:rsid w:val="00861549"/>
    <w:rsid w:val="00861EA3"/>
    <w:rsid w:val="00862DA9"/>
    <w:rsid w:val="008636DA"/>
    <w:rsid w:val="008663CB"/>
    <w:rsid w:val="008709AB"/>
    <w:rsid w:val="00872187"/>
    <w:rsid w:val="008769F8"/>
    <w:rsid w:val="00880747"/>
    <w:rsid w:val="00881CAD"/>
    <w:rsid w:val="008833BF"/>
    <w:rsid w:val="00891878"/>
    <w:rsid w:val="00892ED7"/>
    <w:rsid w:val="00893E13"/>
    <w:rsid w:val="00895ECA"/>
    <w:rsid w:val="008A7488"/>
    <w:rsid w:val="008A7BF3"/>
    <w:rsid w:val="008B0B23"/>
    <w:rsid w:val="008B40C0"/>
    <w:rsid w:val="008B5E42"/>
    <w:rsid w:val="008C153C"/>
    <w:rsid w:val="008C44D6"/>
    <w:rsid w:val="008C5CCB"/>
    <w:rsid w:val="008C7A4A"/>
    <w:rsid w:val="008D05C8"/>
    <w:rsid w:val="008D18F4"/>
    <w:rsid w:val="008D2EFA"/>
    <w:rsid w:val="008D5601"/>
    <w:rsid w:val="008D5F8C"/>
    <w:rsid w:val="008D6F8C"/>
    <w:rsid w:val="008D7197"/>
    <w:rsid w:val="008E0D9E"/>
    <w:rsid w:val="008E32E1"/>
    <w:rsid w:val="008E4221"/>
    <w:rsid w:val="008F1915"/>
    <w:rsid w:val="008F1E63"/>
    <w:rsid w:val="008F5638"/>
    <w:rsid w:val="009010D1"/>
    <w:rsid w:val="00904F3E"/>
    <w:rsid w:val="00911F62"/>
    <w:rsid w:val="009123EB"/>
    <w:rsid w:val="009139E4"/>
    <w:rsid w:val="0091627D"/>
    <w:rsid w:val="00921E52"/>
    <w:rsid w:val="00924C88"/>
    <w:rsid w:val="0092533E"/>
    <w:rsid w:val="00926D5E"/>
    <w:rsid w:val="00930A4D"/>
    <w:rsid w:val="00932CA3"/>
    <w:rsid w:val="009345A1"/>
    <w:rsid w:val="00935D37"/>
    <w:rsid w:val="00936F76"/>
    <w:rsid w:val="00943671"/>
    <w:rsid w:val="0095028F"/>
    <w:rsid w:val="0095061B"/>
    <w:rsid w:val="0095369E"/>
    <w:rsid w:val="00953B65"/>
    <w:rsid w:val="00953E38"/>
    <w:rsid w:val="00965E0A"/>
    <w:rsid w:val="00965F92"/>
    <w:rsid w:val="00966C3F"/>
    <w:rsid w:val="009712D1"/>
    <w:rsid w:val="009750D3"/>
    <w:rsid w:val="0097719F"/>
    <w:rsid w:val="0098770E"/>
    <w:rsid w:val="009877C6"/>
    <w:rsid w:val="00990721"/>
    <w:rsid w:val="009935F1"/>
    <w:rsid w:val="00994A6A"/>
    <w:rsid w:val="00997714"/>
    <w:rsid w:val="009A5BEB"/>
    <w:rsid w:val="009B1ABB"/>
    <w:rsid w:val="009B2216"/>
    <w:rsid w:val="009B411F"/>
    <w:rsid w:val="009B4847"/>
    <w:rsid w:val="009C14D9"/>
    <w:rsid w:val="009C3772"/>
    <w:rsid w:val="009C6A59"/>
    <w:rsid w:val="009D148A"/>
    <w:rsid w:val="009D52CC"/>
    <w:rsid w:val="009E609A"/>
    <w:rsid w:val="009E672C"/>
    <w:rsid w:val="009E76DC"/>
    <w:rsid w:val="009F124C"/>
    <w:rsid w:val="009F3418"/>
    <w:rsid w:val="009F3E43"/>
    <w:rsid w:val="009F5BB9"/>
    <w:rsid w:val="00A02EF4"/>
    <w:rsid w:val="00A0642A"/>
    <w:rsid w:val="00A103F7"/>
    <w:rsid w:val="00A1305F"/>
    <w:rsid w:val="00A133AF"/>
    <w:rsid w:val="00A14598"/>
    <w:rsid w:val="00A14FA3"/>
    <w:rsid w:val="00A15E9E"/>
    <w:rsid w:val="00A214CF"/>
    <w:rsid w:val="00A2596D"/>
    <w:rsid w:val="00A30E19"/>
    <w:rsid w:val="00A315EA"/>
    <w:rsid w:val="00A32DB4"/>
    <w:rsid w:val="00A4063E"/>
    <w:rsid w:val="00A46963"/>
    <w:rsid w:val="00A47D9B"/>
    <w:rsid w:val="00A53173"/>
    <w:rsid w:val="00A5511C"/>
    <w:rsid w:val="00A554A8"/>
    <w:rsid w:val="00A55D5A"/>
    <w:rsid w:val="00A6095E"/>
    <w:rsid w:val="00A60FE5"/>
    <w:rsid w:val="00A61FD4"/>
    <w:rsid w:val="00A62086"/>
    <w:rsid w:val="00A62CA6"/>
    <w:rsid w:val="00A64E45"/>
    <w:rsid w:val="00A702FB"/>
    <w:rsid w:val="00A74D64"/>
    <w:rsid w:val="00A76BA5"/>
    <w:rsid w:val="00A77098"/>
    <w:rsid w:val="00A820AC"/>
    <w:rsid w:val="00A84C7A"/>
    <w:rsid w:val="00A87D4E"/>
    <w:rsid w:val="00A906EC"/>
    <w:rsid w:val="00A93E09"/>
    <w:rsid w:val="00A94070"/>
    <w:rsid w:val="00A943CC"/>
    <w:rsid w:val="00A97052"/>
    <w:rsid w:val="00AA0EC7"/>
    <w:rsid w:val="00AB3ED1"/>
    <w:rsid w:val="00AB6DC5"/>
    <w:rsid w:val="00AC455F"/>
    <w:rsid w:val="00AC505A"/>
    <w:rsid w:val="00AD1F69"/>
    <w:rsid w:val="00AD23CD"/>
    <w:rsid w:val="00AE4081"/>
    <w:rsid w:val="00AE66CE"/>
    <w:rsid w:val="00AE6FB1"/>
    <w:rsid w:val="00AE7948"/>
    <w:rsid w:val="00AE7DF4"/>
    <w:rsid w:val="00AF1BE4"/>
    <w:rsid w:val="00AF20D3"/>
    <w:rsid w:val="00AF3B0C"/>
    <w:rsid w:val="00AF49DE"/>
    <w:rsid w:val="00AF6815"/>
    <w:rsid w:val="00B01DFF"/>
    <w:rsid w:val="00B034B5"/>
    <w:rsid w:val="00B03F0F"/>
    <w:rsid w:val="00B04B39"/>
    <w:rsid w:val="00B16696"/>
    <w:rsid w:val="00B21862"/>
    <w:rsid w:val="00B21A4B"/>
    <w:rsid w:val="00B2665A"/>
    <w:rsid w:val="00B337E9"/>
    <w:rsid w:val="00B33AC7"/>
    <w:rsid w:val="00B3561C"/>
    <w:rsid w:val="00B357AB"/>
    <w:rsid w:val="00B3651A"/>
    <w:rsid w:val="00B37929"/>
    <w:rsid w:val="00B42477"/>
    <w:rsid w:val="00B465FC"/>
    <w:rsid w:val="00B478C6"/>
    <w:rsid w:val="00B50348"/>
    <w:rsid w:val="00B561B1"/>
    <w:rsid w:val="00B61980"/>
    <w:rsid w:val="00B65151"/>
    <w:rsid w:val="00B83108"/>
    <w:rsid w:val="00B84289"/>
    <w:rsid w:val="00B959FF"/>
    <w:rsid w:val="00BA0C56"/>
    <w:rsid w:val="00BA11D8"/>
    <w:rsid w:val="00BA4EFA"/>
    <w:rsid w:val="00BA52D1"/>
    <w:rsid w:val="00BB004C"/>
    <w:rsid w:val="00BB1BDF"/>
    <w:rsid w:val="00BB77E6"/>
    <w:rsid w:val="00BC36EB"/>
    <w:rsid w:val="00BC5A3E"/>
    <w:rsid w:val="00BD0282"/>
    <w:rsid w:val="00BD0A4A"/>
    <w:rsid w:val="00BD1FAE"/>
    <w:rsid w:val="00BD29AB"/>
    <w:rsid w:val="00BD3D48"/>
    <w:rsid w:val="00BD403B"/>
    <w:rsid w:val="00BD55E1"/>
    <w:rsid w:val="00BD5A9E"/>
    <w:rsid w:val="00BE103F"/>
    <w:rsid w:val="00BE1436"/>
    <w:rsid w:val="00BE1DDD"/>
    <w:rsid w:val="00BE3ABB"/>
    <w:rsid w:val="00BE62B2"/>
    <w:rsid w:val="00BF00C0"/>
    <w:rsid w:val="00BF14B0"/>
    <w:rsid w:val="00C02946"/>
    <w:rsid w:val="00C0340B"/>
    <w:rsid w:val="00C04EE4"/>
    <w:rsid w:val="00C1057F"/>
    <w:rsid w:val="00C10D05"/>
    <w:rsid w:val="00C1201D"/>
    <w:rsid w:val="00C20463"/>
    <w:rsid w:val="00C24D70"/>
    <w:rsid w:val="00C24E3A"/>
    <w:rsid w:val="00C27893"/>
    <w:rsid w:val="00C32C6C"/>
    <w:rsid w:val="00C33F89"/>
    <w:rsid w:val="00C377DA"/>
    <w:rsid w:val="00C4094D"/>
    <w:rsid w:val="00C41B07"/>
    <w:rsid w:val="00C43C56"/>
    <w:rsid w:val="00C44E19"/>
    <w:rsid w:val="00C44E26"/>
    <w:rsid w:val="00C51A36"/>
    <w:rsid w:val="00C52A6C"/>
    <w:rsid w:val="00C54486"/>
    <w:rsid w:val="00C6157C"/>
    <w:rsid w:val="00C73024"/>
    <w:rsid w:val="00C8536F"/>
    <w:rsid w:val="00C85717"/>
    <w:rsid w:val="00C87611"/>
    <w:rsid w:val="00C92058"/>
    <w:rsid w:val="00C9530F"/>
    <w:rsid w:val="00C96A93"/>
    <w:rsid w:val="00CA4DC0"/>
    <w:rsid w:val="00CB5A8E"/>
    <w:rsid w:val="00CB5F6E"/>
    <w:rsid w:val="00CC2483"/>
    <w:rsid w:val="00CC26FD"/>
    <w:rsid w:val="00CC67E1"/>
    <w:rsid w:val="00CC6D38"/>
    <w:rsid w:val="00CC7F4A"/>
    <w:rsid w:val="00CD1F5E"/>
    <w:rsid w:val="00CD6B8A"/>
    <w:rsid w:val="00CE08A6"/>
    <w:rsid w:val="00CE2A92"/>
    <w:rsid w:val="00CE45A1"/>
    <w:rsid w:val="00CE527F"/>
    <w:rsid w:val="00CF30C6"/>
    <w:rsid w:val="00CF6AF9"/>
    <w:rsid w:val="00D036A3"/>
    <w:rsid w:val="00D049C2"/>
    <w:rsid w:val="00D12FD6"/>
    <w:rsid w:val="00D14885"/>
    <w:rsid w:val="00D17CEB"/>
    <w:rsid w:val="00D20477"/>
    <w:rsid w:val="00D20FAB"/>
    <w:rsid w:val="00D215AA"/>
    <w:rsid w:val="00D27F8A"/>
    <w:rsid w:val="00D33354"/>
    <w:rsid w:val="00D34879"/>
    <w:rsid w:val="00D53A1E"/>
    <w:rsid w:val="00D57808"/>
    <w:rsid w:val="00D6150D"/>
    <w:rsid w:val="00D65408"/>
    <w:rsid w:val="00D6578F"/>
    <w:rsid w:val="00D65DAE"/>
    <w:rsid w:val="00D70C40"/>
    <w:rsid w:val="00D72202"/>
    <w:rsid w:val="00D73309"/>
    <w:rsid w:val="00D77D68"/>
    <w:rsid w:val="00D80C16"/>
    <w:rsid w:val="00D84708"/>
    <w:rsid w:val="00D86308"/>
    <w:rsid w:val="00D9320F"/>
    <w:rsid w:val="00D97596"/>
    <w:rsid w:val="00DA1D1C"/>
    <w:rsid w:val="00DA7F56"/>
    <w:rsid w:val="00DB0200"/>
    <w:rsid w:val="00DC3249"/>
    <w:rsid w:val="00DD28C4"/>
    <w:rsid w:val="00DD591B"/>
    <w:rsid w:val="00DD5DDD"/>
    <w:rsid w:val="00DD6EF8"/>
    <w:rsid w:val="00DE0AA3"/>
    <w:rsid w:val="00DE2DFB"/>
    <w:rsid w:val="00DF0271"/>
    <w:rsid w:val="00DF2288"/>
    <w:rsid w:val="00DF3627"/>
    <w:rsid w:val="00DF3E59"/>
    <w:rsid w:val="00DF7373"/>
    <w:rsid w:val="00DF79C1"/>
    <w:rsid w:val="00E05F2D"/>
    <w:rsid w:val="00E12B9E"/>
    <w:rsid w:val="00E14D3C"/>
    <w:rsid w:val="00E15B92"/>
    <w:rsid w:val="00E24F49"/>
    <w:rsid w:val="00E313A4"/>
    <w:rsid w:val="00E31B31"/>
    <w:rsid w:val="00E35304"/>
    <w:rsid w:val="00E35E5F"/>
    <w:rsid w:val="00E35EBE"/>
    <w:rsid w:val="00E36BC1"/>
    <w:rsid w:val="00E4146E"/>
    <w:rsid w:val="00E43C9D"/>
    <w:rsid w:val="00E47867"/>
    <w:rsid w:val="00E51CFA"/>
    <w:rsid w:val="00E562F9"/>
    <w:rsid w:val="00E57ECF"/>
    <w:rsid w:val="00E60DDB"/>
    <w:rsid w:val="00E65275"/>
    <w:rsid w:val="00E701C0"/>
    <w:rsid w:val="00E73979"/>
    <w:rsid w:val="00E7493E"/>
    <w:rsid w:val="00E825CD"/>
    <w:rsid w:val="00E86E6B"/>
    <w:rsid w:val="00E909DE"/>
    <w:rsid w:val="00E92F1B"/>
    <w:rsid w:val="00E96D34"/>
    <w:rsid w:val="00EA0CC7"/>
    <w:rsid w:val="00EA21B8"/>
    <w:rsid w:val="00EA29C3"/>
    <w:rsid w:val="00EA6BF6"/>
    <w:rsid w:val="00EA7132"/>
    <w:rsid w:val="00EB222D"/>
    <w:rsid w:val="00EB6F76"/>
    <w:rsid w:val="00EC0865"/>
    <w:rsid w:val="00ED14BD"/>
    <w:rsid w:val="00ED7EAC"/>
    <w:rsid w:val="00EE0DB2"/>
    <w:rsid w:val="00EE18A5"/>
    <w:rsid w:val="00EE2BE2"/>
    <w:rsid w:val="00EE414F"/>
    <w:rsid w:val="00EE55F1"/>
    <w:rsid w:val="00EE60BF"/>
    <w:rsid w:val="00EF29BC"/>
    <w:rsid w:val="00F00CBE"/>
    <w:rsid w:val="00F078D1"/>
    <w:rsid w:val="00F143CB"/>
    <w:rsid w:val="00F212A2"/>
    <w:rsid w:val="00F2294C"/>
    <w:rsid w:val="00F2720C"/>
    <w:rsid w:val="00F30AF8"/>
    <w:rsid w:val="00F31F9B"/>
    <w:rsid w:val="00F34E6E"/>
    <w:rsid w:val="00F41437"/>
    <w:rsid w:val="00F44C08"/>
    <w:rsid w:val="00F46D58"/>
    <w:rsid w:val="00F50A18"/>
    <w:rsid w:val="00F50E01"/>
    <w:rsid w:val="00F526B2"/>
    <w:rsid w:val="00F558FB"/>
    <w:rsid w:val="00F636AB"/>
    <w:rsid w:val="00F6464C"/>
    <w:rsid w:val="00F64C59"/>
    <w:rsid w:val="00F66BD0"/>
    <w:rsid w:val="00F72FD4"/>
    <w:rsid w:val="00F745A9"/>
    <w:rsid w:val="00F80BB3"/>
    <w:rsid w:val="00F80EA0"/>
    <w:rsid w:val="00F821F5"/>
    <w:rsid w:val="00F833F1"/>
    <w:rsid w:val="00F83995"/>
    <w:rsid w:val="00F84C12"/>
    <w:rsid w:val="00F87480"/>
    <w:rsid w:val="00F90C39"/>
    <w:rsid w:val="00F93D97"/>
    <w:rsid w:val="00FA4344"/>
    <w:rsid w:val="00FA5708"/>
    <w:rsid w:val="00FA57EC"/>
    <w:rsid w:val="00FA6697"/>
    <w:rsid w:val="00FB217B"/>
    <w:rsid w:val="00FC3D59"/>
    <w:rsid w:val="00FC6FA4"/>
    <w:rsid w:val="00FD05C0"/>
    <w:rsid w:val="00FD2D40"/>
    <w:rsid w:val="00FD3339"/>
    <w:rsid w:val="00FD3764"/>
    <w:rsid w:val="00FE2D90"/>
    <w:rsid w:val="00FF12D8"/>
    <w:rsid w:val="00FF2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0B23"/>
  </w:style>
  <w:style w:type="paragraph" w:styleId="3">
    <w:name w:val="heading 3"/>
    <w:basedOn w:val="a"/>
    <w:link w:val="30"/>
    <w:uiPriority w:val="9"/>
    <w:qFormat/>
    <w:rsid w:val="008B0B2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B0B23"/>
    <w:rPr>
      <w:rFonts w:ascii="Times New Roman" w:eastAsia="Times New Roman" w:hAnsi="Times New Roman" w:cs="Times New Roman"/>
      <w:b/>
      <w:bCs/>
      <w:sz w:val="27"/>
      <w:szCs w:val="27"/>
      <w:lang w:eastAsia="ru-RU"/>
    </w:rPr>
  </w:style>
  <w:style w:type="paragraph" w:styleId="a3">
    <w:name w:val="No Spacing"/>
    <w:uiPriority w:val="1"/>
    <w:qFormat/>
    <w:rsid w:val="008B0B23"/>
    <w:pPr>
      <w:spacing w:after="0" w:line="240" w:lineRule="auto"/>
    </w:pPr>
  </w:style>
  <w:style w:type="paragraph" w:styleId="a4">
    <w:name w:val="Normal (Web)"/>
    <w:basedOn w:val="a"/>
    <w:uiPriority w:val="99"/>
    <w:semiHidden/>
    <w:unhideWhenUsed/>
    <w:rsid w:val="003E62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Typewriter"/>
    <w:basedOn w:val="a0"/>
    <w:uiPriority w:val="99"/>
    <w:semiHidden/>
    <w:unhideWhenUsed/>
    <w:rsid w:val="003E6220"/>
    <w:rPr>
      <w:rFonts w:ascii="Courier New" w:eastAsia="Times New Roman" w:hAnsi="Courier New" w:cs="Courier New"/>
      <w:sz w:val="20"/>
      <w:szCs w:val="20"/>
    </w:rPr>
  </w:style>
  <w:style w:type="character" w:customStyle="1" w:styleId="apple-converted-space">
    <w:name w:val="apple-converted-space"/>
    <w:basedOn w:val="a0"/>
    <w:rsid w:val="003E6220"/>
  </w:style>
  <w:style w:type="character" w:styleId="a5">
    <w:name w:val="Hyperlink"/>
    <w:basedOn w:val="a0"/>
    <w:uiPriority w:val="99"/>
    <w:semiHidden/>
    <w:unhideWhenUsed/>
    <w:rsid w:val="003E6220"/>
    <w:rPr>
      <w:color w:val="0000FF"/>
      <w:u w:val="single"/>
    </w:rPr>
  </w:style>
  <w:style w:type="paragraph" w:styleId="a6">
    <w:name w:val="Balloon Text"/>
    <w:basedOn w:val="a"/>
    <w:link w:val="a7"/>
    <w:uiPriority w:val="99"/>
    <w:semiHidden/>
    <w:unhideWhenUsed/>
    <w:rsid w:val="003E622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E6220"/>
    <w:rPr>
      <w:rFonts w:ascii="Tahoma" w:hAnsi="Tahoma" w:cs="Tahoma"/>
      <w:sz w:val="16"/>
      <w:szCs w:val="16"/>
    </w:rPr>
  </w:style>
  <w:style w:type="paragraph" w:styleId="a8">
    <w:name w:val="List Paragraph"/>
    <w:basedOn w:val="a"/>
    <w:uiPriority w:val="34"/>
    <w:qFormat/>
    <w:rsid w:val="00835B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0B23"/>
  </w:style>
  <w:style w:type="paragraph" w:styleId="3">
    <w:name w:val="heading 3"/>
    <w:basedOn w:val="a"/>
    <w:link w:val="30"/>
    <w:uiPriority w:val="9"/>
    <w:qFormat/>
    <w:rsid w:val="008B0B2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B0B23"/>
    <w:rPr>
      <w:rFonts w:ascii="Times New Roman" w:eastAsia="Times New Roman" w:hAnsi="Times New Roman" w:cs="Times New Roman"/>
      <w:b/>
      <w:bCs/>
      <w:sz w:val="27"/>
      <w:szCs w:val="27"/>
      <w:lang w:eastAsia="ru-RU"/>
    </w:rPr>
  </w:style>
  <w:style w:type="paragraph" w:styleId="a3">
    <w:name w:val="No Spacing"/>
    <w:uiPriority w:val="1"/>
    <w:qFormat/>
    <w:rsid w:val="008B0B23"/>
    <w:pPr>
      <w:spacing w:after="0" w:line="240" w:lineRule="auto"/>
    </w:pPr>
  </w:style>
  <w:style w:type="paragraph" w:styleId="a4">
    <w:name w:val="Normal (Web)"/>
    <w:basedOn w:val="a"/>
    <w:uiPriority w:val="99"/>
    <w:semiHidden/>
    <w:unhideWhenUsed/>
    <w:rsid w:val="003E62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Typewriter"/>
    <w:basedOn w:val="a0"/>
    <w:uiPriority w:val="99"/>
    <w:semiHidden/>
    <w:unhideWhenUsed/>
    <w:rsid w:val="003E6220"/>
    <w:rPr>
      <w:rFonts w:ascii="Courier New" w:eastAsia="Times New Roman" w:hAnsi="Courier New" w:cs="Courier New"/>
      <w:sz w:val="20"/>
      <w:szCs w:val="20"/>
    </w:rPr>
  </w:style>
  <w:style w:type="character" w:customStyle="1" w:styleId="apple-converted-space">
    <w:name w:val="apple-converted-space"/>
    <w:basedOn w:val="a0"/>
    <w:rsid w:val="003E6220"/>
  </w:style>
  <w:style w:type="character" w:styleId="a5">
    <w:name w:val="Hyperlink"/>
    <w:basedOn w:val="a0"/>
    <w:uiPriority w:val="99"/>
    <w:semiHidden/>
    <w:unhideWhenUsed/>
    <w:rsid w:val="003E6220"/>
    <w:rPr>
      <w:color w:val="0000FF"/>
      <w:u w:val="single"/>
    </w:rPr>
  </w:style>
  <w:style w:type="paragraph" w:styleId="a6">
    <w:name w:val="Balloon Text"/>
    <w:basedOn w:val="a"/>
    <w:link w:val="a7"/>
    <w:uiPriority w:val="99"/>
    <w:semiHidden/>
    <w:unhideWhenUsed/>
    <w:rsid w:val="003E622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E6220"/>
    <w:rPr>
      <w:rFonts w:ascii="Tahoma" w:hAnsi="Tahoma" w:cs="Tahoma"/>
      <w:sz w:val="16"/>
      <w:szCs w:val="16"/>
    </w:rPr>
  </w:style>
  <w:style w:type="paragraph" w:styleId="a8">
    <w:name w:val="List Paragraph"/>
    <w:basedOn w:val="a"/>
    <w:uiPriority w:val="34"/>
    <w:qFormat/>
    <w:rsid w:val="00835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33835">
      <w:bodyDiv w:val="1"/>
      <w:marLeft w:val="0"/>
      <w:marRight w:val="0"/>
      <w:marTop w:val="0"/>
      <w:marBottom w:val="0"/>
      <w:divBdr>
        <w:top w:val="none" w:sz="0" w:space="0" w:color="auto"/>
        <w:left w:val="none" w:sz="0" w:space="0" w:color="auto"/>
        <w:bottom w:val="none" w:sz="0" w:space="0" w:color="auto"/>
        <w:right w:val="none" w:sz="0" w:space="0" w:color="auto"/>
      </w:divBdr>
      <w:divsChild>
        <w:div w:id="104656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175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308212">
      <w:bodyDiv w:val="1"/>
      <w:marLeft w:val="0"/>
      <w:marRight w:val="0"/>
      <w:marTop w:val="0"/>
      <w:marBottom w:val="0"/>
      <w:divBdr>
        <w:top w:val="none" w:sz="0" w:space="0" w:color="auto"/>
        <w:left w:val="none" w:sz="0" w:space="0" w:color="auto"/>
        <w:bottom w:val="none" w:sz="0" w:space="0" w:color="auto"/>
        <w:right w:val="none" w:sz="0" w:space="0" w:color="auto"/>
      </w:divBdr>
      <w:divsChild>
        <w:div w:id="188951848">
          <w:blockQuote w:val="1"/>
          <w:marLeft w:val="720"/>
          <w:marRight w:val="720"/>
          <w:marTop w:val="100"/>
          <w:marBottom w:val="100"/>
          <w:divBdr>
            <w:top w:val="none" w:sz="0" w:space="0" w:color="auto"/>
            <w:left w:val="none" w:sz="0" w:space="0" w:color="auto"/>
            <w:bottom w:val="none" w:sz="0" w:space="0" w:color="auto"/>
            <w:right w:val="none" w:sz="0" w:space="0" w:color="auto"/>
          </w:divBdr>
        </w:div>
        <w:div w:id="367611303">
          <w:blockQuote w:val="1"/>
          <w:marLeft w:val="720"/>
          <w:marRight w:val="720"/>
          <w:marTop w:val="100"/>
          <w:marBottom w:val="100"/>
          <w:divBdr>
            <w:top w:val="none" w:sz="0" w:space="0" w:color="auto"/>
            <w:left w:val="none" w:sz="0" w:space="0" w:color="auto"/>
            <w:bottom w:val="none" w:sz="0" w:space="0" w:color="auto"/>
            <w:right w:val="none" w:sz="0" w:space="0" w:color="auto"/>
          </w:divBdr>
        </w:div>
        <w:div w:id="748622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732621">
          <w:blockQuote w:val="1"/>
          <w:marLeft w:val="720"/>
          <w:marRight w:val="720"/>
          <w:marTop w:val="100"/>
          <w:marBottom w:val="100"/>
          <w:divBdr>
            <w:top w:val="none" w:sz="0" w:space="0" w:color="auto"/>
            <w:left w:val="none" w:sz="0" w:space="0" w:color="auto"/>
            <w:bottom w:val="none" w:sz="0" w:space="0" w:color="auto"/>
            <w:right w:val="none" w:sz="0" w:space="0" w:color="auto"/>
          </w:divBdr>
        </w:div>
        <w:div w:id="682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820797">
      <w:bodyDiv w:val="1"/>
      <w:marLeft w:val="0"/>
      <w:marRight w:val="0"/>
      <w:marTop w:val="0"/>
      <w:marBottom w:val="0"/>
      <w:divBdr>
        <w:top w:val="none" w:sz="0" w:space="0" w:color="auto"/>
        <w:left w:val="none" w:sz="0" w:space="0" w:color="auto"/>
        <w:bottom w:val="none" w:sz="0" w:space="0" w:color="auto"/>
        <w:right w:val="none" w:sz="0" w:space="0" w:color="auto"/>
      </w:divBdr>
      <w:divsChild>
        <w:div w:id="1556505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070914">
      <w:bodyDiv w:val="1"/>
      <w:marLeft w:val="0"/>
      <w:marRight w:val="0"/>
      <w:marTop w:val="0"/>
      <w:marBottom w:val="0"/>
      <w:divBdr>
        <w:top w:val="none" w:sz="0" w:space="0" w:color="auto"/>
        <w:left w:val="none" w:sz="0" w:space="0" w:color="auto"/>
        <w:bottom w:val="none" w:sz="0" w:space="0" w:color="auto"/>
        <w:right w:val="none" w:sz="0" w:space="0" w:color="auto"/>
      </w:divBdr>
      <w:divsChild>
        <w:div w:id="1979801644">
          <w:marLeft w:val="0"/>
          <w:marRight w:val="0"/>
          <w:marTop w:val="0"/>
          <w:marBottom w:val="0"/>
          <w:divBdr>
            <w:top w:val="none" w:sz="0" w:space="0" w:color="auto"/>
            <w:left w:val="none" w:sz="0" w:space="0" w:color="auto"/>
            <w:bottom w:val="none" w:sz="0" w:space="0" w:color="auto"/>
            <w:right w:val="none" w:sz="0" w:space="0" w:color="auto"/>
          </w:divBdr>
          <w:divsChild>
            <w:div w:id="1805004609">
              <w:marLeft w:val="0"/>
              <w:marRight w:val="0"/>
              <w:marTop w:val="0"/>
              <w:marBottom w:val="0"/>
              <w:divBdr>
                <w:top w:val="none" w:sz="0" w:space="0" w:color="auto"/>
                <w:left w:val="none" w:sz="0" w:space="0" w:color="auto"/>
                <w:bottom w:val="none" w:sz="0" w:space="0" w:color="auto"/>
                <w:right w:val="none" w:sz="0" w:space="0" w:color="auto"/>
              </w:divBdr>
              <w:divsChild>
                <w:div w:id="827751118">
                  <w:marLeft w:val="0"/>
                  <w:marRight w:val="0"/>
                  <w:marTop w:val="0"/>
                  <w:marBottom w:val="0"/>
                  <w:divBdr>
                    <w:top w:val="none" w:sz="0" w:space="0" w:color="auto"/>
                    <w:left w:val="none" w:sz="0" w:space="0" w:color="auto"/>
                    <w:bottom w:val="none" w:sz="0" w:space="0" w:color="auto"/>
                    <w:right w:val="none" w:sz="0" w:space="0" w:color="auto"/>
                  </w:divBdr>
                  <w:divsChild>
                    <w:div w:id="6588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17470">
          <w:marLeft w:val="0"/>
          <w:marRight w:val="0"/>
          <w:marTop w:val="0"/>
          <w:marBottom w:val="0"/>
          <w:divBdr>
            <w:top w:val="none" w:sz="0" w:space="0" w:color="auto"/>
            <w:left w:val="none" w:sz="0" w:space="0" w:color="auto"/>
            <w:bottom w:val="none" w:sz="0" w:space="0" w:color="auto"/>
            <w:right w:val="none" w:sz="0" w:space="0" w:color="auto"/>
          </w:divBdr>
          <w:divsChild>
            <w:div w:id="2008365581">
              <w:marLeft w:val="0"/>
              <w:marRight w:val="0"/>
              <w:marTop w:val="0"/>
              <w:marBottom w:val="0"/>
              <w:divBdr>
                <w:top w:val="none" w:sz="0" w:space="0" w:color="auto"/>
                <w:left w:val="none" w:sz="0" w:space="0" w:color="auto"/>
                <w:bottom w:val="none" w:sz="0" w:space="0" w:color="auto"/>
                <w:right w:val="none" w:sz="0" w:space="0" w:color="auto"/>
              </w:divBdr>
              <w:divsChild>
                <w:div w:id="114491831">
                  <w:marLeft w:val="0"/>
                  <w:marRight w:val="0"/>
                  <w:marTop w:val="0"/>
                  <w:marBottom w:val="0"/>
                  <w:divBdr>
                    <w:top w:val="none" w:sz="0" w:space="0" w:color="auto"/>
                    <w:left w:val="none" w:sz="0" w:space="0" w:color="auto"/>
                    <w:bottom w:val="single" w:sz="6" w:space="11" w:color="E5E5E5"/>
                    <w:right w:val="none" w:sz="0" w:space="0" w:color="auto"/>
                  </w:divBdr>
                  <w:divsChild>
                    <w:div w:id="1762754182">
                      <w:marLeft w:val="0"/>
                      <w:marRight w:val="0"/>
                      <w:marTop w:val="0"/>
                      <w:marBottom w:val="0"/>
                      <w:divBdr>
                        <w:top w:val="none" w:sz="0" w:space="0" w:color="auto"/>
                        <w:left w:val="none" w:sz="0" w:space="0" w:color="auto"/>
                        <w:bottom w:val="none" w:sz="0" w:space="0" w:color="auto"/>
                        <w:right w:val="none" w:sz="0" w:space="0" w:color="auto"/>
                      </w:divBdr>
                      <w:divsChild>
                        <w:div w:id="79537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0678">
                  <w:marLeft w:val="0"/>
                  <w:marRight w:val="0"/>
                  <w:marTop w:val="0"/>
                  <w:marBottom w:val="0"/>
                  <w:divBdr>
                    <w:top w:val="none" w:sz="0" w:space="0" w:color="auto"/>
                    <w:left w:val="none" w:sz="0" w:space="0" w:color="auto"/>
                    <w:bottom w:val="none" w:sz="0" w:space="0" w:color="auto"/>
                    <w:right w:val="none" w:sz="0" w:space="0" w:color="auto"/>
                  </w:divBdr>
                  <w:divsChild>
                    <w:div w:id="1048333355">
                      <w:marLeft w:val="0"/>
                      <w:marRight w:val="0"/>
                      <w:marTop w:val="0"/>
                      <w:marBottom w:val="0"/>
                      <w:divBdr>
                        <w:top w:val="none" w:sz="0" w:space="0" w:color="auto"/>
                        <w:left w:val="none" w:sz="0" w:space="0" w:color="auto"/>
                        <w:bottom w:val="none" w:sz="0" w:space="0" w:color="auto"/>
                        <w:right w:val="none" w:sz="0" w:space="0" w:color="auto"/>
                      </w:divBdr>
                      <w:divsChild>
                        <w:div w:id="1371223532">
                          <w:marLeft w:val="0"/>
                          <w:marRight w:val="0"/>
                          <w:marTop w:val="0"/>
                          <w:marBottom w:val="0"/>
                          <w:divBdr>
                            <w:top w:val="none" w:sz="0" w:space="0" w:color="auto"/>
                            <w:left w:val="none" w:sz="0" w:space="0" w:color="auto"/>
                            <w:bottom w:val="none" w:sz="0" w:space="0" w:color="auto"/>
                            <w:right w:val="none" w:sz="0" w:space="0" w:color="auto"/>
                          </w:divBdr>
                          <w:divsChild>
                            <w:div w:id="810638607">
                              <w:marLeft w:val="0"/>
                              <w:marRight w:val="0"/>
                              <w:marTop w:val="105"/>
                              <w:marBottom w:val="30"/>
                              <w:divBdr>
                                <w:top w:val="none" w:sz="0" w:space="0" w:color="auto"/>
                                <w:left w:val="none" w:sz="0" w:space="0" w:color="auto"/>
                                <w:bottom w:val="none" w:sz="0" w:space="0" w:color="auto"/>
                                <w:right w:val="none" w:sz="0" w:space="0" w:color="auto"/>
                              </w:divBdr>
                              <w:divsChild>
                                <w:div w:id="1329559600">
                                  <w:marLeft w:val="0"/>
                                  <w:marRight w:val="0"/>
                                  <w:marTop w:val="0"/>
                                  <w:marBottom w:val="0"/>
                                  <w:divBdr>
                                    <w:top w:val="none" w:sz="0" w:space="0" w:color="auto"/>
                                    <w:left w:val="none" w:sz="0" w:space="0" w:color="auto"/>
                                    <w:bottom w:val="none" w:sz="0" w:space="0" w:color="auto"/>
                                    <w:right w:val="none" w:sz="0" w:space="0" w:color="auto"/>
                                  </w:divBdr>
                                  <w:divsChild>
                                    <w:div w:id="733359322">
                                      <w:marLeft w:val="0"/>
                                      <w:marRight w:val="0"/>
                                      <w:marTop w:val="0"/>
                                      <w:marBottom w:val="0"/>
                                      <w:divBdr>
                                        <w:top w:val="none" w:sz="0" w:space="0" w:color="auto"/>
                                        <w:left w:val="none" w:sz="0" w:space="0" w:color="auto"/>
                                        <w:bottom w:val="none" w:sz="0" w:space="0" w:color="auto"/>
                                        <w:right w:val="none" w:sz="0" w:space="0" w:color="auto"/>
                                      </w:divBdr>
                                      <w:divsChild>
                                        <w:div w:id="149642815">
                                          <w:marLeft w:val="0"/>
                                          <w:marRight w:val="0"/>
                                          <w:marTop w:val="0"/>
                                          <w:marBottom w:val="45"/>
                                          <w:divBdr>
                                            <w:top w:val="none" w:sz="0" w:space="0" w:color="auto"/>
                                            <w:left w:val="none" w:sz="0" w:space="0" w:color="auto"/>
                                            <w:bottom w:val="none" w:sz="0" w:space="0" w:color="auto"/>
                                            <w:right w:val="none" w:sz="0" w:space="0" w:color="auto"/>
                                          </w:divBdr>
                                          <w:divsChild>
                                            <w:div w:id="1597859477">
                                              <w:marLeft w:val="0"/>
                                              <w:marRight w:val="0"/>
                                              <w:marTop w:val="0"/>
                                              <w:marBottom w:val="0"/>
                                              <w:divBdr>
                                                <w:top w:val="single" w:sz="6" w:space="0" w:color="CCCCCC"/>
                                                <w:left w:val="single" w:sz="6" w:space="6" w:color="CCCCCC"/>
                                                <w:bottom w:val="single" w:sz="6" w:space="0" w:color="CCCCCC"/>
                                                <w:right w:val="single" w:sz="6" w:space="6" w:color="CCCCCC"/>
                                              </w:divBdr>
                                            </w:div>
                                            <w:div w:id="1987587751">
                                              <w:marLeft w:val="-15"/>
                                              <w:marRight w:val="0"/>
                                              <w:marTop w:val="0"/>
                                              <w:marBottom w:val="0"/>
                                              <w:divBdr>
                                                <w:top w:val="none" w:sz="0" w:space="0" w:color="auto"/>
                                                <w:left w:val="none" w:sz="0" w:space="0" w:color="auto"/>
                                                <w:bottom w:val="none" w:sz="0" w:space="0" w:color="auto"/>
                                                <w:right w:val="none" w:sz="0" w:space="0" w:color="auto"/>
                                              </w:divBdr>
                                            </w:div>
                                            <w:div w:id="1319114241">
                                              <w:marLeft w:val="-15"/>
                                              <w:marRight w:val="0"/>
                                              <w:marTop w:val="0"/>
                                              <w:marBottom w:val="0"/>
                                              <w:divBdr>
                                                <w:top w:val="none" w:sz="0" w:space="0" w:color="auto"/>
                                                <w:left w:val="none" w:sz="0" w:space="0" w:color="auto"/>
                                                <w:bottom w:val="none" w:sz="0" w:space="0" w:color="auto"/>
                                                <w:right w:val="none" w:sz="0" w:space="0" w:color="auto"/>
                                              </w:divBdr>
                                            </w:div>
                                            <w:div w:id="1098058296">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8748">
                                  <w:marLeft w:val="0"/>
                                  <w:marRight w:val="0"/>
                                  <w:marTop w:val="0"/>
                                  <w:marBottom w:val="0"/>
                                  <w:divBdr>
                                    <w:top w:val="none" w:sz="0" w:space="0" w:color="auto"/>
                                    <w:left w:val="none" w:sz="0" w:space="0" w:color="auto"/>
                                    <w:bottom w:val="none" w:sz="0" w:space="0" w:color="auto"/>
                                    <w:right w:val="none" w:sz="0" w:space="0" w:color="auto"/>
                                  </w:divBdr>
                                  <w:divsChild>
                                    <w:div w:id="1734308171">
                                      <w:marLeft w:val="60"/>
                                      <w:marRight w:val="0"/>
                                      <w:marTop w:val="0"/>
                                      <w:marBottom w:val="0"/>
                                      <w:divBdr>
                                        <w:top w:val="none" w:sz="0" w:space="0" w:color="auto"/>
                                        <w:left w:val="none" w:sz="0" w:space="0" w:color="auto"/>
                                        <w:bottom w:val="none" w:sz="0" w:space="0" w:color="auto"/>
                                        <w:right w:val="none" w:sz="0" w:space="0" w:color="auto"/>
                                      </w:divBdr>
                                      <w:divsChild>
                                        <w:div w:id="1643467427">
                                          <w:marLeft w:val="0"/>
                                          <w:marRight w:val="0"/>
                                          <w:marTop w:val="0"/>
                                          <w:marBottom w:val="45"/>
                                          <w:divBdr>
                                            <w:top w:val="none" w:sz="0" w:space="0" w:color="auto"/>
                                            <w:left w:val="none" w:sz="0" w:space="0" w:color="auto"/>
                                            <w:bottom w:val="none" w:sz="0" w:space="0" w:color="auto"/>
                                            <w:right w:val="none" w:sz="0" w:space="0" w:color="auto"/>
                                          </w:divBdr>
                                          <w:divsChild>
                                            <w:div w:id="1798328784">
                                              <w:marLeft w:val="0"/>
                                              <w:marRight w:val="0"/>
                                              <w:marTop w:val="0"/>
                                              <w:marBottom w:val="0"/>
                                              <w:divBdr>
                                                <w:top w:val="single" w:sz="6" w:space="0" w:color="CCCCCC"/>
                                                <w:left w:val="single" w:sz="6" w:space="6" w:color="CCCCCC"/>
                                                <w:bottom w:val="single" w:sz="6" w:space="0" w:color="CCCCCC"/>
                                                <w:right w:val="single" w:sz="6" w:space="6" w:color="CCCCCC"/>
                                              </w:divBdr>
                                            </w:div>
                                            <w:div w:id="741679974">
                                              <w:marLeft w:val="-15"/>
                                              <w:marRight w:val="0"/>
                                              <w:marTop w:val="0"/>
                                              <w:marBottom w:val="0"/>
                                              <w:divBdr>
                                                <w:top w:val="none" w:sz="0" w:space="0" w:color="auto"/>
                                                <w:left w:val="none" w:sz="0" w:space="0" w:color="auto"/>
                                                <w:bottom w:val="none" w:sz="0" w:space="0" w:color="auto"/>
                                                <w:right w:val="none" w:sz="0" w:space="0" w:color="auto"/>
                                              </w:divBdr>
                                            </w:div>
                                            <w:div w:id="378170171">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20744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1258">
                              <w:marLeft w:val="0"/>
                              <w:marRight w:val="0"/>
                              <w:marTop w:val="0"/>
                              <w:marBottom w:val="0"/>
                              <w:divBdr>
                                <w:top w:val="none" w:sz="0" w:space="0" w:color="auto"/>
                                <w:left w:val="none" w:sz="0" w:space="0" w:color="auto"/>
                                <w:bottom w:val="none" w:sz="0" w:space="0" w:color="auto"/>
                                <w:right w:val="none" w:sz="0" w:space="0" w:color="auto"/>
                              </w:divBdr>
                              <w:divsChild>
                                <w:div w:id="1285696267">
                                  <w:marLeft w:val="0"/>
                                  <w:marRight w:val="0"/>
                                  <w:marTop w:val="0"/>
                                  <w:marBottom w:val="0"/>
                                  <w:divBdr>
                                    <w:top w:val="none" w:sz="0" w:space="0" w:color="auto"/>
                                    <w:left w:val="none" w:sz="0" w:space="0" w:color="auto"/>
                                    <w:bottom w:val="none" w:sz="0" w:space="0" w:color="auto"/>
                                    <w:right w:val="none" w:sz="0" w:space="0" w:color="auto"/>
                                  </w:divBdr>
                                  <w:divsChild>
                                    <w:div w:id="1117026534">
                                      <w:marLeft w:val="0"/>
                                      <w:marRight w:val="60"/>
                                      <w:marTop w:val="0"/>
                                      <w:marBottom w:val="0"/>
                                      <w:divBdr>
                                        <w:top w:val="none" w:sz="0" w:space="0" w:color="auto"/>
                                        <w:left w:val="none" w:sz="0" w:space="0" w:color="auto"/>
                                        <w:bottom w:val="none" w:sz="0" w:space="0" w:color="auto"/>
                                        <w:right w:val="none" w:sz="0" w:space="0" w:color="auto"/>
                                      </w:divBdr>
                                      <w:divsChild>
                                        <w:div w:id="1465347355">
                                          <w:marLeft w:val="0"/>
                                          <w:marRight w:val="0"/>
                                          <w:marTop w:val="0"/>
                                          <w:marBottom w:val="120"/>
                                          <w:divBdr>
                                            <w:top w:val="single" w:sz="6" w:space="0" w:color="C0C0C0"/>
                                            <w:left w:val="single" w:sz="6" w:space="0" w:color="D9D9D9"/>
                                            <w:bottom w:val="single" w:sz="6" w:space="0" w:color="D9D9D9"/>
                                            <w:right w:val="single" w:sz="6" w:space="0" w:color="D9D9D9"/>
                                          </w:divBdr>
                                          <w:divsChild>
                                            <w:div w:id="48713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2165">
                                  <w:marLeft w:val="0"/>
                                  <w:marRight w:val="0"/>
                                  <w:marTop w:val="0"/>
                                  <w:marBottom w:val="0"/>
                                  <w:divBdr>
                                    <w:top w:val="none" w:sz="0" w:space="0" w:color="auto"/>
                                    <w:left w:val="none" w:sz="0" w:space="0" w:color="auto"/>
                                    <w:bottom w:val="none" w:sz="0" w:space="0" w:color="auto"/>
                                    <w:right w:val="none" w:sz="0" w:space="0" w:color="auto"/>
                                  </w:divBdr>
                                  <w:divsChild>
                                    <w:div w:id="416288853">
                                      <w:marLeft w:val="60"/>
                                      <w:marRight w:val="0"/>
                                      <w:marTop w:val="0"/>
                                      <w:marBottom w:val="0"/>
                                      <w:divBdr>
                                        <w:top w:val="none" w:sz="0" w:space="0" w:color="auto"/>
                                        <w:left w:val="none" w:sz="0" w:space="0" w:color="auto"/>
                                        <w:bottom w:val="none" w:sz="0" w:space="0" w:color="auto"/>
                                        <w:right w:val="none" w:sz="0" w:space="0" w:color="auto"/>
                                      </w:divBdr>
                                      <w:divsChild>
                                        <w:div w:id="153375013">
                                          <w:marLeft w:val="0"/>
                                          <w:marRight w:val="0"/>
                                          <w:marTop w:val="0"/>
                                          <w:marBottom w:val="0"/>
                                          <w:divBdr>
                                            <w:top w:val="none" w:sz="0" w:space="0" w:color="auto"/>
                                            <w:left w:val="none" w:sz="0" w:space="0" w:color="auto"/>
                                            <w:bottom w:val="none" w:sz="0" w:space="0" w:color="auto"/>
                                            <w:right w:val="none" w:sz="0" w:space="0" w:color="auto"/>
                                          </w:divBdr>
                                          <w:divsChild>
                                            <w:div w:id="1972006543">
                                              <w:marLeft w:val="0"/>
                                              <w:marRight w:val="0"/>
                                              <w:marTop w:val="0"/>
                                              <w:marBottom w:val="120"/>
                                              <w:divBdr>
                                                <w:top w:val="single" w:sz="6" w:space="0" w:color="F5F5F5"/>
                                                <w:left w:val="single" w:sz="6" w:space="0" w:color="F5F5F5"/>
                                                <w:bottom w:val="single" w:sz="6" w:space="0" w:color="F5F5F5"/>
                                                <w:right w:val="single" w:sz="6" w:space="0" w:color="F5F5F5"/>
                                              </w:divBdr>
                                              <w:divsChild>
                                                <w:div w:id="352923">
                                                  <w:marLeft w:val="0"/>
                                                  <w:marRight w:val="0"/>
                                                  <w:marTop w:val="0"/>
                                                  <w:marBottom w:val="0"/>
                                                  <w:divBdr>
                                                    <w:top w:val="none" w:sz="0" w:space="0" w:color="auto"/>
                                                    <w:left w:val="none" w:sz="0" w:space="0" w:color="auto"/>
                                                    <w:bottom w:val="none" w:sz="0" w:space="0" w:color="auto"/>
                                                    <w:right w:val="none" w:sz="0" w:space="0" w:color="auto"/>
                                                  </w:divBdr>
                                                  <w:divsChild>
                                                    <w:div w:id="1329361631">
                                                      <w:marLeft w:val="0"/>
                                                      <w:marRight w:val="0"/>
                                                      <w:marTop w:val="0"/>
                                                      <w:marBottom w:val="0"/>
                                                      <w:divBdr>
                                                        <w:top w:val="none" w:sz="0" w:space="0" w:color="auto"/>
                                                        <w:left w:val="none" w:sz="0" w:space="0" w:color="auto"/>
                                                        <w:bottom w:val="none" w:sz="0" w:space="0" w:color="auto"/>
                                                        <w:right w:val="none" w:sz="0" w:space="0" w:color="auto"/>
                                                      </w:divBdr>
                                                    </w:div>
                                                  </w:divsChild>
                                                </w:div>
                                                <w:div w:id="2102605561">
                                                  <w:marLeft w:val="0"/>
                                                  <w:marRight w:val="0"/>
                                                  <w:marTop w:val="0"/>
                                                  <w:marBottom w:val="0"/>
                                                  <w:divBdr>
                                                    <w:top w:val="none" w:sz="0" w:space="0" w:color="auto"/>
                                                    <w:left w:val="none" w:sz="0" w:space="0" w:color="auto"/>
                                                    <w:bottom w:val="none" w:sz="0" w:space="0" w:color="auto"/>
                                                    <w:right w:val="none" w:sz="0" w:space="0" w:color="auto"/>
                                                  </w:divBdr>
                                                  <w:divsChild>
                                                    <w:div w:id="185142509">
                                                      <w:marLeft w:val="0"/>
                                                      <w:marRight w:val="0"/>
                                                      <w:marTop w:val="0"/>
                                                      <w:marBottom w:val="0"/>
                                                      <w:divBdr>
                                                        <w:top w:val="none" w:sz="0" w:space="0" w:color="auto"/>
                                                        <w:left w:val="none" w:sz="0" w:space="0" w:color="auto"/>
                                                        <w:bottom w:val="none" w:sz="0" w:space="0" w:color="auto"/>
                                                        <w:right w:val="none" w:sz="0" w:space="0" w:color="auto"/>
                                                      </w:divBdr>
                                                      <w:divsChild>
                                                        <w:div w:id="19961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711544">
                              <w:marLeft w:val="0"/>
                              <w:marRight w:val="0"/>
                              <w:marTop w:val="240"/>
                              <w:marBottom w:val="525"/>
                              <w:divBdr>
                                <w:top w:val="none" w:sz="0" w:space="0" w:color="auto"/>
                                <w:left w:val="none" w:sz="0" w:space="0" w:color="auto"/>
                                <w:bottom w:val="none" w:sz="0" w:space="0" w:color="auto"/>
                                <w:right w:val="none" w:sz="0" w:space="0" w:color="auto"/>
                              </w:divBdr>
                              <w:divsChild>
                                <w:div w:id="9501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265871">
              <w:marLeft w:val="0"/>
              <w:marRight w:val="0"/>
              <w:marTop w:val="0"/>
              <w:marBottom w:val="0"/>
              <w:divBdr>
                <w:top w:val="single" w:sz="6" w:space="0" w:color="E5E5E5"/>
                <w:left w:val="none" w:sz="0" w:space="0" w:color="auto"/>
                <w:bottom w:val="none" w:sz="0" w:space="0" w:color="auto"/>
                <w:right w:val="none" w:sz="0" w:space="0" w:color="auto"/>
              </w:divBdr>
            </w:div>
          </w:divsChild>
        </w:div>
      </w:divsChild>
    </w:div>
    <w:div w:id="1538665342">
      <w:bodyDiv w:val="1"/>
      <w:marLeft w:val="0"/>
      <w:marRight w:val="0"/>
      <w:marTop w:val="0"/>
      <w:marBottom w:val="0"/>
      <w:divBdr>
        <w:top w:val="none" w:sz="0" w:space="0" w:color="auto"/>
        <w:left w:val="none" w:sz="0" w:space="0" w:color="auto"/>
        <w:bottom w:val="none" w:sz="0" w:space="0" w:color="auto"/>
        <w:right w:val="none" w:sz="0" w:space="0" w:color="auto"/>
      </w:divBdr>
      <w:divsChild>
        <w:div w:id="650838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315325">
          <w:blockQuote w:val="1"/>
          <w:marLeft w:val="720"/>
          <w:marRight w:val="720"/>
          <w:marTop w:val="100"/>
          <w:marBottom w:val="100"/>
          <w:divBdr>
            <w:top w:val="none" w:sz="0" w:space="0" w:color="auto"/>
            <w:left w:val="none" w:sz="0" w:space="0" w:color="auto"/>
            <w:bottom w:val="none" w:sz="0" w:space="0" w:color="auto"/>
            <w:right w:val="none" w:sz="0" w:space="0" w:color="auto"/>
          </w:divBdr>
        </w:div>
        <w:div w:id="437141803">
          <w:blockQuote w:val="1"/>
          <w:marLeft w:val="720"/>
          <w:marRight w:val="720"/>
          <w:marTop w:val="100"/>
          <w:marBottom w:val="100"/>
          <w:divBdr>
            <w:top w:val="none" w:sz="0" w:space="0" w:color="auto"/>
            <w:left w:val="none" w:sz="0" w:space="0" w:color="auto"/>
            <w:bottom w:val="none" w:sz="0" w:space="0" w:color="auto"/>
            <w:right w:val="none" w:sz="0" w:space="0" w:color="auto"/>
          </w:divBdr>
        </w:div>
        <w:div w:id="512458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36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16</Pages>
  <Words>4618</Words>
  <Characters>26326</Characters>
  <Application>Microsoft Office Word</Application>
  <DocSecurity>0</DocSecurity>
  <Lines>219</Lines>
  <Paragraphs>61</Paragraphs>
  <ScaleCrop>false</ScaleCrop>
  <Company>Krokoz™</Company>
  <LinksUpToDate>false</LinksUpToDate>
  <CharactersWithSpaces>30883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Карина</dc:creator>
  <cp:keywords/>
  <dc:description/>
  <cp:lastModifiedBy>Карина</cp:lastModifiedBy>
  <cp:revision>6</cp:revision>
  <dcterms:created xsi:type="dcterms:W3CDTF">2015-04-22T10:50:00Z</dcterms:created>
  <dcterms:modified xsi:type="dcterms:W3CDTF">2015-04-22T12:16:00Z</dcterms:modified>
</cp:coreProperties>
</file>