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E3" w:rsidRPr="00617FBE" w:rsidRDefault="00F901E3" w:rsidP="00F901E3">
      <w:pPr>
        <w:pStyle w:val="2"/>
        <w:spacing w:before="0" w:after="400"/>
        <w:rPr>
          <w:b w:val="0"/>
        </w:rPr>
      </w:pPr>
      <w:bookmarkStart w:id="0" w:name="_Toc114789352"/>
      <w:bookmarkStart w:id="1" w:name="_Toc114789461"/>
      <w:r w:rsidRPr="00617FBE">
        <w:rPr>
          <w:b w:val="0"/>
        </w:rPr>
        <w:t>ВАРИАНТЫ КОНТРОЛЬНЫХ РАБОТ</w:t>
      </w:r>
      <w:bookmarkEnd w:id="0"/>
      <w:bookmarkEnd w:id="1"/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1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Какое из ниже приведенных определений наиболее точно отражает сущность категории «потребность»: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состояние неудовлетворенности, которое индивид стремится продлить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объективно необходимые условия жизни индивида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среда обитания человека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ощущение недостатка или отсутствия чего-либо, внутренний стимул человека, побуждающий его к деятельности.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2. Прямые экономические блага - это такие блага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потребление которых падает с ростом доходов потребителей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которые удовлетворяют некоторую потребность только вместе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которые непосредственно удовлетворяют потребности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производство которых сопровождается положительным внешним эффектом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Экономический выбор – это: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решение о том, какой товар следует производить, поскольку на него есть спрос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желание стать предпринимателем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разрешение альтернативы «выгоды – потери»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способ заработать деньги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Абсолютная ограниченность ресурсов предполагает, что ресурсов: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не хватает для удовлетворения наиболее значимых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не хватает для удовлетворения духовных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 хватает для удовлетворения социальных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не хватает для удовлетворения всех потребностей.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Точка внутри кривой производственных возможностей (КПВ) означает, что: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ресурсы используются эффективно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ресурсы используются неэффективно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имеет место нехватка ресурсов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ресурсы используются рационально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Как изменится положение КПВ при использовании новой технологии производства одного из двух благ: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сместится вправо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сместится влево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сместится вверх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сместится или вправо, или вверх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Что включается в понятие основного капитала?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станки, машины, оборудование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готовая продукция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сырье, материалы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заработная плата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Моральный износ основного капитала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происходит в результате удешевления производства машин прежней конструкции, т.к. снизилась их стоимость в результате роста производительности труда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заключается в том, что средства труда в процессе их использования утрачивают свою потребительную стоимость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связан с появлением машин того же назначения, но более совершенной конструкции</w:t>
      </w:r>
    </w:p>
    <w:p w:rsidR="00F901E3" w:rsidRPr="00E218AA" w:rsidRDefault="00F901E3" w:rsidP="00F901E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F5B85">
        <w:rPr>
          <w:sz w:val="28"/>
          <w:szCs w:val="28"/>
        </w:rPr>
        <w:t xml:space="preserve">г) </w:t>
      </w:r>
      <w:proofErr w:type="gramStart"/>
      <w:r w:rsidRPr="00BF5B85">
        <w:rPr>
          <w:sz w:val="28"/>
          <w:szCs w:val="28"/>
        </w:rPr>
        <w:t>ответы</w:t>
      </w:r>
      <w:proofErr w:type="gramEnd"/>
      <w:r w:rsidRPr="00BF5B85">
        <w:rPr>
          <w:sz w:val="28"/>
          <w:szCs w:val="28"/>
        </w:rPr>
        <w:t xml:space="preserve"> а) и в)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Научно-техническая революция привела к тому, что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уменьшилась значимость такого фактора производства, как труд</w:t>
      </w:r>
      <w:r w:rsidRPr="00BF5B85">
        <w:rPr>
          <w:sz w:val="28"/>
          <w:szCs w:val="28"/>
        </w:rPr>
        <w:tab/>
        <w:t xml:space="preserve">        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уменьшилась значимость физического труда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повысились требования к работникам, занятым обслуживанием машин</w:t>
      </w:r>
      <w:r w:rsidRPr="00BF5B85">
        <w:rPr>
          <w:sz w:val="28"/>
          <w:szCs w:val="28"/>
        </w:rPr>
        <w:tab/>
        <w:t xml:space="preserve">          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верны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С экстенсивными факторами экономического роста связано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повышение квалификации работников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повышение производительности труда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сокращение времени нахождения оборудования в ремонте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улучшение качества производимой продукции</w:t>
      </w:r>
    </w:p>
    <w:p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Вариант 2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Из перечисленного ниже к потребностям можно отнести все за исключением потребности в ...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образовании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еде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сне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деньгах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Свободные (неэкономические) блага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могут быть приобретены только в условиях конкуренции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возможно приобрести только за деньги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являются редкими в экономическом смысле этого слова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обладают свойством неограниченности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Какие виды затрат относятся к факторам производства?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капитал, труд, прибыль, предпринимательство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земля, труд, капитал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проценты, доход, предпринимательство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труд, земля, процент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В какой форме получает доход собственник денежного капитала?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а)  заработная</w:t>
      </w:r>
      <w:proofErr w:type="gramEnd"/>
      <w:r w:rsidRPr="00BF5B85">
        <w:rPr>
          <w:sz w:val="28"/>
          <w:szCs w:val="28"/>
        </w:rPr>
        <w:t xml:space="preserve"> плата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процента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в)  прибыли</w:t>
      </w:r>
      <w:proofErr w:type="gramEnd"/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г)  предпринимательского</w:t>
      </w:r>
      <w:proofErr w:type="gramEnd"/>
      <w:r w:rsidRPr="00BF5B85">
        <w:rPr>
          <w:sz w:val="28"/>
          <w:szCs w:val="28"/>
        </w:rPr>
        <w:t xml:space="preserve"> дохода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 Ограниченность (редкость) ресурсов – это проблема, которая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существует только в бедных странах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существует при всех экономических системах независимо от степени богатства общества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связана с определенными типами систем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г)зависит</w:t>
      </w:r>
      <w:proofErr w:type="gramEnd"/>
      <w:r w:rsidRPr="00BF5B85">
        <w:rPr>
          <w:sz w:val="28"/>
          <w:szCs w:val="28"/>
        </w:rPr>
        <w:t xml:space="preserve"> от политической ситуации в стране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Кривая производственных возможностей показывает различные комбинации двух продуктов при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полном использовании всех имеющихся ресурсов и неизменной технологии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изменении количества применяемых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в) неполном использовании трудовых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верны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Альтернативные издержки – это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трудоемкость изготовления ед. продукции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общая сумма затрат на изготовление ед. продукции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в) кол-во др. продукта, которым необходимо пожертвовать, чтобы увеличить объем производства данного продукта на ед.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издержки на изготовление ед. продукта при использовании альтернативного технологического процесса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Амортизация основных фондов – это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износ основных фондов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восстановление основных фондов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расходы на содержание основных фондов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процесс перенесения стоимости основных фондов на себестоимость изготовляемой продукции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 Каковы источники интенсивного пути развития?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новые месторождения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новые технологии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освоение новых земель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рост численности рабочей силы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Показатель производительности труда характеризует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эффективность использования основных производственных фондов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степень оснащенности труда основными производственными фондами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удельные затраты предметов труда (сырья, топлива, энергии) на единицу выпускаемой продукции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г) </w:t>
      </w:r>
      <w:r w:rsidR="00E218AA">
        <w:rPr>
          <w:sz w:val="28"/>
          <w:szCs w:val="28"/>
        </w:rPr>
        <w:t xml:space="preserve">результативность использования </w:t>
      </w:r>
      <w:r w:rsidRPr="00BF5B85">
        <w:rPr>
          <w:sz w:val="28"/>
          <w:szCs w:val="28"/>
        </w:rPr>
        <w:t>трудовых затрат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Вариант 3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Характеристиками экономического блага выступают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способность удовлетворять потребность людей, редкость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доступность для каждого потребителя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блага, которые производятся только в сфере материального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нет правильного ответа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Если интересы общества и интересы индивида противоречат друг другу, то необходимо проводить политику, которая: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отдает предпочтение интересам индивида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отдает предпочтение интересам общества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отдает предпочтение интересам коллектива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сделать так, чтобы то, что было выгодно обществу, было выгодно коллективам и индивиду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3. Чем экономические </w:t>
      </w:r>
      <w:proofErr w:type="gramStart"/>
      <w:r w:rsidRPr="00BF5B85">
        <w:rPr>
          <w:sz w:val="28"/>
          <w:szCs w:val="28"/>
        </w:rPr>
        <w:t>ресурсы  отличаются</w:t>
      </w:r>
      <w:proofErr w:type="gramEnd"/>
      <w:r w:rsidRPr="00BF5B85">
        <w:rPr>
          <w:sz w:val="28"/>
          <w:szCs w:val="28"/>
        </w:rPr>
        <w:t xml:space="preserve"> от факторов производства?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 факторы производства не входят трудовые ресурсы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 отличии от факторов производства ресурсы могут быть измерены количественно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в) факторы производства – это </w:t>
      </w:r>
      <w:proofErr w:type="gramStart"/>
      <w:r w:rsidRPr="00BF5B85">
        <w:rPr>
          <w:sz w:val="28"/>
          <w:szCs w:val="28"/>
        </w:rPr>
        <w:t>используемые ,</w:t>
      </w:r>
      <w:proofErr w:type="gramEnd"/>
      <w:r w:rsidRPr="00BF5B85">
        <w:rPr>
          <w:sz w:val="28"/>
          <w:szCs w:val="28"/>
        </w:rPr>
        <w:t xml:space="preserve"> вовлеченные в производство экономические ресурсы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никаких отличий нет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Амортизация – это возмещение в денежной форме стоимости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основного капитала в соответствии с его физическим износом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основного капитала в соответствии с его моральным износом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основного капитала в соответствии с его физическим и моральным износом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г)оборотного</w:t>
      </w:r>
      <w:proofErr w:type="gramEnd"/>
      <w:r w:rsidRPr="00BF5B85">
        <w:rPr>
          <w:sz w:val="28"/>
          <w:szCs w:val="28"/>
        </w:rPr>
        <w:t xml:space="preserve"> капитала в соответствии с его моральным износом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К моральному износу капитала НЕ относится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потеря средствами труда своей стоимости по причине выпуска более производительных машин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потеря стоимости ввиду создания аналогичных, но более дешевых машин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утрата средствами труда своей потребительной стоимости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6. Принцип ограниченности ресурсов означает, что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любой ресурс ограничен определенным физическим пределом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ресурсов всегда относительно меньше, чем необходимо для удовлетворения всех потребностей общества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ресурсы являются возобновляемыми по своей сути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ресурсы невоспроизводимы по своей природе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Альтернативность использования ресурсов определяется: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стремлением к прибыли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ограниченностью и редкостью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качеством управления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планированием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Комбинация выпуска продукции, связанная с ограниченностью ресурсов, не осуществима: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внутри кривой производственных возможностей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на кривой производственных возможностей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вне кривой производственных возможностей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при отсутствии возможностей выбора в экономике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Нужда людей в чем-либо необходимом для поддержания жизнедеятельности и развития личности – это: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товар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интерес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благосостояние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потребность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10. Каковы источники экстенсивного пути развития?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новые изобретения и технологии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повышение квалификации работников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увеличение количества факторов производства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г)современная</w:t>
      </w:r>
      <w:proofErr w:type="gramEnd"/>
      <w:r w:rsidRPr="00BF5B85">
        <w:rPr>
          <w:sz w:val="28"/>
          <w:szCs w:val="28"/>
        </w:rPr>
        <w:t xml:space="preserve"> техника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4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Какое из перечисленных благ относится к экономическому?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земля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воздух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вода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г) автомобиль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Какая из нижеперечисленных потребностей человека является потребностью более высокого уровня?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потребность в пище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развитие собственной индивидуальности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потребность в самовыражении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потребность в безопасности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Интерес предпринимателя: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обеспечение полной занятости населения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получение максимальной прибыли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обеспечение стабильности цен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обеспечение лучших условий жизни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Что из нижеперечисленного можно отнести к факторам производства?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естественные ресурсы (земля, полезные ископаемые, водные ресурсы)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б) физические и умственные способности человека, затрачиваемые </w:t>
      </w:r>
      <w:proofErr w:type="gramStart"/>
      <w:r w:rsidRPr="00BF5B85">
        <w:rPr>
          <w:sz w:val="28"/>
          <w:szCs w:val="28"/>
        </w:rPr>
        <w:t>при производства</w:t>
      </w:r>
      <w:proofErr w:type="gramEnd"/>
      <w:r w:rsidRPr="00BF5B85">
        <w:rPr>
          <w:sz w:val="28"/>
          <w:szCs w:val="28"/>
        </w:rPr>
        <w:t xml:space="preserve"> товаров и услуг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способы производства товаров и услуг (технология)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предыдущие ответы верны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5. Утрата элементами основного капитала потребительской стоимости – это: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а)  материальный</w:t>
      </w:r>
      <w:proofErr w:type="gramEnd"/>
      <w:r w:rsidRPr="00BF5B85">
        <w:rPr>
          <w:sz w:val="28"/>
          <w:szCs w:val="28"/>
        </w:rPr>
        <w:t xml:space="preserve"> износ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б)  моральный</w:t>
      </w:r>
      <w:proofErr w:type="gramEnd"/>
      <w:r w:rsidRPr="00BF5B85">
        <w:rPr>
          <w:sz w:val="28"/>
          <w:szCs w:val="28"/>
        </w:rPr>
        <w:t xml:space="preserve"> износ 1го рода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в)  моральный</w:t>
      </w:r>
      <w:proofErr w:type="gramEnd"/>
      <w:r w:rsidRPr="00BF5B85">
        <w:rPr>
          <w:sz w:val="28"/>
          <w:szCs w:val="28"/>
        </w:rPr>
        <w:t xml:space="preserve"> износ 2го рода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неверны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Ограниченность ресурсов означает, что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 обществе они имеются в таком количестве, которого недостаточно для производства необходимых товаров и услуг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 их помощью невозможно одновременное и полное удовлетворение всех имеющихся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ресурсов хватает только на производство предметов потребления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7. Точка внутри кривой производственных возможностей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эффективное использования всех имеющихся ресурсов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означает неполное использование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в) недостижима при данном количестве ресурсов и при данной технологии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Для студентов альтернативную ценность обучения в университете отражает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размер стипендии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максимальный заработок, который можно получить, бросив учебу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затраты родителей на содержание студентов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верный вариант ответа отсутствует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9. Расширенное воспроизводство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было типично для докапиталистических систем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 размерам превышает объем производства предыдущего периода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предполагает использование дополнительно произведенного продукта на производительные цели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верны ответы б) и в)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 Рентабельность продукции определяется: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а)  отношением</w:t>
      </w:r>
      <w:proofErr w:type="gramEnd"/>
      <w:r w:rsidRPr="00BF5B85">
        <w:rPr>
          <w:sz w:val="28"/>
          <w:szCs w:val="28"/>
        </w:rPr>
        <w:t xml:space="preserve"> балансовой прибыли к объему реализованной продукции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б)  отношением</w:t>
      </w:r>
      <w:proofErr w:type="gramEnd"/>
      <w:r w:rsidRPr="00BF5B85">
        <w:rPr>
          <w:sz w:val="28"/>
          <w:szCs w:val="28"/>
        </w:rPr>
        <w:t xml:space="preserve"> прибыли от реализации  к выручке от реализации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в)  отношением</w:t>
      </w:r>
      <w:proofErr w:type="gramEnd"/>
      <w:r w:rsidRPr="00BF5B85">
        <w:rPr>
          <w:sz w:val="28"/>
          <w:szCs w:val="28"/>
        </w:rPr>
        <w:t xml:space="preserve"> балансовой прибыли к средней стоимости имущества предприятия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г)  отношением</w:t>
      </w:r>
      <w:proofErr w:type="gramEnd"/>
      <w:r w:rsidRPr="00BF5B85">
        <w:rPr>
          <w:sz w:val="28"/>
          <w:szCs w:val="28"/>
        </w:rPr>
        <w:t xml:space="preserve"> балансовой прибыли к средней стоимости основных фондов и материальных оборотных средств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5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К характеристикам экономических благ не относится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неограниченное количество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способность удовлетворения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ценность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возможность взаимозаменяемости и взаимного дополнения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Общественные товары – это те товары, которые: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хочет производить государство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приносят больше выгод, чем затрат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наиболее эффективно производится многими продавцами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с трудом могут быть исключены из пользования теми, кто не является их покупателем, или вообще не могут быть исключены</w:t>
      </w:r>
    </w:p>
    <w:p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Физический износ фондов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происходит в результате удешевления производства машин прежней конструкции, т.к. снизилась их стоимость в результате роста производительности труда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связан с появлением машин того же назначения, но более совершенной конструкции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заключается в том, что средства труда в процессе их использования утрачивают свою потребительную стоимость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г)  правильного</w:t>
      </w:r>
      <w:proofErr w:type="gramEnd"/>
      <w:r w:rsidRPr="00BF5B85">
        <w:rPr>
          <w:sz w:val="28"/>
          <w:szCs w:val="28"/>
        </w:rPr>
        <w:t xml:space="preserve"> ответа нет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К экстенсивным факторам экономического роста относится: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увеличение производительности труда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улучшение организации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увеличение численности занятых в производстве работников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не верны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Экономические ресурсы - это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естественные (природно-климатические ресурсы)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финансовые ресурсы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все, что используется или может быть использовано для процесса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правильного ответа нет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Что означает категория «редкость»?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высокое качество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ограниченность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неповторимость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трудоемкость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7. Кривая производственных возможностей (КПВ) показывает </w:t>
      </w:r>
      <w:proofErr w:type="gramStart"/>
      <w:r w:rsidRPr="00BF5B85">
        <w:rPr>
          <w:sz w:val="28"/>
          <w:szCs w:val="28"/>
        </w:rPr>
        <w:t>различные  комбинации</w:t>
      </w:r>
      <w:proofErr w:type="gramEnd"/>
      <w:r w:rsidRPr="00BF5B85">
        <w:rPr>
          <w:sz w:val="28"/>
          <w:szCs w:val="28"/>
        </w:rPr>
        <w:t xml:space="preserve"> двух продуктов при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неполном использовании трудовых ресурсов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полном использовании трудовых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полном использовании всех имеющихся ресурсов и неизменной технологии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изменении количества применяемых ресурсов</w:t>
      </w:r>
    </w:p>
    <w:p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8.Точка на графике под кривой производственных возможностей означает: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а) напряженное использование ресурсов 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б) невозможность данного объема производства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недоиспользование ресурсов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оптимальное состояние экономики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Альтернативная стоимость строительства новой школы – это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затраты на наем учителей для новой школы</w:t>
      </w:r>
      <w:r w:rsidRPr="00BF5B85">
        <w:rPr>
          <w:sz w:val="28"/>
          <w:szCs w:val="28"/>
        </w:rPr>
        <w:tab/>
        <w:t xml:space="preserve">                 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прочие товары и услуги, от которых отказались ради строительства новой школы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стоимость строительства в будущем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верный вариант ответа отсутствует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10. Показателем социальной эффективности является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а) норма прибыли 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уровень бедности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уровень рентабельности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качество продукции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Потребность – это: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отношения потребителя и продавца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покупательная способность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желание чего-либо или нуждаемость в чем-либо, которое необходимо удовлетворить тем или иным способом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верны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2. Общественные экономические блага отличаются тем, что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потребление их возрастает с ростом доходов потребителей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удовлетворяют некоторую потребность только вместе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непосредственно удовлетворяют потребности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потребление их одним человеком не снижает их полезности для остальных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3. Какую экономическую цель преследует общество, стремясь минимизировать издержки и максимизировать отдачу от ограниченных производственных ресурсов?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а) достижение полной занятости 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 xml:space="preserve">б) поддержание экономического роста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в) экономическая безопасность 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г) экономическая эффективность  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Если страна использует все человеческие, капитальные и природные ресурсы, то большее количество какого-либо продукта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может быть произведено только частными предпринимателями, но не государством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может быть произведено только при сокращении производства каких-либо иных товаров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может быть произведено только при общем снижении цен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не может быть произведено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Совокупность всех физических и умственных способностей людей, которые они применяют в производстве товаров и услуг в экономике называется: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трудом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средствами производств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производительными силами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предпринимательской способностью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Оборотный капитал фирмы представляет собой: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созданная на производстве готовая продукция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материальные средства, полностью используемые в течении одного производственного цикла и включаемые в стоимость готовой продукции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капитал который используется полностью и переносит стоимость в течении одного производственного цикла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капитал, который многократно используется в производственных циклах и переносит стоимость по частям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7. Утрата элементами основного капитала потребительской стоимости – это: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физический износ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моральный износ 1го рода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моральный износ 2го рода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правильного ответа нет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8. Каждая точка кривой производственных возможностей характеризует: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 xml:space="preserve">а) минимальный объем выпуска продуктов 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б) максимальный объем выпуска одного из продуктов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в) лучшие комбинации выпуска продуктов 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альтернативные комбинации товаров при заданном количестве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Производство эффективно, если в нем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обеспечено полное использование трудовых ресурсов</w:t>
      </w:r>
      <w:r w:rsidRPr="00BF5B85">
        <w:rPr>
          <w:sz w:val="28"/>
          <w:szCs w:val="28"/>
        </w:rPr>
        <w:tab/>
        <w:t xml:space="preserve">   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обеспечено использование всех имеющихся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обеспечено полное использование производственных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не действует закон убывающей производительности факторов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Экстенсивный тип воспроизводства характеризуется: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увеличением производственных мощностей в результате увеличения количества используемых факторов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увеличением производственного потенциала в результате совершенствования техники и технологии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увеличением производственных мощностей в результате увеличения количества используемых факторов производства и совершенствования техники и технологии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7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1. Черта имеет отношение к первичной потребности -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 удовлетворения которой можно отказаться при условии удовлетворения других первичных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от удовлетворения которой можно отказаться при условии удовлетворения вторичных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удовлетворение которой связано с обеспечением жизнедеятельности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удовлетворение которой связано с обеспечением развития личности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2. Частные экономические блага отличаются тем, что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потребление их падает с ростом доходов потребителей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из процесса их потребления можно исключить тех, кто не платил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непосредственно удовлетворяют потребности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производство их сопровождается положительным внешним эффектом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Оборотный капитал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долго сохраняет свою натуральную форму (полезность)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участвует в нескольких процессах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переносит свою стоимость на готовые продукты постепенно, по частям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правильного ответа нет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Что представляет собой точка на кривой производственных возможностей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максимально возможный объем производства одного продукта при различных сочетаниях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возможные сочетания объемов производства двух продуктов при заданных ресурсах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максимально возможный объем производства одного продукта при данных ресурсах и различных технологиях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максимально возможный объем производства одного продукта при данных ресурсах.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Закон возрастания альтернативных издержек действует, если кривая производственных возможностей имеет: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выпуклую форму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форму прямой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в) вогнутую форму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любую форму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Как изменится положение КПВ при использовании новой технологии производства одного из двух благ: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сместится вправо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сместится влево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сместится вверх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сместится или вправо, или вверх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К интенсивным факторам относятся: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расширение производственных мощностей</w:t>
      </w:r>
      <w:r w:rsidRPr="00BF5B85">
        <w:rPr>
          <w:sz w:val="28"/>
          <w:szCs w:val="28"/>
        </w:rPr>
        <w:tab/>
        <w:t xml:space="preserve"> 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использование достижений НТП в производстве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увеличение количества занятых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Расширенное воспроизводство предполагает: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</w:t>
      </w:r>
      <w:r w:rsidR="00823E98">
        <w:rPr>
          <w:sz w:val="28"/>
          <w:szCs w:val="28"/>
        </w:rPr>
        <w:t xml:space="preserve"> постоянное повторение процесса</w:t>
      </w:r>
      <w:r w:rsidRPr="00BF5B85">
        <w:rPr>
          <w:sz w:val="28"/>
          <w:szCs w:val="28"/>
        </w:rPr>
        <w:t xml:space="preserve"> производства</w:t>
      </w:r>
      <w:r w:rsidRPr="00BF5B85">
        <w:rPr>
          <w:sz w:val="28"/>
          <w:szCs w:val="28"/>
        </w:rPr>
        <w:tab/>
      </w:r>
    </w:p>
    <w:p w:rsidR="00F901E3" w:rsidRPr="00BF5B85" w:rsidRDefault="00823E98" w:rsidP="00F901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воспроизводство </w:t>
      </w:r>
      <w:r w:rsidR="00F901E3" w:rsidRPr="00BF5B85">
        <w:rPr>
          <w:sz w:val="28"/>
          <w:szCs w:val="28"/>
        </w:rPr>
        <w:t>производственных отношений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производство в неизменных масштабах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увеличение размеров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Для увеличения производительности труда необходимо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препятствовать внедрению технологий, экономящих ручной труд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ужесточить контроль за загрязнением окружающей среды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увеличить капитальные вложения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уменьшить затраты на образование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Экономика эффективна, если в ней достигнуты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полная занятость трудоспособного населения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  <w:t>б) полное использование производственных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или полная занятость, или полное использование остальных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и полная занятость, и полное использование других производственных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8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Потребность – это: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отношения потребителя и продавца.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покупательная способность.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в) желание чего-либо или нуждаемость в чем-либо, которое необходимо удовлетворить тем или иным способом.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верны.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Черта имеет отношение к первичной потребности - ...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 удовлетворения которой можно отказаться при условии удовлетворения других первичных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от удовлетворения которой можно отказаться при условии удовлетворения вторичных потребностей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удовлетворение которой связано с обеспечением жизнедеятельности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удовлетворение которой связано с обеспечением развития личности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Одновременное и полное удовлетворение всех потребностей невозможно вследствие: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неэффективного использования рабочей силы;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неверного принятия экономического решения;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ограниченности экономических ресурсов;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отсутствие культуры хозяйствования.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4. </w:t>
      </w:r>
      <w:proofErr w:type="spellStart"/>
      <w:r w:rsidRPr="00BF5B85">
        <w:rPr>
          <w:sz w:val="28"/>
          <w:szCs w:val="28"/>
        </w:rPr>
        <w:t>Взаимозаменяющие</w:t>
      </w:r>
      <w:proofErr w:type="spellEnd"/>
      <w:r w:rsidRPr="00BF5B85">
        <w:rPr>
          <w:sz w:val="28"/>
          <w:szCs w:val="28"/>
        </w:rPr>
        <w:t xml:space="preserve"> экономические блага - это такие блага ...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потребление которых падает с ростом доходов потребителей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которые удовлетворяют некоторую потребность только вместе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которые непосредственно удовлетворяют потребности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которые способны удовлетворить одну и ту же потребность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Производство эффективно, если: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 нем обеспечено полное использование трудовых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полное использование производственных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полное использование всех имеющихся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Кривая производственных возможностей используется для решения проблем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что производить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для кого производить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 какой целью производить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где производить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Вменёнными издержками строительства нового стадиона будут являться: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а) расходы на зарплату и строительные материалы, необходимые для возведения этого объекта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строительство этого объекта в будущем году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новые затраты на подготовку спортсменов к олимпиаде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цена других товаров и услуг, производство которых принесено в жертву строительству данного стадиона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Суть закона возрастающих альтернативных издержек состоит в: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росте затрат вместе с объемом выпуска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уменьшении производительности труда по мере наращивания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отказе от все большего количества одного товара при производстве дополнительной единицы другого товара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верного ответа нет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Установите источники экстенсивного пути развития экономической системы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а)  изобретения</w:t>
      </w:r>
      <w:proofErr w:type="gramEnd"/>
      <w:r w:rsidRPr="00BF5B85">
        <w:rPr>
          <w:sz w:val="28"/>
          <w:szCs w:val="28"/>
        </w:rPr>
        <w:t xml:space="preserve"> и научные разработки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б)  новые</w:t>
      </w:r>
      <w:proofErr w:type="gramEnd"/>
      <w:r w:rsidRPr="00BF5B85">
        <w:rPr>
          <w:sz w:val="28"/>
          <w:szCs w:val="28"/>
        </w:rPr>
        <w:t xml:space="preserve"> технологии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в)  повышение</w:t>
      </w:r>
      <w:proofErr w:type="gramEnd"/>
      <w:r w:rsidRPr="00BF5B85">
        <w:rPr>
          <w:sz w:val="28"/>
          <w:szCs w:val="28"/>
        </w:rPr>
        <w:t xml:space="preserve"> квалификации работников</w:t>
      </w:r>
      <w:r w:rsidRPr="00BF5B85">
        <w:rPr>
          <w:sz w:val="28"/>
          <w:szCs w:val="28"/>
        </w:rPr>
        <w:tab/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г)  уве</w:t>
      </w:r>
      <w:bookmarkStart w:id="2" w:name="_GoBack"/>
      <w:bookmarkEnd w:id="2"/>
      <w:r w:rsidRPr="00BF5B85">
        <w:rPr>
          <w:sz w:val="28"/>
          <w:szCs w:val="28"/>
        </w:rPr>
        <w:t>личение</w:t>
      </w:r>
      <w:proofErr w:type="gramEnd"/>
      <w:r w:rsidRPr="00BF5B85">
        <w:rPr>
          <w:sz w:val="28"/>
          <w:szCs w:val="28"/>
        </w:rPr>
        <w:t xml:space="preserve"> объема факторов производства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В понятие «рентабельность предприятия» входит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получаемая предприятием прибыль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относительная доходность, измеряемая в процентах к затратам капитала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отношение прибыли к средней стоимости основных фондов и оборотных средств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9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Блага, кот</w:t>
      </w:r>
      <w:r w:rsidR="00DA5E94">
        <w:rPr>
          <w:sz w:val="28"/>
          <w:szCs w:val="28"/>
        </w:rPr>
        <w:t>орые не имеют ограничения в кол</w:t>
      </w:r>
      <w:r w:rsidRPr="00BF5B85">
        <w:rPr>
          <w:sz w:val="28"/>
          <w:szCs w:val="28"/>
        </w:rPr>
        <w:t>ичестве: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1.экономические блага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2.свободные блага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3.государственные блага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4.культурные блага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5.финансовые блага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Что из перечисленного не является общественным благом: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1. электроэнергия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2. маяки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3. оборона страны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4. защита от наводнений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5. полиция.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Какие из перечисленных факторов можно отнести к факторам производства: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1.</w:t>
      </w:r>
      <w:r w:rsidRPr="00BF5B85">
        <w:rPr>
          <w:sz w:val="28"/>
          <w:szCs w:val="28"/>
        </w:rPr>
        <w:t xml:space="preserve">естественные ресурсы (земля, полезные ископаемые, водные ресурсы);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2.</w:t>
      </w:r>
      <w:r w:rsidRPr="00BF5B85">
        <w:rPr>
          <w:sz w:val="28"/>
          <w:szCs w:val="28"/>
        </w:rPr>
        <w:t xml:space="preserve">физические и умственные способности человека, затрачиваемые при производстве товаров и услуг; </w:t>
      </w:r>
    </w:p>
    <w:p w:rsidR="00F901E3" w:rsidRPr="00BF5B85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</w:t>
      </w:r>
      <w:r w:rsidR="00F901E3" w:rsidRPr="00BF5B85">
        <w:rPr>
          <w:sz w:val="28"/>
          <w:szCs w:val="28"/>
        </w:rPr>
        <w:t xml:space="preserve">оборудование, станки, машины, сырье;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4.</w:t>
      </w:r>
      <w:r w:rsidRPr="00BF5B85">
        <w:rPr>
          <w:sz w:val="28"/>
          <w:szCs w:val="28"/>
        </w:rPr>
        <w:t xml:space="preserve">способность людей принимать рациональные решения, уметь рисковать;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5.</w:t>
      </w:r>
      <w:r w:rsidRPr="00BF5B85">
        <w:rPr>
          <w:sz w:val="28"/>
          <w:szCs w:val="28"/>
        </w:rPr>
        <w:t xml:space="preserve">способы производства товаров и услуг (технология);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6.</w:t>
      </w:r>
      <w:r w:rsidRPr="00BF5B85">
        <w:rPr>
          <w:sz w:val="28"/>
          <w:szCs w:val="28"/>
        </w:rPr>
        <w:t xml:space="preserve">информационный фактор;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7.</w:t>
      </w:r>
      <w:r w:rsidRPr="00BF5B85">
        <w:rPr>
          <w:sz w:val="28"/>
          <w:szCs w:val="28"/>
        </w:rPr>
        <w:t xml:space="preserve">экологический фактор;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8.</w:t>
      </w:r>
      <w:r w:rsidRPr="00BF5B85">
        <w:rPr>
          <w:sz w:val="28"/>
          <w:szCs w:val="28"/>
        </w:rPr>
        <w:t>все предыдущие ответы верны.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Взаимозаменяемость факторов производства обусловлена: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1.</w:t>
      </w:r>
      <w:r w:rsidRPr="00BF5B85">
        <w:rPr>
          <w:sz w:val="28"/>
          <w:szCs w:val="28"/>
        </w:rPr>
        <w:t xml:space="preserve">конструктивными особенностями изделия;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2.</w:t>
      </w:r>
      <w:r w:rsidRPr="00BF5B85">
        <w:rPr>
          <w:sz w:val="28"/>
          <w:szCs w:val="28"/>
        </w:rPr>
        <w:t xml:space="preserve">спецификой потребностей;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3.</w:t>
      </w:r>
      <w:r w:rsidRPr="00BF5B85">
        <w:rPr>
          <w:sz w:val="28"/>
          <w:szCs w:val="28"/>
        </w:rPr>
        <w:t xml:space="preserve">ограниченностью ресурсов;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4.</w:t>
      </w:r>
      <w:r w:rsidRPr="00BF5B85">
        <w:rPr>
          <w:sz w:val="28"/>
          <w:szCs w:val="28"/>
        </w:rPr>
        <w:t xml:space="preserve">эффективностью использования ресурсов;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5.</w:t>
      </w:r>
      <w:r w:rsidRPr="00BF5B85">
        <w:rPr>
          <w:sz w:val="28"/>
          <w:szCs w:val="28"/>
        </w:rPr>
        <w:t>все предыдущие ответы неверны.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Износ основных средств в денежном выражении - это: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 xml:space="preserve"> 1. амортизация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2. эффективность использования оборудования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3. эксплуатация оборудования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4. моральный износ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5. срок службы основных средств.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Ограниченность ресурсов - это проблема, которая: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1. есть у всех людей и обществ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2. есть только у бедных людей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3. существует только в бедных странах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4. никогда не возникает у богатых людей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5. никогда не возникает в богатых странах.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01E3" w:rsidRPr="00BF5B85">
        <w:rPr>
          <w:sz w:val="28"/>
          <w:szCs w:val="28"/>
        </w:rPr>
        <w:t xml:space="preserve">Необходимость эффективного использования производственных ресурсов определяется: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1. редкостью и ограниченностью ресурсов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2. бесплатностью ресурсов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3. их взаимозаменяемостью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4. ограниченностью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5. редкостью ресурсов.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Что отражает график производственных возможностей?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1.использование ресурсов на 100%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2.частичное использование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3.дефицит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4.избыток ресурсов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5.нет правильного ответа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BF5B85">
        <w:rPr>
          <w:sz w:val="28"/>
          <w:szCs w:val="28"/>
        </w:rPr>
        <w:t>кономический рост означает, что: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1.кривая производственных возможностей смещается вправо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2.кривая производственных возможностей смещается влево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3.кривая производственных возможностей не изменяется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4.нет правильного ответа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5.верно 1 и 3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Что не относится к факторам экстенсивного экономического роста: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1.рост производительности труда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2.открытие основных месторождений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3.увеличение числа занятых работников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4.строительство новых заводов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5.нет правильного ответа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Если экономика движется по выпуклой кривой производственных возможностей вправо и вниз, то это означает, что: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1.</w:t>
      </w:r>
      <w:r w:rsidRPr="00BF5B85">
        <w:rPr>
          <w:sz w:val="28"/>
          <w:szCs w:val="28"/>
        </w:rPr>
        <w:t xml:space="preserve">альтернативные издержки снижаются;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2.</w:t>
      </w:r>
      <w:r w:rsidRPr="00BF5B85">
        <w:rPr>
          <w:sz w:val="28"/>
          <w:szCs w:val="28"/>
        </w:rPr>
        <w:t xml:space="preserve">альтернативные издержки увеличиваются; </w:t>
      </w:r>
    </w:p>
    <w:p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3.</w:t>
      </w:r>
      <w:r w:rsidRPr="00BF5B85">
        <w:rPr>
          <w:sz w:val="28"/>
          <w:szCs w:val="28"/>
        </w:rPr>
        <w:t>альтернативные издержки постоянны.</w:t>
      </w:r>
    </w:p>
    <w:sectPr w:rsidR="00F901E3" w:rsidRPr="00BF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5C"/>
    <w:rsid w:val="002A7C5C"/>
    <w:rsid w:val="002E636C"/>
    <w:rsid w:val="00574A8E"/>
    <w:rsid w:val="005F70EB"/>
    <w:rsid w:val="006C6BDD"/>
    <w:rsid w:val="00822E3E"/>
    <w:rsid w:val="00823E98"/>
    <w:rsid w:val="00DA5E94"/>
    <w:rsid w:val="00E218AA"/>
    <w:rsid w:val="00EF0572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816B"/>
  <w15:chartTrackingRefBased/>
  <w15:docId w15:val="{F15B19CC-286F-4A20-88B8-21BFB526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901E3"/>
    <w:pPr>
      <w:keepNext/>
      <w:spacing w:before="360" w:after="180"/>
      <w:jc w:val="center"/>
      <w:outlineLvl w:val="1"/>
    </w:pPr>
    <w:rPr>
      <w:rFonts w:ascii="Times New Roman Полужирный" w:hAnsi="Times New Roman Полужирный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901E3"/>
    <w:rPr>
      <w:rFonts w:ascii="Times New Roman Полужирный" w:eastAsia="Times New Roman" w:hAnsi="Times New Roman Полужирный" w:cs="Times New Roman"/>
      <w:b/>
      <w:bCs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3487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экономической политики</dc:creator>
  <cp:keywords/>
  <dc:description/>
  <cp:lastModifiedBy>ROG</cp:lastModifiedBy>
  <cp:revision>4</cp:revision>
  <dcterms:created xsi:type="dcterms:W3CDTF">2022-10-27T05:32:00Z</dcterms:created>
  <dcterms:modified xsi:type="dcterms:W3CDTF">2023-09-26T23:44:00Z</dcterms:modified>
</cp:coreProperties>
</file>