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highlight w:val="yellow"/>
          <w:lang w:val="ro-RO"/>
        </w:rPr>
        <w:t>Xxxxx Xxxxxx</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550E7F39"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Pr="006F0FA0">
        <w:rPr>
          <w:sz w:val="28"/>
          <w:szCs w:val="28"/>
          <w:highlight w:val="yellow"/>
          <w:lang w:val="ro-RO"/>
        </w:rPr>
        <w:t>2</w:t>
      </w:r>
      <w:r w:rsidR="00277F39">
        <w:rPr>
          <w:sz w:val="28"/>
          <w:szCs w:val="28"/>
          <w:highlight w:val="yellow"/>
          <w:lang w:val="ro-RO"/>
        </w:rPr>
        <w:t>66</w:t>
      </w:r>
      <w:r w:rsidRPr="006F0FA0">
        <w:rPr>
          <w:sz w:val="28"/>
          <w:szCs w:val="28"/>
          <w:highlight w:val="yellow"/>
          <w:lang w:val="ro-RO"/>
        </w:rPr>
        <w:t xml:space="preserve"> </w:t>
      </w:r>
      <w:r w:rsidR="00277F39">
        <w:rPr>
          <w:sz w:val="28"/>
          <w:szCs w:val="28"/>
          <w:highlight w:val="yellow"/>
          <w:lang w:val="ro-RO"/>
        </w:rPr>
        <w:t>Bî</w:t>
      </w:r>
      <w:r w:rsidR="00540348">
        <w:rPr>
          <w:sz w:val="28"/>
          <w:szCs w:val="28"/>
          <w:highlight w:val="yellow"/>
          <w:lang w:val="en-US"/>
        </w:rPr>
        <w:tab/>
      </w:r>
      <w:r w:rsidR="00277F39">
        <w:rPr>
          <w:sz w:val="28"/>
          <w:szCs w:val="28"/>
          <w:highlight w:val="yellow"/>
          <w:lang w:val="ro-RO"/>
        </w:rPr>
        <w:t>lici</w:t>
      </w:r>
      <w:r w:rsidR="006F0FA0" w:rsidRPr="006F0FA0">
        <w:rPr>
          <w:sz w:val="28"/>
          <w:szCs w:val="28"/>
          <w:highlight w:val="yellow"/>
          <w:lang w:val="ro-RO"/>
        </w:rPr>
        <w:t xml:space="preserve"> </w:t>
      </w:r>
      <w:r w:rsidR="00277F39">
        <w:rPr>
          <w:sz w:val="28"/>
          <w:szCs w:val="28"/>
          <w:highlight w:val="yellow"/>
          <w:lang w:val="ro-RO"/>
        </w:rPr>
        <w:t>Artur</w:t>
      </w:r>
    </w:p>
    <w:p w14:paraId="561C2473" w14:textId="77777777" w:rsidR="005A752C" w:rsidRPr="001D7E97" w:rsidRDefault="005A752C" w:rsidP="005A752C">
      <w:pPr>
        <w:ind w:left="-566"/>
        <w:rPr>
          <w:sz w:val="28"/>
          <w:szCs w:val="28"/>
          <w:lang w:val="ro-RO"/>
        </w:rPr>
      </w:pPr>
    </w:p>
    <w:p w14:paraId="10AF28F2" w14:textId="339EE0E0"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277F39">
        <w:rPr>
          <w:sz w:val="28"/>
          <w:szCs w:val="28"/>
          <w:highlight w:val="yellow"/>
          <w:lang w:val="ro-RO"/>
        </w:rPr>
        <w:t>Gonceari Cristian</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4E7B94CC" w14:textId="51C7EAD6" w:rsidR="00540348" w:rsidRPr="00DC317F" w:rsidRDefault="006F0FA0" w:rsidP="00DC317F">
      <w:pPr>
        <w:spacing w:line="360" w:lineRule="auto"/>
        <w:jc w:val="center"/>
        <w:rPr>
          <w:b/>
          <w:bCs/>
          <w:sz w:val="28"/>
          <w:szCs w:val="28"/>
          <w:lang w:val="ro-RO"/>
        </w:rPr>
      </w:pPr>
      <w:r w:rsidRPr="006F0FA0">
        <w:rPr>
          <w:b/>
          <w:bCs/>
          <w:sz w:val="28"/>
          <w:szCs w:val="28"/>
          <w:lang w:val="ro-RO"/>
        </w:rPr>
        <w:lastRenderedPageBreak/>
        <w:t>SARCINA LUCRĂRII</w:t>
      </w:r>
    </w:p>
    <w:p w14:paraId="60BC996C" w14:textId="6D04CE3E" w:rsidR="003310D9" w:rsidRPr="00DC317F" w:rsidRDefault="00DC317F" w:rsidP="003310D9">
      <w:pPr>
        <w:spacing w:line="360" w:lineRule="auto"/>
        <w:rPr>
          <w:sz w:val="28"/>
          <w:szCs w:val="28"/>
          <w:lang w:val="ro-RO"/>
        </w:rPr>
      </w:pPr>
      <w:r w:rsidRPr="00DC317F">
        <w:rPr>
          <w:sz w:val="28"/>
          <w:szCs w:val="28"/>
          <w:lang w:val="ro-RO"/>
        </w:rPr>
        <w:t>1</w:t>
      </w:r>
      <w:r w:rsidR="003310D9" w:rsidRPr="00DC317F">
        <w:rPr>
          <w:sz w:val="28"/>
          <w:szCs w:val="28"/>
          <w:lang w:val="ro-RO"/>
        </w:rPr>
        <w:t>.What is pwn.college</w:t>
      </w:r>
    </w:p>
    <w:p w14:paraId="3620EC8D" w14:textId="1FC842EF" w:rsidR="00540348" w:rsidRPr="00DC317F" w:rsidRDefault="00540348" w:rsidP="003310D9">
      <w:pPr>
        <w:spacing w:line="360" w:lineRule="auto"/>
        <w:rPr>
          <w:sz w:val="28"/>
          <w:szCs w:val="28"/>
          <w:lang w:val="ro-RO"/>
        </w:rPr>
      </w:pPr>
      <w:r w:rsidRPr="00DC317F">
        <w:rPr>
          <w:sz w:val="28"/>
          <w:szCs w:val="28"/>
          <w:lang w:val="ro-RO"/>
        </w:rPr>
        <w:t>Scopul și funcționalitatea platformei pwn.college, destinată învățării practice a securității cibernetice, au fost studiate cu atenție. Am analizat cum sunt organizate materialele de studiu și exercițiile interactive. Platforma dă posibilitatea dobândirii de cunoștințe prin rezolvarea provocărilor practice.</w:t>
      </w:r>
    </w:p>
    <w:p w14:paraId="7203AFB0" w14:textId="15FA09D6" w:rsidR="003310D9" w:rsidRPr="00DC317F" w:rsidRDefault="00DC317F" w:rsidP="003310D9">
      <w:pPr>
        <w:spacing w:line="360" w:lineRule="auto"/>
        <w:rPr>
          <w:sz w:val="28"/>
          <w:szCs w:val="28"/>
          <w:lang w:val="ro-RO"/>
        </w:rPr>
      </w:pPr>
      <w:r w:rsidRPr="00DC317F">
        <w:rPr>
          <w:sz w:val="28"/>
          <w:szCs w:val="28"/>
          <w:lang w:val="ro-RO"/>
        </w:rPr>
        <w:t>2</w:t>
      </w:r>
      <w:r w:rsidR="003310D9" w:rsidRPr="00DC317F">
        <w:rPr>
          <w:sz w:val="28"/>
          <w:szCs w:val="28"/>
          <w:lang w:val="ro-RO"/>
        </w:rPr>
        <w:t>.What is Cybersecurity?</w:t>
      </w:r>
    </w:p>
    <w:p w14:paraId="60605948" w14:textId="4952368E" w:rsidR="00540348" w:rsidRPr="00DC317F" w:rsidRDefault="00540348" w:rsidP="003310D9">
      <w:pPr>
        <w:spacing w:line="360" w:lineRule="auto"/>
        <w:rPr>
          <w:sz w:val="28"/>
          <w:szCs w:val="28"/>
          <w:lang w:val="ro-RO"/>
        </w:rPr>
      </w:pPr>
      <w:r w:rsidRPr="00DC317F">
        <w:rPr>
          <w:sz w:val="28"/>
          <w:szCs w:val="28"/>
          <w:lang w:val="ro-RO"/>
        </w:rPr>
        <w:t>Noțiunile fundamentale ale securității cibernetice și importanța protejării sistemelor informatice mi-au devenit clare. Am studiat principalele obiective ale securității, precum protejarea informațiilor și prevenirea accesului neautorizat. Identificarea și prevenirea vulnerabilităților sunt, de asemenea, parte din proces.</w:t>
      </w:r>
    </w:p>
    <w:p w14:paraId="6B4E013C" w14:textId="6BFBE05D" w:rsidR="00540348" w:rsidRPr="00DC317F" w:rsidRDefault="00DC317F" w:rsidP="00DC317F">
      <w:pPr>
        <w:spacing w:line="360" w:lineRule="auto"/>
        <w:rPr>
          <w:sz w:val="28"/>
          <w:szCs w:val="28"/>
          <w:lang w:val="ro-RO"/>
        </w:rPr>
      </w:pPr>
      <w:r w:rsidRPr="00DC317F">
        <w:rPr>
          <w:sz w:val="28"/>
          <w:szCs w:val="28"/>
          <w:lang w:val="ro-RO"/>
        </w:rPr>
        <w:t>3.Proving Absences of Cybersecurity</w:t>
      </w:r>
    </w:p>
    <w:p w14:paraId="2A925216" w14:textId="77777777" w:rsidR="00540348" w:rsidRPr="00DC317F" w:rsidRDefault="00540348" w:rsidP="003310D9">
      <w:pPr>
        <w:spacing w:line="360" w:lineRule="auto"/>
        <w:rPr>
          <w:sz w:val="28"/>
          <w:szCs w:val="28"/>
          <w:lang w:val="ro-RO"/>
        </w:rPr>
      </w:pPr>
      <w:r w:rsidRPr="00DC317F">
        <w:rPr>
          <w:sz w:val="28"/>
          <w:szCs w:val="28"/>
          <w:lang w:val="ro-RO"/>
        </w:rPr>
        <w:t>Principiile demonstrării existenței sau absenței unor probleme de securitate au fost studiate în această etapă. Am analizat cât de importantă e verificarea sistemelor și argumentarea concluziilor pe baza dovezilor, înțelegând că evaluarea securității necesită o abordare sistematică și verificabilă.</w:t>
      </w:r>
    </w:p>
    <w:p w14:paraId="45C1CB9D" w14:textId="03BF3B9A" w:rsidR="00DC317F" w:rsidRPr="00DC317F" w:rsidRDefault="00DC317F" w:rsidP="00DC317F">
      <w:pPr>
        <w:spacing w:line="360" w:lineRule="auto"/>
        <w:rPr>
          <w:sz w:val="28"/>
          <w:szCs w:val="28"/>
          <w:lang w:val="ro-RO"/>
        </w:rPr>
      </w:pPr>
      <w:r w:rsidRPr="00DC317F">
        <w:rPr>
          <w:sz w:val="28"/>
          <w:szCs w:val="28"/>
          <w:lang w:val="ro-RO"/>
        </w:rPr>
        <w:t xml:space="preserve">4.Proving the (In)Security of Hacking Team </w:t>
      </w:r>
    </w:p>
    <w:p w14:paraId="7231C6E2" w14:textId="1EF2054B" w:rsidR="00540348" w:rsidRPr="00DC317F" w:rsidRDefault="00540348" w:rsidP="00DC317F">
      <w:pPr>
        <w:spacing w:line="360" w:lineRule="auto"/>
        <w:rPr>
          <w:sz w:val="28"/>
          <w:szCs w:val="28"/>
          <w:lang w:val="ro-RO"/>
        </w:rPr>
      </w:pPr>
      <w:r w:rsidRPr="00DC317F">
        <w:rPr>
          <w:sz w:val="28"/>
          <w:szCs w:val="28"/>
          <w:lang w:val="ro-RO"/>
        </w:rPr>
        <w:t>Analiza și demonstrarea problemelor de securitate ale unui sistem au fost explorate prin utilizarea dovezilor pentru a identifica punctele slabe. E important să argumentăm dacă un sistem este sigur sau vulnerabil, iar activitatea asta evidențiază testarea și analiza în domeniul securității cibernetice.</w:t>
      </w:r>
    </w:p>
    <w:p w14:paraId="6BF0182E" w14:textId="56BC7BB1" w:rsidR="00DC317F" w:rsidRPr="00DC317F" w:rsidRDefault="00DC317F" w:rsidP="00DC317F">
      <w:pPr>
        <w:spacing w:line="360" w:lineRule="auto"/>
        <w:rPr>
          <w:sz w:val="28"/>
          <w:szCs w:val="28"/>
          <w:lang w:val="ro-RO"/>
        </w:rPr>
      </w:pPr>
      <w:r>
        <w:rPr>
          <w:sz w:val="28"/>
          <w:szCs w:val="28"/>
          <w:lang w:val="ro-RO"/>
        </w:rPr>
        <w:t>5.Cybersecurity Ethics</w:t>
      </w:r>
    </w:p>
    <w:p w14:paraId="1D067356" w14:textId="5A5E3A51" w:rsidR="00540348" w:rsidRPr="00DC317F" w:rsidRDefault="00540348" w:rsidP="00DC317F">
      <w:pPr>
        <w:spacing w:line="360" w:lineRule="auto"/>
        <w:rPr>
          <w:sz w:val="28"/>
          <w:szCs w:val="28"/>
          <w:lang w:val="ro-RO"/>
        </w:rPr>
      </w:pPr>
      <w:r w:rsidRPr="00DC317F">
        <w:rPr>
          <w:sz w:val="28"/>
          <w:szCs w:val="28"/>
          <w:lang w:val="ro-RO"/>
        </w:rPr>
        <w:t>Am studiat principiile eticii în securitatea cibernetică și responsabilitățile celor care lucrează în acest domeniu. Importanța utilizării legale și responsabile a instrumentelor și cunoștințelor tehnice a fost analizată, la fel ca necesitatea respectării confidențialității și a obținerii permisiunii înainte de testarea sistemelor informatice.</w:t>
      </w:r>
    </w:p>
    <w:p w14:paraId="13F6C01C" w14:textId="77777777" w:rsidR="00DC317F" w:rsidRDefault="00DC317F" w:rsidP="00DC317F">
      <w:pPr>
        <w:spacing w:line="360" w:lineRule="auto"/>
        <w:rPr>
          <w:sz w:val="28"/>
          <w:szCs w:val="28"/>
          <w:lang w:val="ro-RO"/>
        </w:rPr>
      </w:pPr>
      <w:r>
        <w:rPr>
          <w:sz w:val="28"/>
          <w:szCs w:val="28"/>
          <w:lang w:val="ro-RO"/>
        </w:rPr>
        <w:t>6</w:t>
      </w:r>
      <w:r w:rsidRPr="00DC317F">
        <w:rPr>
          <w:sz w:val="28"/>
          <w:szCs w:val="28"/>
          <w:lang w:val="ro-RO"/>
        </w:rPr>
        <w:t>.Getting Started</w:t>
      </w:r>
    </w:p>
    <w:p w14:paraId="1A81F4EC" w14:textId="6F9721C0" w:rsidR="00DC317F" w:rsidRPr="00DC317F" w:rsidRDefault="00DC317F" w:rsidP="00DC317F">
      <w:pPr>
        <w:spacing w:line="360" w:lineRule="auto"/>
        <w:rPr>
          <w:sz w:val="28"/>
          <w:szCs w:val="28"/>
          <w:lang w:val="ro-RO"/>
        </w:rPr>
      </w:pPr>
      <w:r w:rsidRPr="00DC317F">
        <w:rPr>
          <w:sz w:val="28"/>
          <w:szCs w:val="28"/>
          <w:lang w:val="ro-RO"/>
        </w:rPr>
        <w:lastRenderedPageBreak/>
        <w:t>M-am familiarizat cu platforma pwn.college și cu felul în care e organizată. Am explorat interfața principală, am studiat structura dojo-urilor și a provocărilor și am înțeles cum pot fi accesate și parcurse exercițiile introductive.</w:t>
      </w:r>
    </w:p>
    <w:p w14:paraId="069DC22D" w14:textId="1DEFBFE8" w:rsidR="00DC317F" w:rsidRPr="00DC317F" w:rsidRDefault="00DC317F" w:rsidP="00DC317F">
      <w:pPr>
        <w:spacing w:line="360" w:lineRule="auto"/>
        <w:rPr>
          <w:sz w:val="28"/>
          <w:szCs w:val="28"/>
          <w:lang w:val="ro-RO"/>
        </w:rPr>
      </w:pPr>
      <w:r>
        <w:rPr>
          <w:sz w:val="28"/>
          <w:szCs w:val="28"/>
          <w:lang w:val="ro-RO"/>
        </w:rPr>
        <w:t>7</w:t>
      </w:r>
      <w:r w:rsidRPr="00DC317F">
        <w:rPr>
          <w:sz w:val="28"/>
          <w:szCs w:val="28"/>
          <w:lang w:val="ro-RO"/>
        </w:rPr>
        <w:t>.Using terminal</w:t>
      </w:r>
    </w:p>
    <w:p w14:paraId="6D2EF3EA" w14:textId="77777777" w:rsidR="00DC317F" w:rsidRPr="00DC317F" w:rsidRDefault="00DC317F" w:rsidP="00DC317F">
      <w:pPr>
        <w:spacing w:line="360" w:lineRule="auto"/>
        <w:rPr>
          <w:sz w:val="28"/>
          <w:szCs w:val="28"/>
          <w:lang w:val="ro-RO"/>
        </w:rPr>
      </w:pPr>
      <w:r w:rsidRPr="00DC317F">
        <w:rPr>
          <w:sz w:val="28"/>
          <w:szCs w:val="28"/>
          <w:lang w:val="ro-RO"/>
        </w:rPr>
        <w:t>Am studiat utilizarea terminalului, plus comenzile de bază necesare în mediul Linux. Navigarea între directoare, afișarea conținutului și executarea comenzilor au fost punctele pe care le-am exersat. Cunoștințele astea sunt importante pentru sarcinile din linia de comandă.</w:t>
      </w:r>
    </w:p>
    <w:p w14:paraId="3D50415C" w14:textId="3FFD69CD" w:rsidR="00DC317F" w:rsidRPr="00DC317F" w:rsidRDefault="00DC317F" w:rsidP="00DC317F">
      <w:pPr>
        <w:spacing w:line="360" w:lineRule="auto"/>
        <w:rPr>
          <w:sz w:val="28"/>
          <w:szCs w:val="28"/>
          <w:lang w:val="ro-RO"/>
        </w:rPr>
      </w:pPr>
      <w:r>
        <w:rPr>
          <w:sz w:val="28"/>
          <w:szCs w:val="28"/>
          <w:lang w:val="ro-RO"/>
        </w:rPr>
        <w:t>8</w:t>
      </w:r>
      <w:r w:rsidRPr="00DC317F">
        <w:rPr>
          <w:sz w:val="28"/>
          <w:szCs w:val="28"/>
          <w:lang w:val="ro-RO"/>
        </w:rPr>
        <w:t>.Using the VSCode Workspace</w:t>
      </w:r>
    </w:p>
    <w:p w14:paraId="4AE828E2" w14:textId="77777777" w:rsidR="00DC317F" w:rsidRPr="00DC317F" w:rsidRDefault="00DC317F" w:rsidP="00DC317F">
      <w:pPr>
        <w:spacing w:line="360" w:lineRule="auto"/>
        <w:rPr>
          <w:sz w:val="28"/>
          <w:szCs w:val="28"/>
          <w:lang w:val="ro-RO"/>
        </w:rPr>
      </w:pPr>
      <w:r w:rsidRPr="00DC317F">
        <w:rPr>
          <w:sz w:val="28"/>
          <w:szCs w:val="28"/>
          <w:lang w:val="ro-RO"/>
        </w:rPr>
        <w:t>M-am familiarizat cu mediul Visual Studio Code, folosit pentru scrierea și gestionarea codului. Am studiat interfața editorului, modul de accesare a fișierelor și terminalul integrat. Am observat cum poate fi folosit acest mediu pentru rezolvarea exercițiilor de programare și securitate cibernetică.</w:t>
      </w:r>
    </w:p>
    <w:p w14:paraId="4775445C" w14:textId="05E18DB6" w:rsidR="00DC317F" w:rsidRPr="00DC317F" w:rsidRDefault="00DC317F" w:rsidP="00DC317F">
      <w:pPr>
        <w:spacing w:line="360" w:lineRule="auto"/>
        <w:rPr>
          <w:sz w:val="28"/>
          <w:szCs w:val="28"/>
          <w:lang w:val="ro-RO"/>
        </w:rPr>
      </w:pPr>
      <w:r>
        <w:rPr>
          <w:sz w:val="28"/>
          <w:szCs w:val="28"/>
          <w:lang w:val="ro-RO"/>
        </w:rPr>
        <w:t>9</w:t>
      </w:r>
      <w:r w:rsidRPr="00DC317F">
        <w:rPr>
          <w:sz w:val="28"/>
          <w:szCs w:val="28"/>
          <w:lang w:val="ro-RO"/>
        </w:rPr>
        <w:t>.Using the GUI Desktop</w:t>
      </w:r>
    </w:p>
    <w:p w14:paraId="78CC6A97" w14:textId="77777777" w:rsidR="00DC317F" w:rsidRPr="00DC317F" w:rsidRDefault="00DC317F" w:rsidP="00DC317F">
      <w:pPr>
        <w:spacing w:line="360" w:lineRule="auto"/>
        <w:rPr>
          <w:sz w:val="28"/>
          <w:szCs w:val="28"/>
          <w:lang w:val="ro-RO"/>
        </w:rPr>
      </w:pPr>
      <w:r w:rsidRPr="00DC317F">
        <w:rPr>
          <w:sz w:val="28"/>
          <w:szCs w:val="28"/>
          <w:lang w:val="ro-RO"/>
        </w:rPr>
        <w:t>Am explorat mediul grafic de lucru și principalele sale funcționalități. Ferestrele, aplicațiile și instrumentele disponibile pe desktop au fost studiate pentru a înțelege cum pot fi realizate sarcini folosind interfața grafică.</w:t>
      </w:r>
    </w:p>
    <w:p w14:paraId="552215A5" w14:textId="1B439ADE" w:rsidR="00DC317F" w:rsidRPr="00DC317F" w:rsidRDefault="00DC317F" w:rsidP="00DC317F">
      <w:pPr>
        <w:spacing w:line="360" w:lineRule="auto"/>
        <w:rPr>
          <w:sz w:val="28"/>
          <w:szCs w:val="28"/>
          <w:lang w:val="ro-RO"/>
        </w:rPr>
      </w:pPr>
      <w:r>
        <w:rPr>
          <w:sz w:val="28"/>
          <w:szCs w:val="28"/>
          <w:lang w:val="ro-RO"/>
        </w:rPr>
        <w:t>10</w:t>
      </w:r>
      <w:r w:rsidRPr="00DC317F">
        <w:rPr>
          <w:sz w:val="28"/>
          <w:szCs w:val="28"/>
          <w:lang w:val="ro-RO"/>
        </w:rPr>
        <w:t>. Pasting into the Desktop</w:t>
      </w:r>
    </w:p>
    <w:p w14:paraId="17A53F46" w14:textId="77777777" w:rsidR="00DC317F" w:rsidRPr="00DC317F" w:rsidRDefault="00DC317F" w:rsidP="00DC317F">
      <w:pPr>
        <w:spacing w:line="360" w:lineRule="auto"/>
        <w:rPr>
          <w:sz w:val="28"/>
          <w:szCs w:val="28"/>
          <w:lang w:val="ro-RO"/>
        </w:rPr>
      </w:pPr>
      <w:r w:rsidRPr="00DC317F">
        <w:rPr>
          <w:sz w:val="28"/>
          <w:szCs w:val="28"/>
          <w:lang w:val="ro-RO"/>
        </w:rPr>
        <w:t>În această etapă am studiat transferarea și introducerea textului în mediul desktop. Funcțiile de copiere și lipire le-am analizat ca să faciliteze lucrul cu comenzile și informațiile necesare, iar importanța utilizării corecte a acestora în mediul de lucru a devenit evidentă.</w:t>
      </w:r>
    </w:p>
    <w:p w14:paraId="39791C39" w14:textId="7A38007C" w:rsidR="00DC317F" w:rsidRPr="00DC317F" w:rsidRDefault="00DC317F" w:rsidP="00DC317F">
      <w:pPr>
        <w:spacing w:line="360" w:lineRule="auto"/>
        <w:rPr>
          <w:sz w:val="28"/>
          <w:szCs w:val="28"/>
          <w:lang w:val="ro-RO"/>
        </w:rPr>
      </w:pPr>
      <w:r>
        <w:rPr>
          <w:sz w:val="28"/>
          <w:szCs w:val="28"/>
          <w:lang w:val="ro-RO"/>
        </w:rPr>
        <w:t>11</w:t>
      </w:r>
      <w:r w:rsidRPr="00DC317F">
        <w:rPr>
          <w:sz w:val="28"/>
          <w:szCs w:val="28"/>
          <w:lang w:val="ro-RO"/>
        </w:rPr>
        <w:t>.Connecting over SSH</w:t>
      </w:r>
    </w:p>
    <w:p w14:paraId="763C8E98" w14:textId="77777777" w:rsidR="00DC317F" w:rsidRPr="00DC317F" w:rsidRDefault="00DC317F" w:rsidP="00DC317F">
      <w:pPr>
        <w:spacing w:line="360" w:lineRule="auto"/>
        <w:rPr>
          <w:sz w:val="28"/>
          <w:szCs w:val="28"/>
          <w:lang w:val="ro-RO"/>
        </w:rPr>
      </w:pPr>
      <w:r w:rsidRPr="00DC317F">
        <w:rPr>
          <w:sz w:val="28"/>
          <w:szCs w:val="28"/>
          <w:lang w:val="ro-RO"/>
        </w:rPr>
        <w:t>Principiile conectării la un sistem la distanță prin protocolul SSH au fost studiate în detaliu. Am făcut cunoștință cu rolul acestui protocol în accesarea securizată a altor calculatoare prin rețea. Autentificarea și conexiunea securizată sunt, de asemenea, esențiale.</w:t>
      </w:r>
    </w:p>
    <w:p w14:paraId="0C375FE6" w14:textId="5118C566" w:rsidR="00DC317F" w:rsidRPr="00DC317F" w:rsidRDefault="00DC317F" w:rsidP="00DC317F">
      <w:pPr>
        <w:spacing w:line="360" w:lineRule="auto"/>
        <w:rPr>
          <w:sz w:val="28"/>
          <w:szCs w:val="28"/>
          <w:lang w:val="ro-RO"/>
        </w:rPr>
      </w:pPr>
      <w:r>
        <w:rPr>
          <w:sz w:val="28"/>
          <w:szCs w:val="28"/>
          <w:lang w:val="ro-RO"/>
        </w:rPr>
        <w:t>12</w:t>
      </w:r>
      <w:r w:rsidRPr="00DC317F">
        <w:rPr>
          <w:sz w:val="28"/>
          <w:szCs w:val="28"/>
          <w:lang w:val="ro-RO"/>
        </w:rPr>
        <w:t>.Restarting challenges                                                                                                                         Am explorat modul de repornire a provocărilor pe platforma pwn.college, precum și rolul acestei funcționalități în reluarea exercițiilor și revenirea la starea inițială a mediului. Asta permite repetarea sarcinilor și verificarea soluțiilor în condiții similare.</w:t>
      </w:r>
    </w:p>
    <w:p w14:paraId="73DB0C5E" w14:textId="2F8B90B1" w:rsidR="006F0FA0" w:rsidRDefault="006F0FA0">
      <w:pPr>
        <w:spacing w:after="160" w:line="259" w:lineRule="auto"/>
        <w:rPr>
          <w:b/>
          <w:bCs/>
          <w:lang w:val="ro-RO"/>
        </w:rPr>
      </w:pPr>
    </w:p>
    <w:p w14:paraId="4C659D41" w14:textId="22DA40B2" w:rsidR="00835DF7" w:rsidRDefault="006F0FA0" w:rsidP="006F0FA0">
      <w:pPr>
        <w:spacing w:line="360" w:lineRule="auto"/>
        <w:jc w:val="center"/>
        <w:rPr>
          <w:b/>
          <w:bCs/>
          <w:sz w:val="28"/>
          <w:szCs w:val="28"/>
          <w:lang w:val="ro-RO"/>
        </w:rPr>
      </w:pPr>
      <w:r w:rsidRPr="006F0FA0">
        <w:rPr>
          <w:b/>
          <w:bCs/>
          <w:sz w:val="28"/>
          <w:szCs w:val="28"/>
          <w:lang w:val="ro-RO"/>
        </w:rPr>
        <w:t>CONCLUZII</w:t>
      </w:r>
    </w:p>
    <w:p w14:paraId="29F0BD97" w14:textId="44FAB12A" w:rsidR="00540348" w:rsidRPr="00540348" w:rsidRDefault="00540348" w:rsidP="006F0FA0">
      <w:pPr>
        <w:spacing w:line="360" w:lineRule="auto"/>
        <w:jc w:val="center"/>
        <w:rPr>
          <w:sz w:val="28"/>
          <w:szCs w:val="28"/>
          <w:lang w:val="ro-RO"/>
        </w:rPr>
      </w:pPr>
      <w:r w:rsidRPr="00540348">
        <w:rPr>
          <w:sz w:val="28"/>
          <w:szCs w:val="28"/>
          <w:lang w:val="ro-RO"/>
        </w:rPr>
        <w:t>După finalizarea laboratorului, am învățat noțiuni de bază despre platforma pwn.college, dar și despre terminal, VS Code și SSH. Am descoperit primele elemente de securitate cibernetică, cum ar fi depistarea vulnerabilităților. De asemenea, am înțeles cât de important e respectul pentru principiile etice. Exercițiile m-au ajutat să îmi dezvolt abilitățile practice</w:t>
      </w:r>
      <w:r>
        <w:rPr>
          <w:sz w:val="28"/>
          <w:szCs w:val="28"/>
          <w:lang w:val="ro-RO"/>
        </w:rPr>
        <w:t xml:space="preserve"> </w:t>
      </w:r>
      <w:r>
        <w:rPr>
          <w:sz w:val="28"/>
          <w:szCs w:val="28"/>
          <w:lang w:val="ro-MD"/>
        </w:rPr>
        <w:t>în acest domeniu</w:t>
      </w:r>
      <w:r>
        <w:rPr>
          <w:sz w:val="28"/>
          <w:szCs w:val="28"/>
          <w:lang w:val="ro-RO"/>
        </w:rPr>
        <w:t xml:space="preserve"> și sper că a să </w:t>
      </w:r>
      <w:r w:rsidR="00717D69">
        <w:rPr>
          <w:sz w:val="28"/>
          <w:szCs w:val="28"/>
          <w:lang w:val="ro-RO"/>
        </w:rPr>
        <w:t>fiu abil</w:t>
      </w:r>
      <w:r>
        <w:rPr>
          <w:sz w:val="28"/>
          <w:szCs w:val="28"/>
          <w:lang w:val="ro-RO"/>
        </w:rPr>
        <w:t xml:space="preserve"> să utilizez toate cele studiate la viitoarele sarcini.</w:t>
      </w:r>
    </w:p>
    <w:p w14:paraId="64277777" w14:textId="29665A4E" w:rsidR="005A1EB6" w:rsidRPr="00346CF2" w:rsidRDefault="005A1EB6" w:rsidP="00952EC6">
      <w:pPr>
        <w:spacing w:line="360" w:lineRule="auto"/>
        <w:ind w:firstLine="720"/>
        <w:jc w:val="both"/>
        <w:rPr>
          <w:lang w:val="ro-RO"/>
        </w:rPr>
      </w:pPr>
      <w:r>
        <w:rPr>
          <w:b/>
          <w:bCs/>
          <w:lang w:val="ro-RO"/>
        </w:rPr>
        <w:br w:type="page"/>
      </w: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0D9C4D6B" w:rsidR="007B3EBB" w:rsidRPr="001D7E97" w:rsidRDefault="00DC317F" w:rsidP="00952EC6">
      <w:pPr>
        <w:pStyle w:val="ListParagraph"/>
        <w:numPr>
          <w:ilvl w:val="0"/>
          <w:numId w:val="3"/>
        </w:numPr>
        <w:spacing w:line="360" w:lineRule="auto"/>
        <w:jc w:val="both"/>
        <w:rPr>
          <w:lang w:val="ro-RO"/>
        </w:rPr>
      </w:pPr>
      <w:r>
        <w:rPr>
          <w:lang w:val="ro-RO"/>
        </w:rPr>
        <w:t>Pwn.college</w:t>
      </w:r>
    </w:p>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7781E" w14:textId="77777777" w:rsidR="00542F24" w:rsidRDefault="00542F24" w:rsidP="00B2231F">
      <w:r>
        <w:separator/>
      </w:r>
    </w:p>
  </w:endnote>
  <w:endnote w:type="continuationSeparator" w:id="0">
    <w:p w14:paraId="5245EFF0" w14:textId="77777777" w:rsidR="00542F24" w:rsidRDefault="00542F24"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34F09" w14:textId="77777777" w:rsidR="00542F24" w:rsidRDefault="00542F24" w:rsidP="00B2231F">
      <w:r>
        <w:separator/>
      </w:r>
    </w:p>
  </w:footnote>
  <w:footnote w:type="continuationSeparator" w:id="0">
    <w:p w14:paraId="5B4AD323" w14:textId="77777777" w:rsidR="00542F24" w:rsidRDefault="00542F24"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77F39"/>
    <w:rsid w:val="0029304E"/>
    <w:rsid w:val="002E6023"/>
    <w:rsid w:val="0031174E"/>
    <w:rsid w:val="0031543E"/>
    <w:rsid w:val="003310D9"/>
    <w:rsid w:val="00346CF2"/>
    <w:rsid w:val="00352ED7"/>
    <w:rsid w:val="003908B9"/>
    <w:rsid w:val="003A3248"/>
    <w:rsid w:val="004A1689"/>
    <w:rsid w:val="004A1E29"/>
    <w:rsid w:val="004D1A87"/>
    <w:rsid w:val="00540348"/>
    <w:rsid w:val="00542F24"/>
    <w:rsid w:val="005A1EB6"/>
    <w:rsid w:val="005A752C"/>
    <w:rsid w:val="00602530"/>
    <w:rsid w:val="006273BC"/>
    <w:rsid w:val="006F0FA0"/>
    <w:rsid w:val="00717D69"/>
    <w:rsid w:val="0075343C"/>
    <w:rsid w:val="00762C2E"/>
    <w:rsid w:val="00762EB7"/>
    <w:rsid w:val="007B3EBB"/>
    <w:rsid w:val="007E156C"/>
    <w:rsid w:val="007E5850"/>
    <w:rsid w:val="0080182B"/>
    <w:rsid w:val="00835DF7"/>
    <w:rsid w:val="008810AC"/>
    <w:rsid w:val="008A1165"/>
    <w:rsid w:val="008E7C9D"/>
    <w:rsid w:val="008F5302"/>
    <w:rsid w:val="00952EC6"/>
    <w:rsid w:val="009927E2"/>
    <w:rsid w:val="00994649"/>
    <w:rsid w:val="009B14BD"/>
    <w:rsid w:val="00A2770C"/>
    <w:rsid w:val="00A61F5D"/>
    <w:rsid w:val="00AD1F91"/>
    <w:rsid w:val="00B2231F"/>
    <w:rsid w:val="00B253F4"/>
    <w:rsid w:val="00BA4ADA"/>
    <w:rsid w:val="00C60FE0"/>
    <w:rsid w:val="00CE6905"/>
    <w:rsid w:val="00DB7BE5"/>
    <w:rsid w:val="00DC317F"/>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Artur Bîlici</cp:lastModifiedBy>
  <cp:revision>2</cp:revision>
  <dcterms:created xsi:type="dcterms:W3CDTF">2026-10-13T04:50:00Z</dcterms:created>
  <dcterms:modified xsi:type="dcterms:W3CDTF">2026-10-13T04:50:00Z</dcterms:modified>
</cp:coreProperties>
</file>