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0A82F5" w14:textId="77777777" w:rsidR="000B4756" w:rsidRDefault="00000000">
      <w:pPr>
        <w:spacing w:after="60"/>
        <w:jc w:val="center"/>
      </w:pPr>
      <w:proofErr w:type="spellStart"/>
      <w:r>
        <w:rPr>
          <w:rFonts w:ascii="Calibri" w:eastAsia="Calibri" w:hAnsi="Calibri" w:cs="Calibri"/>
          <w:b/>
          <w:bCs/>
          <w:color w:val="1E3A5F"/>
          <w:sz w:val="40"/>
          <w:szCs w:val="40"/>
        </w:rPr>
        <w:t>LogPro</w:t>
      </w:r>
      <w:proofErr w:type="spellEnd"/>
      <w:r>
        <w:rPr>
          <w:rFonts w:ascii="Calibri" w:eastAsia="Calibri" w:hAnsi="Calibri" w:cs="Calibri"/>
          <w:b/>
          <w:bCs/>
          <w:color w:val="1E3A5F"/>
          <w:sz w:val="40"/>
          <w:szCs w:val="40"/>
        </w:rPr>
        <w:t xml:space="preserve"> — Project Flowchart</w:t>
      </w:r>
    </w:p>
    <w:p w14:paraId="604EE84A" w14:textId="310F4141" w:rsidR="000B4756" w:rsidRDefault="00000000">
      <w:pPr>
        <w:spacing w:after="300"/>
        <w:jc w:val="center"/>
      </w:pPr>
      <w:r>
        <w:rPr>
          <w:rFonts w:ascii="Calibri" w:eastAsia="Calibri" w:hAnsi="Calibri" w:cs="Calibri"/>
          <w:color w:val="555555"/>
          <w:sz w:val="22"/>
          <w:szCs w:val="22"/>
        </w:rPr>
        <w:t>v4.0  ·  Django REST API + ELK Stack + React</w:t>
      </w:r>
      <w:r w:rsidR="006F3000">
        <w:rPr>
          <w:rFonts w:ascii="Calibri" w:eastAsia="Calibri" w:hAnsi="Calibri" w:cs="Calibri"/>
          <w:color w:val="555555"/>
          <w:sz w:val="22"/>
          <w:szCs w:val="22"/>
        </w:rPr>
        <w:t xml:space="preserve"> </w:t>
      </w:r>
    </w:p>
    <w:p w14:paraId="4E323F51" w14:textId="77777777" w:rsidR="000B4756" w:rsidRDefault="00000000">
      <w:pPr>
        <w:spacing w:before="2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1.  Data Pipeline Flow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15"/>
        <w:gridCol w:w="2195"/>
        <w:gridCol w:w="4390"/>
      </w:tblGrid>
      <w:tr w:rsidR="000B4756" w14:paraId="3F13F513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8B3D77F" w14:textId="77777777" w:rsidR="000B4756" w:rsidRDefault="000B4756"/>
        </w:tc>
        <w:tc>
          <w:tcPr>
            <w:tcW w:w="20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34495E" w:fill="34495E"/>
            <w:vAlign w:val="center"/>
          </w:tcPr>
          <w:p w14:paraId="265F1182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📄  Log File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282F7122" w14:textId="77777777" w:rsidR="000B4756" w:rsidRDefault="000B4756"/>
        </w:tc>
      </w:tr>
      <w:tr w:rsidR="000B4756" w14:paraId="432889A1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BADBDEE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535C401B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15143456" w14:textId="77777777" w:rsidR="000B4756" w:rsidRDefault="000B4756"/>
        </w:tc>
      </w:tr>
      <w:tr w:rsidR="000B4756" w14:paraId="57C7F158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0534BCC9" w14:textId="77777777" w:rsidR="000B4756" w:rsidRDefault="000B4756"/>
        </w:tc>
        <w:tc>
          <w:tcPr>
            <w:tcW w:w="2000" w:type="dxa"/>
            <w:tcBorders>
              <w:top w:val="single" w:sz="4" w:space="0" w:color="1B4332"/>
              <w:left w:val="single" w:sz="4" w:space="0" w:color="1B4332"/>
              <w:bottom w:val="single" w:sz="4" w:space="0" w:color="1B4332"/>
              <w:right w:val="single" w:sz="4" w:space="0" w:color="1B4332"/>
            </w:tcBorders>
            <w:shd w:val="clear" w:color="1B4332" w:fill="1B4332"/>
            <w:vAlign w:val="center"/>
          </w:tcPr>
          <w:p w14:paraId="533B0F95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agent.py (reads new lines every 60s)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1BD1B98C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Reads only new lines   Parses &amp; sends JSON   Tracks byte position</w:t>
            </w:r>
          </w:p>
        </w:tc>
      </w:tr>
      <w:tr w:rsidR="000B4756" w14:paraId="3439D3E9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2C82B3BB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2D35E2F4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07507233" w14:textId="77777777" w:rsidR="000B4756" w:rsidRDefault="000B4756"/>
        </w:tc>
      </w:tr>
      <w:tr w:rsidR="000B4756" w14:paraId="095329B5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29837321" w14:textId="77777777" w:rsidR="000B4756" w:rsidRDefault="000B4756"/>
        </w:tc>
        <w:tc>
          <w:tcPr>
            <w:tcW w:w="2000" w:type="dxa"/>
            <w:tcBorders>
              <w:top w:val="single" w:sz="4" w:space="0" w:color="7B2D00"/>
              <w:left w:val="single" w:sz="4" w:space="0" w:color="7B2D00"/>
              <w:bottom w:val="single" w:sz="4" w:space="0" w:color="7B2D00"/>
              <w:right w:val="single" w:sz="4" w:space="0" w:color="7B2D00"/>
            </w:tcBorders>
            <w:shd w:val="clear" w:color="7B2D00" w:fill="7B2D00"/>
            <w:vAlign w:val="center"/>
          </w:tcPr>
          <w:p w14:paraId="32E47887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Logstash (HTTP port 5000)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01F0AE16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Receives JSON via HTTP   Parses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log_timestamp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 Sets @timestamp (IST→UTC)   Routes to index by app name</w:t>
            </w:r>
          </w:p>
        </w:tc>
      </w:tr>
      <w:tr w:rsidR="000B4756" w14:paraId="02C943FC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5673C292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31FC4641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361FF365" w14:textId="77777777" w:rsidR="000B4756" w:rsidRDefault="000B4756"/>
        </w:tc>
      </w:tr>
      <w:tr w:rsidR="000B4756" w14:paraId="0107AD3F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E41C94C" w14:textId="77777777" w:rsidR="000B4756" w:rsidRDefault="000B4756"/>
        </w:tc>
        <w:tc>
          <w:tcPr>
            <w:tcW w:w="2000" w:type="dxa"/>
            <w:tcBorders>
              <w:top w:val="single" w:sz="4" w:space="0" w:color="00468B"/>
              <w:left w:val="single" w:sz="4" w:space="0" w:color="00468B"/>
              <w:bottom w:val="single" w:sz="4" w:space="0" w:color="00468B"/>
              <w:right w:val="single" w:sz="4" w:space="0" w:color="00468B"/>
            </w:tcBorders>
            <w:shd w:val="clear" w:color="00468B" w:fill="00468B"/>
            <w:vAlign w:val="center"/>
          </w:tcPr>
          <w:p w14:paraId="3CD47600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 xml:space="preserve">Elasticsearch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FFFFFF"/>
              </w:rPr>
              <w:t>logpro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FFFFFF"/>
              </w:rPr>
              <w:t>-{application}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3DBFC57A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Stores &amp; indexes all logs   One index per application  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logpro-opsman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, logpro-app2...   Query with 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logpro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-* for all</w:t>
            </w:r>
          </w:p>
        </w:tc>
      </w:tr>
      <w:tr w:rsidR="000B4756" w14:paraId="5869D834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1E8DE7C9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4501CFB4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718A0EE2" w14:textId="77777777" w:rsidR="000B4756" w:rsidRDefault="000B4756"/>
        </w:tc>
      </w:tr>
      <w:tr w:rsidR="000B4756" w14:paraId="3B4A68BF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6F983681" w14:textId="77777777" w:rsidR="000B4756" w:rsidRDefault="000B4756"/>
        </w:tc>
        <w:tc>
          <w:tcPr>
            <w:tcW w:w="2000" w:type="dxa"/>
            <w:tcBorders>
              <w:top w:val="single" w:sz="4" w:space="0" w:color="2D4A22"/>
              <w:left w:val="single" w:sz="4" w:space="0" w:color="2D4A22"/>
              <w:bottom w:val="single" w:sz="4" w:space="0" w:color="2D4A22"/>
              <w:right w:val="single" w:sz="4" w:space="0" w:color="2D4A22"/>
            </w:tcBorders>
            <w:shd w:val="clear" w:color="2D4A22" w:fill="2D4A22"/>
            <w:vAlign w:val="center"/>
          </w:tcPr>
          <w:p w14:paraId="3D6FD71E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Django REST API (port 8000)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069C753D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JWT authentication   Queries Elasticsearch   Filters by level/date/time   Swagger docs at /</w:t>
            </w:r>
            <w:proofErr w:type="spellStart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api</w:t>
            </w:r>
            <w:proofErr w:type="spellEnd"/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/docs/</w:t>
            </w:r>
          </w:p>
        </w:tc>
      </w:tr>
      <w:tr w:rsidR="000B4756" w14:paraId="30A5211B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30A13B15" w14:textId="77777777" w:rsidR="000B4756" w:rsidRDefault="000B4756"/>
        </w:tc>
        <w:tc>
          <w:tcPr>
            <w:tcW w:w="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34646A59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C6FAC"/>
                <w:sz w:val="28"/>
                <w:szCs w:val="28"/>
              </w:rPr>
              <w:t>▼</w:t>
            </w:r>
          </w:p>
        </w:tc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0B50AA62" w14:textId="77777777" w:rsidR="000B4756" w:rsidRDefault="000B4756"/>
        </w:tc>
      </w:tr>
      <w:tr w:rsidR="000B4756" w14:paraId="76460977" w14:textId="77777777">
        <w:tc>
          <w:tcPr>
            <w:tcW w:w="2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49F3E8CB" w14:textId="77777777" w:rsidR="000B4756" w:rsidRDefault="000B4756"/>
        </w:tc>
        <w:tc>
          <w:tcPr>
            <w:tcW w:w="2000" w:type="dxa"/>
            <w:tcBorders>
              <w:top w:val="single" w:sz="4" w:space="0" w:color="003566"/>
              <w:left w:val="single" w:sz="4" w:space="0" w:color="003566"/>
              <w:bottom w:val="single" w:sz="4" w:space="0" w:color="003566"/>
              <w:right w:val="single" w:sz="4" w:space="0" w:color="003566"/>
            </w:tcBorders>
            <w:shd w:val="clear" w:color="003566" w:fill="003566"/>
            <w:vAlign w:val="center"/>
          </w:tcPr>
          <w:p w14:paraId="2D368160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React Frontend (port 3000)</w:t>
            </w:r>
          </w:p>
        </w:tc>
        <w:tc>
          <w:tcPr>
            <w:tcW w:w="4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  <w:vAlign w:val="center"/>
          </w:tcPr>
          <w:p w14:paraId="1F0DFA3F" w14:textId="77777777" w:rsidR="000B4756" w:rsidRDefault="00000000">
            <w:r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 xml:space="preserve">  Login screen (JWT)   App dropdown   Level/date/time filters   Infinite scroll   CSV export</w:t>
            </w:r>
          </w:p>
        </w:tc>
      </w:tr>
    </w:tbl>
    <w:p w14:paraId="77E61E7A" w14:textId="77777777" w:rsidR="000B4756" w:rsidRDefault="00000000">
      <w:pPr>
        <w:spacing w:before="3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2.  Multi-Application Support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400"/>
        <w:gridCol w:w="2800"/>
        <w:gridCol w:w="400"/>
        <w:gridCol w:w="2600"/>
      </w:tblGrid>
      <w:tr w:rsidR="000B4756" w14:paraId="6CDC1F8C" w14:textId="77777777">
        <w:tc>
          <w:tcPr>
            <w:tcW w:w="28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E8F4FD" w:fill="E8F4FD"/>
          </w:tcPr>
          <w:p w14:paraId="522C1F16" w14:textId="77777777" w:rsidR="000B4756" w:rsidRDefault="00000000">
            <w:pPr>
              <w:spacing w:before="80" w:after="40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App 1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3A5F"/>
              </w:rPr>
              <w:t>opsman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3A5F"/>
              </w:rPr>
              <w:t>)</w:t>
            </w:r>
          </w:p>
          <w:p w14:paraId="01B17712" w14:textId="77777777" w:rsidR="000B4756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 xml:space="preserve">python agent.py → </w:t>
            </w:r>
            <w:proofErr w:type="spellStart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logpro-opsman</w:t>
            </w:r>
            <w:proofErr w:type="spellEnd"/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1031AC7B" w14:textId="77777777" w:rsidR="000B4756" w:rsidRDefault="000B4756"/>
        </w:tc>
        <w:tc>
          <w:tcPr>
            <w:tcW w:w="28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E8F4FD" w:fill="E8F4FD"/>
          </w:tcPr>
          <w:p w14:paraId="5CB2B457" w14:textId="77777777" w:rsidR="000B4756" w:rsidRDefault="00000000">
            <w:pPr>
              <w:spacing w:before="80" w:after="40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App 2 (app2)</w:t>
            </w:r>
          </w:p>
          <w:p w14:paraId="4EBD4D4A" w14:textId="77777777" w:rsidR="000B4756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python agent.py --env .env.app2 → logpro-app2</w:t>
            </w:r>
          </w:p>
        </w:tc>
        <w:tc>
          <w:tcPr>
            <w:tcW w:w="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FFFFFF" w:fill="FFFFFF"/>
          </w:tcPr>
          <w:p w14:paraId="4F4AE7FF" w14:textId="77777777" w:rsidR="000B4756" w:rsidRDefault="000B4756"/>
        </w:tc>
        <w:tc>
          <w:tcPr>
            <w:tcW w:w="2600" w:type="dxa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E8F4FD" w:fill="E8F4FD"/>
          </w:tcPr>
          <w:p w14:paraId="07B312DB" w14:textId="77777777" w:rsidR="000B4756" w:rsidRDefault="00000000">
            <w:pPr>
              <w:spacing w:before="80" w:after="40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App N (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3A5F"/>
              </w:rPr>
              <w:t>appN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3A5F"/>
              </w:rPr>
              <w:t>)</w:t>
            </w:r>
          </w:p>
          <w:p w14:paraId="7BE720A4" w14:textId="75BD9B49" w:rsidR="000B4756" w:rsidRDefault="00000000">
            <w:pPr>
              <w:spacing w:after="80"/>
            </w:pPr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python agent.py --env .</w:t>
            </w:r>
            <w:proofErr w:type="spellStart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env.app</w:t>
            </w:r>
            <w:proofErr w:type="spellEnd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 xml:space="preserve"> → </w:t>
            </w:r>
            <w:proofErr w:type="spellStart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logpro</w:t>
            </w:r>
            <w:proofErr w:type="spellEnd"/>
            <w:r>
              <w:rPr>
                <w:rFonts w:ascii="Calibri" w:eastAsia="Calibri" w:hAnsi="Calibri" w:cs="Calibri"/>
                <w:color w:val="333333"/>
                <w:sz w:val="18"/>
                <w:szCs w:val="18"/>
              </w:rPr>
              <w:t>-app</w:t>
            </w:r>
          </w:p>
        </w:tc>
      </w:tr>
      <w:tr w:rsidR="000B4756" w14:paraId="1CEB0E60" w14:textId="77777777">
        <w:tc>
          <w:tcPr>
            <w:tcW w:w="0" w:type="auto"/>
            <w:gridSpan w:val="5"/>
            <w:tcBorders>
              <w:top w:val="single" w:sz="4" w:space="0" w:color="2C6FAC"/>
              <w:left w:val="single" w:sz="4" w:space="0" w:color="2C6FAC"/>
              <w:bottom w:val="single" w:sz="4" w:space="0" w:color="2C6FAC"/>
              <w:right w:val="single" w:sz="4" w:space="0" w:color="2C6FAC"/>
            </w:tcBorders>
            <w:shd w:val="clear" w:color="D0E8FF" w:fill="D0E8FF"/>
          </w:tcPr>
          <w:p w14:paraId="53B33452" w14:textId="77777777" w:rsidR="000B4756" w:rsidRDefault="00000000">
            <w:pPr>
              <w:spacing w:before="80" w:after="80"/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▼  All flow through the same Logstash → Elasticsearch  ▼</w:t>
            </w:r>
          </w:p>
        </w:tc>
      </w:tr>
    </w:tbl>
    <w:p w14:paraId="00933186" w14:textId="77777777" w:rsidR="000B4756" w:rsidRDefault="00000000">
      <w:pPr>
        <w:spacing w:before="3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3.  Startup Order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2500"/>
        <w:gridCol w:w="5500"/>
      </w:tblGrid>
      <w:tr w:rsidR="000B4756" w14:paraId="42A702C9" w14:textId="77777777">
        <w:tc>
          <w:tcPr>
            <w:tcW w:w="10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1E3A5F" w:fill="1E3A5F"/>
          </w:tcPr>
          <w:p w14:paraId="29DFA172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FFFFFF"/>
              </w:rPr>
              <w:t>Order</w:t>
            </w:r>
          </w:p>
        </w:tc>
        <w:tc>
          <w:tcPr>
            <w:tcW w:w="25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1E3A5F" w:fill="1E3A5F"/>
          </w:tcPr>
          <w:p w14:paraId="03415C00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Service</w:t>
            </w:r>
          </w:p>
        </w:tc>
        <w:tc>
          <w:tcPr>
            <w:tcW w:w="5500" w:type="dxa"/>
            <w:tcBorders>
              <w:top w:val="single" w:sz="4" w:space="0" w:color="1E3A5F"/>
              <w:left w:val="single" w:sz="4" w:space="0" w:color="1E3A5F"/>
              <w:bottom w:val="single" w:sz="4" w:space="0" w:color="1E3A5F"/>
              <w:right w:val="single" w:sz="4" w:space="0" w:color="1E3A5F"/>
            </w:tcBorders>
            <w:shd w:val="clear" w:color="1E3A5F" w:fill="1E3A5F"/>
          </w:tcPr>
          <w:p w14:paraId="7D7312D9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FFFFFF"/>
              </w:rPr>
              <w:t>Command</w:t>
            </w:r>
          </w:p>
        </w:tc>
      </w:tr>
      <w:tr w:rsidR="000B4756" w14:paraId="7D214DD7" w14:textId="77777777"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1C22BA34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1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7B4E26EB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Elasticsearch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0037F0E6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elasticsearch.bat</w:t>
            </w:r>
          </w:p>
        </w:tc>
      </w:tr>
      <w:tr w:rsidR="000B4756" w14:paraId="7F6B495E" w14:textId="77777777"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01B42A58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2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77C92FC8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Logstash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7C3B063D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 xml:space="preserve">logstash.bat -f </w:t>
            </w:r>
            <w:proofErr w:type="spellStart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logstash.conf</w:t>
            </w:r>
            <w:proofErr w:type="spellEnd"/>
          </w:p>
        </w:tc>
      </w:tr>
      <w:tr w:rsidR="000B4756" w14:paraId="5D63BD70" w14:textId="77777777"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51EA9B0D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3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304B1DF6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Django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4CC930D8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 xml:space="preserve">python manage.py </w:t>
            </w:r>
            <w:proofErr w:type="spellStart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runserver</w:t>
            </w:r>
            <w:proofErr w:type="spellEnd"/>
          </w:p>
        </w:tc>
      </w:tr>
      <w:tr w:rsidR="000B4756" w14:paraId="5DF5BE40" w14:textId="77777777"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56674BE6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4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53D7AB11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Agent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0F4F8" w:fill="F0F4F8"/>
          </w:tcPr>
          <w:p w14:paraId="13CA9654" w14:textId="77777777" w:rsidR="000B4756" w:rsidRDefault="00000000"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python agent.py</w:t>
            </w:r>
          </w:p>
        </w:tc>
      </w:tr>
      <w:tr w:rsidR="000B4756" w14:paraId="2A866919" w14:textId="77777777">
        <w:tc>
          <w:tcPr>
            <w:tcW w:w="10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37907DC2" w14:textId="77777777" w:rsidR="000B4756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1E3A5F"/>
              </w:rPr>
              <w:t>5</w:t>
            </w:r>
          </w:p>
        </w:tc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3D355385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333333"/>
              </w:rPr>
              <w:t>React</w:t>
            </w:r>
          </w:p>
        </w:tc>
        <w:tc>
          <w:tcPr>
            <w:tcW w:w="5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41D1D934" w14:textId="77777777" w:rsidR="000B4756" w:rsidRDefault="00000000">
            <w:proofErr w:type="spellStart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>npm</w:t>
            </w:r>
            <w:proofErr w:type="spellEnd"/>
            <w:r>
              <w:rPr>
                <w:rFonts w:ascii="Courier New" w:eastAsia="Courier New" w:hAnsi="Courier New" w:cs="Courier New"/>
                <w:color w:val="1B4332"/>
                <w:sz w:val="18"/>
                <w:szCs w:val="18"/>
              </w:rPr>
              <w:t xml:space="preserve"> start</w:t>
            </w:r>
          </w:p>
        </w:tc>
      </w:tr>
    </w:tbl>
    <w:p w14:paraId="017AA952" w14:textId="77777777" w:rsidR="000B4756" w:rsidRDefault="00000000">
      <w:pPr>
        <w:spacing w:before="300" w:after="100"/>
      </w:pPr>
      <w:r>
        <w:rPr>
          <w:rFonts w:ascii="Calibri" w:eastAsia="Calibri" w:hAnsi="Calibri" w:cs="Calibri"/>
          <w:b/>
          <w:bCs/>
          <w:color w:val="1E3A5F"/>
          <w:sz w:val="24"/>
          <w:szCs w:val="24"/>
        </w:rPr>
        <w:t>4.  Tech Stack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6500"/>
      </w:tblGrid>
      <w:tr w:rsidR="000B4756" w14:paraId="507D34EA" w14:textId="77777777"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59BE5BF8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Backend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76DB273D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Python · Django REST Framework · PostgreSQL (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LogConfig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)</w:t>
            </w:r>
          </w:p>
        </w:tc>
      </w:tr>
      <w:tr w:rsidR="000B4756" w14:paraId="6499ACC5" w14:textId="77777777"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6E63C242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Log Pipeline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0420423C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 xml:space="preserve">Elasticsearch 9.4.2 · Logstash 9.4.2 ·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elasticsearch-py</w:t>
            </w:r>
            <w:proofErr w:type="spellEnd"/>
          </w:p>
        </w:tc>
      </w:tr>
      <w:tr w:rsidR="000B4756" w14:paraId="0FA4881A" w14:textId="77777777"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7685EB83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Authentication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0AA8FAA7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JWT (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djangorestframework-simplejwt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)</w:t>
            </w:r>
          </w:p>
        </w:tc>
      </w:tr>
      <w:tr w:rsidR="000B4756" w14:paraId="3E46F560" w14:textId="77777777"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36060019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API Docs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1F3E90D5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Swagger (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drf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-spectacular) at /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api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>/docs/</w:t>
            </w:r>
          </w:p>
        </w:tc>
      </w:tr>
      <w:tr w:rsidR="000B4756" w14:paraId="399B3F85" w14:textId="77777777"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43402DFB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t>Frontend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1030C250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>React · Fetch API · JWT token storage</w:t>
            </w:r>
          </w:p>
        </w:tc>
      </w:tr>
      <w:tr w:rsidR="000B4756" w14:paraId="52A69912" w14:textId="77777777">
        <w:tc>
          <w:tcPr>
            <w:tcW w:w="2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E8F4FD" w:fill="E8F4FD"/>
          </w:tcPr>
          <w:p w14:paraId="13E09D99" w14:textId="77777777" w:rsidR="000B4756" w:rsidRDefault="00000000">
            <w:r>
              <w:rPr>
                <w:rFonts w:ascii="Calibri" w:eastAsia="Calibri" w:hAnsi="Calibri" w:cs="Calibri"/>
                <w:b/>
                <w:bCs/>
                <w:color w:val="1E3A5F"/>
              </w:rPr>
              <w:lastRenderedPageBreak/>
              <w:t>Agent</w:t>
            </w:r>
          </w:p>
        </w:tc>
        <w:tc>
          <w:tcPr>
            <w:tcW w:w="6500" w:type="dxa"/>
            <w:tcBorders>
              <w:top w:val="single" w:sz="2" w:space="0" w:color="AEC6CF"/>
              <w:left w:val="single" w:sz="2" w:space="0" w:color="AEC6CF"/>
              <w:bottom w:val="single" w:sz="2" w:space="0" w:color="AEC6CF"/>
              <w:right w:val="single" w:sz="2" w:space="0" w:color="AEC6CF"/>
            </w:tcBorders>
            <w:shd w:val="clear" w:color="FFFFFF" w:fill="FFFFFF"/>
          </w:tcPr>
          <w:p w14:paraId="2B0AA69D" w14:textId="77777777" w:rsidR="000B4756" w:rsidRDefault="00000000">
            <w:r>
              <w:rPr>
                <w:rFonts w:ascii="Calibri" w:eastAsia="Calibri" w:hAnsi="Calibri" w:cs="Calibri"/>
                <w:color w:val="333333"/>
              </w:rPr>
              <w:t xml:space="preserve">Python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asyncio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· requests · 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pytz</w:t>
            </w:r>
            <w:proofErr w:type="spellEnd"/>
            <w:r>
              <w:rPr>
                <w:rFonts w:ascii="Calibri" w:eastAsia="Calibri" w:hAnsi="Calibri" w:cs="Calibri"/>
                <w:color w:val="333333"/>
              </w:rPr>
              <w:t xml:space="preserve"> · python-</w:t>
            </w:r>
            <w:proofErr w:type="spellStart"/>
            <w:r>
              <w:rPr>
                <w:rFonts w:ascii="Calibri" w:eastAsia="Calibri" w:hAnsi="Calibri" w:cs="Calibri"/>
                <w:color w:val="333333"/>
              </w:rPr>
              <w:t>dotenv</w:t>
            </w:r>
            <w:proofErr w:type="spellEnd"/>
          </w:p>
        </w:tc>
      </w:tr>
    </w:tbl>
    <w:p w14:paraId="5C4B1EAE" w14:textId="05FB35F3" w:rsidR="000B4756" w:rsidRDefault="000B4756">
      <w:pPr>
        <w:spacing w:before="400"/>
        <w:jc w:val="center"/>
      </w:pPr>
    </w:p>
    <w:sectPr w:rsidR="000B475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225DC0"/>
    <w:multiLevelType w:val="hybridMultilevel"/>
    <w:tmpl w:val="43AC94DC"/>
    <w:lvl w:ilvl="0" w:tplc="3F88CB50">
      <w:start w:val="1"/>
      <w:numFmt w:val="bullet"/>
      <w:lvlText w:val="●"/>
      <w:lvlJc w:val="left"/>
      <w:pPr>
        <w:ind w:left="720" w:hanging="360"/>
      </w:pPr>
    </w:lvl>
    <w:lvl w:ilvl="1" w:tplc="4DE01CEE">
      <w:start w:val="1"/>
      <w:numFmt w:val="bullet"/>
      <w:lvlText w:val="○"/>
      <w:lvlJc w:val="left"/>
      <w:pPr>
        <w:ind w:left="1440" w:hanging="360"/>
      </w:pPr>
    </w:lvl>
    <w:lvl w:ilvl="2" w:tplc="4BC67846">
      <w:start w:val="1"/>
      <w:numFmt w:val="bullet"/>
      <w:lvlText w:val="■"/>
      <w:lvlJc w:val="left"/>
      <w:pPr>
        <w:ind w:left="2160" w:hanging="360"/>
      </w:pPr>
    </w:lvl>
    <w:lvl w:ilvl="3" w:tplc="A19C8F6A">
      <w:start w:val="1"/>
      <w:numFmt w:val="bullet"/>
      <w:lvlText w:val="●"/>
      <w:lvlJc w:val="left"/>
      <w:pPr>
        <w:ind w:left="2880" w:hanging="360"/>
      </w:pPr>
    </w:lvl>
    <w:lvl w:ilvl="4" w:tplc="5D504C90">
      <w:start w:val="1"/>
      <w:numFmt w:val="bullet"/>
      <w:lvlText w:val="○"/>
      <w:lvlJc w:val="left"/>
      <w:pPr>
        <w:ind w:left="3600" w:hanging="360"/>
      </w:pPr>
    </w:lvl>
    <w:lvl w:ilvl="5" w:tplc="80E44E34">
      <w:start w:val="1"/>
      <w:numFmt w:val="bullet"/>
      <w:lvlText w:val="■"/>
      <w:lvlJc w:val="left"/>
      <w:pPr>
        <w:ind w:left="4320" w:hanging="360"/>
      </w:pPr>
    </w:lvl>
    <w:lvl w:ilvl="6" w:tplc="7DDA79A4">
      <w:start w:val="1"/>
      <w:numFmt w:val="bullet"/>
      <w:lvlText w:val="●"/>
      <w:lvlJc w:val="left"/>
      <w:pPr>
        <w:ind w:left="5040" w:hanging="360"/>
      </w:pPr>
    </w:lvl>
    <w:lvl w:ilvl="7" w:tplc="0756D034">
      <w:start w:val="1"/>
      <w:numFmt w:val="bullet"/>
      <w:lvlText w:val="●"/>
      <w:lvlJc w:val="left"/>
      <w:pPr>
        <w:ind w:left="5760" w:hanging="360"/>
      </w:pPr>
    </w:lvl>
    <w:lvl w:ilvl="8" w:tplc="E6E22DAA">
      <w:start w:val="1"/>
      <w:numFmt w:val="bullet"/>
      <w:lvlText w:val="●"/>
      <w:lvlJc w:val="left"/>
      <w:pPr>
        <w:ind w:left="6480" w:hanging="360"/>
      </w:pPr>
    </w:lvl>
  </w:abstractNum>
  <w:num w:numId="1" w16cid:durableId="155630777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B4756"/>
    <w:rsid w:val="000B4756"/>
    <w:rsid w:val="0011497D"/>
    <w:rsid w:val="00481920"/>
    <w:rsid w:val="00683AA0"/>
    <w:rsid w:val="006F3000"/>
    <w:rsid w:val="00B018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1A4C9B"/>
  <w15:docId w15:val="{86E0F8E6-67A0-4BD5-80FB-547D59120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238</Words>
  <Characters>1360</Characters>
  <Application>Microsoft Office Word</Application>
  <DocSecurity>0</DocSecurity>
  <Lines>11</Lines>
  <Paragraphs>3</Paragraphs>
  <ScaleCrop>false</ScaleCrop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Alfred Stephen Jose</cp:lastModifiedBy>
  <cp:revision>7</cp:revision>
  <dcterms:created xsi:type="dcterms:W3CDTF">2026-07-14T06:05:00Z</dcterms:created>
  <dcterms:modified xsi:type="dcterms:W3CDTF">2026-07-14T06:16:00Z</dcterms:modified>
</cp:coreProperties>
</file>