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0172C1" w14:textId="77777777" w:rsidR="00F35464" w:rsidRDefault="006123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PJD2</w:t>
      </w:r>
    </w:p>
    <w:p w14:paraId="639C3199" w14:textId="77777777" w:rsidR="00612352" w:rsidRDefault="00612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Discente: </w:t>
      </w:r>
      <w:r>
        <w:rPr>
          <w:rFonts w:ascii="Times New Roman" w:hAnsi="Times New Roman" w:cs="Times New Roman"/>
          <w:sz w:val="24"/>
          <w:szCs w:val="24"/>
        </w:rPr>
        <w:t>Davi Corrêa Tafur</w:t>
      </w:r>
    </w:p>
    <w:p w14:paraId="7A27B277" w14:textId="77777777" w:rsidR="00612352" w:rsidRDefault="00612352">
      <w:pPr>
        <w:rPr>
          <w:rFonts w:ascii="Times New Roman" w:hAnsi="Times New Roman" w:cs="Times New Roman"/>
          <w:sz w:val="24"/>
          <w:szCs w:val="24"/>
        </w:rPr>
      </w:pPr>
    </w:p>
    <w:p w14:paraId="5FF6710C" w14:textId="14276CCD" w:rsidR="00612352" w:rsidRDefault="006123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Descrição do progresso da </w:t>
      </w:r>
      <w:r w:rsidR="00955EED">
        <w:rPr>
          <w:rFonts w:ascii="Times New Roman" w:hAnsi="Times New Roman" w:cs="Times New Roman"/>
          <w:b/>
          <w:bCs/>
          <w:sz w:val="24"/>
          <w:szCs w:val="24"/>
        </w:rPr>
        <w:t>terceira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semana:</w:t>
      </w:r>
    </w:p>
    <w:p w14:paraId="0C5BAFE8" w14:textId="6A297AAE" w:rsidR="00612352" w:rsidRDefault="00612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Eu, como integrante do grupo de Design do jogo que está sendo desenvolvido como trabalho para a disciplina de Ambiente, Saúde e Segurança, venho relatar o</w:t>
      </w:r>
      <w:r w:rsidR="00A61396">
        <w:rPr>
          <w:rFonts w:ascii="Times New Roman" w:hAnsi="Times New Roman" w:cs="Times New Roman"/>
          <w:sz w:val="24"/>
          <w:szCs w:val="24"/>
        </w:rPr>
        <w:t xml:space="preserve"> meu</w:t>
      </w:r>
      <w:r>
        <w:rPr>
          <w:rFonts w:ascii="Times New Roman" w:hAnsi="Times New Roman" w:cs="Times New Roman"/>
          <w:sz w:val="24"/>
          <w:szCs w:val="24"/>
        </w:rPr>
        <w:t xml:space="preserve"> progresso </w:t>
      </w:r>
      <w:r w:rsidR="00A61396">
        <w:rPr>
          <w:rFonts w:ascii="Times New Roman" w:hAnsi="Times New Roman" w:cs="Times New Roman"/>
          <w:sz w:val="24"/>
          <w:szCs w:val="24"/>
        </w:rPr>
        <w:t xml:space="preserve">nessa </w:t>
      </w:r>
      <w:r w:rsidR="00955EED">
        <w:rPr>
          <w:rFonts w:ascii="Times New Roman" w:hAnsi="Times New Roman" w:cs="Times New Roman"/>
          <w:sz w:val="24"/>
          <w:szCs w:val="24"/>
        </w:rPr>
        <w:t>terceira</w:t>
      </w:r>
      <w:r w:rsidR="00A61396">
        <w:rPr>
          <w:rFonts w:ascii="Times New Roman" w:hAnsi="Times New Roman" w:cs="Times New Roman"/>
          <w:sz w:val="24"/>
          <w:szCs w:val="24"/>
        </w:rPr>
        <w:t xml:space="preserve"> semana.</w:t>
      </w:r>
    </w:p>
    <w:p w14:paraId="432C3162" w14:textId="39C5DEFD" w:rsidR="004B6C18" w:rsidRPr="00955EED" w:rsidRDefault="00955EED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O grupo passou a adotar o </w:t>
      </w:r>
      <w:proofErr w:type="spellStart"/>
      <w:r>
        <w:rPr>
          <w:rFonts w:ascii="Times New Roman" w:hAnsi="Times New Roman" w:cs="Times New Roman"/>
          <w:sz w:val="24"/>
          <w:szCs w:val="24"/>
        </w:rPr>
        <w:t>Libresprite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como app para desenvolvimento da arte. Dessa forma, os cenários começaram a ser feitos a partir de tiles. Fiz o tile de um tipo de árvore que aparecerá no jogo. A árvore foi feita com a orientação do aluno Arthur de Carvalho para conservar o estilo de arte.</w:t>
      </w:r>
    </w:p>
    <w:p w14:paraId="78D0DD8C" w14:textId="57234480" w:rsidR="004B6C18" w:rsidRDefault="004B6C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Imagem:</w:t>
      </w:r>
    </w:p>
    <w:p w14:paraId="7F07B7B1" w14:textId="63F9C7A0" w:rsidR="004B6C18" w:rsidRDefault="004B6C1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GoBack"/>
      <w:bookmarkEnd w:id="0"/>
    </w:p>
    <w:p w14:paraId="0B8312C0" w14:textId="0645726E" w:rsidR="00A61396" w:rsidRPr="004B6C18" w:rsidRDefault="00955EE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</w: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t xml:space="preserve">      </w: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31438CED" wp14:editId="6292A4E3">
            <wp:extent cx="3459480" cy="345948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ile-arvore_pequen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396" w:rsidRPr="004B6C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52"/>
    <w:rsid w:val="004B6C18"/>
    <w:rsid w:val="00612352"/>
    <w:rsid w:val="00955EED"/>
    <w:rsid w:val="00A61396"/>
    <w:rsid w:val="00F3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DFA35"/>
  <w15:chartTrackingRefBased/>
  <w15:docId w15:val="{602F3A95-D630-4DB2-8882-E9BD3809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92</Words>
  <Characters>497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Correia Tafur</dc:creator>
  <cp:keywords/>
  <dc:description/>
  <cp:lastModifiedBy>Davi Correia Tafur</cp:lastModifiedBy>
  <cp:revision>5</cp:revision>
  <dcterms:created xsi:type="dcterms:W3CDTF">2026-05-07T21:52:00Z</dcterms:created>
  <dcterms:modified xsi:type="dcterms:W3CDTF">2026-05-21T22:10:00Z</dcterms:modified>
</cp:coreProperties>
</file>