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2A1" w:rsidRPr="006172A1" w:rsidRDefault="006172A1" w:rsidP="006172A1">
      <w:pPr>
        <w:spacing w:after="0" w:line="360" w:lineRule="auto"/>
        <w:ind w:firstLine="708"/>
        <w:jc w:val="both"/>
        <w:rPr>
          <w:rFonts w:asciiTheme="majorHAnsi" w:hAnsiTheme="majorHAnsi" w:cs="Tahoma"/>
          <w:b/>
          <w:color w:val="000000" w:themeColor="text1"/>
          <w:sz w:val="32"/>
          <w:szCs w:val="32"/>
          <w:shd w:val="clear" w:color="auto" w:fill="FFFFFF"/>
        </w:rPr>
      </w:pPr>
      <w:r w:rsidRPr="006172A1">
        <w:rPr>
          <w:rFonts w:ascii="Elephant" w:hAnsi="Elephant" w:cs="Tahoma"/>
          <w:color w:val="000000" w:themeColor="text1"/>
          <w:sz w:val="36"/>
          <w:szCs w:val="36"/>
          <w:u w:val="double"/>
          <w:shd w:val="clear" w:color="auto" w:fill="FFFFFF"/>
        </w:rPr>
        <w:t>DANIEL  ARGIMÓN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A6637">
        <w:rPr>
          <w:rFonts w:asciiTheme="majorHAnsi" w:hAnsiTheme="majorHAnsi" w:cs="Helvetica"/>
          <w:b/>
          <w:color w:val="343434"/>
          <w:sz w:val="28"/>
          <w:szCs w:val="28"/>
          <w:shd w:val="clear" w:color="auto" w:fill="FFFFFF"/>
        </w:rPr>
        <w:t>(Barcelona, 1929–1996).</w:t>
      </w:r>
    </w:p>
    <w:p w:rsidR="006172A1" w:rsidRDefault="008424A0" w:rsidP="006172A1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Pintor, escultor y grabador, </w:t>
      </w:r>
      <w:proofErr w:type="spellStart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>Argimon</w:t>
      </w:r>
      <w:proofErr w:type="spellEnd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 se formó entre Barcelona, París y Nueva York, y debutó individualmente en 1961. Fue profesor en la Escuela de La Lonja de Barcelona. En 2002, la galería Lina </w:t>
      </w:r>
      <w:proofErr w:type="spellStart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>Davidov</w:t>
      </w:r>
      <w:proofErr w:type="spellEnd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 de París le dedicó una exposición retrospectiva. Su obra puede encontrarse en museos, instituciones y colecciones privadas de Europa y Estados Unidos, entre los que destacan el MACBA de Barcelona, el Museo de Arte Moderno de México, el Eureka </w:t>
      </w:r>
      <w:proofErr w:type="spellStart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>College</w:t>
      </w:r>
      <w:proofErr w:type="spellEnd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 de Illinois (EE.UU.), el </w:t>
      </w:r>
      <w:proofErr w:type="spellStart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>Staatliche</w:t>
      </w:r>
      <w:proofErr w:type="spellEnd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>Kunsamenlugen</w:t>
      </w:r>
      <w:proofErr w:type="spellEnd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>Kassel</w:t>
      </w:r>
      <w:proofErr w:type="spellEnd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 (Alemania), el Museo de Arte Contemporáneo de Madrid y el </w:t>
      </w:r>
      <w:proofErr w:type="spellStart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>Rigaud</w:t>
      </w:r>
      <w:proofErr w:type="spellEnd"/>
      <w:r>
        <w:rPr>
          <w:rFonts w:ascii="Arial" w:hAnsi="Arial" w:cs="Arial"/>
          <w:color w:val="212529"/>
          <w:sz w:val="15"/>
          <w:szCs w:val="15"/>
          <w:shd w:val="clear" w:color="auto" w:fill="FFFFFF"/>
        </w:rPr>
        <w:t xml:space="preserve"> de Perpiñán (Francia).</w:t>
      </w:r>
    </w:p>
    <w:p w:rsidR="00670314" w:rsidRDefault="00670314" w:rsidP="006172A1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757EF8" w:rsidRPr="00102621" w:rsidRDefault="00757EF8" w:rsidP="00670314">
      <w:pPr>
        <w:pStyle w:val="Prrafodelista"/>
        <w:numPr>
          <w:ilvl w:val="0"/>
          <w:numId w:val="6"/>
        </w:numPr>
        <w:spacing w:after="0" w:line="480" w:lineRule="auto"/>
        <w:ind w:left="1066" w:hanging="357"/>
        <w:jc w:val="both"/>
        <w:rPr>
          <w:rFonts w:ascii="Tahoma" w:hAnsi="Tahoma" w:cs="Tahoma"/>
          <w:color w:val="333333"/>
          <w:sz w:val="24"/>
          <w:szCs w:val="24"/>
          <w:shd w:val="clear" w:color="auto" w:fill="FCFCFC"/>
        </w:rPr>
      </w:pPr>
      <w:r w:rsidRPr="00D847AD">
        <w:rPr>
          <w:rFonts w:ascii="Tahoma" w:hAnsi="Tahoma" w:cs="Tahoma"/>
          <w:b/>
          <w:color w:val="333333"/>
          <w:sz w:val="24"/>
          <w:szCs w:val="24"/>
          <w:shd w:val="clear" w:color="auto" w:fill="FCFCFC"/>
        </w:rPr>
        <w:t>Licenciado en Bellas Artes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</w:t>
      </w:r>
      <w:r w:rsid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por la </w:t>
      </w:r>
      <w:r w:rsidR="00102621" w:rsidRPr="00102621">
        <w:rPr>
          <w:rFonts w:ascii="Tahoma" w:hAnsi="Tahoma" w:cs="Tahoma"/>
          <w:i/>
          <w:color w:val="333333"/>
          <w:sz w:val="24"/>
          <w:szCs w:val="24"/>
          <w:shd w:val="clear" w:color="auto" w:fill="FCFCFC"/>
        </w:rPr>
        <w:t>UNIVERSIDAD DE BARCELONA</w:t>
      </w:r>
      <w:r w:rsid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(ESPAÑA).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</w:t>
      </w:r>
    </w:p>
    <w:p w:rsidR="00757EF8" w:rsidRDefault="00757EF8" w:rsidP="00670314">
      <w:pPr>
        <w:pStyle w:val="Prrafodelista"/>
        <w:numPr>
          <w:ilvl w:val="0"/>
          <w:numId w:val="6"/>
        </w:numPr>
        <w:spacing w:after="0" w:line="480" w:lineRule="auto"/>
        <w:ind w:left="1066" w:hanging="357"/>
        <w:jc w:val="both"/>
        <w:rPr>
          <w:rFonts w:ascii="Tahoma" w:hAnsi="Tahoma" w:cs="Tahoma"/>
          <w:color w:val="333333"/>
          <w:sz w:val="24"/>
          <w:szCs w:val="24"/>
          <w:shd w:val="clear" w:color="auto" w:fill="FCFCFC"/>
        </w:rPr>
      </w:pPr>
      <w:r w:rsidRPr="00D847AD">
        <w:rPr>
          <w:rFonts w:ascii="Tahoma" w:hAnsi="Tahoma" w:cs="Tahoma"/>
          <w:b/>
          <w:color w:val="333333"/>
          <w:sz w:val="24"/>
          <w:szCs w:val="24"/>
          <w:shd w:val="clear" w:color="auto" w:fill="FCFCFC"/>
        </w:rPr>
        <w:t>Estudios de Litografía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en </w:t>
      </w:r>
      <w:r w:rsidR="00102621" w:rsidRPr="00102621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L'ECOLE BEAUX ARTS</w:t>
      </w:r>
      <w:r w:rsidR="00102621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, </w:t>
      </w:r>
      <w:r w:rsid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>P</w:t>
      </w:r>
      <w:r w:rsidR="00102621"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>arís</w:t>
      </w:r>
      <w:r w:rsid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(FRANCIA)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. </w:t>
      </w:r>
    </w:p>
    <w:p w:rsidR="00102621" w:rsidRDefault="00102621" w:rsidP="00670314">
      <w:pPr>
        <w:pStyle w:val="Prrafodelista"/>
        <w:numPr>
          <w:ilvl w:val="0"/>
          <w:numId w:val="6"/>
        </w:numPr>
        <w:spacing w:after="0" w:line="480" w:lineRule="auto"/>
        <w:ind w:left="1066" w:hanging="357"/>
        <w:jc w:val="both"/>
        <w:rPr>
          <w:rFonts w:ascii="Tahoma" w:hAnsi="Tahoma" w:cs="Tahoma"/>
          <w:color w:val="333333"/>
          <w:sz w:val="24"/>
          <w:szCs w:val="24"/>
          <w:shd w:val="clear" w:color="auto" w:fill="FCFCFC"/>
        </w:rPr>
      </w:pPr>
      <w:r w:rsidRPr="00D847AD">
        <w:rPr>
          <w:rFonts w:ascii="Tahoma" w:hAnsi="Tahoma" w:cs="Tahoma"/>
          <w:b/>
          <w:color w:val="333333"/>
          <w:sz w:val="24"/>
          <w:szCs w:val="24"/>
          <w:shd w:val="clear" w:color="auto" w:fill="FCFCFC"/>
        </w:rPr>
        <w:t>Graduado en Litografía</w:t>
      </w:r>
      <w:r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p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or la </w:t>
      </w:r>
      <w:r w:rsidRPr="00102621">
        <w:rPr>
          <w:rFonts w:ascii="Tahoma" w:hAnsi="Tahoma" w:cs="Tahoma"/>
          <w:i/>
          <w:color w:val="333333"/>
          <w:sz w:val="24"/>
          <w:szCs w:val="24"/>
          <w:shd w:val="clear" w:color="auto" w:fill="FCFCFC"/>
        </w:rPr>
        <w:t>ESCUELA DE ARTES APLICADAS</w:t>
      </w:r>
      <w:r w:rsidR="00670314">
        <w:rPr>
          <w:rFonts w:ascii="Tahoma" w:hAnsi="Tahoma" w:cs="Tahoma"/>
          <w:i/>
          <w:color w:val="333333"/>
          <w:sz w:val="24"/>
          <w:szCs w:val="24"/>
          <w:shd w:val="clear" w:color="auto" w:fill="FCFCFC"/>
        </w:rPr>
        <w:t xml:space="preserve">, </w:t>
      </w:r>
      <w:r w:rsidR="00670314">
        <w:rPr>
          <w:rFonts w:ascii="Tahoma" w:hAnsi="Tahoma" w:cs="Tahoma"/>
          <w:color w:val="333333"/>
          <w:sz w:val="24"/>
          <w:szCs w:val="24"/>
          <w:shd w:val="clear" w:color="auto" w:fill="FCFCFC"/>
        </w:rPr>
        <w:t>B</w:t>
      </w:r>
      <w:r w:rsidR="00670314" w:rsidRPr="00670314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arcelona </w:t>
      </w:r>
      <w:r>
        <w:rPr>
          <w:rFonts w:ascii="Tahoma" w:hAnsi="Tahoma" w:cs="Tahoma"/>
          <w:color w:val="333333"/>
          <w:sz w:val="24"/>
          <w:szCs w:val="24"/>
          <w:shd w:val="clear" w:color="auto" w:fill="FCFCFC"/>
        </w:rPr>
        <w:t>(ESPAÑA)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>.</w:t>
      </w:r>
    </w:p>
    <w:p w:rsidR="00102621" w:rsidRPr="00102621" w:rsidRDefault="00102621" w:rsidP="00670314">
      <w:pPr>
        <w:pStyle w:val="Prrafodelista"/>
        <w:numPr>
          <w:ilvl w:val="0"/>
          <w:numId w:val="6"/>
        </w:numPr>
        <w:spacing w:after="0" w:line="480" w:lineRule="auto"/>
        <w:ind w:left="1066" w:hanging="357"/>
        <w:jc w:val="both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847AD">
        <w:rPr>
          <w:rFonts w:ascii="Tahoma" w:hAnsi="Tahoma" w:cs="Tahoma"/>
          <w:b/>
          <w:color w:val="333333"/>
          <w:sz w:val="24"/>
          <w:szCs w:val="24"/>
          <w:shd w:val="clear" w:color="auto" w:fill="FCFCFC"/>
        </w:rPr>
        <w:t>Estudios de Serigrafía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en </w:t>
      </w:r>
      <w:r w:rsidRPr="00102621">
        <w:rPr>
          <w:rFonts w:ascii="Tahoma" w:hAnsi="Tahoma" w:cs="Tahoma"/>
          <w:i/>
          <w:color w:val="333333"/>
          <w:sz w:val="24"/>
          <w:szCs w:val="24"/>
          <w:shd w:val="clear" w:color="auto" w:fill="FCFCFC"/>
        </w:rPr>
        <w:t>THE PRATT CENTER</w:t>
      </w:r>
      <w:r>
        <w:rPr>
          <w:rFonts w:ascii="Tahoma" w:hAnsi="Tahoma" w:cs="Tahoma"/>
          <w:color w:val="333333"/>
          <w:sz w:val="24"/>
          <w:szCs w:val="24"/>
          <w:shd w:val="clear" w:color="auto" w:fill="FCFCFC"/>
        </w:rPr>
        <w:t>,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Nueva York</w:t>
      </w:r>
      <w:r>
        <w:rPr>
          <w:rFonts w:ascii="Tahoma" w:hAnsi="Tahoma" w:cs="Tahoma"/>
          <w:color w:val="333333"/>
          <w:sz w:val="24"/>
          <w:szCs w:val="24"/>
          <w:shd w:val="clear" w:color="auto" w:fill="FCFCFC"/>
        </w:rPr>
        <w:t xml:space="preserve"> (ESTADOS UNIDOS)</w:t>
      </w:r>
      <w:r w:rsidRPr="00102621">
        <w:rPr>
          <w:rFonts w:ascii="Tahoma" w:hAnsi="Tahoma" w:cs="Tahoma"/>
          <w:color w:val="333333"/>
          <w:sz w:val="24"/>
          <w:szCs w:val="24"/>
          <w:shd w:val="clear" w:color="auto" w:fill="FCFCFC"/>
        </w:rPr>
        <w:t>. </w:t>
      </w:r>
    </w:p>
    <w:p w:rsidR="00670314" w:rsidRDefault="00670314" w:rsidP="006172A1">
      <w:pPr>
        <w:spacing w:after="0" w:line="360" w:lineRule="auto"/>
        <w:ind w:firstLine="708"/>
        <w:jc w:val="both"/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</w:pPr>
    </w:p>
    <w:p w:rsidR="002571A3" w:rsidRPr="00D847AD" w:rsidRDefault="008424A0" w:rsidP="002571A3">
      <w:pPr>
        <w:shd w:val="clear" w:color="auto" w:fill="FFFFFF"/>
        <w:spacing w:after="0" w:line="360" w:lineRule="auto"/>
        <w:ind w:firstLine="708"/>
        <w:jc w:val="both"/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</w:pPr>
      <w:r w:rsidRPr="008424A0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Pintor, escultor y grabador,</w:t>
      </w:r>
      <w:r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6172A1" w:rsidRPr="002571A3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Daniel </w:t>
      </w:r>
      <w:proofErr w:type="spellStart"/>
      <w:r w:rsidR="006172A1" w:rsidRPr="002571A3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Argimón</w:t>
      </w:r>
      <w:proofErr w:type="spellEnd"/>
      <w:r w:rsidR="006172A1" w:rsidRPr="002571A3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se formó entre Barcelona, París y Nueva York, y </w:t>
      </w:r>
      <w:r w:rsidR="00670314" w:rsidRPr="002571A3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tocó gran parte de las artes del siglo XX, desde pinturas, collages, grabados y litografías, hasta cine o escultura, y </w:t>
      </w:r>
      <w:r w:rsidR="006172A1" w:rsidRPr="002571A3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está considerado como </w:t>
      </w:r>
      <w:r w:rsidR="006172A1" w:rsidRPr="00D847AD">
        <w:rPr>
          <w:rFonts w:ascii="Tahoma" w:hAnsi="Tahoma" w:cs="Tahoma"/>
          <w:b/>
          <w:color w:val="000000" w:themeColor="text1"/>
          <w:sz w:val="24"/>
          <w:szCs w:val="24"/>
          <w:u w:val="single"/>
          <w:shd w:val="clear" w:color="auto" w:fill="FFFFFF"/>
        </w:rPr>
        <w:t>uno de los artistas más importantes de la pintura informalista catalana</w:t>
      </w:r>
      <w:r w:rsidR="006172A1" w:rsidRPr="00D847AD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. </w:t>
      </w:r>
    </w:p>
    <w:p w:rsidR="002571A3" w:rsidRPr="002571A3" w:rsidRDefault="002571A3" w:rsidP="002571A3">
      <w:pPr>
        <w:shd w:val="clear" w:color="auto" w:fill="FFFFFF"/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</w:p>
    <w:p w:rsidR="002571A3" w:rsidRPr="002571A3" w:rsidRDefault="002571A3" w:rsidP="002571A3">
      <w:pPr>
        <w:shd w:val="clear" w:color="auto" w:fill="FFFFFF"/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ab/>
      </w:r>
      <w:r w:rsidRPr="002571A3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A lo largo de su trayectoria profesional ha permanecido vinculado al lenguaje informal, gracias a su característica  predilección por la manipulación de la materia y el </w:t>
      </w:r>
      <w:r w:rsidRPr="002571A3"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>collage</w:t>
      </w:r>
      <w:r w:rsidRPr="002571A3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 el gusto por la textura y lo táctil, la experimentación de técnicas, la utilización de objetos detríticos y la investigación del comportamiento de diferentes materiales ante la agresión del fuego.</w:t>
      </w:r>
    </w:p>
    <w:p w:rsidR="006172A1" w:rsidRDefault="006172A1" w:rsidP="002571A3">
      <w:pPr>
        <w:spacing w:after="0" w:line="360" w:lineRule="auto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2571A3" w:rsidRPr="00E57352" w:rsidRDefault="002571A3" w:rsidP="00E57352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En la década de los sesenta usó materiales roídos por el uso o el paso del tiempo</w:t>
      </w:r>
      <w:r w:rsid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</w:t>
      </w:r>
      <w:r w:rsidRP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y empezó a crear collages con cartones, papeles, fotografías, telas</w:t>
      </w:r>
      <w:r w:rsidR="00E57352" w:rsidRP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</w:t>
      </w:r>
      <w:r w:rsidRP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  <w:proofErr w:type="spellStart"/>
      <w:r w:rsidRP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etc</w:t>
      </w:r>
      <w:proofErr w:type="spellEnd"/>
      <w:r w:rsidR="00E57352" w:rsidRP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, incorporando objetos y símbolos pertenecientes al vocabulario  del </w:t>
      </w:r>
      <w:r w:rsidR="00E57352" w:rsidRPr="00E57352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pop art</w:t>
      </w:r>
      <w:r w:rsidR="00E57352" w:rsidRP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con una int</w:t>
      </w:r>
      <w:r w:rsid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encionalidad de denuncia social; mientras que a finales de los setenta acumula objetos de desecho propios de la sociedad de consumo. Ya en los años ochenta cultiva los collages de materiales diversos, muchos de ellos sometidos a la combustión, hasta </w:t>
      </w:r>
      <w:r w:rsidR="00E57352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lastRenderedPageBreak/>
        <w:t>que va relegando progresivamente la aplicación de elementos con el fin de profundizar en el acto de pintar.</w:t>
      </w:r>
    </w:p>
    <w:p w:rsidR="00A969D9" w:rsidRDefault="00A969D9" w:rsidP="006172A1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</w:p>
    <w:p w:rsidR="006172A1" w:rsidRPr="00E57352" w:rsidRDefault="006172A1" w:rsidP="006172A1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E57352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Sus inicios</w:t>
      </w:r>
      <w:r w:rsidR="00E57352" w:rsidRPr="00E57352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profesionales </w:t>
      </w:r>
      <w:r w:rsidRPr="00E57352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se sitúan en 1952, cuando empieza a trabajar como grabador y estampador en el taller de su abuelo, lo </w:t>
      </w:r>
      <w:r w:rsidR="00E57352" w:rsidRPr="00E57352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que</w:t>
      </w:r>
      <w:r w:rsidRPr="00E57352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le permite familiarizarse con las técnicas de un oficio artístico </w:t>
      </w:r>
      <w:r w:rsidR="00E57352" w:rsidRPr="00E57352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que siempre cultivó y del que nunca relegó.</w:t>
      </w:r>
      <w:r w:rsidRPr="00E57352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6172A1" w:rsidRDefault="006172A1" w:rsidP="006172A1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6172A1" w:rsidRPr="00A969D9" w:rsidRDefault="006172A1" w:rsidP="00A969D9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</w:pPr>
      <w:r w:rsidRPr="00A969D9"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  <w:t xml:space="preserve">En 1965 se traslada a París para perfeccionar sus trabajos con la </w:t>
      </w:r>
      <w:r w:rsidR="00A969D9" w:rsidRPr="00A969D9"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  <w:t>técnica litográfica</w:t>
      </w:r>
      <w:r w:rsidRPr="00A969D9"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  <w:t xml:space="preserve">, becado por el </w:t>
      </w:r>
      <w:r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Instituto Francés</w:t>
      </w:r>
      <w:r w:rsidRPr="00A969D9"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  <w:t xml:space="preserve"> de Barcelona. Se gradúa en la </w:t>
      </w:r>
      <w:proofErr w:type="spellStart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Escola</w:t>
      </w:r>
      <w:proofErr w:type="spellEnd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D´Arts</w:t>
      </w:r>
      <w:proofErr w:type="spellEnd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Aplicades</w:t>
      </w:r>
      <w:proofErr w:type="spellEnd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 xml:space="preserve"> I </w:t>
      </w:r>
      <w:proofErr w:type="spellStart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Oficis</w:t>
      </w:r>
      <w:proofErr w:type="spellEnd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Artistics</w:t>
      </w:r>
      <w:proofErr w:type="spellEnd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 xml:space="preserve"> “</w:t>
      </w:r>
      <w:proofErr w:type="spellStart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Llotja</w:t>
      </w:r>
      <w:proofErr w:type="spellEnd"/>
      <w:r w:rsidR="00A969D9"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”,</w:t>
      </w:r>
      <w:r w:rsidRPr="00A969D9"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  <w:t xml:space="preserve"> y ejerce como profesor de litografía en el </w:t>
      </w:r>
      <w:r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Conservatorio de las Artes del Libro</w:t>
      </w:r>
      <w:r w:rsidRPr="00A969D9"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  <w:t xml:space="preserve">. También fue profesor de dibujo en el </w:t>
      </w:r>
      <w:r w:rsidRPr="00A969D9">
        <w:rPr>
          <w:rFonts w:ascii="Tahoma" w:hAnsi="Tahoma" w:cs="Tahoma"/>
          <w:b w:val="0"/>
          <w:i/>
          <w:color w:val="000000" w:themeColor="text1"/>
          <w:sz w:val="24"/>
          <w:szCs w:val="24"/>
          <w:shd w:val="clear" w:color="auto" w:fill="FFFFFF"/>
        </w:rPr>
        <w:t>Liceo Francés</w:t>
      </w:r>
      <w:r w:rsidRPr="00A969D9">
        <w:rPr>
          <w:rFonts w:ascii="Tahoma" w:hAnsi="Tahoma" w:cs="Tahoma"/>
          <w:b w:val="0"/>
          <w:color w:val="000000" w:themeColor="text1"/>
          <w:sz w:val="24"/>
          <w:szCs w:val="24"/>
          <w:shd w:val="clear" w:color="auto" w:fill="FFFFFF"/>
        </w:rPr>
        <w:t xml:space="preserve">. </w:t>
      </w:r>
    </w:p>
    <w:p w:rsidR="002114CA" w:rsidRDefault="002114CA" w:rsidP="006172A1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A969D9" w:rsidRDefault="00A969D9" w:rsidP="006172A1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</w:pPr>
      <w:r w:rsidRPr="00A969D9">
        <w:rPr>
          <w:rFonts w:ascii="Arial Black" w:hAnsi="Arial Black" w:cs="Tahoma"/>
          <w:color w:val="000000" w:themeColor="text1"/>
          <w:shd w:val="clear" w:color="auto" w:fill="FFFFFF"/>
        </w:rPr>
        <w:t>=</w:t>
      </w:r>
      <w:r w:rsidRPr="00A969D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A969D9">
        <w:rPr>
          <w:rFonts w:ascii="Arial Black" w:hAnsi="Arial Black" w:cs="Tahoma"/>
          <w:color w:val="000000" w:themeColor="text1"/>
          <w:sz w:val="24"/>
          <w:szCs w:val="24"/>
          <w:u w:val="double"/>
          <w:shd w:val="clear" w:color="auto" w:fill="FFFFFF"/>
        </w:rPr>
        <w:t>EXPOSICIONES INDIVIDUALES</w:t>
      </w:r>
      <w:r w:rsidR="007B0678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B0678" w:rsidRPr="00EE763F"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  <w:t>(Selección):</w:t>
      </w:r>
    </w:p>
    <w:p w:rsidR="002114CA" w:rsidRPr="00A969D9" w:rsidRDefault="007B0678" w:rsidP="006172A1">
      <w:pPr>
        <w:spacing w:after="0" w:line="360" w:lineRule="auto"/>
        <w:ind w:firstLine="708"/>
        <w:jc w:val="both"/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</w:pPr>
      <w:r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1961</w:t>
      </w:r>
      <w:r w:rsidR="00A969D9" w:rsidRPr="00A969D9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  <w:r w:rsidR="00A969D9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2114CA" w:rsidRDefault="00A969D9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KASPER</w:t>
      </w: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Lausana (SUIZA).</w:t>
      </w:r>
    </w:p>
    <w:p w:rsid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1962</w:t>
      </w:r>
      <w:r w:rsidR="00A969D9" w:rsidRPr="00A969D9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  <w:r w:rsidRPr="00A969D9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A969D9" w:rsidRPr="002114CA" w:rsidRDefault="008613A4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A969D9"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GRIFÉ &amp; ESCODA</w:t>
      </w:r>
      <w:r w:rsidR="00A969D9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A969D9" w:rsidRPr="002114CA" w:rsidRDefault="008613A4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A969D9"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LORCA</w:t>
      </w: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Madrid</w:t>
      </w:r>
      <w:r w:rsidR="00A969D9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</w:p>
    <w:p w:rsidR="008613A4" w:rsidRPr="002114CA" w:rsidRDefault="00A969D9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VEDRÁ</w:t>
      </w: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Ibiza (ESPAÑA).</w:t>
      </w:r>
    </w:p>
    <w:p w:rsid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1963</w:t>
      </w:r>
      <w:r w:rsidR="00A969D9"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  <w:r w:rsidRPr="00A969D9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TARTESSOS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Torremolinos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IVAN SPENCE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Ibiza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BELARTE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</w:p>
    <w:p w:rsidR="002114CA" w:rsidRP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1964</w:t>
      </w:r>
      <w:r w:rsidR="002114CA"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MUSEO DE ARTE MODERNO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Miami (ESTADOS UNIDOS).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FORT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Tarragona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ATENEO DE OVIEDO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ATENEO DE MADRID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8613A4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2114CA"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IVAN SPENCE</w:t>
      </w: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</w:t>
      </w:r>
      <w:r w:rsid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Ibiza (ESPAÑA).</w:t>
      </w:r>
      <w:r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BELARTE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</w:p>
    <w:p w:rsidR="002114CA" w:rsidRP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1965</w:t>
      </w:r>
      <w:r w:rsidR="002114CA"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  <w:r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SCRAM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, Fort </w:t>
      </w:r>
      <w:proofErr w:type="spellStart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Laurderdale</w:t>
      </w:r>
      <w:proofErr w:type="spellEnd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(ESTADOS UNIDOS).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lastRenderedPageBreak/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SUR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Santander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IVAN SPENCE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Ibiza (ESPAÑA).</w:t>
      </w:r>
    </w:p>
    <w:p w:rsidR="002114CA" w:rsidRPr="002114CA" w:rsidRDefault="002114CA" w:rsidP="002114CA">
      <w:pPr>
        <w:pStyle w:val="Prrafodelista"/>
        <w:shd w:val="clear" w:color="auto" w:fill="FFFFFF"/>
        <w:spacing w:after="0" w:line="360" w:lineRule="auto"/>
        <w:ind w:left="1440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</w:p>
    <w:p w:rsidR="002114CA" w:rsidRP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1967</w:t>
      </w:r>
      <w:r w:rsidR="002114CA"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  <w:r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INTOWN GALLERY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Cleveland (ESTADOS UNIDOS).</w:t>
      </w:r>
    </w:p>
    <w:p w:rsidR="008613A4" w:rsidRP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IVAN SPENCE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Ibiza (ESPAÑA).</w:t>
      </w:r>
    </w:p>
    <w:p w:rsidR="002114CA" w:rsidRP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1968</w:t>
      </w:r>
      <w:r w:rsidR="002114CA"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COOC GALLERY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Maastricht (HOLANDA).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SELIMAN GALLERY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Seattle (ESTADOS UNIDOS).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CÍRCULO DE LA AMISTAD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Córdoba (ESPAÑA).</w:t>
      </w:r>
    </w:p>
    <w:p w:rsidR="008613A4" w:rsidRP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GALERÍA FORT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Tarragona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</w:p>
    <w:p w:rsidR="002114CA" w:rsidRPr="002114C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1969</w:t>
      </w:r>
      <w:r w:rsidR="002114CA" w:rsidRPr="002114C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MUSEO DE ARTE MODERNO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Miami (ESTADOS UNIDOS).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INSTITUTO FRANCÉS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RENÉ METRÁS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="008613A4" w:rsidRPr="002114C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2114CA" w:rsidRDefault="002114CA" w:rsidP="002114C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2114C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TRILCE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</w:p>
    <w:p w:rsidR="001B187A" w:rsidRPr="001B187A" w:rsidRDefault="001B187A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1970</w:t>
      </w:r>
      <w:r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IVAN SPENCE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Ibiza (ESPAÑA).</w:t>
      </w:r>
    </w:p>
    <w:p w:rsidR="008613A4" w:rsidRP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BARROC DESING STUDIO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Sitges (ESPAÑA).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1971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  <w:r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 xml:space="preserve"> </w:t>
      </w:r>
    </w:p>
    <w:p w:rsidR="008613A4" w:rsidRPr="001B187A" w:rsidRDefault="008613A4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1B187A"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AQUITANIA</w:t>
      </w:r>
      <w:r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1972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ARLETT CHABAUD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París (FRANCIA).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PECANINS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México D.F. (MÉJICO).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SEN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Madrid (ESPAÑA).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GRISES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Bilbao (ESPAÑA).</w:t>
      </w:r>
    </w:p>
    <w:p w:rsidR="008613A4" w:rsidRP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ADRIÁ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Roses (ESPAÑA).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1973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1B187A" w:rsidRDefault="001B187A" w:rsidP="001B187A">
      <w:pPr>
        <w:shd w:val="clear" w:color="auto" w:fill="FFFFFF"/>
        <w:spacing w:after="0" w:line="360" w:lineRule="auto"/>
        <w:ind w:left="1037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-  </w:t>
      </w:r>
      <w:r w:rsidR="008613A4" w:rsidRPr="00A969D9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ADRIÁ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="008613A4" w:rsidRPr="00A969D9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IVAN SPENCE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Ibiza (ESPAÑA).</w:t>
      </w:r>
    </w:p>
    <w:p w:rsidR="008613A4" w:rsidRPr="001B187A" w:rsidRDefault="008613A4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Gal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ería </w:t>
      </w:r>
      <w:r w:rsidR="001B187A"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PIC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, </w:t>
      </w:r>
      <w:proofErr w:type="spellStart"/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Vilanova</w:t>
      </w:r>
      <w:proofErr w:type="spellEnd"/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i la </w:t>
      </w:r>
      <w:proofErr w:type="spellStart"/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Geltrú</w:t>
      </w:r>
      <w:proofErr w:type="spellEnd"/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1974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613A4" w:rsidRPr="001B187A" w:rsidRDefault="008613A4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Gal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ería </w:t>
      </w:r>
      <w:r w:rsidR="001B187A"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ATRIUM ARTIS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Ginebra (SUIZA).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1975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LUZÁN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Zaragoza (ESPAÑA).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lastRenderedPageBreak/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 xml:space="preserve">JOAN </w:t>
      </w:r>
      <w:proofErr w:type="gramStart"/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MAS</w:t>
      </w:r>
      <w:proofErr w:type="gramEnd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ABRAXAS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SIT I MITG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Alicante (ESPAÑA).</w:t>
      </w:r>
    </w:p>
    <w:p w:rsidR="008613A4" w:rsidRP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SENY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1976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VALLÉS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Figueras (ESPAÑA).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1B187A" w:rsidRDefault="008613A4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Gal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ería </w:t>
      </w:r>
      <w:r w:rsidR="001B187A"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EDITART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Ginebra (SUIZA).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1977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INSTITUTO FRANCÉS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CASAL DE CULTURA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, </w:t>
      </w:r>
      <w:proofErr w:type="spellStart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Esplugues</w:t>
      </w:r>
      <w:proofErr w:type="spellEnd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CASA DE CULTURA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Cuenca (ESPAÑA).</w:t>
      </w:r>
    </w:p>
    <w:p w:rsidR="001B187A" w:rsidRPr="001B187A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1978</w:t>
      </w:r>
      <w:r w:rsidR="001B187A" w:rsidRPr="001B187A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BABEL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, </w:t>
      </w:r>
      <w:proofErr w:type="spellStart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Vinaroz</w:t>
      </w:r>
      <w:proofErr w:type="spellEnd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1B187A" w:rsidRDefault="008613A4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JOAN DE SERRALLONGA</w:t>
      </w:r>
      <w:r w:rsid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CÉSPEDES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Córdoba (ESPAÑA).</w:t>
      </w:r>
      <w:r w:rsidR="008613A4" w:rsidRPr="001B187A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1B187A" w:rsidRDefault="001B187A" w:rsidP="001B187A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3 I 5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Gerona (ESPAÑA).</w:t>
      </w: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1979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74C93" w:rsidRDefault="008613A4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 xml:space="preserve">JOAN </w:t>
      </w:r>
      <w:proofErr w:type="gramStart"/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MAS</w:t>
      </w:r>
      <w:proofErr w:type="gramEnd"/>
      <w:r w:rsid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Madrid (ESPAÑA).</w:t>
      </w:r>
    </w:p>
    <w:p w:rsidR="008613A4" w:rsidRP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CÁNEM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Castelló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n de la Plana (ESPAÑA).</w:t>
      </w: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1980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74C93" w:rsidRDefault="008613A4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PECANINS</w:t>
      </w: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México</w:t>
      </w:r>
      <w:r w:rsid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D.F. (MÉJICO).</w:t>
      </w: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491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P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PASCUAL FORT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, </w:t>
      </w:r>
      <w:proofErr w:type="spellStart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Cadaqués</w:t>
      </w:r>
      <w:proofErr w:type="spellEnd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1981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613A4" w:rsidRPr="00874C93" w:rsidRDefault="008613A4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Gal</w:t>
      </w:r>
      <w:r w:rsidR="00874C93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BIBLOS</w:t>
      </w:r>
      <w:r w:rsidR="00874C93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Palma de Mallorca (ESPAÑA).</w:t>
      </w: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1982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EDITART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Ginebra (SUIZA).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1983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TRECE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FONTANA DE ORO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Gerona (ESPAÑA).</w:t>
      </w:r>
    </w:p>
    <w:p w:rsidR="008613A4" w:rsidRPr="00874C93" w:rsidRDefault="008613A4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Galer</w:t>
      </w:r>
      <w:r w:rsid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GISÉLÉ LINDER</w:t>
      </w:r>
      <w:r w:rsid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Basilea (SUIZA).</w:t>
      </w: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1984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74C93" w:rsidRDefault="008613A4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PECANINS</w:t>
      </w: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México D</w:t>
      </w:r>
      <w:r w:rsid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.F. (MÉJICO).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MUSEO DE ARTE MODERNO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México D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.F. (MÉJICO).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ORFEÓN CATALÁN MÉXICO</w:t>
      </w: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D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.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F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. (MÉJICO).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lastRenderedPageBreak/>
        <w:t>ALLIANCE FRANÇAISE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Sabadell (ESPAÑA).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613A4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PASCUAL FORT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, </w:t>
      </w:r>
      <w:proofErr w:type="spellStart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Cadaqués</w:t>
      </w:r>
      <w:proofErr w:type="spellEnd"/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(ESPAÑA).</w:t>
      </w:r>
    </w:p>
    <w:p w:rsidR="004A6637" w:rsidRPr="00874C93" w:rsidRDefault="004A6637" w:rsidP="004A6637">
      <w:pPr>
        <w:pStyle w:val="Prrafodelista"/>
        <w:shd w:val="clear" w:color="auto" w:fill="FFFFFF"/>
        <w:spacing w:after="0" w:line="360" w:lineRule="auto"/>
        <w:ind w:left="1440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1986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613A4" w:rsidRP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CUENCA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Ulm (ALEMANIA).</w:t>
      </w:r>
    </w:p>
    <w:p w:rsidR="00874C93" w:rsidRPr="00874C93" w:rsidRDefault="008613A4" w:rsidP="00A969D9">
      <w:pPr>
        <w:numPr>
          <w:ilvl w:val="0"/>
          <w:numId w:val="1"/>
        </w:numPr>
        <w:shd w:val="clear" w:color="auto" w:fill="FFFFFF"/>
        <w:spacing w:after="0" w:line="360" w:lineRule="auto"/>
        <w:ind w:left="1037" w:hanging="357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1987</w:t>
      </w:r>
      <w:r w:rsidR="00874C93" w:rsidRPr="00874C93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NOMEN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  <w:r w:rsidR="008613A4"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 </w:t>
      </w:r>
    </w:p>
    <w:p w:rsidR="00874C93" w:rsidRDefault="008613A4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="00874C93"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JOAN OLIVER "MANEU"</w:t>
      </w:r>
      <w:r w:rsidR="00874C93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Palma de Mallorca (ESPAÑA).</w:t>
      </w:r>
    </w:p>
    <w:p w:rsidR="008613A4" w:rsidRPr="00874C93" w:rsidRDefault="00874C93" w:rsidP="00874C93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 xml:space="preserve">Galería </w:t>
      </w:r>
      <w:r w:rsidRPr="00874C93">
        <w:rPr>
          <w:rFonts w:ascii="Tahoma" w:eastAsia="Times New Roman" w:hAnsi="Tahoma" w:cs="Tahoma"/>
          <w:i/>
          <w:color w:val="202122"/>
          <w:sz w:val="24"/>
          <w:szCs w:val="24"/>
          <w:lang w:eastAsia="es-ES"/>
        </w:rPr>
        <w:t>ÁMBIT</w:t>
      </w: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, Barcelona (ESPAÑA).</w:t>
      </w:r>
    </w:p>
    <w:p w:rsidR="0068210C" w:rsidRDefault="0068210C" w:rsidP="0068210C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9"/>
          <w:szCs w:val="9"/>
          <w:lang w:eastAsia="es-ES"/>
        </w:rPr>
      </w:pPr>
    </w:p>
    <w:p w:rsidR="007B0678" w:rsidRPr="00EE763F" w:rsidRDefault="007B0678" w:rsidP="007B0678">
      <w:pPr>
        <w:spacing w:after="0" w:line="360" w:lineRule="auto"/>
        <w:ind w:firstLine="708"/>
        <w:jc w:val="both"/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</w:pPr>
      <w:r w:rsidRPr="00A969D9">
        <w:rPr>
          <w:rFonts w:ascii="Arial Black" w:hAnsi="Arial Black" w:cs="Tahoma"/>
          <w:color w:val="000000" w:themeColor="text1"/>
          <w:shd w:val="clear" w:color="auto" w:fill="FFFFFF"/>
        </w:rPr>
        <w:t>=</w:t>
      </w:r>
      <w:r w:rsidRPr="00A969D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 Black" w:hAnsi="Arial Black" w:cs="Tahoma"/>
          <w:color w:val="000000" w:themeColor="text1"/>
          <w:sz w:val="24"/>
          <w:szCs w:val="24"/>
          <w:u w:val="double"/>
          <w:shd w:val="clear" w:color="auto" w:fill="FFFFFF"/>
        </w:rPr>
        <w:t>EXPOSICIONES COLECTIVAS</w:t>
      </w:r>
      <w:r w:rsidR="00EE763F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="00EE763F" w:rsidRPr="00EE763F"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  <w:t>(Selección):</w:t>
      </w:r>
    </w:p>
    <w:p w:rsidR="00EE763F" w:rsidRPr="00C4060C" w:rsidRDefault="00EE763F" w:rsidP="00C4060C">
      <w:pPr>
        <w:pStyle w:val="Prrafodelista"/>
        <w:shd w:val="clear" w:color="auto" w:fill="FFFFFF"/>
        <w:spacing w:before="100" w:beforeAutospacing="1" w:after="24" w:line="360" w:lineRule="auto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C4060C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1958</w:t>
      </w:r>
      <w:r w:rsidRPr="00C4060C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 xml:space="preserve">: </w:t>
      </w:r>
      <w:r w:rsidRPr="00C4060C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ATENEO COLÓN</w:t>
      </w:r>
      <w:r w:rsidRPr="00C4060C"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Barcelona (ESPAÑA).</w:t>
      </w:r>
    </w:p>
    <w:p w:rsidR="00EE763F" w:rsidRPr="00EE763F" w:rsidRDefault="00EE763F" w:rsidP="00EE763F">
      <w:pPr>
        <w:shd w:val="clear" w:color="auto" w:fill="FFFFFF"/>
        <w:spacing w:before="100" w:beforeAutospacing="1" w:after="24" w:line="360" w:lineRule="auto"/>
        <w:ind w:left="708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EE763F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1959</w:t>
      </w:r>
      <w:r w:rsidRPr="00EE763F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  <w:r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 xml:space="preserve"> </w:t>
      </w:r>
      <w:r w:rsidRPr="00EE763F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I </w:t>
      </w: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SALÓ</w:t>
      </w:r>
      <w:r w:rsidRPr="00EE763F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N DE NOVIEMBRE,</w:t>
      </w:r>
      <w:r w:rsidRPr="0068210C">
        <w:rPr>
          <w:rFonts w:cstheme="minorHAnsi"/>
          <w:color w:val="00171F"/>
          <w:shd w:val="clear" w:color="auto" w:fill="FFFFFF"/>
        </w:rPr>
        <w:t xml:space="preserve"> </w:t>
      </w:r>
      <w:r w:rsidRPr="00EE763F">
        <w:rPr>
          <w:rFonts w:ascii="Tahoma" w:hAnsi="Tahoma" w:cs="Tahoma"/>
          <w:color w:val="00171F"/>
          <w:sz w:val="24"/>
          <w:szCs w:val="24"/>
          <w:shd w:val="clear" w:color="auto" w:fill="FFFFFF"/>
        </w:rPr>
        <w:t>Barcelona (ESPAÑA).</w:t>
      </w:r>
    </w:p>
    <w:p w:rsidR="00EE763F" w:rsidRDefault="00EE763F" w:rsidP="00EE763F">
      <w:pPr>
        <w:shd w:val="clear" w:color="auto" w:fill="FFFFFF"/>
        <w:spacing w:before="100" w:beforeAutospacing="1" w:after="24" w:line="360" w:lineRule="auto"/>
        <w:ind w:left="708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EE763F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1960</w:t>
      </w:r>
      <w:r w:rsidRPr="00EE763F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EE763F" w:rsidRDefault="00EE763F" w:rsidP="00EE763F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34" w:hanging="357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SALÓN DE MAYO, Barcelona (ESPAÑA).</w:t>
      </w:r>
    </w:p>
    <w:p w:rsidR="00EE763F" w:rsidRPr="00EE763F" w:rsidRDefault="00EE763F" w:rsidP="00EE763F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34" w:hanging="357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EE763F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EXPRESSIONS ACTUELLES</w:t>
      </w:r>
      <w:r w:rsidRPr="00EE763F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, </w:t>
      </w:r>
      <w:proofErr w:type="spellStart"/>
      <w:r w:rsidRPr="00EE763F">
        <w:rPr>
          <w:rFonts w:ascii="Tahoma" w:hAnsi="Tahoma" w:cs="Tahoma"/>
          <w:color w:val="00171F"/>
          <w:sz w:val="24"/>
          <w:szCs w:val="24"/>
          <w:shd w:val="clear" w:color="auto" w:fill="FFFFFF"/>
        </w:rPr>
        <w:t>Lausanne</w:t>
      </w:r>
      <w:proofErr w:type="spellEnd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(SUIZA).</w:t>
      </w:r>
    </w:p>
    <w:p w:rsidR="00EE763F" w:rsidRPr="00EE763F" w:rsidRDefault="00EE763F" w:rsidP="00EE763F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EE763F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1961</w:t>
      </w:r>
      <w:r w:rsidRPr="00EE763F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 xml:space="preserve">: </w:t>
      </w:r>
    </w:p>
    <w:p w:rsidR="00EE763F" w:rsidRDefault="00EE763F" w:rsidP="00EE763F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EE763F"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ARTE ACTUAL ESPAÑOL, Bruselas (BÉLGICA).</w:t>
      </w:r>
    </w:p>
    <w:p w:rsidR="00EE763F" w:rsidRDefault="00EE763F" w:rsidP="00EE763F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202122"/>
          <w:sz w:val="24"/>
          <w:szCs w:val="24"/>
          <w:lang w:eastAsia="es-ES"/>
        </w:rPr>
        <w:t>CUATRIENAL DE ARTE CONTEMPORÁNEO, Helsinki (FINLANDIA).</w:t>
      </w:r>
    </w:p>
    <w:p w:rsidR="00EE763F" w:rsidRPr="00377729" w:rsidRDefault="00EE763F" w:rsidP="00EE763F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EE763F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KONGRESSHALLE TIERGARTEN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Berlí</w:t>
      </w:r>
      <w:r w:rsidRPr="00EE763F">
        <w:rPr>
          <w:rFonts w:ascii="Tahoma" w:hAnsi="Tahoma" w:cs="Tahoma"/>
          <w:color w:val="00171F"/>
          <w:sz w:val="24"/>
          <w:szCs w:val="24"/>
          <w:shd w:val="clear" w:color="auto" w:fill="FFFFFF"/>
        </w:rPr>
        <w:t>n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(ALEMANIA).</w:t>
      </w:r>
    </w:p>
    <w:p w:rsidR="00377729" w:rsidRPr="00377729" w:rsidRDefault="00377729" w:rsidP="00EE763F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11 ARTISTI DELLA N.E.E.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Venecia (ITALIA).</w:t>
      </w:r>
    </w:p>
    <w:p w:rsidR="00377729" w:rsidRPr="00377729" w:rsidRDefault="00377729" w:rsidP="00377729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377729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1962</w:t>
      </w:r>
      <w:r w:rsidRPr="00377729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 xml:space="preserve">: 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ARTE ESPAÑOL CONTEMPORÁNEO, 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>Bonn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(ALEMANIA).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PEINTURE INTERNATIONAL,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</w:t>
      </w:r>
      <w:proofErr w:type="spellStart"/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>Lausanne</w:t>
      </w:r>
      <w:proofErr w:type="spellEnd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(SUIZA).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HERBSTSALON, HAUS DER KUNST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, </w:t>
      </w:r>
      <w:proofErr w:type="spellStart"/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>Munich</w:t>
      </w:r>
      <w:proofErr w:type="spellEnd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(ALEMANIA).</w:t>
      </w:r>
    </w:p>
    <w:p w:rsidR="00377729" w:rsidRPr="00377729" w:rsidRDefault="00377729" w:rsidP="00377729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377729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1963</w:t>
      </w:r>
      <w:r w:rsidRPr="00377729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II FUNDACO,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Messina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(ITALIA)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THE CHATHAN GALLERIES,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Tokio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(JAPÓN).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BIENAL DE MAINICHI,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Toki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>o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(JAPÓN).</w:t>
      </w:r>
    </w:p>
    <w:p w:rsidR="00377729" w:rsidRPr="00377729" w:rsidRDefault="00377729" w:rsidP="00377729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377729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t>1964</w:t>
      </w:r>
      <w:r w:rsidRPr="00377729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MAN-64,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Barcelona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ABSTRACTOS CATALANES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Barcelona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</w:p>
    <w:p w:rsidR="00377729" w:rsidRPr="00377729" w:rsidRDefault="00377729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377729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DESDE GOYA HASTA MAÑANA</w:t>
      </w:r>
      <w:r w:rsidRPr="00377729"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Madrid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</w:p>
    <w:p w:rsidR="00377729" w:rsidRPr="00A72EEB" w:rsidRDefault="00377729" w:rsidP="00377729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</w:pPr>
      <w:r w:rsidRPr="00A72EEB">
        <w:rPr>
          <w:rFonts w:ascii="Tahoma" w:eastAsia="Times New Roman" w:hAnsi="Tahoma" w:cs="Tahoma"/>
          <w:b/>
          <w:color w:val="202122"/>
          <w:sz w:val="24"/>
          <w:szCs w:val="24"/>
          <w:u w:val="single"/>
          <w:lang w:eastAsia="es-ES"/>
        </w:rPr>
        <w:lastRenderedPageBreak/>
        <w:t>1965</w:t>
      </w:r>
      <w:r w:rsidRPr="00A72EEB">
        <w:rPr>
          <w:rFonts w:ascii="Tahoma" w:eastAsia="Times New Roman" w:hAnsi="Tahoma" w:cs="Tahoma"/>
          <w:b/>
          <w:color w:val="202122"/>
          <w:sz w:val="24"/>
          <w:szCs w:val="24"/>
          <w:lang w:eastAsia="es-ES"/>
        </w:rPr>
        <w:t>:</w:t>
      </w:r>
    </w:p>
    <w:p w:rsidR="00377729" w:rsidRPr="00A72EEB" w:rsidRDefault="00A72EEB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A72EEB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EVOCACIÓN AL MODERNISMO</w:t>
      </w:r>
      <w:r w:rsidR="00377729" w:rsidRPr="00A72EEB"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Barcelona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</w:p>
    <w:p w:rsidR="00377729" w:rsidRPr="00A72EEB" w:rsidRDefault="00A72EEB" w:rsidP="0037772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A72EEB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CONVERGENCIAS ENTRE EL PENSAMIENTO Y LA PLÁSTICA ACTUAL</w:t>
      </w:r>
      <w:r w:rsidR="00377729" w:rsidRPr="00A72EEB"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Barcelona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</w:p>
    <w:p w:rsidR="00377729" w:rsidRPr="00A72EEB" w:rsidRDefault="00A72EEB" w:rsidP="00377729">
      <w:pPr>
        <w:pStyle w:val="Prrafodelista"/>
        <w:numPr>
          <w:ilvl w:val="1"/>
          <w:numId w:val="1"/>
        </w:numPr>
        <w:shd w:val="clear" w:color="auto" w:fill="FFFFFF"/>
        <w:spacing w:before="100" w:beforeAutospacing="1" w:after="24" w:line="240" w:lineRule="auto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  <w:r w:rsidRPr="00A72EEB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8 ARTISTAS CATALANES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, París (FRANCIA).</w:t>
      </w:r>
      <w:r w:rsidRPr="00A72EEB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</w:t>
      </w:r>
    </w:p>
    <w:p w:rsidR="00377729" w:rsidRPr="00A72EEB" w:rsidRDefault="00377729" w:rsidP="00A72EEB">
      <w:pPr>
        <w:pStyle w:val="Prrafodelista"/>
        <w:shd w:val="clear" w:color="auto" w:fill="FFFFFF"/>
        <w:spacing w:after="0" w:line="360" w:lineRule="auto"/>
        <w:ind w:left="1440"/>
        <w:jc w:val="both"/>
        <w:rPr>
          <w:rFonts w:ascii="Tahoma" w:eastAsia="Times New Roman" w:hAnsi="Tahoma" w:cs="Tahoma"/>
          <w:color w:val="202122"/>
          <w:sz w:val="24"/>
          <w:szCs w:val="24"/>
          <w:lang w:eastAsia="es-ES"/>
        </w:rPr>
      </w:pPr>
    </w:p>
    <w:p w:rsidR="00A72EEB" w:rsidRDefault="00A72EEB" w:rsidP="00C4060C">
      <w:pPr>
        <w:spacing w:after="0" w:line="360" w:lineRule="auto"/>
        <w:ind w:firstLine="708"/>
        <w:jc w:val="both"/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</w:pPr>
      <w:r w:rsidRPr="00A969D9">
        <w:rPr>
          <w:rFonts w:ascii="Arial Black" w:hAnsi="Arial Black" w:cs="Tahoma"/>
          <w:color w:val="000000" w:themeColor="text1"/>
          <w:shd w:val="clear" w:color="auto" w:fill="FFFFFF"/>
        </w:rPr>
        <w:t>=</w:t>
      </w:r>
      <w:r w:rsidRPr="00A969D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 Black" w:hAnsi="Arial Black" w:cs="Tahoma"/>
          <w:color w:val="000000" w:themeColor="text1"/>
          <w:sz w:val="24"/>
          <w:szCs w:val="24"/>
          <w:u w:val="double"/>
          <w:shd w:val="clear" w:color="auto" w:fill="FFFFFF"/>
        </w:rPr>
        <w:t>PREMIOS Y GALARDONES</w:t>
      </w:r>
      <w:r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EE763F"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  <w:t>(Selección):</w:t>
      </w:r>
    </w:p>
    <w:p w:rsidR="00A72EEB" w:rsidRDefault="00A72EEB" w:rsidP="00A72EEB">
      <w:pPr>
        <w:spacing w:after="0" w:line="360" w:lineRule="auto"/>
        <w:ind w:left="372" w:firstLine="708"/>
        <w:jc w:val="both"/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</w:pPr>
    </w:p>
    <w:p w:rsidR="00A45480" w:rsidRDefault="00A72EEB" w:rsidP="00A45480">
      <w:pPr>
        <w:pStyle w:val="Prrafodelista"/>
        <w:numPr>
          <w:ilvl w:val="1"/>
          <w:numId w:val="1"/>
        </w:numPr>
        <w:spacing w:after="0" w:line="480" w:lineRule="auto"/>
        <w:ind w:left="1434" w:hanging="357"/>
        <w:jc w:val="both"/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</w:pPr>
      <w:r w:rsidRPr="00A45480">
        <w:rPr>
          <w:rFonts w:ascii="Tahoma" w:hAnsi="Tahoma" w:cs="Tahoma"/>
          <w:b/>
          <w:color w:val="000000" w:themeColor="text1"/>
          <w:sz w:val="24"/>
          <w:szCs w:val="24"/>
          <w:u w:val="single"/>
          <w:shd w:val="clear" w:color="auto" w:fill="FFFFFF"/>
        </w:rPr>
        <w:t>1965</w:t>
      </w:r>
      <w:r w:rsidRPr="00A45480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:</w:t>
      </w:r>
      <w:r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A45480"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>PREMIO PEINTURE INTERNATIONALE PARÍS-ESONNE</w:t>
      </w:r>
      <w:r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 París (ESPAÑA).</w:t>
      </w:r>
      <w:r w:rsidR="00A45480" w:rsidRPr="00A45480"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A45480" w:rsidRPr="00A45480" w:rsidRDefault="00A45480" w:rsidP="00A45480">
      <w:pPr>
        <w:pStyle w:val="Prrafodelista"/>
        <w:numPr>
          <w:ilvl w:val="1"/>
          <w:numId w:val="1"/>
        </w:numPr>
        <w:spacing w:after="0" w:line="480" w:lineRule="auto"/>
        <w:ind w:left="1434" w:hanging="357"/>
        <w:jc w:val="both"/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</w:pPr>
      <w:r w:rsidRPr="00A45480">
        <w:rPr>
          <w:rFonts w:ascii="Tahoma" w:hAnsi="Tahoma" w:cs="Tahoma"/>
          <w:b/>
          <w:color w:val="000000" w:themeColor="text1"/>
          <w:sz w:val="24"/>
          <w:szCs w:val="24"/>
          <w:u w:val="single"/>
          <w:shd w:val="clear" w:color="auto" w:fill="FFFFFF"/>
        </w:rPr>
        <w:t>1968</w:t>
      </w:r>
      <w:r w:rsidRPr="00A45480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:</w:t>
      </w:r>
      <w:r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 xml:space="preserve"> PRIMER </w:t>
      </w:r>
      <w:r w:rsidRPr="00A72EEB"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>PREMIO CERCLE MAILLOL</w:t>
      </w:r>
      <w:r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A72EEB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B</w:t>
      </w:r>
      <w:r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arcelona (ESPAÑA).</w:t>
      </w:r>
    </w:p>
    <w:p w:rsidR="00A45480" w:rsidRPr="00A72EEB" w:rsidRDefault="00A45480" w:rsidP="00A45480">
      <w:pPr>
        <w:pStyle w:val="Prrafodelista"/>
        <w:numPr>
          <w:ilvl w:val="1"/>
          <w:numId w:val="1"/>
        </w:numPr>
        <w:spacing w:after="0" w:line="480" w:lineRule="auto"/>
        <w:ind w:left="1434" w:hanging="357"/>
        <w:jc w:val="both"/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</w:pPr>
      <w:r>
        <w:rPr>
          <w:rFonts w:ascii="Tahoma" w:hAnsi="Tahoma" w:cs="Tahoma"/>
          <w:b/>
          <w:color w:val="000000" w:themeColor="text1"/>
          <w:sz w:val="24"/>
          <w:szCs w:val="24"/>
          <w:u w:val="single"/>
          <w:shd w:val="clear" w:color="auto" w:fill="FFFFFF"/>
        </w:rPr>
        <w:t>1968</w:t>
      </w:r>
      <w:r w:rsidRPr="00A45480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: </w:t>
      </w:r>
      <w:r w:rsidRPr="00A45480">
        <w:rPr>
          <w:rFonts w:ascii="Tahoma" w:hAnsi="Tahoma" w:cs="Tahoma"/>
          <w:i/>
          <w:color w:val="000000"/>
          <w:sz w:val="24"/>
          <w:szCs w:val="24"/>
        </w:rPr>
        <w:t>BECA DEL INTERNATIONAL INSTITUTE OF EDUCATION</w:t>
      </w:r>
      <w:r>
        <w:rPr>
          <w:rFonts w:ascii="Tahoma" w:hAnsi="Tahoma" w:cs="Tahoma"/>
          <w:color w:val="000000"/>
          <w:sz w:val="24"/>
          <w:szCs w:val="24"/>
        </w:rPr>
        <w:t>, Nueva York (ESTADOS UNIDOS).</w:t>
      </w:r>
    </w:p>
    <w:p w:rsidR="00A72EEB" w:rsidRPr="00A45480" w:rsidRDefault="00A45480" w:rsidP="00A45480">
      <w:pPr>
        <w:pStyle w:val="Prrafodelista"/>
        <w:numPr>
          <w:ilvl w:val="1"/>
          <w:numId w:val="1"/>
        </w:numPr>
        <w:spacing w:after="0" w:line="480" w:lineRule="auto"/>
        <w:ind w:left="1434" w:hanging="357"/>
        <w:jc w:val="both"/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</w:pPr>
      <w:r w:rsidRPr="00A45480">
        <w:rPr>
          <w:rFonts w:ascii="Tahoma" w:hAnsi="Tahoma" w:cs="Tahoma"/>
          <w:b/>
          <w:color w:val="000000" w:themeColor="text1"/>
          <w:sz w:val="24"/>
          <w:szCs w:val="24"/>
          <w:u w:val="single"/>
          <w:shd w:val="clear" w:color="auto" w:fill="FFFFFF"/>
        </w:rPr>
        <w:t>1983</w:t>
      </w:r>
      <w:r w:rsidRPr="00A45480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:</w:t>
      </w:r>
      <w:r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72EEB" w:rsidRPr="00A45480"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>PREMIO MINI – GRAVAT</w:t>
      </w:r>
      <w:r w:rsidR="00A72EEB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A72EEB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Cadaqués</w:t>
      </w:r>
      <w:proofErr w:type="spellEnd"/>
      <w:r w:rsidR="00A72EEB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(ESPAÑA).</w:t>
      </w:r>
    </w:p>
    <w:p w:rsidR="00A45480" w:rsidRPr="00A45480" w:rsidRDefault="00A45480" w:rsidP="00A45480">
      <w:pPr>
        <w:pStyle w:val="Prrafodelista"/>
        <w:numPr>
          <w:ilvl w:val="1"/>
          <w:numId w:val="1"/>
        </w:numPr>
        <w:spacing w:after="0" w:line="480" w:lineRule="auto"/>
        <w:ind w:left="1434" w:hanging="357"/>
        <w:jc w:val="both"/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</w:pPr>
      <w:r w:rsidRPr="00A45480"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  <w:t>BECA DEL GOBIERNO FRANCÉS</w:t>
      </w:r>
      <w:r w:rsidRPr="00A45480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 (FRANCIA).</w:t>
      </w:r>
    </w:p>
    <w:p w:rsidR="00A45480" w:rsidRPr="00C4060C" w:rsidRDefault="00A45480" w:rsidP="00A45480">
      <w:pPr>
        <w:pStyle w:val="Prrafodelista"/>
        <w:numPr>
          <w:ilvl w:val="1"/>
          <w:numId w:val="1"/>
        </w:numPr>
        <w:spacing w:after="0" w:line="480" w:lineRule="auto"/>
        <w:ind w:left="1434" w:hanging="357"/>
        <w:jc w:val="both"/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</w:pPr>
      <w:r w:rsidRPr="00A45480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PRIMER ACCÉSIT EN EL PREMIO DE DIBUJO JOAN MIRÓ.</w:t>
      </w:r>
    </w:p>
    <w:p w:rsidR="00C4060C" w:rsidRPr="00A45480" w:rsidRDefault="00C4060C" w:rsidP="00C4060C">
      <w:pPr>
        <w:pStyle w:val="Prrafodelista"/>
        <w:spacing w:after="0" w:line="480" w:lineRule="auto"/>
        <w:ind w:left="1434"/>
        <w:jc w:val="both"/>
        <w:rPr>
          <w:rFonts w:ascii="Tahoma" w:hAnsi="Tahoma" w:cs="Tahoma"/>
          <w:i/>
          <w:color w:val="000000" w:themeColor="text1"/>
          <w:sz w:val="24"/>
          <w:szCs w:val="24"/>
          <w:shd w:val="clear" w:color="auto" w:fill="FFFFFF"/>
        </w:rPr>
      </w:pPr>
    </w:p>
    <w:p w:rsidR="00C4060C" w:rsidRDefault="00C4060C" w:rsidP="00C4060C">
      <w:pPr>
        <w:spacing w:after="0" w:line="360" w:lineRule="auto"/>
        <w:ind w:firstLine="708"/>
        <w:jc w:val="both"/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</w:pPr>
      <w:r w:rsidRPr="00C4060C">
        <w:rPr>
          <w:rFonts w:ascii="Arial Black" w:hAnsi="Arial Black" w:cs="Tahoma"/>
          <w:color w:val="000000" w:themeColor="text1"/>
          <w:shd w:val="clear" w:color="auto" w:fill="FFFFFF"/>
        </w:rPr>
        <w:t>=</w:t>
      </w:r>
      <w:r w:rsidRPr="00C4060C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 Black" w:hAnsi="Arial Black" w:cs="Tahoma"/>
          <w:color w:val="000000" w:themeColor="text1"/>
          <w:sz w:val="24"/>
          <w:szCs w:val="24"/>
          <w:u w:val="double"/>
          <w:shd w:val="clear" w:color="auto" w:fill="FFFFFF"/>
        </w:rPr>
        <w:t>MUSEOS y COLECCIONES</w:t>
      </w:r>
      <w:r w:rsidRPr="00C4060C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C4060C"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  <w:t>(Selección):</w:t>
      </w:r>
    </w:p>
    <w:p w:rsidR="004A6637" w:rsidRDefault="004A6637" w:rsidP="004A6637">
      <w:pPr>
        <w:shd w:val="clear" w:color="auto" w:fill="FFFFFF"/>
        <w:spacing w:after="0" w:line="360" w:lineRule="auto"/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</w:pPr>
    </w:p>
    <w:p w:rsidR="0068210C" w:rsidRPr="004A6637" w:rsidRDefault="00C4060C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4A6637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MUSEO ABELLÓ</w:t>
      </w:r>
      <w:r w:rsidR="0068210C"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, </w:t>
      </w:r>
      <w:proofErr w:type="spellStart"/>
      <w:r w:rsidR="0068210C"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Mollet</w:t>
      </w:r>
      <w:proofErr w:type="spellEnd"/>
      <w:r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Del </w:t>
      </w:r>
      <w:proofErr w:type="spellStart"/>
      <w:r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Vallès</w:t>
      </w:r>
      <w:proofErr w:type="spellEnd"/>
      <w:r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- Barcelona</w:t>
      </w:r>
      <w:r w:rsidR="0068210C"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</w:t>
      </w:r>
      <w:r w:rsidR="004A6637"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ESPAÑA</w:t>
      </w:r>
      <w:r w:rsidR="0068210C" w:rsidRP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). </w:t>
      </w:r>
    </w:p>
    <w:p w:rsidR="0068210C" w:rsidRPr="00C4060C" w:rsidRDefault="00C4060C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C4060C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MUSEO DE HUESCA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  <w:r w:rsidR="0068210C" w:rsidRPr="00C4060C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</w:t>
      </w:r>
    </w:p>
    <w:p w:rsidR="0068210C" w:rsidRPr="00C4060C" w:rsidRDefault="00C4060C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C4060C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MUSEO EUROPEO DE ARTE MODERNO,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</w:t>
      </w:r>
      <w:r w:rsidR="0068210C" w:rsidRPr="00C4060C">
        <w:rPr>
          <w:rFonts w:ascii="Tahoma" w:hAnsi="Tahoma" w:cs="Tahoma"/>
          <w:color w:val="00171F"/>
          <w:sz w:val="24"/>
          <w:szCs w:val="24"/>
          <w:shd w:val="clear" w:color="auto" w:fill="FFFFFF"/>
        </w:rPr>
        <w:t>Barcelona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  <w:r w:rsidR="0068210C" w:rsidRPr="00C4060C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</w:t>
      </w:r>
    </w:p>
    <w:p w:rsidR="0068210C" w:rsidRDefault="00C4060C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C4060C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MIAMI MUSEUM OF MODERN ART,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Florida (ESTADOS UNIDOS)</w:t>
      </w:r>
      <w:r w:rsidR="0068210C" w:rsidRPr="00C4060C"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. </w:t>
      </w:r>
    </w:p>
    <w:p w:rsidR="00272C27" w:rsidRDefault="00272C27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NACIONAL CENTRO DE ARTE REINA SOFÍA – MNCARS, </w:t>
      </w:r>
      <w:r w:rsidRPr="00272C2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Madrid (ESPAÑA).</w:t>
      </w:r>
    </w:p>
    <w:p w:rsidR="00272C27" w:rsidRDefault="00272C27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 ARTE MODERNO DE BARCELONA – MACBA, </w:t>
      </w:r>
      <w:r w:rsidRPr="00272C2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Barcelona (ESPAÑA).</w:t>
      </w:r>
    </w:p>
    <w:p w:rsidR="00272C27" w:rsidRDefault="00272C27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 ARTE MODERNO DE LA DIPUTACIÓN DE TARRAGONA </w:t>
      </w:r>
      <w:r w:rsidRPr="00272C2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(ESPAÑA).</w:t>
      </w:r>
    </w:p>
    <w:p w:rsidR="00272C27" w:rsidRDefault="00272C27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 ARTE CONTEMPORÁNEO DE SEVILLA </w:t>
      </w:r>
      <w:r w:rsidRPr="00272C2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(ESPAÑA).</w:t>
      </w:r>
    </w:p>
    <w:p w:rsidR="00272C27" w:rsidRDefault="00272C27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 ARTE CONTEMPORÁNEO VICENTE AGUILERA CERNI DE VILLAFAMÉS, </w:t>
      </w:r>
      <w:r w:rsidRPr="00272C2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Castellón (ESPAÑA).</w:t>
      </w:r>
    </w:p>
    <w:p w:rsidR="00FB1916" w:rsidRDefault="00FB191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lastRenderedPageBreak/>
        <w:t xml:space="preserve">MUSEO DE ARTE CONTEMPORÁNEO DE ELCHE, </w:t>
      </w:r>
      <w:r w:rsidRPr="00FB1916">
        <w:rPr>
          <w:rFonts w:ascii="Tahoma" w:hAnsi="Tahoma" w:cs="Tahoma"/>
          <w:color w:val="00171F"/>
          <w:sz w:val="24"/>
          <w:szCs w:val="24"/>
          <w:shd w:val="clear" w:color="auto" w:fill="FFFFFF"/>
        </w:rPr>
        <w:t>Alicante (ESPAÑA).</w:t>
      </w:r>
    </w:p>
    <w:p w:rsidR="00FB1916" w:rsidRDefault="00FB191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FB1916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MUSEO DE ARTE CONTEMPORÁNEO DE IBIZA – MACE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(ESPAÑA).</w:t>
      </w:r>
    </w:p>
    <w:p w:rsidR="00FB1916" w:rsidRDefault="00FB191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FB1916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MUSEO DE MATARÓ,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Barcelona (ESPAÑA).</w:t>
      </w:r>
    </w:p>
    <w:p w:rsidR="00FB1916" w:rsidRPr="00FB1916" w:rsidRDefault="00FB191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DEL EMPORDÀ, </w:t>
      </w:r>
      <w:r w:rsidRPr="00FB1916">
        <w:rPr>
          <w:rFonts w:ascii="Tahoma" w:hAnsi="Tahoma" w:cs="Tahoma"/>
          <w:color w:val="00171F"/>
          <w:sz w:val="24"/>
          <w:szCs w:val="24"/>
          <w:shd w:val="clear" w:color="auto" w:fill="FFFFFF"/>
        </w:rPr>
        <w:t>Figueres – Gerona (ESPAÑA).</w:t>
      </w:r>
    </w:p>
    <w:p w:rsidR="00FB1916" w:rsidRDefault="00FB191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BIBLIOTECA MUSEO VÍCTOR BALAGUER, </w:t>
      </w:r>
      <w:proofErr w:type="spellStart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Vilanova</w:t>
      </w:r>
      <w:proofErr w:type="spellEnd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I La </w:t>
      </w:r>
      <w:proofErr w:type="spellStart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Geltrú</w:t>
      </w:r>
      <w:proofErr w:type="spellEnd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– Barcelona (ESPAÑA).</w:t>
      </w:r>
    </w:p>
    <w:p w:rsidR="00FB1916" w:rsidRDefault="00FB191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 CADAQUÉS, </w:t>
      </w:r>
      <w:r w:rsidR="00463476">
        <w:rPr>
          <w:rFonts w:ascii="Tahoma" w:hAnsi="Tahoma" w:cs="Tahoma"/>
          <w:color w:val="00171F"/>
          <w:sz w:val="24"/>
          <w:szCs w:val="24"/>
          <w:shd w:val="clear" w:color="auto" w:fill="FFFFFF"/>
        </w:rPr>
        <w:t>Gerona (ESPAÑA).</w:t>
      </w:r>
    </w:p>
    <w:p w:rsidR="00463476" w:rsidRDefault="0046347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NACIONAL DE LA ESTAMPA, </w:t>
      </w:r>
      <w:r w:rsid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México City (MÉX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ICO).</w:t>
      </w:r>
    </w:p>
    <w:p w:rsidR="00463476" w:rsidRDefault="0046347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 ARTE MODERNO – MAM, </w:t>
      </w:r>
      <w:r w:rsid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Ciudad de México (MÉX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ICO).</w:t>
      </w:r>
    </w:p>
    <w:p w:rsidR="00463476" w:rsidRDefault="0046347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MUSEO DE LA SOLIDARIDAD SALVADOR ALLENDE - MSSA, 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Santiago de Chile (CHILE).</w:t>
      </w:r>
    </w:p>
    <w:p w:rsidR="00463476" w:rsidRDefault="0046347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463476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MUSÉE D´ART HYACINTHE RIGAUD, </w:t>
      </w:r>
      <w:proofErr w:type="spellStart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Perpignan</w:t>
      </w:r>
      <w:proofErr w:type="spellEnd"/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(FRANCIA).</w:t>
      </w:r>
    </w:p>
    <w:p w:rsidR="00463476" w:rsidRDefault="00463476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ASOCIACIÓN CANARIA DE AMIGOS DEL ARTE CONTEMPORÁNEO, 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Santa Cruz de Tenerife (ESPAÑA).</w:t>
      </w:r>
    </w:p>
    <w:p w:rsidR="00463476" w:rsidRPr="00463476" w:rsidRDefault="009343CD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COLECCIÓN ORFEÓ CATALÁ</w:t>
      </w:r>
      <w:r w:rsidR="00463476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, </w:t>
      </w:r>
      <w:r w:rsidR="004A6637">
        <w:rPr>
          <w:rFonts w:ascii="Tahoma" w:hAnsi="Tahoma" w:cs="Tahoma"/>
          <w:color w:val="00171F"/>
          <w:sz w:val="24"/>
          <w:szCs w:val="24"/>
          <w:shd w:val="clear" w:color="auto" w:fill="FFFFFF"/>
        </w:rPr>
        <w:t>México City D.F. (MÉX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>ICO</w:t>
      </w:r>
      <w:r w:rsidR="00463476" w:rsidRPr="00463476">
        <w:rPr>
          <w:rFonts w:ascii="Tahoma" w:hAnsi="Tahoma" w:cs="Tahoma"/>
          <w:color w:val="00171F"/>
          <w:sz w:val="24"/>
          <w:szCs w:val="24"/>
          <w:shd w:val="clear" w:color="auto" w:fill="FFFFFF"/>
        </w:rPr>
        <w:t>).</w:t>
      </w:r>
    </w:p>
    <w:p w:rsidR="00463476" w:rsidRDefault="009343CD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9343CD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COLECCIÓN GELONCH VILADEGUT,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Lleida (ESPAÑA).</w:t>
      </w:r>
    </w:p>
    <w:p w:rsidR="009343CD" w:rsidRDefault="009343CD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9343CD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BIBLIOTECA NACIONAL,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Madrid (ESPAÑA).</w:t>
      </w:r>
    </w:p>
    <w:p w:rsidR="009343CD" w:rsidRDefault="009343CD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FUNDACIÓN MARÍA ZAMBRANO, </w:t>
      </w:r>
      <w:r w:rsidRPr="009343CD">
        <w:rPr>
          <w:rFonts w:ascii="Tahoma" w:hAnsi="Tahoma" w:cs="Tahoma"/>
          <w:color w:val="00171F"/>
          <w:sz w:val="24"/>
          <w:szCs w:val="24"/>
          <w:shd w:val="clear" w:color="auto" w:fill="FFFFFF"/>
        </w:rPr>
        <w:t>Vélez – Málaga (ESPAÑA).</w:t>
      </w:r>
    </w:p>
    <w:p w:rsidR="009343CD" w:rsidRPr="009343CD" w:rsidRDefault="009343CD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EUREKA COLLEGE, </w:t>
      </w:r>
      <w:r w:rsidRPr="009343CD">
        <w:rPr>
          <w:rFonts w:ascii="Tahoma" w:hAnsi="Tahoma" w:cs="Tahoma"/>
          <w:color w:val="00171F"/>
          <w:sz w:val="24"/>
          <w:szCs w:val="24"/>
          <w:shd w:val="clear" w:color="auto" w:fill="FFFFFF"/>
        </w:rPr>
        <w:t>Illinois (ESTADOS UNIDOS).</w:t>
      </w:r>
    </w:p>
    <w:p w:rsidR="009343CD" w:rsidRDefault="009343CD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 w:rsidRPr="009343CD"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MUSEO DE ULM,</w:t>
      </w:r>
      <w:r>
        <w:rPr>
          <w:rFonts w:ascii="Tahoma" w:hAnsi="Tahoma" w:cs="Tahoma"/>
          <w:color w:val="00171F"/>
          <w:sz w:val="24"/>
          <w:szCs w:val="24"/>
          <w:shd w:val="clear" w:color="auto" w:fill="FFFFFF"/>
        </w:rPr>
        <w:t xml:space="preserve"> Ulm (ALEMANIA).</w:t>
      </w:r>
    </w:p>
    <w:p w:rsidR="009343CD" w:rsidRDefault="009343CD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COLEGIO COMUNITARIO DE GLENDALE </w:t>
      </w:r>
      <w:r w:rsidRPr="009343CD">
        <w:rPr>
          <w:rFonts w:ascii="Tahoma" w:hAnsi="Tahoma" w:cs="Tahoma"/>
          <w:color w:val="00171F"/>
          <w:sz w:val="24"/>
          <w:szCs w:val="24"/>
          <w:shd w:val="clear" w:color="auto" w:fill="FFFFFF"/>
        </w:rPr>
        <w:t>(ESTADOS UNIDOS).</w:t>
      </w:r>
    </w:p>
    <w:p w:rsidR="009B3AB9" w:rsidRPr="009B3AB9" w:rsidRDefault="009B3AB9" w:rsidP="004A6637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ind w:left="1418" w:hanging="357"/>
        <w:rPr>
          <w:rFonts w:ascii="Tahoma" w:hAnsi="Tahoma" w:cs="Tahoma"/>
          <w:color w:val="00171F"/>
          <w:sz w:val="24"/>
          <w:szCs w:val="24"/>
          <w:shd w:val="clear" w:color="auto" w:fill="FFFFFF"/>
        </w:rPr>
      </w:pPr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STAALLICHE KUNSTSAMENLUGEN, </w:t>
      </w:r>
      <w:proofErr w:type="spellStart"/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>Kassel</w:t>
      </w:r>
      <w:proofErr w:type="spellEnd"/>
      <w:r>
        <w:rPr>
          <w:rFonts w:ascii="Tahoma" w:hAnsi="Tahoma" w:cs="Tahoma"/>
          <w:i/>
          <w:color w:val="00171F"/>
          <w:sz w:val="24"/>
          <w:szCs w:val="24"/>
          <w:shd w:val="clear" w:color="auto" w:fill="FFFFFF"/>
        </w:rPr>
        <w:t xml:space="preserve"> (ALEMANIA).</w:t>
      </w:r>
    </w:p>
    <w:p w:rsidR="009B3AB9" w:rsidRDefault="009B3AB9" w:rsidP="009B3AB9">
      <w:pPr>
        <w:pStyle w:val="Prrafodelista"/>
        <w:spacing w:after="0" w:line="360" w:lineRule="auto"/>
        <w:jc w:val="both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9B3AB9" w:rsidRDefault="009B3AB9" w:rsidP="009B3AB9">
      <w:pPr>
        <w:pStyle w:val="Prrafodelista"/>
        <w:spacing w:after="0" w:line="360" w:lineRule="auto"/>
        <w:jc w:val="both"/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</w:pPr>
      <w:r w:rsidRPr="009B3AB9">
        <w:rPr>
          <w:rFonts w:ascii="Arial Black" w:hAnsi="Arial Black" w:cs="Tahoma"/>
          <w:color w:val="000000" w:themeColor="text1"/>
          <w:shd w:val="clear" w:color="auto" w:fill="FFFFFF"/>
        </w:rPr>
        <w:t>=</w:t>
      </w:r>
      <w:r w:rsidRPr="009B3AB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 Black" w:hAnsi="Arial Black" w:cs="Tahoma"/>
          <w:color w:val="000000" w:themeColor="text1"/>
          <w:sz w:val="24"/>
          <w:szCs w:val="24"/>
          <w:u w:val="double"/>
          <w:shd w:val="clear" w:color="auto" w:fill="FFFFFF"/>
        </w:rPr>
        <w:t>BIBLIOGRAFÍA</w:t>
      </w:r>
      <w:r w:rsidRPr="009B3AB9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B3AB9"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  <w:t>(Selección):</w:t>
      </w:r>
    </w:p>
    <w:p w:rsidR="00722972" w:rsidRPr="009B3AB9" w:rsidRDefault="00722972" w:rsidP="009B3AB9">
      <w:pPr>
        <w:pStyle w:val="Prrafodelista"/>
        <w:spacing w:after="0" w:line="360" w:lineRule="auto"/>
        <w:jc w:val="both"/>
        <w:rPr>
          <w:rFonts w:asciiTheme="majorHAnsi" w:hAnsiTheme="majorHAnsi" w:cs="Tahoma"/>
          <w:b/>
          <w:color w:val="000000" w:themeColor="text1"/>
          <w:sz w:val="24"/>
          <w:szCs w:val="24"/>
          <w:shd w:val="clear" w:color="auto" w:fill="FFFFFF"/>
        </w:rPr>
      </w:pP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Argimón</w:t>
      </w:r>
      <w:proofErr w:type="spellEnd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.</w:t>
      </w:r>
      <w:r w:rsidRPr="009B3AB9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Artistas españoles contemporáneos.</w:t>
      </w:r>
      <w:r w:rsid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N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º 114.</w:t>
      </w:r>
      <w:r w:rsid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</w:t>
      </w:r>
      <w:r w:rsid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Serv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Public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M.E. y C. Madrid 1974, por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Josép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Vallés Rovira. </w:t>
      </w:r>
      <w:hyperlink r:id="rId5" w:history="1">
        <w:r w:rsidRPr="009B3AB9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ISBN 84-369-0495-8</w:t>
        </w:r>
      </w:hyperlink>
      <w:r w:rsidR="00722972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Daniel </w:t>
      </w:r>
      <w:proofErr w:type="spellStart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Argimón</w:t>
      </w:r>
      <w:proofErr w:type="spellEnd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. Colección </w:t>
      </w:r>
      <w:proofErr w:type="spellStart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Testimoni</w:t>
      </w:r>
      <w:proofErr w:type="spellEnd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D'Art</w:t>
      </w:r>
      <w:proofErr w:type="spellEnd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Ed.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Ambit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Serveis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Editoriales S.A. </w:t>
      </w:r>
      <w:proofErr w:type="gram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1988 .</w:t>
      </w:r>
      <w:proofErr w:type="gram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Lourdes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Cirlot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148 págs. </w:t>
      </w:r>
      <w:hyperlink r:id="rId6" w:history="1">
        <w:r w:rsidRPr="009B3AB9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ISBN 84-86147-88-3</w:t>
        </w:r>
      </w:hyperlink>
      <w:r w:rsidR="00722972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Daniel </w:t>
      </w:r>
      <w:proofErr w:type="spellStart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Argimón</w:t>
      </w:r>
      <w:proofErr w:type="spellEnd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de Arte Santa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Mónica.Ed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Generalitat Catalunya. Barcelona 1997. 60 págs. Depósito Legal: B-18-230-97</w:t>
      </w:r>
      <w:r w:rsidR="007229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Diccionario de Pintores y Escultores Españoles del Siglo XX.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Foro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Artis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VV.AA. 1992. </w:t>
      </w:r>
      <w:hyperlink r:id="rId7" w:history="1">
        <w:r w:rsidRPr="009B3AB9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ISBN 84-88836-01-7</w:t>
        </w:r>
      </w:hyperlink>
      <w:r w:rsidR="00722972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lastRenderedPageBreak/>
        <w:t xml:space="preserve">Diccionario </w:t>
      </w:r>
      <w:proofErr w:type="spellStart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Rafols</w:t>
      </w:r>
      <w:proofErr w:type="spellEnd"/>
      <w:r w:rsidRPr="009B3AB9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. (Pintores catalanes).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Barcelona</w:t>
      </w:r>
      <w:r w:rsidR="007229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TEXTURA, color y materia en la pintura.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Ed. Consejería Cultura Madrid 1984, Lourdes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Cirlot</w:t>
      </w:r>
      <w:proofErr w:type="spellEnd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1984. Depósito Legal: M.14353-1984</w:t>
      </w:r>
      <w:r w:rsidR="007229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Diccionario crítico del arte español contemporáneo.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Ed. I.E.E. Madrid 1973, por Antonio Manuel Campoy. </w:t>
      </w:r>
      <w:hyperlink r:id="rId8" w:history="1">
        <w:r w:rsidRPr="00722972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ISBN 84-256-0231-9</w:t>
        </w:r>
      </w:hyperlink>
      <w:r w:rsidR="00722972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Panorama del nuevo arte español.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Ed. Guadarrama. Madrid 1966, por Vicente Aguilera </w:t>
      </w:r>
      <w:proofErr w:type="spellStart"/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Cerni</w:t>
      </w:r>
      <w:proofErr w:type="spellEnd"/>
      <w:r w:rsidR="0072297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8613A4" w:rsidRPr="009B3AB9" w:rsidRDefault="008613A4" w:rsidP="009B3AB9">
      <w:pPr>
        <w:pStyle w:val="Prrafodelista"/>
        <w:numPr>
          <w:ilvl w:val="1"/>
          <w:numId w:val="1"/>
        </w:numPr>
        <w:shd w:val="clear" w:color="auto" w:fill="FFFFFF"/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Seis Artistas Catalanes (</w:t>
      </w:r>
      <w:proofErr w:type="spellStart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Argimón</w:t>
      </w:r>
      <w:proofErr w:type="spellEnd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, Cardona </w:t>
      </w:r>
      <w:proofErr w:type="spellStart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Torrandel</w:t>
      </w:r>
      <w:proofErr w:type="spellEnd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Maria</w:t>
      </w:r>
      <w:proofErr w:type="spellEnd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 Girona, </w:t>
      </w:r>
      <w:proofErr w:type="spellStart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Rafols</w:t>
      </w:r>
      <w:proofErr w:type="spellEnd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Casamada</w:t>
      </w:r>
      <w:proofErr w:type="spellEnd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Subirach</w:t>
      </w:r>
      <w:proofErr w:type="spellEnd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Todó</w:t>
      </w:r>
      <w:proofErr w:type="spellEnd"/>
      <w:r w:rsidRPr="00722972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).</w:t>
      </w:r>
      <w:r w:rsidRPr="009B3AB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Sur Ediciones. Santander 1978. </w:t>
      </w:r>
      <w:hyperlink r:id="rId9" w:history="1">
        <w:r w:rsidRPr="00722972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ISBN 84-85466-03-9</w:t>
        </w:r>
      </w:hyperlink>
      <w:r w:rsidR="00722972" w:rsidRPr="00722972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8613A4" w:rsidRPr="006172A1" w:rsidRDefault="008613A4" w:rsidP="009B3AB9">
      <w:pPr>
        <w:spacing w:after="0" w:line="360" w:lineRule="auto"/>
        <w:ind w:firstLine="708"/>
        <w:jc w:val="both"/>
        <w:rPr>
          <w:rFonts w:ascii="Tahoma" w:hAnsi="Tahoma" w:cs="Tahoma"/>
          <w:color w:val="000000" w:themeColor="text1"/>
          <w:sz w:val="28"/>
          <w:szCs w:val="28"/>
        </w:rPr>
      </w:pPr>
    </w:p>
    <w:sectPr w:rsidR="008613A4" w:rsidRPr="006172A1" w:rsidSect="006172A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74F3E"/>
    <w:multiLevelType w:val="multilevel"/>
    <w:tmpl w:val="687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70251"/>
    <w:multiLevelType w:val="multilevel"/>
    <w:tmpl w:val="795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D72E33"/>
    <w:multiLevelType w:val="multilevel"/>
    <w:tmpl w:val="41A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F5300A"/>
    <w:multiLevelType w:val="hybridMultilevel"/>
    <w:tmpl w:val="45E49ED6"/>
    <w:lvl w:ilvl="0" w:tplc="D86061E0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61960EE5"/>
    <w:multiLevelType w:val="multilevel"/>
    <w:tmpl w:val="2C5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28135A"/>
    <w:multiLevelType w:val="hybridMultilevel"/>
    <w:tmpl w:val="ADFA04BC"/>
    <w:lvl w:ilvl="0" w:tplc="6526C560">
      <w:numFmt w:val="bullet"/>
      <w:lvlText w:val=""/>
      <w:lvlJc w:val="left"/>
      <w:pPr>
        <w:ind w:left="1088" w:hanging="360"/>
      </w:pPr>
      <w:rPr>
        <w:rFonts w:ascii="Symbol" w:eastAsiaTheme="minorHAnsi" w:hAnsi="Symbol" w:cs="Helvetica" w:hint="default"/>
        <w:sz w:val="8"/>
      </w:rPr>
    </w:lvl>
    <w:lvl w:ilvl="1" w:tplc="0C0A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172A1"/>
    <w:rsid w:val="00102621"/>
    <w:rsid w:val="001B187A"/>
    <w:rsid w:val="002114CA"/>
    <w:rsid w:val="00225BAD"/>
    <w:rsid w:val="002571A3"/>
    <w:rsid w:val="00272C27"/>
    <w:rsid w:val="00377729"/>
    <w:rsid w:val="0040363E"/>
    <w:rsid w:val="00463476"/>
    <w:rsid w:val="004A6637"/>
    <w:rsid w:val="004E0C6E"/>
    <w:rsid w:val="00513282"/>
    <w:rsid w:val="00582C68"/>
    <w:rsid w:val="00605624"/>
    <w:rsid w:val="006172A1"/>
    <w:rsid w:val="00670314"/>
    <w:rsid w:val="0068210C"/>
    <w:rsid w:val="00722972"/>
    <w:rsid w:val="00757EF8"/>
    <w:rsid w:val="007B0678"/>
    <w:rsid w:val="008424A0"/>
    <w:rsid w:val="008613A4"/>
    <w:rsid w:val="00874C93"/>
    <w:rsid w:val="009343CD"/>
    <w:rsid w:val="009B3AB9"/>
    <w:rsid w:val="00A45480"/>
    <w:rsid w:val="00A72EEB"/>
    <w:rsid w:val="00A84B6E"/>
    <w:rsid w:val="00A969D9"/>
    <w:rsid w:val="00C4060C"/>
    <w:rsid w:val="00CF14F4"/>
    <w:rsid w:val="00D847AD"/>
    <w:rsid w:val="00DB7B34"/>
    <w:rsid w:val="00DF009A"/>
    <w:rsid w:val="00E4073D"/>
    <w:rsid w:val="00E57352"/>
    <w:rsid w:val="00E75F1E"/>
    <w:rsid w:val="00EB175F"/>
    <w:rsid w:val="00EE763F"/>
    <w:rsid w:val="00F85F1B"/>
    <w:rsid w:val="00FB1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BAD"/>
  </w:style>
  <w:style w:type="paragraph" w:styleId="Ttulo2">
    <w:name w:val="heading 2"/>
    <w:basedOn w:val="Normal"/>
    <w:link w:val="Ttulo2Car"/>
    <w:uiPriority w:val="9"/>
    <w:qFormat/>
    <w:rsid w:val="00861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613A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61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613A4"/>
    <w:rPr>
      <w:color w:val="0000FF"/>
      <w:u w:val="single"/>
    </w:rPr>
  </w:style>
  <w:style w:type="character" w:customStyle="1" w:styleId="mw-headline">
    <w:name w:val="mw-headline"/>
    <w:basedOn w:val="Fuentedeprrafopredeter"/>
    <w:rsid w:val="008613A4"/>
  </w:style>
  <w:style w:type="character" w:customStyle="1" w:styleId="mw-editsection">
    <w:name w:val="mw-editsection"/>
    <w:basedOn w:val="Fuentedeprrafopredeter"/>
    <w:rsid w:val="008613A4"/>
  </w:style>
  <w:style w:type="character" w:customStyle="1" w:styleId="mw-editsection-bracket">
    <w:name w:val="mw-editsection-bracket"/>
    <w:basedOn w:val="Fuentedeprrafopredeter"/>
    <w:rsid w:val="008613A4"/>
  </w:style>
  <w:style w:type="paragraph" w:styleId="Prrafodelista">
    <w:name w:val="List Paragraph"/>
    <w:basedOn w:val="Normal"/>
    <w:uiPriority w:val="34"/>
    <w:qFormat/>
    <w:rsid w:val="001026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6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Especial:FuentesDeLibros/842560231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Especial:FuentesDeLibros/84888360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Especial:FuentesDeLibros/848614788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Especial:FuentesDeLibros/843690495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Especial:FuentesDeLibros/848546603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8</Pages>
  <Words>1546</Words>
  <Characters>8509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12</cp:revision>
  <dcterms:created xsi:type="dcterms:W3CDTF">2023-09-25T18:52:00Z</dcterms:created>
  <dcterms:modified xsi:type="dcterms:W3CDTF">2024-05-24T12:21:00Z</dcterms:modified>
</cp:coreProperties>
</file>