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682" w:line="259" w:lineRule="auto"/>
        <w:jc w:val="center"/>
        <w:rPr>
          <w:u w:val="single"/>
        </w:rPr>
      </w:pPr>
      <w:r w:rsidDel="00000000" w:rsidR="00000000" w:rsidRPr="00000000">
        <w:rPr>
          <w:rtl w:val="0"/>
        </w:rPr>
      </w:r>
    </w:p>
    <w:p w:rsidR="00000000" w:rsidDel="00000000" w:rsidP="00000000" w:rsidRDefault="00000000" w:rsidRPr="00000000" w14:paraId="00000002">
      <w:pPr>
        <w:widowControl w:val="1"/>
        <w:spacing w:after="682" w:line="259" w:lineRule="auto"/>
        <w:ind w:left="221" w:firstLine="0"/>
        <w:jc w:val="cente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36"/>
          <w:szCs w:val="36"/>
          <w:u w:val="single"/>
          <w:rtl w:val="0"/>
        </w:rPr>
        <w:t xml:space="preserve">INTRADAY TELEGRAM BOT</w:t>
      </w:r>
      <w:r w:rsidDel="00000000" w:rsidR="00000000" w:rsidRPr="00000000">
        <w:rPr>
          <w:rFonts w:ascii="Times New Roman" w:cs="Times New Roman" w:eastAsia="Times New Roman" w:hAnsi="Times New Roman"/>
          <w:sz w:val="26"/>
          <w:szCs w:val="26"/>
          <w:u w:val="single"/>
          <w:rtl w:val="0"/>
        </w:rPr>
        <w:t xml:space="preserve"> </w:t>
      </w:r>
    </w:p>
    <w:p w:rsidR="00000000" w:rsidDel="00000000" w:rsidP="00000000" w:rsidRDefault="00000000" w:rsidRPr="00000000" w14:paraId="00000003">
      <w:pPr>
        <w:rPr>
          <w:b w:val="1"/>
          <w:sz w:val="20"/>
          <w:szCs w:val="20"/>
        </w:rPr>
      </w:pPr>
      <w:r w:rsidDel="00000000" w:rsidR="00000000" w:rsidRPr="00000000">
        <w:rPr>
          <w:rtl w:val="0"/>
        </w:rPr>
      </w:r>
    </w:p>
    <w:p w:rsidR="00000000" w:rsidDel="00000000" w:rsidP="00000000" w:rsidRDefault="00000000" w:rsidRPr="00000000" w14:paraId="00000004">
      <w:pPr>
        <w:rPr>
          <w:b w:val="1"/>
          <w:sz w:val="20"/>
          <w:szCs w:val="20"/>
        </w:rPr>
      </w:pPr>
      <w:r w:rsidDel="00000000" w:rsidR="00000000" w:rsidRPr="00000000">
        <w:rPr>
          <w:rtl w:val="0"/>
        </w:rPr>
      </w:r>
    </w:p>
    <w:p w:rsidR="00000000" w:rsidDel="00000000" w:rsidP="00000000" w:rsidRDefault="00000000" w:rsidRPr="00000000" w14:paraId="00000005">
      <w:pPr>
        <w:spacing w:before="8" w:lineRule="auto"/>
        <w:rPr>
          <w:b w:val="1"/>
          <w:sz w:val="26"/>
          <w:szCs w:val="26"/>
        </w:rPr>
      </w:pPr>
      <w:r w:rsidDel="00000000" w:rsidR="00000000" w:rsidRPr="00000000">
        <w:rPr>
          <w:rtl w:val="0"/>
        </w:rPr>
      </w:r>
    </w:p>
    <w:p w:rsidR="00000000" w:rsidDel="00000000" w:rsidP="00000000" w:rsidRDefault="00000000" w:rsidRPr="00000000" w14:paraId="00000006">
      <w:pPr>
        <w:widowControl w:val="1"/>
        <w:spacing w:after="682" w:line="259" w:lineRule="auto"/>
        <w:ind w:left="22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 PROJECT REPORT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widowControl w:val="1"/>
        <w:spacing w:after="682" w:line="259" w:lineRule="auto"/>
        <w:ind w:left="221"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8">
      <w:pPr>
        <w:widowControl w:val="1"/>
        <w:spacing w:after="682" w:line="259" w:lineRule="auto"/>
        <w:ind w:left="221"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ARYAN MISHRA SANJAY SINGH OM CHAUHAN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before="181" w:line="370" w:lineRule="auto"/>
        <w:ind w:left="3293" w:right="3834" w:firstLine="0"/>
        <w:jc w:val="center"/>
        <w:rPr>
          <w:b w:val="1"/>
          <w:sz w:val="28"/>
          <w:szCs w:val="28"/>
        </w:rPr>
      </w:pPr>
      <w:r w:rsidDel="00000000" w:rsidR="00000000" w:rsidRPr="00000000">
        <w:rPr>
          <w:b w:val="1"/>
          <w:sz w:val="28"/>
          <w:szCs w:val="28"/>
          <w:rtl w:val="0"/>
        </w:rPr>
        <w:t xml:space="preserve">Bachelor of Technology IN</w:t>
      </w:r>
    </w:p>
    <w:p w:rsidR="00000000" w:rsidDel="00000000" w:rsidP="00000000" w:rsidRDefault="00000000" w:rsidRPr="00000000" w14:paraId="0000000B">
      <w:pPr>
        <w:spacing w:before="4" w:lineRule="auto"/>
        <w:ind w:left="1678" w:right="1813" w:firstLine="0"/>
        <w:jc w:val="center"/>
        <w:rPr>
          <w:b w:val="1"/>
          <w:sz w:val="28"/>
          <w:szCs w:val="28"/>
        </w:rPr>
      </w:pPr>
      <w:r w:rsidDel="00000000" w:rsidR="00000000" w:rsidRPr="00000000">
        <w:rPr>
          <w:b w:val="1"/>
          <w:sz w:val="28"/>
          <w:szCs w:val="28"/>
          <w:rtl w:val="0"/>
        </w:rPr>
        <w:t xml:space="preserve">Computer Engineering and Application</w:t>
      </w:r>
    </w:p>
    <w:p w:rsidR="00000000" w:rsidDel="00000000" w:rsidP="00000000" w:rsidRDefault="00000000" w:rsidRPr="00000000" w14:paraId="0000000C">
      <w:pPr>
        <w:rPr>
          <w:b w:val="1"/>
          <w:sz w:val="20"/>
          <w:szCs w:val="20"/>
        </w:rPr>
      </w:pPr>
      <w:r w:rsidDel="00000000" w:rsidR="00000000" w:rsidRPr="00000000">
        <w:rPr>
          <w:rtl w:val="0"/>
        </w:rPr>
      </w:r>
    </w:p>
    <w:p w:rsidR="00000000" w:rsidDel="00000000" w:rsidP="00000000" w:rsidRDefault="00000000" w:rsidRPr="00000000" w14:paraId="0000000D">
      <w:pPr>
        <w:rPr>
          <w:b w:val="1"/>
          <w:sz w:val="20"/>
          <w:szCs w:val="20"/>
        </w:rPr>
      </w:pPr>
      <w:r w:rsidDel="00000000" w:rsidR="00000000" w:rsidRPr="00000000">
        <w:rPr>
          <w:rtl w:val="0"/>
        </w:rPr>
      </w:r>
    </w:p>
    <w:p w:rsidR="00000000" w:rsidDel="00000000" w:rsidP="00000000" w:rsidRDefault="00000000" w:rsidRPr="00000000" w14:paraId="0000000E">
      <w:pPr>
        <w:spacing w:before="5" w:lineRule="auto"/>
        <w:rPr>
          <w:b w:val="1"/>
          <w:sz w:val="15"/>
          <w:szCs w:val="15"/>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2524125</wp:posOffset>
            </wp:positionH>
            <wp:positionV relativeFrom="paragraph">
              <wp:posOffset>144780</wp:posOffset>
            </wp:positionV>
            <wp:extent cx="990600" cy="1600200"/>
            <wp:effectExtent b="0" l="0" r="0" t="0"/>
            <wp:wrapTopAndBottom distB="0" dist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990600" cy="1600200"/>
                    </a:xfrm>
                    <a:prstGeom prst="rect"/>
                    <a:ln/>
                  </pic:spPr>
                </pic:pic>
              </a:graphicData>
            </a:graphic>
          </wp:anchor>
        </w:drawing>
      </w:r>
    </w:p>
    <w:p w:rsidR="00000000" w:rsidDel="00000000" w:rsidP="00000000" w:rsidRDefault="00000000" w:rsidRPr="00000000" w14:paraId="0000000F">
      <w:pPr>
        <w:spacing w:before="190" w:lineRule="auto"/>
        <w:ind w:left="1441" w:right="204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GLA University, Mathura</w:t>
      </w:r>
    </w:p>
    <w:p w:rsidR="00000000" w:rsidDel="00000000" w:rsidP="00000000" w:rsidRDefault="00000000" w:rsidRPr="00000000" w14:paraId="0000001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1">
      <w:pPr>
        <w:spacing w:before="212" w:lineRule="auto"/>
        <w:ind w:left="3293" w:right="387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APRIL 2022</w:t>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pStyle w:val="Heading4"/>
        <w:keepNext w:val="1"/>
        <w:keepLines w:val="1"/>
        <w:widowControl w:val="1"/>
        <w:spacing w:after="95" w:line="259" w:lineRule="auto"/>
        <w:ind w:left="15" w:right="143" w:hanging="10"/>
        <w:jc w:val="center"/>
        <w:rPr>
          <w:rFonts w:ascii="Times New Roman" w:cs="Times New Roman" w:eastAsia="Times New Roman" w:hAnsi="Times New Roman"/>
          <w:b w:val="0"/>
          <w:i w:val="0"/>
          <w:sz w:val="32"/>
          <w:szCs w:val="32"/>
        </w:rPr>
      </w:pPr>
      <w:r w:rsidDel="00000000" w:rsidR="00000000" w:rsidRPr="00000000">
        <w:rPr>
          <w:rFonts w:ascii="Times New Roman" w:cs="Times New Roman" w:eastAsia="Times New Roman" w:hAnsi="Times New Roman"/>
          <w:i w:val="0"/>
          <w:sz w:val="32"/>
          <w:szCs w:val="32"/>
          <w:rtl w:val="0"/>
        </w:rPr>
        <w:t xml:space="preserve">BONAFIDE CERTIFICATE</w:t>
      </w:r>
      <w:r w:rsidDel="00000000" w:rsidR="00000000" w:rsidRPr="00000000">
        <w:rPr>
          <w:rFonts w:ascii="Times New Roman" w:cs="Times New Roman" w:eastAsia="Times New Roman" w:hAnsi="Times New Roman"/>
          <w:b w:val="0"/>
          <w:i w:val="0"/>
          <w:sz w:val="32"/>
          <w:szCs w:val="3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228600</wp:posOffset>
                </wp:positionV>
                <wp:extent cx="40640" cy="12700"/>
                <wp:effectExtent b="0" l="0" r="0" t="0"/>
                <wp:wrapNone/>
                <wp:docPr id="1" name=""/>
                <a:graphic>
                  <a:graphicData uri="http://schemas.microsoft.com/office/word/2010/wordprocessingShape">
                    <wps:wsp>
                      <wps:cNvSpPr/>
                      <wps:cNvPr id="2" name="Shape 2"/>
                      <wps:spPr>
                        <a:xfrm>
                          <a:off x="5325680" y="3776190"/>
                          <a:ext cx="4064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228600</wp:posOffset>
                </wp:positionV>
                <wp:extent cx="40640" cy="12700"/>
                <wp:effectExtent b="0" l="0" r="0" t="0"/>
                <wp:wrapNone/>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40640" cy="12700"/>
                        </a:xfrm>
                        <a:prstGeom prst="rect"/>
                        <a:ln/>
                      </pic:spPr>
                    </pic:pic>
                  </a:graphicData>
                </a:graphic>
              </wp:anchor>
            </w:drawing>
          </mc:Fallback>
        </mc:AlternateContent>
      </w:r>
    </w:p>
    <w:p w:rsidR="00000000" w:rsidDel="00000000" w:rsidP="00000000" w:rsidRDefault="00000000" w:rsidRPr="00000000" w14:paraId="0000001C">
      <w:pPr>
        <w:widowControl w:val="1"/>
        <w:spacing w:after="160" w:line="259" w:lineRule="auto"/>
        <w:rPr/>
      </w:pPr>
      <w:r w:rsidDel="00000000" w:rsidR="00000000" w:rsidRPr="00000000">
        <w:rPr>
          <w:rtl w:val="0"/>
        </w:rPr>
      </w:r>
    </w:p>
    <w:p w:rsidR="00000000" w:rsidDel="00000000" w:rsidP="00000000" w:rsidRDefault="00000000" w:rsidRPr="00000000" w14:paraId="0000001D">
      <w:pPr>
        <w:widowControl w:val="1"/>
        <w:spacing w:line="259" w:lineRule="auto"/>
        <w:ind w:right="13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project report </w:t>
      </w:r>
      <w:r w:rsidDel="00000000" w:rsidR="00000000" w:rsidRPr="00000000">
        <w:rPr>
          <w:rFonts w:ascii="Times New Roman" w:cs="Times New Roman" w:eastAsia="Times New Roman" w:hAnsi="Times New Roman"/>
          <w:b w:val="1"/>
          <w:sz w:val="28"/>
          <w:szCs w:val="28"/>
          <w:rtl w:val="0"/>
        </w:rPr>
        <w:t xml:space="preserve">“INTRADAY TELEGRAM BOT”</w:t>
      </w:r>
      <w:r w:rsidDel="00000000" w:rsidR="00000000" w:rsidRPr="00000000">
        <w:rPr>
          <w:rFonts w:ascii="Times New Roman" w:cs="Times New Roman" w:eastAsia="Times New Roman" w:hAnsi="Times New Roman"/>
          <w:sz w:val="28"/>
          <w:szCs w:val="28"/>
          <w:rtl w:val="0"/>
        </w:rPr>
        <w:t xml:space="preserve"> is the bonafide work of</w:t>
      </w:r>
      <w:r w:rsidDel="00000000" w:rsidR="00000000" w:rsidRPr="00000000">
        <w:rPr>
          <w:rFonts w:ascii="Times New Roman" w:cs="Times New Roman" w:eastAsia="Times New Roman" w:hAnsi="Times New Roman"/>
          <w:b w:val="1"/>
          <w:sz w:val="28"/>
          <w:szCs w:val="28"/>
          <w:rtl w:val="0"/>
        </w:rPr>
        <w:t xml:space="preserve">  ARYAN MISHRA SANJAY SINGH OM CHAUHAN</w:t>
      </w:r>
      <w:r w:rsidDel="00000000" w:rsidR="00000000" w:rsidRPr="00000000">
        <w:rPr>
          <w:rFonts w:ascii="Times New Roman" w:cs="Times New Roman" w:eastAsia="Times New Roman" w:hAnsi="Times New Roman"/>
          <w:sz w:val="28"/>
          <w:szCs w:val="28"/>
          <w:rtl w:val="0"/>
        </w:rPr>
        <w:t xml:space="preserve"> who carried out the project work under my/our supervision.</w:t>
      </w:r>
    </w:p>
    <w:p w:rsidR="00000000" w:rsidDel="00000000" w:rsidP="00000000" w:rsidRDefault="00000000" w:rsidRPr="00000000" w14:paraId="0000001E">
      <w:pPr>
        <w:widowControl w:val="1"/>
        <w:spacing w:line="259" w:lineRule="auto"/>
        <w:ind w:right="13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widowControl w:val="1"/>
        <w:spacing w:line="259" w:lineRule="auto"/>
        <w:ind w:right="13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widowControl w:val="1"/>
        <w:spacing w:line="259" w:lineRule="auto"/>
        <w:ind w:right="13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widowControl w:val="1"/>
        <w:spacing w:line="259" w:lineRule="auto"/>
        <w:ind w:right="138"/>
        <w:jc w:val="both"/>
        <w:rPr>
          <w:rFonts w:ascii="Times New Roman" w:cs="Times New Roman" w:eastAsia="Times New Roman" w:hAnsi="Times New Roman"/>
          <w:sz w:val="28"/>
          <w:szCs w:val="28"/>
        </w:rPr>
      </w:pPr>
      <w:r w:rsidDel="00000000" w:rsidR="00000000" w:rsidRPr="00000000">
        <w:rPr>
          <w:rtl w:val="0"/>
        </w:rPr>
      </w:r>
    </w:p>
    <w:tbl>
      <w:tblPr>
        <w:tblStyle w:val="Table1"/>
        <w:tblW w:w="9188.0" w:type="dxa"/>
        <w:jc w:val="left"/>
        <w:tblLayout w:type="fixed"/>
        <w:tblLook w:val="0400"/>
      </w:tblPr>
      <w:tblGrid>
        <w:gridCol w:w="5746"/>
        <w:gridCol w:w="3442"/>
        <w:tblGridChange w:id="0">
          <w:tblGrid>
            <w:gridCol w:w="5746"/>
            <w:gridCol w:w="3442"/>
          </w:tblGrid>
        </w:tblGridChange>
      </w:tblGrid>
      <w:tr>
        <w:trPr>
          <w:cantSplit w:val="0"/>
          <w:trHeight w:val="1148"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2">
            <w:pPr>
              <w:spacing w:after="57" w:lineRule="auto"/>
              <w:rPr/>
            </w:pPr>
            <w:r w:rsidDel="00000000" w:rsidR="00000000" w:rsidRPr="00000000">
              <w:rPr>
                <w:rtl w:val="0"/>
              </w:rPr>
            </w:r>
          </w:p>
          <w:p w:rsidR="00000000" w:rsidDel="00000000" w:rsidP="00000000" w:rsidRDefault="00000000" w:rsidRPr="00000000" w14:paraId="00000023">
            <w:pPr>
              <w:spacing w:after="139" w:lineRule="auto"/>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24">
            <w:pPr>
              <w:rPr/>
            </w:pPr>
            <w:r w:rsidDel="00000000" w:rsidR="00000000" w:rsidRPr="00000000">
              <w:rPr>
                <w:rFonts w:ascii="Times New Roman" w:cs="Times New Roman" w:eastAsia="Times New Roman" w:hAnsi="Times New Roman"/>
                <w:sz w:val="25"/>
                <w:szCs w:val="25"/>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5">
            <w:pPr>
              <w:rPr/>
            </w:pPr>
            <w:r w:rsidDel="00000000" w:rsidR="00000000" w:rsidRPr="00000000">
              <w:rPr>
                <w:rtl w:val="0"/>
              </w:rPr>
            </w:r>
          </w:p>
        </w:tc>
      </w:tr>
      <w:tr>
        <w:trPr>
          <w:cantSplit w:val="0"/>
          <w:trHeight w:val="3957"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26">
            <w:pPr>
              <w:spacing w:after="126" w:lineRule="auto"/>
              <w:rPr/>
            </w:pPr>
            <w:r w:rsidDel="00000000" w:rsidR="00000000" w:rsidRPr="00000000">
              <w:rPr>
                <w:rFonts w:ascii="Times New Roman" w:cs="Times New Roman" w:eastAsia="Times New Roman" w:hAnsi="Times New Roman"/>
                <w:sz w:val="26"/>
                <w:szCs w:val="26"/>
                <w:rtl w:val="0"/>
              </w:rPr>
              <w:t xml:space="preserve">&lt;&lt;Signature of the HoD&gt;&gt; </w:t>
            </w:r>
            <w:r w:rsidDel="00000000" w:rsidR="00000000" w:rsidRPr="00000000">
              <w:rPr>
                <w:rtl w:val="0"/>
              </w:rPr>
            </w:r>
          </w:p>
          <w:p w:rsidR="00000000" w:rsidDel="00000000" w:rsidP="00000000" w:rsidRDefault="00000000" w:rsidRPr="00000000" w14:paraId="00000027">
            <w:pPr>
              <w:spacing w:after="113" w:lineRule="auto"/>
              <w:rPr/>
            </w:pPr>
            <w:r w:rsidDel="00000000" w:rsidR="00000000" w:rsidRPr="00000000">
              <w:rPr>
                <w:rFonts w:ascii="Times New Roman" w:cs="Times New Roman" w:eastAsia="Times New Roman" w:hAnsi="Times New Roman"/>
                <w:b w:val="1"/>
                <w:sz w:val="26"/>
                <w:szCs w:val="26"/>
                <w:rtl w:val="0"/>
              </w:rPr>
              <w:t xml:space="preserve">SIGNATURE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28">
            <w:pPr>
              <w:spacing w:after="128" w:lineRule="auto"/>
              <w:rPr/>
            </w:pP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tl w:val="0"/>
              </w:rPr>
            </w:r>
          </w:p>
          <w:p w:rsidR="00000000" w:rsidDel="00000000" w:rsidP="00000000" w:rsidRDefault="00000000" w:rsidRPr="00000000" w14:paraId="00000029">
            <w:pPr>
              <w:spacing w:after="123" w:lineRule="auto"/>
              <w:rPr/>
            </w:pPr>
            <w:r w:rsidDel="00000000" w:rsidR="00000000" w:rsidRPr="00000000">
              <w:rPr>
                <w:rFonts w:ascii="Times New Roman" w:cs="Times New Roman" w:eastAsia="Times New Roman" w:hAnsi="Times New Roman"/>
                <w:sz w:val="26"/>
                <w:szCs w:val="26"/>
                <w:rtl w:val="0"/>
              </w:rPr>
              <w:t xml:space="preserve">&lt;&lt;Name of the Head of the Department&gt;&gt; </w:t>
            </w:r>
            <w:r w:rsidDel="00000000" w:rsidR="00000000" w:rsidRPr="00000000">
              <w:rPr>
                <w:rtl w:val="0"/>
              </w:rPr>
            </w:r>
          </w:p>
          <w:p w:rsidR="00000000" w:rsidDel="00000000" w:rsidP="00000000" w:rsidRDefault="00000000" w:rsidRPr="00000000" w14:paraId="0000002A">
            <w:pPr>
              <w:spacing w:after="127" w:lineRule="auto"/>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2B">
            <w:pPr>
              <w:spacing w:after="152" w:lineRule="auto"/>
              <w:rPr/>
            </w:pPr>
            <w:r w:rsidDel="00000000" w:rsidR="00000000" w:rsidRPr="00000000">
              <w:rPr>
                <w:rFonts w:ascii="Times New Roman" w:cs="Times New Roman" w:eastAsia="Times New Roman" w:hAnsi="Times New Roman"/>
                <w:b w:val="1"/>
                <w:sz w:val="26"/>
                <w:szCs w:val="26"/>
                <w:rtl w:val="0"/>
              </w:rPr>
              <w:t xml:space="preserve">HEAD OF THE DEPARTMENT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2C">
            <w:pPr>
              <w:spacing w:after="107" w:lineRule="auto"/>
              <w:rPr/>
            </w:pPr>
            <w:r w:rsidDel="00000000" w:rsidR="00000000" w:rsidRPr="00000000">
              <w:rPr>
                <w:rFonts w:ascii="Times New Roman" w:cs="Times New Roman" w:eastAsia="Times New Roman" w:hAnsi="Times New Roman"/>
                <w:b w:val="1"/>
                <w:sz w:val="29"/>
                <w:szCs w:val="29"/>
                <w:rtl w:val="0"/>
              </w:rPr>
              <w:t xml:space="preserve"> </w:t>
            </w:r>
            <w:r w:rsidDel="00000000" w:rsidR="00000000" w:rsidRPr="00000000">
              <w:rPr>
                <w:rtl w:val="0"/>
              </w:rPr>
            </w:r>
          </w:p>
          <w:p w:rsidR="00000000" w:rsidDel="00000000" w:rsidP="00000000" w:rsidRDefault="00000000" w:rsidRPr="00000000" w14:paraId="0000002D">
            <w:pPr>
              <w:rPr/>
            </w:pPr>
            <w:r w:rsidDel="00000000" w:rsidR="00000000" w:rsidRPr="00000000">
              <w:rPr>
                <w:rFonts w:ascii="Times New Roman" w:cs="Times New Roman" w:eastAsia="Times New Roman" w:hAnsi="Times New Roman"/>
                <w:sz w:val="26"/>
                <w:szCs w:val="26"/>
                <w:rtl w:val="0"/>
              </w:rPr>
              <w:t xml:space="preserve">&lt;&lt;Department&gt;&gt;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2E">
            <w:pPr>
              <w:spacing w:after="126" w:lineRule="auto"/>
              <w:jc w:val="both"/>
              <w:rPr/>
            </w:pPr>
            <w:r w:rsidDel="00000000" w:rsidR="00000000" w:rsidRPr="00000000">
              <w:rPr>
                <w:rFonts w:ascii="Times New Roman" w:cs="Times New Roman" w:eastAsia="Times New Roman" w:hAnsi="Times New Roman"/>
                <w:sz w:val="26"/>
                <w:szCs w:val="26"/>
                <w:rtl w:val="0"/>
              </w:rPr>
              <w:t xml:space="preserve">&lt;&lt;Signature of the Supervisor&gt;&gt; </w:t>
            </w:r>
            <w:r w:rsidDel="00000000" w:rsidR="00000000" w:rsidRPr="00000000">
              <w:rPr>
                <w:rtl w:val="0"/>
              </w:rPr>
            </w:r>
          </w:p>
          <w:p w:rsidR="00000000" w:rsidDel="00000000" w:rsidP="00000000" w:rsidRDefault="00000000" w:rsidRPr="00000000" w14:paraId="0000002F">
            <w:pPr>
              <w:spacing w:after="113" w:lineRule="auto"/>
              <w:rPr/>
            </w:pPr>
            <w:r w:rsidDel="00000000" w:rsidR="00000000" w:rsidRPr="00000000">
              <w:rPr>
                <w:rFonts w:ascii="Times New Roman" w:cs="Times New Roman" w:eastAsia="Times New Roman" w:hAnsi="Times New Roman"/>
                <w:b w:val="1"/>
                <w:sz w:val="26"/>
                <w:szCs w:val="26"/>
                <w:rtl w:val="0"/>
              </w:rPr>
              <w:t xml:space="preserve">SIGNATURE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30">
            <w:pPr>
              <w:spacing w:after="128" w:lineRule="auto"/>
              <w:rPr/>
            </w:pP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tl w:val="0"/>
              </w:rPr>
            </w:r>
          </w:p>
          <w:p w:rsidR="00000000" w:rsidDel="00000000" w:rsidP="00000000" w:rsidRDefault="00000000" w:rsidRPr="00000000" w14:paraId="00000031">
            <w:pPr>
              <w:spacing w:after="127" w:lineRule="auto"/>
              <w:rPr/>
            </w:pPr>
            <w:r w:rsidDel="00000000" w:rsidR="00000000" w:rsidRPr="00000000">
              <w:rPr>
                <w:rFonts w:ascii="Times New Roman" w:cs="Times New Roman" w:eastAsia="Times New Roman" w:hAnsi="Times New Roman"/>
                <w:sz w:val="26"/>
                <w:szCs w:val="26"/>
                <w:rtl w:val="0"/>
              </w:rPr>
              <w:t xml:space="preserve">&lt;&lt;Name&gt;&gt; </w:t>
            </w:r>
            <w:r w:rsidDel="00000000" w:rsidR="00000000" w:rsidRPr="00000000">
              <w:rPr>
                <w:rtl w:val="0"/>
              </w:rPr>
            </w:r>
          </w:p>
          <w:p w:rsidR="00000000" w:rsidDel="00000000" w:rsidP="00000000" w:rsidRDefault="00000000" w:rsidRPr="00000000" w14:paraId="00000032">
            <w:pPr>
              <w:spacing w:after="123" w:lineRule="auto"/>
              <w:rPr/>
            </w:pPr>
            <w:r w:rsidDel="00000000" w:rsidR="00000000" w:rsidRPr="00000000">
              <w:rPr>
                <w:rFonts w:ascii="Times New Roman" w:cs="Times New Roman" w:eastAsia="Times New Roman" w:hAnsi="Times New Roman"/>
                <w:b w:val="1"/>
                <w:sz w:val="26"/>
                <w:szCs w:val="26"/>
                <w:rtl w:val="0"/>
              </w:rPr>
              <w:t xml:space="preserve">SUPERVISOR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33">
            <w:pPr>
              <w:spacing w:after="142" w:lineRule="auto"/>
              <w:rPr/>
            </w:pPr>
            <w:r w:rsidDel="00000000" w:rsidR="00000000" w:rsidRPr="00000000">
              <w:rPr>
                <w:rFonts w:ascii="Times New Roman" w:cs="Times New Roman" w:eastAsia="Times New Roman" w:hAnsi="Times New Roman"/>
                <w:sz w:val="26"/>
                <w:szCs w:val="26"/>
                <w:rtl w:val="0"/>
              </w:rPr>
              <w:t xml:space="preserve">&lt;&lt;Academic Designation&gt;&gt; </w:t>
            </w:r>
            <w:r w:rsidDel="00000000" w:rsidR="00000000" w:rsidRPr="00000000">
              <w:rPr>
                <w:rtl w:val="0"/>
              </w:rPr>
            </w:r>
          </w:p>
          <w:p w:rsidR="00000000" w:rsidDel="00000000" w:rsidP="00000000" w:rsidRDefault="00000000" w:rsidRPr="00000000" w14:paraId="00000034">
            <w:pPr>
              <w:spacing w:after="113"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35">
            <w:pPr>
              <w:rPr/>
            </w:pPr>
            <w:r w:rsidDel="00000000" w:rsidR="00000000" w:rsidRPr="00000000">
              <w:rPr>
                <w:rFonts w:ascii="Times New Roman" w:cs="Times New Roman" w:eastAsia="Times New Roman" w:hAnsi="Times New Roman"/>
                <w:sz w:val="26"/>
                <w:szCs w:val="26"/>
                <w:rtl w:val="0"/>
              </w:rPr>
              <w:t xml:space="preserve">&lt;&lt;Department&gt;&gt; </w:t>
            </w:r>
            <w:r w:rsidDel="00000000" w:rsidR="00000000" w:rsidRPr="00000000">
              <w:rPr>
                <w:rtl w:val="0"/>
              </w:rPr>
            </w:r>
          </w:p>
        </w:tc>
      </w:tr>
    </w:tbl>
    <w:p w:rsidR="00000000" w:rsidDel="00000000" w:rsidP="00000000" w:rsidRDefault="00000000" w:rsidRPr="00000000" w14:paraId="00000036">
      <w:pPr>
        <w:widowControl w:val="1"/>
        <w:spacing w:after="95" w:line="259" w:lineRule="auto"/>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37">
      <w:pPr>
        <w:widowControl w:val="1"/>
        <w:spacing w:after="149" w:line="259" w:lineRule="auto"/>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38">
      <w:pPr>
        <w:widowControl w:val="1"/>
        <w:spacing w:after="68" w:line="259" w:lineRule="auto"/>
        <w:ind w:left="-5"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for the project viva-voce examination held on_27</w:t>
      </w:r>
      <w:r w:rsidDel="00000000" w:rsidR="00000000" w:rsidRPr="00000000">
        <w:rPr>
          <w:rFonts w:ascii="Times New Roman" w:cs="Times New Roman" w:eastAsia="Times New Roman" w:hAnsi="Times New Roman"/>
          <w:sz w:val="26"/>
          <w:szCs w:val="26"/>
          <w:vertAlign w:val="superscript"/>
          <w:rtl w:val="0"/>
        </w:rPr>
        <w:t xml:space="preserve">th</w:t>
      </w:r>
      <w:r w:rsidDel="00000000" w:rsidR="00000000" w:rsidRPr="00000000">
        <w:rPr>
          <w:rFonts w:ascii="Times New Roman" w:cs="Times New Roman" w:eastAsia="Times New Roman" w:hAnsi="Times New Roman"/>
          <w:sz w:val="26"/>
          <w:szCs w:val="26"/>
          <w:rtl w:val="0"/>
        </w:rPr>
        <w:t xml:space="preserve"> April 2023.</w:t>
      </w:r>
    </w:p>
    <w:p w:rsidR="00000000" w:rsidDel="00000000" w:rsidP="00000000" w:rsidRDefault="00000000" w:rsidRPr="00000000" w14:paraId="00000039">
      <w:pPr>
        <w:widowControl w:val="1"/>
        <w:spacing w:after="68" w:line="259" w:lineRule="auto"/>
        <w:ind w:left="-5"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1"/>
        <w:spacing w:after="68" w:line="259" w:lineRule="auto"/>
        <w:ind w:left="-5"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widowControl w:val="1"/>
        <w:spacing w:after="68" w:line="259" w:lineRule="auto"/>
        <w:ind w:left="-5"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widowControl w:val="1"/>
        <w:spacing w:after="68" w:line="259" w:lineRule="auto"/>
        <w:ind w:left="-5"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1"/>
        <w:spacing w:after="68" w:line="259" w:lineRule="auto"/>
        <w:ind w:left="-5"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widowControl w:val="1"/>
        <w:spacing w:after="68" w:line="259" w:lineRule="auto"/>
        <w:ind w:left="-5" w:hanging="1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widowControl w:val="1"/>
        <w:spacing w:after="68" w:line="259" w:lineRule="auto"/>
        <w:ind w:left="-5" w:hanging="1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w:t>
      </w:r>
    </w:p>
    <w:p w:rsidR="00000000" w:rsidDel="00000000" w:rsidP="00000000" w:rsidRDefault="00000000" w:rsidRPr="00000000" w14:paraId="00000040">
      <w:pPr>
        <w:pStyle w:val="Heading1"/>
        <w:spacing w:line="520" w:lineRule="auto"/>
        <w:ind w:left="1668" w:right="20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1">
      <w:pPr>
        <w:pStyle w:val="Heading1"/>
        <w:spacing w:line="520" w:lineRule="auto"/>
        <w:ind w:left="1668" w:right="20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2">
      <w:pPr>
        <w:pStyle w:val="Heading1"/>
        <w:spacing w:line="520" w:lineRule="auto"/>
        <w:ind w:left="1668" w:right="2046"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3">
      <w:pPr>
        <w:pStyle w:val="Heading1"/>
        <w:spacing w:before="61" w:lineRule="auto"/>
        <w:ind w:left="0" w:right="1593"/>
        <w:jc w:val="center"/>
        <w:rPr>
          <w:rFonts w:ascii="Calibri" w:cs="Calibri" w:eastAsia="Calibri" w:hAnsi="Calibri"/>
        </w:rPr>
      </w:pPr>
      <w:r w:rsidDel="00000000" w:rsidR="00000000" w:rsidRPr="00000000">
        <w:rPr>
          <w:rFonts w:ascii="Calibri" w:cs="Calibri" w:eastAsia="Calibri" w:hAnsi="Calibri"/>
          <w:rtl w:val="0"/>
        </w:rPr>
        <w:t xml:space="preserve">  TABLE OF CONTENTS</w:t>
      </w:r>
    </w:p>
    <w:p w:rsidR="00000000" w:rsidDel="00000000" w:rsidP="00000000" w:rsidRDefault="00000000" w:rsidRPr="00000000" w14:paraId="0000004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5">
      <w:pPr>
        <w:spacing w:before="1" w:lineRule="auto"/>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046">
      <w:pPr>
        <w:tabs>
          <w:tab w:val="right" w:leader="none" w:pos="8525"/>
        </w:tabs>
        <w:ind w:left="300" w:firstLine="0"/>
        <w:rPr>
          <w:sz w:val="28"/>
          <w:szCs w:val="28"/>
        </w:rPr>
      </w:pPr>
      <w:hyperlink w:anchor="_2et92p0">
        <w:r w:rsidDel="00000000" w:rsidR="00000000" w:rsidRPr="00000000">
          <w:rPr>
            <w:sz w:val="28"/>
            <w:szCs w:val="28"/>
            <w:rtl w:val="0"/>
          </w:rPr>
          <w:t xml:space="preserve">ABSTRACT</w:t>
          <w:tab/>
        </w:r>
      </w:hyperlink>
      <w:r w:rsidDel="00000000" w:rsidR="00000000" w:rsidRPr="00000000">
        <w:rPr>
          <w:rtl w:val="0"/>
        </w:rPr>
      </w:r>
    </w:p>
    <w:p w:rsidR="00000000" w:rsidDel="00000000" w:rsidP="00000000" w:rsidRDefault="00000000" w:rsidRPr="00000000" w14:paraId="00000047">
      <w:pPr>
        <w:tabs>
          <w:tab w:val="right" w:leader="none" w:pos="8525"/>
        </w:tabs>
        <w:ind w:left="300" w:firstLine="0"/>
        <w:rPr>
          <w:sz w:val="28"/>
          <w:szCs w:val="28"/>
        </w:rPr>
      </w:pPr>
      <w:r w:rsidDel="00000000" w:rsidR="00000000" w:rsidRPr="00000000">
        <w:rPr>
          <w:rtl w:val="0"/>
        </w:rPr>
      </w:r>
    </w:p>
    <w:p w:rsidR="00000000" w:rsidDel="00000000" w:rsidP="00000000" w:rsidRDefault="00000000" w:rsidRPr="00000000" w14:paraId="00000048">
      <w:pPr>
        <w:tabs>
          <w:tab w:val="right" w:leader="none" w:pos="8525"/>
        </w:tabs>
        <w:rPr>
          <w:sz w:val="28"/>
          <w:szCs w:val="28"/>
        </w:rPr>
      </w:pPr>
      <w:r w:rsidDel="00000000" w:rsidR="00000000" w:rsidRPr="00000000">
        <w:rPr>
          <w:sz w:val="28"/>
          <w:szCs w:val="28"/>
          <w:rtl w:val="0"/>
        </w:rPr>
        <w:t xml:space="preserve">     ABBREVIATIONS</w:t>
      </w:r>
    </w:p>
    <w:p w:rsidR="00000000" w:rsidDel="00000000" w:rsidP="00000000" w:rsidRDefault="00000000" w:rsidRPr="00000000" w14:paraId="00000049">
      <w:pPr>
        <w:tabs>
          <w:tab w:val="right" w:leader="none" w:pos="8525"/>
        </w:tabs>
        <w:rPr>
          <w:sz w:val="28"/>
          <w:szCs w:val="28"/>
        </w:rPr>
      </w:pPr>
      <w:r w:rsidDel="00000000" w:rsidR="00000000" w:rsidRPr="00000000">
        <w:rPr>
          <w:rtl w:val="0"/>
        </w:rPr>
      </w:r>
    </w:p>
    <w:p w:rsidR="00000000" w:rsidDel="00000000" w:rsidP="00000000" w:rsidRDefault="00000000" w:rsidRPr="00000000" w14:paraId="0000004A">
      <w:pPr>
        <w:tabs>
          <w:tab w:val="right" w:leader="none" w:pos="8525"/>
        </w:tabs>
        <w:rPr>
          <w:sz w:val="28"/>
          <w:szCs w:val="28"/>
        </w:rPr>
      </w:pPr>
      <w:r w:rsidDel="00000000" w:rsidR="00000000" w:rsidRPr="00000000">
        <w:rPr>
          <w:sz w:val="28"/>
          <w:szCs w:val="28"/>
          <w:rtl w:val="0"/>
        </w:rPr>
        <w:t xml:space="preserve">     SYMBOLS</w:t>
      </w:r>
    </w:p>
    <w:p w:rsidR="00000000" w:rsidDel="00000000" w:rsidP="00000000" w:rsidRDefault="00000000" w:rsidRPr="00000000" w14:paraId="0000004B">
      <w:pPr>
        <w:tabs>
          <w:tab w:val="right" w:leader="none" w:pos="8525"/>
        </w:tabs>
        <w:rPr>
          <w:sz w:val="28"/>
          <w:szCs w:val="28"/>
        </w:rPr>
      </w:pPr>
      <w:r w:rsidDel="00000000" w:rsidR="00000000" w:rsidRPr="00000000">
        <w:rPr>
          <w:rtl w:val="0"/>
        </w:rPr>
      </w:r>
    </w:p>
    <w:p w:rsidR="00000000" w:rsidDel="00000000" w:rsidP="00000000" w:rsidRDefault="00000000" w:rsidRPr="00000000" w14:paraId="0000004C">
      <w:pPr>
        <w:tabs>
          <w:tab w:val="right" w:leader="none" w:pos="8515"/>
        </w:tabs>
        <w:spacing w:before="187" w:lineRule="auto"/>
        <w:ind w:left="300" w:firstLine="0"/>
        <w:rPr>
          <w:sz w:val="28"/>
          <w:szCs w:val="28"/>
        </w:rPr>
      </w:pPr>
      <w:hyperlink w:anchor="_gjdgxs">
        <w:r w:rsidDel="00000000" w:rsidR="00000000" w:rsidRPr="00000000">
          <w:rPr>
            <w:sz w:val="28"/>
            <w:szCs w:val="28"/>
            <w:rtl w:val="0"/>
          </w:rPr>
          <w:t xml:space="preserve">INTRODUCTION</w:t>
          <w:tab/>
        </w:r>
      </w:hyperlink>
      <w:r w:rsidDel="00000000" w:rsidR="00000000" w:rsidRPr="00000000">
        <w:rPr>
          <w:rtl w:val="0"/>
        </w:rPr>
      </w:r>
    </w:p>
    <w:p w:rsidR="00000000" w:rsidDel="00000000" w:rsidP="00000000" w:rsidRDefault="00000000" w:rsidRPr="00000000" w14:paraId="0000004D">
      <w:pPr>
        <w:tabs>
          <w:tab w:val="right" w:leader="none" w:pos="8515"/>
        </w:tabs>
        <w:spacing w:before="187" w:lineRule="auto"/>
        <w:ind w:left="300" w:firstLine="0"/>
        <w:rPr>
          <w:sz w:val="28"/>
          <w:szCs w:val="28"/>
        </w:rPr>
      </w:pPr>
      <w:r w:rsidDel="00000000" w:rsidR="00000000" w:rsidRPr="00000000">
        <w:rPr>
          <w:rtl w:val="0"/>
        </w:rPr>
      </w:r>
    </w:p>
    <w:p w:rsidR="00000000" w:rsidDel="00000000" w:rsidP="00000000" w:rsidRDefault="00000000" w:rsidRPr="00000000" w14:paraId="0000004E">
      <w:pPr>
        <w:tabs>
          <w:tab w:val="right" w:leader="none" w:pos="8563"/>
        </w:tabs>
        <w:spacing w:before="186" w:lineRule="auto"/>
        <w:ind w:left="300" w:firstLine="0"/>
        <w:rPr>
          <w:sz w:val="28"/>
          <w:szCs w:val="28"/>
        </w:rPr>
      </w:pPr>
      <w:hyperlink w:anchor="_30j0zll">
        <w:r w:rsidDel="00000000" w:rsidR="00000000" w:rsidRPr="00000000">
          <w:rPr>
            <w:sz w:val="28"/>
            <w:szCs w:val="28"/>
            <w:rtl w:val="0"/>
          </w:rPr>
          <w:t xml:space="preserve">DESIGN FLOW/PROCESS</w:t>
          <w:tab/>
        </w:r>
      </w:hyperlink>
      <w:r w:rsidDel="00000000" w:rsidR="00000000" w:rsidRPr="00000000">
        <w:rPr>
          <w:rtl w:val="0"/>
        </w:rPr>
      </w:r>
    </w:p>
    <w:p w:rsidR="00000000" w:rsidDel="00000000" w:rsidP="00000000" w:rsidRDefault="00000000" w:rsidRPr="00000000" w14:paraId="0000004F">
      <w:pPr>
        <w:tabs>
          <w:tab w:val="right" w:leader="none" w:pos="8563"/>
        </w:tabs>
        <w:spacing w:before="186" w:lineRule="auto"/>
        <w:ind w:left="300" w:firstLine="0"/>
        <w:rPr>
          <w:sz w:val="28"/>
          <w:szCs w:val="28"/>
        </w:rPr>
      </w:pPr>
      <w:r w:rsidDel="00000000" w:rsidR="00000000" w:rsidRPr="00000000">
        <w:rPr>
          <w:rtl w:val="0"/>
        </w:rPr>
      </w:r>
    </w:p>
    <w:p w:rsidR="00000000" w:rsidDel="00000000" w:rsidP="00000000" w:rsidRDefault="00000000" w:rsidRPr="00000000" w14:paraId="00000050">
      <w:pPr>
        <w:tabs>
          <w:tab w:val="right" w:leader="none" w:pos="8563"/>
        </w:tabs>
        <w:spacing w:before="186" w:lineRule="auto"/>
        <w:ind w:left="300" w:firstLine="0"/>
        <w:rPr>
          <w:sz w:val="28"/>
          <w:szCs w:val="28"/>
        </w:rPr>
      </w:pPr>
      <w:r w:rsidDel="00000000" w:rsidR="00000000" w:rsidRPr="00000000">
        <w:rPr>
          <w:sz w:val="28"/>
          <w:szCs w:val="28"/>
          <w:rtl w:val="0"/>
        </w:rPr>
        <w:t xml:space="preserve">SETTING UP AN INTRADAY TELEGRAM BOT</w:t>
      </w:r>
    </w:p>
    <w:p w:rsidR="00000000" w:rsidDel="00000000" w:rsidP="00000000" w:rsidRDefault="00000000" w:rsidRPr="00000000" w14:paraId="00000051">
      <w:pPr>
        <w:tabs>
          <w:tab w:val="right" w:leader="none" w:pos="8563"/>
        </w:tabs>
        <w:spacing w:before="186" w:lineRule="auto"/>
        <w:ind w:left="300" w:firstLine="0"/>
        <w:rPr>
          <w:sz w:val="28"/>
          <w:szCs w:val="28"/>
        </w:rPr>
      </w:pPr>
      <w:r w:rsidDel="00000000" w:rsidR="00000000" w:rsidRPr="00000000">
        <w:rPr>
          <w:rtl w:val="0"/>
        </w:rPr>
      </w:r>
    </w:p>
    <w:p w:rsidR="00000000" w:rsidDel="00000000" w:rsidP="00000000" w:rsidRDefault="00000000" w:rsidRPr="00000000" w14:paraId="00000052">
      <w:pPr>
        <w:tabs>
          <w:tab w:val="right" w:leader="none" w:pos="8563"/>
        </w:tabs>
        <w:spacing w:before="186" w:lineRule="auto"/>
        <w:ind w:left="300" w:firstLine="0"/>
        <w:rPr>
          <w:sz w:val="28"/>
          <w:szCs w:val="28"/>
        </w:rPr>
      </w:pPr>
      <w:r w:rsidDel="00000000" w:rsidR="00000000" w:rsidRPr="00000000">
        <w:rPr>
          <w:sz w:val="28"/>
          <w:szCs w:val="28"/>
          <w:rtl w:val="0"/>
        </w:rPr>
        <w:t xml:space="preserve">USING AN INTRADAY TELEGRAM BOT</w:t>
      </w:r>
    </w:p>
    <w:p w:rsidR="00000000" w:rsidDel="00000000" w:rsidP="00000000" w:rsidRDefault="00000000" w:rsidRPr="00000000" w14:paraId="00000053">
      <w:pPr>
        <w:tabs>
          <w:tab w:val="right" w:leader="none" w:pos="8563"/>
        </w:tabs>
        <w:spacing w:before="186" w:lineRule="auto"/>
        <w:ind w:left="300" w:firstLine="0"/>
        <w:rPr>
          <w:sz w:val="28"/>
          <w:szCs w:val="28"/>
        </w:rPr>
      </w:pPr>
      <w:r w:rsidDel="00000000" w:rsidR="00000000" w:rsidRPr="00000000">
        <w:rPr>
          <w:rtl w:val="0"/>
        </w:rPr>
      </w:r>
    </w:p>
    <w:p w:rsidR="00000000" w:rsidDel="00000000" w:rsidP="00000000" w:rsidRDefault="00000000" w:rsidRPr="00000000" w14:paraId="00000054">
      <w:pPr>
        <w:tabs>
          <w:tab w:val="right" w:leader="none" w:pos="8613"/>
        </w:tabs>
        <w:spacing w:before="189" w:lineRule="auto"/>
        <w:ind w:left="300" w:firstLine="0"/>
        <w:rPr>
          <w:sz w:val="28"/>
          <w:szCs w:val="28"/>
        </w:rPr>
      </w:pPr>
      <w:r w:rsidDel="00000000" w:rsidR="00000000" w:rsidRPr="00000000">
        <w:rPr>
          <w:sz w:val="28"/>
          <w:szCs w:val="28"/>
          <w:rtl w:val="0"/>
        </w:rPr>
        <w:t xml:space="preserve">ADVANCED FEATURES AND TECHNIQUES.</w:t>
      </w:r>
    </w:p>
    <w:p w:rsidR="00000000" w:rsidDel="00000000" w:rsidP="00000000" w:rsidRDefault="00000000" w:rsidRPr="00000000" w14:paraId="00000055">
      <w:pPr>
        <w:tabs>
          <w:tab w:val="right" w:leader="none" w:pos="8613"/>
        </w:tabs>
        <w:spacing w:before="189" w:lineRule="auto"/>
        <w:ind w:left="300" w:firstLine="0"/>
        <w:rPr>
          <w:sz w:val="28"/>
          <w:szCs w:val="28"/>
        </w:rPr>
      </w:pPr>
      <w:r w:rsidDel="00000000" w:rsidR="00000000" w:rsidRPr="00000000">
        <w:rPr>
          <w:rtl w:val="0"/>
        </w:rPr>
      </w:r>
    </w:p>
    <w:p w:rsidR="00000000" w:rsidDel="00000000" w:rsidP="00000000" w:rsidRDefault="00000000" w:rsidRPr="00000000" w14:paraId="00000056">
      <w:pPr>
        <w:tabs>
          <w:tab w:val="right" w:leader="none" w:pos="8613"/>
        </w:tabs>
        <w:spacing w:before="189" w:lineRule="auto"/>
        <w:rPr>
          <w:sz w:val="28"/>
          <w:szCs w:val="28"/>
        </w:rPr>
      </w:pPr>
      <w:r w:rsidDel="00000000" w:rsidR="00000000" w:rsidRPr="00000000">
        <w:rPr>
          <w:sz w:val="28"/>
          <w:szCs w:val="28"/>
          <w:rtl w:val="0"/>
        </w:rPr>
        <w:t xml:space="preserve">     BEST PRACTICE AND TIPS</w:t>
      </w:r>
    </w:p>
    <w:p w:rsidR="00000000" w:rsidDel="00000000" w:rsidP="00000000" w:rsidRDefault="00000000" w:rsidRPr="00000000" w14:paraId="00000057">
      <w:pPr>
        <w:tabs>
          <w:tab w:val="right" w:leader="none" w:pos="8613"/>
        </w:tabs>
        <w:spacing w:before="189" w:lineRule="auto"/>
        <w:rPr>
          <w:sz w:val="28"/>
          <w:szCs w:val="28"/>
        </w:rPr>
      </w:pPr>
      <w:r w:rsidDel="00000000" w:rsidR="00000000" w:rsidRPr="00000000">
        <w:rPr>
          <w:rtl w:val="0"/>
        </w:rPr>
      </w:r>
    </w:p>
    <w:p w:rsidR="00000000" w:rsidDel="00000000" w:rsidP="00000000" w:rsidRDefault="00000000" w:rsidRPr="00000000" w14:paraId="00000058">
      <w:pPr>
        <w:tabs>
          <w:tab w:val="right" w:leader="none" w:pos="8692"/>
        </w:tabs>
        <w:spacing w:before="186" w:lineRule="auto"/>
        <w:ind w:left="300" w:firstLine="0"/>
        <w:rPr>
          <w:sz w:val="28"/>
          <w:szCs w:val="28"/>
        </w:rPr>
      </w:pPr>
      <w:hyperlink w:anchor="_1fob9te">
        <w:r w:rsidDel="00000000" w:rsidR="00000000" w:rsidRPr="00000000">
          <w:rPr>
            <w:sz w:val="28"/>
            <w:szCs w:val="28"/>
            <w:rtl w:val="0"/>
          </w:rPr>
          <w:t xml:space="preserve">CONCLUSION</w:t>
          <w:tab/>
        </w:r>
      </w:hyperlink>
      <w:r w:rsidDel="00000000" w:rsidR="00000000" w:rsidRPr="00000000">
        <w:rPr>
          <w:rtl w:val="0"/>
        </w:rPr>
      </w:r>
    </w:p>
    <w:p w:rsidR="00000000" w:rsidDel="00000000" w:rsidP="00000000" w:rsidRDefault="00000000" w:rsidRPr="00000000" w14:paraId="00000059">
      <w:pPr>
        <w:tabs>
          <w:tab w:val="right" w:leader="none" w:pos="8692"/>
        </w:tabs>
        <w:spacing w:before="186" w:lineRule="auto"/>
        <w:ind w:left="300" w:firstLine="0"/>
        <w:rPr>
          <w:sz w:val="28"/>
          <w:szCs w:val="28"/>
        </w:rPr>
      </w:pPr>
      <w:r w:rsidDel="00000000" w:rsidR="00000000" w:rsidRPr="00000000">
        <w:rPr>
          <w:rtl w:val="0"/>
        </w:rPr>
      </w:r>
    </w:p>
    <w:p w:rsidR="00000000" w:rsidDel="00000000" w:rsidP="00000000" w:rsidRDefault="00000000" w:rsidRPr="00000000" w14:paraId="0000005A">
      <w:pPr>
        <w:tabs>
          <w:tab w:val="right" w:leader="none" w:pos="8661"/>
        </w:tabs>
        <w:spacing w:before="189" w:lineRule="auto"/>
        <w:ind w:left="300" w:firstLine="0"/>
        <w:rPr>
          <w:sz w:val="28"/>
          <w:szCs w:val="28"/>
        </w:rPr>
      </w:pPr>
      <w:hyperlink w:anchor="_3znysh7">
        <w:r w:rsidDel="00000000" w:rsidR="00000000" w:rsidRPr="00000000">
          <w:rPr>
            <w:sz w:val="28"/>
            <w:szCs w:val="28"/>
            <w:rtl w:val="0"/>
          </w:rPr>
          <w:t xml:space="preserve">REFERENCES</w:t>
          <w:tab/>
        </w:r>
      </w:hyperlink>
      <w:r w:rsidDel="00000000" w:rsidR="00000000" w:rsidRPr="00000000">
        <w:rPr>
          <w:rtl w:val="0"/>
        </w:rPr>
      </w:r>
    </w:p>
    <w:p w:rsidR="00000000" w:rsidDel="00000000" w:rsidP="00000000" w:rsidRDefault="00000000" w:rsidRPr="00000000" w14:paraId="0000005B">
      <w:pPr>
        <w:tabs>
          <w:tab w:val="right" w:leader="none" w:pos="8661"/>
        </w:tabs>
        <w:spacing w:before="189" w:lineRule="auto"/>
        <w:ind w:left="300" w:firstLine="0"/>
        <w:rPr>
          <w:sz w:val="28"/>
          <w:szCs w:val="28"/>
        </w:rPr>
      </w:pPr>
      <w:r w:rsidDel="00000000" w:rsidR="00000000" w:rsidRPr="00000000">
        <w:rPr>
          <w:rtl w:val="0"/>
        </w:rPr>
      </w:r>
    </w:p>
    <w:p w:rsidR="00000000" w:rsidDel="00000000" w:rsidP="00000000" w:rsidRDefault="00000000" w:rsidRPr="00000000" w14:paraId="0000005C">
      <w:pPr>
        <w:tabs>
          <w:tab w:val="right" w:leader="none" w:pos="8661"/>
        </w:tabs>
        <w:spacing w:before="189" w:lineRule="auto"/>
        <w:ind w:left="300" w:firstLine="0"/>
        <w:rPr>
          <w:sz w:val="28"/>
          <w:szCs w:val="28"/>
        </w:rPr>
      </w:pPr>
      <w:r w:rsidDel="00000000" w:rsidR="00000000" w:rsidRPr="00000000">
        <w:rPr>
          <w:rtl w:val="0"/>
        </w:rPr>
      </w:r>
    </w:p>
    <w:p w:rsidR="00000000" w:rsidDel="00000000" w:rsidP="00000000" w:rsidRDefault="00000000" w:rsidRPr="00000000" w14:paraId="0000005D">
      <w:pPr>
        <w:tabs>
          <w:tab w:val="right" w:leader="none" w:pos="8661"/>
        </w:tabs>
        <w:spacing w:before="189" w:lineRule="auto"/>
        <w:ind w:left="300" w:firstLine="0"/>
        <w:rPr>
          <w:sz w:val="20"/>
          <w:szCs w:val="20"/>
        </w:rPr>
        <w:sectPr>
          <w:headerReference r:id="rId8" w:type="default"/>
          <w:footerReference r:id="rId9" w:type="default"/>
          <w:pgSz w:h="16840" w:w="11910" w:orient="portrait"/>
          <w:pgMar w:bottom="280" w:top="1440" w:left="1140" w:right="760" w:header="0" w:footer="0"/>
          <w:pgNumType w:start="1"/>
        </w:sectPr>
      </w:pPr>
      <w:r w:rsidDel="00000000" w:rsidR="00000000" w:rsidRPr="00000000">
        <w:rPr>
          <w:sz w:val="28"/>
          <w:szCs w:val="28"/>
          <w:rtl w:val="0"/>
        </w:rPr>
        <w:t xml:space="preserve">                                                                     </w:t>
      </w:r>
      <w:r w:rsidDel="00000000" w:rsidR="00000000" w:rsidRPr="00000000">
        <w:rPr>
          <w:sz w:val="16"/>
          <w:szCs w:val="16"/>
          <w:rtl w:val="0"/>
        </w:rPr>
        <w:t xml:space="preserve">2</w:t>
      </w:r>
      <w:r w:rsidDel="00000000" w:rsidR="00000000" w:rsidRPr="00000000">
        <w:rPr>
          <w:rtl w:val="0"/>
        </w:rPr>
      </w:r>
    </w:p>
    <w:p w:rsidR="00000000" w:rsidDel="00000000" w:rsidP="00000000" w:rsidRDefault="00000000" w:rsidRPr="00000000" w14:paraId="0000005E">
      <w:pPr>
        <w:pStyle w:val="Heading2"/>
        <w:ind w:firstLine="3293"/>
        <w:rPr/>
      </w:pPr>
      <w:r w:rsidDel="00000000" w:rsidR="00000000" w:rsidRPr="00000000">
        <w:rPr>
          <w:rtl w:val="0"/>
        </w:rPr>
      </w:r>
    </w:p>
    <w:p w:rsidR="00000000" w:rsidDel="00000000" w:rsidP="00000000" w:rsidRDefault="00000000" w:rsidRPr="00000000" w14:paraId="0000005F">
      <w:pPr>
        <w:pStyle w:val="Heading2"/>
        <w:ind w:firstLine="3293"/>
        <w:rPr/>
      </w:pPr>
      <w:r w:rsidDel="00000000" w:rsidR="00000000" w:rsidRPr="00000000">
        <w:rPr>
          <w:rtl w:val="0"/>
        </w:rPr>
        <w:t xml:space="preserve">ABSTRACT</w:t>
      </w:r>
    </w:p>
    <w:p w:rsidR="00000000" w:rsidDel="00000000" w:rsidP="00000000" w:rsidRDefault="00000000" w:rsidRPr="00000000" w14:paraId="00000060">
      <w:pPr>
        <w:spacing w:before="875" w:line="276" w:lineRule="auto"/>
        <w:ind w:left="314" w:right="688" w:firstLine="0"/>
        <w:rPr>
          <w:rFonts w:ascii="Times New Roman" w:cs="Times New Roman" w:eastAsia="Times New Roman" w:hAnsi="Times New Roman"/>
          <w:color w:val="374151"/>
          <w:sz w:val="36"/>
          <w:szCs w:val="36"/>
        </w:rPr>
      </w:pPr>
      <w:r w:rsidDel="00000000" w:rsidR="00000000" w:rsidRPr="00000000">
        <w:rPr>
          <w:rFonts w:ascii="Times New Roman" w:cs="Times New Roman" w:eastAsia="Times New Roman" w:hAnsi="Times New Roman"/>
          <w:color w:val="374151"/>
          <w:sz w:val="36"/>
          <w:szCs w:val="36"/>
          <w:rtl w:val="0"/>
        </w:rPr>
        <w:t xml:space="preserve">An intraday Telegram bot is a software program designed to provide real-time updates and analysis for trading activity within a given market or financial instrument. This bot is designed to monitor changes in prices, volume, and other key indicators throughout the trading day, and can provide users with alerts and recommendations based on pre-programmed rules and algorithms. The bot can be accessed through the popular messaging app Telegram, providing users with a convenient and accessible way to stay informed and make informed trading decisions in real-time. Overall, an intraday Telegram bot offers a powerful tool for traders seeking to stay ahead of market trends and maximize their trading perfor</w:t>
      </w:r>
    </w:p>
    <w:p w:rsidR="00000000" w:rsidDel="00000000" w:rsidP="00000000" w:rsidRDefault="00000000" w:rsidRPr="00000000" w14:paraId="00000061">
      <w:pPr>
        <w:spacing w:before="875" w:line="276" w:lineRule="auto"/>
        <w:ind w:left="314" w:right="688" w:firstLine="0"/>
        <w:rPr>
          <w:rFonts w:ascii="Times New Roman" w:cs="Times New Roman" w:eastAsia="Times New Roman" w:hAnsi="Times New Roman"/>
          <w:color w:val="374151"/>
          <w:sz w:val="36"/>
          <w:szCs w:val="36"/>
        </w:rPr>
      </w:pPr>
      <w:r w:rsidDel="00000000" w:rsidR="00000000" w:rsidRPr="00000000">
        <w:rPr>
          <w:rtl w:val="0"/>
        </w:rPr>
      </w:r>
    </w:p>
    <w:p w:rsidR="00000000" w:rsidDel="00000000" w:rsidP="00000000" w:rsidRDefault="00000000" w:rsidRPr="00000000" w14:paraId="00000062">
      <w:pPr>
        <w:spacing w:before="875" w:line="276" w:lineRule="auto"/>
        <w:ind w:left="2880" w:right="688" w:firstLine="720"/>
        <w:rPr>
          <w:rFonts w:ascii="Times New Roman" w:cs="Times New Roman" w:eastAsia="Times New Roman" w:hAnsi="Times New Roman"/>
          <w:color w:val="374151"/>
          <w:sz w:val="18"/>
          <w:szCs w:val="18"/>
        </w:rPr>
        <w:sectPr>
          <w:type w:val="nextPage"/>
          <w:pgSz w:h="16840" w:w="11910" w:orient="portrait"/>
          <w:pgMar w:bottom="2640" w:top="1440" w:left="1140" w:right="760" w:header="0" w:footer="2451"/>
        </w:sectPr>
      </w:pPr>
      <w:r w:rsidDel="00000000" w:rsidR="00000000" w:rsidRPr="00000000">
        <w:rPr>
          <w:rFonts w:ascii="Times New Roman" w:cs="Times New Roman" w:eastAsia="Times New Roman" w:hAnsi="Times New Roman"/>
          <w:color w:val="374151"/>
          <w:sz w:val="18"/>
          <w:szCs w:val="18"/>
          <w:rtl w:val="0"/>
        </w:rPr>
        <w:t xml:space="preserve">          3</w:t>
      </w:r>
    </w:p>
    <w:p w:rsidR="00000000" w:rsidDel="00000000" w:rsidP="00000000" w:rsidRDefault="00000000" w:rsidRPr="00000000" w14:paraId="00000063">
      <w:pPr>
        <w:pStyle w:val="Heading3"/>
        <w:ind w:firstLine="1219"/>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64">
      <w:pPr>
        <w:spacing w:before="197" w:line="259" w:lineRule="auto"/>
        <w:ind w:left="300" w:right="75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Intraday trading in the stock market can be a fast-paced and dynamic environment where timing is everything. To stay on top of the latest developments, traders often rely on real-time data and analysis to make informed decisions. One way to access this information is through an intraday Telegram bot API, which can provide traders with up-to-the-minute updates on stock prices, trading volumes, and other key metrics.</w:t>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pStyle w:val="Heading4"/>
        <w:ind w:firstLine="300"/>
        <w:rPr/>
      </w:pPr>
      <w:r w:rsidDel="00000000" w:rsidR="00000000" w:rsidRPr="00000000">
        <w:rPr>
          <w:rtl w:val="0"/>
        </w:rPr>
        <w:t xml:space="preserve">Features:</w:t>
      </w:r>
    </w:p>
    <w:p w:rsidR="00000000" w:rsidDel="00000000" w:rsidP="00000000" w:rsidRDefault="00000000" w:rsidRPr="00000000" w14:paraId="00000067">
      <w:pPr>
        <w:spacing w:before="199" w:line="257" w:lineRule="auto"/>
        <w:ind w:left="300" w:right="752" w:firstLine="0"/>
        <w:rPr>
          <w:b w:val="1"/>
        </w:rPr>
      </w:pPr>
      <w:r w:rsidDel="00000000" w:rsidR="00000000" w:rsidRPr="00000000">
        <w:rPr>
          <w:b w:val="1"/>
          <w:rtl w:val="0"/>
        </w:rPr>
        <w:t xml:space="preserve">The features of Intraday telegram bot.</w:t>
      </w:r>
    </w:p>
    <w:p w:rsidR="00000000" w:rsidDel="00000000" w:rsidP="00000000" w:rsidRDefault="00000000" w:rsidRPr="00000000" w14:paraId="00000068">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57" w:lineRule="auto"/>
        <w:ind w:left="720" w:hanging="360"/>
      </w:pPr>
      <w:r w:rsidDel="00000000" w:rsidR="00000000" w:rsidRPr="00000000">
        <w:rPr>
          <w:rFonts w:ascii="Roboto" w:cs="Roboto" w:eastAsia="Roboto" w:hAnsi="Roboto"/>
          <w:color w:val="374151"/>
          <w:sz w:val="24"/>
          <w:szCs w:val="24"/>
          <w:rtl w:val="0"/>
        </w:rPr>
        <w:t xml:space="preserve">Real-time market updates: The bot can scrape data from websites in real-time and provide users with up-to-the-minute updates on stock prices, trading volumes, and other key metrics. This enables traders to make informed decisions based on the most recent information.</w:t>
      </w:r>
    </w:p>
    <w:p w:rsidR="00000000" w:rsidDel="00000000" w:rsidP="00000000" w:rsidRDefault="00000000" w:rsidRPr="00000000" w14:paraId="00000069">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57" w:lineRule="auto"/>
        <w:ind w:left="720" w:hanging="360"/>
      </w:pPr>
      <w:r w:rsidDel="00000000" w:rsidR="00000000" w:rsidRPr="00000000">
        <w:rPr>
          <w:rFonts w:ascii="Roboto" w:cs="Roboto" w:eastAsia="Roboto" w:hAnsi="Roboto"/>
          <w:color w:val="374151"/>
          <w:sz w:val="24"/>
          <w:szCs w:val="24"/>
          <w:rtl w:val="0"/>
        </w:rPr>
        <w:t xml:space="preserve">Customized alerts and notifications: The bot can be programmed to send customized alerts and notifications based on specific criteria. For example, it can notify traders when a stock's price reaches a certain level or when trading volumes exceed a certain threshold.</w:t>
      </w:r>
    </w:p>
    <w:p w:rsidR="00000000" w:rsidDel="00000000" w:rsidP="00000000" w:rsidRDefault="00000000" w:rsidRPr="00000000" w14:paraId="0000006A">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57" w:lineRule="auto"/>
        <w:ind w:left="720" w:hanging="360"/>
      </w:pPr>
      <w:r w:rsidDel="00000000" w:rsidR="00000000" w:rsidRPr="00000000">
        <w:rPr>
          <w:rFonts w:ascii="Roboto" w:cs="Roboto" w:eastAsia="Roboto" w:hAnsi="Roboto"/>
          <w:color w:val="374151"/>
          <w:sz w:val="24"/>
          <w:szCs w:val="24"/>
          <w:rtl w:val="0"/>
        </w:rPr>
        <w:t xml:space="preserve">Historical data analysis: The bot can also scrape historical data from websites and provide users with insights into long-term market trends. This can help traders make more informed decisions about when to buy or sell a particular stock.</w:t>
      </w:r>
    </w:p>
    <w:p w:rsidR="00000000" w:rsidDel="00000000" w:rsidP="00000000" w:rsidRDefault="00000000" w:rsidRPr="00000000" w14:paraId="0000006B">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257" w:lineRule="auto"/>
        <w:ind w:left="720" w:hanging="360"/>
      </w:pPr>
      <w:r w:rsidDel="00000000" w:rsidR="00000000" w:rsidRPr="00000000">
        <w:rPr>
          <w:rFonts w:ascii="Roboto" w:cs="Roboto" w:eastAsia="Roboto" w:hAnsi="Roboto"/>
          <w:color w:val="374151"/>
          <w:sz w:val="24"/>
          <w:szCs w:val="24"/>
          <w:rtl w:val="0"/>
        </w:rPr>
        <w:t xml:space="preserve">Technical analysis tools: The bot can be programmed to perform technical analysis on market data, using a range of indicators and algorithms. This can help traders identify patterns and trends in the market that may not be immediately apparent.</w:t>
      </w:r>
    </w:p>
    <w:p w:rsidR="00000000" w:rsidDel="00000000" w:rsidP="00000000" w:rsidRDefault="00000000" w:rsidRPr="00000000" w14:paraId="0000006C">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257" w:lineRule="auto"/>
        <w:ind w:left="720" w:hanging="360"/>
      </w:pPr>
      <w:r w:rsidDel="00000000" w:rsidR="00000000" w:rsidRPr="00000000">
        <w:rPr>
          <w:rFonts w:ascii="Roboto" w:cs="Roboto" w:eastAsia="Roboto" w:hAnsi="Roboto"/>
          <w:color w:val="374151"/>
          <w:sz w:val="24"/>
          <w:szCs w:val="24"/>
          <w:rtl w:val="0"/>
        </w:rPr>
        <w:t xml:space="preserve">User-friendly interface: The bot can be integrated with Telegram, providing a user-friendly interface that is accessible from any device with an internet connection. This enables traders to stay informed about market activity, no matter where they are.</w:t>
      </w:r>
    </w:p>
    <w:p w:rsidR="00000000" w:rsidDel="00000000" w:rsidP="00000000" w:rsidRDefault="00000000" w:rsidRPr="00000000" w14:paraId="0000006D">
      <w:pPr>
        <w:spacing w:before="199" w:line="257" w:lineRule="auto"/>
        <w:ind w:left="300" w:right="752" w:firstLine="0"/>
        <w:rPr>
          <w:b w:val="1"/>
        </w:rPr>
      </w:pPr>
      <w:r w:rsidDel="00000000" w:rsidR="00000000" w:rsidRPr="00000000">
        <w:rPr>
          <w:rtl w:val="0"/>
        </w:rPr>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Overall, an intraday Telegram bot using web scraping represents a powerful tool for traders seeking to stay ahead of the curve in the stock market. By leveraging real-time data and analysis, traders can make smarter trading decisions and potentially increase their chances of success</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4"/>
          <w:szCs w:val="24"/>
        </w:rPr>
      </w:pPr>
      <w:r w:rsidDel="00000000" w:rsidR="00000000" w:rsidRPr="00000000">
        <w:rPr>
          <w:rFonts w:ascii="Roboto" w:cs="Roboto" w:eastAsia="Roboto" w:hAnsi="Roboto"/>
          <w:sz w:val="24"/>
          <w:szCs w:val="24"/>
          <w:rtl w:val="0"/>
        </w:rPr>
        <w:tab/>
        <w:tab/>
        <w:tab/>
        <w:tab/>
        <w:tab/>
        <w:tab/>
        <w:tab/>
        <w:t xml:space="preserve">4</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0"/>
          <w:szCs w:val="20"/>
        </w:rPr>
        <w:sectPr>
          <w:type w:val="nextPage"/>
          <w:pgSz w:h="16840" w:w="11910" w:orient="portrait"/>
          <w:pgMar w:bottom="1760" w:top="1420" w:left="1140" w:right="760" w:header="0" w:footer="1562"/>
          <w:pgNumType w:start="5"/>
        </w:sectPr>
      </w:pP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72">
      <w:pPr>
        <w:spacing w:after="240" w:lineRule="auto"/>
        <w:rPr>
          <w:b w:val="1"/>
          <w:sz w:val="20"/>
          <w:szCs w:val="2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73">
      <w:pPr>
        <w:rPr>
          <w:b w:val="1"/>
          <w:sz w:val="20"/>
          <w:szCs w:val="20"/>
        </w:rPr>
      </w:pPr>
      <w:r w:rsidDel="00000000" w:rsidR="00000000" w:rsidRPr="00000000">
        <w:rPr>
          <w:rtl w:val="0"/>
        </w:rPr>
      </w:r>
    </w:p>
    <w:p w:rsidR="00000000" w:rsidDel="00000000" w:rsidP="00000000" w:rsidRDefault="00000000" w:rsidRPr="00000000" w14:paraId="00000074">
      <w:pPr>
        <w:spacing w:after="1" w:before="7" w:lineRule="auto"/>
        <w:rPr>
          <w:b w:val="1"/>
          <w:sz w:val="14"/>
          <w:szCs w:val="14"/>
        </w:rPr>
      </w:pPr>
      <w:r w:rsidDel="00000000" w:rsidR="00000000" w:rsidRPr="00000000">
        <w:rPr>
          <w:rtl w:val="0"/>
        </w:rPr>
      </w:r>
    </w:p>
    <w:p w:rsidR="00000000" w:rsidDel="00000000" w:rsidP="00000000" w:rsidRDefault="00000000" w:rsidRPr="00000000" w14:paraId="00000075">
      <w:pPr>
        <w:ind w:left="266" w:firstLine="0"/>
        <w:rPr>
          <w:sz w:val="20"/>
          <w:szCs w:val="20"/>
        </w:rPr>
      </w:pPr>
      <w:r w:rsidDel="00000000" w:rsidR="00000000" w:rsidRPr="00000000">
        <w:rPr>
          <w:rtl w:val="0"/>
        </w:rPr>
      </w:r>
    </w:p>
    <w:p w:rsidR="00000000" w:rsidDel="00000000" w:rsidP="00000000" w:rsidRDefault="00000000" w:rsidRPr="00000000" w14:paraId="00000076">
      <w:pPr>
        <w:spacing w:before="10" w:lineRule="auto"/>
        <w:rPr>
          <w:b w:val="1"/>
          <w:sz w:val="17"/>
          <w:szCs w:val="17"/>
        </w:rPr>
      </w:pPr>
      <w:r w:rsidDel="00000000" w:rsidR="00000000" w:rsidRPr="00000000">
        <w:rPr>
          <w:rtl w:val="0"/>
        </w:rPr>
      </w:r>
    </w:p>
    <w:p w:rsidR="00000000" w:rsidDel="00000000" w:rsidP="00000000" w:rsidRDefault="00000000" w:rsidRPr="00000000" w14:paraId="00000077">
      <w:pPr>
        <w:rPr>
          <w:b w:val="1"/>
          <w:sz w:val="20"/>
          <w:szCs w:val="20"/>
        </w:rPr>
      </w:pPr>
      <w:r w:rsidDel="00000000" w:rsidR="00000000" w:rsidRPr="00000000">
        <w:rPr>
          <w:rtl w:val="0"/>
        </w:rPr>
      </w:r>
    </w:p>
    <w:p w:rsidR="00000000" w:rsidDel="00000000" w:rsidP="00000000" w:rsidRDefault="00000000" w:rsidRPr="00000000" w14:paraId="00000078">
      <w:pPr>
        <w:rPr>
          <w:b w:val="1"/>
          <w:sz w:val="20"/>
          <w:szCs w:val="20"/>
        </w:rPr>
      </w:pPr>
      <w:r w:rsidDel="00000000" w:rsidR="00000000" w:rsidRPr="00000000">
        <w:rPr>
          <w:rtl w:val="0"/>
        </w:rPr>
      </w:r>
    </w:p>
    <w:p w:rsidR="00000000" w:rsidDel="00000000" w:rsidP="00000000" w:rsidRDefault="00000000" w:rsidRPr="00000000" w14:paraId="00000079">
      <w:pPr>
        <w:rPr>
          <w:b w:val="1"/>
          <w:sz w:val="20"/>
          <w:szCs w:val="20"/>
        </w:rPr>
      </w:pPr>
      <w:r w:rsidDel="00000000" w:rsidR="00000000" w:rsidRPr="00000000">
        <w:rPr>
          <w:rtl w:val="0"/>
        </w:rPr>
      </w:r>
    </w:p>
    <w:p w:rsidR="00000000" w:rsidDel="00000000" w:rsidP="00000000" w:rsidRDefault="00000000" w:rsidRPr="00000000" w14:paraId="0000007A">
      <w:pPr>
        <w:rPr>
          <w:b w:val="1"/>
          <w:sz w:val="20"/>
          <w:szCs w:val="20"/>
        </w:rPr>
      </w:pPr>
      <w:r w:rsidDel="00000000" w:rsidR="00000000" w:rsidRPr="00000000">
        <w:rPr>
          <w:rtl w:val="0"/>
        </w:rPr>
      </w:r>
    </w:p>
    <w:p w:rsidR="00000000" w:rsidDel="00000000" w:rsidP="00000000" w:rsidRDefault="00000000" w:rsidRPr="00000000" w14:paraId="0000007B">
      <w:pPr>
        <w:spacing w:before="6" w:lineRule="auto"/>
        <w:rPr>
          <w:b w:val="1"/>
          <w:sz w:val="28"/>
          <w:szCs w:val="28"/>
        </w:rPr>
      </w:pPr>
      <w:r w:rsidDel="00000000" w:rsidR="00000000" w:rsidRPr="00000000">
        <w:rPr>
          <w:rtl w:val="0"/>
        </w:rPr>
      </w:r>
    </w:p>
    <w:p w:rsidR="00000000" w:rsidDel="00000000" w:rsidP="00000000" w:rsidRDefault="00000000" w:rsidRPr="00000000" w14:paraId="0000007C">
      <w:pPr>
        <w:spacing w:before="158" w:line="259" w:lineRule="auto"/>
        <w:ind w:left="300" w:right="752" w:firstLine="0"/>
        <w:rPr>
          <w:rFonts w:ascii="Roboto" w:cs="Roboto" w:eastAsia="Roboto" w:hAnsi="Roboto"/>
          <w:sz w:val="27"/>
          <w:szCs w:val="27"/>
        </w:rPr>
        <w:sectPr>
          <w:type w:val="nextPage"/>
          <w:pgSz w:h="16840" w:w="11910" w:orient="portrait"/>
          <w:pgMar w:bottom="1760" w:top="1580" w:left="1140" w:right="760" w:header="0" w:footer="1562"/>
        </w:sectPr>
      </w:pPr>
      <w:r w:rsidDel="00000000" w:rsidR="00000000" w:rsidRPr="00000000">
        <w:rPr>
          <w:rtl w:val="0"/>
        </w:rPr>
      </w:r>
    </w:p>
    <w:p w:rsidR="00000000" w:rsidDel="00000000" w:rsidP="00000000" w:rsidRDefault="00000000" w:rsidRPr="00000000" w14:paraId="0000007D">
      <w:pPr>
        <w:pStyle w:val="Heading3"/>
        <w:ind w:left="1671" w:right="2046" w:firstLine="0"/>
        <w:rPr>
          <w:b w:val="1"/>
          <w:sz w:val="20"/>
          <w:szCs w:val="20"/>
        </w:rPr>
      </w:pPr>
      <w:bookmarkStart w:colFirst="0" w:colLast="0" w:name="_30j0zll" w:id="1"/>
      <w:bookmarkEnd w:id="1"/>
      <w:r w:rsidDel="00000000" w:rsidR="00000000" w:rsidRPr="00000000">
        <w:rPr>
          <w:rtl w:val="0"/>
        </w:rPr>
        <w:t xml:space="preserve">ABBREVIATIONS</w:t>
      </w:r>
      <w:r w:rsidDel="00000000" w:rsidR="00000000" w:rsidRPr="00000000">
        <w:rPr>
          <w:rtl w:val="0"/>
        </w:rPr>
      </w:r>
    </w:p>
    <w:p w:rsidR="00000000" w:rsidDel="00000000" w:rsidP="00000000" w:rsidRDefault="00000000" w:rsidRPr="00000000" w14:paraId="0000007E">
      <w:pPr>
        <w:rPr>
          <w:b w:val="1"/>
          <w:sz w:val="20"/>
          <w:szCs w:val="20"/>
        </w:rPr>
      </w:pPr>
      <w:r w:rsidDel="00000000" w:rsidR="00000000" w:rsidRPr="00000000">
        <w:rPr>
          <w:rtl w:val="0"/>
        </w:rPr>
      </w:r>
    </w:p>
    <w:p w:rsidR="00000000" w:rsidDel="00000000" w:rsidP="00000000" w:rsidRDefault="00000000" w:rsidRPr="00000000" w14:paraId="0000007F">
      <w:pPr>
        <w:rPr>
          <w:b w:val="1"/>
          <w:sz w:val="20"/>
          <w:szCs w:val="20"/>
        </w:rPr>
      </w:pPr>
      <w:r w:rsidDel="00000000" w:rsidR="00000000" w:rsidRPr="00000000">
        <w:rPr>
          <w:rtl w:val="0"/>
        </w:rPr>
      </w:r>
    </w:p>
    <w:p w:rsidR="00000000" w:rsidDel="00000000" w:rsidP="00000000" w:rsidRDefault="00000000" w:rsidRPr="00000000" w14:paraId="00000080">
      <w:pPr>
        <w:rPr>
          <w:b w:val="1"/>
          <w:sz w:val="20"/>
          <w:szCs w:val="20"/>
        </w:rPr>
      </w:pPr>
      <w:r w:rsidDel="00000000" w:rsidR="00000000" w:rsidRPr="00000000">
        <w:rPr>
          <w:rtl w:val="0"/>
        </w:rPr>
      </w:r>
    </w:p>
    <w:p w:rsidR="00000000" w:rsidDel="00000000" w:rsidP="00000000" w:rsidRDefault="00000000" w:rsidRPr="00000000" w14:paraId="00000081">
      <w:pPr>
        <w:spacing w:after="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API: Application Programming Interface</w:t>
      </w:r>
    </w:p>
    <w:p w:rsidR="00000000" w:rsidDel="00000000" w:rsidP="00000000" w:rsidRDefault="00000000" w:rsidRPr="00000000" w14:paraId="0000008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SMA: Simple Moving Average</w:t>
      </w:r>
    </w:p>
    <w:p w:rsidR="00000000" w:rsidDel="00000000" w:rsidP="00000000" w:rsidRDefault="00000000" w:rsidRPr="00000000" w14:paraId="0000008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EMA: Exponential Moving Average</w:t>
      </w:r>
    </w:p>
    <w:p w:rsidR="00000000" w:rsidDel="00000000" w:rsidP="00000000" w:rsidRDefault="00000000" w:rsidRPr="00000000" w14:paraId="0000008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RSI: Relative Strength Index</w:t>
      </w:r>
    </w:p>
    <w:p w:rsidR="00000000" w:rsidDel="00000000" w:rsidP="00000000" w:rsidRDefault="00000000" w:rsidRPr="00000000" w14:paraId="0000008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MACD: Moving Average Convergence Divergence</w:t>
      </w:r>
    </w:p>
    <w:p w:rsidR="00000000" w:rsidDel="00000000" w:rsidP="00000000" w:rsidRDefault="00000000" w:rsidRPr="00000000" w14:paraId="0000008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VWAP: Volume Weighted Average Price</w:t>
      </w:r>
    </w:p>
    <w:p w:rsidR="00000000" w:rsidDel="00000000" w:rsidP="00000000" w:rsidRDefault="00000000" w:rsidRPr="00000000" w14:paraId="0000008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OHLC: Open, High, Low, Close (used to describe stock price data)</w:t>
      </w:r>
    </w:p>
    <w:p w:rsidR="00000000" w:rsidDel="00000000" w:rsidP="00000000" w:rsidRDefault="00000000" w:rsidRPr="00000000" w14:paraId="0000008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ROI: Return on Investment</w:t>
      </w:r>
    </w:p>
    <w:p w:rsidR="00000000" w:rsidDel="00000000" w:rsidP="00000000" w:rsidRDefault="00000000" w:rsidRPr="00000000" w14:paraId="0000008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EPS: Earnings Per Share</w:t>
      </w:r>
    </w:p>
    <w:p w:rsidR="00000000" w:rsidDel="00000000" w:rsidP="00000000" w:rsidRDefault="00000000" w:rsidRPr="00000000" w14:paraId="0000008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P/E: Price to Earnings Ratio</w:t>
      </w:r>
    </w:p>
    <w:p w:rsidR="00000000" w:rsidDel="00000000" w:rsidP="00000000" w:rsidRDefault="00000000" w:rsidRPr="00000000" w14:paraId="0000008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NSE: NATIONAL STOCK EXCHANGE</w:t>
      </w:r>
    </w:p>
    <w:p w:rsidR="00000000" w:rsidDel="00000000" w:rsidP="00000000" w:rsidRDefault="00000000" w:rsidRPr="00000000" w14:paraId="0000008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D">
      <w:pPr>
        <w:rPr>
          <w:b w:val="1"/>
          <w:sz w:val="20"/>
          <w:szCs w:val="20"/>
        </w:rPr>
      </w:pPr>
      <w:r w:rsidDel="00000000" w:rsidR="00000000" w:rsidRPr="00000000">
        <w:rPr>
          <w:rtl w:val="0"/>
        </w:rPr>
      </w:r>
    </w:p>
    <w:p w:rsidR="00000000" w:rsidDel="00000000" w:rsidP="00000000" w:rsidRDefault="00000000" w:rsidRPr="00000000" w14:paraId="0000008E">
      <w:pPr>
        <w:rPr>
          <w:b w:val="1"/>
          <w:sz w:val="20"/>
          <w:szCs w:val="20"/>
        </w:rPr>
      </w:pPr>
      <w:r w:rsidDel="00000000" w:rsidR="00000000" w:rsidRPr="00000000">
        <w:rPr>
          <w:rtl w:val="0"/>
        </w:rPr>
      </w:r>
    </w:p>
    <w:p w:rsidR="00000000" w:rsidDel="00000000" w:rsidP="00000000" w:rsidRDefault="00000000" w:rsidRPr="00000000" w14:paraId="0000008F">
      <w:pPr>
        <w:rPr>
          <w:b w:val="1"/>
          <w:sz w:val="20"/>
          <w:szCs w:val="20"/>
        </w:rPr>
      </w:pPr>
      <w:r w:rsidDel="00000000" w:rsidR="00000000" w:rsidRPr="00000000">
        <w:rPr>
          <w:rtl w:val="0"/>
        </w:rPr>
      </w:r>
    </w:p>
    <w:p w:rsidR="00000000" w:rsidDel="00000000" w:rsidP="00000000" w:rsidRDefault="00000000" w:rsidRPr="00000000" w14:paraId="00000090">
      <w:pPr>
        <w:rPr>
          <w:b w:val="1"/>
          <w:sz w:val="20"/>
          <w:szCs w:val="20"/>
        </w:rPr>
      </w:pPr>
      <w:r w:rsidDel="00000000" w:rsidR="00000000" w:rsidRPr="00000000">
        <w:rPr>
          <w:rtl w:val="0"/>
        </w:rPr>
      </w:r>
    </w:p>
    <w:p w:rsidR="00000000" w:rsidDel="00000000" w:rsidP="00000000" w:rsidRDefault="00000000" w:rsidRPr="00000000" w14:paraId="00000091">
      <w:pPr>
        <w:rPr>
          <w:b w:val="1"/>
          <w:sz w:val="20"/>
          <w:szCs w:val="20"/>
        </w:rPr>
      </w:pPr>
      <w:r w:rsidDel="00000000" w:rsidR="00000000" w:rsidRPr="00000000">
        <w:rPr>
          <w:rtl w:val="0"/>
        </w:rPr>
      </w:r>
    </w:p>
    <w:p w:rsidR="00000000" w:rsidDel="00000000" w:rsidP="00000000" w:rsidRDefault="00000000" w:rsidRPr="00000000" w14:paraId="00000092">
      <w:pPr>
        <w:rPr>
          <w:b w:val="1"/>
          <w:sz w:val="20"/>
          <w:szCs w:val="20"/>
        </w:rPr>
      </w:pPr>
      <w:r w:rsidDel="00000000" w:rsidR="00000000" w:rsidRPr="00000000">
        <w:rPr>
          <w:rtl w:val="0"/>
        </w:rPr>
      </w:r>
    </w:p>
    <w:p w:rsidR="00000000" w:rsidDel="00000000" w:rsidP="00000000" w:rsidRDefault="00000000" w:rsidRPr="00000000" w14:paraId="00000093">
      <w:pPr>
        <w:rPr>
          <w:b w:val="1"/>
          <w:sz w:val="20"/>
          <w:szCs w:val="20"/>
        </w:rPr>
      </w:pPr>
      <w:r w:rsidDel="00000000" w:rsidR="00000000" w:rsidRPr="00000000">
        <w:rPr>
          <w:rtl w:val="0"/>
        </w:rPr>
      </w:r>
    </w:p>
    <w:p w:rsidR="00000000" w:rsidDel="00000000" w:rsidP="00000000" w:rsidRDefault="00000000" w:rsidRPr="00000000" w14:paraId="00000094">
      <w:pPr>
        <w:rPr>
          <w:b w:val="1"/>
          <w:sz w:val="20"/>
          <w:szCs w:val="20"/>
        </w:rPr>
      </w:pPr>
      <w:r w:rsidDel="00000000" w:rsidR="00000000" w:rsidRPr="00000000">
        <w:rPr>
          <w:rtl w:val="0"/>
        </w:rPr>
      </w:r>
    </w:p>
    <w:p w:rsidR="00000000" w:rsidDel="00000000" w:rsidP="00000000" w:rsidRDefault="00000000" w:rsidRPr="00000000" w14:paraId="00000095">
      <w:pPr>
        <w:rPr>
          <w:b w:val="1"/>
          <w:sz w:val="20"/>
          <w:szCs w:val="20"/>
        </w:rPr>
      </w:pPr>
      <w:r w:rsidDel="00000000" w:rsidR="00000000" w:rsidRPr="00000000">
        <w:rPr>
          <w:rtl w:val="0"/>
        </w:rPr>
      </w:r>
    </w:p>
    <w:p w:rsidR="00000000" w:rsidDel="00000000" w:rsidP="00000000" w:rsidRDefault="00000000" w:rsidRPr="00000000" w14:paraId="00000096">
      <w:pPr>
        <w:rPr>
          <w:b w:val="1"/>
          <w:sz w:val="20"/>
          <w:szCs w:val="20"/>
        </w:rPr>
      </w:pPr>
      <w:r w:rsidDel="00000000" w:rsidR="00000000" w:rsidRPr="00000000">
        <w:rPr>
          <w:rtl w:val="0"/>
        </w:rPr>
      </w:r>
    </w:p>
    <w:p w:rsidR="00000000" w:rsidDel="00000000" w:rsidP="00000000" w:rsidRDefault="00000000" w:rsidRPr="00000000" w14:paraId="00000097">
      <w:pPr>
        <w:rPr>
          <w:b w:val="1"/>
          <w:sz w:val="20"/>
          <w:szCs w:val="20"/>
        </w:rPr>
      </w:pPr>
      <w:r w:rsidDel="00000000" w:rsidR="00000000" w:rsidRPr="00000000">
        <w:rPr>
          <w:rtl w:val="0"/>
        </w:rPr>
      </w:r>
    </w:p>
    <w:p w:rsidR="00000000" w:rsidDel="00000000" w:rsidP="00000000" w:rsidRDefault="00000000" w:rsidRPr="00000000" w14:paraId="00000098">
      <w:pPr>
        <w:rPr>
          <w:b w:val="1"/>
          <w:sz w:val="20"/>
          <w:szCs w:val="20"/>
        </w:rPr>
      </w:pPr>
      <w:r w:rsidDel="00000000" w:rsidR="00000000" w:rsidRPr="00000000">
        <w:rPr>
          <w:rtl w:val="0"/>
        </w:rPr>
      </w:r>
    </w:p>
    <w:p w:rsidR="00000000" w:rsidDel="00000000" w:rsidP="00000000" w:rsidRDefault="00000000" w:rsidRPr="00000000" w14:paraId="00000099">
      <w:pPr>
        <w:rPr>
          <w:b w:val="1"/>
          <w:sz w:val="20"/>
          <w:szCs w:val="20"/>
        </w:rPr>
      </w:pPr>
      <w:r w:rsidDel="00000000" w:rsidR="00000000" w:rsidRPr="00000000">
        <w:rPr>
          <w:rtl w:val="0"/>
        </w:rPr>
      </w:r>
    </w:p>
    <w:p w:rsidR="00000000" w:rsidDel="00000000" w:rsidP="00000000" w:rsidRDefault="00000000" w:rsidRPr="00000000" w14:paraId="0000009A">
      <w:pPr>
        <w:rPr>
          <w:b w:val="1"/>
          <w:sz w:val="20"/>
          <w:szCs w:val="20"/>
        </w:rPr>
      </w:pPr>
      <w:r w:rsidDel="00000000" w:rsidR="00000000" w:rsidRPr="00000000">
        <w:rPr>
          <w:rtl w:val="0"/>
        </w:rPr>
      </w:r>
    </w:p>
    <w:p w:rsidR="00000000" w:rsidDel="00000000" w:rsidP="00000000" w:rsidRDefault="00000000" w:rsidRPr="00000000" w14:paraId="0000009B">
      <w:pPr>
        <w:rPr>
          <w:b w:val="1"/>
          <w:sz w:val="20"/>
          <w:szCs w:val="20"/>
        </w:rPr>
      </w:pPr>
      <w:r w:rsidDel="00000000" w:rsidR="00000000" w:rsidRPr="00000000">
        <w:rPr>
          <w:rtl w:val="0"/>
        </w:rPr>
      </w:r>
    </w:p>
    <w:p w:rsidR="00000000" w:rsidDel="00000000" w:rsidP="00000000" w:rsidRDefault="00000000" w:rsidRPr="00000000" w14:paraId="0000009C">
      <w:pPr>
        <w:rPr>
          <w:b w:val="1"/>
          <w:sz w:val="20"/>
          <w:szCs w:val="20"/>
        </w:rPr>
      </w:pPr>
      <w:r w:rsidDel="00000000" w:rsidR="00000000" w:rsidRPr="00000000">
        <w:rPr>
          <w:rtl w:val="0"/>
        </w:rPr>
      </w:r>
    </w:p>
    <w:p w:rsidR="00000000" w:rsidDel="00000000" w:rsidP="00000000" w:rsidRDefault="00000000" w:rsidRPr="00000000" w14:paraId="0000009D">
      <w:pPr>
        <w:rPr>
          <w:b w:val="1"/>
          <w:sz w:val="20"/>
          <w:szCs w:val="20"/>
        </w:rPr>
      </w:pPr>
      <w:r w:rsidDel="00000000" w:rsidR="00000000" w:rsidRPr="00000000">
        <w:rPr>
          <w:rtl w:val="0"/>
        </w:rPr>
      </w:r>
    </w:p>
    <w:p w:rsidR="00000000" w:rsidDel="00000000" w:rsidP="00000000" w:rsidRDefault="00000000" w:rsidRPr="00000000" w14:paraId="0000009E">
      <w:pPr>
        <w:rPr>
          <w:b w:val="1"/>
          <w:sz w:val="20"/>
          <w:szCs w:val="20"/>
        </w:rPr>
      </w:pPr>
      <w:r w:rsidDel="00000000" w:rsidR="00000000" w:rsidRPr="00000000">
        <w:rPr>
          <w:rtl w:val="0"/>
        </w:rPr>
      </w:r>
    </w:p>
    <w:p w:rsidR="00000000" w:rsidDel="00000000" w:rsidP="00000000" w:rsidRDefault="00000000" w:rsidRPr="00000000" w14:paraId="0000009F">
      <w:pPr>
        <w:rPr>
          <w:b w:val="1"/>
          <w:sz w:val="20"/>
          <w:szCs w:val="20"/>
        </w:rPr>
      </w:pP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rtl w:val="0"/>
        </w:rPr>
      </w:r>
    </w:p>
    <w:p w:rsidR="00000000" w:rsidDel="00000000" w:rsidP="00000000" w:rsidRDefault="00000000" w:rsidRPr="00000000" w14:paraId="000000A1">
      <w:pPr>
        <w:rPr>
          <w:b w:val="1"/>
          <w:sz w:val="20"/>
          <w:szCs w:val="20"/>
        </w:rPr>
      </w:pPr>
      <w:r w:rsidDel="00000000" w:rsidR="00000000" w:rsidRPr="00000000">
        <w:rPr>
          <w:rtl w:val="0"/>
        </w:rPr>
      </w:r>
    </w:p>
    <w:p w:rsidR="00000000" w:rsidDel="00000000" w:rsidP="00000000" w:rsidRDefault="00000000" w:rsidRPr="00000000" w14:paraId="000000A2">
      <w:pPr>
        <w:rPr>
          <w:b w:val="1"/>
          <w:sz w:val="20"/>
          <w:szCs w:val="20"/>
        </w:rPr>
      </w:pPr>
      <w:r w:rsidDel="00000000" w:rsidR="00000000" w:rsidRPr="00000000">
        <w:rPr>
          <w:rtl w:val="0"/>
        </w:rPr>
      </w:r>
    </w:p>
    <w:p w:rsidR="00000000" w:rsidDel="00000000" w:rsidP="00000000" w:rsidRDefault="00000000" w:rsidRPr="00000000" w14:paraId="000000A3">
      <w:pPr>
        <w:rPr>
          <w:b w:val="1"/>
          <w:sz w:val="20"/>
          <w:szCs w:val="20"/>
        </w:rPr>
      </w:pPr>
      <w:r w:rsidDel="00000000" w:rsidR="00000000" w:rsidRPr="00000000">
        <w:rPr>
          <w:rtl w:val="0"/>
        </w:rPr>
      </w:r>
    </w:p>
    <w:p w:rsidR="00000000" w:rsidDel="00000000" w:rsidP="00000000" w:rsidRDefault="00000000" w:rsidRPr="00000000" w14:paraId="000000A4">
      <w:pPr>
        <w:rPr>
          <w:b w:val="1"/>
          <w:sz w:val="20"/>
          <w:szCs w:val="20"/>
        </w:rPr>
      </w:pPr>
      <w:r w:rsidDel="00000000" w:rsidR="00000000" w:rsidRPr="00000000">
        <w:rPr>
          <w:b w:val="1"/>
          <w:sz w:val="20"/>
          <w:szCs w:val="20"/>
          <w:rtl w:val="0"/>
        </w:rPr>
        <w:t xml:space="preserve">                                                                                       5</w:t>
      </w:r>
    </w:p>
    <w:p w:rsidR="00000000" w:rsidDel="00000000" w:rsidP="00000000" w:rsidRDefault="00000000" w:rsidRPr="00000000" w14:paraId="000000A5">
      <w:pPr>
        <w:rPr>
          <w:b w:val="1"/>
          <w:sz w:val="20"/>
          <w:szCs w:val="20"/>
        </w:rPr>
      </w:pPr>
      <w:r w:rsidDel="00000000" w:rsidR="00000000" w:rsidRPr="00000000">
        <w:rPr>
          <w:rtl w:val="0"/>
        </w:rPr>
      </w:r>
    </w:p>
    <w:p w:rsidR="00000000" w:rsidDel="00000000" w:rsidP="00000000" w:rsidRDefault="00000000" w:rsidRPr="00000000" w14:paraId="000000A6">
      <w:pPr>
        <w:rPr>
          <w:b w:val="1"/>
          <w:sz w:val="20"/>
          <w:szCs w:val="20"/>
        </w:rPr>
      </w:pPr>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rtl w:val="0"/>
        </w:rPr>
      </w:r>
    </w:p>
    <w:p w:rsidR="00000000" w:rsidDel="00000000" w:rsidP="00000000" w:rsidRDefault="00000000" w:rsidRPr="00000000" w14:paraId="000000A8">
      <w:pPr>
        <w:rPr>
          <w:b w:val="1"/>
          <w:sz w:val="20"/>
          <w:szCs w:val="20"/>
        </w:rPr>
      </w:pPr>
      <w:r w:rsidDel="00000000" w:rsidR="00000000" w:rsidRPr="00000000">
        <w:rPr>
          <w:rtl w:val="0"/>
        </w:rPr>
      </w:r>
    </w:p>
    <w:p w:rsidR="00000000" w:rsidDel="00000000" w:rsidP="00000000" w:rsidRDefault="00000000" w:rsidRPr="00000000" w14:paraId="000000A9">
      <w:pPr>
        <w:rPr>
          <w:b w:val="1"/>
          <w:sz w:val="20"/>
          <w:szCs w:val="20"/>
        </w:rPr>
      </w:pPr>
      <w:r w:rsidDel="00000000" w:rsidR="00000000" w:rsidRPr="00000000">
        <w:rPr>
          <w:rtl w:val="0"/>
        </w:rPr>
      </w:r>
    </w:p>
    <w:p w:rsidR="00000000" w:rsidDel="00000000" w:rsidP="00000000" w:rsidRDefault="00000000" w:rsidRPr="00000000" w14:paraId="000000AA">
      <w:pPr>
        <w:pStyle w:val="Heading3"/>
        <w:ind w:left="0" w:right="2046"/>
        <w:jc w:val="left"/>
        <w:rPr>
          <w:sz w:val="20"/>
          <w:szCs w:val="20"/>
        </w:rPr>
      </w:pPr>
      <w:bookmarkStart w:colFirst="0" w:colLast="0" w:name="_mmuhxblxrz44" w:id="2"/>
      <w:bookmarkEnd w:id="2"/>
      <w:r w:rsidDel="00000000" w:rsidR="00000000" w:rsidRPr="00000000">
        <w:rPr>
          <w:rtl w:val="0"/>
        </w:rPr>
        <w:t xml:space="preserve">                                            SYMBOL</w:t>
      </w:r>
      <w:r w:rsidDel="00000000" w:rsidR="00000000" w:rsidRPr="00000000">
        <w:rPr>
          <w:rtl w:val="0"/>
        </w:rPr>
      </w:r>
    </w:p>
    <w:p w:rsidR="00000000" w:rsidDel="00000000" w:rsidP="00000000" w:rsidRDefault="00000000" w:rsidRPr="00000000" w14:paraId="000000AB">
      <w:pPr>
        <w:rPr>
          <w:b w:val="1"/>
          <w:sz w:val="20"/>
          <w:szCs w:val="20"/>
        </w:rPr>
      </w:pPr>
      <w:r w:rsidDel="00000000" w:rsidR="00000000" w:rsidRPr="00000000">
        <w:rPr>
          <w:rtl w:val="0"/>
        </w:rPr>
      </w:r>
    </w:p>
    <w:p w:rsidR="00000000" w:rsidDel="00000000" w:rsidP="00000000" w:rsidRDefault="00000000" w:rsidRPr="00000000" w14:paraId="000000AC">
      <w:pPr>
        <w:rPr>
          <w:b w:val="1"/>
          <w:sz w:val="20"/>
          <w:szCs w:val="20"/>
        </w:rPr>
      </w:pPr>
      <w:r w:rsidDel="00000000" w:rsidR="00000000" w:rsidRPr="00000000">
        <w:rPr>
          <w:rtl w:val="0"/>
        </w:rPr>
      </w:r>
    </w:p>
    <w:p w:rsidR="00000000" w:rsidDel="00000000" w:rsidP="00000000" w:rsidRDefault="00000000" w:rsidRPr="00000000" w14:paraId="000000AD">
      <w:pPr>
        <w:rPr>
          <w:b w:val="1"/>
          <w:sz w:val="20"/>
          <w:szCs w:val="20"/>
        </w:rPr>
      </w:pPr>
      <w:r w:rsidDel="00000000" w:rsidR="00000000" w:rsidRPr="00000000">
        <w:rPr>
          <w:rtl w:val="0"/>
        </w:rPr>
      </w:r>
    </w:p>
    <w:p w:rsidR="00000000" w:rsidDel="00000000" w:rsidP="00000000" w:rsidRDefault="00000000" w:rsidRPr="00000000" w14:paraId="000000AE">
      <w:pPr>
        <w:rPr>
          <w:b w:val="1"/>
          <w:sz w:val="20"/>
          <w:szCs w:val="20"/>
        </w:rPr>
      </w:pPr>
      <w:r w:rsidDel="00000000" w:rsidR="00000000" w:rsidRPr="00000000">
        <w:rPr>
          <w:rtl w:val="0"/>
        </w:rPr>
      </w:r>
    </w:p>
    <w:p w:rsidR="00000000" w:rsidDel="00000000" w:rsidP="00000000" w:rsidRDefault="00000000" w:rsidRPr="00000000" w14:paraId="000000AF">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NIFTY: NSE index</w:t>
      </w:r>
    </w:p>
    <w:p w:rsidR="00000000" w:rsidDel="00000000" w:rsidP="00000000" w:rsidRDefault="00000000" w:rsidRPr="00000000" w14:paraId="000000B0">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BANKNIFTY: NSE Banking index</w:t>
      </w:r>
    </w:p>
    <w:p w:rsidR="00000000" w:rsidDel="00000000" w:rsidP="00000000" w:rsidRDefault="00000000" w:rsidRPr="00000000" w14:paraId="000000B1">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RELIANCE: Reliance Industries Limited</w:t>
      </w:r>
    </w:p>
    <w:p w:rsidR="00000000" w:rsidDel="00000000" w:rsidP="00000000" w:rsidRDefault="00000000" w:rsidRPr="00000000" w14:paraId="000000B2">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TATAMOTORS: Tata Motors Limited</w:t>
      </w:r>
    </w:p>
    <w:p w:rsidR="00000000" w:rsidDel="00000000" w:rsidP="00000000" w:rsidRDefault="00000000" w:rsidRPr="00000000" w14:paraId="000000B3">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SBIN: State Bank of India</w:t>
      </w:r>
    </w:p>
    <w:p w:rsidR="00000000" w:rsidDel="00000000" w:rsidP="00000000" w:rsidRDefault="00000000" w:rsidRPr="00000000" w14:paraId="000000B4">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INFY: Infosys Limited</w:t>
      </w:r>
    </w:p>
    <w:p w:rsidR="00000000" w:rsidDel="00000000" w:rsidP="00000000" w:rsidRDefault="00000000" w:rsidRPr="00000000" w14:paraId="000000B5">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ICICIBANK: ICICI Bank Limited</w:t>
      </w:r>
    </w:p>
    <w:p w:rsidR="00000000" w:rsidDel="00000000" w:rsidP="00000000" w:rsidRDefault="00000000" w:rsidRPr="00000000" w14:paraId="000000B6">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AXISBANK: Axis Bank Limited</w:t>
      </w:r>
    </w:p>
    <w:p w:rsidR="00000000" w:rsidDel="00000000" w:rsidP="00000000" w:rsidRDefault="00000000" w:rsidRPr="00000000" w14:paraId="000000B7">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HDFCBANK: HDFC Bank Limited</w:t>
      </w:r>
    </w:p>
    <w:p w:rsidR="00000000" w:rsidDel="00000000" w:rsidP="00000000" w:rsidRDefault="00000000" w:rsidRPr="00000000" w14:paraId="000000B8">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TCS: Tata Consultancy Services Limited</w:t>
      </w:r>
    </w:p>
    <w:p w:rsidR="00000000" w:rsidDel="00000000" w:rsidP="00000000" w:rsidRDefault="00000000" w:rsidRPr="00000000" w14:paraId="000000B9">
      <w:pPr>
        <w:rPr>
          <w:b w:val="1"/>
          <w:sz w:val="20"/>
          <w:szCs w:val="20"/>
        </w:rPr>
      </w:pPr>
      <w:r w:rsidDel="00000000" w:rsidR="00000000" w:rsidRPr="00000000">
        <w:rPr>
          <w:rtl w:val="0"/>
        </w:rPr>
      </w:r>
    </w:p>
    <w:p w:rsidR="00000000" w:rsidDel="00000000" w:rsidP="00000000" w:rsidRDefault="00000000" w:rsidRPr="00000000" w14:paraId="000000BA">
      <w:pPr>
        <w:rPr>
          <w:b w:val="1"/>
          <w:sz w:val="20"/>
          <w:szCs w:val="20"/>
        </w:rPr>
      </w:pPr>
      <w:r w:rsidDel="00000000" w:rsidR="00000000" w:rsidRPr="00000000">
        <w:rPr>
          <w:rtl w:val="0"/>
        </w:rPr>
      </w:r>
    </w:p>
    <w:p w:rsidR="00000000" w:rsidDel="00000000" w:rsidP="00000000" w:rsidRDefault="00000000" w:rsidRPr="00000000" w14:paraId="000000BB">
      <w:pPr>
        <w:rPr>
          <w:b w:val="1"/>
          <w:sz w:val="20"/>
          <w:szCs w:val="20"/>
        </w:rPr>
      </w:pPr>
      <w:r w:rsidDel="00000000" w:rsidR="00000000" w:rsidRPr="00000000">
        <w:rPr>
          <w:rtl w:val="0"/>
        </w:rPr>
      </w:r>
    </w:p>
    <w:p w:rsidR="00000000" w:rsidDel="00000000" w:rsidP="00000000" w:rsidRDefault="00000000" w:rsidRPr="00000000" w14:paraId="000000BC">
      <w:pPr>
        <w:rPr>
          <w:b w:val="1"/>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rtl w:val="0"/>
        </w:rPr>
      </w:r>
    </w:p>
    <w:p w:rsidR="00000000" w:rsidDel="00000000" w:rsidP="00000000" w:rsidRDefault="00000000" w:rsidRPr="00000000" w14:paraId="000000BE">
      <w:pPr>
        <w:rPr>
          <w:b w:val="1"/>
          <w:sz w:val="20"/>
          <w:szCs w:val="20"/>
        </w:rPr>
      </w:pPr>
      <w:r w:rsidDel="00000000" w:rsidR="00000000" w:rsidRPr="00000000">
        <w:rPr>
          <w:rtl w:val="0"/>
        </w:rPr>
      </w:r>
    </w:p>
    <w:p w:rsidR="00000000" w:rsidDel="00000000" w:rsidP="00000000" w:rsidRDefault="00000000" w:rsidRPr="00000000" w14:paraId="000000BF">
      <w:pPr>
        <w:rPr>
          <w:b w:val="1"/>
          <w:sz w:val="20"/>
          <w:szCs w:val="20"/>
        </w:rPr>
      </w:pPr>
      <w:r w:rsidDel="00000000" w:rsidR="00000000" w:rsidRPr="00000000">
        <w:rPr>
          <w:rtl w:val="0"/>
        </w:rPr>
      </w:r>
    </w:p>
    <w:p w:rsidR="00000000" w:rsidDel="00000000" w:rsidP="00000000" w:rsidRDefault="00000000" w:rsidRPr="00000000" w14:paraId="000000C0">
      <w:pPr>
        <w:rPr>
          <w:b w:val="1"/>
          <w:sz w:val="20"/>
          <w:szCs w:val="20"/>
        </w:rPr>
      </w:pPr>
      <w:r w:rsidDel="00000000" w:rsidR="00000000" w:rsidRPr="00000000">
        <w:rPr>
          <w:rtl w:val="0"/>
        </w:rPr>
      </w:r>
    </w:p>
    <w:p w:rsidR="00000000" w:rsidDel="00000000" w:rsidP="00000000" w:rsidRDefault="00000000" w:rsidRPr="00000000" w14:paraId="000000C1">
      <w:pPr>
        <w:rPr>
          <w:b w:val="1"/>
          <w:sz w:val="20"/>
          <w:szCs w:val="20"/>
        </w:rPr>
      </w:pPr>
      <w:r w:rsidDel="00000000" w:rsidR="00000000" w:rsidRPr="00000000">
        <w:rPr>
          <w:rtl w:val="0"/>
        </w:rPr>
      </w:r>
    </w:p>
    <w:p w:rsidR="00000000" w:rsidDel="00000000" w:rsidP="00000000" w:rsidRDefault="00000000" w:rsidRPr="00000000" w14:paraId="000000C2">
      <w:pPr>
        <w:rPr>
          <w:b w:val="1"/>
          <w:sz w:val="20"/>
          <w:szCs w:val="20"/>
        </w:rPr>
      </w:pPr>
      <w:r w:rsidDel="00000000" w:rsidR="00000000" w:rsidRPr="00000000">
        <w:rPr>
          <w:rtl w:val="0"/>
        </w:rPr>
      </w:r>
    </w:p>
    <w:p w:rsidR="00000000" w:rsidDel="00000000" w:rsidP="00000000" w:rsidRDefault="00000000" w:rsidRPr="00000000" w14:paraId="000000C3">
      <w:pPr>
        <w:rPr>
          <w:b w:val="1"/>
          <w:sz w:val="20"/>
          <w:szCs w:val="20"/>
        </w:rPr>
      </w:pPr>
      <w:r w:rsidDel="00000000" w:rsidR="00000000" w:rsidRPr="00000000">
        <w:rPr>
          <w:rtl w:val="0"/>
        </w:rPr>
      </w:r>
    </w:p>
    <w:p w:rsidR="00000000" w:rsidDel="00000000" w:rsidP="00000000" w:rsidRDefault="00000000" w:rsidRPr="00000000" w14:paraId="000000C4">
      <w:pPr>
        <w:rPr>
          <w:b w:val="1"/>
          <w:sz w:val="20"/>
          <w:szCs w:val="20"/>
        </w:rPr>
      </w:pPr>
      <w:r w:rsidDel="00000000" w:rsidR="00000000" w:rsidRPr="00000000">
        <w:rPr>
          <w:rtl w:val="0"/>
        </w:rPr>
      </w:r>
    </w:p>
    <w:p w:rsidR="00000000" w:rsidDel="00000000" w:rsidP="00000000" w:rsidRDefault="00000000" w:rsidRPr="00000000" w14:paraId="000000C5">
      <w:pPr>
        <w:rPr>
          <w:b w:val="1"/>
          <w:sz w:val="20"/>
          <w:szCs w:val="20"/>
        </w:rPr>
      </w:pPr>
      <w:r w:rsidDel="00000000" w:rsidR="00000000" w:rsidRPr="00000000">
        <w:rPr>
          <w:rtl w:val="0"/>
        </w:rPr>
      </w:r>
    </w:p>
    <w:p w:rsidR="00000000" w:rsidDel="00000000" w:rsidP="00000000" w:rsidRDefault="00000000" w:rsidRPr="00000000" w14:paraId="000000C6">
      <w:pPr>
        <w:rPr>
          <w:b w:val="1"/>
          <w:sz w:val="20"/>
          <w:szCs w:val="20"/>
        </w:rPr>
      </w:pPr>
      <w:r w:rsidDel="00000000" w:rsidR="00000000" w:rsidRPr="00000000">
        <w:rPr>
          <w:rtl w:val="0"/>
        </w:rPr>
      </w:r>
    </w:p>
    <w:p w:rsidR="00000000" w:rsidDel="00000000" w:rsidP="00000000" w:rsidRDefault="00000000" w:rsidRPr="00000000" w14:paraId="000000C7">
      <w:pPr>
        <w:rPr>
          <w:b w:val="1"/>
          <w:sz w:val="20"/>
          <w:szCs w:val="20"/>
        </w:rPr>
      </w:pPr>
      <w:r w:rsidDel="00000000" w:rsidR="00000000" w:rsidRPr="00000000">
        <w:rPr>
          <w:rtl w:val="0"/>
        </w:rPr>
      </w:r>
    </w:p>
    <w:p w:rsidR="00000000" w:rsidDel="00000000" w:rsidP="00000000" w:rsidRDefault="00000000" w:rsidRPr="00000000" w14:paraId="000000C8">
      <w:pPr>
        <w:rPr>
          <w:b w:val="1"/>
          <w:sz w:val="20"/>
          <w:szCs w:val="20"/>
        </w:rPr>
      </w:pPr>
      <w:r w:rsidDel="00000000" w:rsidR="00000000" w:rsidRPr="00000000">
        <w:rPr>
          <w:rtl w:val="0"/>
        </w:rPr>
      </w:r>
    </w:p>
    <w:p w:rsidR="00000000" w:rsidDel="00000000" w:rsidP="00000000" w:rsidRDefault="00000000" w:rsidRPr="00000000" w14:paraId="000000C9">
      <w:pPr>
        <w:rPr>
          <w:b w:val="1"/>
          <w:sz w:val="20"/>
          <w:szCs w:val="20"/>
        </w:rPr>
      </w:pPr>
      <w:r w:rsidDel="00000000" w:rsidR="00000000" w:rsidRPr="00000000">
        <w:rPr>
          <w:rtl w:val="0"/>
        </w:rPr>
      </w:r>
    </w:p>
    <w:p w:rsidR="00000000" w:rsidDel="00000000" w:rsidP="00000000" w:rsidRDefault="00000000" w:rsidRPr="00000000" w14:paraId="000000CA">
      <w:pPr>
        <w:rPr>
          <w:b w:val="1"/>
          <w:sz w:val="20"/>
          <w:szCs w:val="20"/>
        </w:rPr>
      </w:pPr>
      <w:r w:rsidDel="00000000" w:rsidR="00000000" w:rsidRPr="00000000">
        <w:rPr>
          <w:rtl w:val="0"/>
        </w:rPr>
      </w:r>
    </w:p>
    <w:p w:rsidR="00000000" w:rsidDel="00000000" w:rsidP="00000000" w:rsidRDefault="00000000" w:rsidRPr="00000000" w14:paraId="000000CB">
      <w:pPr>
        <w:rPr>
          <w:b w:val="1"/>
          <w:sz w:val="20"/>
          <w:szCs w:val="20"/>
        </w:rPr>
      </w:pPr>
      <w:r w:rsidDel="00000000" w:rsidR="00000000" w:rsidRPr="00000000">
        <w:rPr>
          <w:rtl w:val="0"/>
        </w:rPr>
      </w:r>
    </w:p>
    <w:p w:rsidR="00000000" w:rsidDel="00000000" w:rsidP="00000000" w:rsidRDefault="00000000" w:rsidRPr="00000000" w14:paraId="000000CC">
      <w:pPr>
        <w:rPr>
          <w:b w:val="1"/>
          <w:sz w:val="20"/>
          <w:szCs w:val="20"/>
        </w:rPr>
      </w:pPr>
      <w:r w:rsidDel="00000000" w:rsidR="00000000" w:rsidRPr="00000000">
        <w:rPr>
          <w:rtl w:val="0"/>
        </w:rPr>
      </w:r>
    </w:p>
    <w:p w:rsidR="00000000" w:rsidDel="00000000" w:rsidP="00000000" w:rsidRDefault="00000000" w:rsidRPr="00000000" w14:paraId="000000CD">
      <w:pPr>
        <w:rPr>
          <w:b w:val="1"/>
          <w:sz w:val="20"/>
          <w:szCs w:val="20"/>
        </w:rPr>
      </w:pPr>
      <w:r w:rsidDel="00000000" w:rsidR="00000000" w:rsidRPr="00000000">
        <w:rPr>
          <w:rtl w:val="0"/>
        </w:rPr>
      </w:r>
    </w:p>
    <w:p w:rsidR="00000000" w:rsidDel="00000000" w:rsidP="00000000" w:rsidRDefault="00000000" w:rsidRPr="00000000" w14:paraId="000000CE">
      <w:pPr>
        <w:rPr>
          <w:b w:val="1"/>
          <w:sz w:val="20"/>
          <w:szCs w:val="20"/>
        </w:rPr>
      </w:pPr>
      <w:r w:rsidDel="00000000" w:rsidR="00000000" w:rsidRPr="00000000">
        <w:rPr>
          <w:rtl w:val="0"/>
        </w:rPr>
      </w:r>
    </w:p>
    <w:p w:rsidR="00000000" w:rsidDel="00000000" w:rsidP="00000000" w:rsidRDefault="00000000" w:rsidRPr="00000000" w14:paraId="000000CF">
      <w:pPr>
        <w:rPr>
          <w:b w:val="1"/>
          <w:sz w:val="20"/>
          <w:szCs w:val="20"/>
        </w:rPr>
      </w:pPr>
      <w:r w:rsidDel="00000000" w:rsidR="00000000" w:rsidRPr="00000000">
        <w:rPr>
          <w:rtl w:val="0"/>
        </w:rPr>
      </w:r>
    </w:p>
    <w:p w:rsidR="00000000" w:rsidDel="00000000" w:rsidP="00000000" w:rsidRDefault="00000000" w:rsidRPr="00000000" w14:paraId="000000D0">
      <w:pPr>
        <w:rPr>
          <w:b w:val="1"/>
          <w:sz w:val="20"/>
          <w:szCs w:val="20"/>
        </w:rPr>
      </w:pPr>
      <w:r w:rsidDel="00000000" w:rsidR="00000000" w:rsidRPr="00000000">
        <w:rPr>
          <w:rtl w:val="0"/>
        </w:rPr>
      </w:r>
    </w:p>
    <w:p w:rsidR="00000000" w:rsidDel="00000000" w:rsidP="00000000" w:rsidRDefault="00000000" w:rsidRPr="00000000" w14:paraId="000000D1">
      <w:pPr>
        <w:rPr>
          <w:b w:val="1"/>
          <w:sz w:val="20"/>
          <w:szCs w:val="20"/>
        </w:rPr>
      </w:pPr>
      <w:r w:rsidDel="00000000" w:rsidR="00000000" w:rsidRPr="00000000">
        <w:rPr>
          <w:rtl w:val="0"/>
        </w:rPr>
      </w:r>
    </w:p>
    <w:p w:rsidR="00000000" w:rsidDel="00000000" w:rsidP="00000000" w:rsidRDefault="00000000" w:rsidRPr="00000000" w14:paraId="000000D2">
      <w:pPr>
        <w:rPr>
          <w:b w:val="1"/>
          <w:sz w:val="20"/>
          <w:szCs w:val="20"/>
        </w:rPr>
      </w:pPr>
      <w:r w:rsidDel="00000000" w:rsidR="00000000" w:rsidRPr="00000000">
        <w:rPr>
          <w:rtl w:val="0"/>
        </w:rPr>
      </w:r>
    </w:p>
    <w:p w:rsidR="00000000" w:rsidDel="00000000" w:rsidP="00000000" w:rsidRDefault="00000000" w:rsidRPr="00000000" w14:paraId="000000D3">
      <w:pPr>
        <w:rPr>
          <w:b w:val="1"/>
          <w:sz w:val="20"/>
          <w:szCs w:val="20"/>
        </w:rPr>
      </w:pPr>
      <w:r w:rsidDel="00000000" w:rsidR="00000000" w:rsidRPr="00000000">
        <w:rPr>
          <w:rtl w:val="0"/>
        </w:rPr>
      </w:r>
    </w:p>
    <w:p w:rsidR="00000000" w:rsidDel="00000000" w:rsidP="00000000" w:rsidRDefault="00000000" w:rsidRPr="00000000" w14:paraId="000000D4">
      <w:pPr>
        <w:rPr>
          <w:b w:val="1"/>
          <w:sz w:val="20"/>
          <w:szCs w:val="20"/>
        </w:rPr>
      </w:pPr>
      <w:r w:rsidDel="00000000" w:rsidR="00000000" w:rsidRPr="00000000">
        <w:rPr>
          <w:rtl w:val="0"/>
        </w:rPr>
      </w:r>
    </w:p>
    <w:p w:rsidR="00000000" w:rsidDel="00000000" w:rsidP="00000000" w:rsidRDefault="00000000" w:rsidRPr="00000000" w14:paraId="000000D5">
      <w:pPr>
        <w:rPr>
          <w:b w:val="1"/>
          <w:sz w:val="20"/>
          <w:szCs w:val="20"/>
        </w:rPr>
      </w:pPr>
      <w:r w:rsidDel="00000000" w:rsidR="00000000" w:rsidRPr="00000000">
        <w:rPr>
          <w:rtl w:val="0"/>
        </w:rPr>
      </w:r>
    </w:p>
    <w:p w:rsidR="00000000" w:rsidDel="00000000" w:rsidP="00000000" w:rsidRDefault="00000000" w:rsidRPr="00000000" w14:paraId="000000D6">
      <w:pPr>
        <w:rPr>
          <w:b w:val="1"/>
          <w:sz w:val="20"/>
          <w:szCs w:val="20"/>
        </w:rPr>
      </w:pPr>
      <w:r w:rsidDel="00000000" w:rsidR="00000000" w:rsidRPr="00000000">
        <w:rPr>
          <w:rtl w:val="0"/>
        </w:rPr>
      </w:r>
    </w:p>
    <w:p w:rsidR="00000000" w:rsidDel="00000000" w:rsidP="00000000" w:rsidRDefault="00000000" w:rsidRPr="00000000" w14:paraId="000000D7">
      <w:pPr>
        <w:rPr>
          <w:b w:val="1"/>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rtl w:val="0"/>
        </w:rPr>
      </w:r>
    </w:p>
    <w:p w:rsidR="00000000" w:rsidDel="00000000" w:rsidP="00000000" w:rsidRDefault="00000000" w:rsidRPr="00000000" w14:paraId="000000D9">
      <w:pPr>
        <w:rPr>
          <w:b w:val="1"/>
          <w:sz w:val="20"/>
          <w:szCs w:val="20"/>
        </w:rPr>
      </w:pPr>
      <w:r w:rsidDel="00000000" w:rsidR="00000000" w:rsidRPr="00000000">
        <w:rPr>
          <w:rtl w:val="0"/>
        </w:rPr>
      </w:r>
    </w:p>
    <w:p w:rsidR="00000000" w:rsidDel="00000000" w:rsidP="00000000" w:rsidRDefault="00000000" w:rsidRPr="00000000" w14:paraId="000000DA">
      <w:pPr>
        <w:rPr>
          <w:b w:val="1"/>
          <w:sz w:val="20"/>
          <w:szCs w:val="20"/>
        </w:rPr>
      </w:pPr>
      <w:r w:rsidDel="00000000" w:rsidR="00000000" w:rsidRPr="00000000">
        <w:rPr>
          <w:rtl w:val="0"/>
        </w:rPr>
      </w:r>
    </w:p>
    <w:p w:rsidR="00000000" w:rsidDel="00000000" w:rsidP="00000000" w:rsidRDefault="00000000" w:rsidRPr="00000000" w14:paraId="000000DB">
      <w:pPr>
        <w:rPr>
          <w:b w:val="1"/>
          <w:sz w:val="20"/>
          <w:szCs w:val="20"/>
        </w:rPr>
      </w:pPr>
      <w:r w:rsidDel="00000000" w:rsidR="00000000" w:rsidRPr="00000000">
        <w:rPr>
          <w:rtl w:val="0"/>
        </w:rPr>
      </w:r>
    </w:p>
    <w:p w:rsidR="00000000" w:rsidDel="00000000" w:rsidP="00000000" w:rsidRDefault="00000000" w:rsidRPr="00000000" w14:paraId="000000DC">
      <w:pPr>
        <w:rPr>
          <w:b w:val="1"/>
          <w:sz w:val="20"/>
          <w:szCs w:val="20"/>
        </w:rPr>
      </w:pPr>
      <w:r w:rsidDel="00000000" w:rsidR="00000000" w:rsidRPr="00000000">
        <w:rPr>
          <w:rtl w:val="0"/>
        </w:rPr>
      </w:r>
    </w:p>
    <w:p w:rsidR="00000000" w:rsidDel="00000000" w:rsidP="00000000" w:rsidRDefault="00000000" w:rsidRPr="00000000" w14:paraId="000000DD">
      <w:pPr>
        <w:rPr>
          <w:b w:val="1"/>
          <w:sz w:val="20"/>
          <w:szCs w:val="20"/>
        </w:rPr>
      </w:pPr>
      <w:r w:rsidDel="00000000" w:rsidR="00000000" w:rsidRPr="00000000">
        <w:rPr>
          <w:rtl w:val="0"/>
        </w:rPr>
      </w:r>
    </w:p>
    <w:p w:rsidR="00000000" w:rsidDel="00000000" w:rsidP="00000000" w:rsidRDefault="00000000" w:rsidRPr="00000000" w14:paraId="000000DE">
      <w:pPr>
        <w:rPr>
          <w:b w:val="1"/>
          <w:sz w:val="20"/>
          <w:szCs w:val="20"/>
        </w:rPr>
      </w:pPr>
      <w:r w:rsidDel="00000000" w:rsidR="00000000" w:rsidRPr="00000000">
        <w:rPr>
          <w:rtl w:val="0"/>
        </w:rPr>
      </w:r>
    </w:p>
    <w:p w:rsidR="00000000" w:rsidDel="00000000" w:rsidP="00000000" w:rsidRDefault="00000000" w:rsidRPr="00000000" w14:paraId="000000DF">
      <w:pPr>
        <w:rPr>
          <w:b w:val="1"/>
          <w:sz w:val="20"/>
          <w:szCs w:val="20"/>
        </w:rPr>
      </w:pPr>
      <w:r w:rsidDel="00000000" w:rsidR="00000000" w:rsidRPr="00000000">
        <w:rPr>
          <w:rtl w:val="0"/>
        </w:rPr>
      </w:r>
    </w:p>
    <w:p w:rsidR="00000000" w:rsidDel="00000000" w:rsidP="00000000" w:rsidRDefault="00000000" w:rsidRPr="00000000" w14:paraId="000000E0">
      <w:pPr>
        <w:rPr>
          <w:b w:val="1"/>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b w:val="1"/>
          <w:sz w:val="20"/>
          <w:szCs w:val="20"/>
          <w:rtl w:val="0"/>
        </w:rPr>
        <w:t xml:space="preserve">                                                                </w:t>
        <w:tab/>
        <w:tab/>
        <w:tab/>
        <w:t xml:space="preserve">6</w:t>
      </w:r>
    </w:p>
    <w:p w:rsidR="00000000" w:rsidDel="00000000" w:rsidP="00000000" w:rsidRDefault="00000000" w:rsidRPr="00000000" w14:paraId="000000E2">
      <w:pPr>
        <w:jc w:val="center"/>
        <w:rPr>
          <w:b w:val="1"/>
          <w:sz w:val="42"/>
          <w:szCs w:val="42"/>
        </w:rPr>
      </w:pPr>
      <w:r w:rsidDel="00000000" w:rsidR="00000000" w:rsidRPr="00000000">
        <w:rPr>
          <w:b w:val="1"/>
          <w:sz w:val="42"/>
          <w:szCs w:val="42"/>
          <w:rtl w:val="0"/>
        </w:rPr>
        <w:t xml:space="preserve">DESIGN FLOW/PROCESS</w:t>
      </w:r>
    </w:p>
    <w:p w:rsidR="00000000" w:rsidDel="00000000" w:rsidP="00000000" w:rsidRDefault="00000000" w:rsidRPr="00000000" w14:paraId="000000E3">
      <w:pPr>
        <w:rPr>
          <w:b w:val="1"/>
          <w:sz w:val="20"/>
          <w:szCs w:val="20"/>
        </w:rPr>
      </w:pPr>
      <w:r w:rsidDel="00000000" w:rsidR="00000000" w:rsidRPr="00000000">
        <w:rPr>
          <w:rtl w:val="0"/>
        </w:rPr>
      </w:r>
    </w:p>
    <w:p w:rsidR="00000000" w:rsidDel="00000000" w:rsidP="00000000" w:rsidRDefault="00000000" w:rsidRPr="00000000" w14:paraId="000000E4">
      <w:pPr>
        <w:rPr>
          <w:b w:val="1"/>
          <w:sz w:val="20"/>
          <w:szCs w:val="20"/>
        </w:rPr>
      </w:pPr>
      <w:r w:rsidDel="00000000" w:rsidR="00000000" w:rsidRPr="00000000">
        <w:rPr>
          <w:rtl w:val="0"/>
        </w:rPr>
      </w:r>
    </w:p>
    <w:p w:rsidR="00000000" w:rsidDel="00000000" w:rsidP="00000000" w:rsidRDefault="00000000" w:rsidRPr="00000000" w14:paraId="000000E5">
      <w:pPr>
        <w:rPr>
          <w:b w:val="1"/>
          <w:sz w:val="20"/>
          <w:szCs w:val="20"/>
        </w:rPr>
      </w:pPr>
      <w:r w:rsidDel="00000000" w:rsidR="00000000" w:rsidRPr="00000000">
        <w:rPr>
          <w:rtl w:val="0"/>
        </w:rPr>
      </w:r>
    </w:p>
    <w:p w:rsidR="00000000" w:rsidDel="00000000" w:rsidP="00000000" w:rsidRDefault="00000000" w:rsidRPr="00000000" w14:paraId="000000E6">
      <w:pPr>
        <w:rPr>
          <w:b w:val="1"/>
          <w:sz w:val="20"/>
          <w:szCs w:val="20"/>
        </w:rPr>
      </w:pPr>
      <w:r w:rsidDel="00000000" w:rsidR="00000000" w:rsidRPr="00000000">
        <w:rPr>
          <w:rtl w:val="0"/>
        </w:rPr>
      </w:r>
    </w:p>
    <w:p w:rsidR="00000000" w:rsidDel="00000000" w:rsidP="00000000" w:rsidRDefault="00000000" w:rsidRPr="00000000" w14:paraId="000000E7">
      <w:pPr>
        <w:rPr>
          <w:b w:val="1"/>
          <w:sz w:val="20"/>
          <w:szCs w:val="20"/>
        </w:rPr>
      </w:pPr>
      <w:r w:rsidDel="00000000" w:rsidR="00000000" w:rsidRPr="00000000">
        <w:rPr>
          <w:rtl w:val="0"/>
        </w:rPr>
      </w:r>
    </w:p>
    <w:p w:rsidR="00000000" w:rsidDel="00000000" w:rsidP="00000000" w:rsidRDefault="00000000" w:rsidRPr="00000000" w14:paraId="000000E8">
      <w:pPr>
        <w:rPr>
          <w:b w:val="1"/>
          <w:sz w:val="20"/>
          <w:szCs w:val="20"/>
        </w:rPr>
      </w:pPr>
      <w:r w:rsidDel="00000000" w:rsidR="00000000" w:rsidRPr="00000000">
        <w:rPr>
          <w:rtl w:val="0"/>
        </w:rPr>
      </w:r>
    </w:p>
    <w:p w:rsidR="00000000" w:rsidDel="00000000" w:rsidP="00000000" w:rsidRDefault="00000000" w:rsidRPr="00000000" w14:paraId="000000E9">
      <w:pPr>
        <w:rPr>
          <w:b w:val="1"/>
          <w:sz w:val="20"/>
          <w:szCs w:val="20"/>
        </w:rPr>
      </w:pPr>
      <w:r w:rsidDel="00000000" w:rsidR="00000000" w:rsidRPr="00000000">
        <w:rPr>
          <w:rtl w:val="0"/>
        </w:rPr>
      </w:r>
    </w:p>
    <w:p w:rsidR="00000000" w:rsidDel="00000000" w:rsidP="00000000" w:rsidRDefault="00000000" w:rsidRPr="00000000" w14:paraId="000000EA">
      <w:pPr>
        <w:rPr>
          <w:b w:val="1"/>
          <w:sz w:val="20"/>
          <w:szCs w:val="20"/>
        </w:rPr>
      </w:pPr>
      <w:r w:rsidDel="00000000" w:rsidR="00000000" w:rsidRPr="00000000">
        <w:rPr>
          <w:rtl w:val="0"/>
        </w:rPr>
      </w:r>
    </w:p>
    <w:p w:rsidR="00000000" w:rsidDel="00000000" w:rsidP="00000000" w:rsidRDefault="00000000" w:rsidRPr="00000000" w14:paraId="000000EB">
      <w:pPr>
        <w:rPr>
          <w:b w:val="1"/>
          <w:sz w:val="20"/>
          <w:szCs w:val="20"/>
        </w:rPr>
      </w:pPr>
      <w:r w:rsidDel="00000000" w:rsidR="00000000" w:rsidRPr="00000000">
        <w:rPr>
          <w:rtl w:val="0"/>
        </w:rPr>
      </w:r>
    </w:p>
    <w:p w:rsidR="00000000" w:rsidDel="00000000" w:rsidP="00000000" w:rsidRDefault="00000000" w:rsidRPr="00000000" w14:paraId="000000EC">
      <w:pPr>
        <w:rPr>
          <w:b w:val="1"/>
          <w:sz w:val="20"/>
          <w:szCs w:val="20"/>
        </w:rPr>
      </w:pPr>
      <w:r w:rsidDel="00000000" w:rsidR="00000000" w:rsidRPr="00000000">
        <w:rPr>
          <w:rtl w:val="0"/>
        </w:rPr>
      </w:r>
    </w:p>
    <w:p w:rsidR="00000000" w:rsidDel="00000000" w:rsidP="00000000" w:rsidRDefault="00000000" w:rsidRPr="00000000" w14:paraId="000000ED">
      <w:pPr>
        <w:ind w:right="376"/>
        <w:jc w:val="center"/>
        <w:rPr>
          <w:b w:val="1"/>
          <w:sz w:val="20"/>
          <w:szCs w:val="20"/>
        </w:rPr>
      </w:pPr>
      <w:r w:rsidDel="00000000" w:rsidR="00000000" w:rsidRPr="00000000">
        <w:rPr>
          <w:sz w:val="24"/>
          <w:szCs w:val="24"/>
        </w:rPr>
        <w:drawing>
          <wp:inline distB="114300" distT="114300" distL="114300" distR="114300">
            <wp:extent cx="6353500" cy="6350000"/>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63535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sz w:val="20"/>
          <w:szCs w:val="20"/>
        </w:rPr>
      </w:pPr>
      <w:r w:rsidDel="00000000" w:rsidR="00000000" w:rsidRPr="00000000">
        <w:rPr>
          <w:rtl w:val="0"/>
        </w:rPr>
      </w:r>
    </w:p>
    <w:p w:rsidR="00000000" w:rsidDel="00000000" w:rsidP="00000000" w:rsidRDefault="00000000" w:rsidRPr="00000000" w14:paraId="000000EF">
      <w:pPr>
        <w:rPr>
          <w:b w:val="1"/>
          <w:sz w:val="20"/>
          <w:szCs w:val="20"/>
        </w:rPr>
      </w:pPr>
      <w:r w:rsidDel="00000000" w:rsidR="00000000" w:rsidRPr="00000000">
        <w:rPr>
          <w:rtl w:val="0"/>
        </w:rPr>
      </w:r>
    </w:p>
    <w:p w:rsidR="00000000" w:rsidDel="00000000" w:rsidP="00000000" w:rsidRDefault="00000000" w:rsidRPr="00000000" w14:paraId="000000F0">
      <w:pPr>
        <w:rPr>
          <w:b w:val="1"/>
          <w:sz w:val="20"/>
          <w:szCs w:val="20"/>
        </w:rPr>
      </w:pPr>
      <w:r w:rsidDel="00000000" w:rsidR="00000000" w:rsidRPr="00000000">
        <w:rPr>
          <w:rtl w:val="0"/>
        </w:rPr>
      </w:r>
    </w:p>
    <w:p w:rsidR="00000000" w:rsidDel="00000000" w:rsidP="00000000" w:rsidRDefault="00000000" w:rsidRPr="00000000" w14:paraId="000000F1">
      <w:pPr>
        <w:rPr>
          <w:b w:val="1"/>
          <w:sz w:val="20"/>
          <w:szCs w:val="20"/>
        </w:rPr>
      </w:pPr>
      <w:r w:rsidDel="00000000" w:rsidR="00000000" w:rsidRPr="00000000">
        <w:rPr>
          <w:rtl w:val="0"/>
        </w:rPr>
      </w:r>
    </w:p>
    <w:p w:rsidR="00000000" w:rsidDel="00000000" w:rsidP="00000000" w:rsidRDefault="00000000" w:rsidRPr="00000000" w14:paraId="000000F2">
      <w:pPr>
        <w:rPr>
          <w:b w:val="1"/>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rtl w:val="0"/>
        </w:rPr>
      </w:r>
    </w:p>
    <w:p w:rsidR="00000000" w:rsidDel="00000000" w:rsidP="00000000" w:rsidRDefault="00000000" w:rsidRPr="00000000" w14:paraId="000000F4">
      <w:pPr>
        <w:rPr>
          <w:b w:val="1"/>
          <w:sz w:val="20"/>
          <w:szCs w:val="20"/>
        </w:rPr>
      </w:pPr>
      <w:r w:rsidDel="00000000" w:rsidR="00000000" w:rsidRPr="00000000">
        <w:rPr>
          <w:b w:val="1"/>
          <w:sz w:val="20"/>
          <w:szCs w:val="20"/>
          <w:rtl w:val="0"/>
        </w:rPr>
        <w:tab/>
        <w:tab/>
        <w:tab/>
        <w:tab/>
        <w:tab/>
        <w:tab/>
        <w:tab/>
        <w:t xml:space="preserve">7</w:t>
      </w:r>
    </w:p>
    <w:p w:rsidR="00000000" w:rsidDel="00000000" w:rsidP="00000000" w:rsidRDefault="00000000" w:rsidRPr="00000000" w14:paraId="000000F5">
      <w:pPr>
        <w:rPr>
          <w:b w:val="1"/>
          <w:sz w:val="20"/>
          <w:szCs w:val="20"/>
        </w:rPr>
      </w:pPr>
      <w:r w:rsidDel="00000000" w:rsidR="00000000" w:rsidRPr="00000000">
        <w:rPr>
          <w:rtl w:val="0"/>
        </w:rPr>
      </w:r>
    </w:p>
    <w:p w:rsidR="00000000" w:rsidDel="00000000" w:rsidP="00000000" w:rsidRDefault="00000000" w:rsidRPr="00000000" w14:paraId="000000F6">
      <w:pPr>
        <w:rPr>
          <w:b w:val="1"/>
          <w:sz w:val="20"/>
          <w:szCs w:val="20"/>
        </w:rPr>
      </w:pPr>
      <w:r w:rsidDel="00000000" w:rsidR="00000000" w:rsidRPr="00000000">
        <w:rPr>
          <w:b w:val="1"/>
          <w:sz w:val="20"/>
          <w:szCs w:val="20"/>
          <w:rtl w:val="0"/>
        </w:rPr>
        <w:t xml:space="preserve">8</w:t>
      </w:r>
    </w:p>
    <w:p w:rsidR="00000000" w:rsidDel="00000000" w:rsidP="00000000" w:rsidRDefault="00000000" w:rsidRPr="00000000" w14:paraId="000000F7">
      <w:pPr>
        <w:ind w:left="720" w:firstLine="0"/>
        <w:jc w:val="center"/>
        <w:rPr>
          <w:b w:val="1"/>
          <w:sz w:val="20"/>
          <w:szCs w:val="20"/>
        </w:rPr>
      </w:pPr>
      <w:r w:rsidDel="00000000" w:rsidR="00000000" w:rsidRPr="00000000">
        <w:rPr>
          <w:b w:val="1"/>
          <w:sz w:val="20"/>
          <w:szCs w:val="20"/>
        </w:rPr>
        <w:drawing>
          <wp:inline distB="114300" distT="114300" distL="114300" distR="114300">
            <wp:extent cx="3867150" cy="9117012"/>
            <wp:effectExtent b="0" l="0" r="0" t="0"/>
            <wp:docPr id="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867150" cy="9117012"/>
                    </a:xfrm>
                    <a:prstGeom prst="rect"/>
                    <a:ln/>
                  </pic:spPr>
                </pic:pic>
              </a:graphicData>
            </a:graphic>
          </wp:inline>
        </w:drawing>
      </w:r>
      <w:r w:rsidDel="00000000" w:rsidR="00000000" w:rsidRPr="00000000">
        <w:rPr>
          <w:b w:val="1"/>
          <w:sz w:val="20"/>
          <w:szCs w:val="20"/>
        </w:rPr>
        <w:drawing>
          <wp:inline distB="114300" distT="114300" distL="114300" distR="114300">
            <wp:extent cx="3938237" cy="8755062"/>
            <wp:effectExtent b="0" l="0" r="0" t="0"/>
            <wp:docPr id="2"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938237" cy="8755062"/>
                    </a:xfrm>
                    <a:prstGeom prst="rect"/>
                    <a:ln/>
                  </pic:spPr>
                </pic:pic>
              </a:graphicData>
            </a:graphic>
          </wp:inline>
        </w:drawing>
      </w:r>
      <w:r w:rsidDel="00000000" w:rsidR="00000000" w:rsidRPr="00000000">
        <w:rPr>
          <w:b w:val="1"/>
          <w:sz w:val="20"/>
          <w:szCs w:val="20"/>
        </w:rPr>
        <w:drawing>
          <wp:inline distB="114300" distT="114300" distL="114300" distR="114300">
            <wp:extent cx="4640288" cy="10317162"/>
            <wp:effectExtent b="0" l="0" r="0" t="0"/>
            <wp:docPr id="4"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640288" cy="10317162"/>
                    </a:xfrm>
                    <a:prstGeom prst="rect"/>
                    <a:ln/>
                  </pic:spPr>
                </pic:pic>
              </a:graphicData>
            </a:graphic>
          </wp:inline>
        </w:drawing>
      </w:r>
      <w:r w:rsidDel="00000000" w:rsidR="00000000" w:rsidRPr="00000000">
        <w:rPr>
          <w:b w:val="1"/>
          <w:sz w:val="20"/>
          <w:szCs w:val="20"/>
        </w:rPr>
        <w:drawing>
          <wp:inline distB="114300" distT="114300" distL="114300" distR="114300">
            <wp:extent cx="4429277" cy="9850437"/>
            <wp:effectExtent b="0" l="0" r="0" t="0"/>
            <wp:docPr id="8"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429277" cy="985043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sz w:val="20"/>
          <w:szCs w:val="20"/>
        </w:rPr>
      </w:pPr>
      <w:r w:rsidDel="00000000" w:rsidR="00000000" w:rsidRPr="00000000">
        <w:rPr>
          <w:rtl w:val="0"/>
        </w:rPr>
      </w:r>
    </w:p>
    <w:p w:rsidR="00000000" w:rsidDel="00000000" w:rsidP="00000000" w:rsidRDefault="00000000" w:rsidRPr="00000000" w14:paraId="000000F9">
      <w:pPr>
        <w:rPr>
          <w:b w:val="1"/>
          <w:sz w:val="20"/>
          <w:szCs w:val="20"/>
        </w:rPr>
      </w:pPr>
      <w:r w:rsidDel="00000000" w:rsidR="00000000" w:rsidRPr="00000000">
        <w:rPr>
          <w:b w:val="1"/>
          <w:sz w:val="20"/>
          <w:szCs w:val="20"/>
        </w:rPr>
        <w:drawing>
          <wp:inline distB="114300" distT="114300" distL="114300" distR="114300">
            <wp:extent cx="6392219" cy="4157117"/>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92219" cy="415711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ind w:left="0" w:right="2046"/>
        <w:jc w:val="left"/>
        <w:rPr>
          <w:sz w:val="11"/>
          <w:szCs w:val="11"/>
        </w:rPr>
      </w:pPr>
      <w:bookmarkStart w:colFirst="0" w:colLast="0" w:name="_j6q00jkhi4nv" w:id="3"/>
      <w:bookmarkEnd w:id="3"/>
      <w:r w:rsidDel="00000000" w:rsidR="00000000" w:rsidRPr="00000000">
        <w:rPr>
          <w:rtl w:val="0"/>
        </w:rPr>
      </w:r>
    </w:p>
    <w:p w:rsidR="00000000" w:rsidDel="00000000" w:rsidP="00000000" w:rsidRDefault="00000000" w:rsidRPr="00000000" w14:paraId="000000FB">
      <w:pPr>
        <w:rPr>
          <w:b w:val="1"/>
          <w:sz w:val="40"/>
          <w:szCs w:val="40"/>
        </w:rPr>
      </w:pPr>
      <w:r w:rsidDel="00000000" w:rsidR="00000000" w:rsidRPr="00000000">
        <w:rPr>
          <w:rtl w:val="0"/>
        </w:rPr>
      </w:r>
    </w:p>
    <w:p w:rsidR="00000000" w:rsidDel="00000000" w:rsidP="00000000" w:rsidRDefault="00000000" w:rsidRPr="00000000" w14:paraId="000000FC">
      <w:pPr>
        <w:rPr>
          <w:b w:val="1"/>
          <w:sz w:val="40"/>
          <w:szCs w:val="40"/>
        </w:rPr>
      </w:pPr>
      <w:r w:rsidDel="00000000" w:rsidR="00000000" w:rsidRPr="00000000">
        <w:rPr>
          <w:rtl w:val="0"/>
        </w:rPr>
      </w:r>
    </w:p>
    <w:p w:rsidR="00000000" w:rsidDel="00000000" w:rsidP="00000000" w:rsidRDefault="00000000" w:rsidRPr="00000000" w14:paraId="000000FD">
      <w:pPr>
        <w:rPr>
          <w:b w:val="1"/>
          <w:sz w:val="40"/>
          <w:szCs w:val="40"/>
        </w:rPr>
      </w:pPr>
      <w:r w:rsidDel="00000000" w:rsidR="00000000" w:rsidRPr="00000000">
        <w:rPr>
          <w:rtl w:val="0"/>
        </w:rPr>
      </w:r>
    </w:p>
    <w:p w:rsidR="00000000" w:rsidDel="00000000" w:rsidP="00000000" w:rsidRDefault="00000000" w:rsidRPr="00000000" w14:paraId="000000FE">
      <w:pPr>
        <w:rPr>
          <w:b w:val="1"/>
          <w:sz w:val="40"/>
          <w:szCs w:val="40"/>
        </w:rPr>
      </w:pPr>
      <w:r w:rsidDel="00000000" w:rsidR="00000000" w:rsidRPr="00000000">
        <w:rPr>
          <w:rtl w:val="0"/>
        </w:rPr>
      </w:r>
    </w:p>
    <w:p w:rsidR="00000000" w:rsidDel="00000000" w:rsidP="00000000" w:rsidRDefault="00000000" w:rsidRPr="00000000" w14:paraId="000000FF">
      <w:pPr>
        <w:rPr>
          <w:b w:val="1"/>
          <w:sz w:val="40"/>
          <w:szCs w:val="40"/>
        </w:rPr>
      </w:pPr>
      <w:r w:rsidDel="00000000" w:rsidR="00000000" w:rsidRPr="00000000">
        <w:rPr>
          <w:rtl w:val="0"/>
        </w:rPr>
      </w:r>
    </w:p>
    <w:p w:rsidR="00000000" w:rsidDel="00000000" w:rsidP="00000000" w:rsidRDefault="00000000" w:rsidRPr="00000000" w14:paraId="00000100">
      <w:pPr>
        <w:ind w:right="376"/>
        <w:jc w:val="center"/>
        <w:rPr>
          <w:b w:val="1"/>
          <w:sz w:val="38"/>
          <w:szCs w:val="38"/>
        </w:rPr>
      </w:pPr>
      <w:r w:rsidDel="00000000" w:rsidR="00000000" w:rsidRPr="00000000">
        <w:rPr>
          <w:rtl w:val="0"/>
        </w:rPr>
      </w:r>
    </w:p>
    <w:p w:rsidR="00000000" w:rsidDel="00000000" w:rsidP="00000000" w:rsidRDefault="00000000" w:rsidRPr="00000000" w14:paraId="00000101">
      <w:pPr>
        <w:ind w:right="376"/>
        <w:jc w:val="center"/>
        <w:rPr>
          <w:sz w:val="24"/>
          <w:szCs w:val="24"/>
        </w:rPr>
        <w:sectPr>
          <w:type w:val="nextPage"/>
          <w:pgSz w:h="16840" w:w="11910" w:orient="portrait"/>
          <w:pgMar w:bottom="280" w:top="1420" w:left="1140" w:right="760" w:header="0" w:footer="0"/>
        </w:sectPr>
      </w:pPr>
      <w:r w:rsidDel="00000000" w:rsidR="00000000" w:rsidRPr="00000000">
        <w:rPr>
          <w:rtl w:val="0"/>
        </w:rPr>
      </w:r>
    </w:p>
    <w:p w:rsidR="00000000" w:rsidDel="00000000" w:rsidP="00000000" w:rsidRDefault="00000000" w:rsidRPr="00000000" w14:paraId="00000102">
      <w:pPr>
        <w:pStyle w:val="Heading4"/>
        <w:spacing w:before="2" w:lineRule="auto"/>
        <w:ind w:firstLine="300"/>
        <w:jc w:val="center"/>
        <w:rPr>
          <w:sz w:val="58"/>
          <w:szCs w:val="58"/>
        </w:rPr>
      </w:pPr>
      <w:bookmarkStart w:colFirst="0" w:colLast="0" w:name="_wd3h0p3ewc2v" w:id="4"/>
      <w:bookmarkEnd w:id="4"/>
      <w:r w:rsidDel="00000000" w:rsidR="00000000" w:rsidRPr="00000000">
        <w:rPr>
          <w:sz w:val="58"/>
          <w:szCs w:val="58"/>
          <w:rtl w:val="0"/>
        </w:rPr>
        <w:t xml:space="preserve">Conclusion: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ind w:left="300" w:firstLine="0"/>
        <w:rPr>
          <w:sz w:val="36"/>
          <w:szCs w:val="36"/>
        </w:rPr>
      </w:pPr>
      <w:r w:rsidDel="00000000" w:rsidR="00000000" w:rsidRPr="00000000">
        <w:rPr>
          <w:sz w:val="36"/>
          <w:szCs w:val="36"/>
          <w:rtl w:val="0"/>
        </w:rPr>
        <w:t xml:space="preserve">Taking into account all the mentioned details, we can make the conclusion that the Telegram Bot System is the inevitable part of the lifecycle of the modern Trading system. It automates numerous daily trades and enables smooth interactions of the users.</w:t>
      </w:r>
    </w:p>
    <w:p w:rsidR="00000000" w:rsidDel="00000000" w:rsidP="00000000" w:rsidRDefault="00000000" w:rsidRPr="00000000" w14:paraId="00000106">
      <w:pPr>
        <w:ind w:left="300" w:firstLine="0"/>
        <w:rPr>
          <w:sz w:val="36"/>
          <w:szCs w:val="36"/>
        </w:rPr>
      </w:pPr>
      <w:r w:rsidDel="00000000" w:rsidR="00000000" w:rsidRPr="00000000">
        <w:rPr>
          <w:sz w:val="36"/>
          <w:szCs w:val="36"/>
          <w:rtl w:val="0"/>
        </w:rPr>
        <w:t xml:space="preserve">Developing the intraday system API is a great opportunity to create the distinct, efficient and fast trades. Implementation of Telegram Bot System project helps to give all kinds of data, provide coordination and user communication, implement policies, improve day-to-day trades, arrange the supply chain, manage stocks, and stock marketing services. This beneficial decision covers the needs of the traders, and simplifies their interactions. It has become the usual approach to manage the trades. Many traders have already experienced its advantages and continue developing new Telegram Bot System API project modules.</w:t>
      </w:r>
    </w:p>
    <w:p w:rsidR="00000000" w:rsidDel="00000000" w:rsidP="00000000" w:rsidRDefault="00000000" w:rsidRPr="00000000" w14:paraId="00000107">
      <w:pPr>
        <w:ind w:left="300" w:firstLine="0"/>
        <w:rPr>
          <w:sz w:val="36"/>
          <w:szCs w:val="36"/>
        </w:rPr>
      </w:pPr>
      <w:r w:rsidDel="00000000" w:rsidR="00000000" w:rsidRPr="00000000">
        <w:rPr>
          <w:rtl w:val="0"/>
        </w:rPr>
      </w:r>
    </w:p>
    <w:p w:rsidR="00000000" w:rsidDel="00000000" w:rsidP="00000000" w:rsidRDefault="00000000" w:rsidRPr="00000000" w14:paraId="00000108">
      <w:pPr>
        <w:ind w:left="300" w:firstLine="0"/>
        <w:rPr>
          <w:sz w:val="36"/>
          <w:szCs w:val="36"/>
        </w:rPr>
      </w:pPr>
      <w:r w:rsidDel="00000000" w:rsidR="00000000" w:rsidRPr="00000000">
        <w:rPr>
          <w:rtl w:val="0"/>
        </w:rPr>
      </w:r>
    </w:p>
    <w:p w:rsidR="00000000" w:rsidDel="00000000" w:rsidP="00000000" w:rsidRDefault="00000000" w:rsidRPr="00000000" w14:paraId="00000109">
      <w:pPr>
        <w:ind w:left="300" w:firstLine="0"/>
        <w:rPr>
          <w:sz w:val="36"/>
          <w:szCs w:val="36"/>
        </w:rPr>
      </w:pPr>
      <w:r w:rsidDel="00000000" w:rsidR="00000000" w:rsidRPr="00000000">
        <w:rPr>
          <w:rtl w:val="0"/>
        </w:rPr>
      </w:r>
    </w:p>
    <w:p w:rsidR="00000000" w:rsidDel="00000000" w:rsidP="00000000" w:rsidRDefault="00000000" w:rsidRPr="00000000" w14:paraId="0000010A">
      <w:pPr>
        <w:ind w:left="300" w:firstLine="0"/>
        <w:rPr>
          <w:sz w:val="36"/>
          <w:szCs w:val="36"/>
        </w:rPr>
      </w:pPr>
      <w:r w:rsidDel="00000000" w:rsidR="00000000" w:rsidRPr="00000000">
        <w:rPr>
          <w:rtl w:val="0"/>
        </w:rPr>
      </w:r>
    </w:p>
    <w:p w:rsidR="00000000" w:rsidDel="00000000" w:rsidP="00000000" w:rsidRDefault="00000000" w:rsidRPr="00000000" w14:paraId="0000010B">
      <w:pPr>
        <w:ind w:left="300" w:firstLine="0"/>
        <w:rPr>
          <w:sz w:val="36"/>
          <w:szCs w:val="36"/>
        </w:rPr>
      </w:pPr>
      <w:r w:rsidDel="00000000" w:rsidR="00000000" w:rsidRPr="00000000">
        <w:rPr>
          <w:rtl w:val="0"/>
        </w:rPr>
      </w:r>
    </w:p>
    <w:p w:rsidR="00000000" w:rsidDel="00000000" w:rsidP="00000000" w:rsidRDefault="00000000" w:rsidRPr="00000000" w14:paraId="0000010C">
      <w:pPr>
        <w:ind w:left="300" w:firstLine="0"/>
        <w:rPr>
          <w:sz w:val="36"/>
          <w:szCs w:val="36"/>
        </w:rPr>
      </w:pPr>
      <w:r w:rsidDel="00000000" w:rsidR="00000000" w:rsidRPr="00000000">
        <w:rPr>
          <w:rtl w:val="0"/>
        </w:rPr>
      </w:r>
    </w:p>
    <w:p w:rsidR="00000000" w:rsidDel="00000000" w:rsidP="00000000" w:rsidRDefault="00000000" w:rsidRPr="00000000" w14:paraId="0000010D">
      <w:pPr>
        <w:ind w:left="300" w:firstLine="0"/>
        <w:rPr>
          <w:sz w:val="36"/>
          <w:szCs w:val="36"/>
        </w:rPr>
      </w:pPr>
      <w:r w:rsidDel="00000000" w:rsidR="00000000" w:rsidRPr="00000000">
        <w:rPr>
          <w:rtl w:val="0"/>
        </w:rPr>
      </w:r>
    </w:p>
    <w:p w:rsidR="00000000" w:rsidDel="00000000" w:rsidP="00000000" w:rsidRDefault="00000000" w:rsidRPr="00000000" w14:paraId="0000010E">
      <w:pPr>
        <w:ind w:left="300" w:firstLine="0"/>
        <w:rPr>
          <w:sz w:val="36"/>
          <w:szCs w:val="36"/>
        </w:rPr>
      </w:pPr>
      <w:r w:rsidDel="00000000" w:rsidR="00000000" w:rsidRPr="00000000">
        <w:rPr>
          <w:rtl w:val="0"/>
        </w:rPr>
      </w:r>
    </w:p>
    <w:p w:rsidR="00000000" w:rsidDel="00000000" w:rsidP="00000000" w:rsidRDefault="00000000" w:rsidRPr="00000000" w14:paraId="0000010F">
      <w:pPr>
        <w:ind w:left="300" w:firstLine="0"/>
        <w:rPr>
          <w:sz w:val="36"/>
          <w:szCs w:val="36"/>
        </w:rPr>
      </w:pPr>
      <w:r w:rsidDel="00000000" w:rsidR="00000000" w:rsidRPr="00000000">
        <w:rPr>
          <w:rtl w:val="0"/>
        </w:rPr>
      </w:r>
    </w:p>
    <w:p w:rsidR="00000000" w:rsidDel="00000000" w:rsidP="00000000" w:rsidRDefault="00000000" w:rsidRPr="00000000" w14:paraId="00000110">
      <w:pPr>
        <w:ind w:left="300" w:firstLine="0"/>
        <w:rPr>
          <w:sz w:val="36"/>
          <w:szCs w:val="36"/>
        </w:rPr>
      </w:pPr>
      <w:r w:rsidDel="00000000" w:rsidR="00000000" w:rsidRPr="00000000">
        <w:rPr>
          <w:rtl w:val="0"/>
        </w:rPr>
      </w:r>
    </w:p>
    <w:p w:rsidR="00000000" w:rsidDel="00000000" w:rsidP="00000000" w:rsidRDefault="00000000" w:rsidRPr="00000000" w14:paraId="00000111">
      <w:pPr>
        <w:ind w:left="0" w:firstLine="0"/>
        <w:rPr/>
        <w:sectPr>
          <w:type w:val="nextPage"/>
          <w:pgSz w:h="16840" w:w="11910" w:orient="portrait"/>
          <w:pgMar w:bottom="1720" w:top="1540" w:left="1140" w:right="760" w:header="0" w:footer="1527"/>
          <w:pgNumType w:start="8"/>
        </w:sectPr>
      </w:pPr>
      <w:r w:rsidDel="00000000" w:rsidR="00000000" w:rsidRPr="00000000">
        <w:rPr>
          <w:sz w:val="36"/>
          <w:szCs w:val="36"/>
          <w:rtl w:val="0"/>
        </w:rPr>
        <w:tab/>
        <w:tab/>
        <w:tab/>
        <w:tab/>
        <w:tab/>
        <w:tab/>
        <w:tab/>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112">
      <w:pPr>
        <w:spacing w:before="5" w:lineRule="auto"/>
        <w:rPr>
          <w:rFonts w:ascii="Roboto" w:cs="Roboto" w:eastAsia="Roboto" w:hAnsi="Roboto"/>
          <w:b w:val="1"/>
          <w:sz w:val="43"/>
          <w:szCs w:val="43"/>
        </w:rPr>
        <w:sectPr>
          <w:type w:val="nextPage"/>
          <w:pgSz w:h="16840" w:w="11910" w:orient="portrait"/>
          <w:pgMar w:bottom="1780" w:top="1420" w:left="1140" w:right="760" w:header="0" w:footer="1594"/>
        </w:sectPr>
      </w:pPr>
      <w:r w:rsidDel="00000000" w:rsidR="00000000" w:rsidRPr="00000000">
        <w:rPr>
          <w:rFonts w:ascii="Roboto" w:cs="Roboto" w:eastAsia="Roboto" w:hAnsi="Roboto"/>
          <w:b w:val="1"/>
          <w:sz w:val="43"/>
          <w:szCs w:val="43"/>
          <w:rtl w:val="0"/>
        </w:rPr>
        <w:t xml:space="preserve">          REFRENCES</w:t>
      </w:r>
    </w:p>
    <w:p w:rsidR="00000000" w:rsidDel="00000000" w:rsidP="00000000" w:rsidRDefault="00000000" w:rsidRPr="00000000" w14:paraId="00000113">
      <w:pPr>
        <w:rPr>
          <w:rFonts w:ascii="Roboto" w:cs="Roboto" w:eastAsia="Roboto" w:hAnsi="Roboto"/>
          <w:sz w:val="58"/>
          <w:szCs w:val="58"/>
        </w:rPr>
      </w:pPr>
      <w:r w:rsidDel="00000000" w:rsidR="00000000" w:rsidRPr="00000000">
        <w:rPr>
          <w:rtl w:val="0"/>
        </w:rPr>
      </w:r>
    </w:p>
    <w:p w:rsidR="00000000" w:rsidDel="00000000" w:rsidP="00000000" w:rsidRDefault="00000000" w:rsidRPr="00000000" w14:paraId="00000114">
      <w:pPr>
        <w:numPr>
          <w:ilvl w:val="0"/>
          <w:numId w:val="2"/>
        </w:numPr>
        <w:tabs>
          <w:tab w:val="left" w:leader="none" w:pos="1021"/>
        </w:tabs>
        <w:ind w:left="1020" w:hanging="360.99999999999994"/>
      </w:pPr>
      <w:r w:rsidDel="00000000" w:rsidR="00000000" w:rsidRPr="00000000">
        <w:rPr>
          <w:rFonts w:ascii="Times New Roman" w:cs="Times New Roman" w:eastAsia="Times New Roman" w:hAnsi="Times New Roman"/>
          <w:sz w:val="36"/>
          <w:szCs w:val="36"/>
          <w:rtl w:val="0"/>
        </w:rPr>
        <w:t xml:space="preserve">YouTube</w:t>
      </w:r>
    </w:p>
    <w:p w:rsidR="00000000" w:rsidDel="00000000" w:rsidP="00000000" w:rsidRDefault="00000000" w:rsidRPr="00000000" w14:paraId="00000115">
      <w:pPr>
        <w:pStyle w:val="Heading1"/>
        <w:spacing w:before="81" w:lineRule="auto"/>
        <w:ind w:left="660" w:firstLine="0"/>
        <w:rPr/>
      </w:pPr>
      <w:bookmarkStart w:colFirst="0" w:colLast="0" w:name="_3znysh7" w:id="5"/>
      <w:bookmarkEnd w:id="5"/>
      <w:r w:rsidDel="00000000" w:rsidR="00000000" w:rsidRPr="00000000">
        <w:rPr>
          <w:rtl w:val="0"/>
        </w:rPr>
      </w:r>
    </w:p>
    <w:p w:rsidR="00000000" w:rsidDel="00000000" w:rsidP="00000000" w:rsidRDefault="00000000" w:rsidRPr="00000000" w14:paraId="00000116">
      <w:pPr>
        <w:pStyle w:val="Heading1"/>
        <w:spacing w:before="81" w:lineRule="auto"/>
        <w:ind w:left="660" w:firstLine="0"/>
        <w:rPr/>
        <w:sectPr>
          <w:type w:val="continuous"/>
          <w:pgSz w:h="16840" w:w="11910" w:orient="portrait"/>
          <w:pgMar w:bottom="1960" w:top="1580" w:left="1140" w:right="760" w:header="360" w:footer="360"/>
          <w:cols w:equalWidth="0" w:num="2">
            <w:col w:space="254" w:w="4878"/>
            <w:col w:space="0" w:w="4878"/>
          </w:cols>
        </w:sectPr>
      </w:pPr>
      <w:r w:rsidDel="00000000" w:rsidR="00000000" w:rsidRPr="00000000">
        <w:rPr>
          <w:rtl w:val="0"/>
        </w:rPr>
      </w:r>
    </w:p>
    <w:p w:rsidR="00000000" w:rsidDel="00000000" w:rsidP="00000000" w:rsidRDefault="00000000" w:rsidRPr="00000000" w14:paraId="00000117">
      <w:pPr>
        <w:tabs>
          <w:tab w:val="left" w:leader="none" w:pos="1021"/>
        </w:tabs>
        <w:spacing w:before="25"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8">
      <w:pPr>
        <w:numPr>
          <w:ilvl w:val="0"/>
          <w:numId w:val="2"/>
        </w:numPr>
        <w:tabs>
          <w:tab w:val="left" w:leader="none" w:pos="1021"/>
        </w:tabs>
        <w:spacing w:before="27" w:lineRule="auto"/>
        <w:ind w:left="1020" w:hanging="360.99999999999994"/>
      </w:pPr>
      <w:r w:rsidDel="00000000" w:rsidR="00000000" w:rsidRPr="00000000">
        <w:rPr>
          <w:rFonts w:ascii="Times New Roman" w:cs="Times New Roman" w:eastAsia="Times New Roman" w:hAnsi="Times New Roman"/>
          <w:sz w:val="36"/>
          <w:szCs w:val="36"/>
          <w:rtl w:val="0"/>
        </w:rPr>
        <w:t xml:space="preserve">GOOGLE</w:t>
      </w:r>
    </w:p>
    <w:p w:rsidR="00000000" w:rsidDel="00000000" w:rsidP="00000000" w:rsidRDefault="00000000" w:rsidRPr="00000000" w14:paraId="00000119">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11A">
      <w:pPr>
        <w:spacing w:before="9" w:lineRule="auto"/>
        <w:rPr>
          <w:rFonts w:ascii="Times New Roman" w:cs="Times New Roman" w:eastAsia="Times New Roman" w:hAnsi="Times New Roman"/>
          <w:sz w:val="61"/>
          <w:szCs w:val="61"/>
        </w:rPr>
      </w:pPr>
      <w:r w:rsidDel="00000000" w:rsidR="00000000" w:rsidRPr="00000000">
        <w:rPr>
          <w:rtl w:val="0"/>
        </w:rPr>
      </w:r>
    </w:p>
    <w:p w:rsidR="00000000" w:rsidDel="00000000" w:rsidP="00000000" w:rsidRDefault="00000000" w:rsidRPr="00000000" w14:paraId="0000011B">
      <w:pPr>
        <w:pStyle w:val="Heading1"/>
        <w:ind w:firstLine="300"/>
        <w:rPr/>
      </w:pPr>
      <w:bookmarkStart w:colFirst="0" w:colLast="0" w:name="_bhdf23bzus89" w:id="6"/>
      <w:bookmarkEnd w:id="6"/>
      <w:r w:rsidDel="00000000" w:rsidR="00000000" w:rsidRPr="00000000">
        <w:rPr>
          <w:rtl w:val="0"/>
        </w:rPr>
        <w:t xml:space="preserve">FACULTY GUIDELINES</w:t>
      </w:r>
    </w:p>
    <w:p w:rsidR="00000000" w:rsidDel="00000000" w:rsidP="00000000" w:rsidRDefault="00000000" w:rsidRPr="00000000" w14:paraId="0000011C">
      <w:pPr>
        <w:spacing w:before="109" w:lineRule="auto"/>
        <w:ind w:left="30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Ms. Ruchi Talwar</w:t>
      </w:r>
    </w:p>
    <w:p w:rsidR="00000000" w:rsidDel="00000000" w:rsidP="00000000" w:rsidRDefault="00000000" w:rsidRPr="00000000" w14:paraId="0000011D">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E">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F">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0">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1">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2">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3">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4">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5">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6">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7">
      <w:pPr>
        <w:spacing w:before="109" w:lineRule="auto"/>
        <w:ind w:left="300" w:firstLine="0"/>
        <w:rPr>
          <w:rFonts w:ascii="Times New Roman" w:cs="Times New Roman" w:eastAsia="Times New Roman" w:hAnsi="Times New Roman"/>
          <w:sz w:val="16"/>
          <w:szCs w:val="16"/>
        </w:rPr>
        <w:sectPr>
          <w:type w:val="continuous"/>
          <w:pgSz w:h="16840" w:w="11910" w:orient="portrait"/>
          <w:pgMar w:bottom="1960" w:top="1580" w:left="1140" w:right="760" w:header="360" w:footer="360"/>
        </w:sect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16"/>
          <w:szCs w:val="16"/>
          <w:rtl w:val="0"/>
        </w:rPr>
        <w:t xml:space="preserve">13</w:t>
      </w:r>
    </w:p>
    <w:p w:rsidR="00000000" w:rsidDel="00000000" w:rsidP="00000000" w:rsidRDefault="00000000" w:rsidRPr="00000000" w14:paraId="00000128">
      <w:pPr>
        <w:spacing w:before="109" w:lineRule="auto"/>
        <w:ind w:left="30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29">
      <w:pPr>
        <w:ind w:left="300" w:firstLine="0"/>
        <w:rPr>
          <w:sz w:val="20"/>
          <w:szCs w:val="20"/>
        </w:rPr>
        <w:sectPr>
          <w:type w:val="nextPage"/>
          <w:pgSz w:h="16840" w:w="11910" w:orient="portrait"/>
          <w:pgMar w:bottom="1780" w:top="1420" w:left="1140" w:right="760" w:header="0" w:footer="1594"/>
        </w:sectPr>
      </w:pPr>
      <w:r w:rsidDel="00000000" w:rsidR="00000000" w:rsidRPr="00000000">
        <w:rPr>
          <w:rtl w:val="0"/>
        </w:rPr>
      </w:r>
    </w:p>
    <w:p w:rsidR="00000000" w:rsidDel="00000000" w:rsidP="00000000" w:rsidRDefault="00000000" w:rsidRPr="00000000" w14:paraId="0000012A">
      <w:pPr>
        <w:ind w:left="300" w:firstLine="0"/>
        <w:rPr>
          <w:sz w:val="20"/>
          <w:szCs w:val="20"/>
        </w:rPr>
      </w:pPr>
      <w:r w:rsidDel="00000000" w:rsidR="00000000" w:rsidRPr="00000000">
        <w:rPr>
          <w:rtl w:val="0"/>
        </w:rPr>
      </w:r>
    </w:p>
    <w:p w:rsidR="00000000" w:rsidDel="00000000" w:rsidP="00000000" w:rsidRDefault="00000000" w:rsidRPr="00000000" w14:paraId="0000012B">
      <w:pPr>
        <w:spacing w:before="3" w:lineRule="auto"/>
        <w:rPr>
          <w:sz w:val="8"/>
          <w:szCs w:val="8"/>
        </w:rPr>
        <w:sectPr>
          <w:type w:val="nextPage"/>
          <w:pgSz w:h="16840" w:w="11910" w:orient="portrait"/>
          <w:pgMar w:bottom="1640" w:top="1420" w:left="1140" w:right="760" w:header="0" w:footer="1455"/>
        </w:sectPr>
      </w:pPr>
      <w:r w:rsidDel="00000000" w:rsidR="00000000" w:rsidRPr="00000000">
        <w:rPr>
          <w:rtl w:val="0"/>
        </w:rPr>
      </w:r>
    </w:p>
    <w:p w:rsidR="00000000" w:rsidDel="00000000" w:rsidP="00000000" w:rsidRDefault="00000000" w:rsidRPr="00000000" w14:paraId="0000012C">
      <w:pPr>
        <w:spacing w:after="1" w:before="10" w:lineRule="auto"/>
        <w:rPr>
          <w:sz w:val="23"/>
          <w:szCs w:val="23"/>
        </w:rPr>
      </w:pPr>
      <w:r w:rsidDel="00000000" w:rsidR="00000000" w:rsidRPr="00000000">
        <w:rPr>
          <w:rtl w:val="0"/>
        </w:rPr>
      </w:r>
    </w:p>
    <w:p w:rsidR="00000000" w:rsidDel="00000000" w:rsidP="00000000" w:rsidRDefault="00000000" w:rsidRPr="00000000" w14:paraId="0000012D">
      <w:pPr>
        <w:ind w:left="300" w:firstLine="0"/>
        <w:rPr>
          <w:sz w:val="20"/>
          <w:szCs w:val="20"/>
        </w:rPr>
        <w:sectPr>
          <w:type w:val="nextPage"/>
          <w:pgSz w:h="16840" w:w="11910" w:orient="portrait"/>
          <w:pgMar w:bottom="1700" w:top="1580" w:left="1140" w:right="760" w:header="0" w:footer="1510"/>
          <w:pgNumType w:start="14"/>
        </w:sectPr>
      </w:pPr>
      <w:r w:rsidDel="00000000" w:rsidR="00000000" w:rsidRPr="00000000">
        <w:rPr>
          <w:rtl w:val="0"/>
        </w:rPr>
      </w:r>
    </w:p>
    <w:p w:rsidR="00000000" w:rsidDel="00000000" w:rsidP="00000000" w:rsidRDefault="00000000" w:rsidRPr="00000000" w14:paraId="0000012E">
      <w:pPr>
        <w:spacing w:before="9" w:lineRule="auto"/>
        <w:rPr>
          <w:sz w:val="10"/>
          <w:szCs w:val="10"/>
        </w:rPr>
      </w:pPr>
      <w:r w:rsidDel="00000000" w:rsidR="00000000" w:rsidRPr="00000000">
        <w:rPr>
          <w:rtl w:val="0"/>
        </w:rPr>
      </w:r>
    </w:p>
    <w:p w:rsidR="00000000" w:rsidDel="00000000" w:rsidP="00000000" w:rsidRDefault="00000000" w:rsidRPr="00000000" w14:paraId="0000012F">
      <w:pPr>
        <w:spacing w:before="157" w:line="259" w:lineRule="auto"/>
        <w:ind w:left="300" w:right="789" w:firstLine="0"/>
        <w:rPr>
          <w:rFonts w:ascii="Roboto" w:cs="Roboto" w:eastAsia="Roboto" w:hAnsi="Roboto"/>
          <w:sz w:val="32"/>
          <w:szCs w:val="32"/>
        </w:rPr>
        <w:sectPr>
          <w:type w:val="nextPage"/>
          <w:pgSz w:h="16840" w:w="11910" w:orient="portrait"/>
          <w:pgMar w:bottom="1700" w:top="1580" w:left="1140" w:right="760" w:header="0" w:footer="1510"/>
        </w:sectPr>
      </w:pPr>
      <w:r w:rsidDel="00000000" w:rsidR="00000000" w:rsidRPr="00000000">
        <w:rPr>
          <w:rtl w:val="0"/>
        </w:rPr>
      </w:r>
    </w:p>
    <w:p w:rsidR="00000000" w:rsidDel="00000000" w:rsidP="00000000" w:rsidRDefault="00000000" w:rsidRPr="00000000" w14:paraId="00000130">
      <w:pPr>
        <w:spacing w:before="5" w:lineRule="auto"/>
        <w:rPr>
          <w:rFonts w:ascii="Times New Roman" w:cs="Times New Roman" w:eastAsia="Times New Roman" w:hAnsi="Times New Roman"/>
          <w:sz w:val="36"/>
          <w:szCs w:val="36"/>
        </w:rPr>
        <w:sectPr>
          <w:type w:val="nextPage"/>
          <w:pgSz w:h="16840" w:w="11910" w:orient="portrait"/>
          <w:pgMar w:bottom="1960" w:top="1580" w:left="1140" w:right="760" w:header="0" w:footer="709"/>
        </w:sectPr>
      </w:pPr>
      <w:r w:rsidDel="00000000" w:rsidR="00000000" w:rsidRPr="00000000">
        <w:rPr>
          <w:rFonts w:ascii="Roboto" w:cs="Roboto" w:eastAsia="Roboto" w:hAnsi="Roboto"/>
          <w:b w:val="1"/>
          <w:sz w:val="43"/>
          <w:szCs w:val="43"/>
          <w:rtl w:val="0"/>
        </w:rPr>
        <w:t xml:space="preserve">                 </w:t>
      </w:r>
      <w:r w:rsidDel="00000000" w:rsidR="00000000" w:rsidRPr="00000000">
        <w:rPr>
          <w:rtl w:val="0"/>
        </w:rPr>
      </w:r>
    </w:p>
    <w:p w:rsidR="00000000" w:rsidDel="00000000" w:rsidP="00000000" w:rsidRDefault="00000000" w:rsidRPr="00000000" w14:paraId="00000131">
      <w:pPr>
        <w:spacing w:before="4" w:lineRule="auto"/>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u w:val="single"/>
        </w:rPr>
      </w:pPr>
      <w:r w:rsidDel="00000000" w:rsidR="00000000" w:rsidRPr="00000000">
        <w:rPr>
          <w:rtl w:val="0"/>
        </w:rPr>
      </w:r>
    </w:p>
    <w:sectPr>
      <w:type w:val="nextPage"/>
      <w:pgSz w:h="16840" w:w="11910" w:orient="portrait"/>
      <w:pgMar w:bottom="280" w:top="1580" w:left="1140" w:right="7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b w:val="0"/>
        <w:i w:val="0"/>
        <w:smallCaps w:val="0"/>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0"/>
      <w:numFmt w:val="bullet"/>
      <w:lvlText w:val="●"/>
      <w:lvlJc w:val="left"/>
      <w:pPr>
        <w:ind w:left="660" w:firstLine="0"/>
      </w:pPr>
      <w:rPr>
        <w:rFonts w:ascii="Noto Sans Symbols" w:cs="Noto Sans Symbols" w:eastAsia="Noto Sans Symbols" w:hAnsi="Noto Sans Symbols"/>
        <w:sz w:val="36"/>
        <w:szCs w:val="36"/>
      </w:rPr>
    </w:lvl>
    <w:lvl w:ilvl="1">
      <w:start w:val="0"/>
      <w:numFmt w:val="bullet"/>
      <w:lvlText w:val="•"/>
      <w:lvlJc w:val="left"/>
      <w:pPr>
        <w:ind w:left="800" w:firstLine="0"/>
      </w:pPr>
      <w:rPr/>
    </w:lvl>
    <w:lvl w:ilvl="2">
      <w:start w:val="0"/>
      <w:numFmt w:val="bullet"/>
      <w:lvlText w:val="•"/>
      <w:lvlJc w:val="left"/>
      <w:pPr>
        <w:ind w:left="940" w:firstLine="0"/>
      </w:pPr>
      <w:rPr/>
    </w:lvl>
    <w:lvl w:ilvl="3">
      <w:start w:val="0"/>
      <w:numFmt w:val="bullet"/>
      <w:lvlText w:val="•"/>
      <w:lvlJc w:val="left"/>
      <w:pPr>
        <w:ind w:left="1080" w:firstLine="0"/>
      </w:pPr>
      <w:rPr/>
    </w:lvl>
    <w:lvl w:ilvl="4">
      <w:start w:val="0"/>
      <w:numFmt w:val="bullet"/>
      <w:lvlText w:val="•"/>
      <w:lvlJc w:val="left"/>
      <w:pPr>
        <w:ind w:left="1220" w:firstLine="0"/>
      </w:pPr>
      <w:rPr/>
    </w:lvl>
    <w:lvl w:ilvl="5">
      <w:start w:val="0"/>
      <w:numFmt w:val="bullet"/>
      <w:lvlText w:val="•"/>
      <w:lvlJc w:val="left"/>
      <w:pPr>
        <w:ind w:left="1360" w:firstLine="0"/>
      </w:pPr>
      <w:rPr/>
    </w:lvl>
    <w:lvl w:ilvl="6">
      <w:start w:val="0"/>
      <w:numFmt w:val="bullet"/>
      <w:lvlText w:val="•"/>
      <w:lvlJc w:val="left"/>
      <w:pPr>
        <w:ind w:left="1500" w:firstLine="0"/>
      </w:pPr>
      <w:rPr/>
    </w:lvl>
    <w:lvl w:ilvl="7">
      <w:start w:val="0"/>
      <w:numFmt w:val="bullet"/>
      <w:lvlText w:val="•"/>
      <w:lvlJc w:val="left"/>
      <w:pPr>
        <w:ind w:left="1640" w:firstLine="0"/>
      </w:pPr>
      <w:rPr/>
    </w:lvl>
    <w:lvl w:ilvl="8">
      <w:start w:val="0"/>
      <w:numFmt w:val="bullet"/>
      <w:lvlText w:val="•"/>
      <w:lvlJc w:val="left"/>
      <w:pPr>
        <w:ind w:left="1780" w:firstLine="0"/>
      </w:pPr>
      <w:rPr/>
    </w:lvl>
  </w:abstractNum>
  <w:abstractNum w:abstractNumId="3">
    <w:lvl w:ilvl="0">
      <w:start w:val="1"/>
      <w:numFmt w:val="bullet"/>
      <w:lvlText w:val="●"/>
      <w:lvlJc w:val="left"/>
      <w:pPr>
        <w:ind w:left="720" w:hanging="360"/>
      </w:pPr>
      <w:rPr>
        <w:rFonts w:ascii="Roboto" w:cs="Roboto" w:eastAsia="Roboto" w:hAnsi="Roboto"/>
        <w:b w:val="0"/>
        <w:i w:val="0"/>
        <w:smallCaps w:val="0"/>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00"/>
    </w:pPr>
    <w:rPr>
      <w:rFonts w:ascii="Times New Roman" w:cs="Times New Roman" w:eastAsia="Times New Roman" w:hAnsi="Times New Roman"/>
      <w:b w:val="1"/>
      <w:sz w:val="44"/>
      <w:szCs w:val="44"/>
    </w:rPr>
  </w:style>
  <w:style w:type="paragraph" w:styleId="Heading2">
    <w:name w:val="heading 2"/>
    <w:basedOn w:val="Normal"/>
    <w:next w:val="Normal"/>
    <w:pPr>
      <w:spacing w:line="520" w:lineRule="auto"/>
      <w:ind w:left="3293" w:right="3801"/>
      <w:jc w:val="center"/>
    </w:pPr>
    <w:rPr>
      <w:rFonts w:ascii="Calibri" w:cs="Calibri" w:eastAsia="Calibri" w:hAnsi="Calibri"/>
      <w:sz w:val="44"/>
      <w:szCs w:val="44"/>
    </w:rPr>
  </w:style>
  <w:style w:type="paragraph" w:styleId="Heading3">
    <w:name w:val="heading 3"/>
    <w:basedOn w:val="Normal"/>
    <w:next w:val="Normal"/>
    <w:pPr>
      <w:spacing w:before="2" w:lineRule="auto"/>
      <w:ind w:left="1219" w:right="1593"/>
      <w:jc w:val="center"/>
    </w:pPr>
    <w:rPr>
      <w:b w:val="1"/>
      <w:sz w:val="40"/>
      <w:szCs w:val="40"/>
    </w:rPr>
  </w:style>
  <w:style w:type="paragraph" w:styleId="Heading4">
    <w:name w:val="heading 4"/>
    <w:basedOn w:val="Normal"/>
    <w:next w:val="Normal"/>
    <w:pPr>
      <w:ind w:left="300"/>
    </w:pPr>
    <w:rPr>
      <w:b w:val="1"/>
      <w:i w:val="1"/>
      <w:sz w:val="40"/>
      <w:szCs w:val="4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2" w:lineRule="auto"/>
      <w:ind w:left="1678" w:right="2046"/>
      <w:jc w:val="center"/>
    </w:pPr>
    <w:rPr>
      <w:rFonts w:ascii="Times New Roman" w:cs="Times New Roman" w:eastAsia="Times New Roman" w:hAnsi="Times New Roman"/>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7.jpg"/><Relationship Id="rId13" Type="http://schemas.openxmlformats.org/officeDocument/2006/relationships/image" Target="media/image5.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8.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