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525AB" w14:textId="7FE3750E" w:rsidR="00E341F1" w:rsidRDefault="00E341F1"/>
    <w:p w14:paraId="4341574E" w14:textId="77777777" w:rsidR="002001DF" w:rsidRDefault="00FE23EF" w:rsidP="00E341F1">
      <w:pPr>
        <w:pStyle w:val="Titolo2"/>
      </w:pPr>
      <w:r>
        <w:rPr>
          <w:noProof/>
        </w:rPr>
        <w:drawing>
          <wp:inline distT="0" distB="0" distL="0" distR="0" wp14:anchorId="69D6F87E" wp14:editId="0F05735B">
            <wp:extent cx="6120130" cy="3243580"/>
            <wp:effectExtent l="0" t="0" r="0" b="0"/>
            <wp:docPr id="907232847" name="Immagine 1" descr="Immagine che contiene Carattere, testo, design, log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32847" name="Immagine 1" descr="Immagine che contiene Carattere, testo, design, logo&#10;&#10;Il contenuto generato dall'IA potrebbe non essere corretto."/>
                    <pic:cNvPicPr/>
                  </pic:nvPicPr>
                  <pic:blipFill>
                    <a:blip r:embed="rId5"/>
                    <a:stretch>
                      <a:fillRect/>
                    </a:stretch>
                  </pic:blipFill>
                  <pic:spPr>
                    <a:xfrm>
                      <a:off x="0" y="0"/>
                      <a:ext cx="6120130" cy="3243580"/>
                    </a:xfrm>
                    <a:prstGeom prst="rect">
                      <a:avLst/>
                    </a:prstGeom>
                  </pic:spPr>
                </pic:pic>
              </a:graphicData>
            </a:graphic>
          </wp:inline>
        </w:drawing>
      </w:r>
    </w:p>
    <w:p w14:paraId="7A6B3FD6" w14:textId="4869AF43" w:rsidR="004E086E" w:rsidRDefault="004E086E" w:rsidP="004E086E">
      <w:r w:rsidRPr="00FE7C1F">
        <w:rPr>
          <w:b/>
          <w:bCs/>
        </w:rPr>
        <w:t>Nova</w:t>
      </w:r>
      <w:r>
        <w:t xml:space="preserve"> è una piattaforma </w:t>
      </w:r>
      <w:r w:rsidRPr="00FE7C1F">
        <w:rPr>
          <w:i/>
          <w:iCs/>
        </w:rPr>
        <w:t>Client</w:t>
      </w:r>
      <w:r w:rsidR="00F91B81" w:rsidRPr="00FE7C1F">
        <w:rPr>
          <w:i/>
          <w:iCs/>
        </w:rPr>
        <w:t>-</w:t>
      </w:r>
      <w:r w:rsidRPr="00FE7C1F">
        <w:rPr>
          <w:i/>
          <w:iCs/>
        </w:rPr>
        <w:t>Server</w:t>
      </w:r>
      <w:r>
        <w:t xml:space="preserve"> che permette di poter visualizzare </w:t>
      </w:r>
      <w:r w:rsidR="00FE7C1F">
        <w:t xml:space="preserve">su un client </w:t>
      </w:r>
      <w:r w:rsidR="00947030">
        <w:t xml:space="preserve">i dati di una tabella o </w:t>
      </w:r>
      <w:r w:rsidR="00FE7C1F">
        <w:t xml:space="preserve">di </w:t>
      </w:r>
      <w:r w:rsidR="00947030">
        <w:t xml:space="preserve">una vista presente </w:t>
      </w:r>
      <w:r w:rsidR="004B1619">
        <w:t>su un database SQL installato su un proprio</w:t>
      </w:r>
      <w:r w:rsidR="00947030">
        <w:t xml:space="preserve"> server.</w:t>
      </w:r>
    </w:p>
    <w:p w14:paraId="2B0B10D2" w14:textId="3CCAE6DE" w:rsidR="00E93833" w:rsidRDefault="00E93833" w:rsidP="004E086E">
      <w:r>
        <w:t>I dati sono filtrabili da un combo che viene caricato lato server con una query personalizzata.</w:t>
      </w:r>
    </w:p>
    <w:p w14:paraId="722F2386" w14:textId="26A7042D" w:rsidR="00605836" w:rsidRDefault="004E086E" w:rsidP="004E086E">
      <w:r>
        <w:t xml:space="preserve">Si tratta di un client </w:t>
      </w:r>
      <w:r w:rsidR="00F91B81">
        <w:t xml:space="preserve">multipiattaforma </w:t>
      </w:r>
      <w:r w:rsidR="00000E0E">
        <w:t>(</w:t>
      </w:r>
      <w:r w:rsidR="00000E0E">
        <w:t>Windows, Linux o MacOS</w:t>
      </w:r>
      <w:r w:rsidR="00000E0E">
        <w:t xml:space="preserve">) </w:t>
      </w:r>
      <w:r>
        <w:t xml:space="preserve">realizzato in </w:t>
      </w:r>
      <w:r w:rsidR="00C96889" w:rsidRPr="00E24D04">
        <w:rPr>
          <w:i/>
          <w:iCs/>
        </w:rPr>
        <w:t>p</w:t>
      </w:r>
      <w:r w:rsidRPr="00E24D04">
        <w:rPr>
          <w:i/>
          <w:iCs/>
        </w:rPr>
        <w:t>ython</w:t>
      </w:r>
      <w:r w:rsidR="00F91B81">
        <w:t xml:space="preserve"> </w:t>
      </w:r>
      <w:r>
        <w:t xml:space="preserve">che si connette ad un server </w:t>
      </w:r>
      <w:r w:rsidR="00F91B81">
        <w:t xml:space="preserve">usando </w:t>
      </w:r>
      <w:r>
        <w:t>API</w:t>
      </w:r>
      <w:r w:rsidR="00655BCB">
        <w:t>/</w:t>
      </w:r>
      <w:r>
        <w:t xml:space="preserve">Rest </w:t>
      </w:r>
      <w:r w:rsidR="00000E0E">
        <w:t>mediante</w:t>
      </w:r>
      <w:r>
        <w:t xml:space="preserve"> protocollo HTTP</w:t>
      </w:r>
      <w:r w:rsidR="00605836">
        <w:t>/HTTPS.</w:t>
      </w:r>
    </w:p>
    <w:p w14:paraId="5F31C678" w14:textId="79184A4D" w:rsidR="00605836" w:rsidRPr="00505807" w:rsidRDefault="00605836" w:rsidP="00605836">
      <w:r>
        <w:t xml:space="preserve">Il server, anch’esso realizzato in </w:t>
      </w:r>
      <w:r w:rsidR="00C96889" w:rsidRPr="00E24D04">
        <w:rPr>
          <w:i/>
          <w:iCs/>
        </w:rPr>
        <w:t>p</w:t>
      </w:r>
      <w:r w:rsidRPr="00E24D04">
        <w:rPr>
          <w:i/>
          <w:iCs/>
        </w:rPr>
        <w:t>ython</w:t>
      </w:r>
      <w:r>
        <w:t xml:space="preserve">, è progettato </w:t>
      </w:r>
      <w:r w:rsidR="00947030">
        <w:t>utilizzando la moderna e veloce tecnologia</w:t>
      </w:r>
      <w:r>
        <w:t xml:space="preserve"> Fast Api </w:t>
      </w:r>
      <w:hyperlink r:id="rId6" w:history="1">
        <w:r w:rsidR="00505807" w:rsidRPr="003F6EF2">
          <w:rPr>
            <w:rStyle w:val="Collegamentoipertestuale"/>
          </w:rPr>
          <w:t>https://fastapi.tiangolo.com</w:t>
        </w:r>
      </w:hyperlink>
      <w:r w:rsidR="00505807">
        <w:t xml:space="preserve"> e facendola girare</w:t>
      </w:r>
      <w:r w:rsidR="00CC11E1">
        <w:t xml:space="preserve"> </w:t>
      </w:r>
      <w:r w:rsidR="00505807">
        <w:t>su</w:t>
      </w:r>
      <w:r w:rsidR="00CC11E1">
        <w:t xml:space="preserve"> un </w:t>
      </w:r>
      <w:r w:rsidR="00CC11E1" w:rsidRPr="00605836">
        <w:t>WSGI HTTP Server</w:t>
      </w:r>
      <w:r w:rsidR="00CC11E1" w:rsidRPr="00CC11E1">
        <w:rPr>
          <w:b/>
          <w:bCs/>
        </w:rPr>
        <w:t xml:space="preserve"> </w:t>
      </w:r>
      <w:r w:rsidR="00CC11E1">
        <w:t>U</w:t>
      </w:r>
      <w:r w:rsidR="00CC11E1" w:rsidRPr="00CC11E1">
        <w:t>vicor</w:t>
      </w:r>
      <w:r w:rsidR="00CC11E1" w:rsidRPr="00CC11E1">
        <w:t>n</w:t>
      </w:r>
      <w:r w:rsidR="00505807">
        <w:t xml:space="preserve"> </w:t>
      </w:r>
      <w:hyperlink r:id="rId7" w:history="1">
        <w:r w:rsidR="00505807" w:rsidRPr="00505807">
          <w:rPr>
            <w:rStyle w:val="Collegamentoipertestuale"/>
          </w:rPr>
          <w:t>https://www.uvicorn.org</w:t>
        </w:r>
      </w:hyperlink>
      <w:r w:rsidR="00CC11E1">
        <w:rPr>
          <w:b/>
          <w:bCs/>
        </w:rPr>
        <w:t>.</w:t>
      </w:r>
    </w:p>
    <w:p w14:paraId="251DB259" w14:textId="153AEB06" w:rsidR="00605836" w:rsidRDefault="00605836" w:rsidP="004E086E">
      <w:r>
        <w:t xml:space="preserve"> </w:t>
      </w:r>
      <w:r w:rsidR="005122C3">
        <w:t>L’interrogazione alle basi dati avviene</w:t>
      </w:r>
      <w:r w:rsidR="00381275">
        <w:t>, invece,</w:t>
      </w:r>
      <w:r w:rsidR="005122C3">
        <w:t xml:space="preserve"> attraverso Driver ODBC che permette di interfacciarsi con quasi tutti i motori di database: MS SQL Server, MySQL, Oracle, Postgress …</w:t>
      </w:r>
    </w:p>
    <w:p w14:paraId="067A1E19" w14:textId="1DF31C79" w:rsidR="005122C3" w:rsidRDefault="005122C3" w:rsidP="004E086E">
      <w:r>
        <w:t xml:space="preserve">La query di interrogazione è completamente personalizzabile attraverso un file </w:t>
      </w:r>
      <w:r w:rsidR="00815722">
        <w:t>di testo</w:t>
      </w:r>
      <w:r w:rsidR="000C0235">
        <w:t xml:space="preserve"> (json)</w:t>
      </w:r>
      <w:r w:rsidR="003C20BB">
        <w:t>.</w:t>
      </w:r>
    </w:p>
    <w:p w14:paraId="6CA6EF0E" w14:textId="2FB603BB" w:rsidR="003C20BB" w:rsidRPr="004E086E" w:rsidRDefault="003C20BB" w:rsidP="004E086E">
      <w:r>
        <w:t>Il vantaggio di questa piattaforma che si possono lanciare client con diverse configurazioni che possono mostrare viste differenti senza modifiche al codice ma solo configurando opportunamente il client.</w:t>
      </w:r>
    </w:p>
    <w:p w14:paraId="0BF00181" w14:textId="77777777" w:rsidR="006C6ED5" w:rsidRDefault="006C6ED5">
      <w:pPr>
        <w:rPr>
          <w:rFonts w:asciiTheme="majorHAnsi" w:eastAsiaTheme="majorEastAsia" w:hAnsiTheme="majorHAnsi" w:cstheme="majorBidi"/>
          <w:color w:val="0F4761" w:themeColor="accent1" w:themeShade="BF"/>
          <w:sz w:val="32"/>
          <w:szCs w:val="32"/>
        </w:rPr>
      </w:pPr>
      <w:r>
        <w:br w:type="page"/>
      </w:r>
    </w:p>
    <w:p w14:paraId="5E75BCAD" w14:textId="3F0F80FB" w:rsidR="006C6ED5" w:rsidRDefault="006C6ED5" w:rsidP="006C6ED5">
      <w:pPr>
        <w:pStyle w:val="Titolo2"/>
      </w:pPr>
      <w:bookmarkStart w:id="0" w:name="_Hlk205497124"/>
      <w:r>
        <w:lastRenderedPageBreak/>
        <w:t xml:space="preserve">Installazione </w:t>
      </w:r>
      <w:r w:rsidR="003D23DE">
        <w:t xml:space="preserve">Nova Server </w:t>
      </w:r>
      <w:r>
        <w:t>su Server Windows</w:t>
      </w:r>
    </w:p>
    <w:bookmarkEnd w:id="0"/>
    <w:p w14:paraId="07F7B6D0" w14:textId="6DB735CF" w:rsidR="006C6ED5" w:rsidRDefault="006C6ED5" w:rsidP="006C6ED5">
      <w:r>
        <w:t>Per prima cosa verificare se è installato python</w:t>
      </w:r>
    </w:p>
    <w:p w14:paraId="715C56FF" w14:textId="7F9AFDAA" w:rsidR="006C6ED5" w:rsidRPr="008E725E" w:rsidRDefault="006C6ED5" w:rsidP="006C6ED5">
      <w:pPr>
        <w:rPr>
          <w:b/>
          <w:bCs/>
        </w:rPr>
      </w:pPr>
      <w:r w:rsidRPr="008E725E">
        <w:rPr>
          <w:b/>
          <w:bCs/>
        </w:rPr>
        <w:t>python --version</w:t>
      </w:r>
    </w:p>
    <w:p w14:paraId="2992152C" w14:textId="4FEC930C" w:rsidR="006C6ED5" w:rsidRDefault="006C6ED5" w:rsidP="006C6ED5">
      <w:r>
        <w:t xml:space="preserve">installare la versione 3.13.* dal sito </w:t>
      </w:r>
      <w:hyperlink r:id="rId8" w:history="1">
        <w:r w:rsidRPr="00986DC3">
          <w:rPr>
            <w:rStyle w:val="Collegamentoipertestuale"/>
          </w:rPr>
          <w:t>https://www.python.org/downloads/</w:t>
        </w:r>
      </w:hyperlink>
    </w:p>
    <w:p w14:paraId="0D640822" w14:textId="603A5BE2" w:rsidR="006C6ED5" w:rsidRDefault="006C6ED5" w:rsidP="006C6ED5">
      <w:r>
        <w:t xml:space="preserve">copiare i file di Nova Server sul computer server </w:t>
      </w:r>
    </w:p>
    <w:p w14:paraId="76A96B4D" w14:textId="097FC726" w:rsidR="006C6ED5" w:rsidRDefault="006C6ED5" w:rsidP="006C6ED5">
      <w:r>
        <w:t>posizionarsi all’interno della directory</w:t>
      </w:r>
    </w:p>
    <w:p w14:paraId="72D6EB3C" w14:textId="49142FCA" w:rsidR="006C6ED5" w:rsidRDefault="006C6ED5" w:rsidP="006C6ED5">
      <w:r>
        <w:t>..</w:t>
      </w:r>
      <w:r w:rsidRPr="006C6ED5">
        <w:t xml:space="preserve"> \</w:t>
      </w:r>
      <w:r w:rsidRPr="006166B2">
        <w:rPr>
          <w:b/>
          <w:bCs/>
        </w:rPr>
        <w:t>NovaServer</w:t>
      </w:r>
    </w:p>
    <w:p w14:paraId="3A32F761" w14:textId="0FF38F2D" w:rsidR="006C6ED5" w:rsidRDefault="006C6ED5" w:rsidP="006C6ED5">
      <w:r>
        <w:t xml:space="preserve">Ed eseguire il comando </w:t>
      </w:r>
    </w:p>
    <w:p w14:paraId="5A13385E" w14:textId="0006C80D" w:rsidR="006C6ED5" w:rsidRPr="00947030" w:rsidRDefault="006C6ED5" w:rsidP="006C6ED5">
      <w:pPr>
        <w:rPr>
          <w:b/>
          <w:bCs/>
        </w:rPr>
      </w:pPr>
      <w:r w:rsidRPr="00947030">
        <w:rPr>
          <w:b/>
          <w:bCs/>
        </w:rPr>
        <w:t>pip install -r requirements.txt</w:t>
      </w:r>
    </w:p>
    <w:p w14:paraId="5859AAFB" w14:textId="150D04A4" w:rsidR="006C6ED5" w:rsidRDefault="006C6ED5" w:rsidP="006C6ED5">
      <w:r w:rsidRPr="006C6ED5">
        <w:t>aspettare il termine dell’installazione d</w:t>
      </w:r>
      <w:r>
        <w:t>ei componenti</w:t>
      </w:r>
    </w:p>
    <w:p w14:paraId="6E2C394B" w14:textId="7ED7B0E7" w:rsidR="008E725E" w:rsidRDefault="008E725E" w:rsidP="006C6ED5">
      <w:r>
        <w:t>eseguire lo script che lancia il server</w:t>
      </w:r>
    </w:p>
    <w:p w14:paraId="3718F65C" w14:textId="6EF31774" w:rsidR="008E725E" w:rsidRPr="008E725E" w:rsidRDefault="008E725E" w:rsidP="006C6ED5">
      <w:pPr>
        <w:rPr>
          <w:b/>
          <w:bCs/>
          <w:lang w:val="en-GB"/>
        </w:rPr>
      </w:pPr>
      <w:r w:rsidRPr="008E725E">
        <w:rPr>
          <w:b/>
          <w:bCs/>
          <w:lang w:val="en-GB"/>
        </w:rPr>
        <w:t>python -m uvicorn main:app --host 0.0.0.0 --port 8000</w:t>
      </w:r>
    </w:p>
    <w:p w14:paraId="2F046511" w14:textId="3E2C3606" w:rsidR="008E725E" w:rsidRDefault="008E725E" w:rsidP="006C6ED5">
      <w:r w:rsidRPr="008E725E">
        <w:t>(potrebbe essere che bisogna m</w:t>
      </w:r>
      <w:r>
        <w:t>odificare l’host con l’IP del server)</w:t>
      </w:r>
    </w:p>
    <w:p w14:paraId="761BD975" w14:textId="01419EEC" w:rsidR="00621997" w:rsidRDefault="00621997" w:rsidP="006C6ED5">
      <w:r>
        <w:t>Aprire un browser all’indirizzo:</w:t>
      </w:r>
    </w:p>
    <w:p w14:paraId="6C64D07E" w14:textId="2FBC26DF" w:rsidR="00621997" w:rsidRDefault="00621997" w:rsidP="006C6ED5">
      <w:hyperlink r:id="rId9" w:history="1">
        <w:r w:rsidRPr="00986DC3">
          <w:rPr>
            <w:rStyle w:val="Collegamentoipertestuale"/>
          </w:rPr>
          <w:t>http://localhost:8000/api/health</w:t>
        </w:r>
      </w:hyperlink>
    </w:p>
    <w:p w14:paraId="664E35E4" w14:textId="08561902" w:rsidR="00621997" w:rsidRDefault="00621997" w:rsidP="006C6ED5">
      <w:r>
        <w:t xml:space="preserve">se il browser risponde con </w:t>
      </w:r>
      <w:r w:rsidRPr="00AC1337">
        <w:rPr>
          <w:i/>
          <w:iCs/>
        </w:rPr>
        <w:t>healty</w:t>
      </w:r>
      <w:r>
        <w:t xml:space="preserve"> significa che il server sta girando correttamente.</w:t>
      </w:r>
    </w:p>
    <w:p w14:paraId="4F6744ED" w14:textId="6176A928" w:rsidR="00AC1337" w:rsidRDefault="00AC1337" w:rsidP="006C6ED5">
      <w:r>
        <w:t xml:space="preserve">Con il comando da console </w:t>
      </w:r>
      <w:r w:rsidRPr="00AC1337">
        <w:rPr>
          <w:b/>
          <w:bCs/>
        </w:rPr>
        <w:t>ipconfig</w:t>
      </w:r>
      <w:r>
        <w:t xml:space="preserve"> prendere nota dell’indirizzo del server</w:t>
      </w:r>
    </w:p>
    <w:p w14:paraId="1F541559" w14:textId="3AC47906" w:rsidR="00AC1337" w:rsidRPr="008E725E" w:rsidRDefault="00AC1337" w:rsidP="006C6ED5">
      <w:r>
        <w:t>Spostarsi su un client ed aprire un browser all’indirizzo</w:t>
      </w:r>
    </w:p>
    <w:p w14:paraId="0D0FD07A" w14:textId="32BD8D98" w:rsidR="006166B2" w:rsidRPr="002525D7" w:rsidRDefault="00AC1337" w:rsidP="00AC1337">
      <w:pPr>
        <w:rPr>
          <w:i/>
          <w:iCs/>
        </w:rPr>
      </w:pPr>
      <w:r w:rsidRPr="002525D7">
        <w:rPr>
          <w:i/>
          <w:iCs/>
        </w:rPr>
        <w:t>http://&lt;indirizzo IP del server&gt;:8000/api/health</w:t>
      </w:r>
    </w:p>
    <w:p w14:paraId="78267253" w14:textId="0163DB74" w:rsidR="00AC1337" w:rsidRPr="00AC1337" w:rsidRDefault="00AC1337" w:rsidP="00AC1337">
      <w:r>
        <w:t xml:space="preserve">se il browser risponde con </w:t>
      </w:r>
      <w:r w:rsidRPr="00AC1337">
        <w:rPr>
          <w:i/>
          <w:iCs/>
        </w:rPr>
        <w:t>healty</w:t>
      </w:r>
      <w:r>
        <w:rPr>
          <w:i/>
          <w:iCs/>
        </w:rPr>
        <w:t xml:space="preserve"> </w:t>
      </w:r>
      <w:r>
        <w:t xml:space="preserve">sta a significare che il client riesce a comunicare con il server. In caso di problemi eseguire da linea di comando del </w:t>
      </w:r>
      <w:r w:rsidR="006166B2">
        <w:t>client il</w:t>
      </w:r>
      <w:r>
        <w:t xml:space="preserve"> </w:t>
      </w:r>
      <w:r w:rsidRPr="006166B2">
        <w:rPr>
          <w:b/>
          <w:bCs/>
        </w:rPr>
        <w:t>ping</w:t>
      </w:r>
      <w:r>
        <w:t xml:space="preserve"> all’indirizzo ipotetico del server e verificare se risponde. Se il ping funziona potrebbe essere che il server ha una regola del firewall che impedisce di entrare sulla porta 8000. In questo caso bisogna creare una regola TCP sulla porta 8000.</w:t>
      </w:r>
    </w:p>
    <w:p w14:paraId="172E736C" w14:textId="5556506A" w:rsidR="006C6ED5" w:rsidRDefault="003C7615" w:rsidP="006C6ED5">
      <w:r>
        <w:t>Se la comunicazione funziona bisogna procedere con l’installazione dei driver ODBC per connettersi al database.</w:t>
      </w:r>
    </w:p>
    <w:p w14:paraId="2130708D" w14:textId="39550924" w:rsidR="003C7615" w:rsidRDefault="003C7615" w:rsidP="006C6ED5">
      <w:hyperlink r:id="rId10" w:history="1">
        <w:r w:rsidRPr="00986DC3">
          <w:rPr>
            <w:rStyle w:val="Collegamentoipertestuale"/>
          </w:rPr>
          <w:t>https://learn.microsoft.com/en-us/sql/connect/odbc/download-odbc-driver-for-sql-server?view=sql-server-ver17</w:t>
        </w:r>
      </w:hyperlink>
    </w:p>
    <w:p w14:paraId="776F5552" w14:textId="73909E67" w:rsidR="003C7615" w:rsidRDefault="003C7615" w:rsidP="006C6ED5">
      <w:r>
        <w:t>scaricare i driver x64 ed eseguire l’installazione sul server.</w:t>
      </w:r>
    </w:p>
    <w:p w14:paraId="005A1CA3" w14:textId="081DFBCE" w:rsidR="00EB603D" w:rsidRDefault="00EB603D" w:rsidP="006C6ED5">
      <w:r>
        <w:t>A questo punto bisogna modificare il file di configurazione per poter personalizzare Nova.</w:t>
      </w:r>
    </w:p>
    <w:p w14:paraId="389D09CC" w14:textId="0F2B2088" w:rsidR="00EB603D" w:rsidRDefault="00EB603D" w:rsidP="006C6ED5">
      <w:r>
        <w:lastRenderedPageBreak/>
        <w:t xml:space="preserve">Creare nella sottodirectory del server </w:t>
      </w:r>
      <w:r w:rsidR="00E32469">
        <w:t>\</w:t>
      </w:r>
      <w:r w:rsidRPr="00E32469">
        <w:rPr>
          <w:b/>
          <w:bCs/>
        </w:rPr>
        <w:t>config</w:t>
      </w:r>
      <w:r>
        <w:t xml:space="preserve"> un file di testo con estensione json (senza spazi e caratteri speciali e tutto minuscolo)</w:t>
      </w:r>
      <w:r w:rsidR="0051120A">
        <w:t xml:space="preserve"> di questo tipo:</w:t>
      </w:r>
    </w:p>
    <w:p w14:paraId="61E64D40" w14:textId="77777777" w:rsidR="00EB603D" w:rsidRPr="00EB603D" w:rsidRDefault="00EB603D" w:rsidP="00FC3993">
      <w:pPr>
        <w:spacing w:after="120" w:line="240" w:lineRule="auto"/>
        <w:rPr>
          <w:sz w:val="20"/>
          <w:szCs w:val="20"/>
          <w:lang w:val="en-GB"/>
        </w:rPr>
      </w:pPr>
      <w:r w:rsidRPr="00EB603D">
        <w:rPr>
          <w:sz w:val="20"/>
          <w:szCs w:val="20"/>
          <w:lang w:val="en-GB"/>
        </w:rPr>
        <w:t>{</w:t>
      </w:r>
    </w:p>
    <w:p w14:paraId="5B2E6D29" w14:textId="77777777" w:rsidR="00EB603D" w:rsidRPr="00EB603D" w:rsidRDefault="00EB603D" w:rsidP="00FC3993">
      <w:pPr>
        <w:spacing w:after="120" w:line="240" w:lineRule="auto"/>
        <w:rPr>
          <w:sz w:val="20"/>
          <w:szCs w:val="20"/>
          <w:lang w:val="en-GB"/>
        </w:rPr>
      </w:pPr>
      <w:r w:rsidRPr="00EB603D">
        <w:rPr>
          <w:color w:val="FF0000"/>
          <w:sz w:val="20"/>
          <w:szCs w:val="20"/>
          <w:lang w:val="en-GB"/>
        </w:rPr>
        <w:t xml:space="preserve">  "Type": </w:t>
      </w:r>
      <w:r w:rsidRPr="00EB603D">
        <w:rPr>
          <w:sz w:val="20"/>
          <w:szCs w:val="20"/>
          <w:lang w:val="en-GB"/>
        </w:rPr>
        <w:t>"SqlServer",</w:t>
      </w:r>
    </w:p>
    <w:p w14:paraId="1F1EA0BA" w14:textId="4A14263D" w:rsidR="00EB603D" w:rsidRPr="00EB603D" w:rsidRDefault="00EB603D" w:rsidP="00FC3993">
      <w:pPr>
        <w:spacing w:after="120" w:line="240" w:lineRule="auto"/>
        <w:rPr>
          <w:sz w:val="20"/>
          <w:szCs w:val="20"/>
          <w:lang w:val="en-GB"/>
        </w:rPr>
      </w:pPr>
      <w:r w:rsidRPr="00EB603D">
        <w:rPr>
          <w:sz w:val="20"/>
          <w:szCs w:val="20"/>
          <w:lang w:val="en-GB"/>
        </w:rPr>
        <w:t xml:space="preserve">  </w:t>
      </w:r>
      <w:r w:rsidRPr="00EB603D">
        <w:rPr>
          <w:color w:val="FF0000"/>
          <w:sz w:val="20"/>
          <w:szCs w:val="20"/>
          <w:lang w:val="en-GB"/>
        </w:rPr>
        <w:t xml:space="preserve">"ConnectionString": </w:t>
      </w:r>
      <w:r w:rsidRPr="00EB603D">
        <w:rPr>
          <w:sz w:val="20"/>
          <w:szCs w:val="20"/>
          <w:lang w:val="en-GB"/>
        </w:rPr>
        <w:t>"DRIVER={ODBC Driver 18 for SQL Server};Server=.\\</w:t>
      </w:r>
      <w:r w:rsidR="00EA32F0">
        <w:rPr>
          <w:sz w:val="20"/>
          <w:szCs w:val="20"/>
          <w:lang w:val="en-GB"/>
        </w:rPr>
        <w:t>serverName</w:t>
      </w:r>
      <w:r w:rsidRPr="00EB603D">
        <w:rPr>
          <w:sz w:val="20"/>
          <w:szCs w:val="20"/>
          <w:lang w:val="en-GB"/>
        </w:rPr>
        <w:t>;UID=</w:t>
      </w:r>
      <w:r w:rsidR="00EA32F0">
        <w:rPr>
          <w:sz w:val="20"/>
          <w:szCs w:val="20"/>
          <w:lang w:val="en-GB"/>
        </w:rPr>
        <w:t>utente</w:t>
      </w:r>
      <w:r w:rsidRPr="00EB603D">
        <w:rPr>
          <w:sz w:val="20"/>
          <w:szCs w:val="20"/>
          <w:lang w:val="en-GB"/>
        </w:rPr>
        <w:t>;PWD=******;DATABASE=</w:t>
      </w:r>
      <w:r w:rsidR="00EA32F0">
        <w:rPr>
          <w:sz w:val="20"/>
          <w:szCs w:val="20"/>
          <w:lang w:val="en-GB"/>
        </w:rPr>
        <w:t>DBName</w:t>
      </w:r>
      <w:r w:rsidRPr="00EB603D">
        <w:rPr>
          <w:sz w:val="20"/>
          <w:szCs w:val="20"/>
          <w:lang w:val="en-GB"/>
        </w:rPr>
        <w:t>;TrustServerCertificate=yes",</w:t>
      </w:r>
    </w:p>
    <w:p w14:paraId="7508C972" w14:textId="76B4A75B" w:rsidR="00EB603D" w:rsidRPr="00EB603D" w:rsidRDefault="00EB603D" w:rsidP="00FC3993">
      <w:pPr>
        <w:spacing w:after="120" w:line="240" w:lineRule="auto"/>
        <w:rPr>
          <w:sz w:val="20"/>
          <w:szCs w:val="20"/>
          <w:lang w:val="en-GB"/>
        </w:rPr>
      </w:pPr>
      <w:r w:rsidRPr="00EB603D">
        <w:rPr>
          <w:color w:val="FF0000"/>
          <w:sz w:val="20"/>
          <w:szCs w:val="20"/>
          <w:lang w:val="en-GB"/>
        </w:rPr>
        <w:t xml:space="preserve">  "QueryCombo": </w:t>
      </w:r>
      <w:r w:rsidRPr="00EB603D">
        <w:rPr>
          <w:sz w:val="20"/>
          <w:szCs w:val="20"/>
          <w:lang w:val="en-GB"/>
        </w:rPr>
        <w:t>"SELECT DISTINCT [</w:t>
      </w:r>
      <w:r w:rsidR="00CF0A2D">
        <w:rPr>
          <w:sz w:val="20"/>
          <w:szCs w:val="20"/>
          <w:lang w:val="en-GB"/>
        </w:rPr>
        <w:t>f1</w:t>
      </w:r>
      <w:r w:rsidRPr="00EB603D">
        <w:rPr>
          <w:sz w:val="20"/>
          <w:szCs w:val="20"/>
          <w:lang w:val="en-GB"/>
        </w:rPr>
        <w:t>] FROM [dbo].[</w:t>
      </w:r>
      <w:r w:rsidR="00CF0A2D">
        <w:rPr>
          <w:sz w:val="20"/>
          <w:szCs w:val="20"/>
          <w:lang w:val="en-GB"/>
        </w:rPr>
        <w:t>Tabella</w:t>
      </w:r>
      <w:r w:rsidRPr="00EB603D">
        <w:rPr>
          <w:sz w:val="20"/>
          <w:szCs w:val="20"/>
          <w:lang w:val="en-GB"/>
        </w:rPr>
        <w:t>] ORDER BY [</w:t>
      </w:r>
      <w:r w:rsidR="00CF0A2D">
        <w:rPr>
          <w:sz w:val="20"/>
          <w:szCs w:val="20"/>
          <w:lang w:val="en-GB"/>
        </w:rPr>
        <w:t>f2</w:t>
      </w:r>
      <w:r w:rsidRPr="00EB603D">
        <w:rPr>
          <w:sz w:val="20"/>
          <w:szCs w:val="20"/>
          <w:lang w:val="en-GB"/>
        </w:rPr>
        <w:t>]",</w:t>
      </w:r>
    </w:p>
    <w:p w14:paraId="6D251E5C" w14:textId="212D37D9" w:rsidR="00EB603D" w:rsidRPr="00EB603D" w:rsidRDefault="00EB603D" w:rsidP="00FC3993">
      <w:pPr>
        <w:spacing w:after="120" w:line="240" w:lineRule="auto"/>
        <w:rPr>
          <w:sz w:val="20"/>
          <w:szCs w:val="20"/>
          <w:lang w:val="en-GB"/>
        </w:rPr>
      </w:pPr>
      <w:r w:rsidRPr="00EB603D">
        <w:rPr>
          <w:color w:val="FF0000"/>
          <w:sz w:val="20"/>
          <w:szCs w:val="20"/>
          <w:lang w:val="en-GB"/>
        </w:rPr>
        <w:t xml:space="preserve">  "Query": </w:t>
      </w:r>
      <w:r w:rsidRPr="00EB603D">
        <w:rPr>
          <w:sz w:val="20"/>
          <w:szCs w:val="20"/>
          <w:lang w:val="en-GB"/>
        </w:rPr>
        <w:t xml:space="preserve">"SELECT </w:t>
      </w:r>
      <w:r w:rsidR="00CF0A2D">
        <w:rPr>
          <w:sz w:val="20"/>
          <w:szCs w:val="20"/>
          <w:lang w:val="en-GB"/>
        </w:rPr>
        <w:t xml:space="preserve">[f1] AS campo1, [f2] AS campo2 </w:t>
      </w:r>
      <w:r w:rsidRPr="00EB603D">
        <w:rPr>
          <w:sz w:val="20"/>
          <w:szCs w:val="20"/>
          <w:lang w:val="en-GB"/>
        </w:rPr>
        <w:t>FROM [dbo].[</w:t>
      </w:r>
      <w:r w:rsidR="00CF0A2D">
        <w:rPr>
          <w:sz w:val="20"/>
          <w:szCs w:val="20"/>
          <w:lang w:val="en-GB"/>
        </w:rPr>
        <w:t>Tabella</w:t>
      </w:r>
      <w:r w:rsidRPr="00EB603D">
        <w:rPr>
          <w:sz w:val="20"/>
          <w:szCs w:val="20"/>
          <w:lang w:val="en-GB"/>
        </w:rPr>
        <w:t>]",</w:t>
      </w:r>
    </w:p>
    <w:p w14:paraId="440AAAAE" w14:textId="5C233C06" w:rsidR="00EB603D" w:rsidRPr="00EB603D" w:rsidRDefault="00EB603D" w:rsidP="00FC3993">
      <w:pPr>
        <w:spacing w:after="120" w:line="240" w:lineRule="auto"/>
        <w:rPr>
          <w:sz w:val="20"/>
          <w:szCs w:val="20"/>
          <w:lang w:val="en-GB"/>
        </w:rPr>
      </w:pPr>
      <w:r w:rsidRPr="00EB603D">
        <w:rPr>
          <w:color w:val="FF0000"/>
          <w:sz w:val="20"/>
          <w:szCs w:val="20"/>
          <w:lang w:val="en-GB"/>
        </w:rPr>
        <w:t xml:space="preserve">  "Filter": </w:t>
      </w:r>
      <w:r w:rsidRPr="00EB603D">
        <w:rPr>
          <w:sz w:val="20"/>
          <w:szCs w:val="20"/>
          <w:lang w:val="en-GB"/>
        </w:rPr>
        <w:t>"WHERE [</w:t>
      </w:r>
      <w:r w:rsidR="00CF0A2D">
        <w:rPr>
          <w:sz w:val="20"/>
          <w:szCs w:val="20"/>
          <w:lang w:val="en-GB"/>
        </w:rPr>
        <w:t>f2</w:t>
      </w:r>
      <w:r w:rsidRPr="00EB603D">
        <w:rPr>
          <w:sz w:val="20"/>
          <w:szCs w:val="20"/>
          <w:lang w:val="en-GB"/>
        </w:rPr>
        <w:t>] = '{}'"</w:t>
      </w:r>
    </w:p>
    <w:p w14:paraId="27E2902F" w14:textId="6842A768" w:rsidR="00EB603D" w:rsidRPr="00EB603D" w:rsidRDefault="00EB603D" w:rsidP="00FC3993">
      <w:pPr>
        <w:spacing w:after="120" w:line="240" w:lineRule="auto"/>
        <w:rPr>
          <w:sz w:val="20"/>
          <w:szCs w:val="20"/>
        </w:rPr>
      </w:pPr>
      <w:r w:rsidRPr="00EB603D">
        <w:rPr>
          <w:sz w:val="20"/>
          <w:szCs w:val="20"/>
        </w:rPr>
        <w:t>}</w:t>
      </w:r>
    </w:p>
    <w:p w14:paraId="3578042E" w14:textId="77777777" w:rsidR="001D6FD4" w:rsidRPr="00AC1337" w:rsidRDefault="001D6FD4" w:rsidP="00BA078F">
      <w:pPr>
        <w:pStyle w:val="Titolo2"/>
      </w:pPr>
    </w:p>
    <w:tbl>
      <w:tblPr>
        <w:tblStyle w:val="Grigliatabella"/>
        <w:tblW w:w="9634" w:type="dxa"/>
        <w:tblLook w:val="04A0" w:firstRow="1" w:lastRow="0" w:firstColumn="1" w:lastColumn="0" w:noHBand="0" w:noVBand="1"/>
      </w:tblPr>
      <w:tblGrid>
        <w:gridCol w:w="2263"/>
        <w:gridCol w:w="5103"/>
        <w:gridCol w:w="2268"/>
      </w:tblGrid>
      <w:tr w:rsidR="0051120A" w14:paraId="21B32A4B" w14:textId="436F859D" w:rsidTr="00AA5A5B">
        <w:tc>
          <w:tcPr>
            <w:tcW w:w="2263" w:type="dxa"/>
            <w:shd w:val="clear" w:color="auto" w:fill="E8E8E8" w:themeFill="background2"/>
          </w:tcPr>
          <w:p w14:paraId="19B5648A" w14:textId="69AEC1E3" w:rsidR="0051120A" w:rsidRDefault="0051120A">
            <w:r>
              <w:t>Type</w:t>
            </w:r>
          </w:p>
        </w:tc>
        <w:tc>
          <w:tcPr>
            <w:tcW w:w="5103" w:type="dxa"/>
          </w:tcPr>
          <w:p w14:paraId="5EDEBADA" w14:textId="6E149720" w:rsidR="0051120A" w:rsidRDefault="0051120A">
            <w:r>
              <w:t>Il driver da utilizzare</w:t>
            </w:r>
          </w:p>
        </w:tc>
        <w:tc>
          <w:tcPr>
            <w:tcW w:w="2268" w:type="dxa"/>
          </w:tcPr>
          <w:p w14:paraId="2865A344" w14:textId="4916A42D" w:rsidR="0051120A" w:rsidRPr="00EB603D" w:rsidRDefault="0051120A">
            <w:pPr>
              <w:rPr>
                <w:sz w:val="20"/>
                <w:szCs w:val="20"/>
                <w:lang w:val="en-GB"/>
              </w:rPr>
            </w:pPr>
            <w:r w:rsidRPr="00EB603D">
              <w:rPr>
                <w:sz w:val="20"/>
                <w:szCs w:val="20"/>
                <w:lang w:val="en-GB"/>
              </w:rPr>
              <w:t>SqlServer</w:t>
            </w:r>
          </w:p>
        </w:tc>
      </w:tr>
      <w:tr w:rsidR="0051120A" w:rsidRPr="0051120A" w14:paraId="20B33B0A" w14:textId="5E352944" w:rsidTr="00AA5A5B">
        <w:tc>
          <w:tcPr>
            <w:tcW w:w="2263" w:type="dxa"/>
            <w:shd w:val="clear" w:color="auto" w:fill="E8E8E8" w:themeFill="background2"/>
          </w:tcPr>
          <w:p w14:paraId="716A44B4" w14:textId="698C8005" w:rsidR="0051120A" w:rsidRDefault="0051120A">
            <w:r>
              <w:t>ConnectionString</w:t>
            </w:r>
          </w:p>
        </w:tc>
        <w:tc>
          <w:tcPr>
            <w:tcW w:w="5103" w:type="dxa"/>
          </w:tcPr>
          <w:p w14:paraId="14DA95D8" w14:textId="78A95A26" w:rsidR="0051120A" w:rsidRPr="0051120A" w:rsidRDefault="0051120A">
            <w:r>
              <w:t>La stringa ODBC da utilizzare.</w:t>
            </w:r>
            <w:r>
              <w:rPr>
                <w:sz w:val="20"/>
                <w:szCs w:val="20"/>
              </w:rPr>
              <w:t xml:space="preserve"> </w:t>
            </w:r>
          </w:p>
        </w:tc>
        <w:tc>
          <w:tcPr>
            <w:tcW w:w="2268" w:type="dxa"/>
          </w:tcPr>
          <w:p w14:paraId="387CED12" w14:textId="77777777" w:rsidR="0051120A" w:rsidRPr="0051120A" w:rsidRDefault="0051120A"/>
        </w:tc>
      </w:tr>
      <w:tr w:rsidR="0051120A" w14:paraId="3322203A" w14:textId="2B9F9D70" w:rsidTr="00AA5A5B">
        <w:tc>
          <w:tcPr>
            <w:tcW w:w="2263" w:type="dxa"/>
            <w:shd w:val="clear" w:color="auto" w:fill="E8E8E8" w:themeFill="background2"/>
          </w:tcPr>
          <w:p w14:paraId="16ECB19F" w14:textId="6970AB1E" w:rsidR="0051120A" w:rsidRDefault="0051120A">
            <w:r>
              <w:t>QueryCombo</w:t>
            </w:r>
          </w:p>
        </w:tc>
        <w:tc>
          <w:tcPr>
            <w:tcW w:w="5103" w:type="dxa"/>
          </w:tcPr>
          <w:p w14:paraId="1166E314" w14:textId="56D4FB08" w:rsidR="0051120A" w:rsidRDefault="0051120A">
            <w:r>
              <w:t>La query per ottenere la lista del Combo. Viene presa la prima colonna della SELECT</w:t>
            </w:r>
          </w:p>
        </w:tc>
        <w:tc>
          <w:tcPr>
            <w:tcW w:w="2268" w:type="dxa"/>
          </w:tcPr>
          <w:p w14:paraId="2567999F" w14:textId="77777777" w:rsidR="0051120A" w:rsidRDefault="0051120A"/>
        </w:tc>
      </w:tr>
      <w:tr w:rsidR="0051120A" w14:paraId="3332B290" w14:textId="127D2AA0" w:rsidTr="00AA5A5B">
        <w:tc>
          <w:tcPr>
            <w:tcW w:w="2263" w:type="dxa"/>
            <w:shd w:val="clear" w:color="auto" w:fill="E8E8E8" w:themeFill="background2"/>
          </w:tcPr>
          <w:p w14:paraId="3F3B201F" w14:textId="72C73CA3" w:rsidR="0051120A" w:rsidRDefault="0051120A">
            <w:r>
              <w:t>Query</w:t>
            </w:r>
          </w:p>
        </w:tc>
        <w:tc>
          <w:tcPr>
            <w:tcW w:w="5103" w:type="dxa"/>
          </w:tcPr>
          <w:p w14:paraId="5A4C10F0" w14:textId="1BCFF735" w:rsidR="0051120A" w:rsidRDefault="0051120A">
            <w:r>
              <w:t>La query per ottenere la lista dei dati e che verrà filtrata dal campo Filter</w:t>
            </w:r>
          </w:p>
        </w:tc>
        <w:tc>
          <w:tcPr>
            <w:tcW w:w="2268" w:type="dxa"/>
          </w:tcPr>
          <w:p w14:paraId="66D90900" w14:textId="4C5EAE4F" w:rsidR="0051120A" w:rsidRDefault="003F7489">
            <w:r>
              <w:t>Si possono gli ALIAS del comando SQL per rinominare le intestazioni di colonna.</w:t>
            </w:r>
          </w:p>
        </w:tc>
      </w:tr>
      <w:tr w:rsidR="0051120A" w14:paraId="5D20E94C" w14:textId="2F3B2CC7" w:rsidTr="00AA5A5B">
        <w:tc>
          <w:tcPr>
            <w:tcW w:w="2263" w:type="dxa"/>
            <w:shd w:val="clear" w:color="auto" w:fill="E8E8E8" w:themeFill="background2"/>
          </w:tcPr>
          <w:p w14:paraId="2017698F" w14:textId="68B04133" w:rsidR="0051120A" w:rsidRDefault="0051120A">
            <w:r>
              <w:t>Filter</w:t>
            </w:r>
          </w:p>
        </w:tc>
        <w:tc>
          <w:tcPr>
            <w:tcW w:w="5103" w:type="dxa"/>
          </w:tcPr>
          <w:p w14:paraId="3D395FE7" w14:textId="13B991D5" w:rsidR="0051120A" w:rsidRDefault="0051120A">
            <w:r>
              <w:t>Condizione WHERE per eseguire il filtro.</w:t>
            </w:r>
          </w:p>
        </w:tc>
        <w:tc>
          <w:tcPr>
            <w:tcW w:w="2268" w:type="dxa"/>
          </w:tcPr>
          <w:p w14:paraId="0C3197BA" w14:textId="4A8C2935" w:rsidR="0051120A" w:rsidRDefault="0051120A">
            <w:r w:rsidRPr="0051120A">
              <w:rPr>
                <w:sz w:val="20"/>
                <w:szCs w:val="20"/>
              </w:rPr>
              <w:t>"WHERE &lt;nome campo&gt; = '{}'"</w:t>
            </w:r>
          </w:p>
        </w:tc>
      </w:tr>
    </w:tbl>
    <w:p w14:paraId="5B56475D" w14:textId="77777777" w:rsidR="001D6FD4" w:rsidRPr="00AC1337" w:rsidRDefault="001D6FD4">
      <w:pPr>
        <w:rPr>
          <w:rFonts w:asciiTheme="majorHAnsi" w:eastAsiaTheme="majorEastAsia" w:hAnsiTheme="majorHAnsi" w:cstheme="majorBidi"/>
          <w:color w:val="0F4761" w:themeColor="accent1" w:themeShade="BF"/>
          <w:sz w:val="32"/>
          <w:szCs w:val="32"/>
        </w:rPr>
      </w:pPr>
      <w:r w:rsidRPr="00AC1337">
        <w:br w:type="page"/>
      </w:r>
    </w:p>
    <w:p w14:paraId="6DAE6EBE" w14:textId="172E03D9" w:rsidR="00BA078F" w:rsidRDefault="00BA078F" w:rsidP="00BA078F">
      <w:pPr>
        <w:pStyle w:val="Titolo2"/>
      </w:pPr>
      <w:r>
        <w:lastRenderedPageBreak/>
        <w:t>Client</w:t>
      </w:r>
    </w:p>
    <w:p w14:paraId="7A7AF604" w14:textId="7C05ED8C" w:rsidR="00AA5A5B" w:rsidRDefault="00BA078F" w:rsidP="00E341F1">
      <w:r>
        <w:t xml:space="preserve">Il client </w:t>
      </w:r>
      <w:r w:rsidR="001D6FD4">
        <w:t>è costituito da una finestra</w:t>
      </w:r>
      <w:r w:rsidR="003C27FB">
        <w:t xml:space="preserve"> al cui interno vi è una tabella in cui </w:t>
      </w:r>
      <w:r w:rsidR="00F478E6">
        <w:t>sono visualizzati</w:t>
      </w:r>
      <w:r w:rsidR="003C27FB">
        <w:t xml:space="preserve"> i dati sotto form di righe e colonne.</w:t>
      </w:r>
    </w:p>
    <w:p w14:paraId="1CA1FCEB" w14:textId="58FCF9BF" w:rsidR="003C27FB" w:rsidRDefault="00AA5A5B" w:rsidP="00E341F1">
      <w:r>
        <w:rPr>
          <w:noProof/>
        </w:rPr>
        <w:drawing>
          <wp:inline distT="0" distB="0" distL="0" distR="0" wp14:anchorId="035DD1F7" wp14:editId="11A3EE63">
            <wp:extent cx="6114415" cy="3630295"/>
            <wp:effectExtent l="0" t="0" r="635" b="8255"/>
            <wp:docPr id="62639282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3630295"/>
                    </a:xfrm>
                    <a:prstGeom prst="rect">
                      <a:avLst/>
                    </a:prstGeom>
                    <a:noFill/>
                    <a:ln>
                      <a:noFill/>
                    </a:ln>
                  </pic:spPr>
                </pic:pic>
              </a:graphicData>
            </a:graphic>
          </wp:inline>
        </w:drawing>
      </w:r>
      <w:r w:rsidR="003C27FB">
        <w:t>Le colonne sono ordinabili singolarmente con un click e i dati scrollabili orizzontalmente e verticalmente.</w:t>
      </w:r>
    </w:p>
    <w:p w14:paraId="6EB0038B" w14:textId="2DBC3489" w:rsidR="003C27FB" w:rsidRDefault="003C27FB" w:rsidP="00E341F1">
      <w:r>
        <w:t xml:space="preserve">È possibile effettuare una ricerca sui valori presenti nella </w:t>
      </w:r>
      <w:r w:rsidR="00C97C30">
        <w:t>vista</w:t>
      </w:r>
      <w:r>
        <w:t xml:space="preserve"> usando l’apposito filtro richiamabile il tasto funzione F3.</w:t>
      </w:r>
    </w:p>
    <w:p w14:paraId="57D173DE" w14:textId="542BC051" w:rsidR="003C27FB" w:rsidRDefault="003C27FB" w:rsidP="00E341F1">
      <w:r>
        <w:t>È possibile aggiornare i dati usando il tasto funzione F10</w:t>
      </w:r>
      <w:r w:rsidR="00FA1EC1">
        <w:t>.</w:t>
      </w:r>
    </w:p>
    <w:p w14:paraId="2BB490E2" w14:textId="77777777" w:rsidR="00C97C30" w:rsidRDefault="00C97C3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116E1DA4" w14:textId="79F44A23" w:rsidR="00C97C30" w:rsidRPr="00C97C30" w:rsidRDefault="00C97C30" w:rsidP="00C97C30">
      <w:pPr>
        <w:keepNext/>
        <w:keepLines/>
        <w:spacing w:before="160" w:after="80"/>
        <w:outlineLvl w:val="1"/>
        <w:rPr>
          <w:rFonts w:asciiTheme="majorHAnsi" w:eastAsiaTheme="majorEastAsia" w:hAnsiTheme="majorHAnsi" w:cstheme="majorBidi"/>
          <w:color w:val="0F4761" w:themeColor="accent1" w:themeShade="BF"/>
          <w:sz w:val="32"/>
          <w:szCs w:val="32"/>
        </w:rPr>
      </w:pPr>
      <w:r w:rsidRPr="00C97C30">
        <w:rPr>
          <w:rFonts w:asciiTheme="majorHAnsi" w:eastAsiaTheme="majorEastAsia" w:hAnsiTheme="majorHAnsi" w:cstheme="majorBidi"/>
          <w:color w:val="0F4761" w:themeColor="accent1" w:themeShade="BF"/>
          <w:sz w:val="32"/>
          <w:szCs w:val="32"/>
        </w:rPr>
        <w:lastRenderedPageBreak/>
        <w:t xml:space="preserve">Installazione Nova </w:t>
      </w:r>
      <w:r>
        <w:rPr>
          <w:rFonts w:asciiTheme="majorHAnsi" w:eastAsiaTheme="majorEastAsia" w:hAnsiTheme="majorHAnsi" w:cstheme="majorBidi"/>
          <w:color w:val="0F4761" w:themeColor="accent1" w:themeShade="BF"/>
          <w:sz w:val="32"/>
          <w:szCs w:val="32"/>
        </w:rPr>
        <w:t>Client</w:t>
      </w:r>
    </w:p>
    <w:p w14:paraId="30B120DF" w14:textId="4B473944" w:rsidR="00663E3B" w:rsidRDefault="00663E3B" w:rsidP="00663E3B">
      <w:r>
        <w:t xml:space="preserve">Il client si avvia tramite parametro di lancio </w:t>
      </w:r>
      <w:r w:rsidR="00241CD2">
        <w:t>avrà</w:t>
      </w:r>
      <w:r>
        <w:t xml:space="preserve"> i seguenti parametri:</w:t>
      </w:r>
    </w:p>
    <w:tbl>
      <w:tblPr>
        <w:tblStyle w:val="Grigliatabella"/>
        <w:tblW w:w="0" w:type="auto"/>
        <w:tblLook w:val="04A0" w:firstRow="1" w:lastRow="0" w:firstColumn="1" w:lastColumn="0" w:noHBand="0" w:noVBand="1"/>
      </w:tblPr>
      <w:tblGrid>
        <w:gridCol w:w="1783"/>
        <w:gridCol w:w="480"/>
        <w:gridCol w:w="3544"/>
        <w:gridCol w:w="3686"/>
      </w:tblGrid>
      <w:tr w:rsidR="002A0D4C" w:rsidRPr="00241CD2" w14:paraId="4B160412" w14:textId="77777777" w:rsidTr="00FC3993">
        <w:tc>
          <w:tcPr>
            <w:tcW w:w="1783" w:type="dxa"/>
            <w:shd w:val="clear" w:color="auto" w:fill="E8E8E8" w:themeFill="background2"/>
          </w:tcPr>
          <w:p w14:paraId="4ADF52F8" w14:textId="4569B36F" w:rsidR="002A0D4C" w:rsidRPr="00241CD2" w:rsidRDefault="002A0D4C" w:rsidP="00843C08">
            <w:pPr>
              <w:rPr>
                <w:lang w:val="sv-SE"/>
              </w:rPr>
            </w:pPr>
            <w:r>
              <w:rPr>
                <w:lang w:val="sv-SE"/>
              </w:rPr>
              <w:t>Tipo</w:t>
            </w:r>
            <w:r w:rsidR="000E51ED">
              <w:rPr>
                <w:lang w:val="sv-SE"/>
              </w:rPr>
              <w:t>logia di client da usare</w:t>
            </w:r>
          </w:p>
        </w:tc>
        <w:tc>
          <w:tcPr>
            <w:tcW w:w="480" w:type="dxa"/>
          </w:tcPr>
          <w:p w14:paraId="747ECC0F" w14:textId="0A8C9EA0" w:rsidR="002A0D4C" w:rsidRDefault="002A0D4C" w:rsidP="00843C08">
            <w:pPr>
              <w:rPr>
                <w:lang w:val="sv-SE"/>
              </w:rPr>
            </w:pPr>
            <w:r>
              <w:rPr>
                <w:lang w:val="sv-SE"/>
              </w:rPr>
              <w:t>-x</w:t>
            </w:r>
          </w:p>
        </w:tc>
        <w:tc>
          <w:tcPr>
            <w:tcW w:w="3544" w:type="dxa"/>
          </w:tcPr>
          <w:p w14:paraId="3F673EBB" w14:textId="4B84AFEF" w:rsidR="002A0D4C" w:rsidRDefault="002A0D4C" w:rsidP="00843C08">
            <w:pPr>
              <w:rPr>
                <w:lang w:val="sv-SE"/>
              </w:rPr>
            </w:pPr>
            <w:r>
              <w:rPr>
                <w:lang w:val="sv-SE"/>
              </w:rPr>
              <w:t>Decide che tipo di client mostrare</w:t>
            </w:r>
          </w:p>
        </w:tc>
        <w:tc>
          <w:tcPr>
            <w:tcW w:w="3686" w:type="dxa"/>
          </w:tcPr>
          <w:p w14:paraId="6FEC1B64" w14:textId="5D66A740" w:rsidR="002A0D4C" w:rsidRDefault="00505F1C" w:rsidP="00843C08">
            <w:pPr>
              <w:rPr>
                <w:lang w:val="sv-SE"/>
              </w:rPr>
            </w:pPr>
            <w:r>
              <w:rPr>
                <w:lang w:val="sv-SE"/>
              </w:rPr>
              <w:t>0</w:t>
            </w:r>
            <w:r w:rsidR="002A0D4C">
              <w:rPr>
                <w:lang w:val="sv-SE"/>
              </w:rPr>
              <w:t xml:space="preserve"> = View Semplice</w:t>
            </w:r>
          </w:p>
          <w:p w14:paraId="368A5AC2" w14:textId="3E9E7FBE" w:rsidR="002A0D4C" w:rsidRDefault="00505F1C" w:rsidP="00843C08">
            <w:pPr>
              <w:rPr>
                <w:lang w:val="sv-SE"/>
              </w:rPr>
            </w:pPr>
            <w:r>
              <w:rPr>
                <w:lang w:val="sv-SE"/>
              </w:rPr>
              <w:t xml:space="preserve">1 </w:t>
            </w:r>
            <w:r w:rsidR="002A0D4C">
              <w:rPr>
                <w:lang w:val="sv-SE"/>
              </w:rPr>
              <w:t>= View Con Filtro</w:t>
            </w:r>
          </w:p>
          <w:p w14:paraId="76DE5955" w14:textId="0A2A0C9F" w:rsidR="002A0D4C" w:rsidRPr="00241CD2" w:rsidRDefault="00505F1C" w:rsidP="00843C08">
            <w:pPr>
              <w:rPr>
                <w:lang w:val="sv-SE"/>
              </w:rPr>
            </w:pPr>
            <w:r>
              <w:rPr>
                <w:lang w:val="sv-SE"/>
              </w:rPr>
              <w:t>2</w:t>
            </w:r>
            <w:r w:rsidR="002A0D4C">
              <w:rPr>
                <w:lang w:val="sv-SE"/>
              </w:rPr>
              <w:t xml:space="preserve"> = Grafico</w:t>
            </w:r>
          </w:p>
        </w:tc>
      </w:tr>
      <w:tr w:rsidR="00241CD2" w:rsidRPr="00241CD2" w14:paraId="668046C9" w14:textId="77777777" w:rsidTr="00FC3993">
        <w:tc>
          <w:tcPr>
            <w:tcW w:w="1783" w:type="dxa"/>
            <w:shd w:val="clear" w:color="auto" w:fill="E8E8E8" w:themeFill="background2"/>
          </w:tcPr>
          <w:p w14:paraId="455294C1" w14:textId="77777777" w:rsidR="00241CD2" w:rsidRPr="00241CD2" w:rsidRDefault="00241CD2" w:rsidP="00843C08">
            <w:pPr>
              <w:rPr>
                <w:lang w:val="sv-SE"/>
              </w:rPr>
            </w:pPr>
            <w:r w:rsidRPr="00241CD2">
              <w:rPr>
                <w:lang w:val="sv-SE"/>
              </w:rPr>
              <w:t>Titolo</w:t>
            </w:r>
          </w:p>
        </w:tc>
        <w:tc>
          <w:tcPr>
            <w:tcW w:w="480" w:type="dxa"/>
          </w:tcPr>
          <w:p w14:paraId="0C218D07" w14:textId="025F586B" w:rsidR="00241CD2" w:rsidRPr="00241CD2" w:rsidRDefault="00241CD2" w:rsidP="00843C08">
            <w:pPr>
              <w:rPr>
                <w:lang w:val="sv-SE"/>
              </w:rPr>
            </w:pPr>
            <w:r>
              <w:rPr>
                <w:lang w:val="sv-SE"/>
              </w:rPr>
              <w:t>-t</w:t>
            </w:r>
          </w:p>
        </w:tc>
        <w:tc>
          <w:tcPr>
            <w:tcW w:w="3544" w:type="dxa"/>
          </w:tcPr>
          <w:p w14:paraId="7E2C0202" w14:textId="0F544807" w:rsidR="00241CD2" w:rsidRPr="00241CD2" w:rsidRDefault="00241CD2" w:rsidP="00843C08">
            <w:pPr>
              <w:rPr>
                <w:lang w:val="sv-SE"/>
              </w:rPr>
            </w:pPr>
            <w:r>
              <w:rPr>
                <w:lang w:val="sv-SE"/>
              </w:rPr>
              <w:t>Il titolo che verrà mostrato sulla barra della finestra.</w:t>
            </w:r>
          </w:p>
        </w:tc>
        <w:tc>
          <w:tcPr>
            <w:tcW w:w="3686" w:type="dxa"/>
          </w:tcPr>
          <w:p w14:paraId="7955F6F7" w14:textId="28069D15" w:rsidR="00241CD2" w:rsidRPr="00241CD2" w:rsidRDefault="00241CD2" w:rsidP="00843C08">
            <w:pPr>
              <w:rPr>
                <w:lang w:val="sv-SE"/>
              </w:rPr>
            </w:pPr>
            <w:r w:rsidRPr="00241CD2">
              <w:rPr>
                <w:lang w:val="sv-SE"/>
              </w:rPr>
              <w:t>”Anagrafica Utenti”</w:t>
            </w:r>
          </w:p>
        </w:tc>
      </w:tr>
      <w:tr w:rsidR="00241CD2" w:rsidRPr="00241CD2" w14:paraId="163B29D2" w14:textId="77777777" w:rsidTr="00FC3993">
        <w:tc>
          <w:tcPr>
            <w:tcW w:w="1783" w:type="dxa"/>
            <w:shd w:val="clear" w:color="auto" w:fill="E8E8E8" w:themeFill="background2"/>
          </w:tcPr>
          <w:p w14:paraId="62287192" w14:textId="77777777" w:rsidR="00241CD2" w:rsidRPr="00241CD2" w:rsidRDefault="00241CD2" w:rsidP="00843C08">
            <w:pPr>
              <w:rPr>
                <w:lang w:val="sv-SE"/>
              </w:rPr>
            </w:pPr>
            <w:r w:rsidRPr="00241CD2">
              <w:rPr>
                <w:lang w:val="sv-SE"/>
              </w:rPr>
              <w:t>Url</w:t>
            </w:r>
          </w:p>
        </w:tc>
        <w:tc>
          <w:tcPr>
            <w:tcW w:w="480" w:type="dxa"/>
          </w:tcPr>
          <w:p w14:paraId="4499E51A" w14:textId="21690A75" w:rsidR="00241CD2" w:rsidRPr="00241CD2" w:rsidRDefault="00241CD2" w:rsidP="00843C08">
            <w:pPr>
              <w:rPr>
                <w:lang w:val="sv-SE"/>
              </w:rPr>
            </w:pPr>
            <w:r>
              <w:rPr>
                <w:lang w:val="sv-SE"/>
              </w:rPr>
              <w:t>-u</w:t>
            </w:r>
          </w:p>
        </w:tc>
        <w:tc>
          <w:tcPr>
            <w:tcW w:w="3544" w:type="dxa"/>
          </w:tcPr>
          <w:p w14:paraId="5EF6E1F9" w14:textId="4523AFB6" w:rsidR="00241CD2" w:rsidRPr="00241CD2" w:rsidRDefault="00241CD2" w:rsidP="00843C08">
            <w:pPr>
              <w:rPr>
                <w:lang w:val="sv-SE"/>
              </w:rPr>
            </w:pPr>
            <w:r>
              <w:rPr>
                <w:lang w:val="sv-SE"/>
              </w:rPr>
              <w:t>L’Url che punterà al server.</w:t>
            </w:r>
          </w:p>
        </w:tc>
        <w:tc>
          <w:tcPr>
            <w:tcW w:w="3686" w:type="dxa"/>
          </w:tcPr>
          <w:p w14:paraId="2B28CEC9" w14:textId="7B4A82AE" w:rsidR="00241CD2" w:rsidRDefault="00364B64" w:rsidP="00843C08">
            <w:hyperlink r:id="rId12" w:history="1">
              <w:r w:rsidRPr="0064790F">
                <w:rPr>
                  <w:rStyle w:val="Collegamentoipertestuale"/>
                  <w:lang w:val="sv-SE"/>
                </w:rPr>
                <w:t>http://192.168.1.42:8000</w:t>
              </w:r>
              <w:r w:rsidRPr="0064790F">
                <w:rPr>
                  <w:rStyle w:val="Collegamentoipertestuale"/>
                </w:rPr>
                <w:t>/view</w:t>
              </w:r>
            </w:hyperlink>
          </w:p>
          <w:p w14:paraId="4047EAE5" w14:textId="03DDEB54" w:rsidR="00B0324E" w:rsidRPr="00241CD2" w:rsidRDefault="00B0324E" w:rsidP="00843C08">
            <w:pPr>
              <w:rPr>
                <w:lang w:val="sv-SE"/>
              </w:rPr>
            </w:pPr>
          </w:p>
        </w:tc>
      </w:tr>
      <w:tr w:rsidR="00241CD2" w:rsidRPr="00241CD2" w14:paraId="0AB0AC0B" w14:textId="77777777" w:rsidTr="00FC3993">
        <w:tc>
          <w:tcPr>
            <w:tcW w:w="1783" w:type="dxa"/>
            <w:shd w:val="clear" w:color="auto" w:fill="E8E8E8" w:themeFill="background2"/>
          </w:tcPr>
          <w:p w14:paraId="76C01974" w14:textId="77777777" w:rsidR="00241CD2" w:rsidRPr="00241CD2" w:rsidRDefault="00241CD2" w:rsidP="00843C08">
            <w:pPr>
              <w:rPr>
                <w:lang w:val="sv-SE"/>
              </w:rPr>
            </w:pPr>
            <w:r w:rsidRPr="00241CD2">
              <w:rPr>
                <w:lang w:val="sv-SE"/>
              </w:rPr>
              <w:t>Configurazione</w:t>
            </w:r>
          </w:p>
        </w:tc>
        <w:tc>
          <w:tcPr>
            <w:tcW w:w="480" w:type="dxa"/>
          </w:tcPr>
          <w:p w14:paraId="429D71E0" w14:textId="2D147FCC" w:rsidR="00241CD2" w:rsidRPr="00241CD2" w:rsidRDefault="00241CD2" w:rsidP="00843C08">
            <w:pPr>
              <w:rPr>
                <w:lang w:val="sv-SE"/>
              </w:rPr>
            </w:pPr>
            <w:r>
              <w:rPr>
                <w:lang w:val="sv-SE"/>
              </w:rPr>
              <w:t>-</w:t>
            </w:r>
            <w:r w:rsidR="00A64C14">
              <w:rPr>
                <w:lang w:val="sv-SE"/>
              </w:rPr>
              <w:t>f</w:t>
            </w:r>
          </w:p>
        </w:tc>
        <w:tc>
          <w:tcPr>
            <w:tcW w:w="3544" w:type="dxa"/>
          </w:tcPr>
          <w:p w14:paraId="2D26663C" w14:textId="64154976" w:rsidR="00241CD2" w:rsidRPr="00241CD2" w:rsidRDefault="00241CD2" w:rsidP="00843C08">
            <w:pPr>
              <w:rPr>
                <w:lang w:val="sv-SE"/>
              </w:rPr>
            </w:pPr>
            <w:r>
              <w:rPr>
                <w:lang w:val="sv-SE"/>
              </w:rPr>
              <w:t>Il file di configurazione presente sul server che contiene la connessione e la query.</w:t>
            </w:r>
          </w:p>
        </w:tc>
        <w:tc>
          <w:tcPr>
            <w:tcW w:w="3686" w:type="dxa"/>
          </w:tcPr>
          <w:p w14:paraId="352CC6B1" w14:textId="77777777" w:rsidR="00241CD2" w:rsidRPr="00241CD2" w:rsidRDefault="00241CD2" w:rsidP="00843C08">
            <w:pPr>
              <w:rPr>
                <w:lang w:val="sv-SE"/>
              </w:rPr>
            </w:pPr>
            <w:r w:rsidRPr="00241CD2">
              <w:rPr>
                <w:lang w:val="sv-SE"/>
              </w:rPr>
              <w:t>file01.json</w:t>
            </w:r>
          </w:p>
        </w:tc>
      </w:tr>
      <w:tr w:rsidR="00241CD2" w:rsidRPr="00BB2868" w14:paraId="583F060C" w14:textId="77777777" w:rsidTr="00FC3993">
        <w:tc>
          <w:tcPr>
            <w:tcW w:w="1783" w:type="dxa"/>
            <w:shd w:val="clear" w:color="auto" w:fill="E8E8E8" w:themeFill="background2"/>
          </w:tcPr>
          <w:p w14:paraId="36C4EA61" w14:textId="77777777" w:rsidR="00241CD2" w:rsidRPr="00241CD2" w:rsidRDefault="00241CD2" w:rsidP="00843C08">
            <w:pPr>
              <w:rPr>
                <w:lang w:val="sv-SE"/>
              </w:rPr>
            </w:pPr>
            <w:r w:rsidRPr="00241CD2">
              <w:rPr>
                <w:lang w:val="sv-SE"/>
              </w:rPr>
              <w:t>Lingua</w:t>
            </w:r>
          </w:p>
        </w:tc>
        <w:tc>
          <w:tcPr>
            <w:tcW w:w="480" w:type="dxa"/>
          </w:tcPr>
          <w:p w14:paraId="3B60508C" w14:textId="72E49886" w:rsidR="00241CD2" w:rsidRPr="00241CD2" w:rsidRDefault="00241CD2" w:rsidP="00843C08">
            <w:pPr>
              <w:rPr>
                <w:lang w:val="sv-SE"/>
              </w:rPr>
            </w:pPr>
            <w:r>
              <w:rPr>
                <w:lang w:val="sv-SE"/>
              </w:rPr>
              <w:t>-l</w:t>
            </w:r>
          </w:p>
        </w:tc>
        <w:tc>
          <w:tcPr>
            <w:tcW w:w="3544" w:type="dxa"/>
          </w:tcPr>
          <w:p w14:paraId="78FEE55F" w14:textId="4E55BC0C" w:rsidR="00241CD2" w:rsidRPr="00241CD2" w:rsidRDefault="00C97C30" w:rsidP="00843C08">
            <w:pPr>
              <w:rPr>
                <w:lang w:val="sv-SE"/>
              </w:rPr>
            </w:pPr>
            <w:r>
              <w:rPr>
                <w:lang w:val="sv-SE"/>
              </w:rPr>
              <w:t xml:space="preserve">(opzionale) </w:t>
            </w:r>
            <w:r w:rsidR="00241CD2">
              <w:rPr>
                <w:lang w:val="sv-SE"/>
              </w:rPr>
              <w:t>La lingua per la localizzazione.</w:t>
            </w:r>
          </w:p>
        </w:tc>
        <w:tc>
          <w:tcPr>
            <w:tcW w:w="3686" w:type="dxa"/>
          </w:tcPr>
          <w:p w14:paraId="65B25789" w14:textId="6AEFA777" w:rsidR="00241CD2" w:rsidRPr="00241CD2" w:rsidRDefault="00BB2868" w:rsidP="00843C08">
            <w:pPr>
              <w:rPr>
                <w:lang w:val="sv-SE"/>
              </w:rPr>
            </w:pPr>
            <w:r w:rsidRPr="00241CD2">
              <w:rPr>
                <w:lang w:val="sv-SE"/>
              </w:rPr>
              <w:t>I</w:t>
            </w:r>
            <w:r w:rsidR="00241CD2" w:rsidRPr="00241CD2">
              <w:rPr>
                <w:lang w:val="sv-SE"/>
              </w:rPr>
              <w:t>t</w:t>
            </w:r>
            <w:r>
              <w:rPr>
                <w:lang w:val="sv-SE"/>
              </w:rPr>
              <w:t xml:space="preserve"> | en | es | de | fr</w:t>
            </w:r>
          </w:p>
        </w:tc>
      </w:tr>
      <w:tr w:rsidR="00491B59" w:rsidRPr="00241CD2" w14:paraId="3FD3962B" w14:textId="77777777" w:rsidTr="00FC3993">
        <w:tc>
          <w:tcPr>
            <w:tcW w:w="1783" w:type="dxa"/>
            <w:shd w:val="clear" w:color="auto" w:fill="E8E8E8" w:themeFill="background2"/>
          </w:tcPr>
          <w:p w14:paraId="040BD341" w14:textId="1FEFDC1C" w:rsidR="00491B59" w:rsidRPr="00241CD2" w:rsidRDefault="00491B59" w:rsidP="00843C08">
            <w:pPr>
              <w:rPr>
                <w:lang w:val="sv-SE"/>
              </w:rPr>
            </w:pPr>
            <w:r>
              <w:rPr>
                <w:lang w:val="sv-SE"/>
              </w:rPr>
              <w:t>Login interattivo</w:t>
            </w:r>
          </w:p>
        </w:tc>
        <w:tc>
          <w:tcPr>
            <w:tcW w:w="480" w:type="dxa"/>
          </w:tcPr>
          <w:p w14:paraId="54B415EA" w14:textId="40768E6C" w:rsidR="00491B59" w:rsidRDefault="00491B59" w:rsidP="00843C08">
            <w:pPr>
              <w:rPr>
                <w:lang w:val="sv-SE"/>
              </w:rPr>
            </w:pPr>
            <w:r>
              <w:rPr>
                <w:lang w:val="sv-SE"/>
              </w:rPr>
              <w:t>-i</w:t>
            </w:r>
          </w:p>
        </w:tc>
        <w:tc>
          <w:tcPr>
            <w:tcW w:w="3544" w:type="dxa"/>
          </w:tcPr>
          <w:p w14:paraId="1BB99FC8" w14:textId="1B965A20" w:rsidR="00491B59" w:rsidRDefault="00491B59" w:rsidP="00843C08">
            <w:pPr>
              <w:rPr>
                <w:lang w:val="sv-SE"/>
              </w:rPr>
            </w:pPr>
            <w:r>
              <w:rPr>
                <w:lang w:val="sv-SE"/>
              </w:rPr>
              <w:t>(opzionale) Se presente verrà mostrata una finestra di login.</w:t>
            </w:r>
          </w:p>
        </w:tc>
        <w:tc>
          <w:tcPr>
            <w:tcW w:w="3686" w:type="dxa"/>
          </w:tcPr>
          <w:p w14:paraId="3B33731B" w14:textId="77777777" w:rsidR="00491B59" w:rsidRPr="00241CD2" w:rsidRDefault="00491B59" w:rsidP="00843C08">
            <w:pPr>
              <w:rPr>
                <w:lang w:val="sv-SE"/>
              </w:rPr>
            </w:pPr>
          </w:p>
        </w:tc>
      </w:tr>
    </w:tbl>
    <w:p w14:paraId="6DD1142C" w14:textId="77777777" w:rsidR="00241CD2" w:rsidRDefault="00241CD2" w:rsidP="00663E3B"/>
    <w:p w14:paraId="4728682C" w14:textId="0794FF3E" w:rsidR="00C53F7B" w:rsidRDefault="002609B8" w:rsidP="00663E3B">
      <w:r>
        <w:t>I</w:t>
      </w:r>
      <w:r w:rsidR="00C53F7B">
        <w:t xml:space="preserve">l client verrà eseguito </w:t>
      </w:r>
      <w:r w:rsidR="00241CD2">
        <w:t>con un comando di questo tipo</w:t>
      </w:r>
      <w:r w:rsidR="00C53F7B">
        <w:t>:</w:t>
      </w:r>
    </w:p>
    <w:p w14:paraId="0F24657D" w14:textId="4B44A8CD" w:rsidR="00C53F7B" w:rsidRPr="004A3DC1" w:rsidRDefault="00336D53" w:rsidP="00241CD2">
      <w:pPr>
        <w:rPr>
          <w:i/>
          <w:iCs/>
        </w:rPr>
      </w:pPr>
      <w:r>
        <w:rPr>
          <w:i/>
          <w:iCs/>
        </w:rPr>
        <w:t xml:space="preserve">python </w:t>
      </w:r>
      <w:r w:rsidR="00C53F7B" w:rsidRPr="004A3DC1">
        <w:rPr>
          <w:i/>
          <w:iCs/>
        </w:rPr>
        <w:t xml:space="preserve">main.py </w:t>
      </w:r>
      <w:r w:rsidR="00241CD2" w:rsidRPr="004A3DC1">
        <w:rPr>
          <w:i/>
          <w:iCs/>
        </w:rPr>
        <w:t xml:space="preserve">-t </w:t>
      </w:r>
      <w:r w:rsidR="00241CD2" w:rsidRPr="00241CD2">
        <w:rPr>
          <w:i/>
          <w:iCs/>
          <w:lang w:val="sv-SE"/>
        </w:rPr>
        <w:t>”</w:t>
      </w:r>
      <w:r w:rsidR="004A3DC1">
        <w:rPr>
          <w:i/>
          <w:iCs/>
          <w:lang w:val="sv-SE"/>
        </w:rPr>
        <w:t>Piano Spedizione</w:t>
      </w:r>
      <w:r w:rsidR="00241CD2" w:rsidRPr="00241CD2">
        <w:rPr>
          <w:i/>
          <w:iCs/>
          <w:lang w:val="sv-SE"/>
        </w:rPr>
        <w:t xml:space="preserve">” -u </w:t>
      </w:r>
      <w:hyperlink r:id="rId13" w:history="1">
        <w:r w:rsidR="004A3DC1" w:rsidRPr="004A3DC1">
          <w:rPr>
            <w:rStyle w:val="Collegamentoipertestuale"/>
            <w:i/>
            <w:iCs/>
          </w:rPr>
          <w:t>http://192.168.1.42:8000</w:t>
        </w:r>
      </w:hyperlink>
      <w:r w:rsidR="00C53F7B" w:rsidRPr="004A3DC1">
        <w:rPr>
          <w:i/>
          <w:iCs/>
        </w:rPr>
        <w:t xml:space="preserve"> </w:t>
      </w:r>
      <w:r w:rsidR="00241CD2" w:rsidRPr="004A3DC1">
        <w:rPr>
          <w:i/>
          <w:iCs/>
        </w:rPr>
        <w:t>-</w:t>
      </w:r>
      <w:r w:rsidR="00102AE5" w:rsidRPr="004A3DC1">
        <w:rPr>
          <w:i/>
          <w:iCs/>
        </w:rPr>
        <w:t>f</w:t>
      </w:r>
      <w:r w:rsidR="00241CD2" w:rsidRPr="004A3DC1">
        <w:rPr>
          <w:i/>
          <w:iCs/>
        </w:rPr>
        <w:t xml:space="preserve"> </w:t>
      </w:r>
      <w:r w:rsidR="00241CD2" w:rsidRPr="00241CD2">
        <w:rPr>
          <w:i/>
          <w:iCs/>
          <w:lang w:val="sv-SE"/>
        </w:rPr>
        <w:t>file01.json</w:t>
      </w:r>
      <w:r w:rsidR="00241CD2" w:rsidRPr="004A3DC1">
        <w:rPr>
          <w:i/>
          <w:iCs/>
        </w:rPr>
        <w:t xml:space="preserve"> -l </w:t>
      </w:r>
      <w:r w:rsidR="00C53F7B" w:rsidRPr="004A3DC1">
        <w:rPr>
          <w:i/>
          <w:iCs/>
        </w:rPr>
        <w:t>it</w:t>
      </w:r>
    </w:p>
    <w:p w14:paraId="77665E52" w14:textId="77777777" w:rsidR="0040773B" w:rsidRDefault="0040773B" w:rsidP="00E341F1"/>
    <w:p w14:paraId="6D0BD3B7" w14:textId="77777777" w:rsidR="00D626FB" w:rsidRDefault="00D626FB">
      <w:pPr>
        <w:rPr>
          <w:rFonts w:asciiTheme="majorHAnsi" w:eastAsiaTheme="majorEastAsia" w:hAnsiTheme="majorHAnsi" w:cstheme="majorBidi"/>
          <w:color w:val="0F4761" w:themeColor="accent1" w:themeShade="BF"/>
          <w:sz w:val="32"/>
          <w:szCs w:val="32"/>
        </w:rPr>
      </w:pPr>
      <w:r>
        <w:br w:type="page"/>
      </w:r>
    </w:p>
    <w:p w14:paraId="5843ED89" w14:textId="3D61442B" w:rsidR="00DC685D" w:rsidRDefault="00DC685D" w:rsidP="00DC685D">
      <w:pPr>
        <w:pStyle w:val="Titolo2"/>
      </w:pPr>
      <w:r>
        <w:lastRenderedPageBreak/>
        <w:t xml:space="preserve">Accesso e Sicurezza </w:t>
      </w:r>
    </w:p>
    <w:p w14:paraId="5D909950" w14:textId="5BF50DBB" w:rsidR="00D626FB" w:rsidRDefault="00D626FB" w:rsidP="00E341F1">
      <w:r>
        <w:t>Per l’</w:t>
      </w:r>
      <w:r w:rsidR="00DC685D">
        <w:t xml:space="preserve">accesso </w:t>
      </w:r>
      <w:r w:rsidR="003D23DE">
        <w:t>è</w:t>
      </w:r>
      <w:r>
        <w:t xml:space="preserve"> richiesta una autenticazione con utente e password</w:t>
      </w:r>
      <w:r w:rsidR="00441575">
        <w:t xml:space="preserve"> se richiesta con apposito parametro -i, altrimenti si può avere l’autenticazione su file meno sicura ma non richiede nessuna imputazione da parte dell’utente.</w:t>
      </w:r>
    </w:p>
    <w:p w14:paraId="51346ABD" w14:textId="36E71C38" w:rsidR="00D626FB" w:rsidRDefault="00D626FB" w:rsidP="00E341F1">
      <w:r>
        <w:t>La comunicazione può avvenire sia su protocollo HTTP che su protocollo HTTPS.</w:t>
      </w:r>
    </w:p>
    <w:p w14:paraId="42CC7BCC" w14:textId="30C9BA97" w:rsidR="00763030" w:rsidRDefault="00763030" w:rsidP="00E341F1">
      <w:r>
        <w:t>Per una installazione aziendale si può anche optare per il semplice e veloce protocollo http.</w:t>
      </w:r>
    </w:p>
    <w:p w14:paraId="3B83155E" w14:textId="212BE9F7" w:rsidR="00763030" w:rsidRDefault="00763030" w:rsidP="00E341F1">
      <w:r>
        <w:t xml:space="preserve">Se si volesse utilizzare il protocollo https e non si hanno dei certificati </w:t>
      </w:r>
      <w:r w:rsidR="006007B1">
        <w:t>da un ente certificato</w:t>
      </w:r>
      <w:r>
        <w:t xml:space="preserve"> si possono creare dei certificati dal sito:</w:t>
      </w:r>
    </w:p>
    <w:p w14:paraId="4F4C4A9C" w14:textId="63CC11CF" w:rsidR="00763030" w:rsidRDefault="00763030" w:rsidP="00E341F1">
      <w:hyperlink r:id="rId14" w:history="1">
        <w:r w:rsidRPr="00D6237E">
          <w:rPr>
            <w:rStyle w:val="Collegamentoipertestuale"/>
          </w:rPr>
          <w:t>https://getacert.com/cert/selfcert.pl?SID=a8e354A1g0jF92Afibg3C81j</w:t>
        </w:r>
      </w:hyperlink>
    </w:p>
    <w:p w14:paraId="73C692B0" w14:textId="74684597" w:rsidR="00DC685D" w:rsidRDefault="009F33AC" w:rsidP="009F33AC">
      <w:pPr>
        <w:pStyle w:val="Titolo2"/>
      </w:pPr>
      <w:r>
        <w:t>Multilingua</w:t>
      </w:r>
    </w:p>
    <w:p w14:paraId="30C1C317" w14:textId="2234FC2E" w:rsidR="000C5938" w:rsidRDefault="009F33AC" w:rsidP="00E341F1">
      <w:r>
        <w:t>La gestione multilingua delle intestazioni delle colonne viene gestita a livello di SQL dal consulente stesso</w:t>
      </w:r>
      <w:r w:rsidR="000D693B">
        <w:t xml:space="preserve">. </w:t>
      </w:r>
    </w:p>
    <w:p w14:paraId="752EC08B" w14:textId="4613D576" w:rsidR="00E93833" w:rsidRDefault="000C5938" w:rsidP="00E341F1">
      <w:r>
        <w:t>Lato client il programma è configurato per essere multilingua (al momento solo italiano ed inglese)</w:t>
      </w:r>
    </w:p>
    <w:p w14:paraId="6411FBD5" w14:textId="42BF22E8" w:rsidR="00C10B2B" w:rsidRDefault="00C10B2B" w:rsidP="00C10B2B">
      <w:pPr>
        <w:pStyle w:val="Titolo2"/>
      </w:pPr>
      <w:r>
        <w:t>Log</w:t>
      </w:r>
    </w:p>
    <w:p w14:paraId="6CAA89B4" w14:textId="0FC08CD3" w:rsidR="00C10B2B" w:rsidRDefault="00D626FB" w:rsidP="00E341F1">
      <w:r>
        <w:t>Lato server è presente e attivabile un log su file</w:t>
      </w:r>
      <w:r w:rsidR="00E55C64">
        <w:t xml:space="preserve">: </w:t>
      </w:r>
      <w:r w:rsidR="00E55C64" w:rsidRPr="000C5938">
        <w:rPr>
          <w:i/>
          <w:iCs/>
        </w:rPr>
        <w:t>Nova_Server.log</w:t>
      </w:r>
      <w:r w:rsidRPr="000C5938">
        <w:rPr>
          <w:i/>
          <w:iCs/>
        </w:rPr>
        <w:t>.</w:t>
      </w:r>
    </w:p>
    <w:p w14:paraId="69C485CD" w14:textId="77777777" w:rsidR="00492084" w:rsidRPr="00E341F1" w:rsidRDefault="00492084" w:rsidP="00E341F1"/>
    <w:sectPr w:rsidR="00492084" w:rsidRPr="00E341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E76BC"/>
    <w:multiLevelType w:val="hybridMultilevel"/>
    <w:tmpl w:val="F2EA7EE2"/>
    <w:lvl w:ilvl="0" w:tplc="F496A770">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5962BD1"/>
    <w:multiLevelType w:val="hybridMultilevel"/>
    <w:tmpl w:val="68C00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030705">
    <w:abstractNumId w:val="1"/>
  </w:num>
  <w:num w:numId="2" w16cid:durableId="207424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0F"/>
    <w:rsid w:val="00000E0E"/>
    <w:rsid w:val="000534FD"/>
    <w:rsid w:val="000C0235"/>
    <w:rsid w:val="000C5938"/>
    <w:rsid w:val="000D693B"/>
    <w:rsid w:val="000E51ED"/>
    <w:rsid w:val="00102AE5"/>
    <w:rsid w:val="00142FCF"/>
    <w:rsid w:val="00146176"/>
    <w:rsid w:val="00165D1B"/>
    <w:rsid w:val="001922B6"/>
    <w:rsid w:val="00192898"/>
    <w:rsid w:val="001A02A6"/>
    <w:rsid w:val="001B6404"/>
    <w:rsid w:val="001D6FD4"/>
    <w:rsid w:val="002001DF"/>
    <w:rsid w:val="002276AF"/>
    <w:rsid w:val="00241CD2"/>
    <w:rsid w:val="002525D7"/>
    <w:rsid w:val="002609B8"/>
    <w:rsid w:val="00291B13"/>
    <w:rsid w:val="002A0D4C"/>
    <w:rsid w:val="002B00E7"/>
    <w:rsid w:val="003056E0"/>
    <w:rsid w:val="00336D53"/>
    <w:rsid w:val="00364B64"/>
    <w:rsid w:val="00366E71"/>
    <w:rsid w:val="00381275"/>
    <w:rsid w:val="0039014D"/>
    <w:rsid w:val="003C20BB"/>
    <w:rsid w:val="003C27FB"/>
    <w:rsid w:val="003C7615"/>
    <w:rsid w:val="003D23DE"/>
    <w:rsid w:val="003F7489"/>
    <w:rsid w:val="0040773B"/>
    <w:rsid w:val="00441575"/>
    <w:rsid w:val="00491B59"/>
    <w:rsid w:val="00492084"/>
    <w:rsid w:val="00492557"/>
    <w:rsid w:val="004A1D66"/>
    <w:rsid w:val="004A3DC1"/>
    <w:rsid w:val="004B1619"/>
    <w:rsid w:val="004D7306"/>
    <w:rsid w:val="004E086E"/>
    <w:rsid w:val="004F7572"/>
    <w:rsid w:val="00505807"/>
    <w:rsid w:val="00505F1C"/>
    <w:rsid w:val="0051120A"/>
    <w:rsid w:val="005122C3"/>
    <w:rsid w:val="00517287"/>
    <w:rsid w:val="005A416D"/>
    <w:rsid w:val="006007B1"/>
    <w:rsid w:val="00605836"/>
    <w:rsid w:val="006166B2"/>
    <w:rsid w:val="00621997"/>
    <w:rsid w:val="0063780F"/>
    <w:rsid w:val="00655BCB"/>
    <w:rsid w:val="00663E3B"/>
    <w:rsid w:val="006C6ED5"/>
    <w:rsid w:val="006E3ED0"/>
    <w:rsid w:val="00723FF7"/>
    <w:rsid w:val="00752C22"/>
    <w:rsid w:val="00763030"/>
    <w:rsid w:val="007B1F01"/>
    <w:rsid w:val="007F0205"/>
    <w:rsid w:val="00815722"/>
    <w:rsid w:val="00826C73"/>
    <w:rsid w:val="00863695"/>
    <w:rsid w:val="00871525"/>
    <w:rsid w:val="008A53BC"/>
    <w:rsid w:val="008E6299"/>
    <w:rsid w:val="008E725E"/>
    <w:rsid w:val="00947030"/>
    <w:rsid w:val="009952DA"/>
    <w:rsid w:val="009F33AC"/>
    <w:rsid w:val="009F6F79"/>
    <w:rsid w:val="00A54E0F"/>
    <w:rsid w:val="00A64C14"/>
    <w:rsid w:val="00AA5A5B"/>
    <w:rsid w:val="00AC1337"/>
    <w:rsid w:val="00AE2ADF"/>
    <w:rsid w:val="00B0324E"/>
    <w:rsid w:val="00B41542"/>
    <w:rsid w:val="00BA078F"/>
    <w:rsid w:val="00BB2868"/>
    <w:rsid w:val="00C04332"/>
    <w:rsid w:val="00C10B2B"/>
    <w:rsid w:val="00C53F7B"/>
    <w:rsid w:val="00C96889"/>
    <w:rsid w:val="00C97B0C"/>
    <w:rsid w:val="00C97C30"/>
    <w:rsid w:val="00CB11F1"/>
    <w:rsid w:val="00CC11E1"/>
    <w:rsid w:val="00CC1B99"/>
    <w:rsid w:val="00CC3597"/>
    <w:rsid w:val="00CD01BF"/>
    <w:rsid w:val="00CD4004"/>
    <w:rsid w:val="00CF0A2D"/>
    <w:rsid w:val="00D14B7B"/>
    <w:rsid w:val="00D16F2B"/>
    <w:rsid w:val="00D626FB"/>
    <w:rsid w:val="00DC685D"/>
    <w:rsid w:val="00DC6A1B"/>
    <w:rsid w:val="00DF0065"/>
    <w:rsid w:val="00E17F28"/>
    <w:rsid w:val="00E24D04"/>
    <w:rsid w:val="00E32469"/>
    <w:rsid w:val="00E33ACF"/>
    <w:rsid w:val="00E341F1"/>
    <w:rsid w:val="00E55C64"/>
    <w:rsid w:val="00E93833"/>
    <w:rsid w:val="00EA32F0"/>
    <w:rsid w:val="00EB603D"/>
    <w:rsid w:val="00F10F32"/>
    <w:rsid w:val="00F478E6"/>
    <w:rsid w:val="00F73059"/>
    <w:rsid w:val="00F8555E"/>
    <w:rsid w:val="00F91B81"/>
    <w:rsid w:val="00F951B2"/>
    <w:rsid w:val="00FA1EC1"/>
    <w:rsid w:val="00FC3993"/>
    <w:rsid w:val="00FE23EF"/>
    <w:rsid w:val="00FE7C1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CD9C"/>
  <w15:chartTrackingRefBased/>
  <w15:docId w15:val="{CC1F8FA1-665F-4CF5-8FC6-58086511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7C30"/>
  </w:style>
  <w:style w:type="paragraph" w:styleId="Titolo1">
    <w:name w:val="heading 1"/>
    <w:basedOn w:val="Normale"/>
    <w:next w:val="Normale"/>
    <w:link w:val="Titolo1Carattere"/>
    <w:uiPriority w:val="9"/>
    <w:qFormat/>
    <w:rsid w:val="00A5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54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54E0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54E0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54E0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54E0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54E0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54E0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54E0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4E0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54E0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54E0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54E0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54E0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54E0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54E0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54E0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54E0F"/>
    <w:rPr>
      <w:rFonts w:eastAsiaTheme="majorEastAsia" w:cstheme="majorBidi"/>
      <w:color w:val="272727" w:themeColor="text1" w:themeTint="D8"/>
    </w:rPr>
  </w:style>
  <w:style w:type="paragraph" w:styleId="Titolo">
    <w:name w:val="Title"/>
    <w:basedOn w:val="Normale"/>
    <w:next w:val="Normale"/>
    <w:link w:val="TitoloCarattere"/>
    <w:uiPriority w:val="10"/>
    <w:qFormat/>
    <w:rsid w:val="00A5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54E0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54E0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54E0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54E0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54E0F"/>
    <w:rPr>
      <w:i/>
      <w:iCs/>
      <w:color w:val="404040" w:themeColor="text1" w:themeTint="BF"/>
    </w:rPr>
  </w:style>
  <w:style w:type="paragraph" w:styleId="Paragrafoelenco">
    <w:name w:val="List Paragraph"/>
    <w:basedOn w:val="Normale"/>
    <w:uiPriority w:val="34"/>
    <w:qFormat/>
    <w:rsid w:val="00A54E0F"/>
    <w:pPr>
      <w:ind w:left="720"/>
      <w:contextualSpacing/>
    </w:pPr>
  </w:style>
  <w:style w:type="character" w:styleId="Enfasiintensa">
    <w:name w:val="Intense Emphasis"/>
    <w:basedOn w:val="Carpredefinitoparagrafo"/>
    <w:uiPriority w:val="21"/>
    <w:qFormat/>
    <w:rsid w:val="00A54E0F"/>
    <w:rPr>
      <w:i/>
      <w:iCs/>
      <w:color w:val="0F4761" w:themeColor="accent1" w:themeShade="BF"/>
    </w:rPr>
  </w:style>
  <w:style w:type="paragraph" w:styleId="Citazioneintensa">
    <w:name w:val="Intense Quote"/>
    <w:basedOn w:val="Normale"/>
    <w:next w:val="Normale"/>
    <w:link w:val="CitazioneintensaCarattere"/>
    <w:uiPriority w:val="30"/>
    <w:qFormat/>
    <w:rsid w:val="00A5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54E0F"/>
    <w:rPr>
      <w:i/>
      <w:iCs/>
      <w:color w:val="0F4761" w:themeColor="accent1" w:themeShade="BF"/>
    </w:rPr>
  </w:style>
  <w:style w:type="character" w:styleId="Riferimentointenso">
    <w:name w:val="Intense Reference"/>
    <w:basedOn w:val="Carpredefinitoparagrafo"/>
    <w:uiPriority w:val="32"/>
    <w:qFormat/>
    <w:rsid w:val="00A54E0F"/>
    <w:rPr>
      <w:b/>
      <w:bCs/>
      <w:smallCaps/>
      <w:color w:val="0F4761" w:themeColor="accent1" w:themeShade="BF"/>
      <w:spacing w:val="5"/>
    </w:rPr>
  </w:style>
  <w:style w:type="character" w:styleId="Collegamentoipertestuale">
    <w:name w:val="Hyperlink"/>
    <w:basedOn w:val="Carpredefinitoparagrafo"/>
    <w:uiPriority w:val="99"/>
    <w:unhideWhenUsed/>
    <w:rsid w:val="00BA078F"/>
    <w:rPr>
      <w:color w:val="467886" w:themeColor="hyperlink"/>
      <w:u w:val="single"/>
    </w:rPr>
  </w:style>
  <w:style w:type="character" w:styleId="Menzionenonrisolta">
    <w:name w:val="Unresolved Mention"/>
    <w:basedOn w:val="Carpredefinitoparagrafo"/>
    <w:uiPriority w:val="99"/>
    <w:semiHidden/>
    <w:unhideWhenUsed/>
    <w:rsid w:val="00BA078F"/>
    <w:rPr>
      <w:color w:val="605E5C"/>
      <w:shd w:val="clear" w:color="auto" w:fill="E1DFDD"/>
    </w:rPr>
  </w:style>
  <w:style w:type="table" w:styleId="Grigliatabella">
    <w:name w:val="Table Grid"/>
    <w:basedOn w:val="Tabellanormale"/>
    <w:uiPriority w:val="39"/>
    <w:rsid w:val="00241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774140">
      <w:bodyDiv w:val="1"/>
      <w:marLeft w:val="0"/>
      <w:marRight w:val="0"/>
      <w:marTop w:val="0"/>
      <w:marBottom w:val="0"/>
      <w:divBdr>
        <w:top w:val="none" w:sz="0" w:space="0" w:color="auto"/>
        <w:left w:val="none" w:sz="0" w:space="0" w:color="auto"/>
        <w:bottom w:val="none" w:sz="0" w:space="0" w:color="auto"/>
        <w:right w:val="none" w:sz="0" w:space="0" w:color="auto"/>
      </w:divBdr>
    </w:div>
    <w:div w:id="201576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192.168.1.42:8000" TargetMode="External"/><Relationship Id="rId3" Type="http://schemas.openxmlformats.org/officeDocument/2006/relationships/settings" Target="settings.xml"/><Relationship Id="rId7" Type="http://schemas.openxmlformats.org/officeDocument/2006/relationships/hyperlink" Target="https://www.uvicorn.org/" TargetMode="External"/><Relationship Id="rId12" Type="http://schemas.openxmlformats.org/officeDocument/2006/relationships/hyperlink" Target="http://192.168.1.42:8000/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astapi.tiangolo.com"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learn.microsoft.com/en-us/sql/connect/odbc/download-odbc-driver-for-sql-server?view=sql-server-ver17" TargetMode="External"/><Relationship Id="rId4" Type="http://schemas.openxmlformats.org/officeDocument/2006/relationships/webSettings" Target="webSettings.xml"/><Relationship Id="rId9" Type="http://schemas.openxmlformats.org/officeDocument/2006/relationships/hyperlink" Target="http://localhost:8000/api/health" TargetMode="External"/><Relationship Id="rId14" Type="http://schemas.openxmlformats.org/officeDocument/2006/relationships/hyperlink" Target="https://getacert.com/cert/selfcert.pl?SID=a8e354A1g0jF92Afibg3C81j"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956</Words>
  <Characters>5451</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dormakaba international holding AG</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Altomare</dc:creator>
  <cp:keywords/>
  <dc:description/>
  <cp:lastModifiedBy>Marco Altomare</cp:lastModifiedBy>
  <cp:revision>49</cp:revision>
  <dcterms:created xsi:type="dcterms:W3CDTF">2025-08-02T20:06:00Z</dcterms:created>
  <dcterms:modified xsi:type="dcterms:W3CDTF">2025-08-07T20:44:00Z</dcterms:modified>
</cp:coreProperties>
</file>