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E16" w:rsidRPr="00AB07DA" w:rsidRDefault="00162E16" w:rsidP="00162E16">
      <w:pPr>
        <w:pStyle w:val="Title"/>
        <w:rPr>
          <w:sz w:val="52"/>
        </w:rPr>
      </w:pPr>
    </w:p>
    <w:p w:rsidR="00162E16" w:rsidRPr="00552D8D" w:rsidRDefault="00162E16" w:rsidP="00162E16">
      <w:pPr>
        <w:rPr>
          <w:b/>
          <w:sz w:val="28"/>
        </w:rPr>
      </w:pPr>
      <w:r w:rsidRPr="00552D8D">
        <w:rPr>
          <w:rStyle w:val="Heading1Char"/>
          <w:b/>
          <w:color w:val="auto"/>
          <w:sz w:val="36"/>
        </w:rPr>
        <w:t>Procedure</w:t>
      </w:r>
      <w:r w:rsidRPr="00552D8D">
        <w:rPr>
          <w:b/>
          <w:sz w:val="28"/>
        </w:rPr>
        <w:t xml:space="preserve">: </w:t>
      </w:r>
      <w:r w:rsidR="007B1C55">
        <w:rPr>
          <w:rStyle w:val="Heading1Char"/>
          <w:b/>
          <w:color w:val="auto"/>
          <w:sz w:val="36"/>
        </w:rPr>
        <w:t>Head Pose Estimation</w:t>
      </w:r>
    </w:p>
    <w:p w:rsidR="00162E16" w:rsidRDefault="00162E16" w:rsidP="00162E16">
      <w:pPr>
        <w:rPr>
          <w:sz w:val="24"/>
        </w:rPr>
      </w:pPr>
      <w:r w:rsidRPr="00AB07DA">
        <w:rPr>
          <w:sz w:val="24"/>
        </w:rPr>
        <w:t xml:space="preserve">In this </w:t>
      </w:r>
      <w:r w:rsidR="006744C7">
        <w:rPr>
          <w:sz w:val="24"/>
        </w:rPr>
        <w:t>experiment</w:t>
      </w:r>
      <w:r w:rsidRPr="00AB07DA">
        <w:rPr>
          <w:sz w:val="24"/>
        </w:rPr>
        <w:t xml:space="preserve">, you will implement </w:t>
      </w:r>
      <w:r>
        <w:rPr>
          <w:sz w:val="24"/>
        </w:rPr>
        <w:t>head pose estimation application</w:t>
      </w:r>
      <w:r w:rsidRPr="00AB07DA">
        <w:rPr>
          <w:sz w:val="24"/>
        </w:rPr>
        <w:t xml:space="preserve"> on the</w:t>
      </w:r>
      <w:r>
        <w:rPr>
          <w:sz w:val="24"/>
        </w:rPr>
        <w:t xml:space="preserve"> Atlas200 DK</w:t>
      </w:r>
      <w:r w:rsidRPr="00150749">
        <w:rPr>
          <w:sz w:val="24"/>
        </w:rPr>
        <w:t>.</w:t>
      </w:r>
    </w:p>
    <w:p w:rsidR="00162E16" w:rsidRDefault="00162E16" w:rsidP="00162E16">
      <w:pPr>
        <w:rPr>
          <w:sz w:val="24"/>
        </w:rPr>
      </w:pPr>
      <w:r w:rsidRPr="00F63299">
        <w:rPr>
          <w:sz w:val="24"/>
        </w:rPr>
        <w:t>This method first detects a face located in the given input image and then uses the cropped region of the detected face as the input to the head pose estimation model. The head pose of a person is calculated in terms of 3 angles: </w:t>
      </w:r>
      <w:r w:rsidRPr="00F63299">
        <w:rPr>
          <w:i/>
          <w:iCs/>
          <w:sz w:val="24"/>
        </w:rPr>
        <w:t>yaw</w:t>
      </w:r>
      <w:r w:rsidRPr="00F63299">
        <w:rPr>
          <w:sz w:val="24"/>
        </w:rPr>
        <w:t>, </w:t>
      </w:r>
      <w:r w:rsidRPr="00F63299">
        <w:rPr>
          <w:i/>
          <w:iCs/>
          <w:sz w:val="24"/>
        </w:rPr>
        <w:t>pitch</w:t>
      </w:r>
      <w:r w:rsidRPr="00F63299">
        <w:rPr>
          <w:sz w:val="24"/>
        </w:rPr>
        <w:t> and </w:t>
      </w:r>
      <w:r w:rsidRPr="00F63299">
        <w:rPr>
          <w:i/>
          <w:iCs/>
          <w:sz w:val="24"/>
        </w:rPr>
        <w:t>roll</w:t>
      </w:r>
      <w:r w:rsidRPr="00F63299">
        <w:rPr>
          <w:sz w:val="24"/>
        </w:rPr>
        <w:t> in an image.</w:t>
      </w:r>
      <w:r w:rsidRPr="00AB07DA">
        <w:rPr>
          <w:sz w:val="24"/>
        </w:rPr>
        <w:t xml:space="preserve"> Detailed steps, and explanations are provided in this guide, so you can understand how to build </w:t>
      </w:r>
      <w:r>
        <w:rPr>
          <w:sz w:val="24"/>
        </w:rPr>
        <w:t>the</w:t>
      </w:r>
      <w:r w:rsidRPr="00AB07DA">
        <w:rPr>
          <w:sz w:val="24"/>
        </w:rPr>
        <w:t xml:space="preserve"> app step by step. </w:t>
      </w:r>
      <w:r>
        <w:rPr>
          <w:sz w:val="24"/>
        </w:rPr>
        <w:t>Figure 1 below shows the building blocks of the application pipeline.</w:t>
      </w:r>
    </w:p>
    <w:p w:rsidR="009E0A50" w:rsidRDefault="009E0A50" w:rsidP="00162E16">
      <w:pPr>
        <w:rPr>
          <w:sz w:val="24"/>
        </w:rPr>
      </w:pPr>
    </w:p>
    <w:p w:rsidR="00B15039" w:rsidRDefault="002B55A2" w:rsidP="00162E16">
      <w:pPr>
        <w:rPr>
          <w:sz w:val="24"/>
        </w:rPr>
      </w:pPr>
      <w:r w:rsidRPr="002B55A2">
        <w:rPr>
          <w:noProof/>
          <w:sz w:val="24"/>
        </w:rPr>
        <w:drawing>
          <wp:inline distT="0" distB="0" distL="0" distR="0">
            <wp:extent cx="5918200" cy="1536700"/>
            <wp:effectExtent l="0" t="0" r="6350" b="6350"/>
            <wp:docPr id="10" name="Picture 10" descr="C:\Users\t00488672\Downloads\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00488672\Downloads\ex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16" w:rsidRDefault="00162E16" w:rsidP="00B15039">
      <w:pPr>
        <w:ind w:left="2880"/>
        <w:rPr>
          <w:sz w:val="24"/>
        </w:rPr>
      </w:pPr>
      <w:r>
        <w:rPr>
          <w:sz w:val="24"/>
        </w:rPr>
        <w:t>Fig 1. Head Pose Estimation pipeline</w:t>
      </w:r>
      <w:r>
        <w:rPr>
          <w:sz w:val="24"/>
        </w:rPr>
        <w:tab/>
      </w:r>
      <w:r>
        <w:rPr>
          <w:sz w:val="24"/>
        </w:rPr>
        <w:tab/>
      </w:r>
    </w:p>
    <w:p w:rsidR="00162E16" w:rsidRPr="00AB07DA" w:rsidRDefault="00162E16" w:rsidP="00162E1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162E16" w:rsidRDefault="00162E16" w:rsidP="00162E16">
      <w:pPr>
        <w:rPr>
          <w:rStyle w:val="Hyperlink"/>
          <w:color w:val="auto"/>
          <w:sz w:val="24"/>
        </w:rPr>
      </w:pPr>
      <w:r w:rsidRPr="00AB07DA">
        <w:rPr>
          <w:sz w:val="24"/>
        </w:rPr>
        <w:t xml:space="preserve">The code for this project is available as a GitHub repository. You will first log in to the board, then download the repository to the board and finally run the experiments for the </w:t>
      </w:r>
      <w:r>
        <w:rPr>
          <w:sz w:val="24"/>
        </w:rPr>
        <w:t>input image</w:t>
      </w:r>
      <w:r w:rsidRPr="00AB07DA">
        <w:rPr>
          <w:sz w:val="24"/>
        </w:rPr>
        <w:t xml:space="preserve"> step-by-step.</w:t>
      </w:r>
      <w:r w:rsidR="002B55A2">
        <w:rPr>
          <w:sz w:val="24"/>
        </w:rPr>
        <w:t xml:space="preserve"> </w:t>
      </w:r>
    </w:p>
    <w:p w:rsidR="00162E16" w:rsidRPr="003F7FD9" w:rsidRDefault="00162E16" w:rsidP="00162E16">
      <w:pPr>
        <w:pStyle w:val="ListParagraph"/>
        <w:ind w:left="0"/>
        <w:rPr>
          <w:sz w:val="24"/>
        </w:rPr>
      </w:pPr>
    </w:p>
    <w:p w:rsidR="008B09F5" w:rsidRDefault="002B55A2" w:rsidP="008B09F5">
      <w:pPr>
        <w:pStyle w:val="ListParagraph"/>
        <w:numPr>
          <w:ilvl w:val="0"/>
          <w:numId w:val="3"/>
        </w:numPr>
        <w:rPr>
          <w:sz w:val="24"/>
        </w:rPr>
      </w:pPr>
      <w:r w:rsidRPr="00F63299">
        <w:rPr>
          <w:sz w:val="24"/>
        </w:rPr>
        <w:t xml:space="preserve">Download </w:t>
      </w:r>
      <w:r w:rsidR="00966688" w:rsidRPr="00F63299">
        <w:rPr>
          <w:sz w:val="24"/>
        </w:rPr>
        <w:t>Code and Models</w:t>
      </w:r>
      <w:r w:rsidR="008B09F5">
        <w:rPr>
          <w:sz w:val="24"/>
        </w:rPr>
        <w:t>:</w:t>
      </w:r>
    </w:p>
    <w:p w:rsidR="008B09F5" w:rsidRDefault="008B09F5" w:rsidP="008B09F5">
      <w:pPr>
        <w:pStyle w:val="ListParagraph"/>
        <w:ind w:left="360"/>
        <w:rPr>
          <w:color w:val="FF0000"/>
          <w:sz w:val="24"/>
        </w:rPr>
      </w:pPr>
      <w:r w:rsidRPr="008B09F5">
        <w:rPr>
          <w:color w:val="FF0000"/>
          <w:sz w:val="24"/>
        </w:rPr>
        <w:t>Github link</w:t>
      </w:r>
    </w:p>
    <w:p w:rsidR="008B09F5" w:rsidRPr="008B09F5" w:rsidRDefault="008B09F5" w:rsidP="008B09F5">
      <w:pPr>
        <w:pStyle w:val="ListParagraph"/>
        <w:ind w:left="360"/>
        <w:rPr>
          <w:color w:val="FF0000"/>
          <w:sz w:val="24"/>
        </w:rPr>
      </w:pPr>
    </w:p>
    <w:p w:rsidR="00313B66" w:rsidRPr="008B09F5" w:rsidRDefault="00313B66" w:rsidP="008B09F5">
      <w:pPr>
        <w:pStyle w:val="ListParagraph"/>
        <w:numPr>
          <w:ilvl w:val="0"/>
          <w:numId w:val="3"/>
        </w:numPr>
        <w:rPr>
          <w:sz w:val="24"/>
        </w:rPr>
      </w:pPr>
      <w:r w:rsidRPr="008B09F5">
        <w:rPr>
          <w:sz w:val="24"/>
        </w:rPr>
        <w:t>C</w:t>
      </w:r>
      <w:r w:rsidRPr="008B09F5">
        <w:rPr>
          <w:sz w:val="24"/>
        </w:rPr>
        <w:t>omplete the lines of code in the script</w:t>
      </w:r>
      <w:r w:rsidRPr="008B09F5">
        <w:rPr>
          <w:b/>
          <w:sz w:val="24"/>
        </w:rPr>
        <w:t xml:space="preserve"> </w:t>
      </w:r>
      <w:r w:rsidRPr="008B09F5">
        <w:rPr>
          <w:i/>
          <w:sz w:val="24"/>
        </w:rPr>
        <w:t>‘head_pose_estimation.py’.</w:t>
      </w:r>
    </w:p>
    <w:p w:rsidR="00313B66" w:rsidRPr="00313B66" w:rsidRDefault="007316BC" w:rsidP="00313B66">
      <w:pPr>
        <w:pStyle w:val="ListParagraph"/>
        <w:ind w:left="360"/>
        <w:rPr>
          <w:sz w:val="24"/>
        </w:rPr>
      </w:pPr>
      <w:r w:rsidRPr="00F63299">
        <w:rPr>
          <w:sz w:val="24"/>
        </w:rPr>
        <w:t>Fill in the</w:t>
      </w:r>
      <w:r w:rsidR="008B09F5">
        <w:rPr>
          <w:sz w:val="24"/>
        </w:rPr>
        <w:t xml:space="preserve"> missing</w:t>
      </w:r>
      <w:r w:rsidRPr="00F63299">
        <w:rPr>
          <w:sz w:val="24"/>
        </w:rPr>
        <w:t xml:space="preserve"> </w:t>
      </w:r>
      <w:r w:rsidR="008B09F5">
        <w:rPr>
          <w:sz w:val="24"/>
        </w:rPr>
        <w:t>lines of code</w:t>
      </w:r>
      <w:r w:rsidR="00313B66">
        <w:rPr>
          <w:sz w:val="24"/>
        </w:rPr>
        <w:t xml:space="preserve">, according to the instruction provided in comments. </w:t>
      </w:r>
      <w:r w:rsidR="002D2DEE">
        <w:rPr>
          <w:sz w:val="24"/>
        </w:rPr>
        <w:t>Make sure you</w:t>
      </w:r>
      <w:r w:rsidR="00313B66">
        <w:rPr>
          <w:sz w:val="24"/>
        </w:rPr>
        <w:t xml:space="preserve"> fill in the line of code below </w:t>
      </w:r>
      <w:r w:rsidR="00313B66">
        <w:rPr>
          <w:sz w:val="24"/>
        </w:rPr>
        <w:t>the following comment</w:t>
      </w:r>
      <w:r w:rsidR="002D2DEE">
        <w:rPr>
          <w:sz w:val="24"/>
        </w:rPr>
        <w:t>, wherever it occurs</w:t>
      </w:r>
      <w:r w:rsidR="00313B66">
        <w:rPr>
          <w:sz w:val="24"/>
        </w:rPr>
        <w:t xml:space="preserve"> in the script:</w:t>
      </w:r>
    </w:p>
    <w:p w:rsidR="00313B66" w:rsidRDefault="00313B66" w:rsidP="00313B66">
      <w:pPr>
        <w:pStyle w:val="ListParagraph"/>
        <w:ind w:left="360"/>
        <w:rPr>
          <w:b/>
        </w:rPr>
      </w:pPr>
    </w:p>
    <w:p w:rsidR="00313B66" w:rsidRPr="00313B66" w:rsidRDefault="00313B66" w:rsidP="00313B66">
      <w:pPr>
        <w:pStyle w:val="ListParagraph"/>
        <w:ind w:left="360"/>
        <w:rPr>
          <w:b/>
        </w:rPr>
      </w:pPr>
      <w:r w:rsidRPr="00313B66">
        <w:rPr>
          <w:b/>
        </w:rPr>
        <w:t>### Your code here, one line ###</w:t>
      </w:r>
    </w:p>
    <w:p w:rsidR="00313B66" w:rsidRDefault="00313B66" w:rsidP="00313B66">
      <w:pPr>
        <w:pStyle w:val="ListParagraph"/>
        <w:ind w:left="360"/>
        <w:rPr>
          <w:sz w:val="24"/>
        </w:rPr>
      </w:pPr>
    </w:p>
    <w:p w:rsidR="003C50AF" w:rsidRDefault="003C50AF" w:rsidP="00313B66">
      <w:pPr>
        <w:pStyle w:val="ListParagraph"/>
        <w:ind w:left="360"/>
        <w:rPr>
          <w:sz w:val="24"/>
        </w:rPr>
      </w:pPr>
    </w:p>
    <w:p w:rsidR="003C50AF" w:rsidRDefault="003C50AF" w:rsidP="00313B66">
      <w:pPr>
        <w:pStyle w:val="ListParagraph"/>
        <w:ind w:left="360"/>
        <w:rPr>
          <w:sz w:val="24"/>
        </w:rPr>
      </w:pPr>
    </w:p>
    <w:p w:rsidR="00A82DDC" w:rsidRDefault="00A82DDC" w:rsidP="00A82DDC">
      <w:pPr>
        <w:pStyle w:val="ListParagraph"/>
        <w:ind w:left="360"/>
        <w:rPr>
          <w:sz w:val="24"/>
        </w:rPr>
      </w:pPr>
      <w:r>
        <w:rPr>
          <w:sz w:val="24"/>
        </w:rPr>
        <w:lastRenderedPageBreak/>
        <w:t>You may refer to the sample code in the image classification project, to learn how to use the required APIs in the code.</w:t>
      </w:r>
      <w:r w:rsidR="008B09F5">
        <w:rPr>
          <w:sz w:val="24"/>
        </w:rPr>
        <w:t xml:space="preserve"> </w:t>
      </w:r>
    </w:p>
    <w:p w:rsidR="008B09F5" w:rsidRDefault="008B09F5" w:rsidP="00A82DDC">
      <w:pPr>
        <w:pStyle w:val="ListParagraph"/>
        <w:ind w:left="360"/>
        <w:rPr>
          <w:sz w:val="24"/>
        </w:rPr>
      </w:pPr>
    </w:p>
    <w:p w:rsidR="008B09F5" w:rsidRDefault="008B09F5" w:rsidP="00A82DDC">
      <w:pPr>
        <w:pStyle w:val="ListParagraph"/>
        <w:ind w:left="360"/>
        <w:rPr>
          <w:sz w:val="24"/>
        </w:rPr>
      </w:pPr>
      <w:r>
        <w:rPr>
          <w:sz w:val="24"/>
        </w:rPr>
        <w:t xml:space="preserve">Image classification: </w:t>
      </w:r>
      <w:hyperlink r:id="rId7" w:history="1">
        <w:r w:rsidRPr="008B09F5">
          <w:rPr>
            <w:rStyle w:val="Hyperlink"/>
            <w:sz w:val="24"/>
          </w:rPr>
          <w:t>https://github.com/Atlas200dk/sample_image_classification_c73_python</w:t>
        </w:r>
      </w:hyperlink>
    </w:p>
    <w:p w:rsidR="00A82DDC" w:rsidRDefault="00A82DDC" w:rsidP="00A82DDC">
      <w:pPr>
        <w:pStyle w:val="ListParagraph"/>
        <w:ind w:left="360"/>
        <w:rPr>
          <w:sz w:val="24"/>
        </w:rPr>
      </w:pPr>
    </w:p>
    <w:p w:rsidR="00E37B75" w:rsidRPr="00F63299" w:rsidRDefault="00CE2DFB" w:rsidP="008B09F5">
      <w:pPr>
        <w:pStyle w:val="ListParagraph"/>
        <w:numPr>
          <w:ilvl w:val="0"/>
          <w:numId w:val="3"/>
        </w:numPr>
        <w:rPr>
          <w:sz w:val="24"/>
        </w:rPr>
      </w:pPr>
      <w:r w:rsidRPr="00F63299">
        <w:rPr>
          <w:sz w:val="24"/>
        </w:rPr>
        <w:t>To run the application, open up a terminal and navigate to the project folder:</w:t>
      </w:r>
    </w:p>
    <w:p w:rsidR="00CE2DFB" w:rsidRDefault="00CE2DFB" w:rsidP="00CE2DFB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>cd head_pose_estimation/src</w:t>
      </w:r>
    </w:p>
    <w:p w:rsidR="00CE2DFB" w:rsidRPr="00F63299" w:rsidRDefault="00CE2DFB" w:rsidP="00CE2DFB">
      <w:pPr>
        <w:pStyle w:val="ListParagraph"/>
        <w:ind w:left="360"/>
        <w:rPr>
          <w:sz w:val="24"/>
        </w:rPr>
      </w:pPr>
      <w:r w:rsidRPr="00F63299">
        <w:rPr>
          <w:sz w:val="24"/>
        </w:rPr>
        <w:t>Run the python script:</w:t>
      </w:r>
    </w:p>
    <w:p w:rsidR="001648A5" w:rsidRDefault="00B702AC" w:rsidP="00B702AC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>python3 head_pose_estimation.py</w:t>
      </w:r>
    </w:p>
    <w:p w:rsidR="00B702AC" w:rsidRPr="00B702AC" w:rsidRDefault="00B702AC" w:rsidP="00B702AC">
      <w:pPr>
        <w:pStyle w:val="ListParagraph"/>
        <w:ind w:left="360"/>
        <w:rPr>
          <w:b/>
          <w:sz w:val="24"/>
        </w:rPr>
      </w:pPr>
    </w:p>
    <w:p w:rsidR="006B3C10" w:rsidRPr="00E57B11" w:rsidRDefault="00E57B11" w:rsidP="006B3C1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</w:t>
      </w:r>
      <w:r w:rsidR="006B3C10" w:rsidRPr="00E57B11">
        <w:rPr>
          <w:sz w:val="24"/>
        </w:rPr>
        <w:t>un the experiment with other sample image files included in the repo, and verify the outputs.</w:t>
      </w:r>
      <w:r>
        <w:rPr>
          <w:sz w:val="24"/>
        </w:rPr>
        <w:t xml:space="preserve"> You may replace</w:t>
      </w:r>
      <w:r w:rsidRPr="00E57B11">
        <w:rPr>
          <w:sz w:val="24"/>
        </w:rPr>
        <w:t xml:space="preserve"> the input image (path to input image file </w:t>
      </w:r>
      <w:r>
        <w:rPr>
          <w:sz w:val="24"/>
        </w:rPr>
        <w:t xml:space="preserve">given </w:t>
      </w:r>
      <w:r w:rsidRPr="00E57B11">
        <w:rPr>
          <w:sz w:val="24"/>
        </w:rPr>
        <w:t>in variable ‘</w:t>
      </w:r>
      <w:r w:rsidRPr="00E57B11">
        <w:rPr>
          <w:i/>
          <w:sz w:val="24"/>
        </w:rPr>
        <w:t>img_file’</w:t>
      </w:r>
      <w:r w:rsidRPr="00E57B11">
        <w:rPr>
          <w:sz w:val="24"/>
        </w:rPr>
        <w:t>) to see what the outcome is for a variety of head poses.</w:t>
      </w:r>
      <w:r w:rsidR="00F87031">
        <w:rPr>
          <w:sz w:val="24"/>
        </w:rPr>
        <w:t xml:space="preserve"> The </w:t>
      </w:r>
      <w:r w:rsidR="00DB5999">
        <w:rPr>
          <w:sz w:val="24"/>
        </w:rPr>
        <w:t xml:space="preserve">inferred </w:t>
      </w:r>
      <w:r w:rsidR="002D313D">
        <w:rPr>
          <w:sz w:val="24"/>
        </w:rPr>
        <w:t xml:space="preserve">head </w:t>
      </w:r>
      <w:r w:rsidR="00DB5999">
        <w:rPr>
          <w:sz w:val="24"/>
        </w:rPr>
        <w:t>pose</w:t>
      </w:r>
      <w:r w:rsidR="00F87031">
        <w:rPr>
          <w:sz w:val="24"/>
        </w:rPr>
        <w:t xml:space="preserve"> will </w:t>
      </w:r>
      <w:r w:rsidR="00DB5999">
        <w:rPr>
          <w:sz w:val="24"/>
        </w:rPr>
        <w:t xml:space="preserve">be output to </w:t>
      </w:r>
      <w:r w:rsidR="00F87031">
        <w:rPr>
          <w:sz w:val="24"/>
        </w:rPr>
        <w:t xml:space="preserve">the terminal. The detected face keypoints will </w:t>
      </w:r>
      <w:r w:rsidR="005717C6">
        <w:rPr>
          <w:sz w:val="24"/>
        </w:rPr>
        <w:t xml:space="preserve">also </w:t>
      </w:r>
      <w:r w:rsidR="00F87031">
        <w:rPr>
          <w:sz w:val="24"/>
        </w:rPr>
        <w:t xml:space="preserve">be plotted on the input image, you can see the resultant image in the ‘out’ folder. </w:t>
      </w:r>
    </w:p>
    <w:p w:rsidR="001648A5" w:rsidRDefault="001648A5"/>
    <w:p w:rsidR="00705C76" w:rsidRPr="008B09F5" w:rsidRDefault="001648A5">
      <w:pPr>
        <w:rPr>
          <w:sz w:val="24"/>
        </w:rPr>
      </w:pPr>
      <w:r w:rsidRPr="008B09F5">
        <w:rPr>
          <w:sz w:val="24"/>
        </w:rPr>
        <w:t xml:space="preserve">       </w:t>
      </w:r>
      <w:r w:rsidR="008B09F5">
        <w:rPr>
          <w:sz w:val="24"/>
        </w:rPr>
        <w:t xml:space="preserve">Note: </w:t>
      </w:r>
      <w:r w:rsidRPr="008B09F5">
        <w:rPr>
          <w:sz w:val="24"/>
        </w:rPr>
        <w:t>You can find the complete</w:t>
      </w:r>
      <w:r w:rsidR="00D10A6B">
        <w:rPr>
          <w:sz w:val="24"/>
        </w:rPr>
        <w:t>d</w:t>
      </w:r>
      <w:r w:rsidRPr="008B09F5">
        <w:rPr>
          <w:sz w:val="24"/>
        </w:rPr>
        <w:t xml:space="preserve"> script here for </w:t>
      </w:r>
      <w:r w:rsidR="00397939">
        <w:rPr>
          <w:sz w:val="24"/>
        </w:rPr>
        <w:t xml:space="preserve">final </w:t>
      </w:r>
      <w:bookmarkStart w:id="0" w:name="_GoBack"/>
      <w:bookmarkEnd w:id="0"/>
      <w:r w:rsidRPr="008B09F5">
        <w:rPr>
          <w:sz w:val="24"/>
        </w:rPr>
        <w:t>reference:</w:t>
      </w:r>
    </w:p>
    <w:p w:rsidR="002D2DEE" w:rsidRDefault="002D2DEE" w:rsidP="002D2DEE">
      <w:pPr>
        <w:ind w:firstLine="360"/>
        <w:rPr>
          <w:rFonts w:eastAsiaTheme="minorEastAsia"/>
          <w:lang w:eastAsia="zh-CN"/>
        </w:rPr>
      </w:pPr>
      <w:hyperlink r:id="rId8" w:history="1">
        <w:r w:rsidRPr="002E606B">
          <w:rPr>
            <w:rStyle w:val="Hyperlink"/>
            <w:rFonts w:eastAsiaTheme="minorEastAsia"/>
            <w:lang w:eastAsia="zh-CN"/>
          </w:rPr>
          <w:t>https://github.com/Ascend-Huawei/OfflineModelSamples/tree/main/head_pose_estimation</w:t>
        </w:r>
      </w:hyperlink>
    </w:p>
    <w:p w:rsidR="002D2DEE" w:rsidRDefault="002D2DEE"/>
    <w:p w:rsidR="00313B66" w:rsidRDefault="00313B66"/>
    <w:p w:rsidR="00313B66" w:rsidRDefault="00313B66"/>
    <w:p w:rsidR="00313B66" w:rsidRDefault="00313B66"/>
    <w:sectPr w:rsidR="0031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706E2"/>
    <w:multiLevelType w:val="hybridMultilevel"/>
    <w:tmpl w:val="16FE5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A2C0E"/>
    <w:multiLevelType w:val="hybridMultilevel"/>
    <w:tmpl w:val="4AE227EE"/>
    <w:lvl w:ilvl="0" w:tplc="3EFC9A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7D39CE"/>
    <w:multiLevelType w:val="multilevel"/>
    <w:tmpl w:val="8B7E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A251C"/>
    <w:multiLevelType w:val="multilevel"/>
    <w:tmpl w:val="DB02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64C87"/>
    <w:multiLevelType w:val="multilevel"/>
    <w:tmpl w:val="4A28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94370"/>
    <w:multiLevelType w:val="hybridMultilevel"/>
    <w:tmpl w:val="B77CBE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16"/>
    <w:rsid w:val="00114579"/>
    <w:rsid w:val="00162E16"/>
    <w:rsid w:val="0016438B"/>
    <w:rsid w:val="001648A5"/>
    <w:rsid w:val="00213003"/>
    <w:rsid w:val="00230593"/>
    <w:rsid w:val="0023230F"/>
    <w:rsid w:val="00282BE0"/>
    <w:rsid w:val="002B1B36"/>
    <w:rsid w:val="002B55A2"/>
    <w:rsid w:val="002D2DEE"/>
    <w:rsid w:val="002D313D"/>
    <w:rsid w:val="002E3463"/>
    <w:rsid w:val="00313B66"/>
    <w:rsid w:val="00397939"/>
    <w:rsid w:val="003A0B04"/>
    <w:rsid w:val="003C50AF"/>
    <w:rsid w:val="0048144A"/>
    <w:rsid w:val="004F1FC4"/>
    <w:rsid w:val="005717C6"/>
    <w:rsid w:val="006744C7"/>
    <w:rsid w:val="006B3C10"/>
    <w:rsid w:val="00705C76"/>
    <w:rsid w:val="00724059"/>
    <w:rsid w:val="007316BC"/>
    <w:rsid w:val="007A1C5F"/>
    <w:rsid w:val="007B1C55"/>
    <w:rsid w:val="00884B8A"/>
    <w:rsid w:val="008A4BD0"/>
    <w:rsid w:val="008B09F5"/>
    <w:rsid w:val="008D315D"/>
    <w:rsid w:val="0092188C"/>
    <w:rsid w:val="00966688"/>
    <w:rsid w:val="009E0A50"/>
    <w:rsid w:val="00A67934"/>
    <w:rsid w:val="00A82DDC"/>
    <w:rsid w:val="00A83773"/>
    <w:rsid w:val="00AA0262"/>
    <w:rsid w:val="00B15039"/>
    <w:rsid w:val="00B25EAB"/>
    <w:rsid w:val="00B702AC"/>
    <w:rsid w:val="00CE2DFB"/>
    <w:rsid w:val="00D10A6B"/>
    <w:rsid w:val="00DB5999"/>
    <w:rsid w:val="00E10761"/>
    <w:rsid w:val="00E37B75"/>
    <w:rsid w:val="00E57B11"/>
    <w:rsid w:val="00F63299"/>
    <w:rsid w:val="00F87031"/>
    <w:rsid w:val="00FB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2C5CD-F7A0-4751-A64C-BF07E422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E16"/>
    <w:rPr>
      <w:rFonts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E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162E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2E16"/>
    <w:pPr>
      <w:ind w:left="720"/>
      <w:contextualSpacing/>
    </w:pPr>
    <w:rPr>
      <w:rFonts w:eastAsiaTheme="minorEastAsia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162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162E16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Emphasis">
    <w:name w:val="Emphasis"/>
    <w:basedOn w:val="DefaultParagraphFont"/>
    <w:uiPriority w:val="20"/>
    <w:qFormat/>
    <w:rsid w:val="00162E1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A0B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0B04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3A0B04"/>
  </w:style>
  <w:style w:type="character" w:customStyle="1" w:styleId="progress-item">
    <w:name w:val="progress-item"/>
    <w:basedOn w:val="DefaultParagraphFont"/>
    <w:rsid w:val="003A0B0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0B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0B0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0B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0B04"/>
    <w:rPr>
      <w:rFonts w:ascii="Arial" w:eastAsia="Times New Roman" w:hAnsi="Arial" w:cs="Arial"/>
      <w:vanish/>
      <w:sz w:val="16"/>
      <w:szCs w:val="16"/>
    </w:rPr>
  </w:style>
  <w:style w:type="character" w:customStyle="1" w:styleId="d-inline">
    <w:name w:val="d-inline"/>
    <w:basedOn w:val="DefaultParagraphFont"/>
    <w:rsid w:val="003A0B04"/>
  </w:style>
  <w:style w:type="character" w:customStyle="1" w:styleId="mail-status">
    <w:name w:val="mail-status"/>
    <w:basedOn w:val="DefaultParagraphFont"/>
    <w:rsid w:val="003A0B04"/>
  </w:style>
  <w:style w:type="character" w:customStyle="1" w:styleId="dropdown-caret">
    <w:name w:val="dropdown-caret"/>
    <w:basedOn w:val="DefaultParagraphFont"/>
    <w:rsid w:val="003A0B04"/>
  </w:style>
  <w:style w:type="character" w:customStyle="1" w:styleId="author">
    <w:name w:val="author"/>
    <w:basedOn w:val="DefaultParagraphFont"/>
    <w:rsid w:val="003A0B04"/>
  </w:style>
  <w:style w:type="character" w:customStyle="1" w:styleId="mx-1">
    <w:name w:val="mx-1"/>
    <w:basedOn w:val="DefaultParagraphFont"/>
    <w:rsid w:val="003A0B04"/>
  </w:style>
  <w:style w:type="character" w:styleId="Strong">
    <w:name w:val="Strong"/>
    <w:basedOn w:val="DefaultParagraphFont"/>
    <w:uiPriority w:val="22"/>
    <w:qFormat/>
    <w:rsid w:val="003A0B04"/>
    <w:rPr>
      <w:b/>
      <w:bCs/>
    </w:rPr>
  </w:style>
  <w:style w:type="character" w:customStyle="1" w:styleId="counter">
    <w:name w:val="counter"/>
    <w:basedOn w:val="DefaultParagraphFont"/>
    <w:rsid w:val="003A0B04"/>
  </w:style>
  <w:style w:type="character" w:customStyle="1" w:styleId="sr-only">
    <w:name w:val="sr-only"/>
    <w:basedOn w:val="DefaultParagraphFont"/>
    <w:rsid w:val="003A0B04"/>
  </w:style>
  <w:style w:type="character" w:customStyle="1" w:styleId="css-truncate-target">
    <w:name w:val="css-truncate-target"/>
    <w:basedOn w:val="DefaultParagraphFont"/>
    <w:rsid w:val="003A0B04"/>
  </w:style>
  <w:style w:type="character" w:customStyle="1" w:styleId="js-repo-root">
    <w:name w:val="js-repo-root"/>
    <w:basedOn w:val="DefaultParagraphFont"/>
    <w:rsid w:val="003A0B04"/>
  </w:style>
  <w:style w:type="character" w:customStyle="1" w:styleId="js-path-segment">
    <w:name w:val="js-path-segment"/>
    <w:basedOn w:val="DefaultParagraphFont"/>
    <w:rsid w:val="003A0B04"/>
  </w:style>
  <w:style w:type="character" w:customStyle="1" w:styleId="separator">
    <w:name w:val="separator"/>
    <w:basedOn w:val="DefaultParagraphFont"/>
    <w:rsid w:val="003A0B04"/>
  </w:style>
  <w:style w:type="character" w:customStyle="1" w:styleId="flex-shrink-0">
    <w:name w:val="flex-shrink-0"/>
    <w:basedOn w:val="DefaultParagraphFont"/>
    <w:rsid w:val="003A0B04"/>
  </w:style>
  <w:style w:type="character" w:customStyle="1" w:styleId="ml-2">
    <w:name w:val="ml-2"/>
    <w:basedOn w:val="DefaultParagraphFont"/>
    <w:rsid w:val="003A0B04"/>
  </w:style>
  <w:style w:type="character" w:customStyle="1" w:styleId="d-none">
    <w:name w:val="d-none"/>
    <w:basedOn w:val="DefaultParagraphFont"/>
    <w:rsid w:val="003A0B04"/>
  </w:style>
  <w:style w:type="character" w:customStyle="1" w:styleId="file-info-divider">
    <w:name w:val="file-info-divider"/>
    <w:basedOn w:val="DefaultParagraphFont"/>
    <w:rsid w:val="003A0B04"/>
  </w:style>
  <w:style w:type="character" w:customStyle="1" w:styleId="pl-k">
    <w:name w:val="pl-k"/>
    <w:basedOn w:val="DefaultParagraphFont"/>
    <w:rsid w:val="003A0B04"/>
  </w:style>
  <w:style w:type="character" w:customStyle="1" w:styleId="pl-s1">
    <w:name w:val="pl-s1"/>
    <w:basedOn w:val="DefaultParagraphFont"/>
    <w:rsid w:val="003A0B04"/>
  </w:style>
  <w:style w:type="character" w:customStyle="1" w:styleId="pl-en">
    <w:name w:val="pl-en"/>
    <w:basedOn w:val="DefaultParagraphFont"/>
    <w:rsid w:val="003A0B04"/>
  </w:style>
  <w:style w:type="character" w:customStyle="1" w:styleId="pl-s">
    <w:name w:val="pl-s"/>
    <w:basedOn w:val="DefaultParagraphFont"/>
    <w:rsid w:val="003A0B04"/>
  </w:style>
  <w:style w:type="character" w:customStyle="1" w:styleId="pl-v">
    <w:name w:val="pl-v"/>
    <w:basedOn w:val="DefaultParagraphFont"/>
    <w:rsid w:val="003A0B04"/>
  </w:style>
  <w:style w:type="character" w:customStyle="1" w:styleId="pl-c">
    <w:name w:val="pl-c"/>
    <w:basedOn w:val="DefaultParagraphFont"/>
    <w:rsid w:val="003A0B04"/>
  </w:style>
  <w:style w:type="character" w:customStyle="1" w:styleId="pl-c1">
    <w:name w:val="pl-c1"/>
    <w:basedOn w:val="DefaultParagraphFont"/>
    <w:rsid w:val="003A0B04"/>
  </w:style>
  <w:style w:type="character" w:customStyle="1" w:styleId="pl-token">
    <w:name w:val="pl-token"/>
    <w:basedOn w:val="DefaultParagraphFont"/>
    <w:rsid w:val="003A0B04"/>
  </w:style>
  <w:style w:type="character" w:customStyle="1" w:styleId="f6">
    <w:name w:val="f6"/>
    <w:basedOn w:val="DefaultParagraphFont"/>
    <w:rsid w:val="003A0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250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2379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17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4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86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2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9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0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50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3291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2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8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65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12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68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2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4739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7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0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66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75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cend-Huawei/OfflineModelSamples/tree/main/head_pose_estima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tlas200dk/sample_image_classification_c73_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7AF94-82B0-46AA-A2A0-90BF07BC7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8619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Tanmana Sadhu (A)</dc:creator>
  <cp:keywords/>
  <dc:description/>
  <cp:lastModifiedBy>Tanmana Sadhu (A)</cp:lastModifiedBy>
  <cp:revision>30</cp:revision>
  <dcterms:created xsi:type="dcterms:W3CDTF">2020-11-24T03:56:00Z</dcterms:created>
  <dcterms:modified xsi:type="dcterms:W3CDTF">2020-12-02T05:42:00Z</dcterms:modified>
</cp:coreProperties>
</file>