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568D5" w14:textId="77777777" w:rsidR="00B010D5" w:rsidRPr="00867B70" w:rsidRDefault="00B010D5">
      <w:pPr>
        <w:rPr>
          <w:sz w:val="21"/>
          <w:szCs w:val="21"/>
        </w:rPr>
      </w:pPr>
    </w:p>
    <w:p w14:paraId="2CB3B05C" w14:textId="77777777" w:rsidR="00867B70" w:rsidRDefault="00867B70">
      <w:pPr>
        <w:rPr>
          <w:sz w:val="21"/>
          <w:szCs w:val="21"/>
        </w:rPr>
      </w:pPr>
    </w:p>
    <w:p w14:paraId="0481925E" w14:textId="77777777" w:rsidR="00EB25FB" w:rsidRPr="00867B70" w:rsidRDefault="00EB25FB" w:rsidP="00EB25FB">
      <w:pPr>
        <w:pStyle w:val="3"/>
        <w:rPr>
          <w:rFonts w:hint="eastAsia"/>
        </w:rPr>
      </w:pPr>
      <w:r>
        <w:t xml:space="preserve">2.4.3 </w:t>
      </w:r>
      <w:r>
        <w:t>话题列表说明</w:t>
      </w:r>
    </w:p>
    <w:p w14:paraId="79D8C48F" w14:textId="77777777" w:rsidR="00867B70" w:rsidRPr="00867B70" w:rsidRDefault="00EB25FB">
      <w:pPr>
        <w:rPr>
          <w:rFonts w:hint="eastAsia"/>
          <w:sz w:val="21"/>
          <w:szCs w:val="21"/>
        </w:rPr>
      </w:pPr>
      <w:r w:rsidRPr="00EB25FB">
        <w:rPr>
          <w:sz w:val="21"/>
          <w:szCs w:val="21"/>
        </w:rPr>
        <w:drawing>
          <wp:inline distT="0" distB="0" distL="0" distR="0" wp14:anchorId="686413EE" wp14:editId="625D8AEB">
            <wp:extent cx="3479066" cy="1943666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3239" cy="19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F9ACCB" w14:textId="77777777" w:rsidR="00867B70" w:rsidRDefault="00867B70">
      <w:pPr>
        <w:rPr>
          <w:sz w:val="21"/>
          <w:szCs w:val="21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47"/>
        <w:gridCol w:w="6816"/>
      </w:tblGrid>
      <w:tr w:rsidR="00EB25FB" w14:paraId="557BC50B" w14:textId="77777777" w:rsidTr="00EB2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466B18E" w14:textId="77777777" w:rsidR="00EB25FB" w:rsidRDefault="00EB25FB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功能</w:t>
            </w:r>
          </w:p>
        </w:tc>
        <w:tc>
          <w:tcPr>
            <w:tcW w:w="6770" w:type="dxa"/>
          </w:tcPr>
          <w:p w14:paraId="72B644D6" w14:textId="77777777" w:rsidR="00EB25FB" w:rsidRDefault="00EB2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EB25FB" w14:paraId="47E53DEE" w14:textId="77777777" w:rsidTr="00EB25FB">
        <w:trPr>
          <w:trHeight w:val="1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8432837" w14:textId="77777777" w:rsidR="00EB25FB" w:rsidRDefault="00EB25FB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话题</w:t>
            </w:r>
          </w:p>
        </w:tc>
        <w:tc>
          <w:tcPr>
            <w:tcW w:w="6770" w:type="dxa"/>
          </w:tcPr>
          <w:p w14:paraId="136A8B11" w14:textId="77777777" w:rsidR="00EB25FB" w:rsidRDefault="00EB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B25FB">
              <w:rPr>
                <w:sz w:val="21"/>
                <w:szCs w:val="21"/>
              </w:rPr>
              <w:drawing>
                <wp:inline distT="0" distB="0" distL="0" distR="0" wp14:anchorId="708B9AB4" wp14:editId="36BAEA66">
                  <wp:extent cx="4064939" cy="33694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130" cy="3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5D0C8" w14:textId="77777777" w:rsidR="00EB25FB" w:rsidRDefault="00EB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话题标题最多可显示</w:t>
            </w:r>
            <w:r>
              <w:rPr>
                <w:sz w:val="21"/>
                <w:szCs w:val="21"/>
              </w:rPr>
              <w:t>25</w:t>
            </w:r>
            <w:r>
              <w:rPr>
                <w:rFonts w:hint="eastAsia"/>
                <w:sz w:val="21"/>
                <w:szCs w:val="21"/>
              </w:rPr>
              <w:t>字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超</w:t>
            </w:r>
            <w:r>
              <w:rPr>
                <w:sz w:val="21"/>
                <w:szCs w:val="21"/>
              </w:rPr>
              <w:t>出显示</w:t>
            </w:r>
            <w:r>
              <w:rPr>
                <w:sz w:val="21"/>
                <w:szCs w:val="21"/>
              </w:rPr>
              <w:t>…</w:t>
            </w:r>
            <w:r>
              <w:rPr>
                <w:sz w:val="21"/>
                <w:szCs w:val="21"/>
              </w:rPr>
              <w:t>；</w:t>
            </w:r>
          </w:p>
          <w:p w14:paraId="52077F0B" w14:textId="77777777" w:rsidR="00EB25FB" w:rsidRDefault="00EB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</w:t>
            </w:r>
            <w:r>
              <w:rPr>
                <w:sz w:val="21"/>
                <w:szCs w:val="21"/>
              </w:rPr>
              <w:t>击</w:t>
            </w:r>
            <w:r>
              <w:rPr>
                <w:rFonts w:hint="eastAsia"/>
                <w:sz w:val="21"/>
                <w:szCs w:val="21"/>
              </w:rPr>
              <w:t>以</w:t>
            </w:r>
            <w:r>
              <w:rPr>
                <w:sz w:val="21"/>
                <w:szCs w:val="21"/>
              </w:rPr>
              <w:t>新页面打开话题内容页；</w:t>
            </w:r>
          </w:p>
          <w:p w14:paraId="04A1A28A" w14:textId="77777777" w:rsidR="00EB25FB" w:rsidRDefault="00EB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</w:tr>
      <w:tr w:rsidR="00EB25FB" w14:paraId="28C4CE87" w14:textId="77777777" w:rsidTr="00EB2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085BD56" w14:textId="77777777" w:rsidR="00EB25FB" w:rsidRDefault="00EB25FB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</w:t>
            </w:r>
            <w:r>
              <w:rPr>
                <w:sz w:val="21"/>
                <w:szCs w:val="21"/>
              </w:rPr>
              <w:t>者</w:t>
            </w:r>
          </w:p>
        </w:tc>
        <w:tc>
          <w:tcPr>
            <w:tcW w:w="6770" w:type="dxa"/>
          </w:tcPr>
          <w:p w14:paraId="65BD58F7" w14:textId="77777777" w:rsidR="00EB25FB" w:rsidRDefault="00EB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作者</w:t>
            </w:r>
            <w:r>
              <w:rPr>
                <w:rFonts w:hint="eastAsia"/>
                <w:sz w:val="21"/>
                <w:szCs w:val="21"/>
              </w:rPr>
              <w:t>最</w:t>
            </w:r>
            <w:r>
              <w:rPr>
                <w:sz w:val="21"/>
                <w:szCs w:val="21"/>
              </w:rPr>
              <w:t>多显示</w:t>
            </w: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字，</w:t>
            </w:r>
            <w:r>
              <w:rPr>
                <w:rFonts w:hint="eastAsia"/>
                <w:sz w:val="21"/>
                <w:szCs w:val="21"/>
              </w:rPr>
              <w:t>超</w:t>
            </w:r>
            <w:r>
              <w:rPr>
                <w:sz w:val="21"/>
                <w:szCs w:val="21"/>
              </w:rPr>
              <w:t>出显示</w:t>
            </w:r>
            <w:r>
              <w:rPr>
                <w:sz w:val="21"/>
                <w:szCs w:val="21"/>
              </w:rPr>
              <w:t>…</w:t>
            </w:r>
            <w:r>
              <w:rPr>
                <w:rFonts w:hint="eastAsia"/>
                <w:sz w:val="21"/>
                <w:szCs w:val="21"/>
              </w:rPr>
              <w:t>；</w:t>
            </w:r>
          </w:p>
          <w:p w14:paraId="2C0AFBEF" w14:textId="77777777" w:rsidR="00EB25FB" w:rsidRDefault="00EB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</w:t>
            </w:r>
            <w:r>
              <w:rPr>
                <w:sz w:val="21"/>
                <w:szCs w:val="21"/>
              </w:rPr>
              <w:t>击新页面进入用户个人空间；</w:t>
            </w:r>
          </w:p>
          <w:p w14:paraId="3C6FD17F" w14:textId="77777777" w:rsidR="00EB25FB" w:rsidRDefault="00EB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</w:tr>
      <w:tr w:rsidR="00EB25FB" w14:paraId="6C9BDDBB" w14:textId="77777777" w:rsidTr="00EB2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133DF45" w14:textId="77777777" w:rsidR="00EB25FB" w:rsidRDefault="00EB25FB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回应</w:t>
            </w:r>
          </w:p>
        </w:tc>
        <w:tc>
          <w:tcPr>
            <w:tcW w:w="6770" w:type="dxa"/>
          </w:tcPr>
          <w:p w14:paraId="5E0925D1" w14:textId="77777777" w:rsidR="00EB25FB" w:rsidRPr="00EB25FB" w:rsidRDefault="00EB25FB" w:rsidP="00EB25FB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B25FB">
              <w:rPr>
                <w:rFonts w:hint="eastAsia"/>
                <w:sz w:val="21"/>
                <w:szCs w:val="21"/>
              </w:rPr>
              <w:t>回</w:t>
            </w:r>
            <w:r w:rsidRPr="00EB25FB">
              <w:rPr>
                <w:sz w:val="21"/>
                <w:szCs w:val="21"/>
              </w:rPr>
              <w:t>应数为该话题的</w:t>
            </w:r>
            <w:r w:rsidRPr="00EB25FB">
              <w:rPr>
                <w:rFonts w:hint="eastAsia"/>
                <w:sz w:val="21"/>
                <w:szCs w:val="21"/>
              </w:rPr>
              <w:t>评</w:t>
            </w:r>
            <w:r w:rsidRPr="00EB25FB">
              <w:rPr>
                <w:sz w:val="21"/>
                <w:szCs w:val="21"/>
              </w:rPr>
              <w:t>论数，</w:t>
            </w:r>
            <w:r w:rsidRPr="00EB25FB">
              <w:rPr>
                <w:rFonts w:hint="eastAsia"/>
                <w:sz w:val="21"/>
                <w:szCs w:val="21"/>
              </w:rPr>
              <w:t>不</w:t>
            </w:r>
            <w:r w:rsidRPr="00EB25FB">
              <w:rPr>
                <w:sz w:val="21"/>
                <w:szCs w:val="21"/>
              </w:rPr>
              <w:t>含</w:t>
            </w:r>
            <w:r w:rsidRPr="00EB25FB">
              <w:rPr>
                <w:rFonts w:hint="eastAsia"/>
                <w:sz w:val="21"/>
                <w:szCs w:val="21"/>
              </w:rPr>
              <w:t>话</w:t>
            </w:r>
            <w:r w:rsidRPr="00EB25FB">
              <w:rPr>
                <w:sz w:val="21"/>
                <w:szCs w:val="21"/>
              </w:rPr>
              <w:t>题本身；</w:t>
            </w:r>
          </w:p>
          <w:p w14:paraId="1FFCB545" w14:textId="77777777" w:rsidR="00EB25FB" w:rsidRDefault="00EB25FB" w:rsidP="00EB25FB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</w:t>
            </w:r>
            <w:r>
              <w:rPr>
                <w:sz w:val="21"/>
                <w:szCs w:val="21"/>
              </w:rPr>
              <w:t>话题没有回应，</w:t>
            </w:r>
            <w:r>
              <w:rPr>
                <w:rFonts w:hint="eastAsia"/>
                <w:sz w:val="21"/>
                <w:szCs w:val="21"/>
              </w:rPr>
              <w:t>则</w:t>
            </w:r>
            <w:r>
              <w:rPr>
                <w:sz w:val="21"/>
                <w:szCs w:val="21"/>
              </w:rPr>
              <w:t>为空不显示，</w:t>
            </w:r>
            <w:r>
              <w:rPr>
                <w:rFonts w:hint="eastAsia"/>
                <w:sz w:val="21"/>
                <w:szCs w:val="21"/>
              </w:rPr>
              <w:t>如</w:t>
            </w:r>
            <w:r>
              <w:rPr>
                <w:sz w:val="21"/>
                <w:szCs w:val="21"/>
              </w:rPr>
              <w:t>下图；</w:t>
            </w:r>
          </w:p>
          <w:p w14:paraId="3CC2D296" w14:textId="77777777" w:rsidR="00EB25FB" w:rsidRDefault="00EB25FB" w:rsidP="00EB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B25FB">
              <w:rPr>
                <w:sz w:val="21"/>
                <w:szCs w:val="21"/>
              </w:rPr>
              <w:drawing>
                <wp:inline distT="0" distB="0" distL="0" distR="0" wp14:anchorId="3BBF10F7" wp14:editId="2BFA9944">
                  <wp:extent cx="4179239" cy="381670"/>
                  <wp:effectExtent l="0" t="0" r="1206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079" cy="38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59904" w14:textId="77777777" w:rsidR="00EB25FB" w:rsidRPr="00EB25FB" w:rsidRDefault="00EB25FB" w:rsidP="00EB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</w:tr>
      <w:tr w:rsidR="00EB25FB" w14:paraId="719C3B1E" w14:textId="77777777" w:rsidTr="00EB2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2964060" w14:textId="77777777" w:rsidR="00EB25FB" w:rsidRDefault="00EB25FB"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最后回应</w:t>
            </w:r>
          </w:p>
        </w:tc>
        <w:tc>
          <w:tcPr>
            <w:tcW w:w="6770" w:type="dxa"/>
          </w:tcPr>
          <w:p w14:paraId="49307D03" w14:textId="77777777" w:rsidR="00EB25FB" w:rsidRDefault="00EB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时间为最后</w:t>
            </w:r>
            <w:r>
              <w:rPr>
                <w:rFonts w:hint="eastAsia"/>
                <w:sz w:val="21"/>
                <w:szCs w:val="21"/>
              </w:rPr>
              <w:t>回</w:t>
            </w:r>
            <w:r>
              <w:rPr>
                <w:sz w:val="21"/>
                <w:szCs w:val="21"/>
              </w:rPr>
              <w:t>复</w:t>
            </w:r>
            <w:r>
              <w:rPr>
                <w:rFonts w:hint="eastAsia"/>
                <w:sz w:val="21"/>
                <w:szCs w:val="21"/>
              </w:rPr>
              <w:t>时间</w:t>
            </w:r>
            <w:r>
              <w:rPr>
                <w:sz w:val="21"/>
                <w:szCs w:val="21"/>
              </w:rPr>
              <w:t>；</w:t>
            </w:r>
          </w:p>
          <w:p w14:paraId="6438C9A2" w14:textId="77777777" w:rsidR="00EB25FB" w:rsidRDefault="00EB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</w:tr>
      <w:tr w:rsidR="00EB25FB" w14:paraId="17D0DA0D" w14:textId="77777777" w:rsidTr="00EB2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1194E3FD" w14:textId="77777777" w:rsidR="00EB25FB" w:rsidRDefault="00EB25FB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6770" w:type="dxa"/>
          </w:tcPr>
          <w:p w14:paraId="17FB1E94" w14:textId="77777777" w:rsidR="00EB25FB" w:rsidRDefault="00EB2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</w:p>
        </w:tc>
      </w:tr>
    </w:tbl>
    <w:p w14:paraId="4249E6BC" w14:textId="77777777" w:rsidR="00EB25FB" w:rsidRDefault="00EB25FB">
      <w:pPr>
        <w:rPr>
          <w:rFonts w:hint="eastAsia"/>
          <w:sz w:val="21"/>
          <w:szCs w:val="21"/>
        </w:rPr>
      </w:pPr>
    </w:p>
    <w:p w14:paraId="2825951D" w14:textId="77777777" w:rsidR="00EB25FB" w:rsidRDefault="00EB25FB">
      <w:pPr>
        <w:rPr>
          <w:rFonts w:hint="eastAsia"/>
          <w:sz w:val="21"/>
          <w:szCs w:val="21"/>
        </w:rPr>
      </w:pPr>
    </w:p>
    <w:p w14:paraId="44D632B5" w14:textId="77777777" w:rsidR="00EB25FB" w:rsidRPr="00867B70" w:rsidRDefault="00EB25FB">
      <w:pPr>
        <w:rPr>
          <w:rFonts w:hint="eastAsia"/>
          <w:sz w:val="21"/>
          <w:szCs w:val="21"/>
        </w:rPr>
      </w:pPr>
    </w:p>
    <w:sectPr w:rsidR="00EB25FB" w:rsidRPr="00867B70" w:rsidSect="009A62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F2D74"/>
    <w:multiLevelType w:val="hybridMultilevel"/>
    <w:tmpl w:val="752A2D0E"/>
    <w:lvl w:ilvl="0" w:tplc="B08EB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3A"/>
    <w:rsid w:val="00687DB6"/>
    <w:rsid w:val="007F2C3A"/>
    <w:rsid w:val="00867B70"/>
    <w:rsid w:val="009A6265"/>
    <w:rsid w:val="00B010D5"/>
    <w:rsid w:val="00EB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F86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B25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25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25FB"/>
    <w:pPr>
      <w:ind w:firstLineChars="200" w:firstLine="420"/>
    </w:pPr>
  </w:style>
  <w:style w:type="table" w:styleId="1-1">
    <w:name w:val="Grid Table 1 Light Accent 1"/>
    <w:basedOn w:val="a1"/>
    <w:uiPriority w:val="46"/>
    <w:rsid w:val="00EB25F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字符"/>
    <w:basedOn w:val="a0"/>
    <w:link w:val="2"/>
    <w:uiPriority w:val="9"/>
    <w:rsid w:val="00EB25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B25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2016-08-22T02:41:00Z</dcterms:created>
  <dcterms:modified xsi:type="dcterms:W3CDTF">2016-08-23T04:11:00Z</dcterms:modified>
</cp:coreProperties>
</file>