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8690D" w14:textId="50D09EA9" w:rsidR="00CF1435" w:rsidRDefault="00182B69" w:rsidP="00714F36">
      <w:pPr>
        <w:bidi/>
        <w:rPr>
          <w:rFonts w:ascii="XB Roya" w:hAnsi="XB Roya" w:cs="XB Roya"/>
          <w:sz w:val="36"/>
          <w:szCs w:val="36"/>
          <w:rtl/>
          <w:lang w:bidi="fa-IR"/>
        </w:rPr>
      </w:pPr>
      <w:r>
        <w:rPr>
          <w:rFonts w:ascii="XB Roya" w:hAnsi="XB Roya" w:cs="XB Roya" w:hint="cs"/>
          <w:sz w:val="36"/>
          <w:szCs w:val="36"/>
          <w:rtl/>
          <w:lang w:bidi="fa-IR"/>
        </w:rPr>
        <w:t>اولين انقلاب صنعتي در اواخر قرن 19 ميلادي با ساخت ماشين الات و توليد و شکل گيري  کارخانه ها با استفاده از ماشين بخار اتفاق افتاد.</w:t>
      </w:r>
    </w:p>
    <w:p w14:paraId="6E6395EE" w14:textId="7D7BB1CF" w:rsidR="00182B69" w:rsidRDefault="00182B69" w:rsidP="00182B69">
      <w:pPr>
        <w:bidi/>
        <w:rPr>
          <w:rFonts w:ascii="XB Roya" w:hAnsi="XB Roya" w:cs="XB Roya"/>
          <w:sz w:val="36"/>
          <w:szCs w:val="36"/>
          <w:rtl/>
          <w:lang w:bidi="fa-IR"/>
        </w:rPr>
      </w:pPr>
    </w:p>
    <w:p w14:paraId="0D615733" w14:textId="6C32239E" w:rsidR="00182B69" w:rsidRDefault="00182B69" w:rsidP="00182B69">
      <w:pPr>
        <w:bidi/>
        <w:rPr>
          <w:rFonts w:ascii="XB Roya" w:hAnsi="XB Roya" w:cs="XB Roya"/>
          <w:sz w:val="36"/>
          <w:szCs w:val="36"/>
          <w:rtl/>
          <w:lang w:bidi="fa-IR"/>
        </w:rPr>
      </w:pPr>
      <w:r>
        <w:rPr>
          <w:rFonts w:ascii="XB Roya" w:hAnsi="XB Roya" w:cs="XB Roya" w:hint="cs"/>
          <w:sz w:val="36"/>
          <w:szCs w:val="36"/>
          <w:rtl/>
          <w:lang w:bidi="fa-IR"/>
        </w:rPr>
        <w:t>در انقلاب صنعتي دوم، تقسيم نيروي کار و توليد قطعات مجزا و با استفاده از نيروي الکتريسته شکل گرفت که عصر برقي شدن صنعت ناميده شد.</w:t>
      </w:r>
    </w:p>
    <w:p w14:paraId="5A8D46EE" w14:textId="78E6ECE7" w:rsidR="00182B69" w:rsidRDefault="00182B69" w:rsidP="00182B69">
      <w:pPr>
        <w:bidi/>
        <w:rPr>
          <w:rFonts w:ascii="XB Roya" w:hAnsi="XB Roya" w:cs="XB Roya"/>
          <w:sz w:val="36"/>
          <w:szCs w:val="36"/>
          <w:rtl/>
          <w:lang w:bidi="fa-IR"/>
        </w:rPr>
      </w:pPr>
    </w:p>
    <w:p w14:paraId="4E1B4EF5" w14:textId="4F5B923B" w:rsidR="00182B69" w:rsidRDefault="00182B69" w:rsidP="00182B69">
      <w:pPr>
        <w:bidi/>
        <w:rPr>
          <w:rFonts w:ascii="XB Roya" w:hAnsi="XB Roya" w:cs="XB Roya"/>
          <w:sz w:val="36"/>
          <w:szCs w:val="36"/>
          <w:rtl/>
          <w:lang w:bidi="fa-IR"/>
        </w:rPr>
      </w:pPr>
      <w:r>
        <w:rPr>
          <w:rFonts w:ascii="XB Roya" w:hAnsi="XB Roya" w:cs="XB Roya" w:hint="cs"/>
          <w:sz w:val="36"/>
          <w:szCs w:val="36"/>
          <w:rtl/>
          <w:lang w:bidi="fa-IR"/>
        </w:rPr>
        <w:t>طي دهه هاي 1970 تا 2000 سومين انقلاب صنعتي مراحل تکامل خود را که مبتي بر انقلاب اطلاعات و اينترنت بود و به پايان رساند.</w:t>
      </w:r>
    </w:p>
    <w:p w14:paraId="0705D20E" w14:textId="77777777" w:rsidR="00B674BD" w:rsidRDefault="00B674BD" w:rsidP="00B674BD">
      <w:pPr>
        <w:bidi/>
        <w:rPr>
          <w:rFonts w:ascii="XB Roya" w:hAnsi="XB Roya" w:cs="XB Roya"/>
          <w:sz w:val="36"/>
          <w:szCs w:val="36"/>
          <w:rtl/>
          <w:lang w:bidi="fa-IR"/>
        </w:rPr>
      </w:pPr>
    </w:p>
    <w:p w14:paraId="690F9F6F" w14:textId="6902A977" w:rsidR="00182B69" w:rsidRDefault="00182B69" w:rsidP="00182B69">
      <w:pPr>
        <w:bidi/>
        <w:rPr>
          <w:rFonts w:ascii="XB Roya" w:hAnsi="XB Roya" w:cs="XB Roya"/>
          <w:sz w:val="36"/>
          <w:szCs w:val="36"/>
          <w:rtl/>
          <w:lang w:bidi="fa-IR"/>
        </w:rPr>
      </w:pPr>
      <w:r>
        <w:rPr>
          <w:rFonts w:ascii="XB Roya" w:hAnsi="XB Roya" w:cs="XB Roya" w:hint="cs"/>
          <w:sz w:val="36"/>
          <w:szCs w:val="36"/>
          <w:rtl/>
          <w:lang w:bidi="fa-IR"/>
        </w:rPr>
        <w:t xml:space="preserve">انقلا صنعتي چهارم که مبتني بر </w:t>
      </w:r>
      <w:proofErr w:type="spellStart"/>
      <w:r>
        <w:rPr>
          <w:rFonts w:ascii="XB Roya" w:hAnsi="XB Roya" w:cs="XB Roya"/>
          <w:sz w:val="36"/>
          <w:szCs w:val="36"/>
          <w:lang w:bidi="fa-IR"/>
        </w:rPr>
        <w:t>iot</w:t>
      </w:r>
      <w:proofErr w:type="spellEnd"/>
      <w:r>
        <w:rPr>
          <w:rFonts w:ascii="XB Roya" w:hAnsi="XB Roya" w:cs="XB Roya" w:hint="cs"/>
          <w:sz w:val="36"/>
          <w:szCs w:val="36"/>
          <w:rtl/>
          <w:lang w:bidi="fa-IR"/>
        </w:rPr>
        <w:t xml:space="preserve"> و سيستم هاي سايبري فيزيکال بوده، و ترکيبي از سيستم هاي فيزي  پيشين و سيتم هاي نوين سايبري و در مرلحه رشد قرار دارد.</w:t>
      </w:r>
    </w:p>
    <w:p w14:paraId="262C2D3F" w14:textId="4E7F5FC5" w:rsidR="006C4C04" w:rsidRDefault="006C4C04" w:rsidP="006C4C04">
      <w:pPr>
        <w:bidi/>
        <w:rPr>
          <w:rFonts w:ascii="XB Roya" w:hAnsi="XB Roya" w:cs="XB Roya"/>
          <w:sz w:val="36"/>
          <w:szCs w:val="36"/>
          <w:rtl/>
          <w:lang w:bidi="fa-IR"/>
        </w:rPr>
      </w:pPr>
    </w:p>
    <w:p w14:paraId="0789EE9F" w14:textId="1A0E30E8" w:rsidR="001456F5" w:rsidRDefault="000E3B66" w:rsidP="001456F5">
      <w:pPr>
        <w:bidi/>
        <w:rPr>
          <w:rFonts w:ascii="XB Roya" w:hAnsi="XB Roya" w:cs="XB Roya"/>
          <w:sz w:val="36"/>
          <w:szCs w:val="36"/>
          <w:rtl/>
          <w:lang w:bidi="fa-IR"/>
        </w:rPr>
      </w:pPr>
      <w:r>
        <w:rPr>
          <w:rFonts w:ascii="XB Roya" w:hAnsi="XB Roya" w:cs="XB Roya" w:hint="cs"/>
          <w:sz w:val="36"/>
          <w:szCs w:val="36"/>
          <w:rtl/>
          <w:lang w:bidi="fa-IR"/>
        </w:rPr>
        <w:t>کايزن</w:t>
      </w:r>
    </w:p>
    <w:p w14:paraId="2D76F924" w14:textId="4840B125" w:rsidR="004564B3" w:rsidRDefault="004564B3" w:rsidP="004564B3">
      <w:pPr>
        <w:bidi/>
        <w:rPr>
          <w:rFonts w:ascii="XB Roya" w:hAnsi="XB Roya" w:cs="XB Roya"/>
          <w:sz w:val="36"/>
          <w:szCs w:val="36"/>
          <w:rtl/>
          <w:lang w:bidi="fa-IR"/>
        </w:rPr>
      </w:pPr>
    </w:p>
    <w:p w14:paraId="74D8B4D3" w14:textId="389E016F" w:rsidR="004564B3" w:rsidRDefault="004564B3" w:rsidP="004564B3">
      <w:pPr>
        <w:bidi/>
        <w:rPr>
          <w:rFonts w:ascii="XB Roya" w:hAnsi="XB Roya" w:cs="XB Roya"/>
          <w:sz w:val="36"/>
          <w:szCs w:val="36"/>
          <w:rtl/>
          <w:lang w:bidi="fa-IR"/>
        </w:rPr>
      </w:pPr>
    </w:p>
    <w:p w14:paraId="20A9BFB1" w14:textId="77777777" w:rsidR="004564B3" w:rsidRDefault="004564B3" w:rsidP="004564B3">
      <w:pPr>
        <w:bidi/>
        <w:rPr>
          <w:rFonts w:ascii="XB Roya" w:hAnsi="XB Roya" w:cs="XB Roya"/>
          <w:sz w:val="36"/>
          <w:szCs w:val="36"/>
          <w:rtl/>
          <w:lang w:bidi="fa-IR"/>
        </w:rPr>
      </w:pPr>
    </w:p>
    <w:p w14:paraId="6855690D" w14:textId="77777777" w:rsidR="00144C38" w:rsidRDefault="00144C38" w:rsidP="00144C38">
      <w:pPr>
        <w:bidi/>
        <w:rPr>
          <w:rFonts w:ascii="XB Roya" w:hAnsi="XB Roya" w:cs="XB Roya"/>
          <w:sz w:val="36"/>
          <w:szCs w:val="36"/>
          <w:lang w:bidi="fa-IR"/>
        </w:rPr>
      </w:pPr>
    </w:p>
    <w:p w14:paraId="3F8D6C8A" w14:textId="2F89B8EC" w:rsidR="00E9251A" w:rsidRDefault="00E9251A" w:rsidP="00E9251A">
      <w:pPr>
        <w:bidi/>
        <w:rPr>
          <w:rFonts w:ascii="XB Roya" w:hAnsi="XB Roya" w:cs="XB Roya"/>
          <w:sz w:val="36"/>
          <w:szCs w:val="36"/>
          <w:rtl/>
          <w:lang w:bidi="fa-IR"/>
        </w:rPr>
      </w:pPr>
    </w:p>
    <w:p w14:paraId="5187FC2B" w14:textId="68E1CD91" w:rsidR="00E9251A" w:rsidRDefault="00E9251A" w:rsidP="00E9251A">
      <w:pPr>
        <w:bidi/>
        <w:rPr>
          <w:rFonts w:ascii="XB Roya" w:hAnsi="XB Roya" w:cs="XB Roya"/>
          <w:sz w:val="36"/>
          <w:szCs w:val="36"/>
          <w:rtl/>
          <w:lang w:bidi="fa-IR"/>
        </w:rPr>
      </w:pPr>
    </w:p>
    <w:p w14:paraId="39982C9C" w14:textId="1DF43CF5" w:rsidR="00E9251A" w:rsidRDefault="00E9251A" w:rsidP="00E9251A">
      <w:pPr>
        <w:bidi/>
        <w:rPr>
          <w:rFonts w:ascii="XB Roya" w:hAnsi="XB Roya" w:cs="XB Roya"/>
          <w:sz w:val="36"/>
          <w:szCs w:val="36"/>
          <w:rtl/>
          <w:lang w:bidi="fa-IR"/>
        </w:rPr>
      </w:pPr>
    </w:p>
    <w:p w14:paraId="3DD34624" w14:textId="6D36A353" w:rsidR="00E9251A" w:rsidRDefault="00E9251A" w:rsidP="00E9251A">
      <w:pPr>
        <w:bidi/>
        <w:rPr>
          <w:rFonts w:ascii="XB Roya" w:hAnsi="XB Roya" w:cs="XB Roya"/>
          <w:sz w:val="36"/>
          <w:szCs w:val="36"/>
          <w:rtl/>
          <w:lang w:bidi="fa-IR"/>
        </w:rPr>
      </w:pPr>
    </w:p>
    <w:p w14:paraId="64249598" w14:textId="6A8BDE87" w:rsidR="00E9251A" w:rsidRDefault="00E9251A" w:rsidP="00E9251A">
      <w:pPr>
        <w:bidi/>
        <w:rPr>
          <w:rFonts w:ascii="XB Roya" w:hAnsi="XB Roya" w:cs="XB Roya"/>
          <w:sz w:val="36"/>
          <w:szCs w:val="36"/>
          <w:rtl/>
          <w:lang w:bidi="fa-IR"/>
        </w:rPr>
      </w:pPr>
    </w:p>
    <w:p w14:paraId="12E4D9FB" w14:textId="708B2C1A" w:rsidR="00E9251A" w:rsidRDefault="00E9251A" w:rsidP="00E9251A">
      <w:pPr>
        <w:bidi/>
        <w:rPr>
          <w:rFonts w:ascii="XB Roya" w:hAnsi="XB Roya" w:cs="XB Roya"/>
          <w:sz w:val="36"/>
          <w:szCs w:val="36"/>
          <w:rtl/>
          <w:lang w:bidi="fa-IR"/>
        </w:rPr>
      </w:pPr>
    </w:p>
    <w:p w14:paraId="2627CAF2" w14:textId="5FA17629" w:rsidR="00E9251A" w:rsidRDefault="00E9251A" w:rsidP="00E9251A">
      <w:pPr>
        <w:bidi/>
        <w:rPr>
          <w:rFonts w:ascii="XB Roya" w:hAnsi="XB Roya" w:cs="XB Roya"/>
          <w:sz w:val="36"/>
          <w:szCs w:val="36"/>
          <w:rtl/>
          <w:lang w:bidi="fa-IR"/>
        </w:rPr>
      </w:pPr>
    </w:p>
    <w:p w14:paraId="503EF157" w14:textId="19BD6668" w:rsidR="00E9251A" w:rsidRDefault="00E9251A" w:rsidP="00E9251A">
      <w:pPr>
        <w:bidi/>
        <w:rPr>
          <w:rFonts w:ascii="XB Roya" w:hAnsi="XB Roya" w:cs="XB Roya"/>
          <w:sz w:val="36"/>
          <w:szCs w:val="36"/>
          <w:rtl/>
          <w:lang w:bidi="fa-IR"/>
        </w:rPr>
      </w:pPr>
    </w:p>
    <w:p w14:paraId="120E686B" w14:textId="4DC89308" w:rsidR="00E9251A" w:rsidRDefault="00E9251A" w:rsidP="00E9251A">
      <w:pPr>
        <w:bidi/>
        <w:rPr>
          <w:rFonts w:ascii="XB Roya" w:hAnsi="XB Roya" w:cs="XB Roya"/>
          <w:sz w:val="36"/>
          <w:szCs w:val="36"/>
          <w:rtl/>
          <w:lang w:bidi="fa-IR"/>
        </w:rPr>
      </w:pPr>
    </w:p>
    <w:p w14:paraId="22BD82A8" w14:textId="5B4A3E52" w:rsidR="00E9251A" w:rsidRDefault="00E9251A" w:rsidP="00E9251A">
      <w:pPr>
        <w:bidi/>
        <w:rPr>
          <w:rFonts w:ascii="XB Roya" w:hAnsi="XB Roya" w:cs="XB Roya"/>
          <w:sz w:val="36"/>
          <w:szCs w:val="36"/>
          <w:rtl/>
          <w:lang w:bidi="fa-IR"/>
        </w:rPr>
      </w:pPr>
    </w:p>
    <w:p w14:paraId="4A45C115" w14:textId="710D0EAE" w:rsidR="00E9251A" w:rsidRDefault="00E9251A" w:rsidP="00E9251A">
      <w:pPr>
        <w:bidi/>
        <w:rPr>
          <w:rFonts w:ascii="XB Roya" w:hAnsi="XB Roya" w:cs="XB Roya"/>
          <w:sz w:val="36"/>
          <w:szCs w:val="36"/>
          <w:rtl/>
          <w:lang w:bidi="fa-IR"/>
        </w:rPr>
      </w:pPr>
    </w:p>
    <w:p w14:paraId="1CF91110" w14:textId="1A10635D" w:rsidR="00E9251A" w:rsidRDefault="00E9251A" w:rsidP="00E9251A">
      <w:pPr>
        <w:bidi/>
        <w:rPr>
          <w:rFonts w:ascii="XB Roya" w:hAnsi="XB Roya" w:cs="XB Roya"/>
          <w:sz w:val="36"/>
          <w:szCs w:val="36"/>
          <w:rtl/>
          <w:lang w:bidi="fa-IR"/>
        </w:rPr>
      </w:pPr>
    </w:p>
    <w:p w14:paraId="01C0A461" w14:textId="566EDC8D" w:rsidR="00E9251A" w:rsidRDefault="00E9251A" w:rsidP="00E9251A">
      <w:pPr>
        <w:bidi/>
        <w:rPr>
          <w:rFonts w:ascii="XB Roya" w:hAnsi="XB Roya" w:cs="XB Roya"/>
          <w:sz w:val="36"/>
          <w:szCs w:val="36"/>
          <w:rtl/>
          <w:lang w:bidi="fa-IR"/>
        </w:rPr>
      </w:pPr>
    </w:p>
    <w:p w14:paraId="760FF9B8" w14:textId="5DEBF949" w:rsidR="00E9251A" w:rsidRDefault="00E9251A" w:rsidP="00E9251A">
      <w:pPr>
        <w:bidi/>
        <w:rPr>
          <w:rFonts w:ascii="XB Roya" w:hAnsi="XB Roya" w:cs="XB Roya"/>
          <w:sz w:val="36"/>
          <w:szCs w:val="36"/>
          <w:rtl/>
          <w:lang w:bidi="fa-IR"/>
        </w:rPr>
      </w:pPr>
    </w:p>
    <w:p w14:paraId="40C73FA9" w14:textId="36E1FD94" w:rsidR="00E9251A" w:rsidRDefault="00E9251A" w:rsidP="00E9251A">
      <w:pPr>
        <w:bidi/>
        <w:rPr>
          <w:rFonts w:ascii="XB Roya" w:hAnsi="XB Roya" w:cs="XB Roya"/>
          <w:sz w:val="36"/>
          <w:szCs w:val="36"/>
          <w:rtl/>
          <w:lang w:bidi="fa-IR"/>
        </w:rPr>
      </w:pPr>
    </w:p>
    <w:p w14:paraId="16C9DFAC" w14:textId="59969935" w:rsidR="00E9251A" w:rsidRDefault="00E9251A" w:rsidP="00E9251A">
      <w:pPr>
        <w:bidi/>
        <w:rPr>
          <w:rFonts w:ascii="XB Roya" w:hAnsi="XB Roya" w:cs="XB Roya"/>
          <w:sz w:val="36"/>
          <w:szCs w:val="36"/>
          <w:rtl/>
          <w:lang w:bidi="fa-IR"/>
        </w:rPr>
      </w:pPr>
    </w:p>
    <w:p w14:paraId="01806A4A" w14:textId="77777777" w:rsidR="00E9251A" w:rsidRPr="00714F36" w:rsidRDefault="00E9251A" w:rsidP="00E9251A">
      <w:pPr>
        <w:bidi/>
        <w:rPr>
          <w:rFonts w:ascii="XB Roya" w:hAnsi="XB Roya" w:cs="XB Roya"/>
          <w:sz w:val="36"/>
          <w:szCs w:val="36"/>
          <w:rtl/>
          <w:lang w:bidi="fa-IR"/>
        </w:rPr>
      </w:pPr>
    </w:p>
    <w:sectPr w:rsidR="00E9251A" w:rsidRPr="00714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XB Roya">
    <w:panose1 w:val="02000503090000020004"/>
    <w:charset w:val="00"/>
    <w:family w:val="auto"/>
    <w:pitch w:val="variable"/>
    <w:sig w:usb0="00002007" w:usb1="80000000" w:usb2="00000008" w:usb3="00000000" w:csb0="0000005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F36"/>
    <w:rsid w:val="000E3B66"/>
    <w:rsid w:val="00144C38"/>
    <w:rsid w:val="001456F5"/>
    <w:rsid w:val="00182B69"/>
    <w:rsid w:val="004564B3"/>
    <w:rsid w:val="0056053B"/>
    <w:rsid w:val="006B19BA"/>
    <w:rsid w:val="006C4C04"/>
    <w:rsid w:val="00714F36"/>
    <w:rsid w:val="00721461"/>
    <w:rsid w:val="00B674BD"/>
    <w:rsid w:val="00CF1435"/>
    <w:rsid w:val="00E9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9D807"/>
  <w15:chartTrackingRefBased/>
  <w15:docId w15:val="{274E8647-C1C5-4BA2-8BF2-56D643ADE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soltanineshan</dc:creator>
  <cp:keywords/>
  <dc:description/>
  <cp:lastModifiedBy>alireza soltanineshan</cp:lastModifiedBy>
  <cp:revision>10</cp:revision>
  <dcterms:created xsi:type="dcterms:W3CDTF">2021-03-02T13:14:00Z</dcterms:created>
  <dcterms:modified xsi:type="dcterms:W3CDTF">2021-03-16T13:15:00Z</dcterms:modified>
</cp:coreProperties>
</file>