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171" w:rsidRDefault="00093171" w:rsidP="0009317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DB20EC" wp14:editId="408ABE53">
                <wp:simplePos x="0" y="0"/>
                <wp:positionH relativeFrom="column">
                  <wp:posOffset>2054225</wp:posOffset>
                </wp:positionH>
                <wp:positionV relativeFrom="paragraph">
                  <wp:posOffset>-419100</wp:posOffset>
                </wp:positionV>
                <wp:extent cx="1828800" cy="1828800"/>
                <wp:effectExtent l="0" t="0" r="0" b="12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93171" w:rsidRPr="00093171" w:rsidRDefault="00093171" w:rsidP="00093171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Storyboard: The Black Death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61.75pt;margin-top:-33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" filled="f" stroked="f">
                <v:fill o:detectmouseclick="t"/>
                <v:textbox style="mso-fit-shape-to-text:t">
                  <w:txbxContent>
                    <w:p w:rsidR="00093171" w:rsidRPr="00093171" w:rsidRDefault="00093171" w:rsidP="00093171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Storyboard: The Black Death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4"/>
        <w:gridCol w:w="5205"/>
        <w:gridCol w:w="5205"/>
      </w:tblGrid>
      <w:tr w:rsidR="00093171" w:rsidTr="00093171">
        <w:trPr>
          <w:trHeight w:val="3333"/>
        </w:trPr>
        <w:tc>
          <w:tcPr>
            <w:tcW w:w="5204" w:type="dxa"/>
          </w:tcPr>
          <w:p w:rsidR="00093171" w:rsidRDefault="00093171"/>
        </w:tc>
        <w:tc>
          <w:tcPr>
            <w:tcW w:w="5205" w:type="dxa"/>
          </w:tcPr>
          <w:p w:rsidR="00093171" w:rsidRDefault="00093171"/>
        </w:tc>
        <w:tc>
          <w:tcPr>
            <w:tcW w:w="5205" w:type="dxa"/>
          </w:tcPr>
          <w:p w:rsidR="00093171" w:rsidRDefault="00093171">
            <w:bookmarkStart w:id="0" w:name="_GoBack"/>
            <w:bookmarkEnd w:id="0"/>
          </w:p>
        </w:tc>
      </w:tr>
      <w:tr w:rsidR="00093171" w:rsidTr="00093171">
        <w:trPr>
          <w:trHeight w:val="3333"/>
        </w:trPr>
        <w:tc>
          <w:tcPr>
            <w:tcW w:w="5204" w:type="dxa"/>
          </w:tcPr>
          <w:p w:rsidR="00093171" w:rsidRDefault="00093171"/>
        </w:tc>
        <w:tc>
          <w:tcPr>
            <w:tcW w:w="5205" w:type="dxa"/>
          </w:tcPr>
          <w:p w:rsidR="00093171" w:rsidRDefault="00093171"/>
        </w:tc>
        <w:tc>
          <w:tcPr>
            <w:tcW w:w="5205" w:type="dxa"/>
          </w:tcPr>
          <w:p w:rsidR="00093171" w:rsidRDefault="00093171"/>
        </w:tc>
      </w:tr>
      <w:tr w:rsidR="00093171" w:rsidTr="00093171">
        <w:trPr>
          <w:trHeight w:val="3333"/>
        </w:trPr>
        <w:tc>
          <w:tcPr>
            <w:tcW w:w="5204" w:type="dxa"/>
          </w:tcPr>
          <w:p w:rsidR="00093171" w:rsidRDefault="00093171"/>
        </w:tc>
        <w:tc>
          <w:tcPr>
            <w:tcW w:w="5205" w:type="dxa"/>
          </w:tcPr>
          <w:p w:rsidR="00093171" w:rsidRDefault="00093171"/>
        </w:tc>
        <w:tc>
          <w:tcPr>
            <w:tcW w:w="5205" w:type="dxa"/>
          </w:tcPr>
          <w:p w:rsidR="00093171" w:rsidRDefault="00093171"/>
        </w:tc>
      </w:tr>
    </w:tbl>
    <w:p w:rsidR="00733847" w:rsidRDefault="00AC7EDA"/>
    <w:sectPr w:rsidR="00733847" w:rsidSect="0009317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171"/>
    <w:rsid w:val="00093171"/>
    <w:rsid w:val="0037037A"/>
    <w:rsid w:val="00915CAA"/>
    <w:rsid w:val="00AC7EDA"/>
    <w:rsid w:val="00FA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31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7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E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31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7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E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Dartmoor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Tailford, Addison</dc:creator>
  <cp:lastModifiedBy>Tailford, Addison</cp:lastModifiedBy>
  <cp:revision>3</cp:revision>
  <cp:lastPrinted>2012-04-20T13:56:00Z</cp:lastPrinted>
  <dcterms:created xsi:type="dcterms:W3CDTF">2012-04-20T13:43:00Z</dcterms:created>
  <dcterms:modified xsi:type="dcterms:W3CDTF">2012-04-20T14:02:00Z</dcterms:modified>
</cp:coreProperties>
</file>