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CC4998" w:rsidTr="00A16DA7">
        <w:trPr>
          <w:trHeight w:val="416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4998" w:rsidRDefault="00CC4998" w:rsidP="00A16DA7">
            <w:pPr>
              <w:pStyle w:val="NoSpacing"/>
              <w:jc w:val="center"/>
              <w:rPr>
                <w:rFonts w:ascii="Times New Roman" w:eastAsia="Calibri" w:hAnsi="Times New Roman"/>
                <w:b/>
                <w:bCs/>
                <w:color w:val="010202"/>
                <w:sz w:val="28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color w:val="010202"/>
                <w:sz w:val="28"/>
                <w:szCs w:val="24"/>
              </w:rPr>
              <w:t xml:space="preserve">Object Oriented Programming using JAVA Lab  </w:t>
            </w:r>
          </w:p>
          <w:p w:rsidR="00CC4998" w:rsidRDefault="00CC4998" w:rsidP="00A16DA7">
            <w:pPr>
              <w:pStyle w:val="NoSpacing"/>
              <w:jc w:val="center"/>
              <w:rPr>
                <w:rFonts w:ascii="Times New Roman" w:hAnsi="Times New Roman"/>
                <w:b/>
                <w:color w:val="110365"/>
                <w:spacing w:val="20"/>
                <w:sz w:val="24"/>
                <w:szCs w:val="24"/>
              </w:rPr>
            </w:pPr>
          </w:p>
        </w:tc>
      </w:tr>
    </w:tbl>
    <w:p w:rsidR="00CC4998" w:rsidRPr="00EE4CA5" w:rsidRDefault="00CC4998" w:rsidP="00CC4998">
      <w:pPr>
        <w:rPr>
          <w:b/>
        </w:rPr>
      </w:pPr>
      <w:r>
        <w:rPr>
          <w:b/>
        </w:rPr>
        <w:t>Subject Code</w:t>
      </w:r>
      <w:r>
        <w:rPr>
          <w:b/>
        </w:rPr>
        <w:tab/>
      </w:r>
      <w:proofErr w:type="gramStart"/>
      <w:r>
        <w:rPr>
          <w:b/>
        </w:rPr>
        <w:t>:18CSI302L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Credits</w:t>
      </w:r>
      <w:r>
        <w:rPr>
          <w:b/>
        </w:rPr>
        <w:tab/>
        <w:t>: 02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L-T-P:</w:t>
      </w:r>
      <w:r>
        <w:rPr>
          <w:b/>
        </w:rPr>
        <w:tab/>
        <w:t>0-0-4</w:t>
      </w:r>
    </w:p>
    <w:p w:rsidR="00CC4998" w:rsidRPr="00EE4CA5" w:rsidRDefault="00CC4998" w:rsidP="00CC4998">
      <w:pPr>
        <w:autoSpaceDE w:val="0"/>
        <w:autoSpaceDN w:val="0"/>
        <w:adjustRightInd w:val="0"/>
        <w:rPr>
          <w:rFonts w:eastAsia="Calibri"/>
          <w:b/>
          <w:bCs/>
          <w:color w:val="000000"/>
          <w:sz w:val="32"/>
          <w:szCs w:val="32"/>
        </w:rPr>
      </w:pPr>
      <w:r w:rsidRPr="00EE4CA5">
        <w:rPr>
          <w:rFonts w:eastAsia="Calibri"/>
          <w:b/>
          <w:bCs/>
          <w:color w:val="000000"/>
          <w:sz w:val="32"/>
          <w:szCs w:val="32"/>
        </w:rPr>
        <w:t>List of Experiments:</w:t>
      </w:r>
    </w:p>
    <w:p w:rsidR="00CC4998" w:rsidRPr="00EE4CA5" w:rsidRDefault="00CC4998" w:rsidP="00CC499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Demonstrate Constructor Overloading and Method Overloading in JAVA.</w:t>
      </w:r>
    </w:p>
    <w:p w:rsidR="00CC4998" w:rsidRPr="00EE4CA5" w:rsidRDefault="00CC4998" w:rsidP="00CC4998">
      <w:pPr>
        <w:pStyle w:val="NoSpacing"/>
        <w:spacing w:line="276" w:lineRule="auto"/>
        <w:ind w:left="886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ab/>
      </w:r>
    </w:p>
    <w:p w:rsidR="00CC4998" w:rsidRPr="00EE4CA5" w:rsidRDefault="00CC4998" w:rsidP="00CC499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Implement Inner Classes and demonstrate its access protection.</w:t>
      </w:r>
    </w:p>
    <w:p w:rsidR="00CC4998" w:rsidRPr="00EE4CA5" w:rsidRDefault="00CC4998" w:rsidP="00CC4998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CC4998" w:rsidRPr="00EE4CA5" w:rsidRDefault="00CC4998" w:rsidP="00CC499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Implement the following: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An abstract class "Shape" with the following properties: an instance variable </w:t>
      </w:r>
      <w:proofErr w:type="spellStart"/>
      <w:r w:rsidRPr="00EE4CA5">
        <w:rPr>
          <w:rFonts w:ascii="Times New Roman" w:hAnsi="Times New Roman"/>
          <w:sz w:val="24"/>
          <w:szCs w:val="24"/>
        </w:rPr>
        <w:t>shapeName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of type String, an abstract method area (), a </w:t>
      </w:r>
      <w:proofErr w:type="spellStart"/>
      <w:proofErr w:type="gramStart"/>
      <w:r w:rsidRPr="00EE4CA5">
        <w:rPr>
          <w:rFonts w:ascii="Times New Roman" w:hAnsi="Times New Roman"/>
          <w:sz w:val="24"/>
          <w:szCs w:val="24"/>
        </w:rPr>
        <w:t>toString</w:t>
      </w:r>
      <w:proofErr w:type="spellEnd"/>
      <w:r w:rsidRPr="00EE4CA5">
        <w:rPr>
          <w:rFonts w:ascii="Times New Roman" w:hAnsi="Times New Roman"/>
          <w:sz w:val="24"/>
          <w:szCs w:val="24"/>
        </w:rPr>
        <w:t>(</w:t>
      </w:r>
      <w:proofErr w:type="gramEnd"/>
      <w:r w:rsidRPr="00EE4CA5">
        <w:rPr>
          <w:rFonts w:ascii="Times New Roman" w:hAnsi="Times New Roman"/>
          <w:sz w:val="24"/>
          <w:szCs w:val="24"/>
        </w:rPr>
        <w:t>) method that returns the name of the shape.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Create a subclass named "Sphere" which has radius and its area given by the formula 4*PI*r^2. 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Create a subclass named "Rectangle" which has length and width and its area is length times width.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Create a subclass named "Triangle" which has base and height and its area is ½*base*height. 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Create another class which displays the calculated area. </w:t>
      </w:r>
    </w:p>
    <w:p w:rsidR="00CC4998" w:rsidRPr="00EE4CA5" w:rsidRDefault="00CC4998" w:rsidP="00CC4998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CC4998" w:rsidRPr="00EE4CA5" w:rsidRDefault="00CC4998" w:rsidP="00CC499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 Perform the following operations: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Check the length and capacity of String and </w:t>
      </w:r>
      <w:proofErr w:type="spellStart"/>
      <w:r w:rsidRPr="00EE4CA5">
        <w:rPr>
          <w:rFonts w:ascii="Times New Roman" w:hAnsi="Times New Roman"/>
          <w:sz w:val="24"/>
          <w:szCs w:val="24"/>
        </w:rPr>
        <w:t>StringBuffer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objects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Reverse the contents of a string given on console and convert the resultant string in Upper Case.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Input a string from the console and append it to above resultant string.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Extract the substring from resultant string. </w:t>
      </w:r>
    </w:p>
    <w:p w:rsidR="00CC4998" w:rsidRPr="00EE4CA5" w:rsidRDefault="00CC4998" w:rsidP="00CC4998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CC4998" w:rsidRPr="00EE4CA5" w:rsidRDefault="00CC4998" w:rsidP="00CC499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 Create the following: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A class "Account" with minimum balance 1000rs, </w:t>
      </w:r>
      <w:proofErr w:type="gramStart"/>
      <w:r w:rsidRPr="00EE4CA5">
        <w:rPr>
          <w:rFonts w:ascii="Times New Roman" w:hAnsi="Times New Roman"/>
          <w:sz w:val="24"/>
          <w:szCs w:val="24"/>
        </w:rPr>
        <w:t>deposit(</w:t>
      </w:r>
      <w:proofErr w:type="gramEnd"/>
      <w:r w:rsidRPr="00EE4CA5">
        <w:rPr>
          <w:rFonts w:ascii="Times New Roman" w:hAnsi="Times New Roman"/>
          <w:sz w:val="24"/>
          <w:szCs w:val="24"/>
        </w:rPr>
        <w:t xml:space="preserve">) method to deposit amount, withdraw() method to withdraw amount and also throws </w:t>
      </w:r>
      <w:proofErr w:type="spellStart"/>
      <w:r w:rsidRPr="00EE4CA5">
        <w:rPr>
          <w:rFonts w:ascii="Times New Roman" w:hAnsi="Times New Roman"/>
          <w:sz w:val="24"/>
          <w:szCs w:val="24"/>
        </w:rPr>
        <w:t>LessBalanceException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if an account holder tries to withdraw money which makes the balance less than 1000rs.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A class "</w:t>
      </w:r>
      <w:proofErr w:type="spellStart"/>
      <w:r w:rsidRPr="00EE4CA5">
        <w:rPr>
          <w:rFonts w:ascii="Times New Roman" w:hAnsi="Times New Roman"/>
          <w:sz w:val="24"/>
          <w:szCs w:val="24"/>
        </w:rPr>
        <w:t>LessBalanceException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" which returns the statement that says "withdraw amount </w:t>
      </w:r>
      <w:proofErr w:type="gramStart"/>
      <w:r w:rsidRPr="00EE4CA5">
        <w:rPr>
          <w:rFonts w:ascii="Times New Roman" w:hAnsi="Times New Roman"/>
          <w:sz w:val="24"/>
          <w:szCs w:val="24"/>
        </w:rPr>
        <w:t>( _</w:t>
      </w:r>
      <w:proofErr w:type="gramEnd"/>
      <w:r w:rsidRPr="00EE4CA5">
        <w:rPr>
          <w:rFonts w:ascii="Times New Roman" w:hAnsi="Times New Roman"/>
          <w:sz w:val="24"/>
          <w:szCs w:val="24"/>
        </w:rPr>
        <w:t xml:space="preserve">_ </w:t>
      </w:r>
      <w:proofErr w:type="spellStart"/>
      <w:r w:rsidRPr="00EE4CA5">
        <w:rPr>
          <w:rFonts w:ascii="Times New Roman" w:hAnsi="Times New Roman"/>
          <w:sz w:val="24"/>
          <w:szCs w:val="24"/>
        </w:rPr>
        <w:t>rs</w:t>
      </w:r>
      <w:proofErr w:type="spellEnd"/>
      <w:r w:rsidRPr="00EE4CA5">
        <w:rPr>
          <w:rFonts w:ascii="Times New Roman" w:hAnsi="Times New Roman"/>
          <w:sz w:val="24"/>
          <w:szCs w:val="24"/>
        </w:rPr>
        <w:t>) is not valid".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A class which creates 2 accounts through which both deposit and withdraw operations are performed. Appropriate action has to be taken for </w:t>
      </w:r>
      <w:proofErr w:type="spellStart"/>
      <w:r w:rsidRPr="00EE4CA5">
        <w:rPr>
          <w:rFonts w:ascii="Times New Roman" w:hAnsi="Times New Roman"/>
          <w:sz w:val="24"/>
          <w:szCs w:val="24"/>
        </w:rPr>
        <w:t>LessBalanceException</w:t>
      </w:r>
      <w:proofErr w:type="spellEnd"/>
      <w:r w:rsidRPr="00EE4CA5">
        <w:rPr>
          <w:rFonts w:ascii="Times New Roman" w:hAnsi="Times New Roman"/>
          <w:sz w:val="24"/>
          <w:szCs w:val="24"/>
        </w:rPr>
        <w:t>.</w:t>
      </w:r>
    </w:p>
    <w:p w:rsidR="00CC4998" w:rsidRPr="00EE4CA5" w:rsidRDefault="00CC4998" w:rsidP="00CC4998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CC4998" w:rsidRPr="00EE4CA5" w:rsidRDefault="00CC4998" w:rsidP="00CC499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Implement Linear Queue using user defined exception handling (also use 'throw' and ‘throws’ keyword) </w:t>
      </w:r>
      <w:r w:rsidRPr="00EE4CA5">
        <w:rPr>
          <w:rFonts w:ascii="Times New Roman" w:hAnsi="Times New Roman"/>
          <w:sz w:val="24"/>
          <w:szCs w:val="24"/>
        </w:rPr>
        <w:tab/>
      </w:r>
    </w:p>
    <w:p w:rsidR="00CC4998" w:rsidRPr="00EE4CA5" w:rsidRDefault="00CC4998" w:rsidP="00CC499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Implement the concept of Producer Consumer using synchronized threads.</w:t>
      </w:r>
    </w:p>
    <w:p w:rsidR="00CC4998" w:rsidRPr="00EE4CA5" w:rsidRDefault="00CC4998" w:rsidP="00CC4998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CC4998" w:rsidRPr="00EE4CA5" w:rsidRDefault="00CC4998" w:rsidP="00CC499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Create the following: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Create an Interface for ‘Stack’ operations.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A class that implements the Stack interface and create a fixed length stack.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A class that implements the Stack interface and create a dynamic length stack.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A class that uses the above stacks through interface reference and does the stack operations that demonstrates the runtime binding</w:t>
      </w:r>
    </w:p>
    <w:p w:rsidR="00CC4998" w:rsidRPr="00EE4CA5" w:rsidRDefault="00CC4998" w:rsidP="00CC4998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CC4998" w:rsidRPr="00EE4CA5" w:rsidRDefault="00CC4998" w:rsidP="00CC499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Develop the following: 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Create a package named "Calculator".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Create some classes in the package representing some common operations like addition, subtraction, multiplication and division.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Import and compile these classes in other program.</w:t>
      </w:r>
    </w:p>
    <w:p w:rsidR="00CC4998" w:rsidRPr="00EE4CA5" w:rsidRDefault="00CC4998" w:rsidP="00CC4998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CC4998" w:rsidRPr="00EE4CA5" w:rsidRDefault="00CC4998" w:rsidP="00CC499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Create an enumeration </w:t>
      </w:r>
      <w:proofErr w:type="spellStart"/>
      <w:r w:rsidRPr="00EE4CA5">
        <w:rPr>
          <w:rFonts w:ascii="Times New Roman" w:hAnsi="Times New Roman"/>
          <w:sz w:val="24"/>
          <w:szCs w:val="24"/>
        </w:rPr>
        <w:t>DayofWeek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with seven values SUNDAY through SATURDAY. Add a method </w:t>
      </w:r>
      <w:proofErr w:type="spellStart"/>
      <w:r w:rsidRPr="00EE4CA5">
        <w:rPr>
          <w:rFonts w:ascii="Times New Roman" w:hAnsi="Times New Roman"/>
          <w:sz w:val="24"/>
          <w:szCs w:val="24"/>
        </w:rPr>
        <w:t>isWorkday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() to the </w:t>
      </w:r>
      <w:proofErr w:type="spellStart"/>
      <w:r w:rsidRPr="00EE4CA5">
        <w:rPr>
          <w:rFonts w:ascii="Times New Roman" w:hAnsi="Times New Roman"/>
          <w:sz w:val="24"/>
          <w:szCs w:val="24"/>
        </w:rPr>
        <w:t>DayofWeek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class that returns true if the value on which it is called is MONDAY through FRIDAY.</w:t>
      </w:r>
    </w:p>
    <w:p w:rsidR="00CC4998" w:rsidRPr="00EE4CA5" w:rsidRDefault="00CC4998" w:rsidP="00CC4998">
      <w:pPr>
        <w:pStyle w:val="NoSpacing"/>
        <w:spacing w:line="276" w:lineRule="auto"/>
        <w:ind w:left="886"/>
        <w:rPr>
          <w:rFonts w:ascii="Times New Roman" w:hAnsi="Times New Roman"/>
          <w:sz w:val="24"/>
          <w:szCs w:val="24"/>
        </w:rPr>
      </w:pPr>
    </w:p>
    <w:p w:rsidR="00CC4998" w:rsidRPr="00EE4CA5" w:rsidRDefault="00CC4998" w:rsidP="00CC499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 Using File I/O streams, write a program to demonstrate file operations.</w:t>
      </w:r>
    </w:p>
    <w:p w:rsidR="00CC4998" w:rsidRPr="00EE4CA5" w:rsidRDefault="00CC4998" w:rsidP="00CC4998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CC4998" w:rsidRPr="00EE4CA5" w:rsidRDefault="00CC4998" w:rsidP="00CC499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Write a Swing Application which uses: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EE4CA5">
        <w:rPr>
          <w:rFonts w:ascii="Times New Roman" w:hAnsi="Times New Roman"/>
          <w:sz w:val="24"/>
          <w:szCs w:val="24"/>
        </w:rPr>
        <w:t>JTabbed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Pane </w:t>
      </w:r>
    </w:p>
    <w:p w:rsidR="00CC4998" w:rsidRPr="00EE4CA5" w:rsidRDefault="00CC4998" w:rsidP="00CC499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Each Tab should use </w:t>
      </w:r>
      <w:proofErr w:type="spellStart"/>
      <w:r w:rsidRPr="00EE4CA5">
        <w:rPr>
          <w:rFonts w:ascii="Times New Roman" w:hAnsi="Times New Roman"/>
          <w:sz w:val="24"/>
          <w:szCs w:val="24"/>
        </w:rPr>
        <w:t>JPanel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, which includes any one component given </w:t>
      </w:r>
    </w:p>
    <w:p w:rsidR="00CC4998" w:rsidRPr="00EE4CA5" w:rsidRDefault="00CC4998" w:rsidP="00CC4998">
      <w:pPr>
        <w:pStyle w:val="NoSpacing"/>
        <w:numPr>
          <w:ilvl w:val="2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below in each Panel</w:t>
      </w:r>
    </w:p>
    <w:p w:rsidR="00CC4998" w:rsidRPr="00EE4CA5" w:rsidRDefault="00CC4998" w:rsidP="00CC4998">
      <w:pPr>
        <w:pStyle w:val="NoSpacing"/>
        <w:numPr>
          <w:ilvl w:val="2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EE4CA5">
        <w:rPr>
          <w:rFonts w:ascii="Times New Roman" w:hAnsi="Times New Roman"/>
          <w:sz w:val="24"/>
          <w:szCs w:val="24"/>
        </w:rPr>
        <w:t>ComboBox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/ List / Tree / </w:t>
      </w:r>
      <w:proofErr w:type="spellStart"/>
      <w:r w:rsidRPr="00EE4CA5">
        <w:rPr>
          <w:rFonts w:ascii="Times New Roman" w:hAnsi="Times New Roman"/>
          <w:sz w:val="24"/>
          <w:szCs w:val="24"/>
        </w:rPr>
        <w:t>Radiobutton</w:t>
      </w:r>
      <w:proofErr w:type="spellEnd"/>
    </w:p>
    <w:p w:rsidR="0007179D" w:rsidRDefault="0007179D">
      <w:bookmarkStart w:id="0" w:name="_GoBack"/>
      <w:bookmarkEnd w:id="0"/>
    </w:p>
    <w:sectPr w:rsidR="0007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358D8"/>
    <w:multiLevelType w:val="hybridMultilevel"/>
    <w:tmpl w:val="DA72E792"/>
    <w:lvl w:ilvl="0" w:tplc="0409000F">
      <w:start w:val="1"/>
      <w:numFmt w:val="decimal"/>
      <w:lvlText w:val="%1."/>
      <w:lvlJc w:val="left"/>
      <w:pPr>
        <w:ind w:left="886" w:hanging="360"/>
      </w:pPr>
    </w:lvl>
    <w:lvl w:ilvl="1" w:tplc="506C8F72">
      <w:start w:val="1"/>
      <w:numFmt w:val="lowerRoman"/>
      <w:lvlText w:val="%2)"/>
      <w:lvlJc w:val="left"/>
      <w:pPr>
        <w:ind w:left="1800" w:hanging="72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98"/>
    <w:rsid w:val="0007179D"/>
    <w:rsid w:val="00C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E265C-8A32-4589-9DEF-03B35BA5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9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4998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C499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1</cp:revision>
  <cp:lastPrinted>2022-01-13T04:51:00Z</cp:lastPrinted>
  <dcterms:created xsi:type="dcterms:W3CDTF">2022-01-13T04:51:00Z</dcterms:created>
  <dcterms:modified xsi:type="dcterms:W3CDTF">2022-01-13T04:51:00Z</dcterms:modified>
</cp:coreProperties>
</file>