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rPr>
          <w:u w:val="single"/>
        </w:rPr>
        <w:t xml:space="preserve">Здесь подчёркнутое слово в обычном тексте.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