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29A4" w:rsidRDefault="001129A4">
      <w:pPr>
        <w:pStyle w:val="BodyText"/>
        <w:spacing w:before="5"/>
        <w:ind w:left="0"/>
        <w:rPr>
          <w:sz w:val="2"/>
        </w:rPr>
      </w:pPr>
    </w:p>
    <w:p w:rsidR="001129A4" w:rsidRDefault="00000000">
      <w:pPr>
        <w:pStyle w:val="BodyText"/>
        <w:spacing w:line="20" w:lineRule="exact"/>
        <w:ind w:left="-36"/>
        <w:rPr>
          <w:sz w:val="2"/>
        </w:rPr>
      </w:pPr>
      <w:r>
        <w:rPr>
          <w:noProof/>
          <w:sz w:val="2"/>
        </w:rPr>
        <mc:AlternateContent>
          <mc:Choice Requires="wpg">
            <w:drawing>
              <wp:inline distT="0" distB="0" distL="0" distR="0">
                <wp:extent cx="6911340" cy="9525"/>
                <wp:effectExtent l="9525" t="0" r="3809"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1340" cy="9525"/>
                          <a:chOff x="0" y="0"/>
                          <a:chExt cx="6911340" cy="9525"/>
                        </a:xfrm>
                      </wpg:grpSpPr>
                      <wps:wsp>
                        <wps:cNvPr id="2" name="Graphic 2"/>
                        <wps:cNvSpPr/>
                        <wps:spPr>
                          <a:xfrm>
                            <a:off x="0" y="4762"/>
                            <a:ext cx="6911340" cy="1270"/>
                          </a:xfrm>
                          <a:custGeom>
                            <a:avLst/>
                            <a:gdLst/>
                            <a:ahLst/>
                            <a:cxnLst/>
                            <a:rect l="l" t="t" r="r" b="b"/>
                            <a:pathLst>
                              <a:path w="6911340">
                                <a:moveTo>
                                  <a:pt x="0" y="0"/>
                                </a:moveTo>
                                <a:lnTo>
                                  <a:pt x="691133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4E7C48" id="Group 1" o:spid="_x0000_s1026" style="width:544.2pt;height:.75pt;mso-position-horizontal-relative:char;mso-position-vertical-relative:line" coordsize="69113,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">
                <v:shape id="Graphic 2" o:spid="_x0000_s1027" style="position:absolute;top:47;width:69113;height:13;visibility:visible;mso-wrap-style:square;v-text-anchor:top" coordsize="69113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" path="m,l6911339,e" filled="f">
                  <v:path arrowok="t"/>
                </v:shape>
                <w10:anchorlock/>
              </v:group>
            </w:pict>
          </mc:Fallback>
        </mc:AlternateContent>
      </w:r>
    </w:p>
    <w:p w:rsidR="001129A4" w:rsidRDefault="00000000">
      <w:pPr>
        <w:pStyle w:val="Title"/>
        <w:spacing w:line="278" w:lineRule="auto"/>
      </w:pPr>
      <w:r>
        <w:rPr>
          <w:noProof/>
        </w:rPr>
        <mc:AlternateContent>
          <mc:Choice Requires="wps">
            <w:drawing>
              <wp:anchor distT="0" distB="0" distL="0" distR="0" simplePos="0" relativeHeight="15729152" behindDoc="0" locked="0" layoutInCell="1" allowOverlap="1">
                <wp:simplePos x="0" y="0"/>
                <wp:positionH relativeFrom="page">
                  <wp:posOffset>434340</wp:posOffset>
                </wp:positionH>
                <wp:positionV relativeFrom="paragraph">
                  <wp:posOffset>741681</wp:posOffset>
                </wp:positionV>
                <wp:extent cx="691134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340" cy="1270"/>
                        </a:xfrm>
                        <a:custGeom>
                          <a:avLst/>
                          <a:gdLst/>
                          <a:ahLst/>
                          <a:cxnLst/>
                          <a:rect l="l" t="t" r="r" b="b"/>
                          <a:pathLst>
                            <a:path w="6911340" h="635">
                              <a:moveTo>
                                <a:pt x="0" y="0"/>
                              </a:moveTo>
                              <a:lnTo>
                                <a:pt x="6911339" y="63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CA011E" id="Graphic 3" o:spid="_x0000_s1026" style="position:absolute;margin-left:34.2pt;margin-top:58.4pt;width:544.2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6911340,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" path="m,l6911339,635e" filled="f">
                <v:path arrowok="t"/>
                <w10:wrap anchorx="page"/>
              </v:shape>
            </w:pict>
          </mc:Fallback>
        </mc:AlternateContent>
      </w:r>
      <w:r>
        <w:t>ACROPOLIS</w:t>
      </w:r>
      <w:r>
        <w:rPr>
          <w:spacing w:val="-12"/>
        </w:rPr>
        <w:t xml:space="preserve"> </w:t>
      </w:r>
      <w:r>
        <w:t>INSTITUTE</w:t>
      </w:r>
      <w:r>
        <w:rPr>
          <w:spacing w:val="-11"/>
        </w:rPr>
        <w:t xml:space="preserve"> </w:t>
      </w:r>
      <w:r>
        <w:t>OF</w:t>
      </w:r>
      <w:r>
        <w:rPr>
          <w:spacing w:val="-11"/>
        </w:rPr>
        <w:t xml:space="preserve"> </w:t>
      </w:r>
      <w:r>
        <w:t>TECHNOLOGY</w:t>
      </w:r>
      <w:r>
        <w:rPr>
          <w:spacing w:val="-10"/>
        </w:rPr>
        <w:t xml:space="preserve"> </w:t>
      </w:r>
      <w:r>
        <w:t xml:space="preserve">AND </w:t>
      </w:r>
      <w:r>
        <w:rPr>
          <w:spacing w:val="-2"/>
        </w:rPr>
        <w:t>RESEARCH</w:t>
      </w:r>
    </w:p>
    <w:p w:rsidR="001129A4" w:rsidRDefault="00000000">
      <w:pPr>
        <w:spacing w:before="194"/>
        <w:ind w:left="11" w:right="92"/>
        <w:jc w:val="center"/>
        <w:rPr>
          <w:rFonts w:ascii="Calibri"/>
          <w:b/>
          <w:sz w:val="36"/>
        </w:rPr>
      </w:pPr>
      <w:r>
        <w:rPr>
          <w:rFonts w:ascii="Calibri"/>
          <w:b/>
          <w:sz w:val="36"/>
        </w:rPr>
        <w:t>Department</w:t>
      </w:r>
      <w:r>
        <w:rPr>
          <w:rFonts w:ascii="Calibri"/>
          <w:b/>
          <w:spacing w:val="-5"/>
          <w:sz w:val="36"/>
        </w:rPr>
        <w:t xml:space="preserve"> </w:t>
      </w:r>
      <w:r>
        <w:rPr>
          <w:rFonts w:ascii="Calibri"/>
          <w:b/>
          <w:sz w:val="36"/>
        </w:rPr>
        <w:t>of</w:t>
      </w:r>
      <w:r>
        <w:rPr>
          <w:rFonts w:ascii="Calibri"/>
          <w:b/>
          <w:spacing w:val="-3"/>
          <w:sz w:val="36"/>
        </w:rPr>
        <w:t xml:space="preserve"> </w:t>
      </w:r>
      <w:r>
        <w:rPr>
          <w:rFonts w:ascii="Calibri"/>
          <w:b/>
          <w:sz w:val="36"/>
        </w:rPr>
        <w:t>I</w:t>
      </w:r>
      <w:r w:rsidR="00AF63B5">
        <w:rPr>
          <w:rFonts w:ascii="Calibri"/>
          <w:b/>
          <w:sz w:val="36"/>
        </w:rPr>
        <w:t>nformation Technology</w:t>
      </w:r>
    </w:p>
    <w:p w:rsidR="001129A4" w:rsidRDefault="00000000">
      <w:pPr>
        <w:spacing w:before="262"/>
        <w:ind w:left="19" w:right="92"/>
        <w:jc w:val="center"/>
        <w:rPr>
          <w:b/>
          <w:sz w:val="36"/>
        </w:rPr>
      </w:pPr>
      <w:r>
        <w:rPr>
          <w:b/>
          <w:spacing w:val="-2"/>
          <w:sz w:val="36"/>
        </w:rPr>
        <w:t>Synopsis</w:t>
      </w:r>
    </w:p>
    <w:p w:rsidR="001129A4" w:rsidRDefault="00000000">
      <w:pPr>
        <w:spacing w:before="261"/>
        <w:ind w:left="20" w:right="92"/>
        <w:jc w:val="center"/>
        <w:rPr>
          <w:sz w:val="36"/>
        </w:rPr>
      </w:pPr>
      <w:r>
        <w:rPr>
          <w:spacing w:val="-5"/>
          <w:sz w:val="36"/>
        </w:rPr>
        <w:t>On</w:t>
      </w:r>
    </w:p>
    <w:p w:rsidR="001129A4" w:rsidRDefault="00000000">
      <w:pPr>
        <w:pStyle w:val="Heading1"/>
        <w:spacing w:before="269"/>
        <w:ind w:left="6" w:right="92" w:firstLine="0"/>
        <w:jc w:val="center"/>
      </w:pPr>
      <w:r>
        <w:t>HISTORICA:</w:t>
      </w:r>
      <w:r>
        <w:rPr>
          <w:spacing w:val="-9"/>
        </w:rPr>
        <w:t xml:space="preserve"> </w:t>
      </w:r>
      <w:r>
        <w:t>AR/VR</w:t>
      </w:r>
      <w:r>
        <w:rPr>
          <w:spacing w:val="-7"/>
        </w:rPr>
        <w:t xml:space="preserve"> </w:t>
      </w:r>
      <w:r>
        <w:t>Powered</w:t>
      </w:r>
      <w:r>
        <w:rPr>
          <w:spacing w:val="-4"/>
        </w:rPr>
        <w:t xml:space="preserve"> </w:t>
      </w:r>
      <w:r>
        <w:t>Historical</w:t>
      </w:r>
      <w:r>
        <w:rPr>
          <w:spacing w:val="-5"/>
        </w:rPr>
        <w:t xml:space="preserve"> </w:t>
      </w:r>
      <w:r>
        <w:t>Immersive</w:t>
      </w:r>
      <w:r>
        <w:rPr>
          <w:spacing w:val="-7"/>
        </w:rPr>
        <w:t xml:space="preserve"> </w:t>
      </w:r>
      <w:r>
        <w:rPr>
          <w:spacing w:val="-2"/>
        </w:rPr>
        <w:t>Experience</w:t>
      </w:r>
    </w:p>
    <w:p w:rsidR="001129A4" w:rsidRDefault="00000000">
      <w:pPr>
        <w:pStyle w:val="ListParagraph"/>
        <w:numPr>
          <w:ilvl w:val="0"/>
          <w:numId w:val="5"/>
        </w:numPr>
        <w:tabs>
          <w:tab w:val="left" w:pos="850"/>
        </w:tabs>
        <w:spacing w:before="252"/>
        <w:jc w:val="both"/>
        <w:rPr>
          <w:b/>
          <w:sz w:val="32"/>
        </w:rPr>
      </w:pPr>
      <w:r>
        <w:rPr>
          <w:b/>
          <w:spacing w:val="-2"/>
          <w:sz w:val="32"/>
        </w:rPr>
        <w:t>Introduction</w:t>
      </w:r>
    </w:p>
    <w:p w:rsidR="001129A4" w:rsidRDefault="00000000">
      <w:pPr>
        <w:pStyle w:val="Heading2"/>
        <w:numPr>
          <w:ilvl w:val="1"/>
          <w:numId w:val="5"/>
        </w:numPr>
        <w:tabs>
          <w:tab w:val="left" w:pos="1570"/>
        </w:tabs>
        <w:spacing w:before="55"/>
        <w:ind w:left="1570" w:hanging="720"/>
        <w:jc w:val="both"/>
      </w:pPr>
      <w:r>
        <w:rPr>
          <w:spacing w:val="-2"/>
        </w:rPr>
        <w:t>Overview</w:t>
      </w:r>
    </w:p>
    <w:p w:rsidR="001129A4" w:rsidRDefault="00000000">
      <w:pPr>
        <w:pStyle w:val="BodyText"/>
        <w:spacing w:before="51" w:line="360" w:lineRule="auto"/>
        <w:ind w:right="204"/>
        <w:jc w:val="both"/>
      </w:pPr>
      <w:r>
        <w:t>History has long served as a gateway to understanding human civilization, yet conventional methods, books, images, and museums often fall short in offering immersive educational experiences.</w:t>
      </w:r>
      <w:r>
        <w:rPr>
          <w:spacing w:val="-9"/>
        </w:rPr>
        <w:t xml:space="preserve"> </w:t>
      </w:r>
      <w:r>
        <w:t>Many</w:t>
      </w:r>
      <w:r>
        <w:rPr>
          <w:spacing w:val="-9"/>
        </w:rPr>
        <w:t xml:space="preserve"> </w:t>
      </w:r>
      <w:r>
        <w:t>significant</w:t>
      </w:r>
      <w:r>
        <w:rPr>
          <w:spacing w:val="-10"/>
        </w:rPr>
        <w:t xml:space="preserve"> </w:t>
      </w:r>
      <w:r>
        <w:t>historical</w:t>
      </w:r>
      <w:r>
        <w:rPr>
          <w:spacing w:val="-5"/>
        </w:rPr>
        <w:t xml:space="preserve"> </w:t>
      </w:r>
      <w:r>
        <w:t>sites</w:t>
      </w:r>
      <w:r>
        <w:rPr>
          <w:spacing w:val="-7"/>
        </w:rPr>
        <w:t xml:space="preserve"> </w:t>
      </w:r>
      <w:r>
        <w:t>lie</w:t>
      </w:r>
      <w:r>
        <w:rPr>
          <w:spacing w:val="-5"/>
        </w:rPr>
        <w:t xml:space="preserve"> </w:t>
      </w:r>
      <w:r>
        <w:t>in</w:t>
      </w:r>
      <w:r>
        <w:rPr>
          <w:spacing w:val="-9"/>
        </w:rPr>
        <w:t xml:space="preserve"> </w:t>
      </w:r>
      <w:r>
        <w:t>ruins</w:t>
      </w:r>
      <w:r>
        <w:rPr>
          <w:spacing w:val="-7"/>
        </w:rPr>
        <w:t xml:space="preserve"> </w:t>
      </w:r>
      <w:r>
        <w:t>today,</w:t>
      </w:r>
      <w:r>
        <w:rPr>
          <w:spacing w:val="-9"/>
        </w:rPr>
        <w:t xml:space="preserve"> </w:t>
      </w:r>
      <w:r>
        <w:t>making</w:t>
      </w:r>
      <w:r>
        <w:rPr>
          <w:spacing w:val="-3"/>
        </w:rPr>
        <w:t xml:space="preserve"> </w:t>
      </w:r>
      <w:r>
        <w:t>it</w:t>
      </w:r>
      <w:r>
        <w:rPr>
          <w:spacing w:val="-10"/>
        </w:rPr>
        <w:t xml:space="preserve"> </w:t>
      </w:r>
      <w:r>
        <w:t>difficult</w:t>
      </w:r>
      <w:r>
        <w:rPr>
          <w:spacing w:val="-10"/>
        </w:rPr>
        <w:t xml:space="preserve"> </w:t>
      </w:r>
      <w:r>
        <w:t>for</w:t>
      </w:r>
      <w:r>
        <w:rPr>
          <w:spacing w:val="-8"/>
        </w:rPr>
        <w:t xml:space="preserve"> </w:t>
      </w:r>
      <w:r>
        <w:t>learners</w:t>
      </w:r>
      <w:r>
        <w:rPr>
          <w:spacing w:val="-2"/>
        </w:rPr>
        <w:t xml:space="preserve"> </w:t>
      </w:r>
      <w:r>
        <w:t>and tourists to visualize their original architecture and cultural context.</w:t>
      </w:r>
    </w:p>
    <w:p w:rsidR="001129A4" w:rsidRDefault="00000000">
      <w:pPr>
        <w:pStyle w:val="BodyText"/>
        <w:spacing w:line="360" w:lineRule="auto"/>
        <w:ind w:right="205"/>
        <w:jc w:val="both"/>
      </w:pPr>
      <w:proofErr w:type="spellStart"/>
      <w:r>
        <w:t>Historica</w:t>
      </w:r>
      <w:proofErr w:type="spellEnd"/>
      <w:r>
        <w:t xml:space="preserve"> is a web-based platform that provides interactive 3D models of historical sites, showcasing how they appeared in ancient times. It allows users to explore ancient landmarks in detail with zoom, rotation, and AR integration for an immersive experience. The platform combines historical accuracy with digital technology, making history more engaging and accessible. Designed for students, researchers, educators, and history enthusiasts, it serves as an educational and cultural preservation tool.</w:t>
      </w:r>
    </w:p>
    <w:p w:rsidR="001129A4" w:rsidRDefault="001129A4">
      <w:pPr>
        <w:pStyle w:val="BodyText"/>
        <w:spacing w:before="37"/>
        <w:ind w:left="0"/>
      </w:pPr>
    </w:p>
    <w:p w:rsidR="001129A4" w:rsidRDefault="00000000">
      <w:pPr>
        <w:pStyle w:val="Heading2"/>
        <w:numPr>
          <w:ilvl w:val="1"/>
          <w:numId w:val="5"/>
        </w:numPr>
        <w:tabs>
          <w:tab w:val="left" w:pos="1570"/>
        </w:tabs>
        <w:spacing w:before="1"/>
        <w:ind w:left="1570" w:hanging="720"/>
        <w:jc w:val="both"/>
      </w:pPr>
      <w:r>
        <w:rPr>
          <w:spacing w:val="-2"/>
        </w:rPr>
        <w:t>Purpose</w:t>
      </w:r>
    </w:p>
    <w:p w:rsidR="001129A4" w:rsidRDefault="00000000">
      <w:pPr>
        <w:pStyle w:val="ListParagraph"/>
        <w:numPr>
          <w:ilvl w:val="0"/>
          <w:numId w:val="3"/>
        </w:numPr>
        <w:tabs>
          <w:tab w:val="left" w:pos="2291"/>
        </w:tabs>
        <w:spacing w:before="48" w:line="357" w:lineRule="auto"/>
        <w:ind w:right="208"/>
        <w:jc w:val="both"/>
        <w:rPr>
          <w:rFonts w:ascii="Symbol" w:hAnsi="Symbol"/>
          <w:sz w:val="24"/>
        </w:rPr>
      </w:pPr>
      <w:r>
        <w:rPr>
          <w:sz w:val="24"/>
        </w:rPr>
        <w:t>Enhance Historical Learning: Provides an interactive way to study history with visual reconstructions, making education more engaging.</w:t>
      </w:r>
    </w:p>
    <w:p w:rsidR="001129A4" w:rsidRDefault="00000000">
      <w:pPr>
        <w:pStyle w:val="ListParagraph"/>
        <w:numPr>
          <w:ilvl w:val="0"/>
          <w:numId w:val="3"/>
        </w:numPr>
        <w:tabs>
          <w:tab w:val="left" w:pos="2291"/>
        </w:tabs>
        <w:spacing w:line="360" w:lineRule="auto"/>
        <w:ind w:right="204"/>
        <w:jc w:val="both"/>
        <w:rPr>
          <w:rFonts w:ascii="Symbol" w:hAnsi="Symbol"/>
        </w:rPr>
      </w:pPr>
      <w:r>
        <w:rPr>
          <w:sz w:val="24"/>
        </w:rPr>
        <w:t>Virtual Exploration &amp; Tourism: Enables users to experience historical sites remotely, bridging the gap between travel and digital learning.</w:t>
      </w:r>
    </w:p>
    <w:p w:rsidR="001129A4" w:rsidRDefault="00000000">
      <w:pPr>
        <w:pStyle w:val="ListParagraph"/>
        <w:numPr>
          <w:ilvl w:val="0"/>
          <w:numId w:val="3"/>
        </w:numPr>
        <w:tabs>
          <w:tab w:val="left" w:pos="2291"/>
        </w:tabs>
        <w:spacing w:line="357" w:lineRule="auto"/>
        <w:ind w:right="216"/>
        <w:jc w:val="both"/>
        <w:rPr>
          <w:rFonts w:ascii="Symbol" w:hAnsi="Symbol"/>
          <w:sz w:val="24"/>
        </w:rPr>
      </w:pPr>
      <w:r>
        <w:rPr>
          <w:sz w:val="24"/>
        </w:rPr>
        <w:t>Preservation of Cultural Heritage: Digitally preserves historical monuments and artifacts in 3D, allowing future generations to access and learn from them even if the physical structures degrade or become inaccessible.</w:t>
      </w:r>
    </w:p>
    <w:p w:rsidR="001129A4" w:rsidRDefault="00000000">
      <w:pPr>
        <w:pStyle w:val="ListParagraph"/>
        <w:numPr>
          <w:ilvl w:val="0"/>
          <w:numId w:val="3"/>
        </w:numPr>
        <w:tabs>
          <w:tab w:val="left" w:pos="2291"/>
        </w:tabs>
        <w:spacing w:line="357" w:lineRule="auto"/>
        <w:ind w:right="211"/>
        <w:jc w:val="both"/>
        <w:rPr>
          <w:rFonts w:ascii="Symbol" w:hAnsi="Symbol"/>
          <w:sz w:val="24"/>
        </w:rPr>
      </w:pPr>
      <w:r>
        <w:rPr>
          <w:sz w:val="24"/>
        </w:rPr>
        <w:t>Accessible Education: Expands access to historical and cultural education globally by leveraging AR/VR, ensuring learners from remote or underprivileged areas can explore important sites without needing expensive travel.</w:t>
      </w:r>
    </w:p>
    <w:p w:rsidR="001129A4" w:rsidRDefault="001129A4">
      <w:pPr>
        <w:pStyle w:val="ListParagraph"/>
        <w:spacing w:line="357" w:lineRule="auto"/>
        <w:jc w:val="both"/>
        <w:rPr>
          <w:rFonts w:ascii="Symbol" w:hAnsi="Symbol"/>
          <w:sz w:val="24"/>
        </w:rPr>
        <w:sectPr w:rsidR="001129A4">
          <w:type w:val="continuous"/>
          <w:pgSz w:w="12240" w:h="15840"/>
          <w:pgMar w:top="500" w:right="360" w:bottom="280" w:left="720" w:header="720" w:footer="720" w:gutter="0"/>
          <w:cols w:space="720"/>
        </w:sectPr>
      </w:pPr>
    </w:p>
    <w:p w:rsidR="001129A4" w:rsidRDefault="00000000">
      <w:pPr>
        <w:pStyle w:val="Heading1"/>
        <w:numPr>
          <w:ilvl w:val="0"/>
          <w:numId w:val="5"/>
        </w:numPr>
        <w:tabs>
          <w:tab w:val="left" w:pos="850"/>
        </w:tabs>
        <w:spacing w:before="67"/>
        <w:jc w:val="both"/>
      </w:pPr>
      <w:r>
        <w:lastRenderedPageBreak/>
        <w:t>Literature</w:t>
      </w:r>
      <w:r>
        <w:rPr>
          <w:spacing w:val="-14"/>
        </w:rPr>
        <w:t xml:space="preserve"> </w:t>
      </w:r>
      <w:r>
        <w:rPr>
          <w:spacing w:val="-2"/>
        </w:rPr>
        <w:t>Survey</w:t>
      </w:r>
    </w:p>
    <w:p w:rsidR="001129A4" w:rsidRDefault="00000000">
      <w:pPr>
        <w:pStyle w:val="Heading2"/>
        <w:numPr>
          <w:ilvl w:val="1"/>
          <w:numId w:val="5"/>
        </w:numPr>
        <w:tabs>
          <w:tab w:val="left" w:pos="1570"/>
        </w:tabs>
        <w:spacing w:before="54"/>
        <w:ind w:left="1570" w:hanging="720"/>
        <w:jc w:val="both"/>
      </w:pPr>
      <w:r>
        <w:t>Existing</w:t>
      </w:r>
      <w:r>
        <w:rPr>
          <w:spacing w:val="3"/>
        </w:rPr>
        <w:t xml:space="preserve"> </w:t>
      </w:r>
      <w:r>
        <w:rPr>
          <w:spacing w:val="-2"/>
        </w:rPr>
        <w:t>Problem</w:t>
      </w:r>
    </w:p>
    <w:p w:rsidR="001129A4" w:rsidRDefault="00000000">
      <w:pPr>
        <w:pStyle w:val="BodyText"/>
        <w:spacing w:before="50" w:line="360" w:lineRule="auto"/>
        <w:ind w:right="213"/>
        <w:jc w:val="both"/>
      </w:pPr>
      <w:r>
        <w:t>Traditional historical learning methods do not provide an immersive, engaging, and easily accessible</w:t>
      </w:r>
      <w:r>
        <w:rPr>
          <w:spacing w:val="-11"/>
        </w:rPr>
        <w:t xml:space="preserve"> </w:t>
      </w:r>
      <w:r>
        <w:t>way</w:t>
      </w:r>
      <w:r>
        <w:rPr>
          <w:spacing w:val="-10"/>
        </w:rPr>
        <w:t xml:space="preserve"> </w:t>
      </w:r>
      <w:r>
        <w:t>to</w:t>
      </w:r>
      <w:r>
        <w:rPr>
          <w:spacing w:val="-10"/>
        </w:rPr>
        <w:t xml:space="preserve"> </w:t>
      </w:r>
      <w:r>
        <w:t>visualize</w:t>
      </w:r>
      <w:r>
        <w:rPr>
          <w:spacing w:val="-6"/>
        </w:rPr>
        <w:t xml:space="preserve"> </w:t>
      </w:r>
      <w:r>
        <w:t>ancient</w:t>
      </w:r>
      <w:r>
        <w:rPr>
          <w:spacing w:val="-11"/>
        </w:rPr>
        <w:t xml:space="preserve"> </w:t>
      </w:r>
      <w:r>
        <w:t>architecture</w:t>
      </w:r>
      <w:r>
        <w:rPr>
          <w:spacing w:val="-6"/>
        </w:rPr>
        <w:t xml:space="preserve"> </w:t>
      </w:r>
      <w:r>
        <w:t>and</w:t>
      </w:r>
      <w:r>
        <w:rPr>
          <w:spacing w:val="-10"/>
        </w:rPr>
        <w:t xml:space="preserve"> </w:t>
      </w:r>
      <w:r>
        <w:t>environments.</w:t>
      </w:r>
      <w:r>
        <w:rPr>
          <w:spacing w:val="-10"/>
        </w:rPr>
        <w:t xml:space="preserve"> </w:t>
      </w:r>
      <w:r>
        <w:t>Many</w:t>
      </w:r>
      <w:r>
        <w:rPr>
          <w:spacing w:val="-10"/>
        </w:rPr>
        <w:t xml:space="preserve"> </w:t>
      </w:r>
      <w:r>
        <w:t>modern</w:t>
      </w:r>
      <w:r>
        <w:rPr>
          <w:spacing w:val="-9"/>
        </w:rPr>
        <w:t xml:space="preserve"> </w:t>
      </w:r>
      <w:r>
        <w:t>solutions</w:t>
      </w:r>
      <w:r>
        <w:rPr>
          <w:spacing w:val="-8"/>
        </w:rPr>
        <w:t xml:space="preserve"> </w:t>
      </w:r>
      <w:r>
        <w:t>rely</w:t>
      </w:r>
      <w:r>
        <w:rPr>
          <w:spacing w:val="-10"/>
        </w:rPr>
        <w:t xml:space="preserve"> </w:t>
      </w:r>
      <w:r>
        <w:t>on VR headsets or specialized software, making them inaccessible to a broader audience.</w:t>
      </w:r>
    </w:p>
    <w:p w:rsidR="001129A4" w:rsidRDefault="00000000">
      <w:pPr>
        <w:pStyle w:val="BodyText"/>
        <w:spacing w:line="360" w:lineRule="auto"/>
        <w:ind w:right="205"/>
        <w:jc w:val="both"/>
      </w:pPr>
      <w:r>
        <w:t>There is a need for a web-based platform that offers interactive 3D models of historical sites, allowing</w:t>
      </w:r>
      <w:r>
        <w:rPr>
          <w:spacing w:val="-15"/>
        </w:rPr>
        <w:t xml:space="preserve"> </w:t>
      </w:r>
      <w:r>
        <w:t>users</w:t>
      </w:r>
      <w:r>
        <w:rPr>
          <w:spacing w:val="-15"/>
        </w:rPr>
        <w:t xml:space="preserve"> </w:t>
      </w:r>
      <w:r>
        <w:t>to</w:t>
      </w:r>
      <w:r>
        <w:rPr>
          <w:spacing w:val="-11"/>
        </w:rPr>
        <w:t xml:space="preserve"> </w:t>
      </w:r>
      <w:r>
        <w:t>explore</w:t>
      </w:r>
      <w:r>
        <w:rPr>
          <w:spacing w:val="-12"/>
        </w:rPr>
        <w:t xml:space="preserve"> </w:t>
      </w:r>
      <w:r>
        <w:t>these</w:t>
      </w:r>
      <w:r>
        <w:rPr>
          <w:spacing w:val="-12"/>
        </w:rPr>
        <w:t xml:space="preserve"> </w:t>
      </w:r>
      <w:r>
        <w:t>locations</w:t>
      </w:r>
      <w:r>
        <w:rPr>
          <w:spacing w:val="-14"/>
        </w:rPr>
        <w:t xml:space="preserve"> </w:t>
      </w:r>
      <w:r>
        <w:t>as</w:t>
      </w:r>
      <w:r>
        <w:rPr>
          <w:spacing w:val="-14"/>
        </w:rPr>
        <w:t xml:space="preserve"> </w:t>
      </w:r>
      <w:r>
        <w:t>they</w:t>
      </w:r>
      <w:r>
        <w:rPr>
          <w:spacing w:val="-11"/>
        </w:rPr>
        <w:t xml:space="preserve"> </w:t>
      </w:r>
      <w:r>
        <w:t>originally</w:t>
      </w:r>
      <w:r>
        <w:rPr>
          <w:spacing w:val="-15"/>
        </w:rPr>
        <w:t xml:space="preserve"> </w:t>
      </w:r>
      <w:r>
        <w:t>appeared—without</w:t>
      </w:r>
      <w:r>
        <w:rPr>
          <w:spacing w:val="-15"/>
        </w:rPr>
        <w:t xml:space="preserve"> </w:t>
      </w:r>
      <w:r>
        <w:t>requiring</w:t>
      </w:r>
      <w:r>
        <w:rPr>
          <w:spacing w:val="-11"/>
        </w:rPr>
        <w:t xml:space="preserve"> </w:t>
      </w:r>
      <w:r>
        <w:t>additional hardware or applications. The AR History Explorer website aims to bridge this gap by providing realistic, interactive 3D AR models of ancient landmarks, combined with historical descriptions and</w:t>
      </w:r>
      <w:r>
        <w:rPr>
          <w:spacing w:val="-5"/>
        </w:rPr>
        <w:t xml:space="preserve"> </w:t>
      </w:r>
      <w:r>
        <w:t>insights,</w:t>
      </w:r>
      <w:r>
        <w:rPr>
          <w:spacing w:val="-5"/>
        </w:rPr>
        <w:t xml:space="preserve"> </w:t>
      </w:r>
      <w:r>
        <w:t>making</w:t>
      </w:r>
      <w:r>
        <w:rPr>
          <w:spacing w:val="-5"/>
        </w:rPr>
        <w:t xml:space="preserve"> </w:t>
      </w:r>
      <w:r>
        <w:t>history</w:t>
      </w:r>
      <w:r>
        <w:rPr>
          <w:spacing w:val="-5"/>
        </w:rPr>
        <w:t xml:space="preserve"> </w:t>
      </w:r>
      <w:r>
        <w:t>more</w:t>
      </w:r>
      <w:r>
        <w:rPr>
          <w:spacing w:val="-2"/>
        </w:rPr>
        <w:t xml:space="preserve"> </w:t>
      </w:r>
      <w:r>
        <w:t>engaging,</w:t>
      </w:r>
      <w:r>
        <w:rPr>
          <w:spacing w:val="-1"/>
        </w:rPr>
        <w:t xml:space="preserve"> </w:t>
      </w:r>
      <w:r>
        <w:t>accessible,</w:t>
      </w:r>
      <w:r>
        <w:rPr>
          <w:spacing w:val="-5"/>
        </w:rPr>
        <w:t xml:space="preserve"> </w:t>
      </w:r>
      <w:r>
        <w:t>and</w:t>
      </w:r>
      <w:r>
        <w:rPr>
          <w:spacing w:val="-5"/>
        </w:rPr>
        <w:t xml:space="preserve"> </w:t>
      </w:r>
      <w:r>
        <w:t>educational</w:t>
      </w:r>
      <w:r>
        <w:rPr>
          <w:spacing w:val="-6"/>
        </w:rPr>
        <w:t xml:space="preserve"> </w:t>
      </w:r>
      <w:r>
        <w:t>for</w:t>
      </w:r>
      <w:r>
        <w:rPr>
          <w:spacing w:val="-5"/>
        </w:rPr>
        <w:t xml:space="preserve"> </w:t>
      </w:r>
      <w:r>
        <w:t>students,</w:t>
      </w:r>
      <w:r>
        <w:rPr>
          <w:spacing w:val="-5"/>
        </w:rPr>
        <w:t xml:space="preserve"> </w:t>
      </w:r>
      <w:r>
        <w:t>researchers, and history enthusiasts worldwide.</w:t>
      </w:r>
    </w:p>
    <w:p w:rsidR="001129A4" w:rsidRDefault="001129A4">
      <w:pPr>
        <w:pStyle w:val="BodyText"/>
        <w:spacing w:before="138"/>
        <w:ind w:left="0"/>
      </w:pPr>
    </w:p>
    <w:p w:rsidR="001129A4" w:rsidRDefault="00000000">
      <w:pPr>
        <w:pStyle w:val="Heading2"/>
        <w:numPr>
          <w:ilvl w:val="1"/>
          <w:numId w:val="5"/>
        </w:numPr>
        <w:tabs>
          <w:tab w:val="left" w:pos="1570"/>
        </w:tabs>
        <w:ind w:left="1570" w:hanging="720"/>
        <w:jc w:val="both"/>
      </w:pPr>
      <w:r>
        <w:t>Proposed</w:t>
      </w:r>
      <w:r>
        <w:rPr>
          <w:spacing w:val="-8"/>
        </w:rPr>
        <w:t xml:space="preserve"> </w:t>
      </w:r>
      <w:r>
        <w:rPr>
          <w:spacing w:val="-2"/>
        </w:rPr>
        <w:t>Solution</w:t>
      </w:r>
    </w:p>
    <w:p w:rsidR="001129A4" w:rsidRDefault="00000000">
      <w:pPr>
        <w:pStyle w:val="BodyText"/>
        <w:spacing w:before="50" w:line="360" w:lineRule="auto"/>
        <w:ind w:right="207"/>
        <w:jc w:val="both"/>
      </w:pPr>
      <w:r>
        <w:t>The</w:t>
      </w:r>
      <w:r>
        <w:rPr>
          <w:spacing w:val="-14"/>
        </w:rPr>
        <w:t xml:space="preserve"> </w:t>
      </w:r>
      <w:r>
        <w:t>AR</w:t>
      </w:r>
      <w:r>
        <w:rPr>
          <w:spacing w:val="-13"/>
        </w:rPr>
        <w:t xml:space="preserve"> </w:t>
      </w:r>
      <w:r>
        <w:t>History</w:t>
      </w:r>
      <w:r>
        <w:rPr>
          <w:spacing w:val="-12"/>
        </w:rPr>
        <w:t xml:space="preserve"> </w:t>
      </w:r>
      <w:r>
        <w:t>Explorer</w:t>
      </w:r>
      <w:r>
        <w:rPr>
          <w:spacing w:val="-8"/>
        </w:rPr>
        <w:t xml:space="preserve"> </w:t>
      </w:r>
      <w:r>
        <w:t>is</w:t>
      </w:r>
      <w:r>
        <w:rPr>
          <w:spacing w:val="-11"/>
        </w:rPr>
        <w:t xml:space="preserve"> </w:t>
      </w:r>
      <w:r>
        <w:t>a</w:t>
      </w:r>
      <w:r>
        <w:rPr>
          <w:spacing w:val="-14"/>
        </w:rPr>
        <w:t xml:space="preserve"> </w:t>
      </w:r>
      <w:r>
        <w:t>web-based</w:t>
      </w:r>
      <w:r>
        <w:rPr>
          <w:spacing w:val="-8"/>
        </w:rPr>
        <w:t xml:space="preserve"> </w:t>
      </w:r>
      <w:r>
        <w:t>platform</w:t>
      </w:r>
      <w:r>
        <w:rPr>
          <w:spacing w:val="-14"/>
        </w:rPr>
        <w:t xml:space="preserve"> </w:t>
      </w:r>
      <w:r>
        <w:t>that</w:t>
      </w:r>
      <w:r>
        <w:rPr>
          <w:spacing w:val="-14"/>
        </w:rPr>
        <w:t xml:space="preserve"> </w:t>
      </w:r>
      <w:r>
        <w:t>provides</w:t>
      </w:r>
      <w:r>
        <w:rPr>
          <w:spacing w:val="-11"/>
        </w:rPr>
        <w:t xml:space="preserve"> </w:t>
      </w:r>
      <w:r>
        <w:t>interactive</w:t>
      </w:r>
      <w:r>
        <w:rPr>
          <w:spacing w:val="-14"/>
        </w:rPr>
        <w:t xml:space="preserve"> </w:t>
      </w:r>
      <w:r>
        <w:t>3D</w:t>
      </w:r>
      <w:r>
        <w:rPr>
          <w:spacing w:val="-11"/>
        </w:rPr>
        <w:t xml:space="preserve"> </w:t>
      </w:r>
      <w:r>
        <w:t>models</w:t>
      </w:r>
      <w:r>
        <w:rPr>
          <w:spacing w:val="-11"/>
        </w:rPr>
        <w:t xml:space="preserve"> </w:t>
      </w:r>
      <w:r>
        <w:t>of</w:t>
      </w:r>
      <w:r>
        <w:rPr>
          <w:spacing w:val="-12"/>
        </w:rPr>
        <w:t xml:space="preserve"> </w:t>
      </w:r>
      <w:r>
        <w:t>historical sites, allowing users to visualize how these landmarks appeared in ancient times. Unlike existing solutions that require VR headsets or mobile apps, this website is accessible directly from a browser, making history engaging, immersive, and widely available.</w:t>
      </w:r>
    </w:p>
    <w:p w:rsidR="001129A4" w:rsidRDefault="00000000">
      <w:pPr>
        <w:pStyle w:val="BodyText"/>
        <w:spacing w:line="276" w:lineRule="exact"/>
        <w:jc w:val="both"/>
      </w:pPr>
      <w:r>
        <w:t>Key</w:t>
      </w:r>
      <w:r>
        <w:rPr>
          <w:spacing w:val="-1"/>
        </w:rPr>
        <w:t xml:space="preserve"> </w:t>
      </w:r>
      <w:r>
        <w:rPr>
          <w:spacing w:val="-2"/>
        </w:rPr>
        <w:t>Features:</w:t>
      </w:r>
    </w:p>
    <w:p w:rsidR="001129A4" w:rsidRDefault="00000000">
      <w:pPr>
        <w:pStyle w:val="ListParagraph"/>
        <w:numPr>
          <w:ilvl w:val="0"/>
          <w:numId w:val="4"/>
        </w:numPr>
        <w:tabs>
          <w:tab w:val="left" w:pos="2291"/>
        </w:tabs>
        <w:spacing w:before="137" w:line="352" w:lineRule="auto"/>
        <w:ind w:right="212"/>
        <w:jc w:val="both"/>
        <w:rPr>
          <w:rFonts w:ascii="Symbol" w:hAnsi="Symbol"/>
          <w:sz w:val="24"/>
        </w:rPr>
      </w:pPr>
      <w:r>
        <w:rPr>
          <w:sz w:val="24"/>
        </w:rPr>
        <w:t>High-Quality 3D Reconstructions – Users can explore detailed, historically accurate models with zoom, rotation, and annotations.</w:t>
      </w:r>
    </w:p>
    <w:p w:rsidR="001129A4" w:rsidRDefault="00000000">
      <w:pPr>
        <w:pStyle w:val="ListParagraph"/>
        <w:numPr>
          <w:ilvl w:val="0"/>
          <w:numId w:val="4"/>
        </w:numPr>
        <w:tabs>
          <w:tab w:val="left" w:pos="2291"/>
        </w:tabs>
        <w:spacing w:before="8"/>
        <w:ind w:hanging="360"/>
        <w:jc w:val="both"/>
        <w:rPr>
          <w:rFonts w:ascii="Symbol" w:hAnsi="Symbol"/>
          <w:sz w:val="24"/>
        </w:rPr>
      </w:pPr>
      <w:r>
        <w:rPr>
          <w:sz w:val="24"/>
        </w:rPr>
        <w:t>Web-Based</w:t>
      </w:r>
      <w:r>
        <w:rPr>
          <w:spacing w:val="-4"/>
          <w:sz w:val="24"/>
        </w:rPr>
        <w:t xml:space="preserve"> </w:t>
      </w:r>
      <w:r>
        <w:rPr>
          <w:sz w:val="24"/>
        </w:rPr>
        <w:t>AR</w:t>
      </w:r>
      <w:r>
        <w:rPr>
          <w:spacing w:val="-2"/>
          <w:sz w:val="24"/>
        </w:rPr>
        <w:t xml:space="preserve"> </w:t>
      </w:r>
      <w:r>
        <w:rPr>
          <w:sz w:val="24"/>
        </w:rPr>
        <w:t>Integration</w:t>
      </w:r>
      <w:r>
        <w:rPr>
          <w:spacing w:val="-1"/>
          <w:sz w:val="24"/>
        </w:rPr>
        <w:t xml:space="preserve"> </w:t>
      </w:r>
      <w:r>
        <w:rPr>
          <w:sz w:val="24"/>
        </w:rPr>
        <w:t>–</w:t>
      </w:r>
      <w:r>
        <w:rPr>
          <w:spacing w:val="-2"/>
          <w:sz w:val="24"/>
        </w:rPr>
        <w:t xml:space="preserve"> </w:t>
      </w:r>
      <w:r>
        <w:rPr>
          <w:sz w:val="24"/>
        </w:rPr>
        <w:t>Supports</w:t>
      </w:r>
      <w:r>
        <w:rPr>
          <w:spacing w:val="-2"/>
          <w:sz w:val="24"/>
        </w:rPr>
        <w:t xml:space="preserve"> </w:t>
      </w:r>
      <w:r>
        <w:rPr>
          <w:sz w:val="24"/>
        </w:rPr>
        <w:t>browser-based</w:t>
      </w:r>
      <w:r>
        <w:rPr>
          <w:spacing w:val="-1"/>
          <w:sz w:val="24"/>
        </w:rPr>
        <w:t xml:space="preserve"> </w:t>
      </w:r>
      <w:r>
        <w:rPr>
          <w:sz w:val="24"/>
        </w:rPr>
        <w:t>AR</w:t>
      </w:r>
      <w:r>
        <w:rPr>
          <w:spacing w:val="-2"/>
          <w:sz w:val="24"/>
        </w:rPr>
        <w:t xml:space="preserve"> </w:t>
      </w:r>
      <w:r>
        <w:rPr>
          <w:sz w:val="24"/>
        </w:rPr>
        <w:t>without</w:t>
      </w:r>
      <w:r>
        <w:rPr>
          <w:spacing w:val="-4"/>
          <w:sz w:val="24"/>
        </w:rPr>
        <w:t xml:space="preserve"> </w:t>
      </w:r>
      <w:r>
        <w:rPr>
          <w:sz w:val="24"/>
        </w:rPr>
        <w:t>extra</w:t>
      </w:r>
      <w:r>
        <w:rPr>
          <w:spacing w:val="1"/>
          <w:sz w:val="24"/>
        </w:rPr>
        <w:t xml:space="preserve"> </w:t>
      </w:r>
      <w:r>
        <w:rPr>
          <w:spacing w:val="-2"/>
          <w:sz w:val="24"/>
        </w:rPr>
        <w:t>applications.</w:t>
      </w:r>
    </w:p>
    <w:p w:rsidR="001129A4" w:rsidRDefault="00000000">
      <w:pPr>
        <w:pStyle w:val="ListParagraph"/>
        <w:numPr>
          <w:ilvl w:val="0"/>
          <w:numId w:val="4"/>
        </w:numPr>
        <w:tabs>
          <w:tab w:val="left" w:pos="2291"/>
        </w:tabs>
        <w:spacing w:before="136" w:line="357" w:lineRule="auto"/>
        <w:ind w:right="214"/>
        <w:jc w:val="both"/>
        <w:rPr>
          <w:rFonts w:ascii="Symbol" w:hAnsi="Symbol"/>
          <w:sz w:val="24"/>
        </w:rPr>
      </w:pPr>
      <w:r>
        <w:rPr>
          <w:sz w:val="24"/>
        </w:rPr>
        <w:t>Informative Historical Context – Clickable annotations provide historical facts and architectural details.</w:t>
      </w:r>
    </w:p>
    <w:p w:rsidR="001129A4" w:rsidRDefault="00000000">
      <w:pPr>
        <w:pStyle w:val="ListParagraph"/>
        <w:numPr>
          <w:ilvl w:val="0"/>
          <w:numId w:val="4"/>
        </w:numPr>
        <w:tabs>
          <w:tab w:val="left" w:pos="2291"/>
        </w:tabs>
        <w:spacing w:line="357" w:lineRule="auto"/>
        <w:ind w:right="215"/>
        <w:jc w:val="both"/>
        <w:rPr>
          <w:rFonts w:ascii="Symbol" w:hAnsi="Symbol"/>
          <w:sz w:val="24"/>
        </w:rPr>
      </w:pPr>
      <w:r>
        <w:rPr>
          <w:sz w:val="24"/>
        </w:rPr>
        <w:t>Accessibility &amp; Preservation – No special hardware required, ensuring global reach and cultural heritage preservation.</w:t>
      </w:r>
    </w:p>
    <w:p w:rsidR="001129A4" w:rsidRDefault="001129A4">
      <w:pPr>
        <w:pStyle w:val="ListParagraph"/>
        <w:spacing w:line="357" w:lineRule="auto"/>
        <w:jc w:val="both"/>
        <w:rPr>
          <w:rFonts w:ascii="Symbol" w:hAnsi="Symbol"/>
          <w:sz w:val="24"/>
        </w:rPr>
        <w:sectPr w:rsidR="001129A4">
          <w:pgSz w:w="12240" w:h="15840"/>
          <w:pgMar w:top="500" w:right="360" w:bottom="280" w:left="720" w:header="720" w:footer="720" w:gutter="0"/>
          <w:cols w:space="720"/>
        </w:sectPr>
      </w:pPr>
    </w:p>
    <w:p w:rsidR="001129A4" w:rsidRDefault="00000000">
      <w:pPr>
        <w:pStyle w:val="Heading1"/>
        <w:numPr>
          <w:ilvl w:val="0"/>
          <w:numId w:val="5"/>
        </w:numPr>
        <w:tabs>
          <w:tab w:val="left" w:pos="850"/>
        </w:tabs>
        <w:spacing w:before="67"/>
      </w:pPr>
      <w:r>
        <w:lastRenderedPageBreak/>
        <w:t>Theoretical</w:t>
      </w:r>
      <w:r>
        <w:rPr>
          <w:spacing w:val="-12"/>
        </w:rPr>
        <w:t xml:space="preserve"> </w:t>
      </w:r>
      <w:r>
        <w:rPr>
          <w:spacing w:val="-2"/>
        </w:rPr>
        <w:t>Analysis</w:t>
      </w:r>
    </w:p>
    <w:p w:rsidR="001129A4" w:rsidRDefault="00000000">
      <w:pPr>
        <w:pStyle w:val="Heading2"/>
        <w:numPr>
          <w:ilvl w:val="1"/>
          <w:numId w:val="5"/>
        </w:numPr>
        <w:tabs>
          <w:tab w:val="left" w:pos="1570"/>
        </w:tabs>
        <w:spacing w:before="54"/>
        <w:ind w:left="1570" w:hanging="720"/>
      </w:pPr>
      <w:r>
        <w:rPr>
          <w:spacing w:val="-2"/>
        </w:rPr>
        <w:t>Diagrams</w:t>
      </w:r>
    </w:p>
    <w:p w:rsidR="001129A4" w:rsidRDefault="001129A4">
      <w:pPr>
        <w:pStyle w:val="BodyText"/>
        <w:spacing w:before="96"/>
        <w:ind w:left="0"/>
        <w:rPr>
          <w:b/>
          <w:sz w:val="28"/>
        </w:rPr>
      </w:pPr>
    </w:p>
    <w:p w:rsidR="001129A4" w:rsidRDefault="00000000">
      <w:pPr>
        <w:pStyle w:val="ListParagraph"/>
        <w:numPr>
          <w:ilvl w:val="2"/>
          <w:numId w:val="5"/>
        </w:numPr>
        <w:tabs>
          <w:tab w:val="left" w:pos="2271"/>
        </w:tabs>
        <w:ind w:left="2271" w:hanging="700"/>
        <w:rPr>
          <w:b/>
          <w:sz w:val="28"/>
        </w:rPr>
      </w:pPr>
      <w:r>
        <w:rPr>
          <w:b/>
          <w:spacing w:val="-2"/>
          <w:sz w:val="28"/>
        </w:rPr>
        <w:t>Flowchart</w:t>
      </w:r>
    </w:p>
    <w:p w:rsidR="001129A4" w:rsidRDefault="00000000">
      <w:pPr>
        <w:pStyle w:val="BodyText"/>
        <w:spacing w:before="165"/>
        <w:ind w:left="0"/>
        <w:rPr>
          <w:b/>
          <w:sz w:val="20"/>
        </w:rPr>
      </w:pPr>
      <w:r>
        <w:rPr>
          <w:b/>
          <w:noProof/>
          <w:sz w:val="20"/>
        </w:rPr>
        <w:drawing>
          <wp:anchor distT="0" distB="0" distL="0" distR="0" simplePos="0" relativeHeight="487588864" behindDoc="1" locked="0" layoutInCell="1" allowOverlap="1">
            <wp:simplePos x="0" y="0"/>
            <wp:positionH relativeFrom="page">
              <wp:posOffset>1747520</wp:posOffset>
            </wp:positionH>
            <wp:positionV relativeFrom="paragraph">
              <wp:posOffset>266136</wp:posOffset>
            </wp:positionV>
            <wp:extent cx="5391042" cy="317658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391042" cy="3176587"/>
                    </a:xfrm>
                    <a:prstGeom prst="rect">
                      <a:avLst/>
                    </a:prstGeom>
                  </pic:spPr>
                </pic:pic>
              </a:graphicData>
            </a:graphic>
          </wp:anchor>
        </w:drawing>
      </w:r>
    </w:p>
    <w:p w:rsidR="001129A4" w:rsidRDefault="00000000">
      <w:pPr>
        <w:pStyle w:val="BodyText"/>
        <w:spacing w:before="51"/>
        <w:ind w:left="1448" w:right="92"/>
        <w:jc w:val="center"/>
      </w:pPr>
      <w:r>
        <w:t>Fig.3.1.1.</w:t>
      </w:r>
      <w:r>
        <w:rPr>
          <w:spacing w:val="-1"/>
        </w:rPr>
        <w:t xml:space="preserve"> </w:t>
      </w:r>
      <w:r>
        <w:rPr>
          <w:spacing w:val="-2"/>
        </w:rPr>
        <w:t>Flowchart</w:t>
      </w:r>
    </w:p>
    <w:p w:rsidR="001129A4" w:rsidRDefault="001129A4">
      <w:pPr>
        <w:pStyle w:val="BodyText"/>
        <w:spacing w:before="35"/>
        <w:ind w:left="0"/>
        <w:rPr>
          <w:sz w:val="28"/>
        </w:rPr>
      </w:pPr>
    </w:p>
    <w:p w:rsidR="001129A4" w:rsidRDefault="00000000">
      <w:pPr>
        <w:pStyle w:val="Heading2"/>
        <w:tabs>
          <w:tab w:val="left" w:pos="2340"/>
        </w:tabs>
        <w:ind w:left="1571" w:firstLine="0"/>
      </w:pPr>
      <w:r>
        <w:rPr>
          <w:spacing w:val="-2"/>
        </w:rPr>
        <w:t>3.2.2</w:t>
      </w:r>
      <w:r>
        <w:tab/>
        <w:t>Use</w:t>
      </w:r>
      <w:r>
        <w:rPr>
          <w:spacing w:val="-5"/>
        </w:rPr>
        <w:t xml:space="preserve"> </w:t>
      </w:r>
      <w:r>
        <w:t>Case</w:t>
      </w:r>
      <w:r>
        <w:rPr>
          <w:spacing w:val="-3"/>
        </w:rPr>
        <w:t xml:space="preserve"> </w:t>
      </w:r>
      <w:r>
        <w:rPr>
          <w:spacing w:val="-2"/>
        </w:rPr>
        <w:t>Diagram</w:t>
      </w:r>
    </w:p>
    <w:p w:rsidR="001129A4" w:rsidRDefault="00000000">
      <w:pPr>
        <w:pStyle w:val="BodyText"/>
        <w:spacing w:before="8"/>
        <w:ind w:left="0"/>
        <w:rPr>
          <w:b/>
          <w:sz w:val="17"/>
        </w:rPr>
      </w:pPr>
      <w:r>
        <w:rPr>
          <w:b/>
          <w:noProof/>
          <w:sz w:val="17"/>
        </w:rPr>
        <w:drawing>
          <wp:anchor distT="0" distB="0" distL="0" distR="0" simplePos="0" relativeHeight="487589376" behindDoc="1" locked="0" layoutInCell="1" allowOverlap="1">
            <wp:simplePos x="0" y="0"/>
            <wp:positionH relativeFrom="page">
              <wp:posOffset>1778693</wp:posOffset>
            </wp:positionH>
            <wp:positionV relativeFrom="paragraph">
              <wp:posOffset>144579</wp:posOffset>
            </wp:positionV>
            <wp:extent cx="4339738" cy="34290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4339738" cy="3429000"/>
                    </a:xfrm>
                    <a:prstGeom prst="rect">
                      <a:avLst/>
                    </a:prstGeom>
                  </pic:spPr>
                </pic:pic>
              </a:graphicData>
            </a:graphic>
          </wp:anchor>
        </w:drawing>
      </w:r>
    </w:p>
    <w:p w:rsidR="001129A4" w:rsidRDefault="00000000">
      <w:pPr>
        <w:pStyle w:val="BodyText"/>
        <w:spacing w:before="269"/>
        <w:ind w:left="4932"/>
      </w:pPr>
      <w:r>
        <w:t>Fig3.1.2</w:t>
      </w:r>
      <w:r>
        <w:rPr>
          <w:spacing w:val="-2"/>
        </w:rPr>
        <w:t xml:space="preserve"> </w:t>
      </w:r>
      <w:r>
        <w:t>Use</w:t>
      </w:r>
      <w:r>
        <w:rPr>
          <w:spacing w:val="-4"/>
        </w:rPr>
        <w:t xml:space="preserve"> </w:t>
      </w:r>
      <w:r>
        <w:t>Case</w:t>
      </w:r>
      <w:r>
        <w:rPr>
          <w:spacing w:val="-3"/>
        </w:rPr>
        <w:t xml:space="preserve"> </w:t>
      </w:r>
      <w:r>
        <w:rPr>
          <w:spacing w:val="-2"/>
        </w:rPr>
        <w:t>Diagram</w:t>
      </w:r>
    </w:p>
    <w:p w:rsidR="001129A4" w:rsidRDefault="001129A4">
      <w:pPr>
        <w:pStyle w:val="BodyText"/>
        <w:sectPr w:rsidR="001129A4">
          <w:pgSz w:w="12240" w:h="15840"/>
          <w:pgMar w:top="820" w:right="360" w:bottom="280" w:left="720" w:header="720" w:footer="720" w:gutter="0"/>
          <w:cols w:space="720"/>
        </w:sectPr>
      </w:pPr>
    </w:p>
    <w:p w:rsidR="001129A4" w:rsidRDefault="00000000">
      <w:pPr>
        <w:pStyle w:val="Heading2"/>
        <w:numPr>
          <w:ilvl w:val="2"/>
          <w:numId w:val="5"/>
        </w:numPr>
        <w:tabs>
          <w:tab w:val="left" w:pos="2201"/>
        </w:tabs>
        <w:spacing w:before="64"/>
        <w:ind w:left="2201" w:hanging="630"/>
      </w:pPr>
      <w:r>
        <w:lastRenderedPageBreak/>
        <w:t>Sequence</w:t>
      </w:r>
      <w:r>
        <w:rPr>
          <w:spacing w:val="-4"/>
        </w:rPr>
        <w:t xml:space="preserve"> </w:t>
      </w:r>
      <w:r>
        <w:rPr>
          <w:spacing w:val="-2"/>
        </w:rPr>
        <w:t>Diagram</w:t>
      </w:r>
    </w:p>
    <w:p w:rsidR="001129A4" w:rsidRDefault="001129A4">
      <w:pPr>
        <w:pStyle w:val="BodyText"/>
        <w:ind w:left="0"/>
        <w:rPr>
          <w:b/>
          <w:sz w:val="20"/>
        </w:rPr>
      </w:pPr>
    </w:p>
    <w:p w:rsidR="001129A4" w:rsidRDefault="00000000">
      <w:pPr>
        <w:pStyle w:val="BodyText"/>
        <w:spacing w:before="47"/>
        <w:ind w:left="0"/>
        <w:rPr>
          <w:b/>
          <w:sz w:val="20"/>
        </w:rPr>
      </w:pPr>
      <w:r>
        <w:rPr>
          <w:b/>
          <w:noProof/>
          <w:sz w:val="20"/>
        </w:rPr>
        <w:drawing>
          <wp:anchor distT="0" distB="0" distL="0" distR="0" simplePos="0" relativeHeight="487589888" behindDoc="1" locked="0" layoutInCell="1" allowOverlap="1">
            <wp:simplePos x="0" y="0"/>
            <wp:positionH relativeFrom="page">
              <wp:posOffset>1631123</wp:posOffset>
            </wp:positionH>
            <wp:positionV relativeFrom="paragraph">
              <wp:posOffset>191488</wp:posOffset>
            </wp:positionV>
            <wp:extent cx="5566588" cy="359092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566588" cy="3590925"/>
                    </a:xfrm>
                    <a:prstGeom prst="rect">
                      <a:avLst/>
                    </a:prstGeom>
                  </pic:spPr>
                </pic:pic>
              </a:graphicData>
            </a:graphic>
          </wp:anchor>
        </w:drawing>
      </w:r>
    </w:p>
    <w:p w:rsidR="001129A4" w:rsidRDefault="00000000">
      <w:pPr>
        <w:spacing w:before="171"/>
        <w:ind w:left="4832"/>
        <w:rPr>
          <w:b/>
          <w:sz w:val="24"/>
        </w:rPr>
      </w:pPr>
      <w:r>
        <w:rPr>
          <w:b/>
          <w:sz w:val="24"/>
        </w:rPr>
        <w:t>Fig.3.1.3</w:t>
      </w:r>
      <w:r>
        <w:rPr>
          <w:b/>
          <w:spacing w:val="-4"/>
          <w:sz w:val="24"/>
        </w:rPr>
        <w:t xml:space="preserve"> </w:t>
      </w:r>
      <w:r>
        <w:rPr>
          <w:b/>
          <w:sz w:val="24"/>
        </w:rPr>
        <w:t>Sequence</w:t>
      </w:r>
      <w:r>
        <w:rPr>
          <w:b/>
          <w:spacing w:val="-4"/>
          <w:sz w:val="24"/>
        </w:rPr>
        <w:t xml:space="preserve"> </w:t>
      </w:r>
      <w:r>
        <w:rPr>
          <w:b/>
          <w:spacing w:val="-2"/>
          <w:sz w:val="24"/>
        </w:rPr>
        <w:t>Diagram</w:t>
      </w:r>
    </w:p>
    <w:p w:rsidR="001129A4" w:rsidRDefault="001129A4">
      <w:pPr>
        <w:pStyle w:val="BodyText"/>
        <w:spacing w:before="80"/>
        <w:ind w:left="0"/>
        <w:rPr>
          <w:b/>
        </w:rPr>
      </w:pPr>
    </w:p>
    <w:p w:rsidR="001129A4" w:rsidRDefault="00000000">
      <w:pPr>
        <w:pStyle w:val="Heading2"/>
        <w:numPr>
          <w:ilvl w:val="1"/>
          <w:numId w:val="5"/>
        </w:numPr>
        <w:tabs>
          <w:tab w:val="left" w:pos="1570"/>
        </w:tabs>
        <w:ind w:left="1570" w:hanging="720"/>
      </w:pPr>
      <w:r>
        <w:t>Hardware/Software</w:t>
      </w:r>
      <w:r>
        <w:rPr>
          <w:spacing w:val="-2"/>
        </w:rPr>
        <w:t xml:space="preserve"> Designing</w:t>
      </w:r>
    </w:p>
    <w:p w:rsidR="001129A4" w:rsidRDefault="00000000">
      <w:pPr>
        <w:pStyle w:val="ListParagraph"/>
        <w:numPr>
          <w:ilvl w:val="2"/>
          <w:numId w:val="5"/>
        </w:numPr>
        <w:tabs>
          <w:tab w:val="left" w:pos="1931"/>
        </w:tabs>
        <w:spacing w:before="49"/>
        <w:rPr>
          <w:b/>
          <w:sz w:val="28"/>
        </w:rPr>
      </w:pPr>
      <w:r>
        <w:rPr>
          <w:b/>
          <w:sz w:val="28"/>
        </w:rPr>
        <w:t>Hardware</w:t>
      </w:r>
      <w:r>
        <w:rPr>
          <w:b/>
          <w:spacing w:val="2"/>
          <w:sz w:val="28"/>
        </w:rPr>
        <w:t xml:space="preserve"> </w:t>
      </w:r>
      <w:r>
        <w:rPr>
          <w:b/>
          <w:spacing w:val="-2"/>
          <w:sz w:val="28"/>
        </w:rPr>
        <w:t>Requirements</w:t>
      </w:r>
    </w:p>
    <w:p w:rsidR="001129A4" w:rsidRDefault="00000000">
      <w:pPr>
        <w:pStyle w:val="ListParagraph"/>
        <w:numPr>
          <w:ilvl w:val="3"/>
          <w:numId w:val="5"/>
        </w:numPr>
        <w:tabs>
          <w:tab w:val="left" w:pos="2291"/>
        </w:tabs>
        <w:spacing w:before="48"/>
        <w:ind w:hanging="360"/>
        <w:rPr>
          <w:sz w:val="24"/>
        </w:rPr>
      </w:pPr>
      <w:r>
        <w:rPr>
          <w:sz w:val="24"/>
        </w:rPr>
        <w:t>Processor:</w:t>
      </w:r>
      <w:r>
        <w:rPr>
          <w:spacing w:val="-4"/>
          <w:sz w:val="24"/>
        </w:rPr>
        <w:t xml:space="preserve"> </w:t>
      </w:r>
      <w:r>
        <w:rPr>
          <w:sz w:val="24"/>
        </w:rPr>
        <w:t>Quad</w:t>
      </w:r>
      <w:r>
        <w:rPr>
          <w:spacing w:val="-2"/>
          <w:sz w:val="24"/>
        </w:rPr>
        <w:t xml:space="preserve"> </w:t>
      </w:r>
      <w:r>
        <w:rPr>
          <w:sz w:val="24"/>
        </w:rPr>
        <w:t>core</w:t>
      </w:r>
      <w:r>
        <w:rPr>
          <w:spacing w:val="-3"/>
          <w:sz w:val="24"/>
        </w:rPr>
        <w:t xml:space="preserve"> </w:t>
      </w:r>
      <w:r>
        <w:rPr>
          <w:sz w:val="24"/>
        </w:rPr>
        <w:t>or</w:t>
      </w:r>
      <w:r>
        <w:rPr>
          <w:spacing w:val="-2"/>
          <w:sz w:val="24"/>
        </w:rPr>
        <w:t xml:space="preserve"> </w:t>
      </w:r>
      <w:r>
        <w:rPr>
          <w:sz w:val="24"/>
        </w:rPr>
        <w:t>higher</w:t>
      </w:r>
      <w:r>
        <w:rPr>
          <w:spacing w:val="-1"/>
          <w:sz w:val="24"/>
        </w:rPr>
        <w:t xml:space="preserve"> </w:t>
      </w:r>
      <w:r>
        <w:rPr>
          <w:spacing w:val="-2"/>
          <w:sz w:val="24"/>
        </w:rPr>
        <w:t>processor</w:t>
      </w:r>
    </w:p>
    <w:p w:rsidR="001129A4" w:rsidRDefault="00000000">
      <w:pPr>
        <w:pStyle w:val="ListParagraph"/>
        <w:numPr>
          <w:ilvl w:val="3"/>
          <w:numId w:val="5"/>
        </w:numPr>
        <w:tabs>
          <w:tab w:val="left" w:pos="2291"/>
        </w:tabs>
        <w:spacing w:before="141"/>
        <w:ind w:hanging="360"/>
        <w:rPr>
          <w:sz w:val="24"/>
        </w:rPr>
      </w:pPr>
      <w:r>
        <w:rPr>
          <w:sz w:val="24"/>
        </w:rPr>
        <w:t>RAM:</w:t>
      </w:r>
      <w:r>
        <w:rPr>
          <w:spacing w:val="-4"/>
          <w:sz w:val="24"/>
        </w:rPr>
        <w:t xml:space="preserve"> </w:t>
      </w:r>
      <w:r>
        <w:rPr>
          <w:sz w:val="24"/>
        </w:rPr>
        <w:t>Minimum</w:t>
      </w:r>
      <w:r>
        <w:rPr>
          <w:spacing w:val="-4"/>
          <w:sz w:val="24"/>
        </w:rPr>
        <w:t xml:space="preserve"> </w:t>
      </w:r>
      <w:r>
        <w:rPr>
          <w:spacing w:val="-5"/>
          <w:sz w:val="24"/>
        </w:rPr>
        <w:t>4GB</w:t>
      </w:r>
    </w:p>
    <w:p w:rsidR="001129A4" w:rsidRDefault="00000000">
      <w:pPr>
        <w:pStyle w:val="ListParagraph"/>
        <w:numPr>
          <w:ilvl w:val="3"/>
          <w:numId w:val="5"/>
        </w:numPr>
        <w:tabs>
          <w:tab w:val="left" w:pos="2291"/>
        </w:tabs>
        <w:spacing w:before="136"/>
        <w:ind w:hanging="360"/>
        <w:rPr>
          <w:sz w:val="24"/>
        </w:rPr>
      </w:pPr>
      <w:r>
        <w:rPr>
          <w:sz w:val="24"/>
        </w:rPr>
        <w:t>Storage:</w:t>
      </w:r>
      <w:r>
        <w:rPr>
          <w:spacing w:val="-5"/>
          <w:sz w:val="24"/>
        </w:rPr>
        <w:t xml:space="preserve"> </w:t>
      </w:r>
      <w:r>
        <w:rPr>
          <w:sz w:val="24"/>
        </w:rPr>
        <w:t>Minimum</w:t>
      </w:r>
      <w:r>
        <w:rPr>
          <w:spacing w:val="-4"/>
          <w:sz w:val="24"/>
        </w:rPr>
        <w:t xml:space="preserve"> </w:t>
      </w:r>
      <w:r>
        <w:rPr>
          <w:spacing w:val="-2"/>
          <w:sz w:val="24"/>
        </w:rPr>
        <w:t>200MB</w:t>
      </w:r>
    </w:p>
    <w:p w:rsidR="001129A4" w:rsidRDefault="00000000">
      <w:pPr>
        <w:pStyle w:val="ListParagraph"/>
        <w:numPr>
          <w:ilvl w:val="3"/>
          <w:numId w:val="5"/>
        </w:numPr>
        <w:tabs>
          <w:tab w:val="left" w:pos="2291"/>
        </w:tabs>
        <w:spacing w:before="136"/>
        <w:ind w:hanging="360"/>
        <w:rPr>
          <w:sz w:val="24"/>
        </w:rPr>
      </w:pPr>
      <w:r>
        <w:rPr>
          <w:sz w:val="24"/>
        </w:rPr>
        <w:t>HD</w:t>
      </w:r>
      <w:r>
        <w:rPr>
          <w:spacing w:val="-2"/>
          <w:sz w:val="24"/>
        </w:rPr>
        <w:t xml:space="preserve"> </w:t>
      </w:r>
      <w:r>
        <w:rPr>
          <w:sz w:val="24"/>
        </w:rPr>
        <w:t>display</w:t>
      </w:r>
      <w:r>
        <w:rPr>
          <w:spacing w:val="-3"/>
          <w:sz w:val="24"/>
        </w:rPr>
        <w:t xml:space="preserve"> </w:t>
      </w:r>
      <w:r>
        <w:rPr>
          <w:sz w:val="24"/>
        </w:rPr>
        <w:t>for</w:t>
      </w:r>
      <w:r>
        <w:rPr>
          <w:spacing w:val="-3"/>
          <w:sz w:val="24"/>
        </w:rPr>
        <w:t xml:space="preserve"> </w:t>
      </w:r>
      <w:r>
        <w:rPr>
          <w:sz w:val="24"/>
        </w:rPr>
        <w:t>better</w:t>
      </w:r>
      <w:r>
        <w:rPr>
          <w:spacing w:val="1"/>
          <w:sz w:val="24"/>
        </w:rPr>
        <w:t xml:space="preserve"> </w:t>
      </w:r>
      <w:r>
        <w:rPr>
          <w:spacing w:val="-2"/>
          <w:sz w:val="24"/>
        </w:rPr>
        <w:t>experience</w:t>
      </w:r>
    </w:p>
    <w:p w:rsidR="001129A4" w:rsidRDefault="00000000">
      <w:pPr>
        <w:pStyle w:val="Heading2"/>
        <w:numPr>
          <w:ilvl w:val="2"/>
          <w:numId w:val="5"/>
        </w:numPr>
        <w:tabs>
          <w:tab w:val="left" w:pos="1931"/>
        </w:tabs>
        <w:spacing w:before="136"/>
      </w:pPr>
      <w:r>
        <w:t>Software</w:t>
      </w:r>
      <w:r>
        <w:rPr>
          <w:spacing w:val="4"/>
        </w:rPr>
        <w:t xml:space="preserve"> </w:t>
      </w:r>
      <w:r>
        <w:rPr>
          <w:spacing w:val="-2"/>
        </w:rPr>
        <w:t>Requirements</w:t>
      </w:r>
    </w:p>
    <w:p w:rsidR="001129A4" w:rsidRDefault="00000000">
      <w:pPr>
        <w:pStyle w:val="Heading3"/>
        <w:numPr>
          <w:ilvl w:val="3"/>
          <w:numId w:val="5"/>
        </w:numPr>
        <w:tabs>
          <w:tab w:val="left" w:pos="2651"/>
        </w:tabs>
        <w:spacing w:before="48"/>
        <w:ind w:left="2651" w:hanging="360"/>
      </w:pPr>
      <w:r>
        <w:t>Frontend</w:t>
      </w:r>
      <w:r>
        <w:rPr>
          <w:spacing w:val="-6"/>
        </w:rPr>
        <w:t xml:space="preserve"> </w:t>
      </w:r>
      <w:r>
        <w:rPr>
          <w:spacing w:val="-4"/>
        </w:rPr>
        <w:t>Stack</w:t>
      </w:r>
    </w:p>
    <w:p w:rsidR="001129A4" w:rsidRDefault="00000000">
      <w:pPr>
        <w:pStyle w:val="BodyText"/>
        <w:spacing w:before="144" w:line="360" w:lineRule="auto"/>
        <w:ind w:left="2651" w:right="237"/>
      </w:pPr>
      <w:r>
        <w:rPr>
          <w:b/>
        </w:rPr>
        <w:t xml:space="preserve">Frameworks &amp; Libraries: </w:t>
      </w:r>
      <w:r>
        <w:t xml:space="preserve">React, React Three Fiber, Drei, XR, </w:t>
      </w:r>
      <w:proofErr w:type="spellStart"/>
      <w:r>
        <w:t>TailwindCSS</w:t>
      </w:r>
      <w:proofErr w:type="spellEnd"/>
      <w:r>
        <w:t xml:space="preserve">, Framer Motion, </w:t>
      </w:r>
      <w:proofErr w:type="spellStart"/>
      <w:r>
        <w:t>Lucide</w:t>
      </w:r>
      <w:proofErr w:type="spellEnd"/>
      <w:r>
        <w:t xml:space="preserve">-react, react-icons, Recharts, React Router DOM, Radix UI, </w:t>
      </w:r>
      <w:proofErr w:type="spellStart"/>
      <w:r>
        <w:t>Mapbox</w:t>
      </w:r>
      <w:proofErr w:type="spellEnd"/>
      <w:r>
        <w:rPr>
          <w:spacing w:val="-5"/>
        </w:rPr>
        <w:t xml:space="preserve"> </w:t>
      </w:r>
      <w:r>
        <w:t>GL,</w:t>
      </w:r>
      <w:r>
        <w:rPr>
          <w:spacing w:val="-5"/>
        </w:rPr>
        <w:t xml:space="preserve"> </w:t>
      </w:r>
      <w:r>
        <w:t>Leaflet,</w:t>
      </w:r>
      <w:r>
        <w:rPr>
          <w:spacing w:val="-5"/>
        </w:rPr>
        <w:t xml:space="preserve"> </w:t>
      </w:r>
      <w:r>
        <w:t>React</w:t>
      </w:r>
      <w:r>
        <w:rPr>
          <w:spacing w:val="-7"/>
        </w:rPr>
        <w:t xml:space="preserve"> </w:t>
      </w:r>
      <w:r>
        <w:t>Leaflet,</w:t>
      </w:r>
      <w:r>
        <w:rPr>
          <w:spacing w:val="-1"/>
        </w:rPr>
        <w:t xml:space="preserve"> </w:t>
      </w:r>
      <w:r>
        <w:t>GSAP,</w:t>
      </w:r>
      <w:r>
        <w:rPr>
          <w:spacing w:val="-5"/>
        </w:rPr>
        <w:t xml:space="preserve"> </w:t>
      </w:r>
      <w:r>
        <w:t>Pixi.js,</w:t>
      </w:r>
      <w:r>
        <w:rPr>
          <w:spacing w:val="-5"/>
        </w:rPr>
        <w:t xml:space="preserve"> </w:t>
      </w:r>
      <w:r>
        <w:t>matter-</w:t>
      </w:r>
      <w:proofErr w:type="spellStart"/>
      <w:r>
        <w:t>js</w:t>
      </w:r>
      <w:proofErr w:type="spellEnd"/>
      <w:r>
        <w:t>,</w:t>
      </w:r>
      <w:r>
        <w:rPr>
          <w:spacing w:val="-5"/>
        </w:rPr>
        <w:t xml:space="preserve"> </w:t>
      </w:r>
      <w:r>
        <w:t>Sonner,</w:t>
      </w:r>
      <w:r>
        <w:rPr>
          <w:spacing w:val="-5"/>
        </w:rPr>
        <w:t xml:space="preserve"> </w:t>
      </w:r>
      <w:proofErr w:type="spellStart"/>
      <w:r>
        <w:t>Zustand</w:t>
      </w:r>
      <w:proofErr w:type="spellEnd"/>
      <w:r>
        <w:t>,</w:t>
      </w:r>
      <w:r>
        <w:rPr>
          <w:spacing w:val="-1"/>
        </w:rPr>
        <w:t xml:space="preserve"> </w:t>
      </w:r>
      <w:r>
        <w:t xml:space="preserve">Zod, </w:t>
      </w:r>
      <w:r>
        <w:rPr>
          <w:spacing w:val="-2"/>
        </w:rPr>
        <w:t>Wouter</w:t>
      </w:r>
    </w:p>
    <w:p w:rsidR="001129A4" w:rsidRDefault="00000000">
      <w:pPr>
        <w:spacing w:line="276" w:lineRule="exact"/>
        <w:ind w:left="2651"/>
        <w:rPr>
          <w:sz w:val="24"/>
        </w:rPr>
      </w:pPr>
      <w:r>
        <w:rPr>
          <w:b/>
          <w:sz w:val="24"/>
        </w:rPr>
        <w:t>Core</w:t>
      </w:r>
      <w:r>
        <w:rPr>
          <w:b/>
          <w:spacing w:val="-5"/>
          <w:sz w:val="24"/>
        </w:rPr>
        <w:t xml:space="preserve"> </w:t>
      </w:r>
      <w:r>
        <w:rPr>
          <w:b/>
          <w:sz w:val="24"/>
        </w:rPr>
        <w:t>Tech:</w:t>
      </w:r>
      <w:r>
        <w:rPr>
          <w:b/>
          <w:spacing w:val="-2"/>
          <w:sz w:val="24"/>
        </w:rPr>
        <w:t xml:space="preserve"> </w:t>
      </w:r>
      <w:r>
        <w:rPr>
          <w:sz w:val="24"/>
        </w:rPr>
        <w:t>TypeScript,</w:t>
      </w:r>
      <w:r>
        <w:rPr>
          <w:spacing w:val="-3"/>
          <w:sz w:val="24"/>
        </w:rPr>
        <w:t xml:space="preserve"> </w:t>
      </w:r>
      <w:r>
        <w:rPr>
          <w:sz w:val="24"/>
        </w:rPr>
        <w:t>JavaScript,</w:t>
      </w:r>
      <w:r>
        <w:rPr>
          <w:spacing w:val="-3"/>
          <w:sz w:val="24"/>
        </w:rPr>
        <w:t xml:space="preserve"> </w:t>
      </w:r>
      <w:r>
        <w:rPr>
          <w:sz w:val="24"/>
        </w:rPr>
        <w:t>HTML,</w:t>
      </w:r>
      <w:r>
        <w:rPr>
          <w:spacing w:val="-3"/>
          <w:sz w:val="24"/>
        </w:rPr>
        <w:t xml:space="preserve"> </w:t>
      </w:r>
      <w:r>
        <w:rPr>
          <w:spacing w:val="-5"/>
          <w:sz w:val="24"/>
        </w:rPr>
        <w:t>CSS</w:t>
      </w:r>
    </w:p>
    <w:p w:rsidR="001129A4" w:rsidRDefault="00000000">
      <w:pPr>
        <w:pStyle w:val="BodyText"/>
        <w:spacing w:before="139"/>
        <w:ind w:left="2651"/>
      </w:pPr>
      <w:r>
        <w:rPr>
          <w:b/>
        </w:rPr>
        <w:t>Build</w:t>
      </w:r>
      <w:r>
        <w:rPr>
          <w:b/>
          <w:spacing w:val="-5"/>
        </w:rPr>
        <w:t xml:space="preserve"> </w:t>
      </w:r>
      <w:r>
        <w:rPr>
          <w:b/>
        </w:rPr>
        <w:t>Tools:</w:t>
      </w:r>
      <w:r>
        <w:rPr>
          <w:b/>
          <w:spacing w:val="-2"/>
        </w:rPr>
        <w:t xml:space="preserve"> </w:t>
      </w:r>
      <w:r>
        <w:t>Vite,</w:t>
      </w:r>
      <w:r>
        <w:rPr>
          <w:spacing w:val="-4"/>
        </w:rPr>
        <w:t xml:space="preserve"> </w:t>
      </w:r>
      <w:r>
        <w:t>Tailwind</w:t>
      </w:r>
      <w:r>
        <w:rPr>
          <w:spacing w:val="-3"/>
        </w:rPr>
        <w:t xml:space="preserve"> </w:t>
      </w:r>
      <w:r>
        <w:t>plugins</w:t>
      </w:r>
      <w:r>
        <w:rPr>
          <w:spacing w:val="-2"/>
        </w:rPr>
        <w:t xml:space="preserve"> </w:t>
      </w:r>
      <w:r>
        <w:t>(merge, typography,</w:t>
      </w:r>
      <w:r>
        <w:rPr>
          <w:spacing w:val="-3"/>
        </w:rPr>
        <w:t xml:space="preserve"> </w:t>
      </w:r>
      <w:r>
        <w:t>scrollbar,</w:t>
      </w:r>
      <w:r>
        <w:rPr>
          <w:spacing w:val="-3"/>
        </w:rPr>
        <w:t xml:space="preserve"> </w:t>
      </w:r>
      <w:r>
        <w:rPr>
          <w:spacing w:val="-2"/>
        </w:rPr>
        <w:t>animate)</w:t>
      </w:r>
    </w:p>
    <w:p w:rsidR="001129A4" w:rsidRDefault="001129A4">
      <w:pPr>
        <w:pStyle w:val="BodyText"/>
        <w:spacing w:before="271"/>
        <w:ind w:left="0"/>
      </w:pPr>
    </w:p>
    <w:p w:rsidR="001129A4" w:rsidRDefault="00000000">
      <w:pPr>
        <w:pStyle w:val="Heading3"/>
        <w:numPr>
          <w:ilvl w:val="3"/>
          <w:numId w:val="5"/>
        </w:numPr>
        <w:tabs>
          <w:tab w:val="left" w:pos="2651"/>
        </w:tabs>
        <w:ind w:left="2651" w:hanging="360"/>
      </w:pPr>
      <w:r>
        <w:t>Backend</w:t>
      </w:r>
      <w:r>
        <w:rPr>
          <w:spacing w:val="-3"/>
        </w:rPr>
        <w:t xml:space="preserve"> </w:t>
      </w:r>
      <w:r>
        <w:rPr>
          <w:spacing w:val="-4"/>
        </w:rPr>
        <w:t>Stack</w:t>
      </w:r>
    </w:p>
    <w:p w:rsidR="001129A4" w:rsidRDefault="00000000">
      <w:pPr>
        <w:pStyle w:val="BodyText"/>
        <w:spacing w:before="139"/>
        <w:ind w:left="2651"/>
      </w:pPr>
      <w:r>
        <w:rPr>
          <w:b/>
        </w:rPr>
        <w:t>Server</w:t>
      </w:r>
      <w:r>
        <w:rPr>
          <w:b/>
          <w:spacing w:val="-6"/>
        </w:rPr>
        <w:t xml:space="preserve"> </w:t>
      </w:r>
      <w:r>
        <w:rPr>
          <w:b/>
        </w:rPr>
        <w:t>&amp;</w:t>
      </w:r>
      <w:r>
        <w:rPr>
          <w:b/>
          <w:spacing w:val="-2"/>
        </w:rPr>
        <w:t xml:space="preserve"> </w:t>
      </w:r>
      <w:r>
        <w:rPr>
          <w:b/>
        </w:rPr>
        <w:t xml:space="preserve">Auth: </w:t>
      </w:r>
      <w:r>
        <w:t>Express.js,</w:t>
      </w:r>
      <w:r>
        <w:rPr>
          <w:spacing w:val="-2"/>
        </w:rPr>
        <w:t xml:space="preserve"> </w:t>
      </w:r>
      <w:r>
        <w:t>CORS,</w:t>
      </w:r>
      <w:r>
        <w:rPr>
          <w:spacing w:val="-1"/>
        </w:rPr>
        <w:t xml:space="preserve"> </w:t>
      </w:r>
      <w:r>
        <w:t>Express-session,</w:t>
      </w:r>
      <w:r>
        <w:rPr>
          <w:spacing w:val="-8"/>
        </w:rPr>
        <w:t xml:space="preserve"> </w:t>
      </w:r>
      <w:r>
        <w:t>Passport</w:t>
      </w:r>
      <w:r>
        <w:rPr>
          <w:spacing w:val="-3"/>
        </w:rPr>
        <w:t xml:space="preserve"> </w:t>
      </w:r>
      <w:r>
        <w:t>(local</w:t>
      </w:r>
      <w:r>
        <w:rPr>
          <w:spacing w:val="-3"/>
        </w:rPr>
        <w:t xml:space="preserve"> </w:t>
      </w:r>
      <w:r>
        <w:rPr>
          <w:spacing w:val="-2"/>
        </w:rPr>
        <w:t>strategy)</w:t>
      </w:r>
    </w:p>
    <w:p w:rsidR="001129A4" w:rsidRDefault="001129A4">
      <w:pPr>
        <w:pStyle w:val="BodyText"/>
        <w:sectPr w:rsidR="001129A4">
          <w:pgSz w:w="12240" w:h="15840"/>
          <w:pgMar w:top="820" w:right="360" w:bottom="280" w:left="720" w:header="720" w:footer="720" w:gutter="0"/>
          <w:cols w:space="720"/>
        </w:sectPr>
      </w:pPr>
    </w:p>
    <w:p w:rsidR="001129A4" w:rsidRDefault="00000000">
      <w:pPr>
        <w:pStyle w:val="BodyText"/>
        <w:spacing w:before="66"/>
        <w:ind w:left="2651"/>
      </w:pPr>
      <w:r>
        <w:rPr>
          <w:b/>
        </w:rPr>
        <w:lastRenderedPageBreak/>
        <w:t>Database:</w:t>
      </w:r>
      <w:r>
        <w:rPr>
          <w:b/>
          <w:spacing w:val="-3"/>
        </w:rPr>
        <w:t xml:space="preserve"> </w:t>
      </w:r>
      <w:proofErr w:type="spellStart"/>
      <w:r>
        <w:t>NeonDB</w:t>
      </w:r>
      <w:proofErr w:type="spellEnd"/>
      <w:r>
        <w:rPr>
          <w:spacing w:val="-4"/>
        </w:rPr>
        <w:t xml:space="preserve"> </w:t>
      </w:r>
      <w:r>
        <w:t>(PostgreSQL),</w:t>
      </w:r>
      <w:r>
        <w:rPr>
          <w:spacing w:val="-4"/>
        </w:rPr>
        <w:t xml:space="preserve"> </w:t>
      </w:r>
      <w:r>
        <w:t>Drizzle</w:t>
      </w:r>
      <w:r>
        <w:rPr>
          <w:spacing w:val="-5"/>
        </w:rPr>
        <w:t xml:space="preserve"> </w:t>
      </w:r>
      <w:r>
        <w:t>ORM,</w:t>
      </w:r>
      <w:r>
        <w:rPr>
          <w:spacing w:val="-4"/>
        </w:rPr>
        <w:t xml:space="preserve"> </w:t>
      </w:r>
      <w:r>
        <w:t>connect-</w:t>
      </w:r>
      <w:proofErr w:type="spellStart"/>
      <w:r>
        <w:t>pg</w:t>
      </w:r>
      <w:proofErr w:type="spellEnd"/>
      <w:r>
        <w:t>-simple,</w:t>
      </w:r>
      <w:r>
        <w:rPr>
          <w:spacing w:val="-3"/>
        </w:rPr>
        <w:t xml:space="preserve"> </w:t>
      </w:r>
      <w:proofErr w:type="spellStart"/>
      <w:r>
        <w:rPr>
          <w:spacing w:val="-2"/>
        </w:rPr>
        <w:t>memorystore</w:t>
      </w:r>
      <w:proofErr w:type="spellEnd"/>
    </w:p>
    <w:p w:rsidR="001129A4" w:rsidRDefault="00000000">
      <w:pPr>
        <w:pStyle w:val="BodyText"/>
        <w:spacing w:before="139"/>
        <w:ind w:left="2651"/>
      </w:pPr>
      <w:r>
        <w:rPr>
          <w:b/>
        </w:rPr>
        <w:t>APIs:</w:t>
      </w:r>
      <w:r>
        <w:rPr>
          <w:b/>
          <w:spacing w:val="-2"/>
        </w:rPr>
        <w:t xml:space="preserve"> </w:t>
      </w:r>
      <w:r>
        <w:t>REST</w:t>
      </w:r>
      <w:r>
        <w:rPr>
          <w:spacing w:val="-3"/>
        </w:rPr>
        <w:t xml:space="preserve"> </w:t>
      </w:r>
      <w:r>
        <w:t>(via</w:t>
      </w:r>
      <w:r>
        <w:rPr>
          <w:spacing w:val="-3"/>
        </w:rPr>
        <w:t xml:space="preserve"> </w:t>
      </w:r>
      <w:r>
        <w:t>Express.js),</w:t>
      </w:r>
      <w:r>
        <w:rPr>
          <w:spacing w:val="-1"/>
        </w:rPr>
        <w:t xml:space="preserve"> </w:t>
      </w:r>
      <w:r>
        <w:t>PostgreSQL</w:t>
      </w:r>
      <w:r>
        <w:rPr>
          <w:spacing w:val="-3"/>
        </w:rPr>
        <w:t xml:space="preserve"> </w:t>
      </w:r>
      <w:r>
        <w:t>session</w:t>
      </w:r>
      <w:r>
        <w:rPr>
          <w:spacing w:val="-1"/>
        </w:rPr>
        <w:t xml:space="preserve"> </w:t>
      </w:r>
      <w:r>
        <w:rPr>
          <w:spacing w:val="-2"/>
        </w:rPr>
        <w:t>storage</w:t>
      </w:r>
    </w:p>
    <w:p w:rsidR="001129A4" w:rsidRDefault="00000000">
      <w:pPr>
        <w:pStyle w:val="Heading3"/>
        <w:numPr>
          <w:ilvl w:val="3"/>
          <w:numId w:val="5"/>
        </w:numPr>
        <w:tabs>
          <w:tab w:val="left" w:pos="2651"/>
        </w:tabs>
        <w:spacing w:before="137"/>
        <w:ind w:left="2651" w:hanging="360"/>
      </w:pPr>
      <w:r>
        <w:t>Dev</w:t>
      </w:r>
      <w:r>
        <w:rPr>
          <w:spacing w:val="-1"/>
        </w:rPr>
        <w:t xml:space="preserve"> </w:t>
      </w:r>
      <w:r>
        <w:rPr>
          <w:spacing w:val="-2"/>
        </w:rPr>
        <w:t>Dependencies</w:t>
      </w:r>
    </w:p>
    <w:p w:rsidR="001129A4" w:rsidRDefault="00000000">
      <w:pPr>
        <w:pStyle w:val="BodyText"/>
        <w:spacing w:before="138" w:line="362" w:lineRule="auto"/>
        <w:ind w:left="2651"/>
      </w:pPr>
      <w:proofErr w:type="spellStart"/>
      <w:r>
        <w:t>Replit</w:t>
      </w:r>
      <w:proofErr w:type="spellEnd"/>
      <w:r>
        <w:rPr>
          <w:spacing w:val="-8"/>
        </w:rPr>
        <w:t xml:space="preserve"> </w:t>
      </w:r>
      <w:r>
        <w:t>Vite</w:t>
      </w:r>
      <w:r>
        <w:rPr>
          <w:spacing w:val="-8"/>
        </w:rPr>
        <w:t xml:space="preserve"> </w:t>
      </w:r>
      <w:r>
        <w:t>Runtime,</w:t>
      </w:r>
      <w:r>
        <w:rPr>
          <w:spacing w:val="-2"/>
        </w:rPr>
        <w:t xml:space="preserve"> </w:t>
      </w:r>
      <w:r>
        <w:t>TypeScript,</w:t>
      </w:r>
      <w:r>
        <w:rPr>
          <w:spacing w:val="-6"/>
        </w:rPr>
        <w:t xml:space="preserve"> </w:t>
      </w:r>
      <w:proofErr w:type="spellStart"/>
      <w:r>
        <w:t>tsx</w:t>
      </w:r>
      <w:proofErr w:type="spellEnd"/>
      <w:r>
        <w:t>,</w:t>
      </w:r>
      <w:r>
        <w:rPr>
          <w:spacing w:val="-6"/>
        </w:rPr>
        <w:t xml:space="preserve"> </w:t>
      </w:r>
      <w:r>
        <w:t>@vitejs/plugin-react,</w:t>
      </w:r>
      <w:r>
        <w:rPr>
          <w:spacing w:val="-6"/>
        </w:rPr>
        <w:t xml:space="preserve"> </w:t>
      </w:r>
      <w:r>
        <w:t>Drizzle-kit,</w:t>
      </w:r>
      <w:r>
        <w:rPr>
          <w:spacing w:val="-6"/>
        </w:rPr>
        <w:t xml:space="preserve"> </w:t>
      </w:r>
      <w:proofErr w:type="spellStart"/>
      <w:r>
        <w:t>ESBuild</w:t>
      </w:r>
      <w:proofErr w:type="spellEnd"/>
      <w:r>
        <w:t xml:space="preserve">, </w:t>
      </w:r>
      <w:proofErr w:type="spellStart"/>
      <w:r>
        <w:t>PostCSS</w:t>
      </w:r>
      <w:proofErr w:type="spellEnd"/>
      <w:r>
        <w:t xml:space="preserve">, </w:t>
      </w:r>
      <w:proofErr w:type="spellStart"/>
      <w:r>
        <w:t>Autoprefixer</w:t>
      </w:r>
      <w:proofErr w:type="spellEnd"/>
    </w:p>
    <w:p w:rsidR="001129A4" w:rsidRDefault="001129A4">
      <w:pPr>
        <w:pStyle w:val="BodyText"/>
        <w:spacing w:before="91"/>
        <w:ind w:left="0"/>
      </w:pPr>
    </w:p>
    <w:p w:rsidR="001129A4" w:rsidRDefault="00000000">
      <w:pPr>
        <w:pStyle w:val="Heading1"/>
        <w:numPr>
          <w:ilvl w:val="0"/>
          <w:numId w:val="5"/>
        </w:numPr>
        <w:tabs>
          <w:tab w:val="left" w:pos="850"/>
        </w:tabs>
      </w:pPr>
      <w:r>
        <w:rPr>
          <w:spacing w:val="-2"/>
        </w:rPr>
        <w:t>Applications</w:t>
      </w:r>
    </w:p>
    <w:p w:rsidR="001129A4" w:rsidRDefault="00000000">
      <w:pPr>
        <w:pStyle w:val="ListParagraph"/>
        <w:numPr>
          <w:ilvl w:val="0"/>
          <w:numId w:val="2"/>
        </w:numPr>
        <w:tabs>
          <w:tab w:val="left" w:pos="1571"/>
        </w:tabs>
        <w:spacing w:before="49" w:line="357" w:lineRule="auto"/>
        <w:ind w:right="214"/>
        <w:jc w:val="both"/>
        <w:rPr>
          <w:sz w:val="24"/>
        </w:rPr>
      </w:pPr>
      <w:r>
        <w:rPr>
          <w:sz w:val="24"/>
        </w:rPr>
        <w:t>Educational</w:t>
      </w:r>
      <w:r>
        <w:rPr>
          <w:spacing w:val="-8"/>
          <w:sz w:val="24"/>
        </w:rPr>
        <w:t xml:space="preserve"> </w:t>
      </w:r>
      <w:r>
        <w:rPr>
          <w:sz w:val="24"/>
        </w:rPr>
        <w:t>Tool:</w:t>
      </w:r>
      <w:r>
        <w:rPr>
          <w:spacing w:val="-8"/>
          <w:sz w:val="24"/>
        </w:rPr>
        <w:t xml:space="preserve"> </w:t>
      </w:r>
      <w:r>
        <w:rPr>
          <w:sz w:val="24"/>
        </w:rPr>
        <w:t>Enhances</w:t>
      </w:r>
      <w:r>
        <w:rPr>
          <w:spacing w:val="-10"/>
          <w:sz w:val="24"/>
        </w:rPr>
        <w:t xml:space="preserve"> </w:t>
      </w:r>
      <w:r>
        <w:rPr>
          <w:sz w:val="24"/>
        </w:rPr>
        <w:t>classroom</w:t>
      </w:r>
      <w:r>
        <w:rPr>
          <w:spacing w:val="-8"/>
          <w:sz w:val="24"/>
        </w:rPr>
        <w:t xml:space="preserve"> </w:t>
      </w:r>
      <w:r>
        <w:rPr>
          <w:sz w:val="24"/>
        </w:rPr>
        <w:t>learning</w:t>
      </w:r>
      <w:r>
        <w:rPr>
          <w:spacing w:val="-11"/>
          <w:sz w:val="24"/>
        </w:rPr>
        <w:t xml:space="preserve"> </w:t>
      </w:r>
      <w:r>
        <w:rPr>
          <w:sz w:val="24"/>
        </w:rPr>
        <w:t>with</w:t>
      </w:r>
      <w:r>
        <w:rPr>
          <w:spacing w:val="-6"/>
          <w:sz w:val="24"/>
        </w:rPr>
        <w:t xml:space="preserve"> </w:t>
      </w:r>
      <w:r>
        <w:rPr>
          <w:sz w:val="24"/>
        </w:rPr>
        <w:t>interactive</w:t>
      </w:r>
      <w:r>
        <w:rPr>
          <w:spacing w:val="-12"/>
          <w:sz w:val="24"/>
        </w:rPr>
        <w:t xml:space="preserve"> </w:t>
      </w:r>
      <w:r>
        <w:rPr>
          <w:sz w:val="24"/>
        </w:rPr>
        <w:t>3D</w:t>
      </w:r>
      <w:r>
        <w:rPr>
          <w:spacing w:val="-10"/>
          <w:sz w:val="24"/>
        </w:rPr>
        <w:t xml:space="preserve"> </w:t>
      </w:r>
      <w:r>
        <w:rPr>
          <w:sz w:val="24"/>
        </w:rPr>
        <w:t>models</w:t>
      </w:r>
      <w:r>
        <w:rPr>
          <w:spacing w:val="-5"/>
          <w:sz w:val="24"/>
        </w:rPr>
        <w:t xml:space="preserve"> </w:t>
      </w:r>
      <w:r>
        <w:rPr>
          <w:sz w:val="24"/>
        </w:rPr>
        <w:t>and</w:t>
      </w:r>
      <w:r>
        <w:rPr>
          <w:spacing w:val="-11"/>
          <w:sz w:val="24"/>
        </w:rPr>
        <w:t xml:space="preserve"> </w:t>
      </w:r>
      <w:r>
        <w:rPr>
          <w:sz w:val="24"/>
        </w:rPr>
        <w:t>detailed</w:t>
      </w:r>
      <w:r>
        <w:rPr>
          <w:spacing w:val="-11"/>
          <w:sz w:val="24"/>
        </w:rPr>
        <w:t xml:space="preserve"> </w:t>
      </w:r>
      <w:r>
        <w:rPr>
          <w:sz w:val="24"/>
        </w:rPr>
        <w:t xml:space="preserve">historical </w:t>
      </w:r>
      <w:r>
        <w:rPr>
          <w:spacing w:val="-2"/>
          <w:sz w:val="24"/>
        </w:rPr>
        <w:t>narratives.</w:t>
      </w:r>
    </w:p>
    <w:p w:rsidR="001129A4" w:rsidRDefault="00000000">
      <w:pPr>
        <w:pStyle w:val="ListParagraph"/>
        <w:numPr>
          <w:ilvl w:val="0"/>
          <w:numId w:val="2"/>
        </w:numPr>
        <w:tabs>
          <w:tab w:val="left" w:pos="1571"/>
        </w:tabs>
        <w:spacing w:before="1" w:line="352" w:lineRule="auto"/>
        <w:ind w:right="215"/>
        <w:jc w:val="both"/>
        <w:rPr>
          <w:sz w:val="24"/>
        </w:rPr>
      </w:pPr>
      <w:r>
        <w:rPr>
          <w:sz w:val="24"/>
        </w:rPr>
        <w:t>Virtual</w:t>
      </w:r>
      <w:r>
        <w:rPr>
          <w:spacing w:val="-1"/>
          <w:sz w:val="24"/>
        </w:rPr>
        <w:t xml:space="preserve"> </w:t>
      </w:r>
      <w:r>
        <w:rPr>
          <w:sz w:val="24"/>
        </w:rPr>
        <w:t>Tourism: Enables remote</w:t>
      </w:r>
      <w:r>
        <w:rPr>
          <w:spacing w:val="-1"/>
          <w:sz w:val="24"/>
        </w:rPr>
        <w:t xml:space="preserve"> </w:t>
      </w:r>
      <w:r>
        <w:rPr>
          <w:sz w:val="24"/>
        </w:rPr>
        <w:t>exploration of ancient</w:t>
      </w:r>
      <w:r>
        <w:rPr>
          <w:spacing w:val="-1"/>
          <w:sz w:val="24"/>
        </w:rPr>
        <w:t xml:space="preserve"> </w:t>
      </w:r>
      <w:r>
        <w:rPr>
          <w:sz w:val="24"/>
        </w:rPr>
        <w:t>sites, providing immersive</w:t>
      </w:r>
      <w:r>
        <w:rPr>
          <w:spacing w:val="-1"/>
          <w:sz w:val="24"/>
        </w:rPr>
        <w:t xml:space="preserve"> </w:t>
      </w:r>
      <w:r>
        <w:rPr>
          <w:sz w:val="24"/>
        </w:rPr>
        <w:t>visualizations for travelers.</w:t>
      </w:r>
    </w:p>
    <w:p w:rsidR="001129A4" w:rsidRDefault="00000000">
      <w:pPr>
        <w:pStyle w:val="ListParagraph"/>
        <w:numPr>
          <w:ilvl w:val="0"/>
          <w:numId w:val="2"/>
        </w:numPr>
        <w:tabs>
          <w:tab w:val="left" w:pos="1571"/>
        </w:tabs>
        <w:spacing w:before="7" w:line="352" w:lineRule="auto"/>
        <w:ind w:right="217"/>
        <w:jc w:val="both"/>
        <w:rPr>
          <w:sz w:val="24"/>
        </w:rPr>
      </w:pPr>
      <w:r>
        <w:rPr>
          <w:sz w:val="24"/>
        </w:rPr>
        <w:t>Research</w:t>
      </w:r>
      <w:r>
        <w:rPr>
          <w:spacing w:val="-1"/>
          <w:sz w:val="24"/>
        </w:rPr>
        <w:t xml:space="preserve"> </w:t>
      </w:r>
      <w:r>
        <w:rPr>
          <w:sz w:val="24"/>
        </w:rPr>
        <w:t>&amp;</w:t>
      </w:r>
      <w:r>
        <w:rPr>
          <w:spacing w:val="-2"/>
          <w:sz w:val="24"/>
        </w:rPr>
        <w:t xml:space="preserve"> </w:t>
      </w:r>
      <w:r>
        <w:rPr>
          <w:sz w:val="24"/>
        </w:rPr>
        <w:t>Preservation:</w:t>
      </w:r>
      <w:r>
        <w:rPr>
          <w:spacing w:val="-2"/>
          <w:sz w:val="24"/>
        </w:rPr>
        <w:t xml:space="preserve"> </w:t>
      </w:r>
      <w:r>
        <w:rPr>
          <w:sz w:val="24"/>
        </w:rPr>
        <w:t>Serves as a</w:t>
      </w:r>
      <w:r>
        <w:rPr>
          <w:spacing w:val="-2"/>
          <w:sz w:val="24"/>
        </w:rPr>
        <w:t xml:space="preserve"> </w:t>
      </w:r>
      <w:r>
        <w:rPr>
          <w:sz w:val="24"/>
        </w:rPr>
        <w:t>digital archive for historians and</w:t>
      </w:r>
      <w:r>
        <w:rPr>
          <w:spacing w:val="-1"/>
          <w:sz w:val="24"/>
        </w:rPr>
        <w:t xml:space="preserve"> </w:t>
      </w:r>
      <w:r>
        <w:rPr>
          <w:sz w:val="24"/>
        </w:rPr>
        <w:t>archaeologists,</w:t>
      </w:r>
      <w:r>
        <w:rPr>
          <w:spacing w:val="-1"/>
          <w:sz w:val="24"/>
        </w:rPr>
        <w:t xml:space="preserve"> </w:t>
      </w:r>
      <w:r>
        <w:rPr>
          <w:sz w:val="24"/>
        </w:rPr>
        <w:t>preserving cultural heritage.</w:t>
      </w:r>
    </w:p>
    <w:p w:rsidR="001129A4" w:rsidRDefault="00000000">
      <w:pPr>
        <w:pStyle w:val="ListParagraph"/>
        <w:numPr>
          <w:ilvl w:val="0"/>
          <w:numId w:val="2"/>
        </w:numPr>
        <w:tabs>
          <w:tab w:val="left" w:pos="1571"/>
        </w:tabs>
        <w:spacing w:before="8" w:line="352" w:lineRule="auto"/>
        <w:ind w:right="212"/>
        <w:jc w:val="both"/>
        <w:rPr>
          <w:sz w:val="24"/>
        </w:rPr>
      </w:pPr>
      <w:r>
        <w:rPr>
          <w:spacing w:val="-2"/>
          <w:sz w:val="24"/>
        </w:rPr>
        <w:t>Public</w:t>
      </w:r>
      <w:r>
        <w:rPr>
          <w:spacing w:val="-7"/>
          <w:sz w:val="24"/>
        </w:rPr>
        <w:t xml:space="preserve"> </w:t>
      </w:r>
      <w:r>
        <w:rPr>
          <w:spacing w:val="-2"/>
          <w:sz w:val="24"/>
        </w:rPr>
        <w:t>Engagement:</w:t>
      </w:r>
      <w:r>
        <w:rPr>
          <w:spacing w:val="-7"/>
          <w:sz w:val="24"/>
        </w:rPr>
        <w:t xml:space="preserve"> </w:t>
      </w:r>
      <w:r>
        <w:rPr>
          <w:spacing w:val="-2"/>
          <w:sz w:val="24"/>
        </w:rPr>
        <w:t>Offers</w:t>
      </w:r>
      <w:r>
        <w:rPr>
          <w:spacing w:val="-4"/>
          <w:sz w:val="24"/>
        </w:rPr>
        <w:t xml:space="preserve"> </w:t>
      </w:r>
      <w:r>
        <w:rPr>
          <w:spacing w:val="-2"/>
          <w:sz w:val="24"/>
        </w:rPr>
        <w:t>an accessible</w:t>
      </w:r>
      <w:r>
        <w:rPr>
          <w:spacing w:val="-7"/>
          <w:sz w:val="24"/>
        </w:rPr>
        <w:t xml:space="preserve"> </w:t>
      </w:r>
      <w:r>
        <w:rPr>
          <w:spacing w:val="-2"/>
          <w:sz w:val="24"/>
        </w:rPr>
        <w:t>platform</w:t>
      </w:r>
      <w:r>
        <w:rPr>
          <w:spacing w:val="-7"/>
          <w:sz w:val="24"/>
        </w:rPr>
        <w:t xml:space="preserve"> </w:t>
      </w:r>
      <w:r>
        <w:rPr>
          <w:spacing w:val="-2"/>
          <w:sz w:val="24"/>
        </w:rPr>
        <w:t>for history</w:t>
      </w:r>
      <w:r>
        <w:rPr>
          <w:spacing w:val="-5"/>
          <w:sz w:val="24"/>
        </w:rPr>
        <w:t xml:space="preserve"> </w:t>
      </w:r>
      <w:r>
        <w:rPr>
          <w:spacing w:val="-2"/>
          <w:sz w:val="24"/>
        </w:rPr>
        <w:t>enthusiasts</w:t>
      </w:r>
      <w:r>
        <w:rPr>
          <w:spacing w:val="-4"/>
          <w:sz w:val="24"/>
        </w:rPr>
        <w:t xml:space="preserve"> </w:t>
      </w:r>
      <w:r>
        <w:rPr>
          <w:spacing w:val="-2"/>
          <w:sz w:val="24"/>
        </w:rPr>
        <w:t>to</w:t>
      </w:r>
      <w:r>
        <w:rPr>
          <w:spacing w:val="-6"/>
          <w:sz w:val="24"/>
        </w:rPr>
        <w:t xml:space="preserve"> </w:t>
      </w:r>
      <w:r>
        <w:rPr>
          <w:spacing w:val="-2"/>
          <w:sz w:val="24"/>
        </w:rPr>
        <w:t>explore and</w:t>
      </w:r>
      <w:r>
        <w:rPr>
          <w:spacing w:val="-6"/>
          <w:sz w:val="24"/>
        </w:rPr>
        <w:t xml:space="preserve"> </w:t>
      </w:r>
      <w:r>
        <w:rPr>
          <w:spacing w:val="-2"/>
          <w:sz w:val="24"/>
        </w:rPr>
        <w:t>learn</w:t>
      </w:r>
      <w:r>
        <w:rPr>
          <w:spacing w:val="-5"/>
          <w:sz w:val="24"/>
        </w:rPr>
        <w:t xml:space="preserve"> </w:t>
      </w:r>
      <w:r>
        <w:rPr>
          <w:spacing w:val="-2"/>
          <w:sz w:val="24"/>
        </w:rPr>
        <w:t xml:space="preserve">about </w:t>
      </w:r>
      <w:r>
        <w:rPr>
          <w:sz w:val="24"/>
        </w:rPr>
        <w:t>ancient civilizations.</w:t>
      </w:r>
    </w:p>
    <w:p w:rsidR="001129A4" w:rsidRDefault="00000000">
      <w:pPr>
        <w:pStyle w:val="ListParagraph"/>
        <w:numPr>
          <w:ilvl w:val="0"/>
          <w:numId w:val="2"/>
        </w:numPr>
        <w:tabs>
          <w:tab w:val="left" w:pos="1571"/>
        </w:tabs>
        <w:spacing w:before="7" w:line="357" w:lineRule="auto"/>
        <w:ind w:right="210"/>
        <w:jc w:val="both"/>
        <w:rPr>
          <w:sz w:val="24"/>
        </w:rPr>
      </w:pPr>
      <w:r>
        <w:rPr>
          <w:sz w:val="24"/>
        </w:rPr>
        <w:t>Gamified Learning Experiences: Incorporates elements of gamification such as quizzes, challenges,</w:t>
      </w:r>
      <w:r>
        <w:rPr>
          <w:spacing w:val="-10"/>
          <w:sz w:val="24"/>
        </w:rPr>
        <w:t xml:space="preserve"> </w:t>
      </w:r>
      <w:r>
        <w:rPr>
          <w:sz w:val="24"/>
        </w:rPr>
        <w:t>and</w:t>
      </w:r>
      <w:r>
        <w:rPr>
          <w:spacing w:val="-10"/>
          <w:sz w:val="24"/>
        </w:rPr>
        <w:t xml:space="preserve"> </w:t>
      </w:r>
      <w:r>
        <w:rPr>
          <w:sz w:val="24"/>
        </w:rPr>
        <w:t>rewards</w:t>
      </w:r>
      <w:r>
        <w:rPr>
          <w:spacing w:val="-8"/>
          <w:sz w:val="24"/>
        </w:rPr>
        <w:t xml:space="preserve"> </w:t>
      </w:r>
      <w:r>
        <w:rPr>
          <w:sz w:val="24"/>
        </w:rPr>
        <w:t>to</w:t>
      </w:r>
      <w:r>
        <w:rPr>
          <w:spacing w:val="-4"/>
          <w:sz w:val="24"/>
        </w:rPr>
        <w:t xml:space="preserve"> </w:t>
      </w:r>
      <w:r>
        <w:rPr>
          <w:sz w:val="24"/>
        </w:rPr>
        <w:t>make</w:t>
      </w:r>
      <w:r>
        <w:rPr>
          <w:spacing w:val="-6"/>
          <w:sz w:val="24"/>
        </w:rPr>
        <w:t xml:space="preserve"> </w:t>
      </w:r>
      <w:r>
        <w:rPr>
          <w:sz w:val="24"/>
        </w:rPr>
        <w:t>learning</w:t>
      </w:r>
      <w:r>
        <w:rPr>
          <w:spacing w:val="-10"/>
          <w:sz w:val="24"/>
        </w:rPr>
        <w:t xml:space="preserve"> </w:t>
      </w:r>
      <w:r>
        <w:rPr>
          <w:sz w:val="24"/>
        </w:rPr>
        <w:t>about</w:t>
      </w:r>
      <w:r>
        <w:rPr>
          <w:spacing w:val="-11"/>
          <w:sz w:val="24"/>
        </w:rPr>
        <w:t xml:space="preserve"> </w:t>
      </w:r>
      <w:r>
        <w:rPr>
          <w:sz w:val="24"/>
        </w:rPr>
        <w:t>history</w:t>
      </w:r>
      <w:r>
        <w:rPr>
          <w:spacing w:val="-9"/>
          <w:sz w:val="24"/>
        </w:rPr>
        <w:t xml:space="preserve"> </w:t>
      </w:r>
      <w:r>
        <w:rPr>
          <w:sz w:val="24"/>
        </w:rPr>
        <w:t>fun</w:t>
      </w:r>
      <w:r>
        <w:rPr>
          <w:spacing w:val="-9"/>
          <w:sz w:val="24"/>
        </w:rPr>
        <w:t xml:space="preserve"> </w:t>
      </w:r>
      <w:r>
        <w:rPr>
          <w:sz w:val="24"/>
        </w:rPr>
        <w:t>and</w:t>
      </w:r>
      <w:r>
        <w:rPr>
          <w:spacing w:val="-10"/>
          <w:sz w:val="24"/>
        </w:rPr>
        <w:t xml:space="preserve"> </w:t>
      </w:r>
      <w:r>
        <w:rPr>
          <w:sz w:val="24"/>
        </w:rPr>
        <w:t>motivating,</w:t>
      </w:r>
      <w:r>
        <w:rPr>
          <w:spacing w:val="-4"/>
          <w:sz w:val="24"/>
        </w:rPr>
        <w:t xml:space="preserve"> </w:t>
      </w:r>
      <w:r>
        <w:rPr>
          <w:sz w:val="24"/>
        </w:rPr>
        <w:t>especially</w:t>
      </w:r>
      <w:r>
        <w:rPr>
          <w:spacing w:val="-10"/>
          <w:sz w:val="24"/>
        </w:rPr>
        <w:t xml:space="preserve"> </w:t>
      </w:r>
      <w:r>
        <w:rPr>
          <w:sz w:val="24"/>
        </w:rPr>
        <w:t>for</w:t>
      </w:r>
      <w:r>
        <w:rPr>
          <w:spacing w:val="-9"/>
          <w:sz w:val="24"/>
        </w:rPr>
        <w:t xml:space="preserve"> </w:t>
      </w:r>
      <w:r>
        <w:rPr>
          <w:sz w:val="24"/>
        </w:rPr>
        <w:t xml:space="preserve">younger </w:t>
      </w:r>
      <w:r>
        <w:rPr>
          <w:spacing w:val="-2"/>
          <w:sz w:val="24"/>
        </w:rPr>
        <w:t>audiences.</w:t>
      </w:r>
    </w:p>
    <w:p w:rsidR="001129A4" w:rsidRDefault="00000000">
      <w:pPr>
        <w:pStyle w:val="ListParagraph"/>
        <w:numPr>
          <w:ilvl w:val="0"/>
          <w:numId w:val="2"/>
        </w:numPr>
        <w:tabs>
          <w:tab w:val="left" w:pos="1571"/>
        </w:tabs>
        <w:spacing w:line="357" w:lineRule="auto"/>
        <w:ind w:right="209"/>
        <w:jc w:val="both"/>
        <w:rPr>
          <w:sz w:val="24"/>
        </w:rPr>
      </w:pPr>
      <w:r>
        <w:rPr>
          <w:sz w:val="24"/>
        </w:rPr>
        <w:t xml:space="preserve">Cultural Exchange &amp; Storytelling: Facilitates global sharing of heritage stories and experiences, encouraging cross-cultural understanding through immersive digital reconstructions of historical </w:t>
      </w:r>
      <w:r>
        <w:rPr>
          <w:spacing w:val="-2"/>
          <w:sz w:val="24"/>
        </w:rPr>
        <w:t>narratives.</w:t>
      </w:r>
    </w:p>
    <w:p w:rsidR="001129A4" w:rsidRDefault="001129A4">
      <w:pPr>
        <w:pStyle w:val="BodyText"/>
        <w:spacing w:before="41"/>
        <w:ind w:left="0"/>
      </w:pPr>
    </w:p>
    <w:p w:rsidR="001129A4" w:rsidRDefault="00000000">
      <w:pPr>
        <w:pStyle w:val="Heading1"/>
        <w:ind w:firstLine="0"/>
      </w:pPr>
      <w:r>
        <w:rPr>
          <w:spacing w:val="-2"/>
        </w:rPr>
        <w:t>REFERENCES</w:t>
      </w:r>
    </w:p>
    <w:p w:rsidR="001129A4" w:rsidRDefault="001129A4">
      <w:pPr>
        <w:pStyle w:val="BodyText"/>
        <w:spacing w:before="109"/>
        <w:ind w:left="0"/>
        <w:rPr>
          <w:b/>
          <w:sz w:val="32"/>
        </w:rPr>
      </w:pPr>
    </w:p>
    <w:p w:rsidR="001129A4" w:rsidRDefault="00000000">
      <w:pPr>
        <w:pStyle w:val="ListParagraph"/>
        <w:numPr>
          <w:ilvl w:val="0"/>
          <w:numId w:val="1"/>
        </w:numPr>
        <w:tabs>
          <w:tab w:val="left" w:pos="1570"/>
        </w:tabs>
        <w:ind w:left="1570" w:hanging="359"/>
        <w:rPr>
          <w:sz w:val="24"/>
        </w:rPr>
      </w:pPr>
      <w:r>
        <w:rPr>
          <w:sz w:val="24"/>
        </w:rPr>
        <w:t>R.</w:t>
      </w:r>
      <w:r>
        <w:rPr>
          <w:spacing w:val="-8"/>
          <w:sz w:val="24"/>
        </w:rPr>
        <w:t xml:space="preserve"> </w:t>
      </w:r>
      <w:r>
        <w:rPr>
          <w:sz w:val="24"/>
        </w:rPr>
        <w:t>Baruah,</w:t>
      </w:r>
      <w:r>
        <w:rPr>
          <w:spacing w:val="-8"/>
          <w:sz w:val="24"/>
        </w:rPr>
        <w:t xml:space="preserve"> </w:t>
      </w:r>
      <w:r>
        <w:rPr>
          <w:sz w:val="24"/>
        </w:rPr>
        <w:t>“Creating</w:t>
      </w:r>
      <w:r>
        <w:rPr>
          <w:spacing w:val="-8"/>
          <w:sz w:val="24"/>
        </w:rPr>
        <w:t xml:space="preserve"> </w:t>
      </w:r>
      <w:r>
        <w:rPr>
          <w:sz w:val="24"/>
        </w:rPr>
        <w:t>an</w:t>
      </w:r>
      <w:r>
        <w:rPr>
          <w:spacing w:val="-8"/>
          <w:sz w:val="24"/>
        </w:rPr>
        <w:t xml:space="preserve"> </w:t>
      </w:r>
      <w:r>
        <w:rPr>
          <w:sz w:val="24"/>
        </w:rPr>
        <w:t>Augmented</w:t>
      </w:r>
      <w:r>
        <w:rPr>
          <w:spacing w:val="-3"/>
          <w:sz w:val="24"/>
        </w:rPr>
        <w:t xml:space="preserve"> </w:t>
      </w:r>
      <w:r>
        <w:rPr>
          <w:sz w:val="24"/>
        </w:rPr>
        <w:t>Reality</w:t>
      </w:r>
      <w:r>
        <w:rPr>
          <w:spacing w:val="-2"/>
          <w:sz w:val="24"/>
        </w:rPr>
        <w:t xml:space="preserve"> </w:t>
      </w:r>
      <w:r>
        <w:rPr>
          <w:sz w:val="24"/>
        </w:rPr>
        <w:t>Website</w:t>
      </w:r>
      <w:r>
        <w:rPr>
          <w:spacing w:val="-5"/>
          <w:sz w:val="24"/>
        </w:rPr>
        <w:t xml:space="preserve"> </w:t>
      </w:r>
      <w:r>
        <w:rPr>
          <w:sz w:val="24"/>
        </w:rPr>
        <w:t>with</w:t>
      </w:r>
      <w:r>
        <w:rPr>
          <w:spacing w:val="-7"/>
          <w:sz w:val="24"/>
        </w:rPr>
        <w:t xml:space="preserve"> </w:t>
      </w:r>
      <w:r>
        <w:rPr>
          <w:sz w:val="24"/>
        </w:rPr>
        <w:t>Three.js</w:t>
      </w:r>
      <w:r>
        <w:rPr>
          <w:spacing w:val="-7"/>
          <w:sz w:val="24"/>
        </w:rPr>
        <w:t xml:space="preserve"> </w:t>
      </w:r>
      <w:r>
        <w:rPr>
          <w:sz w:val="24"/>
        </w:rPr>
        <w:t>and</w:t>
      </w:r>
      <w:r>
        <w:rPr>
          <w:spacing w:val="-2"/>
          <w:sz w:val="24"/>
        </w:rPr>
        <w:t xml:space="preserve"> </w:t>
      </w:r>
      <w:r>
        <w:rPr>
          <w:sz w:val="24"/>
        </w:rPr>
        <w:t>the</w:t>
      </w:r>
      <w:r>
        <w:rPr>
          <w:spacing w:val="-4"/>
          <w:sz w:val="24"/>
        </w:rPr>
        <w:t xml:space="preserve"> </w:t>
      </w:r>
      <w:proofErr w:type="spellStart"/>
      <w:r>
        <w:rPr>
          <w:sz w:val="24"/>
        </w:rPr>
        <w:t>WebXR</w:t>
      </w:r>
      <w:proofErr w:type="spellEnd"/>
      <w:r>
        <w:rPr>
          <w:spacing w:val="-8"/>
          <w:sz w:val="24"/>
        </w:rPr>
        <w:t xml:space="preserve"> </w:t>
      </w:r>
      <w:r>
        <w:rPr>
          <w:sz w:val="24"/>
        </w:rPr>
        <w:t>API,”</w:t>
      </w:r>
      <w:r>
        <w:rPr>
          <w:spacing w:val="-9"/>
          <w:sz w:val="24"/>
        </w:rPr>
        <w:t xml:space="preserve"> </w:t>
      </w:r>
      <w:r>
        <w:rPr>
          <w:sz w:val="24"/>
        </w:rPr>
        <w:t>AR</w:t>
      </w:r>
      <w:r>
        <w:rPr>
          <w:spacing w:val="-7"/>
          <w:sz w:val="24"/>
        </w:rPr>
        <w:t xml:space="preserve"> </w:t>
      </w:r>
      <w:r>
        <w:rPr>
          <w:spacing w:val="-5"/>
          <w:sz w:val="24"/>
        </w:rPr>
        <w:t>and</w:t>
      </w:r>
    </w:p>
    <w:p w:rsidR="001129A4" w:rsidRDefault="00000000">
      <w:pPr>
        <w:pStyle w:val="BodyText"/>
        <w:spacing w:before="139"/>
      </w:pPr>
      <w:r>
        <w:t>VR</w:t>
      </w:r>
      <w:r>
        <w:rPr>
          <w:spacing w:val="-1"/>
        </w:rPr>
        <w:t xml:space="preserve"> </w:t>
      </w:r>
      <w:r>
        <w:t>Using the</w:t>
      </w:r>
      <w:r>
        <w:rPr>
          <w:spacing w:val="-2"/>
        </w:rPr>
        <w:t xml:space="preserve"> </w:t>
      </w:r>
      <w:proofErr w:type="spellStart"/>
      <w:r>
        <w:t>WebXR</w:t>
      </w:r>
      <w:proofErr w:type="spellEnd"/>
      <w:r>
        <w:t xml:space="preserve"> API,</w:t>
      </w:r>
      <w:r>
        <w:rPr>
          <w:spacing w:val="-1"/>
        </w:rPr>
        <w:t xml:space="preserve"> </w:t>
      </w:r>
      <w:r>
        <w:t>vol. 1, no. 1,</w:t>
      </w:r>
      <w:r>
        <w:rPr>
          <w:spacing w:val="-1"/>
        </w:rPr>
        <w:t xml:space="preserve"> </w:t>
      </w:r>
      <w:r>
        <w:t xml:space="preserve">pp. 45–60, Jan. </w:t>
      </w:r>
      <w:r>
        <w:rPr>
          <w:spacing w:val="-2"/>
        </w:rPr>
        <w:t>2021.</w:t>
      </w:r>
    </w:p>
    <w:p w:rsidR="001129A4" w:rsidRDefault="00000000">
      <w:pPr>
        <w:pStyle w:val="ListParagraph"/>
        <w:numPr>
          <w:ilvl w:val="0"/>
          <w:numId w:val="1"/>
        </w:numPr>
        <w:tabs>
          <w:tab w:val="left" w:pos="1571"/>
        </w:tabs>
        <w:spacing w:before="139" w:line="357" w:lineRule="auto"/>
        <w:ind w:right="214"/>
        <w:rPr>
          <w:sz w:val="24"/>
        </w:rPr>
      </w:pPr>
      <w:r>
        <w:rPr>
          <w:sz w:val="24"/>
        </w:rPr>
        <w:t>C. Hadsell, "</w:t>
      </w:r>
      <w:proofErr w:type="spellStart"/>
      <w:r>
        <w:rPr>
          <w:sz w:val="24"/>
        </w:rPr>
        <w:t>CyArk</w:t>
      </w:r>
      <w:proofErr w:type="spellEnd"/>
      <w:r>
        <w:rPr>
          <w:sz w:val="24"/>
        </w:rPr>
        <w:t>: Preserving cultural heritage through digital documentation," J. Cult. Herit. Digit. Arch., vol. 8, no. 2, pp. 101–112, Oct. 2019.</w:t>
      </w:r>
    </w:p>
    <w:p w:rsidR="001129A4" w:rsidRDefault="00000000">
      <w:pPr>
        <w:pStyle w:val="ListParagraph"/>
        <w:numPr>
          <w:ilvl w:val="0"/>
          <w:numId w:val="1"/>
        </w:numPr>
        <w:tabs>
          <w:tab w:val="left" w:pos="1570"/>
        </w:tabs>
        <w:spacing w:before="3"/>
        <w:ind w:left="1570" w:hanging="359"/>
        <w:rPr>
          <w:sz w:val="24"/>
        </w:rPr>
      </w:pPr>
      <w:proofErr w:type="spellStart"/>
      <w:r>
        <w:rPr>
          <w:sz w:val="24"/>
        </w:rPr>
        <w:t>CyArk</w:t>
      </w:r>
      <w:proofErr w:type="spellEnd"/>
      <w:r>
        <w:rPr>
          <w:sz w:val="24"/>
        </w:rPr>
        <w:t>.</w:t>
      </w:r>
      <w:r>
        <w:rPr>
          <w:spacing w:val="-4"/>
          <w:sz w:val="24"/>
        </w:rPr>
        <w:t xml:space="preserve"> </w:t>
      </w:r>
      <w:r>
        <w:rPr>
          <w:sz w:val="24"/>
        </w:rPr>
        <w:t>(2024,</w:t>
      </w:r>
      <w:r>
        <w:rPr>
          <w:spacing w:val="-2"/>
          <w:sz w:val="24"/>
        </w:rPr>
        <w:t xml:space="preserve"> </w:t>
      </w:r>
      <w:r>
        <w:rPr>
          <w:sz w:val="24"/>
        </w:rPr>
        <w:t>Jan.</w:t>
      </w:r>
      <w:r>
        <w:rPr>
          <w:spacing w:val="-2"/>
          <w:sz w:val="24"/>
        </w:rPr>
        <w:t xml:space="preserve"> </w:t>
      </w:r>
      <w:r>
        <w:rPr>
          <w:sz w:val="24"/>
        </w:rPr>
        <w:t>12).</w:t>
      </w:r>
      <w:r>
        <w:rPr>
          <w:spacing w:val="-2"/>
          <w:sz w:val="24"/>
        </w:rPr>
        <w:t xml:space="preserve"> </w:t>
      </w:r>
      <w:proofErr w:type="spellStart"/>
      <w:r>
        <w:rPr>
          <w:sz w:val="24"/>
        </w:rPr>
        <w:t>CyArk</w:t>
      </w:r>
      <w:proofErr w:type="spellEnd"/>
      <w:r>
        <w:rPr>
          <w:sz w:val="24"/>
        </w:rPr>
        <w:t>:</w:t>
      </w:r>
      <w:r>
        <w:rPr>
          <w:spacing w:val="-3"/>
          <w:sz w:val="24"/>
        </w:rPr>
        <w:t xml:space="preserve"> </w:t>
      </w:r>
      <w:r>
        <w:rPr>
          <w:sz w:val="24"/>
        </w:rPr>
        <w:t>Digital</w:t>
      </w:r>
      <w:r>
        <w:rPr>
          <w:spacing w:val="-4"/>
          <w:sz w:val="24"/>
        </w:rPr>
        <w:t xml:space="preserve"> </w:t>
      </w:r>
      <w:r>
        <w:rPr>
          <w:sz w:val="24"/>
        </w:rPr>
        <w:t>Preservation</w:t>
      </w:r>
      <w:r>
        <w:rPr>
          <w:spacing w:val="2"/>
          <w:sz w:val="24"/>
        </w:rPr>
        <w:t xml:space="preserve"> </w:t>
      </w:r>
      <w:r>
        <w:rPr>
          <w:sz w:val="24"/>
        </w:rPr>
        <w:t>of</w:t>
      </w:r>
      <w:r>
        <w:rPr>
          <w:spacing w:val="-2"/>
          <w:sz w:val="24"/>
        </w:rPr>
        <w:t xml:space="preserve"> </w:t>
      </w:r>
      <w:r>
        <w:rPr>
          <w:sz w:val="24"/>
        </w:rPr>
        <w:t>Cultural</w:t>
      </w:r>
      <w:r>
        <w:rPr>
          <w:spacing w:val="-4"/>
          <w:sz w:val="24"/>
        </w:rPr>
        <w:t xml:space="preserve"> </w:t>
      </w:r>
      <w:r>
        <w:rPr>
          <w:sz w:val="24"/>
        </w:rPr>
        <w:t>Heritage</w:t>
      </w:r>
      <w:r>
        <w:rPr>
          <w:spacing w:val="-3"/>
          <w:sz w:val="24"/>
        </w:rPr>
        <w:t xml:space="preserve"> </w:t>
      </w:r>
      <w:r>
        <w:rPr>
          <w:spacing w:val="-2"/>
          <w:sz w:val="24"/>
        </w:rPr>
        <w:t>[Online].</w:t>
      </w:r>
    </w:p>
    <w:p w:rsidR="001129A4" w:rsidRDefault="00000000">
      <w:pPr>
        <w:pStyle w:val="BodyText"/>
        <w:spacing w:before="139"/>
      </w:pPr>
      <w:r>
        <w:t>Available:</w:t>
      </w:r>
      <w:r>
        <w:rPr>
          <w:spacing w:val="-8"/>
        </w:rPr>
        <w:t xml:space="preserve"> </w:t>
      </w:r>
      <w:r>
        <w:rPr>
          <w:spacing w:val="-2"/>
        </w:rPr>
        <w:t>https://</w:t>
      </w:r>
      <w:hyperlink r:id="rId8">
        <w:r>
          <w:rPr>
            <w:spacing w:val="-2"/>
          </w:rPr>
          <w:t>www.cyark.org/</w:t>
        </w:r>
      </w:hyperlink>
    </w:p>
    <w:p w:rsidR="001129A4" w:rsidRDefault="00000000">
      <w:pPr>
        <w:pStyle w:val="ListParagraph"/>
        <w:numPr>
          <w:ilvl w:val="0"/>
          <w:numId w:val="1"/>
        </w:numPr>
        <w:tabs>
          <w:tab w:val="left" w:pos="1570"/>
        </w:tabs>
        <w:spacing w:before="139"/>
        <w:ind w:left="1570" w:hanging="359"/>
        <w:rPr>
          <w:sz w:val="24"/>
        </w:rPr>
      </w:pPr>
      <w:r>
        <w:rPr>
          <w:sz w:val="24"/>
        </w:rPr>
        <w:t>UNESCO.</w:t>
      </w:r>
      <w:r>
        <w:rPr>
          <w:spacing w:val="-3"/>
          <w:sz w:val="24"/>
        </w:rPr>
        <w:t xml:space="preserve"> </w:t>
      </w:r>
      <w:r>
        <w:rPr>
          <w:sz w:val="24"/>
        </w:rPr>
        <w:t>(2023,</w:t>
      </w:r>
      <w:r>
        <w:rPr>
          <w:spacing w:val="-2"/>
          <w:sz w:val="24"/>
        </w:rPr>
        <w:t xml:space="preserve"> </w:t>
      </w:r>
      <w:r>
        <w:rPr>
          <w:sz w:val="24"/>
        </w:rPr>
        <w:t>Mar.</w:t>
      </w:r>
      <w:r>
        <w:rPr>
          <w:spacing w:val="-2"/>
          <w:sz w:val="24"/>
        </w:rPr>
        <w:t xml:space="preserve"> </w:t>
      </w:r>
      <w:r>
        <w:rPr>
          <w:sz w:val="24"/>
        </w:rPr>
        <w:t>15).</w:t>
      </w:r>
      <w:r>
        <w:rPr>
          <w:spacing w:val="-2"/>
          <w:sz w:val="24"/>
        </w:rPr>
        <w:t xml:space="preserve"> </w:t>
      </w:r>
      <w:r>
        <w:rPr>
          <w:sz w:val="24"/>
        </w:rPr>
        <w:t>World</w:t>
      </w:r>
      <w:r>
        <w:rPr>
          <w:spacing w:val="-2"/>
          <w:sz w:val="24"/>
        </w:rPr>
        <w:t xml:space="preserve"> </w:t>
      </w:r>
      <w:r>
        <w:rPr>
          <w:sz w:val="24"/>
        </w:rPr>
        <w:t>Heritage</w:t>
      </w:r>
      <w:r>
        <w:rPr>
          <w:spacing w:val="-4"/>
          <w:sz w:val="24"/>
        </w:rPr>
        <w:t xml:space="preserve"> </w:t>
      </w:r>
      <w:r>
        <w:rPr>
          <w:sz w:val="24"/>
        </w:rPr>
        <w:t>List</w:t>
      </w:r>
      <w:r>
        <w:rPr>
          <w:spacing w:val="-3"/>
          <w:sz w:val="24"/>
        </w:rPr>
        <w:t xml:space="preserve"> </w:t>
      </w:r>
      <w:r>
        <w:rPr>
          <w:spacing w:val="-2"/>
          <w:sz w:val="24"/>
        </w:rPr>
        <w:t>[Online].</w:t>
      </w:r>
    </w:p>
    <w:p w:rsidR="001129A4" w:rsidRDefault="00000000">
      <w:pPr>
        <w:pStyle w:val="BodyText"/>
        <w:spacing w:before="140"/>
      </w:pPr>
      <w:r>
        <w:t>Available:</w:t>
      </w:r>
      <w:r>
        <w:rPr>
          <w:spacing w:val="-8"/>
        </w:rPr>
        <w:t xml:space="preserve"> </w:t>
      </w:r>
      <w:r>
        <w:rPr>
          <w:spacing w:val="-2"/>
        </w:rPr>
        <w:t>https://whc.unesco.org/en/list/</w:t>
      </w:r>
    </w:p>
    <w:p w:rsidR="001129A4" w:rsidRDefault="00000000">
      <w:pPr>
        <w:pStyle w:val="ListParagraph"/>
        <w:numPr>
          <w:ilvl w:val="0"/>
          <w:numId w:val="1"/>
        </w:numPr>
        <w:tabs>
          <w:tab w:val="left" w:pos="1571"/>
        </w:tabs>
        <w:spacing w:before="134" w:line="360" w:lineRule="auto"/>
        <w:ind w:right="198"/>
        <w:rPr>
          <w:sz w:val="24"/>
        </w:rPr>
      </w:pPr>
      <w:proofErr w:type="spellStart"/>
      <w:r>
        <w:rPr>
          <w:sz w:val="24"/>
        </w:rPr>
        <w:t>WebAR</w:t>
      </w:r>
      <w:proofErr w:type="spellEnd"/>
      <w:r>
        <w:rPr>
          <w:sz w:val="24"/>
        </w:rPr>
        <w:t xml:space="preserve"> Collective. (2022, Aug. 10). </w:t>
      </w:r>
      <w:proofErr w:type="spellStart"/>
      <w:r>
        <w:rPr>
          <w:sz w:val="24"/>
        </w:rPr>
        <w:t>WebAR</w:t>
      </w:r>
      <w:proofErr w:type="spellEnd"/>
      <w:r>
        <w:rPr>
          <w:sz w:val="24"/>
        </w:rPr>
        <w:t xml:space="preserve"> and 3D Visualization Technologies: Three.js, A-</w:t>
      </w:r>
      <w:r>
        <w:rPr>
          <w:spacing w:val="40"/>
          <w:sz w:val="24"/>
        </w:rPr>
        <w:t xml:space="preserve"> </w:t>
      </w:r>
      <w:r>
        <w:rPr>
          <w:sz w:val="24"/>
        </w:rPr>
        <w:t>Frame &amp; Model Viewer [Online].</w:t>
      </w:r>
    </w:p>
    <w:p w:rsidR="001129A4" w:rsidRDefault="00000000">
      <w:pPr>
        <w:pStyle w:val="BodyText"/>
        <w:spacing w:before="2"/>
      </w:pPr>
      <w:r>
        <w:t>Available:</w:t>
      </w:r>
      <w:r>
        <w:rPr>
          <w:spacing w:val="-10"/>
        </w:rPr>
        <w:t xml:space="preserve"> </w:t>
      </w:r>
      <w:r>
        <w:t>https://threejs.org,</w:t>
      </w:r>
      <w:r>
        <w:rPr>
          <w:spacing w:val="-6"/>
        </w:rPr>
        <w:t xml:space="preserve"> </w:t>
      </w:r>
      <w:r>
        <w:t>https://aframe.io,</w:t>
      </w:r>
      <w:r>
        <w:rPr>
          <w:spacing w:val="-6"/>
        </w:rPr>
        <w:t xml:space="preserve"> </w:t>
      </w:r>
      <w:r>
        <w:rPr>
          <w:spacing w:val="-2"/>
        </w:rPr>
        <w:t>https://modelviewer.dev</w:t>
      </w:r>
    </w:p>
    <w:p w:rsidR="001129A4" w:rsidRDefault="001129A4">
      <w:pPr>
        <w:pStyle w:val="BodyText"/>
        <w:sectPr w:rsidR="001129A4">
          <w:pgSz w:w="12240" w:h="15840"/>
          <w:pgMar w:top="500" w:right="360" w:bottom="280" w:left="720" w:header="720" w:footer="720" w:gutter="0"/>
          <w:cols w:space="720"/>
        </w:sectPr>
      </w:pPr>
    </w:p>
    <w:p w:rsidR="001129A4" w:rsidRDefault="00000000">
      <w:pPr>
        <w:pStyle w:val="Heading1"/>
        <w:tabs>
          <w:tab w:val="left" w:pos="6187"/>
        </w:tabs>
        <w:spacing w:before="72"/>
        <w:ind w:left="130" w:firstLine="0"/>
      </w:pPr>
      <w:r>
        <w:lastRenderedPageBreak/>
        <w:t>Guided</w:t>
      </w:r>
      <w:r>
        <w:rPr>
          <w:spacing w:val="-5"/>
        </w:rPr>
        <w:t xml:space="preserve"> By:</w:t>
      </w:r>
      <w:r>
        <w:tab/>
        <w:t>Group</w:t>
      </w:r>
      <w:r>
        <w:rPr>
          <w:spacing w:val="-2"/>
        </w:rPr>
        <w:t xml:space="preserve"> Members:</w:t>
      </w:r>
    </w:p>
    <w:p w:rsidR="00AF63B5" w:rsidRPr="00AF63B5" w:rsidRDefault="00000000" w:rsidP="00AF63B5">
      <w:pPr>
        <w:tabs>
          <w:tab w:val="left" w:pos="6212"/>
        </w:tabs>
        <w:spacing w:before="254"/>
        <w:ind w:left="130"/>
        <w:rPr>
          <w:sz w:val="28"/>
          <w:lang w:val="en-IN"/>
        </w:rPr>
      </w:pPr>
      <w:r>
        <w:rPr>
          <w:sz w:val="28"/>
        </w:rPr>
        <w:t>Prof.</w:t>
      </w:r>
      <w:r>
        <w:rPr>
          <w:spacing w:val="1"/>
          <w:sz w:val="28"/>
        </w:rPr>
        <w:t xml:space="preserve"> </w:t>
      </w:r>
      <w:r w:rsidR="00AF63B5">
        <w:rPr>
          <w:sz w:val="28"/>
        </w:rPr>
        <w:t>Monika</w:t>
      </w:r>
      <w:r>
        <w:rPr>
          <w:spacing w:val="1"/>
          <w:sz w:val="28"/>
        </w:rPr>
        <w:t xml:space="preserve"> </w:t>
      </w:r>
      <w:r w:rsidR="00AF63B5">
        <w:rPr>
          <w:spacing w:val="-2"/>
          <w:sz w:val="28"/>
        </w:rPr>
        <w:t>Choudhary</w:t>
      </w:r>
      <w:r>
        <w:rPr>
          <w:sz w:val="28"/>
        </w:rPr>
        <w:tab/>
      </w:r>
      <w:r w:rsidR="00AF63B5" w:rsidRPr="00AF63B5">
        <w:rPr>
          <w:sz w:val="28"/>
          <w:lang w:val="en-IN"/>
        </w:rPr>
        <w:t>Atharv Sharma (0827IT233D02)</w:t>
      </w:r>
    </w:p>
    <w:p w:rsidR="00AF63B5" w:rsidRDefault="00AF63B5" w:rsidP="00AF63B5">
      <w:pPr>
        <w:tabs>
          <w:tab w:val="left" w:pos="6212"/>
        </w:tabs>
        <w:spacing w:before="254"/>
        <w:ind w:left="130"/>
        <w:rPr>
          <w:sz w:val="28"/>
          <w:lang w:val="en-IN"/>
        </w:rPr>
      </w:pPr>
      <w:r w:rsidRPr="00AF63B5">
        <w:rPr>
          <w:sz w:val="28"/>
          <w:lang w:val="en-IN"/>
        </w:rPr>
        <w:t xml:space="preserve">                                                                                </w:t>
      </w:r>
      <w:r>
        <w:rPr>
          <w:sz w:val="28"/>
          <w:lang w:val="en-IN"/>
        </w:rPr>
        <w:t xml:space="preserve">       </w:t>
      </w:r>
      <w:r w:rsidRPr="00AF63B5">
        <w:rPr>
          <w:sz w:val="28"/>
          <w:lang w:val="en-IN"/>
        </w:rPr>
        <w:t>Khushi Agrawal (0827IT221076)</w:t>
      </w:r>
    </w:p>
    <w:p w:rsidR="00AF63B5" w:rsidRPr="00AF63B5" w:rsidRDefault="00AF63B5" w:rsidP="00AF63B5">
      <w:pPr>
        <w:tabs>
          <w:tab w:val="left" w:pos="6212"/>
        </w:tabs>
        <w:spacing w:before="254"/>
        <w:ind w:left="130"/>
        <w:rPr>
          <w:sz w:val="28"/>
          <w:lang w:val="en-IN"/>
        </w:rPr>
      </w:pPr>
      <w:r>
        <w:rPr>
          <w:sz w:val="28"/>
          <w:lang w:val="en-IN"/>
        </w:rPr>
        <w:tab/>
      </w:r>
      <w:r w:rsidRPr="00AF63B5">
        <w:rPr>
          <w:sz w:val="28"/>
          <w:lang w:val="en-IN"/>
        </w:rPr>
        <w:t xml:space="preserve">Abhishek Rathore (0827IT233D01)                                                                                                                                                                                   </w:t>
      </w:r>
    </w:p>
    <w:p w:rsidR="00AF63B5" w:rsidRPr="00AF63B5" w:rsidRDefault="00AF63B5" w:rsidP="00AF63B5">
      <w:pPr>
        <w:tabs>
          <w:tab w:val="left" w:pos="6212"/>
        </w:tabs>
        <w:spacing w:before="254"/>
        <w:ind w:left="130"/>
        <w:rPr>
          <w:sz w:val="28"/>
          <w:lang w:val="en-IN"/>
        </w:rPr>
      </w:pPr>
      <w:r w:rsidRPr="00AF63B5">
        <w:rPr>
          <w:sz w:val="28"/>
          <w:lang w:val="en-IN"/>
        </w:rPr>
        <w:t xml:space="preserve">                                                                   </w:t>
      </w:r>
      <w:r>
        <w:rPr>
          <w:sz w:val="28"/>
          <w:lang w:val="en-IN"/>
        </w:rPr>
        <w:tab/>
      </w:r>
      <w:r w:rsidRPr="00AF63B5">
        <w:rPr>
          <w:sz w:val="28"/>
          <w:lang w:val="en-IN"/>
        </w:rPr>
        <w:t>Jatin Rao(0827IT233D03)</w:t>
      </w:r>
    </w:p>
    <w:p w:rsidR="001129A4" w:rsidRDefault="001129A4" w:rsidP="00AF63B5">
      <w:pPr>
        <w:tabs>
          <w:tab w:val="left" w:pos="6212"/>
        </w:tabs>
        <w:spacing w:before="254"/>
        <w:ind w:left="130"/>
        <w:rPr>
          <w:sz w:val="28"/>
        </w:rPr>
      </w:pPr>
    </w:p>
    <w:sectPr w:rsidR="001129A4">
      <w:pgSz w:w="12240" w:h="15840"/>
      <w:pgMar w:top="11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26C57"/>
    <w:multiLevelType w:val="hybridMultilevel"/>
    <w:tmpl w:val="4E2086CA"/>
    <w:lvl w:ilvl="0" w:tplc="73806920">
      <w:numFmt w:val="bullet"/>
      <w:lvlText w:val=""/>
      <w:lvlJc w:val="left"/>
      <w:pPr>
        <w:ind w:left="2291" w:hanging="361"/>
      </w:pPr>
      <w:rPr>
        <w:rFonts w:ascii="Symbol" w:eastAsia="Symbol" w:hAnsi="Symbol" w:cs="Symbol" w:hint="default"/>
        <w:spacing w:val="0"/>
        <w:w w:val="100"/>
        <w:lang w:val="en-US" w:eastAsia="en-US" w:bidi="ar-SA"/>
      </w:rPr>
    </w:lvl>
    <w:lvl w:ilvl="1" w:tplc="754C4B36">
      <w:numFmt w:val="bullet"/>
      <w:lvlText w:val="•"/>
      <w:lvlJc w:val="left"/>
      <w:pPr>
        <w:ind w:left="3186" w:hanging="361"/>
      </w:pPr>
      <w:rPr>
        <w:rFonts w:hint="default"/>
        <w:lang w:val="en-US" w:eastAsia="en-US" w:bidi="ar-SA"/>
      </w:rPr>
    </w:lvl>
    <w:lvl w:ilvl="2" w:tplc="CB004080">
      <w:numFmt w:val="bullet"/>
      <w:lvlText w:val="•"/>
      <w:lvlJc w:val="left"/>
      <w:pPr>
        <w:ind w:left="4072" w:hanging="361"/>
      </w:pPr>
      <w:rPr>
        <w:rFonts w:hint="default"/>
        <w:lang w:val="en-US" w:eastAsia="en-US" w:bidi="ar-SA"/>
      </w:rPr>
    </w:lvl>
    <w:lvl w:ilvl="3" w:tplc="D700BC5E">
      <w:numFmt w:val="bullet"/>
      <w:lvlText w:val="•"/>
      <w:lvlJc w:val="left"/>
      <w:pPr>
        <w:ind w:left="4958" w:hanging="361"/>
      </w:pPr>
      <w:rPr>
        <w:rFonts w:hint="default"/>
        <w:lang w:val="en-US" w:eastAsia="en-US" w:bidi="ar-SA"/>
      </w:rPr>
    </w:lvl>
    <w:lvl w:ilvl="4" w:tplc="DF84682E">
      <w:numFmt w:val="bullet"/>
      <w:lvlText w:val="•"/>
      <w:lvlJc w:val="left"/>
      <w:pPr>
        <w:ind w:left="5844" w:hanging="361"/>
      </w:pPr>
      <w:rPr>
        <w:rFonts w:hint="default"/>
        <w:lang w:val="en-US" w:eastAsia="en-US" w:bidi="ar-SA"/>
      </w:rPr>
    </w:lvl>
    <w:lvl w:ilvl="5" w:tplc="0A388656">
      <w:numFmt w:val="bullet"/>
      <w:lvlText w:val="•"/>
      <w:lvlJc w:val="left"/>
      <w:pPr>
        <w:ind w:left="6730" w:hanging="361"/>
      </w:pPr>
      <w:rPr>
        <w:rFonts w:hint="default"/>
        <w:lang w:val="en-US" w:eastAsia="en-US" w:bidi="ar-SA"/>
      </w:rPr>
    </w:lvl>
    <w:lvl w:ilvl="6" w:tplc="F00467D2">
      <w:numFmt w:val="bullet"/>
      <w:lvlText w:val="•"/>
      <w:lvlJc w:val="left"/>
      <w:pPr>
        <w:ind w:left="7616" w:hanging="361"/>
      </w:pPr>
      <w:rPr>
        <w:rFonts w:hint="default"/>
        <w:lang w:val="en-US" w:eastAsia="en-US" w:bidi="ar-SA"/>
      </w:rPr>
    </w:lvl>
    <w:lvl w:ilvl="7" w:tplc="650265F2">
      <w:numFmt w:val="bullet"/>
      <w:lvlText w:val="•"/>
      <w:lvlJc w:val="left"/>
      <w:pPr>
        <w:ind w:left="8502" w:hanging="361"/>
      </w:pPr>
      <w:rPr>
        <w:rFonts w:hint="default"/>
        <w:lang w:val="en-US" w:eastAsia="en-US" w:bidi="ar-SA"/>
      </w:rPr>
    </w:lvl>
    <w:lvl w:ilvl="8" w:tplc="57420076">
      <w:numFmt w:val="bullet"/>
      <w:lvlText w:val="•"/>
      <w:lvlJc w:val="left"/>
      <w:pPr>
        <w:ind w:left="9388" w:hanging="361"/>
      </w:pPr>
      <w:rPr>
        <w:rFonts w:hint="default"/>
        <w:lang w:val="en-US" w:eastAsia="en-US" w:bidi="ar-SA"/>
      </w:rPr>
    </w:lvl>
  </w:abstractNum>
  <w:abstractNum w:abstractNumId="1" w15:restartNumberingAfterBreak="0">
    <w:nsid w:val="15C72F6B"/>
    <w:multiLevelType w:val="multilevel"/>
    <w:tmpl w:val="BD8072C0"/>
    <w:lvl w:ilvl="0">
      <w:start w:val="1"/>
      <w:numFmt w:val="decimal"/>
      <w:lvlText w:val="%1."/>
      <w:lvlJc w:val="left"/>
      <w:pPr>
        <w:ind w:left="850" w:hanging="360"/>
        <w:jc w:val="left"/>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1571" w:hanging="721"/>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931" w:hanging="720"/>
        <w:jc w:val="left"/>
      </w:pPr>
      <w:rPr>
        <w:rFonts w:hint="default"/>
        <w:spacing w:val="0"/>
        <w:w w:val="100"/>
        <w:lang w:val="en-US" w:eastAsia="en-US" w:bidi="ar-SA"/>
      </w:rPr>
    </w:lvl>
    <w:lvl w:ilvl="3">
      <w:numFmt w:val="bullet"/>
      <w:lvlText w:val=""/>
      <w:lvlJc w:val="left"/>
      <w:pPr>
        <w:ind w:left="2291"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300" w:hanging="361"/>
      </w:pPr>
      <w:rPr>
        <w:rFonts w:hint="default"/>
        <w:lang w:val="en-US" w:eastAsia="en-US" w:bidi="ar-SA"/>
      </w:rPr>
    </w:lvl>
    <w:lvl w:ilvl="5">
      <w:numFmt w:val="bullet"/>
      <w:lvlText w:val="•"/>
      <w:lvlJc w:val="left"/>
      <w:pPr>
        <w:ind w:left="2660" w:hanging="361"/>
      </w:pPr>
      <w:rPr>
        <w:rFonts w:hint="default"/>
        <w:lang w:val="en-US" w:eastAsia="en-US" w:bidi="ar-SA"/>
      </w:rPr>
    </w:lvl>
    <w:lvl w:ilvl="6">
      <w:numFmt w:val="bullet"/>
      <w:lvlText w:val="•"/>
      <w:lvlJc w:val="left"/>
      <w:pPr>
        <w:ind w:left="4360" w:hanging="361"/>
      </w:pPr>
      <w:rPr>
        <w:rFonts w:hint="default"/>
        <w:lang w:val="en-US" w:eastAsia="en-US" w:bidi="ar-SA"/>
      </w:rPr>
    </w:lvl>
    <w:lvl w:ilvl="7">
      <w:numFmt w:val="bullet"/>
      <w:lvlText w:val="•"/>
      <w:lvlJc w:val="left"/>
      <w:pPr>
        <w:ind w:left="6060" w:hanging="361"/>
      </w:pPr>
      <w:rPr>
        <w:rFonts w:hint="default"/>
        <w:lang w:val="en-US" w:eastAsia="en-US" w:bidi="ar-SA"/>
      </w:rPr>
    </w:lvl>
    <w:lvl w:ilvl="8">
      <w:numFmt w:val="bullet"/>
      <w:lvlText w:val="•"/>
      <w:lvlJc w:val="left"/>
      <w:pPr>
        <w:ind w:left="7760" w:hanging="361"/>
      </w:pPr>
      <w:rPr>
        <w:rFonts w:hint="default"/>
        <w:lang w:val="en-US" w:eastAsia="en-US" w:bidi="ar-SA"/>
      </w:rPr>
    </w:lvl>
  </w:abstractNum>
  <w:abstractNum w:abstractNumId="2" w15:restartNumberingAfterBreak="0">
    <w:nsid w:val="2AC04891"/>
    <w:multiLevelType w:val="hybridMultilevel"/>
    <w:tmpl w:val="4BAC92B2"/>
    <w:lvl w:ilvl="0" w:tplc="3A1E15A2">
      <w:numFmt w:val="bullet"/>
      <w:lvlText w:val=""/>
      <w:lvlJc w:val="left"/>
      <w:pPr>
        <w:ind w:left="2291" w:hanging="361"/>
      </w:pPr>
      <w:rPr>
        <w:rFonts w:ascii="Symbol" w:eastAsia="Symbol" w:hAnsi="Symbol" w:cs="Symbol" w:hint="default"/>
        <w:spacing w:val="0"/>
        <w:w w:val="100"/>
        <w:lang w:val="en-US" w:eastAsia="en-US" w:bidi="ar-SA"/>
      </w:rPr>
    </w:lvl>
    <w:lvl w:ilvl="1" w:tplc="3BD24770">
      <w:numFmt w:val="bullet"/>
      <w:lvlText w:val="•"/>
      <w:lvlJc w:val="left"/>
      <w:pPr>
        <w:ind w:left="3186" w:hanging="361"/>
      </w:pPr>
      <w:rPr>
        <w:rFonts w:hint="default"/>
        <w:lang w:val="en-US" w:eastAsia="en-US" w:bidi="ar-SA"/>
      </w:rPr>
    </w:lvl>
    <w:lvl w:ilvl="2" w:tplc="F4E24518">
      <w:numFmt w:val="bullet"/>
      <w:lvlText w:val="•"/>
      <w:lvlJc w:val="left"/>
      <w:pPr>
        <w:ind w:left="4072" w:hanging="361"/>
      </w:pPr>
      <w:rPr>
        <w:rFonts w:hint="default"/>
        <w:lang w:val="en-US" w:eastAsia="en-US" w:bidi="ar-SA"/>
      </w:rPr>
    </w:lvl>
    <w:lvl w:ilvl="3" w:tplc="2ADEE8E2">
      <w:numFmt w:val="bullet"/>
      <w:lvlText w:val="•"/>
      <w:lvlJc w:val="left"/>
      <w:pPr>
        <w:ind w:left="4958" w:hanging="361"/>
      </w:pPr>
      <w:rPr>
        <w:rFonts w:hint="default"/>
        <w:lang w:val="en-US" w:eastAsia="en-US" w:bidi="ar-SA"/>
      </w:rPr>
    </w:lvl>
    <w:lvl w:ilvl="4" w:tplc="CC20832E">
      <w:numFmt w:val="bullet"/>
      <w:lvlText w:val="•"/>
      <w:lvlJc w:val="left"/>
      <w:pPr>
        <w:ind w:left="5844" w:hanging="361"/>
      </w:pPr>
      <w:rPr>
        <w:rFonts w:hint="default"/>
        <w:lang w:val="en-US" w:eastAsia="en-US" w:bidi="ar-SA"/>
      </w:rPr>
    </w:lvl>
    <w:lvl w:ilvl="5" w:tplc="0F8E289A">
      <w:numFmt w:val="bullet"/>
      <w:lvlText w:val="•"/>
      <w:lvlJc w:val="left"/>
      <w:pPr>
        <w:ind w:left="6730" w:hanging="361"/>
      </w:pPr>
      <w:rPr>
        <w:rFonts w:hint="default"/>
        <w:lang w:val="en-US" w:eastAsia="en-US" w:bidi="ar-SA"/>
      </w:rPr>
    </w:lvl>
    <w:lvl w:ilvl="6" w:tplc="0C86AE5E">
      <w:numFmt w:val="bullet"/>
      <w:lvlText w:val="•"/>
      <w:lvlJc w:val="left"/>
      <w:pPr>
        <w:ind w:left="7616" w:hanging="361"/>
      </w:pPr>
      <w:rPr>
        <w:rFonts w:hint="default"/>
        <w:lang w:val="en-US" w:eastAsia="en-US" w:bidi="ar-SA"/>
      </w:rPr>
    </w:lvl>
    <w:lvl w:ilvl="7" w:tplc="BB309ADA">
      <w:numFmt w:val="bullet"/>
      <w:lvlText w:val="•"/>
      <w:lvlJc w:val="left"/>
      <w:pPr>
        <w:ind w:left="8502" w:hanging="361"/>
      </w:pPr>
      <w:rPr>
        <w:rFonts w:hint="default"/>
        <w:lang w:val="en-US" w:eastAsia="en-US" w:bidi="ar-SA"/>
      </w:rPr>
    </w:lvl>
    <w:lvl w:ilvl="8" w:tplc="2B4EC146">
      <w:numFmt w:val="bullet"/>
      <w:lvlText w:val="•"/>
      <w:lvlJc w:val="left"/>
      <w:pPr>
        <w:ind w:left="9388" w:hanging="361"/>
      </w:pPr>
      <w:rPr>
        <w:rFonts w:hint="default"/>
        <w:lang w:val="en-US" w:eastAsia="en-US" w:bidi="ar-SA"/>
      </w:rPr>
    </w:lvl>
  </w:abstractNum>
  <w:abstractNum w:abstractNumId="3" w15:restartNumberingAfterBreak="0">
    <w:nsid w:val="5DBC475B"/>
    <w:multiLevelType w:val="hybridMultilevel"/>
    <w:tmpl w:val="6928983C"/>
    <w:lvl w:ilvl="0" w:tplc="BEA45416">
      <w:start w:val="1"/>
      <w:numFmt w:val="decimal"/>
      <w:lvlText w:val="[%1]"/>
      <w:lvlJc w:val="left"/>
      <w:pPr>
        <w:ind w:left="157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BDA2166">
      <w:numFmt w:val="bullet"/>
      <w:lvlText w:val="•"/>
      <w:lvlJc w:val="left"/>
      <w:pPr>
        <w:ind w:left="2538" w:hanging="360"/>
      </w:pPr>
      <w:rPr>
        <w:rFonts w:hint="default"/>
        <w:lang w:val="en-US" w:eastAsia="en-US" w:bidi="ar-SA"/>
      </w:rPr>
    </w:lvl>
    <w:lvl w:ilvl="2" w:tplc="A31A8AA2">
      <w:numFmt w:val="bullet"/>
      <w:lvlText w:val="•"/>
      <w:lvlJc w:val="left"/>
      <w:pPr>
        <w:ind w:left="3496" w:hanging="360"/>
      </w:pPr>
      <w:rPr>
        <w:rFonts w:hint="default"/>
        <w:lang w:val="en-US" w:eastAsia="en-US" w:bidi="ar-SA"/>
      </w:rPr>
    </w:lvl>
    <w:lvl w:ilvl="3" w:tplc="FFF4C0D6">
      <w:numFmt w:val="bullet"/>
      <w:lvlText w:val="•"/>
      <w:lvlJc w:val="left"/>
      <w:pPr>
        <w:ind w:left="4454" w:hanging="360"/>
      </w:pPr>
      <w:rPr>
        <w:rFonts w:hint="default"/>
        <w:lang w:val="en-US" w:eastAsia="en-US" w:bidi="ar-SA"/>
      </w:rPr>
    </w:lvl>
    <w:lvl w:ilvl="4" w:tplc="76C02E04">
      <w:numFmt w:val="bullet"/>
      <w:lvlText w:val="•"/>
      <w:lvlJc w:val="left"/>
      <w:pPr>
        <w:ind w:left="5412" w:hanging="360"/>
      </w:pPr>
      <w:rPr>
        <w:rFonts w:hint="default"/>
        <w:lang w:val="en-US" w:eastAsia="en-US" w:bidi="ar-SA"/>
      </w:rPr>
    </w:lvl>
    <w:lvl w:ilvl="5" w:tplc="D1809540">
      <w:numFmt w:val="bullet"/>
      <w:lvlText w:val="•"/>
      <w:lvlJc w:val="left"/>
      <w:pPr>
        <w:ind w:left="6370" w:hanging="360"/>
      </w:pPr>
      <w:rPr>
        <w:rFonts w:hint="default"/>
        <w:lang w:val="en-US" w:eastAsia="en-US" w:bidi="ar-SA"/>
      </w:rPr>
    </w:lvl>
    <w:lvl w:ilvl="6" w:tplc="3682737A">
      <w:numFmt w:val="bullet"/>
      <w:lvlText w:val="•"/>
      <w:lvlJc w:val="left"/>
      <w:pPr>
        <w:ind w:left="7328" w:hanging="360"/>
      </w:pPr>
      <w:rPr>
        <w:rFonts w:hint="default"/>
        <w:lang w:val="en-US" w:eastAsia="en-US" w:bidi="ar-SA"/>
      </w:rPr>
    </w:lvl>
    <w:lvl w:ilvl="7" w:tplc="6C4E7D2C">
      <w:numFmt w:val="bullet"/>
      <w:lvlText w:val="•"/>
      <w:lvlJc w:val="left"/>
      <w:pPr>
        <w:ind w:left="8286" w:hanging="360"/>
      </w:pPr>
      <w:rPr>
        <w:rFonts w:hint="default"/>
        <w:lang w:val="en-US" w:eastAsia="en-US" w:bidi="ar-SA"/>
      </w:rPr>
    </w:lvl>
    <w:lvl w:ilvl="8" w:tplc="87184B3C">
      <w:numFmt w:val="bullet"/>
      <w:lvlText w:val="•"/>
      <w:lvlJc w:val="left"/>
      <w:pPr>
        <w:ind w:left="9244" w:hanging="360"/>
      </w:pPr>
      <w:rPr>
        <w:rFonts w:hint="default"/>
        <w:lang w:val="en-US" w:eastAsia="en-US" w:bidi="ar-SA"/>
      </w:rPr>
    </w:lvl>
  </w:abstractNum>
  <w:abstractNum w:abstractNumId="4" w15:restartNumberingAfterBreak="0">
    <w:nsid w:val="681C34BB"/>
    <w:multiLevelType w:val="hybridMultilevel"/>
    <w:tmpl w:val="6CD827AC"/>
    <w:lvl w:ilvl="0" w:tplc="37726D96">
      <w:numFmt w:val="bullet"/>
      <w:lvlText w:val=""/>
      <w:lvlJc w:val="left"/>
      <w:pPr>
        <w:ind w:left="1571" w:hanging="360"/>
      </w:pPr>
      <w:rPr>
        <w:rFonts w:ascii="Symbol" w:eastAsia="Symbol" w:hAnsi="Symbol" w:cs="Symbol" w:hint="default"/>
        <w:b w:val="0"/>
        <w:bCs w:val="0"/>
        <w:i w:val="0"/>
        <w:iCs w:val="0"/>
        <w:spacing w:val="0"/>
        <w:w w:val="100"/>
        <w:sz w:val="24"/>
        <w:szCs w:val="24"/>
        <w:lang w:val="en-US" w:eastAsia="en-US" w:bidi="ar-SA"/>
      </w:rPr>
    </w:lvl>
    <w:lvl w:ilvl="1" w:tplc="6D2492F6">
      <w:numFmt w:val="bullet"/>
      <w:lvlText w:val="•"/>
      <w:lvlJc w:val="left"/>
      <w:pPr>
        <w:ind w:left="2538" w:hanging="360"/>
      </w:pPr>
      <w:rPr>
        <w:rFonts w:hint="default"/>
        <w:lang w:val="en-US" w:eastAsia="en-US" w:bidi="ar-SA"/>
      </w:rPr>
    </w:lvl>
    <w:lvl w:ilvl="2" w:tplc="8CDA19E4">
      <w:numFmt w:val="bullet"/>
      <w:lvlText w:val="•"/>
      <w:lvlJc w:val="left"/>
      <w:pPr>
        <w:ind w:left="3496" w:hanging="360"/>
      </w:pPr>
      <w:rPr>
        <w:rFonts w:hint="default"/>
        <w:lang w:val="en-US" w:eastAsia="en-US" w:bidi="ar-SA"/>
      </w:rPr>
    </w:lvl>
    <w:lvl w:ilvl="3" w:tplc="C3C4B846">
      <w:numFmt w:val="bullet"/>
      <w:lvlText w:val="•"/>
      <w:lvlJc w:val="left"/>
      <w:pPr>
        <w:ind w:left="4454" w:hanging="360"/>
      </w:pPr>
      <w:rPr>
        <w:rFonts w:hint="default"/>
        <w:lang w:val="en-US" w:eastAsia="en-US" w:bidi="ar-SA"/>
      </w:rPr>
    </w:lvl>
    <w:lvl w:ilvl="4" w:tplc="0366CCD8">
      <w:numFmt w:val="bullet"/>
      <w:lvlText w:val="•"/>
      <w:lvlJc w:val="left"/>
      <w:pPr>
        <w:ind w:left="5412" w:hanging="360"/>
      </w:pPr>
      <w:rPr>
        <w:rFonts w:hint="default"/>
        <w:lang w:val="en-US" w:eastAsia="en-US" w:bidi="ar-SA"/>
      </w:rPr>
    </w:lvl>
    <w:lvl w:ilvl="5" w:tplc="F8683C76">
      <w:numFmt w:val="bullet"/>
      <w:lvlText w:val="•"/>
      <w:lvlJc w:val="left"/>
      <w:pPr>
        <w:ind w:left="6370" w:hanging="360"/>
      </w:pPr>
      <w:rPr>
        <w:rFonts w:hint="default"/>
        <w:lang w:val="en-US" w:eastAsia="en-US" w:bidi="ar-SA"/>
      </w:rPr>
    </w:lvl>
    <w:lvl w:ilvl="6" w:tplc="D2324D56">
      <w:numFmt w:val="bullet"/>
      <w:lvlText w:val="•"/>
      <w:lvlJc w:val="left"/>
      <w:pPr>
        <w:ind w:left="7328" w:hanging="360"/>
      </w:pPr>
      <w:rPr>
        <w:rFonts w:hint="default"/>
        <w:lang w:val="en-US" w:eastAsia="en-US" w:bidi="ar-SA"/>
      </w:rPr>
    </w:lvl>
    <w:lvl w:ilvl="7" w:tplc="6C8E25D8">
      <w:numFmt w:val="bullet"/>
      <w:lvlText w:val="•"/>
      <w:lvlJc w:val="left"/>
      <w:pPr>
        <w:ind w:left="8286" w:hanging="360"/>
      </w:pPr>
      <w:rPr>
        <w:rFonts w:hint="default"/>
        <w:lang w:val="en-US" w:eastAsia="en-US" w:bidi="ar-SA"/>
      </w:rPr>
    </w:lvl>
    <w:lvl w:ilvl="8" w:tplc="47B0A00A">
      <w:numFmt w:val="bullet"/>
      <w:lvlText w:val="•"/>
      <w:lvlJc w:val="left"/>
      <w:pPr>
        <w:ind w:left="9244" w:hanging="360"/>
      </w:pPr>
      <w:rPr>
        <w:rFonts w:hint="default"/>
        <w:lang w:val="en-US" w:eastAsia="en-US" w:bidi="ar-SA"/>
      </w:rPr>
    </w:lvl>
  </w:abstractNum>
  <w:num w:numId="1" w16cid:durableId="1923567988">
    <w:abstractNumId w:val="3"/>
  </w:num>
  <w:num w:numId="2" w16cid:durableId="652024902">
    <w:abstractNumId w:val="4"/>
  </w:num>
  <w:num w:numId="3" w16cid:durableId="1610311490">
    <w:abstractNumId w:val="0"/>
  </w:num>
  <w:num w:numId="4" w16cid:durableId="1318732494">
    <w:abstractNumId w:val="2"/>
  </w:num>
  <w:num w:numId="5" w16cid:durableId="1049261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9A4"/>
    <w:rsid w:val="001129A4"/>
    <w:rsid w:val="001F176E"/>
    <w:rsid w:val="00AF63B5"/>
    <w:rsid w:val="00EB1E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28C96E7B"/>
  <w15:docId w15:val="{08593BE7-21C2-A047-A75F-D9D1D0069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850" w:hanging="360"/>
      <w:outlineLvl w:val="0"/>
    </w:pPr>
    <w:rPr>
      <w:b/>
      <w:bCs/>
      <w:sz w:val="32"/>
      <w:szCs w:val="32"/>
    </w:rPr>
  </w:style>
  <w:style w:type="paragraph" w:styleId="Heading2">
    <w:name w:val="heading 2"/>
    <w:basedOn w:val="Normal"/>
    <w:uiPriority w:val="9"/>
    <w:unhideWhenUsed/>
    <w:qFormat/>
    <w:pPr>
      <w:ind w:left="1570" w:hanging="720"/>
      <w:outlineLvl w:val="1"/>
    </w:pPr>
    <w:rPr>
      <w:b/>
      <w:bCs/>
      <w:sz w:val="28"/>
      <w:szCs w:val="28"/>
    </w:rPr>
  </w:style>
  <w:style w:type="paragraph" w:styleId="Heading3">
    <w:name w:val="heading 3"/>
    <w:basedOn w:val="Normal"/>
    <w:uiPriority w:val="9"/>
    <w:unhideWhenUsed/>
    <w:qFormat/>
    <w:pPr>
      <w:ind w:left="2651" w:hanging="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71"/>
    </w:pPr>
    <w:rPr>
      <w:sz w:val="24"/>
      <w:szCs w:val="24"/>
    </w:rPr>
  </w:style>
  <w:style w:type="paragraph" w:styleId="Title">
    <w:name w:val="Title"/>
    <w:basedOn w:val="Normal"/>
    <w:uiPriority w:val="10"/>
    <w:qFormat/>
    <w:pPr>
      <w:spacing w:before="17"/>
      <w:ind w:right="92"/>
      <w:jc w:val="center"/>
    </w:pPr>
    <w:rPr>
      <w:b/>
      <w:bCs/>
      <w:sz w:val="44"/>
      <w:szCs w:val="44"/>
    </w:rPr>
  </w:style>
  <w:style w:type="paragraph" w:styleId="ListParagraph">
    <w:name w:val="List Paragraph"/>
    <w:basedOn w:val="Normal"/>
    <w:uiPriority w:val="1"/>
    <w:qFormat/>
    <w:pPr>
      <w:ind w:left="229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cyark.org/"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990</Words>
  <Characters>5646</Characters>
  <Application>Microsoft Office Word</Application>
  <DocSecurity>0</DocSecurity>
  <Lines>47</Lines>
  <Paragraphs>13</Paragraphs>
  <ScaleCrop>false</ScaleCrop>
  <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mahakal</dc:creator>
  <cp:lastModifiedBy>Atharv  Sharma</cp:lastModifiedBy>
  <cp:revision>2</cp:revision>
  <cp:lastPrinted>2026-04-06T04:52:00Z</cp:lastPrinted>
  <dcterms:created xsi:type="dcterms:W3CDTF">2026-04-06T04:52:00Z</dcterms:created>
  <dcterms:modified xsi:type="dcterms:W3CDTF">2026-04-06T04:52:00Z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2025-05-19T00:00:00Z</vt:filetime>
  </property>
  <property fmtid="{D5CDD505-2E9C-101B-9397-08002B2CF9AE}" pid="3" name="Creator">
    <vt:lpwstr>Microsoft Word</vt:lpwstr>
  </property>
  <property fmtid="{D5CDD505-2E9C-101B-9397-08002B2CF9AE}" pid="4" name="LastSaved">
    <vt:filetime>2026-04-06T00:00:00Z</vt:filetime>
  </property>
</Properties>
</file>