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欧美风格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与众不同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C4F3B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C4F3BF"/>
        </w:rPr>
        <w:t>而不是站出来。来自美国，这对我来说太奇怪了，因为我们总是试图与众不同，与众不同。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C4F3BF"/>
        </w:rPr>
      </w:pPr>
    </w:p>
    <w:p>
      <w:pP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17"/>
          <w:szCs w:val="17"/>
          <w:shd w:val="clear" w:fill="C4F3BF"/>
          <w:lang w:val="en-US" w:eastAsia="zh-CN"/>
        </w:rPr>
      </w:pPr>
      <w: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17"/>
          <w:szCs w:val="17"/>
          <w:shd w:val="clear" w:fill="C4F3BF"/>
          <w:lang w:val="en-US" w:eastAsia="zh-CN"/>
        </w:rPr>
        <w:t>很自信</w:t>
      </w:r>
    </w:p>
    <w:p>
      <w:pP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17"/>
          <w:szCs w:val="17"/>
          <w:shd w:val="clear" w:fill="C4F3BF"/>
          <w:lang w:val="en-US" w:eastAsia="zh-CN"/>
        </w:rPr>
      </w:pPr>
    </w:p>
    <w:p>
      <w:pP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17"/>
          <w:szCs w:val="17"/>
          <w:shd w:val="clear" w:fill="C4F3BF"/>
          <w:lang w:val="en-US" w:eastAsia="zh-CN"/>
        </w:rPr>
      </w:pPr>
      <w: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17"/>
          <w:szCs w:val="17"/>
          <w:shd w:val="clear" w:fill="C4F3BF"/>
          <w:lang w:val="en-US" w:eastAsia="zh-CN"/>
        </w:rPr>
        <w:t>对老年人一般不会特别尊重</w:t>
      </w:r>
    </w:p>
    <w:p>
      <w:pP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17"/>
          <w:szCs w:val="17"/>
          <w:shd w:val="clear" w:fill="C4F3BF"/>
          <w:lang w:val="en-US" w:eastAsia="zh-CN"/>
        </w:rPr>
      </w:pPr>
    </w:p>
    <w:p>
      <w:pPr>
        <w:rPr>
          <w:rFonts w:hint="default" w:ascii="Helvetica" w:hAnsi="Helvetica" w:eastAsia="SimSun" w:cs="Helvetica"/>
          <w:i w:val="0"/>
          <w:caps w:val="0"/>
          <w:color w:val="000000"/>
          <w:spacing w:val="0"/>
          <w:sz w:val="17"/>
          <w:szCs w:val="17"/>
          <w:shd w:val="clear" w:fill="C4F3BF"/>
          <w:lang w:val="en-US" w:eastAsia="zh-CN"/>
        </w:rPr>
      </w:pPr>
      <w: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17"/>
          <w:szCs w:val="17"/>
          <w:shd w:val="clear" w:fill="C4F3BF"/>
          <w:lang w:val="en-US" w:eastAsia="zh-CN"/>
        </w:rPr>
        <w:t>穿鞋上床</w:t>
      </w:r>
      <w:bookmarkStart w:id="0" w:name="_GoBack"/>
      <w:bookmarkEnd w:id="0"/>
    </w:p>
    <w:p>
      <w:pP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17"/>
          <w:szCs w:val="17"/>
          <w:shd w:val="clear" w:fill="C4F3BF"/>
          <w:lang w:val="en-US" w:eastAsia="zh-CN"/>
        </w:rPr>
      </w:pPr>
    </w:p>
    <w:p>
      <w:pPr>
        <w:rPr>
          <w:rFonts w:hint="eastAsia" w:ascii="Helvetica" w:hAnsi="Helvetica" w:eastAsia="SimSun" w:cs="Helvetica"/>
          <w:i w:val="0"/>
          <w:caps w:val="0"/>
          <w:color w:val="000000"/>
          <w:spacing w:val="0"/>
          <w:sz w:val="17"/>
          <w:szCs w:val="17"/>
          <w:shd w:val="clear" w:fill="C4F3BF"/>
          <w:lang w:val="en-US" w:eastAsia="zh-CN"/>
        </w:rPr>
      </w:pPr>
    </w:p>
    <w:p>
      <w:pPr>
        <w:rPr>
          <w:rFonts w:hint="default" w:ascii="Helvetica" w:hAnsi="Helvetica" w:eastAsia="SimSun" w:cs="Helvetica"/>
          <w:i w:val="0"/>
          <w:caps w:val="0"/>
          <w:color w:val="000000"/>
          <w:spacing w:val="0"/>
          <w:sz w:val="17"/>
          <w:szCs w:val="17"/>
          <w:shd w:val="clear" w:fill="C4F3B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C4F3BF"/>
        </w:rPr>
        <w:t>赠送礼物的人面前打开礼物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B4C70"/>
    <w:rsid w:val="0C4B4C70"/>
    <w:rsid w:val="31C24879"/>
    <w:rsid w:val="787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2019-11-19T22:24:00Z</dcterms:created>
  <dc:creator>ATI老哇的爪子007</dc:creator>
  <cp:lastModifiedBy>ATI老哇的爪子007</cp:lastModifiedBy>
  <dcterms:modified xsi:type="dcterms:W3CDTF">2019-11-19T22:30:48Z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