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nation flag design 国旗设计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锤子与镰刀 - Wikiwand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十字架  （x安德烈斯十字架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星月旗帜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共产主义星星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常见极大帝国国企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俄罗斯 大英帝国 美国  共产主义苏联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国旗设计的选择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容易设计 容易绘画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用色的选择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日常器物颜色 红色血  大海蓝紫色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金属颜色，铜金色 银白色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用色统计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9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颜色</w:t>
      </w:r>
      <w:r>
        <w:rPr>
          <w:rFonts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instrText xml:space="preserve"> HYPERLINK "https://en.wikipedia.org/w/index.php?title=National_flag&amp;action=edit&amp;section=9" \o "编辑部分：颜色" </w:instrTex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05" w:afterAutospacing="0"/>
        <w:jc w:val="left"/>
        <w:rPr>
          <w:i/>
        </w:rPr>
      </w:pPr>
      <w:r>
        <w:rPr>
          <w:rFonts w:ascii="宋体" w:hAnsi="宋体" w:eastAsia="宋体" w:cs="宋体"/>
          <w:i/>
          <w:kern w:val="0"/>
          <w:sz w:val="24"/>
          <w:szCs w:val="24"/>
          <w:bdr w:val="none" w:color="auto" w:sz="0" w:space="0"/>
          <w:lang w:val="en-US" w:eastAsia="zh-CN" w:bidi="ar"/>
        </w:rPr>
        <w:t>为了更全面的列表，请参阅</w:t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"https://en.wikipedia.org/wiki/List_of_flags_by_color" \o "List of flags by color" </w:instrText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i/>
          <w:color w:val="0B0080"/>
          <w:sz w:val="24"/>
          <w:szCs w:val="24"/>
          <w:u w:val="none"/>
          <w:bdr w:val="none" w:color="auto" w:sz="0" w:space="0"/>
        </w:rPr>
        <w:t>标志名单由颜色</w:t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i/>
          <w:kern w:val="0"/>
          <w:sz w:val="24"/>
          <w:szCs w:val="24"/>
          <w:bdr w:val="none" w:color="auto" w:sz="0" w:space="0"/>
          <w:lang w:val="en-US" w:eastAsia="zh-CN" w:bidi="ar"/>
        </w:rPr>
        <w:t>和</w:t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"https://en.wikipedia.org/wiki/List_of_flags_by_color_combination" \o "颜色组合的标志列表" </w:instrText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i/>
          <w:color w:val="0B0080"/>
          <w:sz w:val="24"/>
          <w:szCs w:val="24"/>
          <w:u w:val="none"/>
          <w:bdr w:val="none" w:color="auto" w:sz="0" w:space="0"/>
        </w:rPr>
        <w:t>标志名单由颜色组合</w:t>
      </w:r>
      <w:r>
        <w:rPr>
          <w:rFonts w:ascii="宋体" w:hAnsi="宋体" w:eastAsia="宋体" w:cs="宋体"/>
          <w:i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i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/>
        <w:jc w:val="center"/>
        <w:rPr>
          <w:sz w:val="15"/>
          <w:szCs w:val="15"/>
        </w:rPr>
      </w:pPr>
      <w:r>
        <w:rPr>
          <w:rFonts w:ascii="宋体" w:hAnsi="宋体" w:eastAsia="宋体" w:cs="宋体"/>
          <w:color w:val="0B0080"/>
          <w:sz w:val="15"/>
          <w:szCs w:val="15"/>
          <w:u w:val="none"/>
          <w:bdr w:val="single" w:color="C8CCD1" w:sz="4" w:space="0"/>
          <w:shd w:val="clear" w:fill="FFFFFF"/>
        </w:rPr>
        <w:drawing>
          <wp:inline distT="0" distB="0" distL="114300" distR="114300">
            <wp:extent cx="2095500" cy="1609725"/>
            <wp:effectExtent l="0" t="0" r="7620" b="571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32" w:right="0"/>
        <w:jc w:val="left"/>
        <w:rPr>
          <w:sz w:val="14"/>
          <w:szCs w:val="14"/>
        </w:rPr>
      </w:pPr>
      <w:r>
        <w:rPr>
          <w:rFonts w:ascii="宋体" w:hAnsi="宋体" w:eastAsia="宋体" w:cs="宋体"/>
          <w:color w:val="0B0080"/>
          <w:kern w:val="0"/>
          <w:sz w:val="14"/>
          <w:szCs w:val="14"/>
          <w:u w:val="none"/>
          <w:shd w:val="clear" w:fill="F8F9FA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B0080"/>
          <w:kern w:val="0"/>
          <w:sz w:val="14"/>
          <w:szCs w:val="14"/>
          <w:u w:val="none"/>
          <w:shd w:val="clear" w:fill="F8F9FA"/>
          <w:lang w:val="en-US" w:eastAsia="zh-CN" w:bidi="ar"/>
        </w:rPr>
        <w:instrText xml:space="preserve"> HYPERLINK "https://en.wikipedia.org/wiki/File:Distribution_colours_in_national_flags.jpg" \o "放大" </w:instrText>
      </w:r>
      <w:r>
        <w:rPr>
          <w:rFonts w:ascii="宋体" w:hAnsi="宋体" w:eastAsia="宋体" w:cs="宋体"/>
          <w:color w:val="0B0080"/>
          <w:kern w:val="0"/>
          <w:sz w:val="14"/>
          <w:szCs w:val="14"/>
          <w:u w:val="none"/>
          <w:shd w:val="clear" w:fill="F8F9FA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B0080"/>
          <w:kern w:val="0"/>
          <w:sz w:val="14"/>
          <w:szCs w:val="14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shd w:val="clear" w:fill="F8F9FA"/>
          <w:lang w:val="en-US" w:eastAsia="zh-CN" w:bidi="ar"/>
        </w:rPr>
        <w:t>国旗颜色的分布</w:t>
      </w:r>
    </w:p>
    <w:p>
      <w:pPr>
        <w:pStyle w:val="5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国旗中最受欢迎的颜色是红色，白色，绿色，深蓝色，黄色，浅蓝色和黑色。</w:t>
      </w:r>
      <w:r>
        <w:rPr>
          <w:b w:val="0"/>
          <w:i w:val="0"/>
          <w:color w:val="0B0080"/>
          <w:sz w:val="13"/>
          <w:szCs w:val="13"/>
          <w:u w:val="none"/>
        </w:rPr>
        <w:fldChar w:fldCharType="begin"/>
      </w:r>
      <w:r>
        <w:rPr>
          <w:b w:val="0"/>
          <w:i w:val="0"/>
          <w:color w:val="0B0080"/>
          <w:sz w:val="13"/>
          <w:szCs w:val="13"/>
          <w:u w:val="none"/>
        </w:rPr>
        <w:instrText xml:space="preserve"> HYPERLINK "https://en.wikipedia.org/wiki/National_flag" \l "cite_note-bartneckClark2014-4" </w:instrText>
      </w:r>
      <w:r>
        <w:rPr>
          <w:b w:val="0"/>
          <w:i w:val="0"/>
          <w:color w:val="0B0080"/>
          <w:sz w:val="13"/>
          <w:szCs w:val="13"/>
          <w:u w:val="none"/>
        </w:rPr>
        <w:fldChar w:fldCharType="separate"/>
      </w:r>
      <w:r>
        <w:rPr>
          <w:rStyle w:val="8"/>
          <w:b w:val="0"/>
          <w:i w:val="0"/>
          <w:color w:val="0B0080"/>
          <w:sz w:val="13"/>
          <w:szCs w:val="13"/>
          <w:u w:val="none"/>
        </w:rPr>
        <w:t>[4]</w:t>
      </w:r>
      <w:r>
        <w:rPr>
          <w:b w:val="0"/>
          <w:i w:val="0"/>
          <w:color w:val="0B0080"/>
          <w:sz w:val="13"/>
          <w:szCs w:val="13"/>
          <w:u w:val="none"/>
        </w:rPr>
        <w:fldChar w:fldCharType="end"/>
      </w:r>
      <w:r>
        <w:t>唯一不包括红色，白色或蓝色的国旗是</w:t>
      </w:r>
      <w:r>
        <w:rPr>
          <w:color w:val="0B0080"/>
          <w:u w:val="none"/>
        </w:rPr>
        <w:fldChar w:fldCharType="begin"/>
      </w:r>
      <w:r>
        <w:rPr>
          <w:color w:val="0B0080"/>
          <w:u w:val="none"/>
        </w:rPr>
        <w:instrText xml:space="preserve"> HYPERLINK "https://en.wikipedia.org/wiki/Flag_of_Jamaica" \o "牙买加国旗" </w:instrText>
      </w:r>
      <w:r>
        <w:rPr>
          <w:color w:val="0B0080"/>
          <w:u w:val="none"/>
        </w:rPr>
        <w:fldChar w:fldCharType="separate"/>
      </w:r>
      <w:r>
        <w:rPr>
          <w:rStyle w:val="8"/>
          <w:color w:val="0B0080"/>
          <w:u w:val="none"/>
        </w:rPr>
        <w:t>牙买加</w:t>
      </w:r>
      <w:r>
        <w:rPr>
          <w:color w:val="0B0080"/>
          <w:u w:val="none"/>
        </w:rPr>
        <w:fldChar w:fldCharType="end"/>
      </w:r>
      <w:r>
        <w:rPr>
          <w:b w:val="0"/>
          <w:i w:val="0"/>
          <w:color w:val="0B0080"/>
          <w:sz w:val="13"/>
          <w:szCs w:val="13"/>
          <w:u w:val="none"/>
        </w:rPr>
        <w:fldChar w:fldCharType="begin"/>
      </w:r>
      <w:r>
        <w:rPr>
          <w:b w:val="0"/>
          <w:i w:val="0"/>
          <w:color w:val="0B0080"/>
          <w:sz w:val="13"/>
          <w:szCs w:val="13"/>
          <w:u w:val="none"/>
        </w:rPr>
        <w:instrText xml:space="preserve"> HYPERLINK "https://en.wikipedia.org/wiki/National_flag" \l "cite_note-5" </w:instrText>
      </w:r>
      <w:r>
        <w:rPr>
          <w:b w:val="0"/>
          <w:i w:val="0"/>
          <w:color w:val="0B0080"/>
          <w:sz w:val="13"/>
          <w:szCs w:val="13"/>
          <w:u w:val="none"/>
        </w:rPr>
        <w:fldChar w:fldCharType="separate"/>
      </w:r>
      <w:r>
        <w:rPr>
          <w:rStyle w:val="8"/>
          <w:b w:val="0"/>
          <w:i w:val="0"/>
          <w:color w:val="0B0080"/>
          <w:sz w:val="13"/>
          <w:szCs w:val="13"/>
          <w:u w:val="none"/>
        </w:rPr>
        <w:t>[5]</w:t>
      </w:r>
      <w:r>
        <w:rPr>
          <w:b w:val="0"/>
          <w:i w:val="0"/>
          <w:color w:val="0B0080"/>
          <w:sz w:val="13"/>
          <w:szCs w:val="13"/>
          <w:u w:val="none"/>
        </w:rPr>
        <w:fldChar w:fldCharType="end"/>
      </w:r>
      <w:r>
        <w:t>。下表详细列出了所有标志中每种颜色的出现。</w:t>
      </w:r>
      <w:r>
        <w:rPr>
          <w:b w:val="0"/>
          <w:i w:val="0"/>
          <w:color w:val="0B0080"/>
          <w:sz w:val="13"/>
          <w:szCs w:val="13"/>
          <w:u w:val="none"/>
        </w:rPr>
        <w:fldChar w:fldCharType="begin"/>
      </w:r>
      <w:r>
        <w:rPr>
          <w:b w:val="0"/>
          <w:i w:val="0"/>
          <w:color w:val="0B0080"/>
          <w:sz w:val="13"/>
          <w:szCs w:val="13"/>
          <w:u w:val="none"/>
        </w:rPr>
        <w:instrText xml:space="preserve"> HYPERLINK "https://en.wikipedia.org/wiki/National_flag" \l "cite_note-bartneckClark2014-4" </w:instrText>
      </w:r>
      <w:r>
        <w:rPr>
          <w:b w:val="0"/>
          <w:i w:val="0"/>
          <w:color w:val="0B0080"/>
          <w:sz w:val="13"/>
          <w:szCs w:val="13"/>
          <w:u w:val="none"/>
        </w:rPr>
        <w:fldChar w:fldCharType="separate"/>
      </w:r>
      <w:r>
        <w:rPr>
          <w:rStyle w:val="8"/>
          <w:b w:val="0"/>
          <w:i w:val="0"/>
          <w:color w:val="0B0080"/>
          <w:sz w:val="13"/>
          <w:szCs w:val="13"/>
          <w:u w:val="none"/>
        </w:rPr>
        <w:t>[4]</w:t>
      </w:r>
      <w:r>
        <w:rPr>
          <w:b w:val="0"/>
          <w:i w:val="0"/>
          <w:color w:val="0B0080"/>
          <w:sz w:val="13"/>
          <w:szCs w:val="13"/>
          <w:u w:val="none"/>
        </w:rPr>
        <w:fldChar w:fldCharType="end"/>
      </w:r>
      <w:r>
        <w:t>该表显示，浅棕色，深棕色和灰色仅发生很少的数量。实际上，它们仅出现在标志（例如西班牙标志）中的符号中。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1140"/>
        <w:gridCol w:w="979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颜色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面积（％）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标志计数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红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30.32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155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白色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18.26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144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绿色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14.94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97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深蓝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11.01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68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黄色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9.56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102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浅蓝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9.20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44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黑色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5.12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69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橙子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0.92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紫色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0.53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浅褐色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0.07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深棕色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0.04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灰色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0.03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  <w:bdr w:val="none" w:color="auto" w:sz="0" w:space="0"/>
              </w:rPr>
              <w:t>7</w:t>
            </w:r>
            <w:r>
              <w:rPr>
                <w:rFonts w:ascii="宋体" w:hAnsi="宋体" w:eastAsia="宋体" w:cs="宋体"/>
                <w:color w:val="202122"/>
                <w:kern w:val="0"/>
                <w:sz w:val="16"/>
                <w:szCs w:val="16"/>
                <w:bdr w:val="single" w:color="A2A9B1" w:sz="4" w:space="0"/>
                <w:shd w:val="clear" w:fill="F8F9FA"/>
                <w:lang w:val="en-US" w:eastAsia="zh-CN" w:bidi="ar"/>
              </w:rPr>
              <w:br w:type="textWrapping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相似性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三色旗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在某些区域的几个标志上使用三种颜色组合。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蓝，白，红三色是一种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"https://en.wikipedia.org/wiki/Pan-Slavic_colours" \o "泛斯拉夫色彩"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常见的组合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"https://en.wikipedia.org/wiki/Slavic_Europe" \o "斯拉夫欧洲"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斯拉夫国家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"https://en.wikipedia.org/wiki/Flag_of_the_Czech_Republic" \o "捷克共和国的旗帜"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捷克共和国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"https://en.wikipedia.org/wiki/Flag_of_Slovakia" \o "斯洛伐克国旗"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斯洛伐克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"https://en.wikipedia.org/wiki/Flag_of_Russia" \o "俄罗斯国旗"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俄罗斯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"https://en.wikipedia.org/wiki/Flag_of_Serbia" \o "塞尔维亚国旗"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塞尔维亚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"https://en.wikipedia.org/wiki/Flag_of_Slovenia" \o "斯洛文尼亚国旗"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斯洛文尼亚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"https://en.wikipedia.org/wiki/Flag_of_Croatia" \o "克罗地亚国旗"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克罗地亚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以及西方国家尤其包括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"https://en.wikipedia.org/wiki/Flag_of_Australia" \o "澳大利亚国旗"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澳大利亚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"https://en.wikipedia.org/wiki/Flag_of_France" \o "法国国旗"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法国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"https://en.wikipedia.org/wiki/Flag_of_Iceland" \o "冰岛的旗子"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冰岛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"https://en.wikipedia.org/wiki/Flag_of_Norway" \o "挪威国旗"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挪威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"https://en.wikipedia.org/wiki/Flag_of_New_Zealand" \o "新西兰国旗"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新西兰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"https://en.wikipedia.org/wiki/Flag_of_the_United_Kingdom" \o "英国的旗帜"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英国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"https://en.wikipedia.org/wiki/Flag_of_the_Netherlands" \o "荷兰的旗子"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荷兰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"https://en.wikipedia.org/wiki/Flag_of_the_United_States" \o "美国的旗子"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美利坚合众国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。许多非洲国家使用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"https://en.wikipedia.org/wiki/Pan-African_colours" \o "泛非色"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泛非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红色，黄色和绿色，包括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"https://en.wikipedia.org/wiki/Flag_of_Ghana" \o "加纳国旗"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加纳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"https://en.wikipedia.org/wiki/Flag_of_Cameroon" \o "喀麦隆国旗"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喀麦隆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"https://en.wikipedia.org/wiki/Flag_of_Mali" \o "马里的旗帜"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马里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"https://en.wikipedia.org/wiki/Flag_of_Senegal" \o "塞内加尔国旗"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塞内加尔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。特别是在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"https://en.wikipedia.org/wiki/Flag_of_Egypt" \o "埃及国旗"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埃及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"https://en.wikipedia.org/wiki/Flag_of_Iraq" \o "伊拉克国旗"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伊拉克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"https://en.wikipedia.org/wiki/Flag_of_Syria" \o "叙利亚国旗"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叙利亚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"https://en.wikipedia.org/wiki/Flag_of_Yemen" \o "也门的旗帜"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也门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等阿拉伯国家中，发现有包含红色，白色和黑色（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"https://en.wikipedia.org/wiki/Pan-Arab_colours" \o "泛阿拉伯颜色"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泛阿拉伯色彩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的子集）的国旗。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C9D7F1"/>
        </w:rPr>
        <w:t>尽管国旗是一个国家的独特标志，但许多国家/地区都拥有高度相似的国旗。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例子包括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"https://en.wikipedia.org/wiki/Flag_of_Monaco" \o "摩纳哥国旗"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摩纳哥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"https://en.wikipedia.org/wiki/Flag_of_Indonesia" \o "印尼国旗"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的国旗，它们的比例和红色略有不同。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"https://en.wikipedia.org/wiki/Flag_of_the_Netherlands" \o "荷兰的旗子"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荷兰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"https://en.wikipedia.org/wiki/Flag_of_Luxembourg" \o "卢森堡的旗帜"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卢森堡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的国旗，其比例以及所用蓝色的色调都不同；以及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"https://en.wikipedia.org/wiki/Flag_of_Romania" \o "罗马尼亚的旗子"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罗马尼亚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"https://en.wikipedia.org/wiki/Flag_of_Chad" \o "乍得国旗"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乍得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的国旗，仅在蓝色方面有所不同。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的标志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"https://en.wikipedia.org/wiki/Flag_of_Ireland" \o "爱尔兰的旗帜"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爱尔兰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"https://en.wikipedia.org/wiki/Flag_of_C%C3%B4te_d'Ivoire" \o "象牙海岸的旗帜"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科特迪瓦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和的标志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"https://en.wikipedia.org/wiki/Flag_of_Mali" \o "马里的旗帜"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马里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"https://en.wikipedia.org/wiki/Flag_of_Guinea" \o "几内亚国旗"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几内亚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是（除了阴影或比差）从彼此垂直镜像版本。这意味着一个标志的反向匹配另一个标志的反向。除了水平镜像旗帜（如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"https://en.wikipedia.org/wiki/Flag_of_Poland" \o "波兰国旗"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波兰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"https://en.wikipedia.org/wiki/Flag_of_Indonesia" \o "印尼国旗"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）外，这些旗帜的飞行方向对于识别它们至关重要。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在某些区域的几个标志上使用三种颜色组合。蓝，白，红三色是一种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"https://en.wikipedia.org/wiki/Pan-Slavic_colours" \o "泛斯拉夫色彩"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常见的组合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"https://en.wikipedia.org/wiki/Slavic_Europe" \o "斯拉夫欧洲"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斯拉夫国家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"https://en.wikipedia.org/wiki/Flag_of_the_Czech_Republic" \o "捷克共和国的旗帜"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捷克共和国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"https://en.wikipedia.org/wiki/Flag_of_Slovakia" \o "斯洛伐克国旗"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斯洛伐克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"https://en.wikipedia.org/wiki/Flag_of_Russia" \o "俄罗斯国旗"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俄罗斯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"https://en.wikipedia.org/wiki/Flag_of_Serbia" \o "塞尔维亚国旗"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塞尔维亚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"https://en.wikipedia.org/wiki/Flag_of_Slovenia" \o "斯洛文尼亚国旗"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斯洛文尼亚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"https://en.wikipedia.org/wiki/Flag_of_Croatia" \o "克罗地亚国旗"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克罗地亚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以及西方国家尤其包括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"https://en.wikipedia.org/wiki/Flag_of_Australia" \o "澳大利亚国旗"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澳大利亚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"https://en.wikipedia.org/wiki/Flag_of_France" \o "法国国旗"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法国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"https://en.wikipedia.org/wiki/Flag_of_Iceland" \o "冰岛的旗子"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冰岛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"https://en.wikipedia.org/wiki/Flag_of_Norway" \o "挪威国旗"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挪威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"https://en.wikipedia.org/wiki/Flag_of_New_Zealand" \o "新西兰国旗"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新西兰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"https://en.wikipedia.org/wiki/Flag_of_the_United_Kingdom" \o "英国的旗帜"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英国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"https://en.wikipedia.org/wiki/Flag_of_the_Netherlands" \o "荷兰的旗子"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荷兰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"https://en.wikipedia.org/wiki/Flag_of_the_United_States" \o "美国的旗子"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美利坚合众国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。许多非洲国家使用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"https://en.wikipedia.org/wiki/Pan-African_colours" \o "泛非色"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泛非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红色，黄色和绿色，包括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"https://en.wikipedia.org/wiki/Flag_of_Ghana" \o "加纳国旗"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加纳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"https://en.wikipedia.org/wiki/Flag_of_Cameroon" \o "喀麦隆国旗"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喀麦隆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"https://en.wikipedia.org/wiki/Flag_of_Mali" \o "马里的旗帜"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马里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"https://en.wikipedia.org/wiki/Flag_of_Senegal" \o "塞内加尔国旗"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塞内加尔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。特别是在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"https://en.wikipedia.org/wiki/Flag_of_Egypt" \o "埃及国旗"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埃及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"https://en.wikipedia.org/wiki/Flag_of_Iraq" \o "伊拉克国旗"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伊拉克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"https://en.wikipedia.org/wiki/Flag_of_Syria" \o "叙利亚国旗"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叙利亚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"https://en.wikipedia.org/wiki/Flag_of_Yemen" \o "也门的旗帜"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也门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等阿拉伯国家中，发现有包含红色，白色和黑色（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"https://en.wikipedia.org/wiki/Pan-Arab_colours" \o "泛阿拉伯颜色"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泛阿拉伯色彩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的子集）的国旗。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"https://en.wikipedia.org/wiki/Flag_of_Egypt" \o "埃及国旗"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"https://en.wikipedia.org/wiki/Flag_of_Iraq" \o "伊拉克国旗"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"https://en.wikipedia.org/wiki/Flag_of_Syria" \o "叙利亚国旗"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"https://en.wikipedia.org/wiki/Flag_of_Yemen" \o "也门的旗帜"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虽然有些相似之处是偶然的，但其他相似之处则源于共同的历史。例如，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"https://en.wikipedia.org/wiki/Flag_of_Colombia" \o "哥伦比亚的旗帜"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哥伦比亚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"https://en.wikipedia.org/wiki/Flag_of_Ecuador" \o "厄瓜多尔国旗"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厄瓜多尔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"https://en.wikipedia.org/wiki/Flag_of_Venezuela" \o "委内瑞拉国旗"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委内瑞拉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"https://en.wikipedia.org/wiki/Flag_of_Gran_Colombia" \o "大哥伦比亚的旗子"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国旗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都使用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"https://en.wikipedia.org/wiki/Flag_of_Gran_Colombia" \o "大哥伦比亚的旗子"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了大哥伦比亚国旗的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变体，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"https://en.wikipedia.org/wiki/Flag_of_Gran_Colombia" \o "大哥伦比亚的旗子"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大哥伦比亚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是委内瑞拉独立英雄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"https://en.wikipedia.org/wiki/Francisco_de_Miranda" \o "弗朗西斯科·德·米兰达"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弗朗西斯科德米兰达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创建的国家，由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"https://en.wikipedia.org/wiki/Spain" \o "西班牙"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西班牙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独立组成。和国旗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"https://en.wikipedia.org/wiki/Flag_of_Kuwait" \o "科威特国旗"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科威特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"https://en.wikipedia.org/wiki/Flag_of_Jordan" \o "约旦国旗"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乔丹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"https://en.wikipedia.org/wiki/Flag_of_Palestine" \o "巴勒斯坦的旗帜"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巴勒斯坦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都高度相似的变种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"https://en.wikipedia.org/wiki/Pan-Arab_colors" \o "泛阿拉伯颜色"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阿拉伯起义的标志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的1916-1918。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"https://en.wikipedia.org/wiki/Flag_of_Romania" \o "罗马尼亚的旗子"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罗马尼亚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"https://en.wikipedia.org/wiki/Flag_of_Moldova" \o "摩尔多瓦国旗"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摩尔多瓦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的旗帜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"https://en.wikipedia.org/wiki/Francisco_de_Miranda" \o "弗朗西斯科·德·米兰达"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"https://en.wikipedia.org/wiki/Flag_of_Kuwait" \o "科威特国旗"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"https://en.wikipedia.org/wiki/Flag_of_Jordan" \o "约旦国旗"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"https://en.wikipedia.org/wiki/Flag_of_Palestine" \o "巴勒斯坦的旗帜"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"https://en.wikipedia.org/wiki/Pan-Arab_colors" \o "泛阿拉伯颜色"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"https://en.wikipedia.org/wiki/Flag_of_Romania" \o "罗马尼亚的旗子"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"https://en.wikipedia.org/wiki/Flag_of_Moldova" \o "摩尔多瓦国旗"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由于具有共同的历史和传承，实际上是相同的。摩尔多瓦在1991年从苏联宣布独立期间采用了罗马尼亚国旗（并在民众的各种示威和起义中使用），随后将摩尔多瓦的徽章（属于罗马尼亚徽章的一部分）放置在标记的中心。除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"https://en.wikipedia.org/wiki/Flag_of_Greenland" \o "格陵兰的旗帜"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格陵兰岛外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，所有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"https://en.wikipedia.org/wiki/Nordic_countries" \o "北欧国家"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北欧国家/地区都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使用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"https://en.wikipedia.org/wiki/Nordic_Cross_flag" \o "北欧十字标志"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北欧十字架设计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"https://en.wikipedia.org/wiki/Flag_of_%C3%85land" \o "奥兰旗"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除法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"https://en.wikipedia.org/wiki/Flag_of_Faroe_Islands" \o "法罗群岛的旗帜"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罗群岛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"https://en.wikipedia.org/wiki/Flag_of_%C3%85land" \o "奥兰旗"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奥兰德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自治区外，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"https://en.wikipedia.org/wiki/Flag_of_Iceland" \o "冰岛的旗子"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冰岛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"https://en.wikipedia.org/wiki/Flag_of_Denmark" \o "丹麦国旗"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丹麦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"https://en.wikipedia.org/wiki/Flag_of_Norway" \o "挪威国旗"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挪威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"https://en.wikipedia.org/wiki/Flag_of_Sweden" \o "瑞典国旗"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瑞典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"https://en.wikipedia.org/wiki/Flag_of_Finland" \o "芬兰国旗"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芬兰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"https://en.wikipedia.org/wiki/Flag_of_Greenland" \o "格陵兰的旗帜"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"https://en.wikipedia.org/wiki/Nordic_Cross_flag" \o "北欧十字标志"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"https://en.wikipedia.org/wiki/Flag_of_Iceland" \o "冰岛的旗子"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"https://en.wikipedia.org/wiki/Flag_of_Denmark" \o "丹麦国旗"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"https://en.wikipedia.org/wiki/Flag_of_Norway" \o "挪威国旗"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"https://en.wikipedia.org/wiki/Flag_of_Sweden" \o "瑞典国旗"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"https://en.wikipedia.org/wiki/Flag_of_Finland" \o "芬兰国旗"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"https://en.wikipedia.org/wiki/Flag_of_Faroe_Islands" \o "法罗群岛的旗帜"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"https://en.wikipedia.org/wiki/Flag_of_%C3%85land" \o "奥兰旗"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），则水平十字在单色背景上向左移动。在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"https://en.wikipedia.org/wiki/United_States" \o "美国"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美国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"https://en.wikipedia.org/wiki/United_Kingdom" \o "英国"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英国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都有红色，白色和蓝色。这种相似性是由于以下事实：美国的前13个州以前是英国的殖民地。此外，澳大利亚和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"https://en.wikipedia.org/wiki/New_Zealand" \o "新西兰"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新西兰的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国旗非常相似，这源于它们的联合英国遗产。这两个标志的特征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"https://en.wikipedia.org/wiki/Union_Jack" \o "联盟杰克"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联盟杰克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在一个角落里，都有宝蓝色的背景，且都有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"https://en.wikipedia.org/wiki/Southern_Cross" \o "南十字"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南十字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作为一个突出的特点。这些标志之间的唯一区别是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"https://en.wikipedia.org/wiki/Australian_flag" \o "澳大利亚国旗"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澳大利亚标志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具有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"https://en.wikipedia.org/wiki/Commonwealth_Star" \o "英联邦之星"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英联邦之星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在州下方，以及在新西兰国旗上，仅显示了南十字星上的四颗星，它们是带有白色边框的五点红星。另一方面，南十字星的所有五颗星都在澳大利亚国旗上标出，它们是白色的，只有七分，除了南十字星中的另一颗较小的五星，该星上只有五分。还注意到与带有红色和白色条纹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"https://en.wikipedia.org/wiki/United_States" \o "美国"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美国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国旗的一些相似之处，例如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"https://en.wikipedia.org/wiki/Flag_of_Malaysia" \o "马来西亚国旗"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马来西亚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"https://en.wikipedia.org/wiki/Flag_of_Liberia" \o "利比里亚国旗"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国旗和利比里亚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"https://en.wikipedia.org/wiki/Flag_of_Liberia" \o "Flag of Liberia"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国旗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，后者是美国的殖民地。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其他许多相似之处可将当前的国旗中发现，尤其是如果颜色方案的反转被认为是，例如，比较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"https://en.wikipedia.org/wiki/Flag_of_Senegal" \o "塞内加尔国旗"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塞内加尔国旗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到的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"https://en.wikipedia.org/wiki/Flag_of_Cameroon" \o "喀麦隆国旗"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喀麦隆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"https://en.wikipedia.org/wiki/Flag_of_Indonesia" \o "印尼国旗"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印尼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"https://en.wikipedia.org/wiki/Flag_of_Poland" \o "波兰国旗"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波兰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"https://en.wikipedia.org/wiki/Flag_of_Monaco" \o "摩纳哥国旗"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摩纳哥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。同样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"https://en.wikipedia.org/wiki/Flag_of_Italy" \o "意大利国旗"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，意大利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"https://en.wikipedia.org/wiki/Flag_of_Hungary" \o "匈牙利国旗"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国旗和匈牙利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"https://en.wikipedia.org/wiki/Flag_of_Hungary" \o "匈牙利国旗"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国旗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使用相同的颜色，尽管顺序和方向有所不同（意大利国旗为垂直的绿白红，匈牙利国旗为水平的红白绿）。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国旗识别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符号  镰刀锤子  大猩猩</w:t>
      </w:r>
      <w:bookmarkStart w:id="0" w:name="_GoBack"/>
      <w:bookmarkEnd w:id="0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颜色 三色旗为主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样式 条纹 三色旗  横排 竖排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List of flags by color combination - Wikipedia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35C46"/>
    <w:rsid w:val="09E23931"/>
    <w:rsid w:val="0BBA198B"/>
    <w:rsid w:val="121112AD"/>
    <w:rsid w:val="12C37AC7"/>
    <w:rsid w:val="1B422EBD"/>
    <w:rsid w:val="1D5624CF"/>
    <w:rsid w:val="21A9096A"/>
    <w:rsid w:val="263A2109"/>
    <w:rsid w:val="26474C01"/>
    <w:rsid w:val="311A1388"/>
    <w:rsid w:val="3DD77492"/>
    <w:rsid w:val="447213E8"/>
    <w:rsid w:val="4ECF015F"/>
    <w:rsid w:val="52717B5C"/>
    <w:rsid w:val="56AA0513"/>
    <w:rsid w:val="59D25B6A"/>
    <w:rsid w:val="5B644CA7"/>
    <w:rsid w:val="5F797889"/>
    <w:rsid w:val="610C6A70"/>
    <w:rsid w:val="71A925A6"/>
    <w:rsid w:val="726B2988"/>
    <w:rsid w:val="756A30E6"/>
    <w:rsid w:val="75930D6C"/>
    <w:rsid w:val="7AC3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Distribution_colours_in_national_flag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2020-04-19T18:14:00Z</dcterms:created>
  <dc:creator>Administrator</dc:creator>
  <cp:lastModifiedBy>u</cp:lastModifiedBy>
  <dcterms:modified xsi:type="dcterms:W3CDTF">2020-09-02T15:48:47Z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