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调试工具模块  保存序列化map参数 mybatis调试sql selectid 查看mybatis真实sql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对象序列化功能 序列化为bytearr 文件等</w:t>
      </w:r>
      <w:r>
        <w:tab/>
      </w:r>
      <w:r>
        <w:fldChar w:fldCharType="begin"/>
      </w:r>
      <w:r>
        <w:instrText xml:space="preserve"> PAGEREF _Toc7268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Ide本身的序列化 失去类型信息</w:t>
      </w:r>
      <w:r>
        <w:tab/>
      </w:r>
      <w:r>
        <w:fldChar w:fldCharType="begin"/>
      </w:r>
      <w:r>
        <w:instrText xml:space="preserve"> PAGEREF _Toc23492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 xml:space="preserve">mybatis调试sql   </w:t>
      </w:r>
      <w:bookmarkStart w:id="4" w:name="_GoBack"/>
      <w:bookmarkEnd w:id="4"/>
      <w:r>
        <w:rPr>
          <w:rFonts w:hint="eastAsia"/>
          <w:lang w:val="en-US" w:eastAsia="zh-CN"/>
        </w:rPr>
        <w:t>最终使用map判断类型结合mybatsi文件获取实际sql</w:t>
      </w:r>
      <w:r>
        <w:tab/>
      </w:r>
      <w:r>
        <w:fldChar w:fldCharType="begin"/>
      </w:r>
      <w:r>
        <w:instrText xml:space="preserve"> PAGEREF _Toc13791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mybatis读取mapper配置的sql语句  使用xml类库</w:t>
      </w:r>
      <w:r>
        <w:tab/>
      </w:r>
      <w:r>
        <w:fldChar w:fldCharType="begin"/>
      </w:r>
      <w:r>
        <w:instrText xml:space="preserve"> PAGEREF _Toc5452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7268"/>
      <w:r>
        <w:rPr>
          <w:rFonts w:hint="eastAsia"/>
          <w:lang w:val="en-US" w:eastAsia="zh-CN"/>
        </w:rPr>
        <w:t>对象序列化功能 序列化为bytearr 文件等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lang3 的  </w:t>
      </w:r>
      <w:r>
        <w:rPr>
          <w:rFonts w:hint="eastAsia"/>
        </w:rPr>
        <w:t>SerializationUtils.serialize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FileInputStream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FileNotFoundException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FileOutputStream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ObjectInputStream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ObjectOutputStream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Serializable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UUID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lang3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SerializationUtils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alibaba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fastjson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collect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serilizeUtil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args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FileNotFoundException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</w:t>
      </w:r>
      <w:r>
        <w:rPr>
          <w:rFonts w:hint="eastAsia" w:ascii="Consolas" w:hAnsi="Consolas" w:eastAsia="Consolas"/>
          <w:b/>
          <w:color w:val="A57B61"/>
          <w:sz w:val="24"/>
        </w:rPr>
        <w:t>TODO</w:t>
      </w:r>
      <w:r>
        <w:rPr>
          <w:rFonts w:hint="eastAsia" w:ascii="Consolas" w:hAnsi="Consolas" w:eastAsia="Consolas"/>
          <w:color w:val="7D8C93"/>
          <w:sz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  <w:u w:val="single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8080"/>
          <w:sz w:val="24"/>
        </w:rPr>
        <w:t>Maps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newHashMap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  <w:u w:val="single"/>
        </w:rPr>
        <w:t>m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00FFFF"/>
          <w:sz w:val="24"/>
          <w:u w:val="single"/>
        </w:rPr>
        <w:t>put</w:t>
      </w:r>
      <w:r>
        <w:rPr>
          <w:rFonts w:hint="eastAsia" w:ascii="Consolas" w:hAnsi="Consolas" w:eastAsia="Consolas"/>
          <w:color w:val="CCCCCC"/>
          <w:sz w:val="24"/>
          <w:u w:val="single"/>
        </w:rPr>
        <w:t>(</w:t>
      </w:r>
      <w:r>
        <w:rPr>
          <w:rFonts w:hint="eastAsia" w:ascii="Consolas" w:hAnsi="Consolas" w:eastAsia="Consolas"/>
          <w:color w:val="C78D9B"/>
          <w:sz w:val="24"/>
          <w:u w:val="single"/>
        </w:rPr>
        <w:t>"kk"</w:t>
      </w:r>
      <w:r>
        <w:rPr>
          <w:rFonts w:hint="eastAsia" w:ascii="Consolas" w:hAnsi="Consolas" w:eastAsia="Consolas"/>
          <w:color w:val="E8E2B7"/>
          <w:sz w:val="24"/>
          <w:u w:val="single"/>
        </w:rPr>
        <w:t>,</w:t>
      </w:r>
      <w:r>
        <w:rPr>
          <w:rFonts w:hint="eastAsia" w:ascii="Consolas" w:hAnsi="Consolas" w:eastAsia="Consolas"/>
          <w:color w:val="C0C0C0"/>
          <w:sz w:val="24"/>
          <w:u w:val="single"/>
        </w:rPr>
        <w:t xml:space="preserve"> </w:t>
      </w:r>
      <w:r>
        <w:rPr>
          <w:rFonts w:hint="eastAsia" w:ascii="Consolas" w:hAnsi="Consolas" w:eastAsia="Consolas"/>
          <w:color w:val="C78D9B"/>
          <w:sz w:val="24"/>
          <w:u w:val="single"/>
        </w:rPr>
        <w:t>"vv"</w:t>
      </w:r>
      <w:r>
        <w:rPr>
          <w:rFonts w:hint="eastAsia" w:ascii="Consolas" w:hAnsi="Consolas" w:eastAsia="Consolas"/>
          <w:color w:val="CCCCCC"/>
          <w:sz w:val="24"/>
          <w:u w:val="single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SerializationUtils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serialize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((</w:t>
      </w:r>
      <w:r>
        <w:rPr>
          <w:rFonts w:hint="eastAsia" w:ascii="Consolas" w:hAnsi="Consolas" w:eastAsia="Consolas"/>
          <w:color w:val="82677E"/>
          <w:sz w:val="24"/>
        </w:rPr>
        <w:t>Serializable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FileOutputStream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"c:\\logs\\mo2.txt"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808080"/>
          <w:sz w:val="24"/>
        </w:rPr>
        <w:t>UUID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randomUUID</w:t>
      </w:r>
      <w:r>
        <w:rPr>
          <w:rFonts w:hint="eastAsia" w:ascii="Consolas" w:hAnsi="Consolas" w:eastAsia="Consolas"/>
          <w:color w:val="CCCCCC"/>
          <w:sz w:val="24"/>
        </w:rPr>
        <w:t>()))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  <w:u w:val="single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m2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  <w:u w:val="single"/>
        </w:rPr>
        <w:t>Map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00FFFF"/>
          <w:sz w:val="24"/>
          <w:highlight w:val="darkGray"/>
        </w:rPr>
        <w:t>serizGetObjFromFile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"c:\\logs\\mo2.txt"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JSON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toJSONString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m2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3492"/>
      <w:r>
        <w:rPr>
          <w:rFonts w:hint="eastAsia"/>
          <w:lang w:val="en-US" w:eastAsia="zh-CN"/>
        </w:rPr>
        <w:t>Ide本身的序列化 失去类型信息</w:t>
      </w:r>
      <w:bookmarkEnd w:id="1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getValueByTypeinSql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Object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getClass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C78D9B"/>
          <w:sz w:val="24"/>
        </w:rPr>
        <w:t>"'"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toString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+</w:t>
      </w:r>
      <w:r>
        <w:rPr>
          <w:rFonts w:hint="eastAsia" w:ascii="Consolas" w:hAnsi="Consolas" w:eastAsia="Consolas"/>
          <w:color w:val="C78D9B"/>
          <w:sz w:val="24"/>
        </w:rPr>
        <w:t>"'"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getClass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808080"/>
          <w:sz w:val="24"/>
        </w:rPr>
        <w:t>Integer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value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toString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RuntimeException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"getValueByTypeinSql:: value not jude type"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"{aParam60=0, beh01=null, bbx09=1, vaf58=0, abc02=普通, sqltext=%葡萄糖%, aParamno=0, yiyuanId=-5, bce01=1, acf01=1, aParam1=0, bdp02=自费, offset=0, bckyf=0, bck01=108, aParam106=1}"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private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getM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params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8080"/>
          <w:sz w:val="24"/>
        </w:rPr>
        <w:t>Maps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newConcurrentMap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substring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80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length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-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  <w:u w:val="single"/>
        </w:rPr>
        <w:t>de</w:t>
      </w:r>
      <w:r>
        <w:rPr>
          <w:rFonts w:hint="eastAsia" w:ascii="Consolas" w:hAnsi="Consolas" w:eastAsia="Consolas"/>
          <w:color w:val="7D8C93"/>
          <w:sz w:val="24"/>
        </w:rPr>
        <w:t xml:space="preserve"> start end one char ..</w:t>
      </w:r>
      <w:r>
        <w:rPr>
          <w:rFonts w:hint="eastAsia" w:ascii="Consolas" w:hAnsi="Consolas" w:eastAsia="Consolas"/>
          <w:color w:val="7D8C93"/>
          <w:sz w:val="24"/>
          <w:u w:val="single"/>
        </w:rPr>
        <w:t>openclose</w:t>
      </w:r>
      <w:r>
        <w:rPr>
          <w:rFonts w:hint="eastAsia" w:ascii="Consolas" w:hAnsi="Consolas" w:eastAsia="Consolas"/>
          <w:color w:val="7D8C93"/>
          <w:sz w:val="24"/>
        </w:rPr>
        <w:t xml:space="preserve"> char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entry_arr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FF80"/>
          <w:sz w:val="24"/>
        </w:rPr>
        <w:t>params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split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","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: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entry_arr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kva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split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"="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kva</w:t>
      </w:r>
      <w:r>
        <w:rPr>
          <w:rFonts w:hint="eastAsia" w:ascii="Consolas" w:hAnsi="Consolas" w:eastAsia="Consolas"/>
          <w:color w:val="CCCCCC"/>
          <w:sz w:val="24"/>
        </w:rPr>
        <w:t>[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CCCCCC"/>
          <w:sz w:val="24"/>
        </w:rPr>
        <w:t>]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kva</w:t>
      </w:r>
      <w:r>
        <w:rPr>
          <w:rFonts w:hint="eastAsia" w:ascii="Consolas" w:hAnsi="Consolas" w:eastAsia="Consolas"/>
          <w:color w:val="CCCCCC"/>
          <w:sz w:val="24"/>
        </w:rPr>
        <w:t>[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CCCCCC"/>
          <w:sz w:val="24"/>
        </w:rPr>
        <w:t>])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13791"/>
      <w:r>
        <w:rPr>
          <w:rFonts w:hint="eastAsia"/>
          <w:lang w:val="en-US" w:eastAsia="zh-CN"/>
        </w:rPr>
        <w:t>mybatis调试sql   最终使用map判断类型结合mybatsi文件获取实际sql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5452"/>
      <w:r>
        <w:rPr>
          <w:rFonts w:hint="eastAsia"/>
          <w:lang w:val="en-US" w:eastAsia="zh-CN"/>
        </w:rPr>
        <w:t>mybatis读取mapper配置的sql语句  使用xml类库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C:\0wkspc\oploggerPrj\src\com\attilax\util\MybatisUtil.java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com.attilax.util;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java.sql.Connection;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java.sql.SQLException;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java.sql.Statement;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org.apache.ibatis.session.SqlSession;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org.apache.zookeeper.common.PathUtils;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org.jdom.Document;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org.jdom.Element;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org.jdom.JDOMException;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org.jdom.input.SAXBuilder;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com.cnhis.cloudhealth.clidoctorweb.gzip.PathUtil;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com.google.common.collect.Maps;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cn.freeteam.util.MybatisSessionFactory;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MybatisUtil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static Statement getStt()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 session = getSqlSession();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 = session.getConnection();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Statement st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conn.setAutoCommit(true);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 = conn.createStatement();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(SQLException e1)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catch 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e1.printStackTrace();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static SqlSession getSqlSession()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MybatisSessionFactory.CONFIG_FILE_LOCATION = "/com/attilax/db/mybatisutil/mybatis_postgresql.xml";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 session = MybatisSessionFactory.getSession();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sqlid="adviceSousuo_kucui";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s=getMybaticsCfgedSqlBysqlid("C:\\0wkspc\\clinical\\src\\main\\java\\com\\cnhis\\cloudhealth\\clinical\\clidoctor\\clischemedefine\\mapper\\CliSchemeDefineMapper.xml","adviceSousuo_kucui");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f="D:\\0workspace\\atiplat_restapi\\src\\aaaPKg\\flow_design_cs.xml";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Map m=(Map) serilizeUtil.serizGetObjFromFile("c:\\logs\\adviceSousuo_kucui_map_8080f6ab-35b1-440f-b1b5-8c1b0ea2de32");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Statement st = getStt(); // ini envi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List li=   getSqlSession().selectList(sqlid, 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System.out.println(li.size());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String getMybaticsCfgedSqlBysqlid(String f,String sqlid)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SAXBuilder builder=new SAXBuilder(false);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 doc;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 = builder.build(f);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(JDOMException | 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RuntimeException(e);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 books=doc.getRootElement();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List&lt;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Element&gt; definitions_eles=books.getChildren("select");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for (Element e : definitions_eles)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System.out.println(e.getAttribute("id"));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if(e.getAttribute("id").getValue().equals(sqlid))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e.getText();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   process_ele=books.getChild("process");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System.out.println(process_ele.getAttributeValue("deadlineLimit"));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System.out.println("--f");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sqlid;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FBF2"/>
    <w:multiLevelType w:val="multilevel"/>
    <w:tmpl w:val="1F8EFBF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1563E"/>
    <w:rsid w:val="02CF74B2"/>
    <w:rsid w:val="05A15F81"/>
    <w:rsid w:val="1A035FB8"/>
    <w:rsid w:val="1FE65A5C"/>
    <w:rsid w:val="26F070D4"/>
    <w:rsid w:val="3313339B"/>
    <w:rsid w:val="4078361C"/>
    <w:rsid w:val="51E73F68"/>
    <w:rsid w:val="57241790"/>
    <w:rsid w:val="61F31513"/>
    <w:rsid w:val="669701D0"/>
    <w:rsid w:val="694C5620"/>
    <w:rsid w:val="69EB101E"/>
    <w:rsid w:val="6AA06BB3"/>
    <w:rsid w:val="6BC7572F"/>
    <w:rsid w:val="6D535020"/>
    <w:rsid w:val="723E6978"/>
    <w:rsid w:val="773C5E23"/>
    <w:rsid w:val="7891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2018-03-30T07:51:00Z</dcterms:created>
  <dc:creator>ATI老哇的爪子007</dc:creator>
  <cp:lastModifiedBy>ATI老哇的爪子007</cp:lastModifiedBy>
  <dcterms:modified xsi:type="dcterms:W3CDTF">2018-03-30T08:27:57Z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