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45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提升性能  提升反射性能</w:t>
      </w:r>
    </w:p>
    <w:p w14:paraId="19FFD6DF">
      <w:pPr>
        <w:rPr>
          <w:rFonts w:hint="eastAsia"/>
          <w:lang w:val="en-US" w:eastAsia="zh-CN"/>
        </w:rPr>
      </w:pPr>
    </w:p>
    <w:p w14:paraId="50B8E7A1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36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39709B0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30A84CFE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使用map表映射模式，可以节约70ms</w:t>
          </w:r>
          <w:r>
            <w:tab/>
          </w:r>
          <w:r>
            <w:fldChar w:fldCharType="begin"/>
          </w:r>
          <w:r>
            <w:instrText xml:space="preserve"> PAGEREF _Toc30041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7A8707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不要读取文件io，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使用cache模式即可</w:t>
          </w:r>
          <w:r>
            <w:tab/>
          </w:r>
          <w:r>
            <w:fldChar w:fldCharType="begin"/>
          </w:r>
          <w:r>
            <w:instrText xml:space="preserve"> PAGEREF _Toc22941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46B99F8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不雅json序列化很慢，直接java的序列化即可。</w:t>
          </w:r>
          <w:r>
            <w:tab/>
          </w:r>
          <w:r>
            <w:fldChar w:fldCharType="begin"/>
          </w:r>
          <w:r>
            <w:instrText xml:space="preserve"> PAGEREF _Toc27293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9A5BD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自己实现json算法</w:t>
          </w:r>
          <w:r>
            <w:tab/>
          </w:r>
          <w:r>
            <w:fldChar w:fldCharType="begin"/>
          </w:r>
          <w:r>
            <w:instrText xml:space="preserve"> PAGEREF _Toc21220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8432A56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3359D241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  <w:bookmarkStart w:id="4" w:name="_GoBack"/>
      <w:bookmarkEnd w:id="4"/>
    </w:p>
    <w:p w14:paraId="70DD0308">
      <w:pPr>
        <w:rPr>
          <w:rFonts w:hint="eastAsia"/>
          <w:lang w:val="en-US" w:eastAsia="zh-CN"/>
        </w:rPr>
      </w:pPr>
    </w:p>
    <w:p w14:paraId="7579B931">
      <w:pPr>
        <w:rPr>
          <w:rFonts w:hint="eastAsia"/>
          <w:lang w:val="en-US" w:eastAsia="zh-CN"/>
        </w:rPr>
      </w:pPr>
    </w:p>
    <w:p w14:paraId="4067019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尽管 Java 的反射机制提供了灵活性，但其性能开销较大。通过使用方法句柄、缓存反射结果、字节码生成、代理模式等方法，可以显著提高反射的性能。如果可以的话，设计上避免频繁使用反射，将会是最有效的解决方案。</w:t>
      </w:r>
    </w:p>
    <w:p w14:paraId="1DE54514">
      <w:pPr>
        <w:rPr>
          <w:rFonts w:ascii="SimSun" w:hAnsi="SimSun" w:eastAsia="SimSun" w:cs="SimSun"/>
          <w:sz w:val="24"/>
          <w:szCs w:val="24"/>
        </w:rPr>
      </w:pPr>
    </w:p>
    <w:p w14:paraId="55138E62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默认java大概需要150ms</w:t>
      </w:r>
    </w:p>
    <w:p w14:paraId="43294350">
      <w:pPr>
        <w:rPr>
          <w:rFonts w:ascii="SimSun" w:hAnsi="SimSun" w:eastAsia="SimSun" w:cs="SimSun"/>
          <w:sz w:val="24"/>
          <w:szCs w:val="24"/>
        </w:rPr>
      </w:pPr>
    </w:p>
    <w:p w14:paraId="342368D9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C# 委托语法树模式 。。。可以提升</w:t>
      </w:r>
    </w:p>
    <w:p w14:paraId="5C8F1A5D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084DF5D9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54AFB2BD">
      <w:pPr>
        <w:pStyle w:val="2"/>
        <w:bidi w:val="0"/>
        <w:rPr>
          <w:rFonts w:hint="eastAsia"/>
          <w:lang w:val="en-US" w:eastAsia="zh-CN"/>
        </w:rPr>
      </w:pPr>
      <w:bookmarkStart w:id="0" w:name="_Toc30041"/>
      <w:r>
        <w:rPr>
          <w:rFonts w:hint="eastAsia"/>
          <w:lang w:val="en-US" w:eastAsia="zh-CN"/>
        </w:rPr>
        <w:t>使用map表映射模式，可以节约70ms</w:t>
      </w:r>
      <w:bookmarkEnd w:id="0"/>
    </w:p>
    <w:p w14:paraId="0DB57F28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。。寻找方法20ms，invoke方法50ms</w:t>
      </w:r>
    </w:p>
    <w:p w14:paraId="5BDE07E0">
      <w:pPr>
        <w:pStyle w:val="2"/>
        <w:bidi w:val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bookmarkStart w:id="1" w:name="_Toc22941"/>
      <w:r>
        <w:rPr>
          <w:rFonts w:hint="eastAsia"/>
          <w:lang w:val="en-US" w:eastAsia="zh-CN"/>
        </w:rPr>
        <w:t>不要读取文件io，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使用cache模式即可</w:t>
      </w:r>
      <w:bookmarkEnd w:id="1"/>
    </w:p>
    <w:p w14:paraId="3F187E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大概100ms更慢。。</w:t>
      </w:r>
    </w:p>
    <w:p w14:paraId="2FB6CD62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可以提前io文件，这样在读写文件就很快了，第一个需要150ms..以后就很快了</w:t>
      </w:r>
    </w:p>
    <w:p w14:paraId="1E6F99FC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3199FF99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。。存储到内存映射文件中，file只是个方便调试，双写模式。。</w:t>
      </w:r>
    </w:p>
    <w:p w14:paraId="0EBB4504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0E5037F9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37A8AF7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在 Java 中实现跨进程读写内存的常用方法是使用内存映射文件（Memory-Mapped Files）。这种方法允许多个进程访问同一块内存区域，从而实现高效的数据共享。</w:t>
      </w:r>
    </w:p>
    <w:p w14:paraId="0301B385">
      <w:pPr>
        <w:rPr>
          <w:rFonts w:ascii="SimSun" w:hAnsi="SimSun" w:eastAsia="SimSun" w:cs="SimSun"/>
          <w:sz w:val="24"/>
          <w:szCs w:val="24"/>
        </w:rPr>
      </w:pPr>
    </w:p>
    <w:p w14:paraId="43B52291">
      <w:pPr>
        <w:pStyle w:val="2"/>
        <w:bidi w:val="0"/>
        <w:rPr>
          <w:rFonts w:hint="eastAsia"/>
          <w:lang w:val="en-US" w:eastAsia="zh-CN"/>
        </w:rPr>
      </w:pPr>
      <w:bookmarkStart w:id="2" w:name="_Toc27293"/>
      <w:r>
        <w:rPr>
          <w:rFonts w:hint="eastAsia"/>
          <w:lang w:val="en-US" w:eastAsia="zh-CN"/>
        </w:rPr>
        <w:t>不雅json序列化很慢，直接java的序列化即可。</w:t>
      </w:r>
      <w:bookmarkEnd w:id="2"/>
    </w:p>
    <w:p w14:paraId="3B4C58A7">
      <w:pPr>
        <w:pStyle w:val="2"/>
        <w:bidi w:val="0"/>
        <w:rPr>
          <w:rFonts w:hint="default"/>
          <w:lang w:val="en-US" w:eastAsia="zh-CN"/>
        </w:rPr>
      </w:pPr>
      <w:bookmarkStart w:id="3" w:name="_Toc21220"/>
      <w:r>
        <w:rPr>
          <w:rFonts w:hint="eastAsia"/>
          <w:lang w:val="en-US" w:eastAsia="zh-CN"/>
        </w:rPr>
        <w:t>自己实现json算法</w:t>
      </w:r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47081"/>
    <w:rsid w:val="04377A82"/>
    <w:rsid w:val="08A94275"/>
    <w:rsid w:val="0F542633"/>
    <w:rsid w:val="10231A07"/>
    <w:rsid w:val="14095D3A"/>
    <w:rsid w:val="2685748B"/>
    <w:rsid w:val="2CA47081"/>
    <w:rsid w:val="353E1A21"/>
    <w:rsid w:val="354041AE"/>
    <w:rsid w:val="3A19526E"/>
    <w:rsid w:val="40363F4D"/>
    <w:rsid w:val="4193283E"/>
    <w:rsid w:val="42B70F03"/>
    <w:rsid w:val="4CEE3778"/>
    <w:rsid w:val="54790B80"/>
    <w:rsid w:val="59D91176"/>
    <w:rsid w:val="7A330C0C"/>
    <w:rsid w:val="7AA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2024-10-23T02:23:00Z</dcterms:created>
  <dc:creator>atlks ati</dc:creator>
  <cp:lastModifiedBy>atlks ati</cp:lastModifiedBy>
  <dcterms:modified xsi:type="dcterms:W3CDTF">2024-10-23T07:37:00Z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EF24F0492B724577AE9823320B3FE21F_11</vt:lpwstr>
  </property>
</Properties>
</file>