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45D9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w:t>
      </w:r>
    </w:p>
    <w:p w14:paraId="68A6CF54"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«Белорусский государственный университет информатики и радиоэлектроники»</w:t>
      </w:r>
    </w:p>
    <w:p w14:paraId="626CBE2D" w14:textId="77777777" w:rsidR="00AB61FF" w:rsidRDefault="00AB61FF" w:rsidP="00AB61FF">
      <w:pPr>
        <w:spacing w:after="0" w:line="240" w:lineRule="auto"/>
        <w:jc w:val="center"/>
        <w:rPr>
          <w:rFonts w:ascii="Times New Roman" w:hAnsi="Times New Roman" w:cs="Times New Roman"/>
          <w:sz w:val="28"/>
          <w:szCs w:val="28"/>
          <w:lang w:val="ru-RU"/>
        </w:rPr>
      </w:pPr>
    </w:p>
    <w:p w14:paraId="00C8BD70"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Факультет компьютерных систем и сетей</w:t>
      </w:r>
    </w:p>
    <w:p w14:paraId="3018132F" w14:textId="77777777" w:rsidR="00AB61FF" w:rsidRDefault="00AB61FF" w:rsidP="00AB61FF">
      <w:pPr>
        <w:spacing w:after="0" w:line="240" w:lineRule="auto"/>
        <w:jc w:val="center"/>
        <w:rPr>
          <w:rFonts w:ascii="Times New Roman" w:hAnsi="Times New Roman" w:cs="Times New Roman"/>
          <w:sz w:val="28"/>
          <w:szCs w:val="28"/>
          <w:lang w:val="ru-RU"/>
        </w:rPr>
      </w:pPr>
    </w:p>
    <w:p w14:paraId="26A4ACF9"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Кафедра электронных вычислительных машин</w:t>
      </w:r>
    </w:p>
    <w:p w14:paraId="168C8298" w14:textId="77777777" w:rsidR="00AB61FF" w:rsidRDefault="00AB61FF" w:rsidP="00AB61FF">
      <w:pPr>
        <w:spacing w:after="0" w:line="240" w:lineRule="auto"/>
        <w:jc w:val="center"/>
        <w:rPr>
          <w:rFonts w:ascii="Times New Roman" w:hAnsi="Times New Roman" w:cs="Times New Roman"/>
          <w:sz w:val="28"/>
          <w:szCs w:val="28"/>
          <w:lang w:val="ru-RU"/>
        </w:rPr>
      </w:pPr>
    </w:p>
    <w:p w14:paraId="277AD0E8" w14:textId="77777777" w:rsidR="00AB61FF" w:rsidRDefault="00AB61FF" w:rsidP="00AB61FF">
      <w:pPr>
        <w:spacing w:after="0" w:line="240" w:lineRule="auto"/>
        <w:jc w:val="center"/>
        <w:rPr>
          <w:rFonts w:ascii="Times New Roman" w:hAnsi="Times New Roman" w:cs="Times New Roman"/>
          <w:sz w:val="28"/>
          <w:szCs w:val="28"/>
          <w:lang w:val="ru-RU"/>
        </w:rPr>
      </w:pPr>
    </w:p>
    <w:p w14:paraId="2DAD21A5" w14:textId="77777777" w:rsidR="00AB61FF" w:rsidRDefault="00AB61FF" w:rsidP="00AB61FF">
      <w:pPr>
        <w:spacing w:after="0" w:line="240" w:lineRule="auto"/>
        <w:jc w:val="center"/>
        <w:rPr>
          <w:rFonts w:ascii="Times New Roman" w:hAnsi="Times New Roman" w:cs="Times New Roman"/>
          <w:sz w:val="28"/>
          <w:szCs w:val="28"/>
          <w:lang w:val="ru-RU"/>
        </w:rPr>
      </w:pPr>
    </w:p>
    <w:p w14:paraId="65F09277" w14:textId="77777777" w:rsidR="00AB61FF" w:rsidRDefault="00AB61FF" w:rsidP="00AB61FF">
      <w:pPr>
        <w:spacing w:after="0" w:line="240" w:lineRule="auto"/>
        <w:jc w:val="center"/>
        <w:rPr>
          <w:rFonts w:ascii="Times New Roman" w:hAnsi="Times New Roman" w:cs="Times New Roman"/>
          <w:sz w:val="28"/>
          <w:szCs w:val="28"/>
          <w:lang w:val="ru-RU"/>
        </w:rPr>
      </w:pPr>
    </w:p>
    <w:p w14:paraId="592FC76B" w14:textId="77777777" w:rsidR="00AB61FF" w:rsidRDefault="00AB61FF" w:rsidP="00AB61FF">
      <w:pPr>
        <w:spacing w:after="0" w:line="240" w:lineRule="auto"/>
        <w:jc w:val="center"/>
        <w:rPr>
          <w:rFonts w:ascii="Times New Roman" w:hAnsi="Times New Roman" w:cs="Times New Roman"/>
          <w:sz w:val="28"/>
          <w:szCs w:val="28"/>
          <w:lang w:val="ru-RU"/>
        </w:rPr>
      </w:pPr>
    </w:p>
    <w:p w14:paraId="1902307C" w14:textId="77777777" w:rsidR="00AB61FF" w:rsidRDefault="00AB61FF" w:rsidP="00AB61FF">
      <w:pPr>
        <w:spacing w:after="0" w:line="240" w:lineRule="auto"/>
        <w:jc w:val="center"/>
        <w:rPr>
          <w:rFonts w:ascii="Times New Roman" w:hAnsi="Times New Roman" w:cs="Times New Roman"/>
          <w:sz w:val="28"/>
          <w:szCs w:val="28"/>
          <w:lang w:val="ru-RU"/>
        </w:rPr>
      </w:pPr>
    </w:p>
    <w:p w14:paraId="040ACC02" w14:textId="77777777" w:rsidR="00AB61FF" w:rsidRDefault="00AB61FF" w:rsidP="00AB61FF">
      <w:pPr>
        <w:spacing w:after="0" w:line="240" w:lineRule="auto"/>
        <w:jc w:val="center"/>
        <w:rPr>
          <w:rFonts w:ascii="Times New Roman" w:hAnsi="Times New Roman" w:cs="Times New Roman"/>
          <w:sz w:val="28"/>
          <w:szCs w:val="28"/>
          <w:lang w:val="ru-RU"/>
        </w:rPr>
      </w:pPr>
    </w:p>
    <w:p w14:paraId="2D411CBA" w14:textId="77777777" w:rsidR="00AB61FF" w:rsidRDefault="00AB61FF" w:rsidP="00AB61FF">
      <w:pPr>
        <w:spacing w:after="0" w:line="240" w:lineRule="auto"/>
        <w:jc w:val="center"/>
        <w:rPr>
          <w:rFonts w:ascii="Times New Roman" w:hAnsi="Times New Roman" w:cs="Times New Roman"/>
          <w:sz w:val="28"/>
          <w:szCs w:val="28"/>
          <w:lang w:val="ru-RU"/>
        </w:rPr>
      </w:pPr>
    </w:p>
    <w:p w14:paraId="35F7E7A8" w14:textId="77777777" w:rsidR="00AB61FF" w:rsidRDefault="00AB61FF" w:rsidP="00AB61FF">
      <w:pPr>
        <w:spacing w:after="0" w:line="240" w:lineRule="auto"/>
        <w:jc w:val="center"/>
        <w:rPr>
          <w:rFonts w:ascii="Times New Roman" w:hAnsi="Times New Roman" w:cs="Times New Roman"/>
          <w:sz w:val="28"/>
          <w:szCs w:val="28"/>
          <w:lang w:val="ru-RU"/>
        </w:rPr>
      </w:pPr>
    </w:p>
    <w:p w14:paraId="027EFAF1"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ПОЯСНИТЕЛЬНАЯ ЗАПИСКА</w:t>
      </w:r>
    </w:p>
    <w:p w14:paraId="5C6D9A09"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 курсовой работе</w:t>
      </w:r>
    </w:p>
    <w:p w14:paraId="73BB24BC"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вариант 20»</w:t>
      </w:r>
    </w:p>
    <w:p w14:paraId="6D7D2C7E"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 дисциплине</w:t>
      </w:r>
    </w:p>
    <w:p w14:paraId="7620C2B3"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«Аппаратное обеспечение компьютерных сетей»</w:t>
      </w:r>
    </w:p>
    <w:p w14:paraId="61DA40A4" w14:textId="77777777" w:rsidR="00AB61FF" w:rsidRDefault="00AB61FF" w:rsidP="00AB61FF">
      <w:pPr>
        <w:spacing w:after="0" w:line="240" w:lineRule="auto"/>
        <w:jc w:val="center"/>
        <w:rPr>
          <w:rFonts w:ascii="Times New Roman" w:hAnsi="Times New Roman" w:cs="Times New Roman"/>
          <w:sz w:val="28"/>
          <w:szCs w:val="28"/>
          <w:lang w:val="ru-RU"/>
        </w:rPr>
      </w:pPr>
    </w:p>
    <w:p w14:paraId="0CEEB7E9" w14:textId="77777777" w:rsidR="00AB61FF" w:rsidRDefault="00AB61FF" w:rsidP="00AB61FF">
      <w:pPr>
        <w:spacing w:after="0" w:line="240" w:lineRule="auto"/>
        <w:jc w:val="center"/>
        <w:rPr>
          <w:rFonts w:ascii="Times New Roman" w:hAnsi="Times New Roman" w:cs="Times New Roman"/>
          <w:sz w:val="28"/>
          <w:szCs w:val="28"/>
          <w:lang w:val="ru-RU"/>
        </w:rPr>
      </w:pPr>
    </w:p>
    <w:p w14:paraId="3D122170" w14:textId="77777777" w:rsidR="00AB61FF" w:rsidRDefault="00AB61FF" w:rsidP="00AB61FF">
      <w:pPr>
        <w:spacing w:after="0" w:line="240" w:lineRule="auto"/>
        <w:jc w:val="center"/>
        <w:rPr>
          <w:rFonts w:ascii="Times New Roman" w:hAnsi="Times New Roman" w:cs="Times New Roman"/>
          <w:sz w:val="28"/>
          <w:szCs w:val="28"/>
          <w:lang w:val="ru-RU"/>
        </w:rPr>
      </w:pPr>
    </w:p>
    <w:p w14:paraId="7B999D93" w14:textId="77777777" w:rsidR="00AB61FF" w:rsidRDefault="00AB61FF" w:rsidP="00AB61FF">
      <w:pPr>
        <w:spacing w:after="0" w:line="240" w:lineRule="auto"/>
        <w:jc w:val="center"/>
        <w:rPr>
          <w:rFonts w:ascii="Times New Roman" w:hAnsi="Times New Roman" w:cs="Times New Roman"/>
          <w:sz w:val="28"/>
          <w:szCs w:val="28"/>
          <w:lang w:val="ru-RU"/>
        </w:rPr>
      </w:pPr>
    </w:p>
    <w:p w14:paraId="4F3F1314" w14:textId="77777777" w:rsidR="00AB61FF" w:rsidRDefault="00AB61FF" w:rsidP="00AB61FF">
      <w:pPr>
        <w:spacing w:after="0" w:line="240" w:lineRule="auto"/>
        <w:jc w:val="center"/>
        <w:rPr>
          <w:rFonts w:ascii="Times New Roman" w:hAnsi="Times New Roman" w:cs="Times New Roman"/>
          <w:sz w:val="28"/>
          <w:szCs w:val="28"/>
          <w:lang w:val="ru-RU"/>
        </w:rPr>
      </w:pPr>
    </w:p>
    <w:p w14:paraId="41CBB7B7" w14:textId="77777777" w:rsidR="00AB61FF" w:rsidRDefault="00AB61FF" w:rsidP="00AB61FF">
      <w:pPr>
        <w:spacing w:after="0" w:line="240" w:lineRule="auto"/>
        <w:jc w:val="center"/>
        <w:rPr>
          <w:rFonts w:ascii="Times New Roman" w:hAnsi="Times New Roman" w:cs="Times New Roman"/>
          <w:sz w:val="28"/>
          <w:szCs w:val="28"/>
          <w:lang w:val="ru-RU"/>
        </w:rPr>
      </w:pPr>
    </w:p>
    <w:p w14:paraId="3F53ABF7" w14:textId="77777777" w:rsidR="00AB61FF" w:rsidRDefault="00AB61FF" w:rsidP="00AB61FF">
      <w:pPr>
        <w:spacing w:after="0" w:line="240" w:lineRule="auto"/>
        <w:jc w:val="center"/>
        <w:rPr>
          <w:rFonts w:ascii="Times New Roman" w:hAnsi="Times New Roman" w:cs="Times New Roman"/>
          <w:sz w:val="28"/>
          <w:szCs w:val="28"/>
          <w:lang w:val="ru-RU"/>
        </w:rPr>
      </w:pPr>
    </w:p>
    <w:p w14:paraId="07F8FD53" w14:textId="77777777" w:rsidR="00AB61FF" w:rsidRDefault="00AB61FF" w:rsidP="00AB61FF">
      <w:pPr>
        <w:spacing w:after="0" w:line="240" w:lineRule="auto"/>
        <w:jc w:val="center"/>
        <w:rPr>
          <w:rFonts w:ascii="Times New Roman" w:hAnsi="Times New Roman" w:cs="Times New Roman"/>
          <w:sz w:val="28"/>
          <w:szCs w:val="28"/>
          <w:lang w:val="ru-RU"/>
        </w:rPr>
      </w:pPr>
    </w:p>
    <w:p w14:paraId="761AFD6A" w14:textId="77777777" w:rsidR="00AB61FF" w:rsidRDefault="00AB61FF" w:rsidP="00AB61FF">
      <w:pPr>
        <w:spacing w:after="0" w:line="240" w:lineRule="auto"/>
        <w:jc w:val="center"/>
        <w:rPr>
          <w:rFonts w:ascii="Times New Roman" w:hAnsi="Times New Roman" w:cs="Times New Roman"/>
          <w:sz w:val="28"/>
          <w:szCs w:val="28"/>
          <w:lang w:val="ru-RU"/>
        </w:rPr>
      </w:pPr>
    </w:p>
    <w:p w14:paraId="0478C86B" w14:textId="77777777" w:rsidR="00AB61FF" w:rsidRDefault="00AB61FF" w:rsidP="00AB61FF">
      <w:pPr>
        <w:spacing w:after="0" w:line="240" w:lineRule="auto"/>
        <w:jc w:val="center"/>
        <w:rPr>
          <w:rFonts w:ascii="Times New Roman" w:hAnsi="Times New Roman" w:cs="Times New Roman"/>
          <w:sz w:val="28"/>
          <w:szCs w:val="28"/>
          <w:lang w:val="ru-RU"/>
        </w:rPr>
      </w:pPr>
    </w:p>
    <w:p w14:paraId="28AD5C8E" w14:textId="77777777" w:rsidR="00AB61FF" w:rsidRDefault="00AB61FF" w:rsidP="00AB61FF">
      <w:pPr>
        <w:spacing w:after="0" w:line="240" w:lineRule="auto"/>
        <w:jc w:val="center"/>
        <w:rPr>
          <w:rFonts w:ascii="Times New Roman" w:hAnsi="Times New Roman" w:cs="Times New Roman"/>
          <w:sz w:val="28"/>
          <w:szCs w:val="28"/>
          <w:lang w:val="ru-RU"/>
        </w:rPr>
      </w:pPr>
    </w:p>
    <w:p w14:paraId="1DC48975" w14:textId="77777777" w:rsidR="00AB61FF" w:rsidRDefault="00AB61FF" w:rsidP="00AB61FF">
      <w:pPr>
        <w:spacing w:after="0" w:line="240" w:lineRule="auto"/>
        <w:jc w:val="center"/>
        <w:rPr>
          <w:rFonts w:ascii="Times New Roman" w:hAnsi="Times New Roman" w:cs="Times New Roman"/>
          <w:sz w:val="28"/>
          <w:szCs w:val="28"/>
          <w:lang w:val="ru-RU"/>
        </w:rPr>
      </w:pPr>
    </w:p>
    <w:p w14:paraId="17DA0720" w14:textId="77777777" w:rsidR="00AB61FF" w:rsidRDefault="00AB61FF" w:rsidP="00AB61FF">
      <w:pPr>
        <w:spacing w:after="0" w:line="240" w:lineRule="auto"/>
        <w:jc w:val="center"/>
        <w:rPr>
          <w:rFonts w:ascii="Times New Roman" w:hAnsi="Times New Roman" w:cs="Times New Roman"/>
          <w:sz w:val="28"/>
          <w:szCs w:val="28"/>
          <w:lang w:val="ru-RU"/>
        </w:rPr>
      </w:pPr>
    </w:p>
    <w:p w14:paraId="22502441" w14:textId="77777777" w:rsidR="00AB61FF" w:rsidRDefault="00AB61FF" w:rsidP="00AB61FF">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Выполнил:</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w:t>
      </w:r>
    </w:p>
    <w:p w14:paraId="778B8BFB" w14:textId="77777777" w:rsidR="00AB61FF" w:rsidRDefault="00AB61FF" w:rsidP="00AB61FF">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студент группы 650503</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Глецевич И. И.</w:t>
      </w:r>
    </w:p>
    <w:p w14:paraId="3F860921" w14:textId="77777777" w:rsidR="00AB61FF" w:rsidRDefault="00AB61FF" w:rsidP="00AB61FF">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Юревич А. С.</w:t>
      </w:r>
    </w:p>
    <w:p w14:paraId="14191507" w14:textId="77777777" w:rsidR="00AB61FF" w:rsidRDefault="00AB61FF" w:rsidP="00AB61FF">
      <w:pPr>
        <w:spacing w:after="0" w:line="240" w:lineRule="auto"/>
        <w:rPr>
          <w:rFonts w:ascii="Times New Roman" w:hAnsi="Times New Roman" w:cs="Times New Roman"/>
          <w:sz w:val="28"/>
          <w:szCs w:val="28"/>
          <w:lang w:val="ru-RU"/>
        </w:rPr>
      </w:pPr>
    </w:p>
    <w:p w14:paraId="21485F73" w14:textId="77777777" w:rsidR="00AB61FF" w:rsidRDefault="00AB61FF" w:rsidP="00AB61FF">
      <w:pPr>
        <w:spacing w:after="0" w:line="240" w:lineRule="auto"/>
        <w:rPr>
          <w:rFonts w:ascii="Times New Roman" w:hAnsi="Times New Roman" w:cs="Times New Roman"/>
          <w:sz w:val="28"/>
          <w:szCs w:val="28"/>
          <w:lang w:val="ru-RU"/>
        </w:rPr>
      </w:pPr>
    </w:p>
    <w:p w14:paraId="70827134" w14:textId="77777777" w:rsidR="00AB61FF" w:rsidRDefault="00AB61FF" w:rsidP="00AB61FF">
      <w:pPr>
        <w:spacing w:after="0" w:line="240" w:lineRule="auto"/>
        <w:jc w:val="center"/>
        <w:rPr>
          <w:rFonts w:ascii="Times New Roman" w:hAnsi="Times New Roman" w:cs="Times New Roman"/>
          <w:sz w:val="28"/>
          <w:szCs w:val="28"/>
          <w:lang w:val="ru-RU"/>
        </w:rPr>
      </w:pPr>
    </w:p>
    <w:p w14:paraId="573DBB18" w14:textId="77777777" w:rsidR="00AB61FF" w:rsidRDefault="00AB61FF" w:rsidP="00AB61FF">
      <w:pPr>
        <w:spacing w:after="0" w:line="240" w:lineRule="auto"/>
        <w:jc w:val="center"/>
        <w:rPr>
          <w:rFonts w:ascii="Times New Roman" w:hAnsi="Times New Roman" w:cs="Times New Roman"/>
          <w:sz w:val="28"/>
          <w:szCs w:val="28"/>
          <w:lang w:val="ru-RU"/>
        </w:rPr>
      </w:pPr>
    </w:p>
    <w:p w14:paraId="763F7470" w14:textId="77777777" w:rsidR="00AB61FF" w:rsidRDefault="00AB61FF" w:rsidP="00AB61FF">
      <w:pPr>
        <w:spacing w:after="0" w:line="240" w:lineRule="auto"/>
        <w:jc w:val="center"/>
        <w:rPr>
          <w:rFonts w:ascii="Times New Roman" w:hAnsi="Times New Roman" w:cs="Times New Roman"/>
          <w:sz w:val="28"/>
          <w:szCs w:val="28"/>
          <w:lang w:val="ru-RU"/>
        </w:rPr>
      </w:pPr>
    </w:p>
    <w:p w14:paraId="7B62DC07" w14:textId="77777777" w:rsidR="00AB61FF" w:rsidRDefault="00AB61FF" w:rsidP="00AB61FF">
      <w:pPr>
        <w:spacing w:after="0" w:line="240" w:lineRule="auto"/>
        <w:jc w:val="center"/>
        <w:rPr>
          <w:rFonts w:ascii="Times New Roman" w:hAnsi="Times New Roman" w:cs="Times New Roman"/>
          <w:sz w:val="28"/>
          <w:szCs w:val="28"/>
          <w:lang w:val="ru-RU"/>
        </w:rPr>
      </w:pPr>
    </w:p>
    <w:p w14:paraId="1A9FF5C0" w14:textId="77777777" w:rsidR="00AB61FF" w:rsidRDefault="00AB61FF" w:rsidP="00AB61FF">
      <w:pPr>
        <w:spacing w:after="0" w:line="240" w:lineRule="auto"/>
        <w:jc w:val="center"/>
        <w:rPr>
          <w:rFonts w:ascii="Times New Roman" w:hAnsi="Times New Roman" w:cs="Times New Roman"/>
          <w:sz w:val="28"/>
          <w:szCs w:val="28"/>
          <w:lang w:val="ru-RU"/>
        </w:rPr>
      </w:pPr>
    </w:p>
    <w:p w14:paraId="05A38E4F"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2019</w:t>
      </w:r>
    </w:p>
    <w:tbl>
      <w:tblPr>
        <w:tblStyle w:val="a3"/>
        <w:tblW w:w="0" w:type="auto"/>
        <w:tblLook w:val="04A0" w:firstRow="1" w:lastRow="0" w:firstColumn="1" w:lastColumn="0" w:noHBand="0" w:noVBand="1"/>
      </w:tblPr>
      <w:tblGrid>
        <w:gridCol w:w="4671"/>
        <w:gridCol w:w="4673"/>
      </w:tblGrid>
      <w:tr w:rsidR="00AB61FF" w14:paraId="138DE527" w14:textId="77777777" w:rsidTr="00702E4D">
        <w:tc>
          <w:tcPr>
            <w:tcW w:w="4671" w:type="dxa"/>
          </w:tcPr>
          <w:p w14:paraId="6E973215"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Вариант</w:t>
            </w:r>
          </w:p>
        </w:tc>
        <w:tc>
          <w:tcPr>
            <w:tcW w:w="4673" w:type="dxa"/>
          </w:tcPr>
          <w:p w14:paraId="3969311D"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20</w:t>
            </w:r>
          </w:p>
        </w:tc>
      </w:tr>
      <w:tr w:rsidR="00AB61FF" w14:paraId="21409182" w14:textId="77777777" w:rsidTr="00702E4D">
        <w:tc>
          <w:tcPr>
            <w:tcW w:w="4671" w:type="dxa"/>
          </w:tcPr>
          <w:p w14:paraId="459CC4D0"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Сфера деятельности</w:t>
            </w:r>
          </w:p>
        </w:tc>
        <w:tc>
          <w:tcPr>
            <w:tcW w:w="4673" w:type="dxa"/>
          </w:tcPr>
          <w:p w14:paraId="2A372985"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Центр обработки данных компании, занимающейся программированием.</w:t>
            </w:r>
          </w:p>
        </w:tc>
      </w:tr>
      <w:tr w:rsidR="00AB61FF" w14:paraId="5AB0428F" w14:textId="77777777" w:rsidTr="00702E4D">
        <w:tc>
          <w:tcPr>
            <w:tcW w:w="4671" w:type="dxa"/>
          </w:tcPr>
          <w:p w14:paraId="451AF8ED"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Помещение и пользователи</w:t>
            </w:r>
          </w:p>
        </w:tc>
        <w:tc>
          <w:tcPr>
            <w:tcW w:w="4673" w:type="dxa"/>
          </w:tcPr>
          <w:p w14:paraId="36CC67A0"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В пристройке к многоэтажному зданию, в которую ведет коридор. 2 комнаты (10 и 30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 вдоль коридора, подсобное помещение (7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w:t>
            </w:r>
          </w:p>
        </w:tc>
      </w:tr>
      <w:tr w:rsidR="00AB61FF" w14:paraId="64B37828" w14:textId="77777777" w:rsidTr="00702E4D">
        <w:tc>
          <w:tcPr>
            <w:tcW w:w="4671" w:type="dxa"/>
          </w:tcPr>
          <w:p w14:paraId="36F65532"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Оборудование</w:t>
            </w:r>
          </w:p>
        </w:tc>
        <w:tc>
          <w:tcPr>
            <w:tcW w:w="4673" w:type="dxa"/>
          </w:tcPr>
          <w:p w14:paraId="232F3290"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Оснащение рабочих мест для 3 работающих поочередно администраторов, основной и резервный серверы для одновременного обслуживания до 100 пользователей (тонкие клиенты), принтер.</w:t>
            </w:r>
          </w:p>
        </w:tc>
      </w:tr>
      <w:tr w:rsidR="00AB61FF" w14:paraId="5868E5C8" w14:textId="77777777" w:rsidTr="00702E4D">
        <w:tc>
          <w:tcPr>
            <w:tcW w:w="4671" w:type="dxa"/>
          </w:tcPr>
          <w:p w14:paraId="54157910" w14:textId="77777777" w:rsidR="00AB61FF" w:rsidRPr="00645E66" w:rsidRDefault="00AB61FF" w:rsidP="00702E4D">
            <w:pPr>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Подключение к </w:t>
            </w:r>
            <w:r>
              <w:rPr>
                <w:rFonts w:ascii="Times New Roman" w:hAnsi="Times New Roman" w:cs="Times New Roman"/>
                <w:sz w:val="28"/>
                <w:szCs w:val="28"/>
                <w:lang w:val="en-US"/>
              </w:rPr>
              <w:t>Ethernet</w:t>
            </w:r>
          </w:p>
        </w:tc>
        <w:tc>
          <w:tcPr>
            <w:tcW w:w="4673" w:type="dxa"/>
          </w:tcPr>
          <w:p w14:paraId="56D22F2E"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Metro Ethernet.</w:t>
            </w:r>
          </w:p>
        </w:tc>
      </w:tr>
      <w:tr w:rsidR="00AB61FF" w14:paraId="41A3121A" w14:textId="77777777" w:rsidTr="00702E4D">
        <w:tc>
          <w:tcPr>
            <w:tcW w:w="4671" w:type="dxa"/>
          </w:tcPr>
          <w:p w14:paraId="4B43FCFA"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Адресация</w:t>
            </w:r>
          </w:p>
        </w:tc>
        <w:tc>
          <w:tcPr>
            <w:tcW w:w="4673" w:type="dxa"/>
          </w:tcPr>
          <w:p w14:paraId="0A4CDC10"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IPv4 (выдана подсеть 172.17.0.0), IPv6 (для некоторых приложений программистов).</w:t>
            </w:r>
          </w:p>
        </w:tc>
      </w:tr>
      <w:tr w:rsidR="00AB61FF" w14:paraId="0275B8B9" w14:textId="77777777" w:rsidTr="00702E4D">
        <w:tc>
          <w:tcPr>
            <w:tcW w:w="4671" w:type="dxa"/>
          </w:tcPr>
          <w:p w14:paraId="27FA4371"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Безопасность</w:t>
            </w:r>
          </w:p>
        </w:tc>
        <w:tc>
          <w:tcPr>
            <w:tcW w:w="4673" w:type="dxa"/>
          </w:tcPr>
          <w:p w14:paraId="46FA1147"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Подключение к беспроводной сети только администраторов. Удаленное администрирование.</w:t>
            </w:r>
          </w:p>
        </w:tc>
      </w:tr>
      <w:tr w:rsidR="00AB61FF" w14:paraId="77591DE2" w14:textId="77777777" w:rsidTr="00702E4D">
        <w:tc>
          <w:tcPr>
            <w:tcW w:w="4671" w:type="dxa"/>
          </w:tcPr>
          <w:p w14:paraId="793C4235"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Финансы</w:t>
            </w:r>
          </w:p>
        </w:tc>
        <w:tc>
          <w:tcPr>
            <w:tcW w:w="4673" w:type="dxa"/>
          </w:tcPr>
          <w:p w14:paraId="17C4E385" w14:textId="77777777" w:rsidR="00AB61FF" w:rsidRDefault="00AB61FF" w:rsidP="00702E4D">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Полноценная коммерческая сеть.</w:t>
            </w:r>
          </w:p>
        </w:tc>
      </w:tr>
      <w:tr w:rsidR="00AB61FF" w14:paraId="19E55D19" w14:textId="77777777" w:rsidTr="00702E4D">
        <w:tc>
          <w:tcPr>
            <w:tcW w:w="4671" w:type="dxa"/>
          </w:tcPr>
          <w:p w14:paraId="30DC6CA0" w14:textId="77777777" w:rsidR="00AB61FF" w:rsidRDefault="00AB61FF" w:rsidP="00702E4D">
            <w:pPr>
              <w:jc w:val="both"/>
              <w:rPr>
                <w:rFonts w:ascii="Times New Roman" w:hAnsi="Times New Roman" w:cs="Times New Roman"/>
                <w:sz w:val="28"/>
                <w:szCs w:val="28"/>
                <w:lang w:val="ru-RU"/>
              </w:rPr>
            </w:pPr>
            <w:r>
              <w:rPr>
                <w:rFonts w:ascii="Times New Roman" w:hAnsi="Times New Roman" w:cs="Times New Roman"/>
                <w:sz w:val="28"/>
                <w:szCs w:val="28"/>
                <w:lang w:val="ru-RU"/>
              </w:rPr>
              <w:t>Дополнительные требования заказчика</w:t>
            </w:r>
          </w:p>
        </w:tc>
        <w:tc>
          <w:tcPr>
            <w:tcW w:w="4673" w:type="dxa"/>
          </w:tcPr>
          <w:p w14:paraId="134003FB" w14:textId="77777777" w:rsidR="00AB61FF" w:rsidRDefault="00AB61FF" w:rsidP="00702E4D">
            <w:pPr>
              <w:rPr>
                <w:rFonts w:ascii="Times New Roman" w:hAnsi="Times New Roman" w:cs="Times New Roman"/>
                <w:sz w:val="28"/>
                <w:szCs w:val="28"/>
                <w:lang w:val="ru-RU"/>
              </w:rPr>
            </w:pPr>
            <w:r w:rsidRPr="00645E66">
              <w:rPr>
                <w:rFonts w:ascii="Times New Roman" w:hAnsi="Times New Roman" w:cs="Times New Roman"/>
                <w:sz w:val="28"/>
                <w:szCs w:val="28"/>
                <w:lang w:val="ru-RU"/>
              </w:rPr>
              <w:t xml:space="preserve">Обеспечить повышенную пожарную безопасность. </w:t>
            </w:r>
          </w:p>
        </w:tc>
      </w:tr>
    </w:tbl>
    <w:p w14:paraId="0F31424E" w14:textId="77777777" w:rsidR="00AB61FF" w:rsidRPr="009D42EB" w:rsidRDefault="00AB61FF" w:rsidP="00AB61FF">
      <w:pPr>
        <w:rPr>
          <w:rFonts w:ascii="Times New Roman" w:hAnsi="Times New Roman" w:cs="Times New Roman"/>
          <w:sz w:val="28"/>
          <w:szCs w:val="28"/>
          <w:lang w:val="en-US"/>
        </w:rPr>
      </w:pPr>
      <w:r>
        <w:rPr>
          <w:rFonts w:ascii="Times New Roman" w:hAnsi="Times New Roman" w:cs="Times New Roman"/>
          <w:sz w:val="28"/>
          <w:szCs w:val="28"/>
          <w:lang w:val="ru-RU"/>
        </w:rPr>
        <w:br w:type="page"/>
      </w:r>
    </w:p>
    <w:p w14:paraId="6FC962FB" w14:textId="77777777" w:rsidR="00AB61FF" w:rsidRPr="00F343AF" w:rsidRDefault="00AB61FF" w:rsidP="00AB61FF">
      <w:pPr>
        <w:pStyle w:val="ab"/>
        <w:spacing w:before="0" w:line="240" w:lineRule="auto"/>
        <w:jc w:val="center"/>
        <w:rPr>
          <w:rFonts w:ascii="Times New Roman" w:hAnsi="Times New Roman" w:cs="Times New Roman"/>
          <w:b w:val="0"/>
          <w:bCs/>
          <w:color w:val="auto"/>
          <w:sz w:val="28"/>
          <w:szCs w:val="28"/>
        </w:rPr>
      </w:pPr>
      <w:r w:rsidRPr="00604C7B">
        <w:rPr>
          <w:rFonts w:ascii="Times New Roman" w:hAnsi="Times New Roman" w:cs="Times New Roman"/>
          <w:b w:val="0"/>
          <w:bCs/>
          <w:color w:val="auto"/>
          <w:sz w:val="28"/>
          <w:szCs w:val="28"/>
        </w:rPr>
        <w:lastRenderedPageBreak/>
        <w:t>СОДЕРЖАНИЕ</w:t>
      </w:r>
    </w:p>
    <w:p w14:paraId="1BE71D50"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ВВЕДЕНИЕ……………………………………………………………..….……..5</w:t>
      </w:r>
    </w:p>
    <w:p w14:paraId="0C5C4FB8"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1 ОБЗОР ЛИТЕРАТУРЫ.…………………………….…………..……….…..…6</w:t>
      </w:r>
    </w:p>
    <w:p w14:paraId="4C6B0E86"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2 СТРУКТУРНОЕ ПРОЕКТИРОВАНИЕ…………………………….….….…..8</w:t>
      </w:r>
    </w:p>
    <w:p w14:paraId="6507EE11" w14:textId="0B99C253" w:rsidR="00AB61FF" w:rsidRDefault="00AB61FF" w:rsidP="00DE5DC6">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3 ФУНКЦИОНАЛЬНОЕ ПРОЕКТИРОВАНИЕ…………………………...….10</w:t>
      </w:r>
    </w:p>
    <w:p w14:paraId="7C44F470" w14:textId="77777777" w:rsidR="00AB61FF" w:rsidRDefault="00AB61FF" w:rsidP="00AB61F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3.2 Обоснование выбора активного сетевого оборудования………………10</w:t>
      </w:r>
    </w:p>
    <w:p w14:paraId="66FB185E" w14:textId="77777777" w:rsidR="00AB61FF" w:rsidRPr="000F275F" w:rsidRDefault="00AB61FF" w:rsidP="00AB61FF">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.2.2 Беспроводная точка доступа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0F275F">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………………...12</w:t>
      </w:r>
    </w:p>
    <w:p w14:paraId="49E2C9DB" w14:textId="77777777" w:rsidR="00AB61FF" w:rsidRPr="000F275F" w:rsidRDefault="00AB61FF" w:rsidP="00AB61FF">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.2.3 Коммутатор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0F275F">
        <w:rPr>
          <w:rFonts w:ascii="Times New Roman" w:hAnsi="Times New Roman" w:cs="Times New Roman"/>
          <w:sz w:val="28"/>
          <w:szCs w:val="28"/>
          <w:lang w:val="ru-RU"/>
        </w:rPr>
        <w:t>2008</w:t>
      </w:r>
      <w:r>
        <w:rPr>
          <w:rFonts w:ascii="Times New Roman" w:hAnsi="Times New Roman" w:cs="Times New Roman"/>
          <w:sz w:val="28"/>
          <w:szCs w:val="28"/>
          <w:lang w:val="en-US"/>
        </w:rPr>
        <w:t>P</w:t>
      </w:r>
      <w:r>
        <w:rPr>
          <w:rFonts w:ascii="Times New Roman" w:hAnsi="Times New Roman" w:cs="Times New Roman"/>
          <w:sz w:val="28"/>
          <w:szCs w:val="28"/>
          <w:lang w:val="ru-RU"/>
        </w:rPr>
        <w:t>…………………………………12</w:t>
      </w:r>
    </w:p>
    <w:p w14:paraId="1C66AC21" w14:textId="77777777" w:rsidR="00AB61FF" w:rsidRDefault="00AB61FF" w:rsidP="00AB61FF">
      <w:pPr>
        <w:spacing w:afterLines="20" w:after="48" w:line="240" w:lineRule="auto"/>
        <w:ind w:firstLine="426"/>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.3 Обоснование выбора серверного оборудования……………………….12</w:t>
      </w:r>
    </w:p>
    <w:p w14:paraId="29E6321A"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3.3.1 Обоснование выбора терминального сервера……………………12</w:t>
      </w:r>
    </w:p>
    <w:p w14:paraId="7F1CC730"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3.3.2 Обоснование выбора </w:t>
      </w:r>
      <w:r>
        <w:rPr>
          <w:rFonts w:ascii="Times New Roman" w:hAnsi="Times New Roman" w:cs="Times New Roman"/>
          <w:sz w:val="28"/>
          <w:szCs w:val="28"/>
          <w:lang w:val="en-US"/>
        </w:rPr>
        <w:t>RADIUS</w:t>
      </w:r>
      <w:r w:rsidRPr="000F275F">
        <w:rPr>
          <w:rFonts w:ascii="Times New Roman" w:hAnsi="Times New Roman" w:cs="Times New Roman"/>
          <w:sz w:val="28"/>
          <w:szCs w:val="28"/>
          <w:lang w:val="ru-RU"/>
        </w:rPr>
        <w:t>-</w:t>
      </w:r>
      <w:r>
        <w:rPr>
          <w:rFonts w:ascii="Times New Roman" w:hAnsi="Times New Roman" w:cs="Times New Roman"/>
          <w:sz w:val="28"/>
          <w:szCs w:val="28"/>
          <w:lang w:val="ru-RU"/>
        </w:rPr>
        <w:t>сервера и серверного ПО…..…...13</w:t>
      </w:r>
    </w:p>
    <w:p w14:paraId="0E12820A" w14:textId="77777777" w:rsidR="00AB61FF" w:rsidRDefault="00AB61FF" w:rsidP="00AB61F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3.4 Организация рабочих мест………………………………………………14</w:t>
      </w:r>
    </w:p>
    <w:p w14:paraId="77136803"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3.4.1 Обоснование выбора рабочей станции администратора………...14</w:t>
      </w:r>
    </w:p>
    <w:p w14:paraId="3E8A25A3"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3.4.2 Обоснование выбора принтера……………………………………14</w:t>
      </w:r>
    </w:p>
    <w:p w14:paraId="54D2C371" w14:textId="77777777" w:rsidR="00AB61FF" w:rsidRDefault="00AB61FF" w:rsidP="00AB61F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3.5 Описание настройки компонентов локальной сети……………………15</w:t>
      </w:r>
    </w:p>
    <w:p w14:paraId="34A0AF1A"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3.5.1 Настройка коммутатора……………………………...……………15</w:t>
      </w:r>
    </w:p>
    <w:p w14:paraId="136A4540"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3.5.2 Настройка удалённого администрирования……………………...16</w:t>
      </w:r>
    </w:p>
    <w:p w14:paraId="6EEF62B1"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3.5.3 Настройка серверного ПО…………………………………..……..17</w:t>
      </w:r>
    </w:p>
    <w:p w14:paraId="70AA1436"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3.5.4 Настройка беспроводной точки доступа………………………….20</w:t>
      </w:r>
    </w:p>
    <w:p w14:paraId="47D65BD2"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3.5.5 Настройка принтера………………………………………………..22</w:t>
      </w:r>
    </w:p>
    <w:p w14:paraId="058D590A"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3.5.6 Настройка персональных компьютеров…………………………..23</w:t>
      </w:r>
    </w:p>
    <w:p w14:paraId="1A9D8EA1"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3.5.7 Настройка маршрутизатора……………………………………….24</w:t>
      </w:r>
    </w:p>
    <w:p w14:paraId="29758098" w14:textId="77777777" w:rsidR="00AB61FF" w:rsidRPr="000F275F" w:rsidRDefault="00AB61FF" w:rsidP="00AB61F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3.7 Адресация в локальной компьютерной сети……………………………25</w:t>
      </w:r>
    </w:p>
    <w:p w14:paraId="1BD31359"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4 ПРОЕКТИРОВАНИЕ СТРУКТУРИРОВАННОЙ КАБЕЛЬНОЙ СИСТЕМЫ……………………………………...………………………………..27</w:t>
      </w:r>
    </w:p>
    <w:p w14:paraId="0B9A05CB" w14:textId="77777777" w:rsidR="00AB61FF" w:rsidRDefault="00AB61FF" w:rsidP="00AB61F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4.1 Общая организация СКС………………………………………………...27</w:t>
      </w:r>
    </w:p>
    <w:p w14:paraId="2EDCE2A9"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4.1.1 Обоснование выбора среды передачи данных……………………27</w:t>
      </w:r>
    </w:p>
    <w:p w14:paraId="6AF043C9"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4.1.2 Обоснование выбора информационных розеток…………………29</w:t>
      </w:r>
    </w:p>
    <w:p w14:paraId="1E65606C"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4.1.3 Обоснование выбора кабельного короба…………………………29</w:t>
      </w:r>
    </w:p>
    <w:p w14:paraId="3230C004" w14:textId="77777777" w:rsidR="00AB61FF" w:rsidRDefault="00AB61FF" w:rsidP="00AB61F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4.1.4 Обоснование выбора серверных стоек……………………………30</w:t>
      </w:r>
    </w:p>
    <w:p w14:paraId="13431673"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ЗАКЛЮЧЕНИЕ ………………………....…..….…………………………….….31</w:t>
      </w:r>
    </w:p>
    <w:p w14:paraId="0FC0E7B6"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СПИСОК ЛИТЕРАТУРЫ……………………………………………………….32</w:t>
      </w:r>
    </w:p>
    <w:p w14:paraId="7685F1DA"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А………………………………………………………………..35</w:t>
      </w:r>
    </w:p>
    <w:p w14:paraId="0B9C3601"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Б………………………………………………………………..36</w:t>
      </w:r>
    </w:p>
    <w:p w14:paraId="02D076F2"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В………………………………………………………………..37</w:t>
      </w:r>
    </w:p>
    <w:p w14:paraId="126FC655" w14:textId="77777777" w:rsidR="00AB61FF" w:rsidRDefault="00AB61FF" w:rsidP="00AB61FF">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Г………………………………………………………………..38</w:t>
      </w:r>
      <w:r>
        <w:rPr>
          <w:rFonts w:ascii="Times New Roman" w:hAnsi="Times New Roman" w:cs="Times New Roman"/>
          <w:sz w:val="28"/>
          <w:szCs w:val="28"/>
          <w:lang w:val="ru-RU"/>
        </w:rPr>
        <w:br w:type="page"/>
      </w:r>
    </w:p>
    <w:p w14:paraId="651868FF" w14:textId="77777777" w:rsidR="00AB61FF" w:rsidRPr="00094341" w:rsidRDefault="00AB61FF" w:rsidP="00AB61FF">
      <w:pPr>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ВВЕДЕНИЕ</w:t>
      </w:r>
    </w:p>
    <w:p w14:paraId="7480DF5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(далее – ЛКС) – сеть из нескольких устройств, объединённых между собой при помощи активного и пассивного сетевого оборудования.  Локальные сети могут проектироваться в пределах одного помещения, этажа или целого здания. Основная цель объединения рабочих станций и периферийных устройств в общую сеть – одновременное использование различных сетевых ресурсов, удалённый доступ и другое.</w:t>
      </w:r>
    </w:p>
    <w:p w14:paraId="0F06061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Настройкой активного оборудования, общего доступа и ПО, а также контролем физической целостности ЛКС занимается системный администратор. В обязанности администратора также могут входить устранение неполадок и неисправностей в сети, обеспечение информационной безопасности, подготовка и сохранений резервных копий данных, работа на первой линии поддержки (помощь пользователям в решении их проблем с рабочими станциями, так называемый «эникейщик» от англ. </w:t>
      </w:r>
      <w:r w:rsidRPr="000F7477">
        <w:rPr>
          <w:rFonts w:ascii="Times New Roman" w:hAnsi="Times New Roman" w:cs="Times New Roman"/>
          <w:i/>
          <w:iCs/>
          <w:sz w:val="28"/>
          <w:szCs w:val="28"/>
          <w:lang w:val="en-US"/>
        </w:rPr>
        <w:t>any</w:t>
      </w:r>
      <w:r w:rsidRPr="000F7477">
        <w:rPr>
          <w:rFonts w:ascii="Times New Roman" w:hAnsi="Times New Roman" w:cs="Times New Roman"/>
          <w:i/>
          <w:iCs/>
          <w:sz w:val="28"/>
          <w:szCs w:val="28"/>
          <w:lang w:val="ru-RU"/>
        </w:rPr>
        <w:t xml:space="preserve"> </w:t>
      </w:r>
      <w:r w:rsidRPr="000F7477">
        <w:rPr>
          <w:rFonts w:ascii="Times New Roman" w:hAnsi="Times New Roman" w:cs="Times New Roman"/>
          <w:i/>
          <w:iCs/>
          <w:sz w:val="28"/>
          <w:szCs w:val="28"/>
          <w:lang w:val="en-US"/>
        </w:rPr>
        <w:t>key</w:t>
      </w:r>
      <w:r>
        <w:rPr>
          <w:rFonts w:ascii="Times New Roman" w:hAnsi="Times New Roman" w:cs="Times New Roman"/>
          <w:sz w:val="28"/>
          <w:szCs w:val="28"/>
          <w:lang w:val="ru-RU"/>
        </w:rPr>
        <w:t>)</w:t>
      </w:r>
      <w:r w:rsidRPr="000F7477">
        <w:rPr>
          <w:rFonts w:ascii="Times New Roman" w:hAnsi="Times New Roman" w:cs="Times New Roman"/>
          <w:sz w:val="28"/>
          <w:szCs w:val="28"/>
          <w:lang w:val="ru-RU"/>
        </w:rPr>
        <w:t>.</w:t>
      </w:r>
    </w:p>
    <w:p w14:paraId="7524A4C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Задача данной курсовой работы – спроектировать локальную компьютерную сеть для центра обработки данных компании, занимающейся программированием. Основная цель создания локальной сети – повышение производительности труда, упрощение взаимодействия сотрудников, обеспечение доступа к общим ресурсам для всех станции, подключенных к ЛКС.</w:t>
      </w:r>
    </w:p>
    <w:p w14:paraId="19D15862"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ЛКС в рамках данной курсовой работы будет сопряжено со следующими подзадачами:</w:t>
      </w:r>
    </w:p>
    <w:p w14:paraId="0F385A2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физические среды передачи данных;</w:t>
      </w:r>
    </w:p>
    <w:p w14:paraId="7FE8617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принципами проектирования и построения ЛКС в промышленных масштабах;</w:t>
      </w:r>
    </w:p>
    <w:p w14:paraId="10F0DCE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проанализировать способы построение физической структуры ЛКС;</w:t>
      </w:r>
    </w:p>
    <w:p w14:paraId="0356E0A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правилами адресации в сети;</w:t>
      </w:r>
    </w:p>
    <w:p w14:paraId="36F47D78" w14:textId="77777777" w:rsidR="00AB61FF" w:rsidRPr="00996E54"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изучить строение сети </w:t>
      </w:r>
      <w:r>
        <w:rPr>
          <w:rFonts w:ascii="Times New Roman" w:hAnsi="Times New Roman" w:cs="Times New Roman"/>
          <w:sz w:val="28"/>
          <w:szCs w:val="28"/>
          <w:lang w:val="en-US"/>
        </w:rPr>
        <w:t>Metro</w:t>
      </w:r>
      <w:r w:rsidRPr="00996E5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её архитектуру и применение;</w:t>
      </w:r>
    </w:p>
    <w:p w14:paraId="5C7E3D8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способы удалённого администрирования, авторизации пользователей;</w:t>
      </w:r>
    </w:p>
    <w:p w14:paraId="720B7B8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рекомендации по повышению пожарной безопасности ЛКС.</w:t>
      </w:r>
    </w:p>
    <w:p w14:paraId="3D8F8E57"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754696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1 ОБЗОР ЛИТЕРАТУРЫ</w:t>
      </w:r>
    </w:p>
    <w:p w14:paraId="0C5CB7C4"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C028CC7" w14:textId="5E294C1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источниками получения крупного багажа теоретических знаний стали источники </w:t>
      </w:r>
      <w:r w:rsidRPr="00606C04">
        <w:rPr>
          <w:rFonts w:ascii="Times New Roman" w:hAnsi="Times New Roman" w:cs="Times New Roman"/>
          <w:sz w:val="28"/>
          <w:szCs w:val="28"/>
          <w:lang w:val="ru-RU"/>
        </w:rPr>
        <w:t xml:space="preserve">[1,2]. </w:t>
      </w:r>
      <w:r>
        <w:rPr>
          <w:rFonts w:ascii="Times New Roman" w:hAnsi="Times New Roman" w:cs="Times New Roman"/>
          <w:sz w:val="28"/>
          <w:szCs w:val="28"/>
          <w:lang w:val="ru-RU"/>
        </w:rPr>
        <w:t xml:space="preserve">Обе книги являются своего рода культовыми пособиями, в которых рассматриваются основы и технологии построения ЛКС, освещаются вопросы основных понятий, моделей и способов построения сетей, организация стека протоколов </w:t>
      </w:r>
      <w:r>
        <w:rPr>
          <w:rFonts w:ascii="Times New Roman" w:hAnsi="Times New Roman" w:cs="Times New Roman"/>
          <w:sz w:val="28"/>
          <w:szCs w:val="28"/>
          <w:lang w:val="en-US"/>
        </w:rPr>
        <w:t>TCP</w:t>
      </w:r>
      <w:r w:rsidRPr="00606C04">
        <w:rPr>
          <w:rFonts w:ascii="Times New Roman" w:hAnsi="Times New Roman" w:cs="Times New Roman"/>
          <w:sz w:val="28"/>
          <w:szCs w:val="28"/>
          <w:lang w:val="ru-RU"/>
        </w:rPr>
        <w:t>/</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 создания серверов и служб для </w:t>
      </w:r>
      <w:r>
        <w:rPr>
          <w:rFonts w:ascii="Times New Roman" w:hAnsi="Times New Roman" w:cs="Times New Roman"/>
          <w:sz w:val="28"/>
          <w:szCs w:val="28"/>
          <w:lang w:val="en-US"/>
        </w:rPr>
        <w:t>IP</w:t>
      </w:r>
      <w:r w:rsidRPr="00606C0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сетей (например,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ААА и другие). Оба источника освещают вопросы маршрутизации и коммутации, однако источники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3</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4</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освещают эти вопросы намного шире, так как являются узкоспециализированной литературой по подготовке к сертификационным экзаменам </w:t>
      </w:r>
      <w:r>
        <w:rPr>
          <w:rFonts w:ascii="Times New Roman" w:hAnsi="Times New Roman" w:cs="Times New Roman"/>
          <w:sz w:val="28"/>
          <w:szCs w:val="28"/>
          <w:lang w:val="en-US"/>
        </w:rPr>
        <w:t>CCNA</w:t>
      </w:r>
      <w:r w:rsidRPr="00B25517">
        <w:rPr>
          <w:rFonts w:ascii="Times New Roman" w:hAnsi="Times New Roman" w:cs="Times New Roman"/>
          <w:sz w:val="28"/>
          <w:szCs w:val="28"/>
          <w:lang w:val="ru-RU"/>
        </w:rPr>
        <w:t>.</w:t>
      </w:r>
    </w:p>
    <w:p w14:paraId="7158801E" w14:textId="5BA7210F" w:rsidR="00152FE1" w:rsidRP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DHCP</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сокращение</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от</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английского</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Dynamic</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Host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Configuration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Protocol</w:t>
      </w:r>
      <w:r>
        <w:rPr>
          <w:rFonts w:ascii="Times New Roman" w:hAnsi="Times New Roman" w:cs="Times New Roman"/>
          <w:sz w:val="28"/>
          <w:szCs w:val="28"/>
          <w:lang w:val="ru-RU"/>
        </w:rPr>
        <w:t xml:space="preserve"> – протокол динамической настройки узла</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 сетевой протокол, позволяющий сетевым устройствам автоматически получать </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 другие параметры, необходимые для работы оконечного устройства в сети </w:t>
      </w:r>
      <w:r>
        <w:rPr>
          <w:rFonts w:ascii="Times New Roman" w:hAnsi="Times New Roman" w:cs="Times New Roman"/>
          <w:sz w:val="28"/>
          <w:szCs w:val="28"/>
          <w:lang w:val="en-US"/>
        </w:rPr>
        <w:t>TCP</w:t>
      </w:r>
      <w:r w:rsidRPr="00152FE1">
        <w:rPr>
          <w:rFonts w:ascii="Times New Roman" w:hAnsi="Times New Roman" w:cs="Times New Roman"/>
          <w:sz w:val="28"/>
          <w:szCs w:val="28"/>
          <w:lang w:val="ru-RU"/>
        </w:rPr>
        <w:t>/</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 xml:space="preserve">. </w:t>
      </w:r>
    </w:p>
    <w:p w14:paraId="68DF9F6F" w14:textId="35AC235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книг одним из основных источник стал русскоязычный коллективный блог Хабр (в прошлом Хабрахабр), на котором статьи пишут сами пользователи, основываясь на личном опыте. При написании данного проекта много полезной информации было почерпано из источников </w:t>
      </w:r>
      <w:r w:rsidRPr="00B25517">
        <w:rPr>
          <w:rFonts w:ascii="Times New Roman" w:hAnsi="Times New Roman" w:cs="Times New Roman"/>
          <w:sz w:val="28"/>
          <w:szCs w:val="28"/>
          <w:lang w:val="ru-RU"/>
        </w:rPr>
        <w:t>[5-11]</w:t>
      </w:r>
      <w:r>
        <w:rPr>
          <w:rFonts w:ascii="Times New Roman" w:hAnsi="Times New Roman" w:cs="Times New Roman"/>
          <w:sz w:val="28"/>
          <w:szCs w:val="28"/>
          <w:lang w:val="ru-RU"/>
        </w:rPr>
        <w:t xml:space="preserve">. В этих источниках описана настройка </w:t>
      </w:r>
      <w:r>
        <w:rPr>
          <w:rFonts w:ascii="Times New Roman" w:hAnsi="Times New Roman" w:cs="Times New Roman"/>
          <w:sz w:val="28"/>
          <w:szCs w:val="28"/>
          <w:lang w:val="en-US"/>
        </w:rPr>
        <w:t>SSH</w:t>
      </w:r>
      <w:r w:rsidRPr="00B255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устройствах </w:t>
      </w:r>
      <w:r>
        <w:rPr>
          <w:rFonts w:ascii="Times New Roman" w:hAnsi="Times New Roman" w:cs="Times New Roman"/>
          <w:sz w:val="28"/>
          <w:szCs w:val="28"/>
          <w:lang w:val="en-US"/>
        </w:rPr>
        <w:t>Cisco</w:t>
      </w:r>
      <w:r>
        <w:rPr>
          <w:rFonts w:ascii="Times New Roman" w:hAnsi="Times New Roman" w:cs="Times New Roman"/>
          <w:sz w:val="28"/>
          <w:szCs w:val="28"/>
          <w:lang w:val="ru-RU"/>
        </w:rPr>
        <w:t xml:space="preserve">, настройка беспроводных точек доступа (в частности приведено подробное объяснение работы </w:t>
      </w:r>
      <w:r>
        <w:rPr>
          <w:rFonts w:ascii="Times New Roman" w:hAnsi="Times New Roman" w:cs="Times New Roman"/>
          <w:sz w:val="28"/>
          <w:szCs w:val="28"/>
          <w:lang w:val="en-US"/>
        </w:rPr>
        <w:t>WPA</w:t>
      </w:r>
      <w:r w:rsidRPr="00B25517">
        <w:rPr>
          <w:rFonts w:ascii="Times New Roman" w:hAnsi="Times New Roman" w:cs="Times New Roman"/>
          <w:sz w:val="28"/>
          <w:szCs w:val="28"/>
          <w:lang w:val="ru-RU"/>
        </w:rPr>
        <w:t xml:space="preserve">2 </w:t>
      </w:r>
      <w:r>
        <w:rPr>
          <w:rFonts w:ascii="Times New Roman" w:hAnsi="Times New Roman" w:cs="Times New Roman"/>
          <w:sz w:val="28"/>
          <w:szCs w:val="28"/>
          <w:lang w:val="ru-RU"/>
        </w:rPr>
        <w:t>и процесс конфигурации точки доступа с использованием графического интерфейса пользователя), а также описание локальных сетей с тонкими клиентами и терминальным сервером, обслуживающим сеть пользователей.</w:t>
      </w:r>
    </w:p>
    <w:p w14:paraId="27D4100E" w14:textId="302F5738"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сетевой протокол, позволяющий производить удалённое управление операционной системой. В данном курсовом проекте </w:t>
      </w: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используется для удалённого администрирования коммутатора.</w:t>
      </w:r>
    </w:p>
    <w:p w14:paraId="2331D5E3" w14:textId="585B23B6" w:rsidR="00152FE1" w:rsidRPr="004F08AD"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Pr>
          <w:rFonts w:ascii="Times New Roman" w:hAnsi="Times New Roman" w:cs="Times New Roman"/>
          <w:sz w:val="28"/>
          <w:szCs w:val="28"/>
          <w:lang w:val="ru-RU"/>
        </w:rPr>
        <w:t>2</w:t>
      </w:r>
      <w:r w:rsidRPr="00152FE1">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набор алгоритмов и протоколов, обеспечивающих защиту данных в беспроводных сетях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существенно повышает защищённость беспроводных сетей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сравнению с прежними технологиями и включает в себя алгоритмы шифрования </w:t>
      </w:r>
      <w:r>
        <w:rPr>
          <w:rFonts w:ascii="Times New Roman" w:hAnsi="Times New Roman" w:cs="Times New Roman"/>
          <w:sz w:val="28"/>
          <w:szCs w:val="28"/>
          <w:lang w:val="en-US"/>
        </w:rPr>
        <w:t>AES</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аутентификации </w:t>
      </w:r>
      <w:r w:rsidRPr="00152FE1">
        <w:rPr>
          <w:rFonts w:ascii="Times New Roman" w:hAnsi="Times New Roman" w:cs="Times New Roman"/>
          <w:sz w:val="28"/>
          <w:szCs w:val="28"/>
          <w:lang w:val="ru-RU"/>
        </w:rPr>
        <w:t>802.1</w:t>
      </w:r>
      <w:r>
        <w:rPr>
          <w:rFonts w:ascii="Times New Roman" w:hAnsi="Times New Roman" w:cs="Times New Roman"/>
          <w:sz w:val="28"/>
          <w:szCs w:val="28"/>
          <w:lang w:val="en-US"/>
        </w:rPr>
        <w:t>X</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данном курсовом проекте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используется для авторизации администраторов в беспроводной сети.</w:t>
      </w:r>
    </w:p>
    <w:p w14:paraId="6A524453" w14:textId="660BF8A9" w:rsidR="00702E4D" w:rsidRPr="00702E4D" w:rsidRDefault="00702E4D" w:rsidP="00702E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подробная теоретическая информация, касающаяся ААА, приведена в источнике </w:t>
      </w:r>
      <w:r w:rsidRPr="00702E4D">
        <w:rPr>
          <w:rFonts w:ascii="Times New Roman" w:hAnsi="Times New Roman" w:cs="Times New Roman"/>
          <w:sz w:val="28"/>
          <w:szCs w:val="28"/>
          <w:lang w:val="ru-RU"/>
        </w:rPr>
        <w:t>[7]</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xml:space="preserve"> </w:t>
      </w:r>
    </w:p>
    <w:p w14:paraId="0B18520F" w14:textId="77777777"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AAA (сокращение от английского Authentication, Authorization and Accounting) – как следует из расшифровки аббревиатуры, система аутентификации, авторизации и учёта событий, встроенная в Cisco IOS. Эта система предоставляет пользователям безопасный удалённый доступ к сетевому оборудованию, например к беспроводным маршрутизаторам. Система занимается сбором и отправкой информации на сервер, аутентификацией пользователей и их авторизацией.</w:t>
      </w:r>
    </w:p>
    <w:p w14:paraId="7AC7C5CB" w14:textId="489719DF"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Аутентификация – процесс идентификации пользователя по паре «логин</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xml:space="preserve">- пароль». Аутентификация определяет, каким образом клиент будет </w:t>
      </w:r>
      <w:r w:rsidRPr="00702E4D">
        <w:rPr>
          <w:rFonts w:ascii="Times New Roman" w:hAnsi="Times New Roman" w:cs="Times New Roman"/>
          <w:sz w:val="28"/>
          <w:szCs w:val="28"/>
          <w:lang w:val="ru-RU"/>
        </w:rPr>
        <w:lastRenderedPageBreak/>
        <w:t>представляться беспроводной точке доступа. Для использования в курсовой работе был выбран протокол EAP, определяющий подлинность подключаемого устройства внешним сервером.</w:t>
      </w:r>
    </w:p>
    <w:p w14:paraId="1D776FAC" w14:textId="512B0766"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Авторизация – предоставление возможностей пользователю для удалённого доступа.</w:t>
      </w:r>
    </w:p>
    <w:p w14:paraId="26482225" w14:textId="0348DDF3" w:rsidR="00702E4D" w:rsidRP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Аккаунтинг – служба, занимающаяся сборов и отправкой информации на сервер. Используется для составления отчётности, для биллинга (обработка платежей, работа с тарификацией и выставлением счетов пользователям) и для аудита. Может включать в себя различные данные, например время начала и окончания сессии, количество отправленных или полученных пакетов или байт и другое.</w:t>
      </w:r>
    </w:p>
    <w:p w14:paraId="65F449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источников </w:t>
      </w:r>
      <w:r w:rsidRPr="00B25517">
        <w:rPr>
          <w:rFonts w:ascii="Times New Roman" w:hAnsi="Times New Roman" w:cs="Times New Roman"/>
          <w:sz w:val="28"/>
          <w:szCs w:val="28"/>
          <w:lang w:val="ru-RU"/>
        </w:rPr>
        <w:t>[8, 9]</w:t>
      </w:r>
      <w:r>
        <w:rPr>
          <w:rFonts w:ascii="Times New Roman" w:hAnsi="Times New Roman" w:cs="Times New Roman"/>
          <w:sz w:val="28"/>
          <w:szCs w:val="28"/>
          <w:lang w:val="ru-RU"/>
        </w:rPr>
        <w:t xml:space="preserve"> создание терминальных сетей подробно описывается в источниках </w:t>
      </w:r>
      <w:r w:rsidRPr="00B25517">
        <w:rPr>
          <w:rFonts w:ascii="Times New Roman" w:hAnsi="Times New Roman" w:cs="Times New Roman"/>
          <w:sz w:val="28"/>
          <w:szCs w:val="28"/>
          <w:lang w:val="ru-RU"/>
        </w:rPr>
        <w:t xml:space="preserve">[12, 13]. </w:t>
      </w:r>
      <w:r>
        <w:rPr>
          <w:rFonts w:ascii="Times New Roman" w:hAnsi="Times New Roman" w:cs="Times New Roman"/>
          <w:sz w:val="28"/>
          <w:szCs w:val="28"/>
          <w:lang w:val="ru-RU"/>
        </w:rPr>
        <w:t xml:space="preserve">Информация из источника </w:t>
      </w:r>
      <w:r w:rsidRPr="00B25517">
        <w:rPr>
          <w:rFonts w:ascii="Times New Roman" w:hAnsi="Times New Roman" w:cs="Times New Roman"/>
          <w:sz w:val="28"/>
          <w:szCs w:val="28"/>
          <w:lang w:val="ru-RU"/>
        </w:rPr>
        <w:t>[1</w:t>
      </w:r>
      <w:r>
        <w:rPr>
          <w:rFonts w:ascii="Times New Roman" w:hAnsi="Times New Roman" w:cs="Times New Roman"/>
          <w:sz w:val="28"/>
          <w:szCs w:val="28"/>
          <w:lang w:val="ru-RU"/>
        </w:rPr>
        <w:t>2</w:t>
      </w:r>
      <w:r w:rsidRPr="00B25517">
        <w:rPr>
          <w:rFonts w:ascii="Times New Roman" w:hAnsi="Times New Roman" w:cs="Times New Roman"/>
          <w:sz w:val="28"/>
          <w:szCs w:val="28"/>
          <w:lang w:val="ru-RU"/>
        </w:rPr>
        <w:t>]</w:t>
      </w:r>
      <w:r>
        <w:rPr>
          <w:rFonts w:ascii="Times New Roman" w:hAnsi="Times New Roman" w:cs="Times New Roman"/>
          <w:sz w:val="28"/>
          <w:szCs w:val="28"/>
          <w:lang w:val="ru-RU"/>
        </w:rPr>
        <w:t xml:space="preserve"> основывается на реальном практическом опыте одного системного администратора в своей компании по выбору терминального сервера и, во много, основываясь на этот источник был выбран терминальный сервер для данного курсового проекта. </w:t>
      </w:r>
    </w:p>
    <w:p w14:paraId="67C02D9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было обеспечить повышенную пожарную безопасность, для чего было необходимо изучить соответствующие источники. Для выбора кабеля подходящих характеристик были изучены источники </w:t>
      </w:r>
      <w:r w:rsidRPr="00B25517">
        <w:rPr>
          <w:rFonts w:ascii="Times New Roman" w:hAnsi="Times New Roman" w:cs="Times New Roman"/>
          <w:sz w:val="28"/>
          <w:szCs w:val="28"/>
          <w:lang w:val="ru-RU"/>
        </w:rPr>
        <w:t>[14-17]</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[22, 23]</w:t>
      </w:r>
      <w:r>
        <w:rPr>
          <w:rFonts w:ascii="Times New Roman" w:hAnsi="Times New Roman" w:cs="Times New Roman"/>
          <w:sz w:val="28"/>
          <w:szCs w:val="28"/>
          <w:lang w:val="ru-RU"/>
        </w:rPr>
        <w:t>, в которых описываются технические характеристики витой пары, государственный стандарт на кабельные изделия по требованиям пожарной безопасности, а также правила противопожарной безопасности при проектировании структурированной кабельной системы.</w:t>
      </w:r>
    </w:p>
    <w:p w14:paraId="52A0E353" w14:textId="26D22E5B"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курсовом проекте используется </w:t>
      </w:r>
      <w:r w:rsidR="00702E4D">
        <w:rPr>
          <w:rFonts w:ascii="Times New Roman" w:hAnsi="Times New Roman" w:cs="Times New Roman"/>
          <w:sz w:val="28"/>
          <w:szCs w:val="28"/>
          <w:lang w:val="ru-RU"/>
        </w:rPr>
        <w:t xml:space="preserve">группа </w:t>
      </w:r>
      <w:r>
        <w:rPr>
          <w:rFonts w:ascii="Times New Roman" w:hAnsi="Times New Roman" w:cs="Times New Roman"/>
          <w:sz w:val="28"/>
          <w:szCs w:val="28"/>
          <w:lang w:val="ru-RU"/>
        </w:rPr>
        <w:t>технологи</w:t>
      </w:r>
      <w:r w:rsidR="00152FE1">
        <w:rPr>
          <w:rFonts w:ascii="Times New Roman" w:hAnsi="Times New Roman" w:cs="Times New Roman"/>
          <w:sz w:val="28"/>
          <w:szCs w:val="28"/>
          <w:lang w:val="ru-RU"/>
        </w:rPr>
        <w:t>й</w:t>
      </w:r>
      <w:r>
        <w:rPr>
          <w:rFonts w:ascii="Times New Roman" w:hAnsi="Times New Roman" w:cs="Times New Roman"/>
          <w:sz w:val="28"/>
          <w:szCs w:val="28"/>
          <w:lang w:val="ru-RU"/>
        </w:rPr>
        <w:t xml:space="preserve"> </w:t>
      </w:r>
      <w:r w:rsidRPr="00124BA4">
        <w:rPr>
          <w:rFonts w:ascii="Times New Roman" w:hAnsi="Times New Roman" w:cs="Times New Roman"/>
          <w:sz w:val="28"/>
          <w:szCs w:val="28"/>
          <w:lang w:val="ru-RU"/>
        </w:rPr>
        <w:t>1</w:t>
      </w:r>
      <w:r w:rsidR="00702E4D">
        <w:rPr>
          <w:rFonts w:ascii="Times New Roman" w:hAnsi="Times New Roman" w:cs="Times New Roman"/>
          <w:sz w:val="28"/>
          <w:szCs w:val="28"/>
          <w:lang w:val="ru-RU"/>
        </w:rPr>
        <w:t>0</w:t>
      </w:r>
      <w:r>
        <w:rPr>
          <w:rFonts w:ascii="Times New Roman" w:hAnsi="Times New Roman" w:cs="Times New Roman"/>
          <w:sz w:val="28"/>
          <w:szCs w:val="28"/>
          <w:lang w:val="en-US"/>
        </w:rPr>
        <w:t>Gbase</w:t>
      </w:r>
      <w:r w:rsidRPr="00124BA4">
        <w:rPr>
          <w:rFonts w:ascii="Times New Roman" w:hAnsi="Times New Roman" w:cs="Times New Roman"/>
          <w:sz w:val="28"/>
          <w:szCs w:val="28"/>
          <w:lang w:val="ru-RU"/>
        </w:rPr>
        <w:t>-</w:t>
      </w:r>
      <w:r w:rsidR="00132649">
        <w:rPr>
          <w:rFonts w:ascii="Times New Roman" w:hAnsi="Times New Roman" w:cs="Times New Roman"/>
          <w:sz w:val="28"/>
          <w:szCs w:val="28"/>
          <w:lang w:val="en-US"/>
        </w:rPr>
        <w:t>T</w:t>
      </w:r>
      <w:r>
        <w:rPr>
          <w:rFonts w:ascii="Times New Roman" w:hAnsi="Times New Roman" w:cs="Times New Roman"/>
          <w:sz w:val="28"/>
          <w:szCs w:val="28"/>
          <w:lang w:val="ru-RU"/>
        </w:rPr>
        <w:t>, способная дать пропускную способность сети до 1</w:t>
      </w:r>
      <w:r w:rsidR="00702E4D" w:rsidRPr="00702E4D">
        <w:rPr>
          <w:rFonts w:ascii="Times New Roman" w:hAnsi="Times New Roman" w:cs="Times New Roman"/>
          <w:sz w:val="28"/>
          <w:szCs w:val="28"/>
          <w:lang w:val="ru-RU"/>
        </w:rPr>
        <w:t>0</w:t>
      </w:r>
      <w:r>
        <w:rPr>
          <w:rFonts w:ascii="Times New Roman" w:hAnsi="Times New Roman" w:cs="Times New Roman"/>
          <w:sz w:val="28"/>
          <w:szCs w:val="28"/>
          <w:lang w:val="ru-RU"/>
        </w:rPr>
        <w:t xml:space="preserve"> Гб/с. Для достижения данной скорости в ЛКС необходимо использовать определённый вид обжима витой пары. Информация об обжиме прямой витой пары для </w:t>
      </w:r>
      <w:r w:rsidR="00152FE1" w:rsidRPr="00152FE1">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была получена в источнике </w:t>
      </w:r>
      <w:r w:rsidRPr="00124BA4">
        <w:rPr>
          <w:rFonts w:ascii="Times New Roman" w:hAnsi="Times New Roman" w:cs="Times New Roman"/>
          <w:sz w:val="28"/>
          <w:szCs w:val="28"/>
          <w:lang w:val="ru-RU"/>
        </w:rPr>
        <w:t>[18]</w:t>
      </w:r>
      <w:r>
        <w:rPr>
          <w:rFonts w:ascii="Times New Roman" w:hAnsi="Times New Roman" w:cs="Times New Roman"/>
          <w:sz w:val="28"/>
          <w:szCs w:val="28"/>
          <w:lang w:val="ru-RU"/>
        </w:rPr>
        <w:t>.</w:t>
      </w:r>
    </w:p>
    <w:p w14:paraId="013DC43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англоязычном источнике </w:t>
      </w:r>
      <w:r w:rsidRPr="00124BA4">
        <w:rPr>
          <w:rFonts w:ascii="Times New Roman" w:hAnsi="Times New Roman" w:cs="Times New Roman"/>
          <w:sz w:val="28"/>
          <w:szCs w:val="28"/>
          <w:lang w:val="ru-RU"/>
        </w:rPr>
        <w:t>[19]</w:t>
      </w:r>
      <w:r>
        <w:rPr>
          <w:rFonts w:ascii="Times New Roman" w:hAnsi="Times New Roman" w:cs="Times New Roman"/>
          <w:sz w:val="28"/>
          <w:szCs w:val="28"/>
          <w:lang w:val="ru-RU"/>
        </w:rPr>
        <w:t xml:space="preserve"> описываются технические характеристики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 использующемся в курсовом проекте в качестве сервера для обслуживания тонких клиентов. Помимо технических характеристик сервера в данном источнике есть информация о его физических габаритах, что позволяет выбрать серверную стойку под этот сервер.</w:t>
      </w:r>
    </w:p>
    <w:p w14:paraId="399D3C6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[20]</w:t>
      </w:r>
      <w:r>
        <w:rPr>
          <w:rFonts w:ascii="Times New Roman" w:hAnsi="Times New Roman" w:cs="Times New Roman"/>
          <w:sz w:val="28"/>
          <w:szCs w:val="28"/>
          <w:lang w:val="ru-RU"/>
        </w:rPr>
        <w:t xml:space="preserve"> описываются характеристики серверной стойки, предназначенной для хранения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w:t>
      </w:r>
    </w:p>
    <w:p w14:paraId="6022639A" w14:textId="6DC72FF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[21]</w:t>
      </w:r>
      <w:r>
        <w:rPr>
          <w:rFonts w:ascii="Times New Roman" w:hAnsi="Times New Roman" w:cs="Times New Roman"/>
          <w:sz w:val="28"/>
          <w:szCs w:val="28"/>
          <w:lang w:val="ru-RU"/>
        </w:rPr>
        <w:t xml:space="preserve"> описывается информационная розетка, которая используется в финальном монтаже локальной сети для подключения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к локальной сети.</w:t>
      </w:r>
    </w:p>
    <w:p w14:paraId="2253F4BF"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[23]</w:t>
      </w:r>
      <w:r>
        <w:rPr>
          <w:rFonts w:ascii="Times New Roman" w:hAnsi="Times New Roman" w:cs="Times New Roman"/>
          <w:sz w:val="28"/>
          <w:szCs w:val="28"/>
          <w:lang w:val="ru-RU"/>
        </w:rPr>
        <w:t xml:space="preserve"> находится краткая информация об огнестойком канальном коробе, применяющемся в курсовом проекте.</w:t>
      </w:r>
    </w:p>
    <w:p w14:paraId="09E109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Технические характеристики принтера, подключаемого к локальной сети для нужд администраторов, описаны в источнике </w:t>
      </w:r>
      <w:r w:rsidRPr="00124BA4">
        <w:rPr>
          <w:rFonts w:ascii="Times New Roman" w:hAnsi="Times New Roman" w:cs="Times New Roman"/>
          <w:sz w:val="28"/>
          <w:szCs w:val="28"/>
          <w:lang w:val="ru-RU"/>
        </w:rPr>
        <w:t>[24]</w:t>
      </w:r>
      <w:r>
        <w:rPr>
          <w:rFonts w:ascii="Times New Roman" w:hAnsi="Times New Roman" w:cs="Times New Roman"/>
          <w:sz w:val="28"/>
          <w:szCs w:val="28"/>
          <w:lang w:val="ru-RU"/>
        </w:rPr>
        <w:t xml:space="preserve">. Инструкция по подключению принтера к локальной сети находится в источнике </w:t>
      </w:r>
      <w:r w:rsidRPr="00124BA4">
        <w:rPr>
          <w:rFonts w:ascii="Times New Roman" w:hAnsi="Times New Roman" w:cs="Times New Roman"/>
          <w:sz w:val="28"/>
          <w:szCs w:val="28"/>
          <w:lang w:val="ru-RU"/>
        </w:rPr>
        <w:t>[30]</w:t>
      </w:r>
      <w:r>
        <w:rPr>
          <w:rFonts w:ascii="Times New Roman" w:hAnsi="Times New Roman" w:cs="Times New Roman"/>
          <w:sz w:val="28"/>
          <w:szCs w:val="28"/>
          <w:lang w:val="ru-RU"/>
        </w:rPr>
        <w:t>.</w:t>
      </w:r>
    </w:p>
    <w:p w14:paraId="1928AE67" w14:textId="7F064B56"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Характеристики используемого коммутатора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SG</w:t>
      </w:r>
      <w:r w:rsidR="00F55A83" w:rsidRPr="00F55A83">
        <w:rPr>
          <w:rFonts w:ascii="Times New Roman" w:hAnsi="Times New Roman" w:cs="Times New Roman"/>
          <w:sz w:val="28"/>
          <w:szCs w:val="28"/>
          <w:lang w:val="ru-RU"/>
        </w:rPr>
        <w:t>350</w:t>
      </w:r>
      <w:r w:rsidR="00F55A83">
        <w:rPr>
          <w:rFonts w:ascii="Times New Roman" w:hAnsi="Times New Roman" w:cs="Times New Roman"/>
          <w:sz w:val="28"/>
          <w:szCs w:val="28"/>
          <w:lang w:val="en-US"/>
        </w:rPr>
        <w:t>XG</w:t>
      </w:r>
      <w:r w:rsidR="00F55A83" w:rsidRPr="00F55A83">
        <w:rPr>
          <w:rFonts w:ascii="Times New Roman" w:hAnsi="Times New Roman" w:cs="Times New Roman"/>
          <w:sz w:val="28"/>
          <w:szCs w:val="28"/>
          <w:lang w:val="ru-RU"/>
        </w:rPr>
        <w:t>-24</w:t>
      </w:r>
      <w:r w:rsidR="00F55A83">
        <w:rPr>
          <w:rFonts w:ascii="Times New Roman" w:hAnsi="Times New Roman" w:cs="Times New Roman"/>
          <w:sz w:val="28"/>
          <w:szCs w:val="28"/>
          <w:lang w:val="en-US"/>
        </w:rPr>
        <w:t>T</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en-US"/>
        </w:rPr>
        <w:t>K</w:t>
      </w:r>
      <w:r w:rsidR="00F55A83" w:rsidRPr="00F55A83">
        <w:rPr>
          <w:rFonts w:ascii="Times New Roman" w:hAnsi="Times New Roman" w:cs="Times New Roman"/>
          <w:sz w:val="28"/>
          <w:szCs w:val="28"/>
          <w:lang w:val="ru-RU"/>
        </w:rPr>
        <w:t>9</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описываются 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5</w:t>
      </w:r>
      <w:r w:rsidRPr="00124BA4">
        <w:rPr>
          <w:rFonts w:ascii="Times New Roman" w:hAnsi="Times New Roman" w:cs="Times New Roman"/>
          <w:sz w:val="28"/>
          <w:szCs w:val="28"/>
          <w:lang w:val="ru-RU"/>
        </w:rPr>
        <w:t>].</w:t>
      </w:r>
    </w:p>
    <w:p w14:paraId="48B77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6</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беспроводная точка доступа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24BA4">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 xml:space="preserve">. На этой же странице находится инструкция по первоначальной настройке точки доступа </w:t>
      </w:r>
      <w:r>
        <w:rPr>
          <w:rFonts w:ascii="Times New Roman" w:hAnsi="Times New Roman" w:cs="Times New Roman"/>
          <w:sz w:val="28"/>
          <w:szCs w:val="28"/>
          <w:lang w:val="en-US"/>
        </w:rPr>
        <w:t>Wi</w:t>
      </w:r>
      <w:r w:rsidRPr="00124BA4">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p>
    <w:p w14:paraId="4152276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27</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28</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описаны технические характеристики двух системных блоков: </w:t>
      </w:r>
      <w:r>
        <w:rPr>
          <w:rFonts w:ascii="Times New Roman" w:hAnsi="Times New Roman" w:cs="Times New Roman"/>
          <w:sz w:val="28"/>
          <w:szCs w:val="28"/>
          <w:lang w:val="en-US"/>
        </w:rPr>
        <w:t>Jet</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D40409">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D40409">
        <w:rPr>
          <w:rFonts w:ascii="Times New Roman" w:hAnsi="Times New Roman" w:cs="Times New Roman"/>
          <w:sz w:val="28"/>
          <w:szCs w:val="28"/>
          <w:lang w:val="ru-RU"/>
        </w:rPr>
        <w:t>7</w:t>
      </w:r>
      <w:r>
        <w:rPr>
          <w:rFonts w:ascii="Times New Roman" w:hAnsi="Times New Roman" w:cs="Times New Roman"/>
          <w:sz w:val="28"/>
          <w:szCs w:val="28"/>
          <w:lang w:val="ru-RU"/>
        </w:rPr>
        <w:t xml:space="preserve">, используемой в реализуемой ЛКС в качестве </w:t>
      </w:r>
      <w:r>
        <w:rPr>
          <w:rFonts w:ascii="Times New Roman" w:hAnsi="Times New Roman" w:cs="Times New Roman"/>
          <w:sz w:val="28"/>
          <w:szCs w:val="28"/>
          <w:lang w:val="en-US"/>
        </w:rPr>
        <w:t>RADIUS</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и </w:t>
      </w:r>
      <w:r>
        <w:rPr>
          <w:rFonts w:ascii="Times New Roman" w:hAnsi="Times New Roman" w:cs="Times New Roman"/>
          <w:sz w:val="28"/>
          <w:szCs w:val="28"/>
          <w:lang w:val="en-US"/>
        </w:rPr>
        <w:t>Irwin</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D40409">
        <w:rPr>
          <w:rFonts w:ascii="Times New Roman" w:hAnsi="Times New Roman" w:cs="Times New Roman"/>
          <w:sz w:val="28"/>
          <w:szCs w:val="28"/>
          <w:lang w:val="ru-RU"/>
        </w:rPr>
        <w:t>1-07</w:t>
      </w:r>
      <w:r>
        <w:rPr>
          <w:rFonts w:ascii="Times New Roman" w:hAnsi="Times New Roman" w:cs="Times New Roman"/>
          <w:sz w:val="28"/>
          <w:szCs w:val="28"/>
          <w:lang w:val="ru-RU"/>
        </w:rPr>
        <w:t>, который является персональным компьютером для пользования администраторами с целью решения рабочих задач.</w:t>
      </w:r>
    </w:p>
    <w:p w14:paraId="209890C7" w14:textId="1F84B83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40409">
        <w:rPr>
          <w:rFonts w:ascii="Times New Roman" w:hAnsi="Times New Roman" w:cs="Times New Roman"/>
          <w:sz w:val="28"/>
          <w:szCs w:val="28"/>
          <w:lang w:val="ru-RU"/>
        </w:rPr>
        <w:t>[24 – 2</w:t>
      </w:r>
      <w:r w:rsidR="00F55A83">
        <w:rPr>
          <w:rFonts w:ascii="Times New Roman" w:hAnsi="Times New Roman" w:cs="Times New Roman"/>
          <w:sz w:val="28"/>
          <w:szCs w:val="28"/>
          <w:lang w:val="ru-RU"/>
        </w:rPr>
        <w:t>8</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 помимо технических характеристик закупаемого оборудования, приведены цены на оборудование и контактные номера телефонов компаний, реализующих данную продукция для физических и юридических лиц. </w:t>
      </w:r>
    </w:p>
    <w:p w14:paraId="17F6D985" w14:textId="5CE3C84A" w:rsidR="00AB61FF" w:rsidRPr="00DF5502"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w:t>
      </w:r>
      <w:r w:rsidR="00F55A83">
        <w:rPr>
          <w:rFonts w:ascii="Times New Roman" w:hAnsi="Times New Roman" w:cs="Times New Roman"/>
          <w:sz w:val="28"/>
          <w:szCs w:val="28"/>
          <w:lang w:val="ru-RU"/>
        </w:rPr>
        <w:t>29</w:t>
      </w:r>
      <w:r w:rsidRPr="00DF5502">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процесс подключения принтера </w:t>
      </w:r>
      <w:r>
        <w:rPr>
          <w:rFonts w:ascii="Times New Roman" w:hAnsi="Times New Roman" w:cs="Times New Roman"/>
          <w:sz w:val="28"/>
          <w:szCs w:val="28"/>
          <w:lang w:val="en-US"/>
        </w:rPr>
        <w:t>Ricoh</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к локальной компьютерной сети.</w:t>
      </w:r>
    </w:p>
    <w:p w14:paraId="740371C5" w14:textId="0E49DD3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F5502">
        <w:rPr>
          <w:rFonts w:ascii="Times New Roman" w:hAnsi="Times New Roman" w:cs="Times New Roman"/>
          <w:sz w:val="28"/>
          <w:szCs w:val="28"/>
          <w:lang w:val="ru-RU"/>
        </w:rPr>
        <w:t>[3</w:t>
      </w:r>
      <w:r w:rsidR="00F55A83">
        <w:rPr>
          <w:rFonts w:ascii="Times New Roman" w:hAnsi="Times New Roman" w:cs="Times New Roman"/>
          <w:sz w:val="28"/>
          <w:szCs w:val="28"/>
          <w:lang w:val="ru-RU"/>
        </w:rPr>
        <w:t>0</w:t>
      </w:r>
      <w:r>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описана структура </w:t>
      </w:r>
      <w:r>
        <w:rPr>
          <w:rFonts w:ascii="Times New Roman" w:hAnsi="Times New Roman" w:cs="Times New Roman"/>
          <w:sz w:val="28"/>
          <w:szCs w:val="28"/>
          <w:lang w:val="en-US"/>
        </w:rPr>
        <w:t>Metro</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её особенности и отличительные черты, основные понятия, модели предоставления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w:t>
      </w:r>
      <w:r>
        <w:rPr>
          <w:rFonts w:ascii="Times New Roman" w:hAnsi="Times New Roman" w:cs="Times New Roman"/>
          <w:sz w:val="28"/>
          <w:szCs w:val="28"/>
          <w:lang w:val="ru-RU"/>
        </w:rPr>
        <w:t>услуг, практики применения и перспективы для расширения локальной компьютерной сети.</w:t>
      </w:r>
    </w:p>
    <w:p w14:paraId="5F912738" w14:textId="3B75F082" w:rsidR="000E598E" w:rsidRDefault="000E598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Сегодня классическим подходом к построению </w:t>
      </w:r>
      <w:r>
        <w:rPr>
          <w:rFonts w:ascii="Times New Roman" w:hAnsi="Times New Roman" w:cs="Times New Roman"/>
          <w:sz w:val="28"/>
          <w:szCs w:val="28"/>
          <w:lang w:val="en-US"/>
        </w:rPr>
        <w:t>Metro</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функциональная декомпозиция на уровни доступа: опорная сеть (ядро), уровень агрегации и уровень доступа (клиентский уровень). Для обеспечения повышенной надёжности и резервирования широко применяется топологическая модель кольца. Кольца обычно создаются на уровне ядра и на клиентском уровне.</w:t>
      </w:r>
    </w:p>
    <w:p w14:paraId="36987A94" w14:textId="75328287"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Базовой для построения развитых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сетей является технология виртуальных локальных сетей – </w:t>
      </w:r>
      <w:r>
        <w:rPr>
          <w:rFonts w:ascii="Times New Roman" w:hAnsi="Times New Roman" w:cs="Times New Roman"/>
          <w:sz w:val="28"/>
          <w:szCs w:val="28"/>
          <w:lang w:val="en-US"/>
        </w:rPr>
        <w:t>Virtual</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Private</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Данная технология позволяет создавать в едином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сегменте независимые логические области, ограничивающие на канальном уровне пределы распространения трафика. В заголовок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кадра вводится дополнительная принадлежность к конкретному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C75CC">
        <w:rPr>
          <w:rFonts w:ascii="Times New Roman" w:hAnsi="Times New Roman" w:cs="Times New Roman"/>
          <w:sz w:val="28"/>
          <w:szCs w:val="28"/>
          <w:lang w:val="ru-RU"/>
        </w:rPr>
        <w:t>Так получается помеченный кадр, который передаётся по транковым каналам и на выходе из коммутатора (например, на стороне клиентского порта) метка убирается</w:t>
      </w:r>
      <w:r w:rsidR="009C75CC" w:rsidRPr="009C75CC">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009C75CC" w:rsidRPr="009C75CC">
        <w:rPr>
          <w:rFonts w:ascii="Times New Roman" w:hAnsi="Times New Roman" w:cs="Times New Roman"/>
          <w:sz w:val="28"/>
          <w:szCs w:val="28"/>
          <w:lang w:val="ru-RU"/>
        </w:rPr>
        <w:t>].</w:t>
      </w:r>
    </w:p>
    <w:p w14:paraId="4F501CFC" w14:textId="5191E7C7" w:rsid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363F0E">
        <w:rPr>
          <w:rFonts w:ascii="Times New Roman" w:hAnsi="Times New Roman" w:cs="Times New Roman"/>
          <w:sz w:val="28"/>
          <w:szCs w:val="28"/>
          <w:lang w:val="ru-RU"/>
        </w:rPr>
        <w:t>[34]</w:t>
      </w:r>
      <w:r>
        <w:rPr>
          <w:rFonts w:ascii="Times New Roman" w:hAnsi="Times New Roman" w:cs="Times New Roman"/>
          <w:sz w:val="28"/>
          <w:szCs w:val="28"/>
          <w:lang w:val="ru-RU"/>
        </w:rPr>
        <w:t xml:space="preserve"> приведена справочная информация о переключении сервера на резервный и репликации данных.</w:t>
      </w:r>
    </w:p>
    <w:p w14:paraId="6575A571" w14:textId="4601355C" w:rsidR="00363F0E" w:rsidRP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Репликация данных – механизм синхронизации содержимого нескольких серверов.</w:t>
      </w:r>
    </w:p>
    <w:p w14:paraId="43308415" w14:textId="77777777" w:rsidR="00AB61FF" w:rsidRPr="00DF5502" w:rsidRDefault="00AB61FF" w:rsidP="00AB61FF">
      <w:pPr>
        <w:spacing w:after="0" w:line="240" w:lineRule="auto"/>
        <w:ind w:firstLine="709"/>
        <w:jc w:val="both"/>
        <w:rPr>
          <w:rFonts w:ascii="Times New Roman" w:hAnsi="Times New Roman" w:cs="Times New Roman"/>
          <w:sz w:val="28"/>
          <w:szCs w:val="28"/>
          <w:lang w:val="ru-RU"/>
        </w:rPr>
      </w:pPr>
    </w:p>
    <w:p w14:paraId="3747FAA9" w14:textId="77777777" w:rsidR="00AB61FF" w:rsidRDefault="00AB61FF" w:rsidP="00AB61FF">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F6807D9" w14:textId="77777777" w:rsidR="00AB61FF" w:rsidRPr="00824C4C" w:rsidRDefault="00AB61FF" w:rsidP="00AB61FF">
      <w:pPr>
        <w:spacing w:after="0" w:line="240" w:lineRule="auto"/>
        <w:ind w:firstLine="709"/>
        <w:jc w:val="both"/>
        <w:rPr>
          <w:rFonts w:ascii="Times New Roman" w:hAnsi="Times New Roman" w:cs="Times New Roman"/>
          <w:b/>
          <w:bCs/>
          <w:sz w:val="28"/>
          <w:szCs w:val="28"/>
          <w:lang w:val="ru-RU"/>
        </w:rPr>
      </w:pPr>
      <w:r w:rsidRPr="00824C4C">
        <w:rPr>
          <w:rFonts w:ascii="Times New Roman" w:hAnsi="Times New Roman" w:cs="Times New Roman"/>
          <w:b/>
          <w:bCs/>
          <w:sz w:val="28"/>
          <w:szCs w:val="28"/>
          <w:lang w:val="ru-RU"/>
        </w:rPr>
        <w:lastRenderedPageBreak/>
        <w:t>2 СТРУКТУРНОЕ ПРОЕКТИРОВАНИЕ</w:t>
      </w:r>
    </w:p>
    <w:p w14:paraId="35020399"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950D069" w14:textId="667F096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её выбора. Со структурной схемой локальной компьютерной сети можно ознакомиться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А</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C570D7E" w14:textId="6FE5E35A"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Предприятие, занимающееся программированием, представляет из себя различные структурные единицы: отдел программирования, отдел управления персоналом, отдел управления компанией центр обработки данных. В рамках данного курсового проекта описывается проектирование локальной компьютерной сети для центра обработки данных.</w:t>
      </w:r>
    </w:p>
    <w:p w14:paraId="614FDE64" w14:textId="012F03FD"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центр обработки данных занимает два помещения площадью 10 и 30 м</w:t>
      </w:r>
      <w:r w:rsidRPr="006748AE">
        <w:rPr>
          <w:rFonts w:ascii="Times New Roman" w:hAnsi="Times New Roman" w:cs="Times New Roman"/>
          <w:sz w:val="28"/>
          <w:szCs w:val="28"/>
          <w:vertAlign w:val="superscript"/>
          <w:lang w:val="ru-RU"/>
        </w:rPr>
        <w:t>2</w:t>
      </w:r>
      <w:r>
        <w:rPr>
          <w:rFonts w:ascii="Times New Roman" w:hAnsi="Times New Roman" w:cs="Times New Roman"/>
          <w:sz w:val="28"/>
          <w:szCs w:val="28"/>
          <w:lang w:val="ru-RU"/>
        </w:rPr>
        <w:t xml:space="preserve"> (серверное помещение, в котором расположено серверное оборудование, и комната администраторов, где организованы их рабочие места). Основная задача центра обработки данных – обслуживание до ста тонких клиентов, что говорит о </w:t>
      </w:r>
      <w:r w:rsidR="00C54116">
        <w:rPr>
          <w:rFonts w:ascii="Times New Roman" w:hAnsi="Times New Roman" w:cs="Times New Roman"/>
          <w:sz w:val="28"/>
          <w:szCs w:val="28"/>
          <w:lang w:val="ru-RU"/>
        </w:rPr>
        <w:t>больших размерах предприятия и больших объёмах трафика, который будет передаваться из ЦОД в остальные отделы компании и обратно.</w:t>
      </w:r>
    </w:p>
    <w:p w14:paraId="30DA06F2" w14:textId="3D255DC6" w:rsidR="00AB61FF"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данному условию, в локальной сети центра обработки данных входят три административные станции, за которыми поочерёдно работаю три администратора, принтер, основной и резервный сервер для обслуживания тонких клиентов. Для обеспечения доступа к сети с портативных устройств администраторов (смартфоны, ноутбуки) необходимо установить беспроводную точку доступа. Для ограничения доступа к беспроводной сети необходимо установить и организовать работу ААА-сервера.</w:t>
      </w:r>
    </w:p>
    <w:p w14:paraId="5D8B53F0" w14:textId="0D89056F" w:rsidR="00C54116"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Локальная сеть состоит из коммутатора третьего уровня, к которому подключены пользовательские станции, принтер, беспроводная точка доступа и серверное оборудование. В связи с большим потоком данных, передаваемым через локальную сеть, необходимо обеспечить пропускную способность на пути от основного и резервного терминального сервера до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пользователей не менее 10 Гб/с.</w:t>
      </w:r>
    </w:p>
    <w:p w14:paraId="02816CB7" w14:textId="25FF17B9" w:rsidR="00AB61FF" w:rsidRDefault="009C75CC" w:rsidP="006748AE">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особенности строения </w:t>
      </w:r>
      <w:r>
        <w:rPr>
          <w:rFonts w:ascii="Times New Roman" w:hAnsi="Times New Roman" w:cs="Times New Roman"/>
          <w:sz w:val="28"/>
          <w:szCs w:val="28"/>
          <w:lang w:val="en-US"/>
        </w:rPr>
        <w:t>Metro</w:t>
      </w:r>
      <w:r w:rsidRPr="009C75C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коммутатор, являющийся связующим элементом проектируемой локальной компьютерной сети и остальными сегментами сети компании, занимающейся программированием, подключается к остальным коммутаторам в кольцевую топологию. Внутри проектируемой локальной компьютерной сети используется топологическая модель «звезда»</w:t>
      </w:r>
      <w:r w:rsidR="00C54116">
        <w:rPr>
          <w:rFonts w:ascii="Times New Roman" w:hAnsi="Times New Roman" w:cs="Times New Roman"/>
          <w:sz w:val="28"/>
          <w:szCs w:val="28"/>
          <w:lang w:val="ru-RU"/>
        </w:rPr>
        <w:t xml:space="preserve"> - оконечные устройства подключаются к коммутатору, который в свою очередь подключается к сети </w:t>
      </w:r>
      <w:r w:rsidR="00C54116">
        <w:rPr>
          <w:rFonts w:ascii="Times New Roman" w:hAnsi="Times New Roman" w:cs="Times New Roman"/>
          <w:sz w:val="28"/>
          <w:szCs w:val="28"/>
          <w:lang w:val="en-US"/>
        </w:rPr>
        <w:t>Metro</w:t>
      </w:r>
      <w:r w:rsidR="00C54116" w:rsidRPr="00C54116">
        <w:rPr>
          <w:rFonts w:ascii="Times New Roman" w:hAnsi="Times New Roman" w:cs="Times New Roman"/>
          <w:sz w:val="28"/>
          <w:szCs w:val="28"/>
          <w:lang w:val="ru-RU"/>
        </w:rPr>
        <w:t xml:space="preserve"> </w:t>
      </w:r>
      <w:r w:rsidR="00C54116">
        <w:rPr>
          <w:rFonts w:ascii="Times New Roman" w:hAnsi="Times New Roman" w:cs="Times New Roman"/>
          <w:sz w:val="28"/>
          <w:szCs w:val="28"/>
          <w:lang w:val="en-US"/>
        </w:rPr>
        <w:t>Ethernet</w:t>
      </w:r>
      <w:r w:rsidR="00C54116">
        <w:rPr>
          <w:rFonts w:ascii="Times New Roman" w:hAnsi="Times New Roman" w:cs="Times New Roman"/>
          <w:sz w:val="28"/>
          <w:szCs w:val="28"/>
          <w:lang w:val="ru-RU"/>
        </w:rPr>
        <w:t>.</w:t>
      </w:r>
      <w:r w:rsidR="00AB61FF">
        <w:rPr>
          <w:rFonts w:ascii="Times New Roman" w:hAnsi="Times New Roman" w:cs="Times New Roman"/>
          <w:sz w:val="28"/>
          <w:szCs w:val="28"/>
          <w:lang w:val="ru-RU"/>
        </w:rPr>
        <w:br w:type="page"/>
      </w:r>
    </w:p>
    <w:p w14:paraId="3A344C5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lastRenderedPageBreak/>
        <w:t>3 ФУНКЦИОНАЛЬНОЕ ПРОЕКТИРОВАНИЕ</w:t>
      </w:r>
    </w:p>
    <w:p w14:paraId="0362B295"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69AEFB" w14:textId="6A7ACC9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функционального проектирования в данном разделе описывается функционирование программной и аппаратной составляющей проектируемой ЛКС. Детально изучить топологию и структуру разрабатываемой локальной компьютерной сети можно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Б</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D6ABD81" w14:textId="77777777" w:rsidR="00AB61FF" w:rsidRPr="00734963" w:rsidRDefault="00AB61FF" w:rsidP="00AB61FF">
      <w:pPr>
        <w:spacing w:after="0" w:line="240" w:lineRule="auto"/>
        <w:jc w:val="both"/>
        <w:rPr>
          <w:rFonts w:ascii="Times New Roman" w:hAnsi="Times New Roman" w:cs="Times New Roman"/>
          <w:sz w:val="28"/>
          <w:szCs w:val="28"/>
          <w:lang w:val="ru-RU"/>
        </w:rPr>
      </w:pPr>
    </w:p>
    <w:p w14:paraId="02F4F47B" w14:textId="748C3C54" w:rsidR="00AB61FF" w:rsidRPr="00A45661"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A45661">
        <w:rPr>
          <w:rFonts w:ascii="Times New Roman" w:hAnsi="Times New Roman" w:cs="Times New Roman"/>
          <w:b/>
          <w:bCs/>
          <w:sz w:val="28"/>
          <w:szCs w:val="28"/>
          <w:lang w:val="ru-RU"/>
        </w:rPr>
        <w:t>3.</w:t>
      </w:r>
      <w:r w:rsidR="001F46DF">
        <w:rPr>
          <w:rFonts w:ascii="Times New Roman" w:hAnsi="Times New Roman" w:cs="Times New Roman"/>
          <w:b/>
          <w:bCs/>
          <w:sz w:val="28"/>
          <w:szCs w:val="28"/>
          <w:lang w:val="ru-RU"/>
        </w:rPr>
        <w:t>1</w:t>
      </w:r>
      <w:r w:rsidRPr="00A45661">
        <w:rPr>
          <w:rFonts w:ascii="Times New Roman" w:hAnsi="Times New Roman" w:cs="Times New Roman"/>
          <w:b/>
          <w:bCs/>
          <w:sz w:val="28"/>
          <w:szCs w:val="28"/>
          <w:lang w:val="ru-RU"/>
        </w:rPr>
        <w:t xml:space="preserve"> Обоснование выбора сетевого оборудования</w:t>
      </w:r>
    </w:p>
    <w:p w14:paraId="0A53B47B"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p>
    <w:p w14:paraId="483F8317"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сетях происходит пакетная передача данных и важно правильно обработать каждый пакет, узнать источник и пункт назначения пакета, узнать данные, которые он хранит в себе, а также обеспечить целостность пакета и передаваемой им информации и доставить пакет в место назначения. Эту задачу берёт на себя активное сетевое оборудование. Выбор сетевого оборудования очень важен, так как от него зависит правильность функционирования всей локальной сети, поэтому к нему стоит подойти ответственно.</w:t>
      </w:r>
    </w:p>
    <w:p w14:paraId="4794E0DD"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компания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предоставляет самый широкий выбор коммутаторов, маршрутизаторов и другого сетевого оборудования. По данным за 2016 год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контролирует 56% рынка активного сетевого оборудования, что говорит о высоком уровне и качестве. Однако за хорошую технику нужно платить: оборудование компании стоит заметно дороже по сравнению с другими устройствами, но эта переплата стоит того, когда дело касается серьёзных коммерческих сетей, где важна скорость работы и отказоустойчивость. С учётом вышеизложенного и пожеланий заказчика в ходе проектирования ЛКС было принято использовать именно оборудование компании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w:t>
      </w:r>
    </w:p>
    <w:p w14:paraId="35834ED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было подключение сервера для обслуживания до 100 тонких клиентов, следовательно в проекте необходимо было предусмотреть высокую пропускную способность пассивного и активного оборудования.</w:t>
      </w:r>
    </w:p>
    <w:p w14:paraId="26D616CC" w14:textId="0FB57B35" w:rsidR="00AB61FF" w:rsidRDefault="00AB61FF" w:rsidP="00EC552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одновременном подключении ста тонких клиентов к серверу минимальная скорость соединения, которую нужно обеспечить для потоковой передачи, около </w:t>
      </w:r>
      <w:r w:rsidR="00EC552F" w:rsidRPr="00EC552F">
        <w:rPr>
          <w:rFonts w:ascii="Times New Roman" w:hAnsi="Times New Roman" w:cs="Times New Roman"/>
          <w:sz w:val="28"/>
          <w:szCs w:val="28"/>
          <w:lang w:val="ru-RU"/>
        </w:rPr>
        <w:t>1</w:t>
      </w:r>
      <w:r w:rsidR="00EC552F">
        <w:rPr>
          <w:rFonts w:ascii="Times New Roman" w:hAnsi="Times New Roman" w:cs="Times New Roman"/>
          <w:sz w:val="28"/>
          <w:szCs w:val="28"/>
          <w:lang w:val="ru-RU"/>
        </w:rPr>
        <w:t>5</w:t>
      </w:r>
      <w:r>
        <w:rPr>
          <w:rFonts w:ascii="Times New Roman" w:hAnsi="Times New Roman" w:cs="Times New Roman"/>
          <w:sz w:val="28"/>
          <w:szCs w:val="28"/>
          <w:lang w:val="ru-RU"/>
        </w:rPr>
        <w:t xml:space="preserve"> Мбит/с на одного пользователя</w:t>
      </w:r>
      <w:r w:rsidR="00EC552F">
        <w:rPr>
          <w:rFonts w:ascii="Times New Roman" w:hAnsi="Times New Roman" w:cs="Times New Roman"/>
          <w:sz w:val="28"/>
          <w:szCs w:val="28"/>
          <w:lang w:val="ru-RU"/>
        </w:rPr>
        <w:t xml:space="preserve"> </w:t>
      </w:r>
      <w:r w:rsidR="00EC552F" w:rsidRPr="00EC552F">
        <w:rPr>
          <w:rFonts w:ascii="Times New Roman" w:hAnsi="Times New Roman" w:cs="Times New Roman"/>
          <w:sz w:val="28"/>
          <w:szCs w:val="28"/>
          <w:lang w:val="ru-RU"/>
        </w:rPr>
        <w:t>[33]</w:t>
      </w:r>
      <w:r>
        <w:rPr>
          <w:rFonts w:ascii="Times New Roman" w:hAnsi="Times New Roman" w:cs="Times New Roman"/>
          <w:sz w:val="28"/>
          <w:szCs w:val="28"/>
          <w:lang w:val="ru-RU"/>
        </w:rPr>
        <w:t>.</w:t>
      </w:r>
    </w:p>
    <w:p w14:paraId="19F61DDE" w14:textId="77777777" w:rsidR="00977DD3" w:rsidRDefault="00EC552F"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обеспечения одновременного обслуживания сотни тонких клиентов потребуется пропускная способность каналов минимум в 1500 Мбит/с. С учётом возможного масштабирования предприятия необходимо обеспечить пропускную способность на пути от терминального сервера до тонкого клиента в 10 Гбит/с</w:t>
      </w:r>
      <w:r w:rsidR="00977DD3">
        <w:rPr>
          <w:rFonts w:ascii="Times New Roman" w:hAnsi="Times New Roman" w:cs="Times New Roman"/>
          <w:sz w:val="28"/>
          <w:szCs w:val="28"/>
          <w:lang w:val="ru-RU"/>
        </w:rPr>
        <w:t>, для этого в пределах проектируемой локальной компьютерной сети необходимо выбрать коммутатор с интерфейсами 10</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Gigabit</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Ethernet</w:t>
      </w:r>
      <w:r w:rsidR="00977DD3">
        <w:rPr>
          <w:rFonts w:ascii="Times New Roman" w:hAnsi="Times New Roman" w:cs="Times New Roman"/>
          <w:sz w:val="28"/>
          <w:szCs w:val="28"/>
          <w:lang w:val="ru-RU"/>
        </w:rPr>
        <w:t>. Для администраторов, использующих подключение к беспроводной сети, такая скорость является избыточной для повседневного использования, поэтому было принято решение выбрать беспроводную точку доступа с меньшей пропускной способностью.</w:t>
      </w:r>
    </w:p>
    <w:p w14:paraId="5F4022B4" w14:textId="7D039D9D" w:rsidR="00AB61FF" w:rsidRPr="00977DD3" w:rsidRDefault="00977DD3"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Исходя из вышесказанного было принято использовать следующее активное сетевое оборудование:</w:t>
      </w:r>
    </w:p>
    <w:p w14:paraId="3A802E48" w14:textId="77777777" w:rsidR="00AB61FF"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w:t>
      </w:r>
      <w:r>
        <w:rPr>
          <w:rFonts w:ascii="Times New Roman" w:hAnsi="Times New Roman" w:cs="Times New Roman"/>
          <w:sz w:val="28"/>
          <w:szCs w:val="28"/>
          <w:lang w:val="en-US"/>
        </w:rPr>
        <w:t>Cisco</w:t>
      </w:r>
      <w:r w:rsidRPr="00D231C1">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D231C1">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D231C1">
        <w:rPr>
          <w:rFonts w:ascii="Times New Roman" w:hAnsi="Times New Roman" w:cs="Times New Roman"/>
          <w:sz w:val="28"/>
          <w:szCs w:val="28"/>
          <w:lang w:val="ru-RU"/>
        </w:rPr>
        <w:t>.</w:t>
      </w:r>
    </w:p>
    <w:p w14:paraId="627C404B" w14:textId="70EE4CEC" w:rsidR="00AB61FF" w:rsidRPr="00F7661C"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SG</w:t>
      </w:r>
      <w:r w:rsidR="00977DD3" w:rsidRPr="00977DD3">
        <w:rPr>
          <w:rFonts w:ascii="Times New Roman" w:hAnsi="Times New Roman" w:cs="Times New Roman"/>
          <w:sz w:val="28"/>
          <w:szCs w:val="28"/>
          <w:lang w:val="ru-RU"/>
        </w:rPr>
        <w:t>350</w:t>
      </w:r>
      <w:r w:rsidR="00977DD3">
        <w:rPr>
          <w:rFonts w:ascii="Times New Roman" w:hAnsi="Times New Roman" w:cs="Times New Roman"/>
          <w:sz w:val="28"/>
          <w:szCs w:val="28"/>
          <w:lang w:val="en-US"/>
        </w:rPr>
        <w:t>XG</w:t>
      </w:r>
      <w:r w:rsidR="00977DD3" w:rsidRPr="00977DD3">
        <w:rPr>
          <w:rFonts w:ascii="Times New Roman" w:hAnsi="Times New Roman" w:cs="Times New Roman"/>
          <w:sz w:val="28"/>
          <w:szCs w:val="28"/>
          <w:lang w:val="ru-RU"/>
        </w:rPr>
        <w:t>-24</w:t>
      </w:r>
      <w:r w:rsidR="00977DD3">
        <w:rPr>
          <w:rFonts w:ascii="Times New Roman" w:hAnsi="Times New Roman" w:cs="Times New Roman"/>
          <w:sz w:val="28"/>
          <w:szCs w:val="28"/>
          <w:lang w:val="en-US"/>
        </w:rPr>
        <w:t>T</w:t>
      </w:r>
      <w:r w:rsidR="00977DD3" w:rsidRPr="00977DD3">
        <w:rPr>
          <w:rFonts w:ascii="Times New Roman" w:hAnsi="Times New Roman" w:cs="Times New Roman"/>
          <w:sz w:val="28"/>
          <w:szCs w:val="28"/>
          <w:lang w:val="ru-RU"/>
        </w:rPr>
        <w:t>-</w:t>
      </w:r>
      <w:r w:rsidR="00977DD3">
        <w:rPr>
          <w:rFonts w:ascii="Times New Roman" w:hAnsi="Times New Roman" w:cs="Times New Roman"/>
          <w:sz w:val="28"/>
          <w:szCs w:val="28"/>
          <w:lang w:val="en-US"/>
        </w:rPr>
        <w:t>K</w:t>
      </w:r>
      <w:r w:rsidR="00977DD3" w:rsidRPr="00977DD3">
        <w:rPr>
          <w:rFonts w:ascii="Times New Roman" w:hAnsi="Times New Roman" w:cs="Times New Roman"/>
          <w:sz w:val="28"/>
          <w:szCs w:val="28"/>
          <w:lang w:val="ru-RU"/>
        </w:rPr>
        <w:t>9</w:t>
      </w:r>
      <w:r>
        <w:rPr>
          <w:rFonts w:ascii="Times New Roman" w:hAnsi="Times New Roman" w:cs="Times New Roman"/>
          <w:sz w:val="28"/>
          <w:szCs w:val="28"/>
          <w:lang w:val="ru-RU"/>
        </w:rPr>
        <w:t>.</w:t>
      </w:r>
    </w:p>
    <w:p w14:paraId="53BB69AB" w14:textId="77777777" w:rsidR="00AB61FF" w:rsidRDefault="00AB61FF" w:rsidP="00AB61FF">
      <w:pPr>
        <w:spacing w:after="0" w:line="240" w:lineRule="auto"/>
        <w:jc w:val="both"/>
        <w:rPr>
          <w:rFonts w:ascii="Times New Roman" w:hAnsi="Times New Roman" w:cs="Times New Roman"/>
          <w:sz w:val="28"/>
          <w:szCs w:val="28"/>
          <w:lang w:val="ru-RU"/>
        </w:rPr>
      </w:pPr>
    </w:p>
    <w:p w14:paraId="12688FB4" w14:textId="39AFFAF6"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Беспроводная точка доступа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Pr="007E2D85">
        <w:rPr>
          <w:rFonts w:ascii="Times New Roman" w:hAnsi="Times New Roman" w:cs="Times New Roman"/>
          <w:b/>
          <w:bCs/>
          <w:sz w:val="28"/>
          <w:szCs w:val="28"/>
          <w:lang w:val="en-US"/>
        </w:rPr>
        <w:t>Aironet</w:t>
      </w:r>
      <w:r w:rsidRPr="007E2D85">
        <w:rPr>
          <w:rFonts w:ascii="Times New Roman" w:hAnsi="Times New Roman" w:cs="Times New Roman"/>
          <w:b/>
          <w:bCs/>
          <w:sz w:val="28"/>
          <w:szCs w:val="28"/>
          <w:lang w:val="ru-RU"/>
        </w:rPr>
        <w:t xml:space="preserve"> 1602</w:t>
      </w:r>
      <w:r w:rsidRPr="007E2D85">
        <w:rPr>
          <w:rFonts w:ascii="Times New Roman" w:hAnsi="Times New Roman" w:cs="Times New Roman"/>
          <w:b/>
          <w:bCs/>
          <w:sz w:val="28"/>
          <w:szCs w:val="28"/>
          <w:lang w:val="en-US"/>
        </w:rPr>
        <w:t>I</w:t>
      </w:r>
    </w:p>
    <w:p w14:paraId="505DA124" w14:textId="77777777" w:rsidR="00AB61FF" w:rsidRDefault="00AB61FF" w:rsidP="00AB61FF">
      <w:pPr>
        <w:spacing w:after="0" w:line="240" w:lineRule="auto"/>
        <w:jc w:val="both"/>
        <w:rPr>
          <w:rFonts w:ascii="Times New Roman" w:hAnsi="Times New Roman" w:cs="Times New Roman"/>
          <w:sz w:val="28"/>
          <w:szCs w:val="28"/>
          <w:lang w:val="ru-RU"/>
        </w:rPr>
      </w:pPr>
    </w:p>
    <w:p w14:paraId="32FBB71F" w14:textId="11048626" w:rsidR="00AB61FF" w:rsidRPr="00977DD3"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используется для подключения к сети беспроводных устройств по технологии </w:t>
      </w:r>
      <w:r>
        <w:rPr>
          <w:rFonts w:ascii="Times New Roman" w:hAnsi="Times New Roman" w:cs="Times New Roman"/>
          <w:sz w:val="28"/>
          <w:szCs w:val="28"/>
          <w:lang w:val="en-US"/>
        </w:rPr>
        <w:t>Wi</w:t>
      </w:r>
      <w:r w:rsidRPr="00393683">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Данная точка доступа является одной из самых бюджетных из тех, что предлагает компания </w:t>
      </w:r>
      <w:r>
        <w:rPr>
          <w:rFonts w:ascii="Times New Roman" w:hAnsi="Times New Roman" w:cs="Times New Roman"/>
          <w:sz w:val="28"/>
          <w:szCs w:val="28"/>
          <w:lang w:val="en-US"/>
        </w:rPr>
        <w:t>Cisco</w:t>
      </w:r>
      <w:r w:rsidRPr="0039368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малого и среднего бизнеса. Она поддерживает используемый в сети протокол аутентификации </w:t>
      </w:r>
      <w:r>
        <w:rPr>
          <w:rFonts w:ascii="Times New Roman" w:hAnsi="Times New Roman" w:cs="Times New Roman"/>
          <w:sz w:val="28"/>
          <w:szCs w:val="28"/>
          <w:lang w:val="en-US"/>
        </w:rPr>
        <w:t>WPA</w:t>
      </w:r>
      <w:r w:rsidRPr="00393683">
        <w:rPr>
          <w:rFonts w:ascii="Times New Roman" w:hAnsi="Times New Roman" w:cs="Times New Roman"/>
          <w:sz w:val="28"/>
          <w:szCs w:val="28"/>
          <w:lang w:val="ru-RU"/>
        </w:rPr>
        <w:t>2</w:t>
      </w:r>
      <w:r>
        <w:rPr>
          <w:rFonts w:ascii="Times New Roman" w:hAnsi="Times New Roman" w:cs="Times New Roman"/>
          <w:sz w:val="28"/>
          <w:szCs w:val="28"/>
          <w:lang w:val="ru-RU"/>
        </w:rPr>
        <w:t>, а также настраивается при помощи графического интерфейса пользователя.</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Основным стандартом для </w:t>
      </w:r>
      <w:r>
        <w:rPr>
          <w:rFonts w:ascii="Times New Roman" w:hAnsi="Times New Roman" w:cs="Times New Roman"/>
          <w:sz w:val="28"/>
          <w:szCs w:val="28"/>
          <w:lang w:val="en-US"/>
        </w:rPr>
        <w:t>Wi</w:t>
      </w:r>
      <w:r w:rsidRPr="00303B68">
        <w:rPr>
          <w:rFonts w:ascii="Times New Roman" w:hAnsi="Times New Roman" w:cs="Times New Roman"/>
          <w:sz w:val="28"/>
          <w:szCs w:val="28"/>
          <w:lang w:val="ru-RU"/>
        </w:rPr>
        <w:t>-</w:t>
      </w:r>
      <w:r>
        <w:rPr>
          <w:rFonts w:ascii="Times New Roman" w:hAnsi="Times New Roman" w:cs="Times New Roman"/>
          <w:sz w:val="28"/>
          <w:szCs w:val="28"/>
          <w:lang w:val="en-US"/>
        </w:rPr>
        <w:t>Fi</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 выбран стандарт </w:t>
      </w:r>
      <w:r>
        <w:rPr>
          <w:rFonts w:ascii="Times New Roman" w:hAnsi="Times New Roman" w:cs="Times New Roman"/>
          <w:sz w:val="28"/>
          <w:szCs w:val="28"/>
          <w:lang w:val="en-US"/>
        </w:rPr>
        <w:t>IEEE</w:t>
      </w:r>
      <w:r w:rsidRPr="00303B68">
        <w:rPr>
          <w:rFonts w:ascii="Times New Roman" w:hAnsi="Times New Roman" w:cs="Times New Roman"/>
          <w:sz w:val="28"/>
          <w:szCs w:val="28"/>
          <w:lang w:val="ru-RU"/>
        </w:rPr>
        <w:t xml:space="preserve"> 802.11</w:t>
      </w:r>
      <w:r>
        <w:rPr>
          <w:rFonts w:ascii="Times New Roman" w:hAnsi="Times New Roman" w:cs="Times New Roman"/>
          <w:sz w:val="28"/>
          <w:szCs w:val="28"/>
          <w:lang w:val="en-US"/>
        </w:rPr>
        <w:t>n</w:t>
      </w:r>
      <w:r>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 xml:space="preserve">гарантирующий </w:t>
      </w:r>
      <w:r>
        <w:rPr>
          <w:rFonts w:ascii="Times New Roman" w:hAnsi="Times New Roman" w:cs="Times New Roman"/>
          <w:sz w:val="28"/>
          <w:szCs w:val="28"/>
          <w:lang w:val="ru-RU"/>
        </w:rPr>
        <w:t>пропускн</w:t>
      </w:r>
      <w:r w:rsidR="00977DD3">
        <w:rPr>
          <w:rFonts w:ascii="Times New Roman" w:hAnsi="Times New Roman" w:cs="Times New Roman"/>
          <w:sz w:val="28"/>
          <w:szCs w:val="28"/>
          <w:lang w:val="ru-RU"/>
        </w:rPr>
        <w:t>ую</w:t>
      </w:r>
      <w:r>
        <w:rPr>
          <w:rFonts w:ascii="Times New Roman" w:hAnsi="Times New Roman" w:cs="Times New Roman"/>
          <w:sz w:val="28"/>
          <w:szCs w:val="28"/>
          <w:lang w:val="ru-RU"/>
        </w:rPr>
        <w:t xml:space="preserve"> способность около 500 Мбит/с, </w:t>
      </w:r>
      <w:r w:rsidR="00977DD3">
        <w:rPr>
          <w:rFonts w:ascii="Times New Roman" w:hAnsi="Times New Roman" w:cs="Times New Roman"/>
          <w:sz w:val="28"/>
          <w:szCs w:val="28"/>
          <w:lang w:val="ru-RU"/>
        </w:rPr>
        <w:t>чего хватает для обеспечения доступа администраторов в сеть.</w:t>
      </w:r>
    </w:p>
    <w:p w14:paraId="7DAD0051"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0F21E61" w14:textId="6238BDC6"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Коммутатор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00977DD3" w:rsidRPr="007E2D85">
        <w:rPr>
          <w:rFonts w:ascii="Times New Roman" w:hAnsi="Times New Roman" w:cs="Times New Roman"/>
          <w:b/>
          <w:bCs/>
          <w:sz w:val="28"/>
          <w:szCs w:val="28"/>
          <w:lang w:val="en-US"/>
        </w:rPr>
        <w:t>SG</w:t>
      </w:r>
      <w:r w:rsidR="00977DD3" w:rsidRPr="007E2D85">
        <w:rPr>
          <w:rFonts w:ascii="Times New Roman" w:hAnsi="Times New Roman" w:cs="Times New Roman"/>
          <w:b/>
          <w:bCs/>
          <w:sz w:val="28"/>
          <w:szCs w:val="28"/>
          <w:lang w:val="ru-RU"/>
        </w:rPr>
        <w:t>350</w:t>
      </w:r>
      <w:r w:rsidR="00977DD3" w:rsidRPr="007E2D85">
        <w:rPr>
          <w:rFonts w:ascii="Times New Roman" w:hAnsi="Times New Roman" w:cs="Times New Roman"/>
          <w:b/>
          <w:bCs/>
          <w:sz w:val="28"/>
          <w:szCs w:val="28"/>
          <w:lang w:val="en-US"/>
        </w:rPr>
        <w:t>XG</w:t>
      </w:r>
      <w:r w:rsidR="00977DD3" w:rsidRPr="007E2D85">
        <w:rPr>
          <w:rFonts w:ascii="Times New Roman" w:hAnsi="Times New Roman" w:cs="Times New Roman"/>
          <w:b/>
          <w:bCs/>
          <w:sz w:val="28"/>
          <w:szCs w:val="28"/>
          <w:lang w:val="ru-RU"/>
        </w:rPr>
        <w:t>-24</w:t>
      </w:r>
      <w:r w:rsidR="00977DD3" w:rsidRPr="007E2D85">
        <w:rPr>
          <w:rFonts w:ascii="Times New Roman" w:hAnsi="Times New Roman" w:cs="Times New Roman"/>
          <w:b/>
          <w:bCs/>
          <w:sz w:val="28"/>
          <w:szCs w:val="28"/>
          <w:lang w:val="en-US"/>
        </w:rPr>
        <w:t>T</w:t>
      </w:r>
      <w:r w:rsidR="00977DD3" w:rsidRPr="007E2D85">
        <w:rPr>
          <w:rFonts w:ascii="Times New Roman" w:hAnsi="Times New Roman" w:cs="Times New Roman"/>
          <w:b/>
          <w:bCs/>
          <w:sz w:val="28"/>
          <w:szCs w:val="28"/>
          <w:lang w:val="ru-RU"/>
        </w:rPr>
        <w:t>-</w:t>
      </w:r>
      <w:r w:rsidR="00977DD3" w:rsidRPr="007E2D85">
        <w:rPr>
          <w:rFonts w:ascii="Times New Roman" w:hAnsi="Times New Roman" w:cs="Times New Roman"/>
          <w:b/>
          <w:bCs/>
          <w:sz w:val="28"/>
          <w:szCs w:val="28"/>
          <w:lang w:val="en-US"/>
        </w:rPr>
        <w:t>K</w:t>
      </w:r>
      <w:r w:rsidR="00977DD3" w:rsidRPr="007E2D85">
        <w:rPr>
          <w:rFonts w:ascii="Times New Roman" w:hAnsi="Times New Roman" w:cs="Times New Roman"/>
          <w:b/>
          <w:bCs/>
          <w:sz w:val="28"/>
          <w:szCs w:val="28"/>
          <w:lang w:val="ru-RU"/>
        </w:rPr>
        <w:t>9</w:t>
      </w:r>
    </w:p>
    <w:p w14:paraId="1384724A" w14:textId="77777777" w:rsidR="00AB61FF" w:rsidRDefault="00AB61FF" w:rsidP="00AB61FF">
      <w:pPr>
        <w:spacing w:after="0" w:line="240" w:lineRule="auto"/>
        <w:jc w:val="both"/>
        <w:rPr>
          <w:rFonts w:ascii="Times New Roman" w:hAnsi="Times New Roman" w:cs="Times New Roman"/>
          <w:sz w:val="28"/>
          <w:szCs w:val="28"/>
          <w:lang w:val="ru-RU"/>
        </w:rPr>
      </w:pPr>
    </w:p>
    <w:p w14:paraId="5B214EE2" w14:textId="17BFF622" w:rsidR="00AB61FF" w:rsidRPr="00977DD3" w:rsidRDefault="00977DD3"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Metro</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сетях</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коммутатор является основным связующим элементом, поэтому выбор коммутатора очень важен при проектировании</w:t>
      </w:r>
      <w:r w:rsidR="004F08AD">
        <w:rPr>
          <w:rFonts w:ascii="Times New Roman" w:hAnsi="Times New Roman" w:cs="Times New Roman"/>
          <w:sz w:val="28"/>
          <w:szCs w:val="28"/>
          <w:lang w:val="ru-RU"/>
        </w:rPr>
        <w:t xml:space="preserve"> данной</w:t>
      </w:r>
      <w:r>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ЛКС</w:t>
      </w:r>
      <w:r>
        <w:rPr>
          <w:rFonts w:ascii="Times New Roman" w:hAnsi="Times New Roman" w:cs="Times New Roman"/>
          <w:sz w:val="28"/>
          <w:szCs w:val="28"/>
          <w:lang w:val="ru-RU"/>
        </w:rPr>
        <w:t xml:space="preserve"> входящей в </w:t>
      </w:r>
      <w:r>
        <w:rPr>
          <w:rFonts w:ascii="Times New Roman" w:hAnsi="Times New Roman" w:cs="Times New Roman"/>
          <w:sz w:val="28"/>
          <w:szCs w:val="28"/>
          <w:lang w:val="en-US"/>
        </w:rPr>
        <w:t>MAN</w:t>
      </w:r>
      <w:r>
        <w:rPr>
          <w:rFonts w:ascii="Times New Roman" w:hAnsi="Times New Roman" w:cs="Times New Roman"/>
          <w:sz w:val="28"/>
          <w:szCs w:val="28"/>
          <w:lang w:val="ru-RU"/>
        </w:rPr>
        <w:t xml:space="preserve"> сеть. </w:t>
      </w:r>
    </w:p>
    <w:p w14:paraId="2E774330" w14:textId="00B6322E" w:rsidR="00315532"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w:t>
      </w:r>
      <w:r w:rsidR="00977DD3">
        <w:rPr>
          <w:rFonts w:ascii="Times New Roman" w:hAnsi="Times New Roman" w:cs="Times New Roman"/>
          <w:sz w:val="28"/>
          <w:szCs w:val="28"/>
          <w:lang w:val="en-US"/>
        </w:rPr>
        <w:t>G</w:t>
      </w:r>
      <w:r w:rsidR="00977DD3" w:rsidRPr="00977DD3">
        <w:rPr>
          <w:rFonts w:ascii="Times New Roman" w:hAnsi="Times New Roman" w:cs="Times New Roman"/>
          <w:sz w:val="28"/>
          <w:szCs w:val="28"/>
          <w:lang w:val="ru-RU"/>
        </w:rPr>
        <w:t>350</w:t>
      </w:r>
      <w:r w:rsidR="00977DD3">
        <w:rPr>
          <w:rFonts w:ascii="Times New Roman" w:hAnsi="Times New Roman" w:cs="Times New Roman"/>
          <w:sz w:val="28"/>
          <w:szCs w:val="28"/>
          <w:lang w:val="en-US"/>
        </w:rPr>
        <w:t>XG</w:t>
      </w:r>
      <w:r w:rsidR="00977DD3" w:rsidRPr="00977DD3">
        <w:rPr>
          <w:rFonts w:ascii="Times New Roman" w:hAnsi="Times New Roman" w:cs="Times New Roman"/>
          <w:sz w:val="28"/>
          <w:szCs w:val="28"/>
          <w:lang w:val="ru-RU"/>
        </w:rPr>
        <w:t>-24</w:t>
      </w:r>
      <w:r w:rsidR="00977DD3">
        <w:rPr>
          <w:rFonts w:ascii="Times New Roman" w:hAnsi="Times New Roman" w:cs="Times New Roman"/>
          <w:sz w:val="28"/>
          <w:szCs w:val="28"/>
          <w:lang w:val="en-US"/>
        </w:rPr>
        <w:t>T</w:t>
      </w:r>
      <w:r w:rsidR="00977DD3" w:rsidRPr="00977DD3">
        <w:rPr>
          <w:rFonts w:ascii="Times New Roman" w:hAnsi="Times New Roman" w:cs="Times New Roman"/>
          <w:sz w:val="28"/>
          <w:szCs w:val="28"/>
          <w:lang w:val="ru-RU"/>
        </w:rPr>
        <w:t>-</w:t>
      </w:r>
      <w:r w:rsidR="00977DD3">
        <w:rPr>
          <w:rFonts w:ascii="Times New Roman" w:hAnsi="Times New Roman" w:cs="Times New Roman"/>
          <w:sz w:val="28"/>
          <w:szCs w:val="28"/>
          <w:lang w:val="en-US"/>
        </w:rPr>
        <w:t>K</w:t>
      </w:r>
      <w:r w:rsidR="00977DD3" w:rsidRPr="00977DD3">
        <w:rPr>
          <w:rFonts w:ascii="Times New Roman" w:hAnsi="Times New Roman" w:cs="Times New Roman"/>
          <w:sz w:val="28"/>
          <w:szCs w:val="28"/>
          <w:lang w:val="ru-RU"/>
        </w:rPr>
        <w:t>9</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w:t>
      </w:r>
      <w:r w:rsidR="00977DD3">
        <w:rPr>
          <w:rFonts w:ascii="Times New Roman" w:hAnsi="Times New Roman" w:cs="Times New Roman"/>
          <w:sz w:val="28"/>
          <w:szCs w:val="28"/>
          <w:lang w:val="ru-RU"/>
        </w:rPr>
        <w:t xml:space="preserve">управляемым коммутатором третьего уровня </w:t>
      </w:r>
      <w:r w:rsidR="00977DD3">
        <w:rPr>
          <w:rFonts w:ascii="Times New Roman" w:hAnsi="Times New Roman" w:cs="Times New Roman"/>
          <w:sz w:val="28"/>
          <w:szCs w:val="28"/>
          <w:lang w:val="en-US"/>
        </w:rPr>
        <w:t>OSI</w:t>
      </w:r>
      <w:r>
        <w:rPr>
          <w:rFonts w:ascii="Times New Roman" w:hAnsi="Times New Roman" w:cs="Times New Roman"/>
          <w:sz w:val="28"/>
          <w:szCs w:val="28"/>
          <w:lang w:val="ru-RU"/>
        </w:rPr>
        <w:t>, предназначенн</w:t>
      </w:r>
      <w:r w:rsidR="00977DD3">
        <w:rPr>
          <w:rFonts w:ascii="Times New Roman" w:hAnsi="Times New Roman" w:cs="Times New Roman"/>
          <w:sz w:val="28"/>
          <w:szCs w:val="28"/>
          <w:lang w:val="ru-RU"/>
        </w:rPr>
        <w:t>ым</w:t>
      </w:r>
      <w:r>
        <w:rPr>
          <w:rFonts w:ascii="Times New Roman" w:hAnsi="Times New Roman" w:cs="Times New Roman"/>
          <w:sz w:val="28"/>
          <w:szCs w:val="28"/>
          <w:lang w:val="ru-RU"/>
        </w:rPr>
        <w:t xml:space="preserve"> для организации локальной компьютерной сети средних размеров. Относительная </w:t>
      </w:r>
      <w:r w:rsidR="004F08AD">
        <w:rPr>
          <w:rFonts w:ascii="Times New Roman" w:hAnsi="Times New Roman" w:cs="Times New Roman"/>
          <w:sz w:val="28"/>
          <w:szCs w:val="28"/>
          <w:lang w:val="ru-RU"/>
        </w:rPr>
        <w:t>дешевизна</w:t>
      </w:r>
      <w:r>
        <w:rPr>
          <w:rFonts w:ascii="Times New Roman" w:hAnsi="Times New Roman" w:cs="Times New Roman"/>
          <w:sz w:val="28"/>
          <w:szCs w:val="28"/>
          <w:lang w:val="ru-RU"/>
        </w:rPr>
        <w:t xml:space="preserve">, наличие </w:t>
      </w:r>
      <w:r w:rsidR="00977DD3">
        <w:rPr>
          <w:rFonts w:ascii="Times New Roman" w:hAnsi="Times New Roman" w:cs="Times New Roman"/>
          <w:sz w:val="28"/>
          <w:szCs w:val="28"/>
          <w:lang w:val="ru-RU"/>
        </w:rPr>
        <w:t>24</w:t>
      </w:r>
      <w:r>
        <w:rPr>
          <w:rFonts w:ascii="Times New Roman" w:hAnsi="Times New Roman" w:cs="Times New Roman"/>
          <w:sz w:val="28"/>
          <w:szCs w:val="28"/>
          <w:lang w:val="ru-RU"/>
        </w:rPr>
        <w:t xml:space="preserve"> портов </w:t>
      </w:r>
      <w:r w:rsidR="00977DD3">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возможность управления и мониторинга коммутатора через веб-интерфейс</w:t>
      </w:r>
      <w:r w:rsidR="00315532">
        <w:rPr>
          <w:rFonts w:ascii="Times New Roman" w:hAnsi="Times New Roman" w:cs="Times New Roman"/>
          <w:sz w:val="28"/>
          <w:szCs w:val="28"/>
          <w:lang w:val="ru-RU"/>
        </w:rPr>
        <w:t xml:space="preserve">, поддержка удалённого администрирования и маршрутизации </w:t>
      </w:r>
      <w:r>
        <w:rPr>
          <w:rFonts w:ascii="Times New Roman" w:hAnsi="Times New Roman" w:cs="Times New Roman"/>
          <w:sz w:val="28"/>
          <w:szCs w:val="28"/>
          <w:lang w:val="ru-RU"/>
        </w:rPr>
        <w:t>делают выбор этого коммутатора очевидным и разумным.</w:t>
      </w:r>
    </w:p>
    <w:p w14:paraId="40910267" w14:textId="77777777" w:rsidR="00AB61FF" w:rsidRPr="00306386" w:rsidRDefault="00AB61FF" w:rsidP="00AB61FF">
      <w:pPr>
        <w:spacing w:after="0" w:line="240" w:lineRule="auto"/>
        <w:jc w:val="both"/>
        <w:rPr>
          <w:rFonts w:ascii="Times New Roman" w:hAnsi="Times New Roman" w:cs="Times New Roman"/>
          <w:sz w:val="28"/>
          <w:szCs w:val="28"/>
          <w:lang w:val="ru-RU"/>
        </w:rPr>
      </w:pPr>
    </w:p>
    <w:p w14:paraId="1616092E" w14:textId="7C40A13D" w:rsidR="00AB61FF" w:rsidRPr="00306386" w:rsidRDefault="00AB61FF" w:rsidP="00AB61FF">
      <w:pPr>
        <w:spacing w:after="0" w:line="240" w:lineRule="auto"/>
        <w:ind w:left="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Pr="00306386">
        <w:rPr>
          <w:rFonts w:ascii="Times New Roman" w:hAnsi="Times New Roman" w:cs="Times New Roman"/>
          <w:b/>
          <w:bCs/>
          <w:sz w:val="28"/>
          <w:szCs w:val="28"/>
          <w:lang w:val="ru-RU"/>
        </w:rPr>
        <w:t>Обоснование выбора серверного оборудования</w:t>
      </w:r>
    </w:p>
    <w:p w14:paraId="666AE26E" w14:textId="77777777" w:rsidR="00AB61FF" w:rsidRDefault="00AB61FF" w:rsidP="00AB61FF">
      <w:pPr>
        <w:spacing w:after="0" w:line="240" w:lineRule="auto"/>
        <w:jc w:val="both"/>
        <w:rPr>
          <w:rFonts w:ascii="Times New Roman" w:hAnsi="Times New Roman" w:cs="Times New Roman"/>
          <w:b/>
          <w:bCs/>
          <w:sz w:val="28"/>
          <w:szCs w:val="28"/>
          <w:lang w:val="ru-RU"/>
        </w:rPr>
      </w:pPr>
    </w:p>
    <w:p w14:paraId="2D7D830F" w14:textId="2110736A" w:rsidR="00AB61FF" w:rsidRDefault="00AB61FF" w:rsidP="00AB61FF">
      <w:pPr>
        <w:spacing w:after="0" w:line="240" w:lineRule="auto"/>
        <w:ind w:firstLine="709"/>
        <w:jc w:val="both"/>
        <w:rPr>
          <w:rFonts w:ascii="Times New Roman" w:hAnsi="Times New Roman" w:cs="Times New Roman"/>
          <w:b/>
          <w:bCs/>
          <w:sz w:val="28"/>
          <w:szCs w:val="28"/>
          <w:lang w:val="ru-RU"/>
        </w:rPr>
      </w:pPr>
      <w:r w:rsidRPr="00272D42">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.1</w:t>
      </w:r>
      <w:r w:rsidRPr="00272D42">
        <w:rPr>
          <w:rFonts w:ascii="Times New Roman" w:hAnsi="Times New Roman" w:cs="Times New Roman"/>
          <w:b/>
          <w:bCs/>
          <w:sz w:val="28"/>
          <w:szCs w:val="28"/>
          <w:lang w:val="ru-RU"/>
        </w:rPr>
        <w:t xml:space="preserve"> Обоснование выбора терминального сервера</w:t>
      </w:r>
    </w:p>
    <w:p w14:paraId="43199BE8"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487EFBBB" w14:textId="77777777" w:rsidR="00AB61FF" w:rsidRDefault="00AB61FF" w:rsidP="00AB61FF">
      <w:pPr>
        <w:spacing w:after="0" w:line="240" w:lineRule="auto"/>
        <w:ind w:firstLine="709"/>
        <w:jc w:val="both"/>
        <w:rPr>
          <w:rFonts w:ascii="Times New Roman" w:hAnsi="Times New Roman" w:cs="Times New Roman"/>
          <w:sz w:val="28"/>
          <w:szCs w:val="28"/>
          <w:lang w:val="ru-RU"/>
        </w:rPr>
      </w:pPr>
      <w:r w:rsidRPr="00272D42">
        <w:rPr>
          <w:rFonts w:ascii="Times New Roman" w:hAnsi="Times New Roman" w:cs="Times New Roman"/>
          <w:sz w:val="28"/>
          <w:szCs w:val="28"/>
          <w:lang w:val="ru-RU"/>
        </w:rPr>
        <w:t>В настояще</w:t>
      </w:r>
      <w:r>
        <w:rPr>
          <w:rFonts w:ascii="Times New Roman" w:hAnsi="Times New Roman" w:cs="Times New Roman"/>
          <w:sz w:val="28"/>
          <w:szCs w:val="28"/>
          <w:lang w:val="ru-RU"/>
        </w:rPr>
        <w:t xml:space="preserve">е время активно развиваются компьютерные сети, основанные на «тонких» клиентах и терминальном доступе. Это связано с минимальными необходимыми вложениями для создания инфраструктуры. </w:t>
      </w:r>
    </w:p>
    <w:p w14:paraId="4A8C1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Работа терминальной сети значительным образом отличается от работы классической компьютерной сети. Терминальный режим подразумевает наличие «тонких» клиентов – это максимально упрощённая версия настольного персонального компьютера. Он значительно меньше по размерам, в нём отсутствуют жёсткий диск, вентиляция, оптический привод. Используются так называемые «холодные» процессоры, которые не требуют активного охлаждения и сильно не нагреваются в процессе работы.</w:t>
      </w:r>
    </w:p>
    <w:p w14:paraId="7B5045E4" w14:textId="77777777" w:rsidR="00AB61FF" w:rsidRPr="004F08AD"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Пользователю на экран приходит лишь изображение экрана, которое обрабатывается на сервере. От пользователя на сервер поступают команды устройств ввода (клавиатура, мышь), терминальный сервер занимается </w:t>
      </w:r>
      <w:r>
        <w:rPr>
          <w:rFonts w:ascii="Times New Roman" w:hAnsi="Times New Roman" w:cs="Times New Roman"/>
          <w:sz w:val="28"/>
          <w:szCs w:val="28"/>
          <w:lang w:val="ru-RU"/>
        </w:rPr>
        <w:lastRenderedPageBreak/>
        <w:t>обработкой полученных данных и, в соответствии с ними, изменением изображения на экране пользователя. На самом сервере хранятся приложения, файловые сервисы, базы данных и другие необходимые пользователям сервисы.</w:t>
      </w:r>
    </w:p>
    <w:p w14:paraId="01DE4ADB" w14:textId="0046B5F8" w:rsidR="00315532" w:rsidRPr="00F55A83" w:rsidRDefault="00AB61FF" w:rsidP="00FE4C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терминального сервера выбор пал на сервер </w:t>
      </w:r>
      <w:r>
        <w:rPr>
          <w:rFonts w:ascii="Times New Roman" w:hAnsi="Times New Roman" w:cs="Times New Roman"/>
          <w:sz w:val="28"/>
          <w:szCs w:val="28"/>
          <w:lang w:val="en-US"/>
        </w:rPr>
        <w:t>IBM</w:t>
      </w:r>
      <w:r w:rsidRPr="001741E1">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741E1">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741E1">
        <w:rPr>
          <w:rFonts w:ascii="Times New Roman" w:hAnsi="Times New Roman" w:cs="Times New Roman"/>
          <w:sz w:val="28"/>
          <w:szCs w:val="28"/>
          <w:lang w:val="ru-RU"/>
        </w:rPr>
        <w:t>4</w:t>
      </w:r>
      <w:r>
        <w:rPr>
          <w:rFonts w:ascii="Times New Roman" w:hAnsi="Times New Roman" w:cs="Times New Roman"/>
          <w:sz w:val="28"/>
          <w:szCs w:val="28"/>
          <w:lang w:val="ru-RU"/>
        </w:rPr>
        <w:t>.</w:t>
      </w:r>
      <w:r w:rsidR="00BA39D8">
        <w:rPr>
          <w:rFonts w:ascii="Times New Roman" w:hAnsi="Times New Roman" w:cs="Times New Roman"/>
          <w:sz w:val="28"/>
          <w:szCs w:val="28"/>
          <w:lang w:val="ru-RU"/>
        </w:rPr>
        <w:t xml:space="preserve"> В источнике </w:t>
      </w:r>
      <w:r w:rsidR="00BA39D8" w:rsidRPr="00BA39D8">
        <w:rPr>
          <w:rFonts w:ascii="Times New Roman" w:hAnsi="Times New Roman" w:cs="Times New Roman"/>
          <w:sz w:val="28"/>
          <w:szCs w:val="28"/>
          <w:lang w:val="ru-RU"/>
        </w:rPr>
        <w:t>[12]</w:t>
      </w:r>
      <w:r w:rsidR="00BA39D8">
        <w:rPr>
          <w:rFonts w:ascii="Times New Roman" w:hAnsi="Times New Roman" w:cs="Times New Roman"/>
          <w:sz w:val="28"/>
          <w:szCs w:val="28"/>
          <w:lang w:val="ru-RU"/>
        </w:rPr>
        <w:t xml:space="preserve"> приводится опыт системного администратора, реализующий свою сеть с терминальным сервером и тонкими клиентами.</w:t>
      </w:r>
      <w:r w:rsidR="00FE4C4D">
        <w:rPr>
          <w:rFonts w:ascii="Times New Roman" w:hAnsi="Times New Roman" w:cs="Times New Roman"/>
          <w:sz w:val="28"/>
          <w:szCs w:val="28"/>
          <w:lang w:val="ru-RU"/>
        </w:rPr>
        <w:t xml:space="preserve"> </w:t>
      </w:r>
      <w:r w:rsidR="00BA39D8">
        <w:rPr>
          <w:rFonts w:ascii="Times New Roman" w:hAnsi="Times New Roman" w:cs="Times New Roman"/>
          <w:sz w:val="28"/>
          <w:szCs w:val="28"/>
          <w:lang w:val="ru-RU"/>
        </w:rPr>
        <w:t>Однако в</w:t>
      </w:r>
      <w:r w:rsidR="00315532">
        <w:rPr>
          <w:rFonts w:ascii="Times New Roman" w:hAnsi="Times New Roman" w:cs="Times New Roman"/>
          <w:sz w:val="28"/>
          <w:szCs w:val="28"/>
          <w:lang w:val="ru-RU"/>
        </w:rPr>
        <w:t xml:space="preserve"> стандартной конфигурации данный сервер имеет один порт </w:t>
      </w:r>
      <w:r w:rsidR="00315532">
        <w:rPr>
          <w:rFonts w:ascii="Times New Roman" w:hAnsi="Times New Roman" w:cs="Times New Roman"/>
          <w:sz w:val="28"/>
          <w:szCs w:val="28"/>
          <w:lang w:val="en-US"/>
        </w:rPr>
        <w:t>Gigabit</w:t>
      </w:r>
      <w:r w:rsidR="00315532" w:rsidRPr="00315532">
        <w:rPr>
          <w:rFonts w:ascii="Times New Roman" w:hAnsi="Times New Roman" w:cs="Times New Roman"/>
          <w:sz w:val="28"/>
          <w:szCs w:val="28"/>
          <w:lang w:val="ru-RU"/>
        </w:rPr>
        <w:t xml:space="preserve"> </w:t>
      </w:r>
      <w:r w:rsidR="00315532">
        <w:rPr>
          <w:rFonts w:ascii="Times New Roman" w:hAnsi="Times New Roman" w:cs="Times New Roman"/>
          <w:sz w:val="28"/>
          <w:szCs w:val="28"/>
          <w:lang w:val="en-US"/>
        </w:rPr>
        <w:t>Ethernet</w:t>
      </w:r>
      <w:r w:rsidR="00FE4C4D">
        <w:rPr>
          <w:rFonts w:ascii="Times New Roman" w:hAnsi="Times New Roman" w:cs="Times New Roman"/>
          <w:sz w:val="28"/>
          <w:szCs w:val="28"/>
          <w:lang w:val="ru-RU"/>
        </w:rPr>
        <w:t xml:space="preserve">, пропускной способности которого не хватает для полноценной работы сети. Для обеспечения пропускной способности в 10 Гб/с необходимо докупить и установить в сервер адаптер </w:t>
      </w:r>
      <w:r w:rsidR="00FE4C4D">
        <w:rPr>
          <w:rFonts w:ascii="Times New Roman" w:hAnsi="Times New Roman" w:cs="Times New Roman"/>
          <w:sz w:val="28"/>
          <w:szCs w:val="28"/>
          <w:lang w:val="en-US"/>
        </w:rPr>
        <w:t>Intel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X</w:t>
      </w:r>
      <w:r w:rsidR="00FE4C4D" w:rsidRPr="00FE4C4D">
        <w:rPr>
          <w:rFonts w:ascii="Times New Roman" w:hAnsi="Times New Roman" w:cs="Times New Roman"/>
          <w:sz w:val="28"/>
          <w:szCs w:val="28"/>
          <w:lang w:val="ru-RU"/>
        </w:rPr>
        <w:t xml:space="preserve">540 </w:t>
      </w:r>
      <w:r w:rsidR="00FE4C4D">
        <w:rPr>
          <w:rFonts w:ascii="Times New Roman" w:hAnsi="Times New Roman" w:cs="Times New Roman"/>
          <w:sz w:val="28"/>
          <w:szCs w:val="28"/>
          <w:lang w:val="en-US"/>
        </w:rPr>
        <w:t>Dual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Port</w:t>
      </w:r>
      <w:r w:rsidR="00FE4C4D" w:rsidRPr="00FE4C4D">
        <w:rPr>
          <w:rFonts w:ascii="Times New Roman" w:hAnsi="Times New Roman" w:cs="Times New Roman"/>
          <w:sz w:val="28"/>
          <w:szCs w:val="28"/>
          <w:lang w:val="ru-RU"/>
        </w:rPr>
        <w:t xml:space="preserve"> 10</w:t>
      </w:r>
      <w:r w:rsidR="00FE4C4D">
        <w:rPr>
          <w:rFonts w:ascii="Times New Roman" w:hAnsi="Times New Roman" w:cs="Times New Roman"/>
          <w:sz w:val="28"/>
          <w:szCs w:val="28"/>
          <w:lang w:val="en-US"/>
        </w:rPr>
        <w:t>Gbase</w:t>
      </w:r>
      <w:r w:rsidR="00FE4C4D" w:rsidRPr="00FE4C4D">
        <w:rPr>
          <w:rFonts w:ascii="Times New Roman" w:hAnsi="Times New Roman" w:cs="Times New Roman"/>
          <w:sz w:val="28"/>
          <w:szCs w:val="28"/>
          <w:lang w:val="ru-RU"/>
        </w:rPr>
        <w:t>-</w:t>
      </w:r>
      <w:r w:rsidR="00FE4C4D">
        <w:rPr>
          <w:rFonts w:ascii="Times New Roman" w:hAnsi="Times New Roman" w:cs="Times New Roman"/>
          <w:sz w:val="28"/>
          <w:szCs w:val="28"/>
          <w:lang w:val="ru-RU"/>
        </w:rPr>
        <w:t xml:space="preserve">Т. </w:t>
      </w:r>
      <w:r w:rsidR="000B3171">
        <w:rPr>
          <w:rFonts w:ascii="Times New Roman" w:hAnsi="Times New Roman" w:cs="Times New Roman"/>
          <w:sz w:val="28"/>
          <w:szCs w:val="28"/>
          <w:lang w:val="ru-RU"/>
        </w:rPr>
        <w:t xml:space="preserve">Данный сетевой адаптер содержит два порта </w:t>
      </w:r>
      <w:r w:rsidR="000B3171" w:rsidRPr="000B3171">
        <w:rPr>
          <w:rFonts w:ascii="Times New Roman" w:hAnsi="Times New Roman" w:cs="Times New Roman"/>
          <w:sz w:val="28"/>
          <w:szCs w:val="28"/>
          <w:lang w:val="ru-RU"/>
        </w:rPr>
        <w:t xml:space="preserve">10 </w:t>
      </w:r>
      <w:r w:rsidR="000B3171">
        <w:rPr>
          <w:rFonts w:ascii="Times New Roman" w:hAnsi="Times New Roman" w:cs="Times New Roman"/>
          <w:sz w:val="28"/>
          <w:szCs w:val="28"/>
          <w:lang w:val="en-US"/>
        </w:rPr>
        <w:t>Gigabit</w:t>
      </w:r>
      <w:r w:rsidR="000B3171" w:rsidRPr="000B3171">
        <w:rPr>
          <w:rFonts w:ascii="Times New Roman" w:hAnsi="Times New Roman" w:cs="Times New Roman"/>
          <w:sz w:val="28"/>
          <w:szCs w:val="28"/>
          <w:lang w:val="ru-RU"/>
        </w:rPr>
        <w:t xml:space="preserve"> </w:t>
      </w:r>
      <w:r w:rsidR="000B3171">
        <w:rPr>
          <w:rFonts w:ascii="Times New Roman" w:hAnsi="Times New Roman" w:cs="Times New Roman"/>
          <w:sz w:val="28"/>
          <w:szCs w:val="28"/>
          <w:lang w:val="en-US"/>
        </w:rPr>
        <w:t>Ethernet</w:t>
      </w:r>
      <w:r w:rsidR="000B3171">
        <w:rPr>
          <w:rFonts w:ascii="Times New Roman" w:hAnsi="Times New Roman" w:cs="Times New Roman"/>
          <w:sz w:val="28"/>
          <w:szCs w:val="28"/>
          <w:lang w:val="ru-RU"/>
        </w:rPr>
        <w:t xml:space="preserve">: один основной для непосредственной передачи данных, второй административный для контроля состояния сервера и репликации данных. </w:t>
      </w:r>
      <w:r w:rsidR="00BA39D8">
        <w:rPr>
          <w:rFonts w:ascii="Times New Roman" w:hAnsi="Times New Roman" w:cs="Times New Roman"/>
          <w:sz w:val="28"/>
          <w:szCs w:val="28"/>
          <w:lang w:val="ru-RU"/>
        </w:rPr>
        <w:t xml:space="preserve">Также для повышения надёжности данных и </w:t>
      </w:r>
      <w:r w:rsidR="00F55A83">
        <w:rPr>
          <w:rFonts w:ascii="Times New Roman" w:hAnsi="Times New Roman" w:cs="Times New Roman"/>
          <w:sz w:val="28"/>
          <w:szCs w:val="28"/>
          <w:lang w:val="ru-RU"/>
        </w:rPr>
        <w:t xml:space="preserve">увеличения производительности было принято решение организовать </w:t>
      </w:r>
      <w:r w:rsidR="00F55A83">
        <w:rPr>
          <w:rFonts w:ascii="Times New Roman" w:hAnsi="Times New Roman" w:cs="Times New Roman"/>
          <w:sz w:val="28"/>
          <w:szCs w:val="28"/>
          <w:lang w:val="en-US"/>
        </w:rPr>
        <w:t>RAID</w:t>
      </w:r>
      <w:r w:rsidR="00F55A83">
        <w:rPr>
          <w:rFonts w:ascii="Times New Roman" w:hAnsi="Times New Roman" w:cs="Times New Roman"/>
          <w:sz w:val="28"/>
          <w:szCs w:val="28"/>
          <w:lang w:val="ru-RU"/>
        </w:rPr>
        <w:t>-массив</w:t>
      </w:r>
      <w:r w:rsidR="004F08AD">
        <w:rPr>
          <w:rFonts w:ascii="Times New Roman" w:hAnsi="Times New Roman" w:cs="Times New Roman"/>
          <w:sz w:val="28"/>
          <w:szCs w:val="28"/>
          <w:lang w:val="ru-RU"/>
        </w:rPr>
        <w:t xml:space="preserve"> из имеющихся в сервере жёстких дисков</w:t>
      </w:r>
      <w:r w:rsidR="00F55A83">
        <w:rPr>
          <w:rFonts w:ascii="Times New Roman" w:hAnsi="Times New Roman" w:cs="Times New Roman"/>
          <w:sz w:val="28"/>
          <w:szCs w:val="28"/>
          <w:lang w:val="ru-RU"/>
        </w:rPr>
        <w:t xml:space="preserve">. Для создания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 xml:space="preserve"> 10 </w:t>
      </w:r>
      <w:r w:rsidR="00F55A83">
        <w:rPr>
          <w:rFonts w:ascii="Times New Roman" w:hAnsi="Times New Roman" w:cs="Times New Roman"/>
          <w:sz w:val="28"/>
          <w:szCs w:val="28"/>
          <w:lang w:val="ru-RU"/>
        </w:rPr>
        <w:t xml:space="preserve">необходимо докупить и установить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ru-RU"/>
        </w:rPr>
        <w:t xml:space="preserve">контроллер </w:t>
      </w:r>
      <w:r w:rsidR="00F55A83">
        <w:rPr>
          <w:rFonts w:ascii="Times New Roman" w:hAnsi="Times New Roman" w:cs="Times New Roman"/>
          <w:sz w:val="28"/>
          <w:szCs w:val="28"/>
          <w:lang w:val="en-US"/>
        </w:rPr>
        <w:t>ServeRAID</w:t>
      </w:r>
      <w:r w:rsidR="00F55A83" w:rsidRPr="00F55A83">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M</w:t>
      </w:r>
      <w:r w:rsidR="00F55A83" w:rsidRPr="00F55A83">
        <w:rPr>
          <w:rFonts w:ascii="Times New Roman" w:hAnsi="Times New Roman" w:cs="Times New Roman"/>
          <w:sz w:val="28"/>
          <w:szCs w:val="28"/>
          <w:lang w:val="ru-RU"/>
        </w:rPr>
        <w:t>5110</w:t>
      </w:r>
      <w:r w:rsidR="00F55A83">
        <w:rPr>
          <w:rFonts w:ascii="Times New Roman" w:hAnsi="Times New Roman" w:cs="Times New Roman"/>
          <w:sz w:val="28"/>
          <w:szCs w:val="28"/>
          <w:lang w:val="ru-RU"/>
        </w:rPr>
        <w:t>.</w:t>
      </w:r>
    </w:p>
    <w:p w14:paraId="37FDD3B3" w14:textId="1E062BB3" w:rsidR="00AB61FF"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условию задания необходимо приобрести два таких сервера</w:t>
      </w:r>
      <w:r w:rsidR="004F08AD">
        <w:rPr>
          <w:rFonts w:ascii="Times New Roman" w:hAnsi="Times New Roman" w:cs="Times New Roman"/>
          <w:sz w:val="28"/>
          <w:szCs w:val="28"/>
          <w:lang w:val="ru-RU"/>
        </w:rPr>
        <w:t xml:space="preserve"> с дополнительными адаптерами и контроллерами</w:t>
      </w:r>
      <w:r>
        <w:rPr>
          <w:rFonts w:ascii="Times New Roman" w:hAnsi="Times New Roman" w:cs="Times New Roman"/>
          <w:sz w:val="28"/>
          <w:szCs w:val="28"/>
          <w:lang w:val="ru-RU"/>
        </w:rPr>
        <w:t xml:space="preserve">: один основной и один </w:t>
      </w:r>
      <w:r w:rsidR="0055042A">
        <w:rPr>
          <w:rFonts w:ascii="Times New Roman" w:hAnsi="Times New Roman" w:cs="Times New Roman"/>
          <w:sz w:val="28"/>
          <w:szCs w:val="28"/>
          <w:lang w:val="ru-RU"/>
        </w:rPr>
        <w:t>резервный</w:t>
      </w:r>
      <w:r>
        <w:rPr>
          <w:rFonts w:ascii="Times New Roman" w:hAnsi="Times New Roman" w:cs="Times New Roman"/>
          <w:sz w:val="28"/>
          <w:szCs w:val="28"/>
          <w:lang w:val="ru-RU"/>
        </w:rPr>
        <w:t xml:space="preserve">. Целесообразно разместить их на разных серверных стойках во избежание порчи одновременно двух серверов. </w:t>
      </w:r>
    </w:p>
    <w:p w14:paraId="6F89B87F" w14:textId="4F48D60E" w:rsidR="00F55A83" w:rsidRPr="007E628D" w:rsidRDefault="00F55A83"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резервного сервера – одна из важнейших</w:t>
      </w:r>
      <w:r w:rsidR="00111659">
        <w:rPr>
          <w:rFonts w:ascii="Times New Roman" w:hAnsi="Times New Roman" w:cs="Times New Roman"/>
          <w:sz w:val="28"/>
          <w:szCs w:val="28"/>
          <w:lang w:val="ru-RU"/>
        </w:rPr>
        <w:t xml:space="preserve"> составных</w:t>
      </w:r>
      <w:r>
        <w:rPr>
          <w:rFonts w:ascii="Times New Roman" w:hAnsi="Times New Roman" w:cs="Times New Roman"/>
          <w:sz w:val="28"/>
          <w:szCs w:val="28"/>
          <w:lang w:val="ru-RU"/>
        </w:rPr>
        <w:t xml:space="preserve"> частей обеспечения доступности к сервисам </w:t>
      </w:r>
      <w:r w:rsidR="004F08AD">
        <w:rPr>
          <w:rFonts w:ascii="Times New Roman" w:hAnsi="Times New Roman" w:cs="Times New Roman"/>
          <w:sz w:val="28"/>
          <w:szCs w:val="28"/>
          <w:lang w:val="ru-RU"/>
        </w:rPr>
        <w:t>сервера терминалов</w:t>
      </w:r>
      <w:r>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Для переключения на резервный сервер в случае отказа основного обычно используются инструменты </w:t>
      </w:r>
      <w:r w:rsidR="00111659">
        <w:rPr>
          <w:rFonts w:ascii="Times New Roman" w:hAnsi="Times New Roman" w:cs="Times New Roman"/>
          <w:sz w:val="28"/>
          <w:szCs w:val="28"/>
          <w:lang w:val="en-US"/>
        </w:rPr>
        <w:t>High</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Availability</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например</w:t>
      </w:r>
      <w:r w:rsidR="004F08AD">
        <w:rPr>
          <w:rFonts w:ascii="Times New Roman" w:hAnsi="Times New Roman" w:cs="Times New Roman"/>
          <w:sz w:val="28"/>
          <w:szCs w:val="28"/>
          <w:lang w:val="ru-RU"/>
        </w:rPr>
        <w:t>,</w:t>
      </w:r>
      <w:r w:rsid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Linux</w:t>
      </w:r>
      <w:r w:rsidR="00111659" w:rsidRPr="00111659">
        <w:rPr>
          <w:rFonts w:ascii="Times New Roman" w:hAnsi="Times New Roman" w:cs="Times New Roman"/>
          <w:sz w:val="28"/>
          <w:szCs w:val="28"/>
          <w:lang w:val="ru-RU"/>
        </w:rPr>
        <w:t>-</w:t>
      </w:r>
      <w:r w:rsidR="00111659">
        <w:rPr>
          <w:rFonts w:ascii="Times New Roman" w:hAnsi="Times New Roman" w:cs="Times New Roman"/>
          <w:sz w:val="28"/>
          <w:szCs w:val="28"/>
          <w:lang w:val="en-US"/>
        </w:rPr>
        <w:t>HA</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и </w:t>
      </w:r>
      <w:r w:rsidR="00111659">
        <w:rPr>
          <w:rFonts w:ascii="Times New Roman" w:hAnsi="Times New Roman" w:cs="Times New Roman"/>
          <w:sz w:val="28"/>
          <w:szCs w:val="28"/>
          <w:lang w:val="en-US"/>
        </w:rPr>
        <w:t>DRBD</w:t>
      </w:r>
      <w:r w:rsidR="004F08AD">
        <w:rPr>
          <w:rFonts w:ascii="Times New Roman" w:hAnsi="Times New Roman" w:cs="Times New Roman"/>
          <w:sz w:val="28"/>
          <w:szCs w:val="28"/>
          <w:lang w:val="ru-RU"/>
        </w:rPr>
        <w:t xml:space="preserve"> на </w:t>
      </w:r>
      <w:r w:rsidR="004F08AD">
        <w:rPr>
          <w:rFonts w:ascii="Times New Roman" w:hAnsi="Times New Roman" w:cs="Times New Roman"/>
          <w:sz w:val="28"/>
          <w:szCs w:val="28"/>
          <w:lang w:val="en-US"/>
        </w:rPr>
        <w:t>UNIX</w:t>
      </w:r>
      <w:r w:rsidR="004F08AD" w:rsidRPr="004F08AD">
        <w:rPr>
          <w:rFonts w:ascii="Times New Roman" w:hAnsi="Times New Roman" w:cs="Times New Roman"/>
          <w:sz w:val="28"/>
          <w:szCs w:val="28"/>
          <w:lang w:val="ru-RU"/>
        </w:rPr>
        <w:t>-</w:t>
      </w:r>
      <w:r w:rsidR="004F08AD">
        <w:rPr>
          <w:rFonts w:ascii="Times New Roman" w:hAnsi="Times New Roman" w:cs="Times New Roman"/>
          <w:sz w:val="28"/>
          <w:szCs w:val="28"/>
          <w:lang w:val="ru-RU"/>
        </w:rPr>
        <w:t xml:space="preserve">системах и </w:t>
      </w:r>
      <w:r w:rsidR="004F08AD">
        <w:rPr>
          <w:rFonts w:ascii="Times New Roman" w:hAnsi="Times New Roman" w:cs="Times New Roman"/>
          <w:sz w:val="28"/>
          <w:szCs w:val="28"/>
          <w:lang w:val="en-US"/>
        </w:rPr>
        <w:t>vGate</w:t>
      </w:r>
      <w:r w:rsidR="004F08AD" w:rsidRPr="004F08AD">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 xml:space="preserve">на ОС </w:t>
      </w:r>
      <w:r w:rsidR="004F08AD">
        <w:rPr>
          <w:rFonts w:ascii="Times New Roman" w:hAnsi="Times New Roman" w:cs="Times New Roman"/>
          <w:sz w:val="28"/>
          <w:szCs w:val="28"/>
          <w:lang w:val="en-US"/>
        </w:rPr>
        <w:t>Windows</w:t>
      </w:r>
      <w:r w:rsidR="00111659">
        <w:rPr>
          <w:rFonts w:ascii="Times New Roman" w:hAnsi="Times New Roman" w:cs="Times New Roman"/>
          <w:sz w:val="28"/>
          <w:szCs w:val="28"/>
          <w:lang w:val="ru-RU"/>
        </w:rPr>
        <w:t>).</w:t>
      </w:r>
      <w:r w:rsidR="00CE7CD8">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Алгоритм действий, связанных с переключением основного сервера на резервный</w:t>
      </w:r>
      <w:r w:rsidR="000B3171">
        <w:rPr>
          <w:rFonts w:ascii="Times New Roman" w:hAnsi="Times New Roman" w:cs="Times New Roman"/>
          <w:sz w:val="28"/>
          <w:szCs w:val="28"/>
          <w:lang w:val="ru-RU"/>
        </w:rPr>
        <w:t xml:space="preserve"> и наоборот, </w:t>
      </w:r>
      <w:r w:rsidR="004F08AD">
        <w:rPr>
          <w:rFonts w:ascii="Times New Roman" w:hAnsi="Times New Roman" w:cs="Times New Roman"/>
          <w:sz w:val="28"/>
          <w:szCs w:val="28"/>
          <w:lang w:val="ru-RU"/>
        </w:rPr>
        <w:t xml:space="preserve">описаны в разделе </w:t>
      </w:r>
      <w:r w:rsidR="005C105F">
        <w:rPr>
          <w:rFonts w:ascii="Times New Roman" w:hAnsi="Times New Roman" w:cs="Times New Roman"/>
          <w:sz w:val="28"/>
          <w:szCs w:val="28"/>
          <w:lang w:val="ru-RU"/>
        </w:rPr>
        <w:t>3.7.</w:t>
      </w:r>
    </w:p>
    <w:p w14:paraId="1FAF3945"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034CB3C" w14:textId="1A1F65BF" w:rsidR="00AB61FF" w:rsidRDefault="00AB61FF" w:rsidP="00AB61FF">
      <w:pPr>
        <w:spacing w:after="0" w:line="240" w:lineRule="auto"/>
        <w:ind w:firstLine="709"/>
        <w:jc w:val="both"/>
        <w:rPr>
          <w:rFonts w:ascii="Times New Roman" w:hAnsi="Times New Roman" w:cs="Times New Roman"/>
          <w:b/>
          <w:bCs/>
          <w:sz w:val="28"/>
          <w:szCs w:val="28"/>
          <w:lang w:val="ru-RU"/>
        </w:rPr>
      </w:pPr>
      <w:r w:rsidRPr="00733DE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sidRPr="00733DE8">
        <w:rPr>
          <w:rFonts w:ascii="Times New Roman" w:hAnsi="Times New Roman" w:cs="Times New Roman"/>
          <w:b/>
          <w:bCs/>
          <w:sz w:val="28"/>
          <w:szCs w:val="28"/>
          <w:lang w:val="ru-RU"/>
        </w:rPr>
        <w:t xml:space="preserve">.2 Обоснование выбора </w:t>
      </w:r>
      <w:r w:rsidRPr="00733DE8">
        <w:rPr>
          <w:rFonts w:ascii="Times New Roman" w:hAnsi="Times New Roman" w:cs="Times New Roman"/>
          <w:b/>
          <w:bCs/>
          <w:sz w:val="28"/>
          <w:szCs w:val="28"/>
          <w:lang w:val="en-US"/>
        </w:rPr>
        <w:t>RADIUS</w:t>
      </w:r>
      <w:r w:rsidR="0013777A">
        <w:rPr>
          <w:rFonts w:ascii="Times New Roman" w:hAnsi="Times New Roman" w:cs="Times New Roman"/>
          <w:b/>
          <w:bCs/>
          <w:sz w:val="28"/>
          <w:szCs w:val="28"/>
          <w:lang w:val="ru-RU"/>
        </w:rPr>
        <w:t>-</w:t>
      </w:r>
      <w:r w:rsidRPr="00733DE8">
        <w:rPr>
          <w:rFonts w:ascii="Times New Roman" w:hAnsi="Times New Roman" w:cs="Times New Roman"/>
          <w:b/>
          <w:bCs/>
          <w:sz w:val="28"/>
          <w:szCs w:val="28"/>
          <w:lang w:val="ru-RU"/>
        </w:rPr>
        <w:t>сервера</w:t>
      </w:r>
      <w:r>
        <w:rPr>
          <w:rFonts w:ascii="Times New Roman" w:hAnsi="Times New Roman" w:cs="Times New Roman"/>
          <w:b/>
          <w:bCs/>
          <w:sz w:val="28"/>
          <w:szCs w:val="28"/>
          <w:lang w:val="ru-RU"/>
        </w:rPr>
        <w:t xml:space="preserve"> и серверного ПО</w:t>
      </w:r>
    </w:p>
    <w:p w14:paraId="676E71D6" w14:textId="77777777" w:rsidR="0013777A" w:rsidRDefault="0013777A" w:rsidP="00AB61FF">
      <w:pPr>
        <w:spacing w:after="0" w:line="240" w:lineRule="auto"/>
        <w:ind w:firstLine="709"/>
        <w:jc w:val="both"/>
        <w:rPr>
          <w:rFonts w:ascii="Times New Roman" w:hAnsi="Times New Roman" w:cs="Times New Roman"/>
          <w:b/>
          <w:bCs/>
          <w:sz w:val="28"/>
          <w:szCs w:val="28"/>
          <w:lang w:val="ru-RU"/>
        </w:rPr>
      </w:pPr>
    </w:p>
    <w:p w14:paraId="14140627" w14:textId="77777777" w:rsidR="0013777A"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Очевидно, что немаловажную роль в защищённом доступе играет шифрование данных. В настоящее время широко известны технологии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шифрование использовать категорически не рекомендуется в связи с тем, что оно было скомпрометировано. Разница между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ru-RU"/>
        </w:rPr>
        <w:t>лишь в алгоритме шифрования (</w:t>
      </w:r>
      <w:r>
        <w:rPr>
          <w:rFonts w:ascii="Times New Roman" w:hAnsi="Times New Roman" w:cs="Times New Roman"/>
          <w:sz w:val="28"/>
          <w:szCs w:val="28"/>
          <w:lang w:val="en-US"/>
        </w:rPr>
        <w:t>TKIP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более совершенным алгоритмом шифрования, чем </w:t>
      </w:r>
      <w:r>
        <w:rPr>
          <w:rFonts w:ascii="Times New Roman" w:hAnsi="Times New Roman" w:cs="Times New Roman"/>
          <w:sz w:val="28"/>
          <w:szCs w:val="28"/>
          <w:lang w:val="en-US"/>
        </w:rPr>
        <w:t>TKIP</w:t>
      </w:r>
      <w:r>
        <w:rPr>
          <w:rFonts w:ascii="Times New Roman" w:hAnsi="Times New Roman" w:cs="Times New Roman"/>
          <w:sz w:val="28"/>
          <w:szCs w:val="28"/>
          <w:lang w:val="ru-RU"/>
        </w:rPr>
        <w:t>, было решено выбрать его.</w:t>
      </w:r>
    </w:p>
    <w:p w14:paraId="246574FF" w14:textId="7F1E27DD" w:rsidR="00AB61FF"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Personal</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различаются</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откуда берутся ключи шифрования. В первом случае используется статический ключ, который задаётся в настройках точки доступа. Такой ключ является общедоступным для всех пользователей точки и может быть легко скомпрометирован, что повлечёт за собой смену паролей у всех пользователей. Динамический ключ используется для корпоративного применения во избежание таких ситуаций. Ключ может обновляться по ходу работы, при этом не разрывая текущее </w:t>
      </w:r>
      <w:r>
        <w:rPr>
          <w:rFonts w:ascii="Times New Roman" w:hAnsi="Times New Roman" w:cs="Times New Roman"/>
          <w:sz w:val="28"/>
          <w:szCs w:val="28"/>
          <w:lang w:val="ru-RU"/>
        </w:rPr>
        <w:lastRenderedPageBreak/>
        <w:t xml:space="preserve">соединение. За генерацию ключа отвечает дополнительный компонент системы – сервер авторизации. Это может быть </w:t>
      </w:r>
      <w:r>
        <w:rPr>
          <w:rFonts w:ascii="Times New Roman" w:hAnsi="Times New Roman" w:cs="Times New Roman"/>
          <w:sz w:val="28"/>
          <w:szCs w:val="28"/>
          <w:lang w:val="en-US"/>
        </w:rPr>
        <w:t>RADIUS</w:t>
      </w:r>
      <w:r w:rsidRPr="00DC78A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другие. </w:t>
      </w:r>
    </w:p>
    <w:p w14:paraId="634616F4" w14:textId="1436CBFD" w:rsidR="00AB61FF" w:rsidRDefault="0013777A"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шифрования </w:t>
      </w:r>
      <w:r>
        <w:rPr>
          <w:rFonts w:ascii="Times New Roman" w:hAnsi="Times New Roman" w:cs="Times New Roman"/>
          <w:sz w:val="28"/>
          <w:szCs w:val="28"/>
          <w:lang w:val="en-US"/>
        </w:rPr>
        <w:t>WPA</w:t>
      </w:r>
      <w:r w:rsidRPr="00736964">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наличие в сети </w:t>
      </w:r>
      <w:r>
        <w:rPr>
          <w:rFonts w:ascii="Times New Roman" w:hAnsi="Times New Roman" w:cs="Times New Roman"/>
          <w:sz w:val="28"/>
          <w:szCs w:val="28"/>
          <w:lang w:val="en-US"/>
        </w:rPr>
        <w:t>RADIUS</w:t>
      </w:r>
      <w:r w:rsidRPr="00736964">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w:t>
      </w:r>
      <w:r w:rsidR="00AB61FF" w:rsidRPr="00733DE8">
        <w:rPr>
          <w:rFonts w:ascii="Times New Roman" w:hAnsi="Times New Roman" w:cs="Times New Roman"/>
          <w:sz w:val="28"/>
          <w:szCs w:val="28"/>
          <w:lang w:val="en-US"/>
        </w:rPr>
        <w:t>RADIUS</w:t>
      </w:r>
      <w:r w:rsidR="00AB61FF" w:rsidRPr="00733DE8">
        <w:rPr>
          <w:rFonts w:ascii="Times New Roman" w:hAnsi="Times New Roman" w:cs="Times New Roman"/>
          <w:sz w:val="28"/>
          <w:szCs w:val="28"/>
          <w:lang w:val="ru-RU"/>
        </w:rPr>
        <w:t>-</w:t>
      </w:r>
      <w:r w:rsidR="00AB61FF">
        <w:rPr>
          <w:rFonts w:ascii="Times New Roman" w:hAnsi="Times New Roman" w:cs="Times New Roman"/>
          <w:sz w:val="28"/>
          <w:szCs w:val="28"/>
          <w:lang w:val="ru-RU"/>
        </w:rPr>
        <w:t>сервер в данной ЛКС используется для хранениях учётных записей администраторов, использующих беспроводной доступ к сети, и обеспечения их доступа к сети.</w:t>
      </w:r>
    </w:p>
    <w:p w14:paraId="12EB70F3" w14:textId="58F12D5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проектируемой сети можно обойтись без специализированного сервера, а использовать в его качестве стационарный персональный компьютер, вычислительной мощности которого вполне хватит для обеспечения работы сопутствующего ПО. Выбор пал на бюджетный компьютер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Pr>
          <w:rFonts w:ascii="Times New Roman" w:hAnsi="Times New Roman" w:cs="Times New Roman"/>
          <w:sz w:val="28"/>
          <w:szCs w:val="28"/>
          <w:lang w:val="ru-RU"/>
        </w:rPr>
        <w:t xml:space="preserve">, позиционирующий себя как офисный ПК. Процессора </w:t>
      </w:r>
      <w:r>
        <w:rPr>
          <w:rFonts w:ascii="Times New Roman" w:hAnsi="Times New Roman" w:cs="Times New Roman"/>
          <w:sz w:val="28"/>
          <w:szCs w:val="28"/>
          <w:lang w:val="en-US"/>
        </w:rPr>
        <w:t>Intel</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Core</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 xml:space="preserve">3 7100 3900 </w:t>
      </w:r>
      <w:r>
        <w:rPr>
          <w:rFonts w:ascii="Times New Roman" w:hAnsi="Times New Roman" w:cs="Times New Roman"/>
          <w:sz w:val="28"/>
          <w:szCs w:val="28"/>
          <w:lang w:val="ru-RU"/>
        </w:rPr>
        <w:t xml:space="preserve">МГц, 4 Гб оперативной памяти и графического ускорителя </w:t>
      </w:r>
      <w:r>
        <w:rPr>
          <w:rFonts w:ascii="Times New Roman" w:hAnsi="Times New Roman" w:cs="Times New Roman"/>
          <w:sz w:val="28"/>
          <w:szCs w:val="28"/>
          <w:lang w:val="en-US"/>
        </w:rPr>
        <w:t>Intel</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HD</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Graphics</w:t>
      </w:r>
      <w:r w:rsidRPr="00F81B27">
        <w:rPr>
          <w:rFonts w:ascii="Times New Roman" w:hAnsi="Times New Roman" w:cs="Times New Roman"/>
          <w:sz w:val="28"/>
          <w:szCs w:val="28"/>
          <w:lang w:val="ru-RU"/>
        </w:rPr>
        <w:t xml:space="preserve"> 630</w:t>
      </w:r>
      <w:r>
        <w:rPr>
          <w:rFonts w:ascii="Times New Roman" w:hAnsi="Times New Roman" w:cs="Times New Roman"/>
          <w:sz w:val="28"/>
          <w:szCs w:val="28"/>
          <w:lang w:val="ru-RU"/>
        </w:rPr>
        <w:t xml:space="preserve"> будет достаточно для нормальной работы сервера.</w:t>
      </w:r>
    </w:p>
    <w:p w14:paraId="6D58D9BD" w14:textId="615B8203" w:rsidR="00AB61FF" w:rsidRPr="0013777A"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программного обеспечения для настройки ААА-сервера было решено использовать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так как данное ПО является проприетарным продуктом </w:t>
      </w:r>
      <w:r>
        <w:rPr>
          <w:rFonts w:ascii="Times New Roman" w:hAnsi="Times New Roman" w:cs="Times New Roman"/>
          <w:sz w:val="28"/>
          <w:szCs w:val="28"/>
          <w:lang w:val="en-US"/>
        </w:rPr>
        <w:t>Cisco</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удобным </w:t>
      </w:r>
      <w:r>
        <w:rPr>
          <w:rFonts w:ascii="Times New Roman" w:hAnsi="Times New Roman" w:cs="Times New Roman"/>
          <w:sz w:val="28"/>
          <w:szCs w:val="28"/>
          <w:lang w:val="en-US"/>
        </w:rPr>
        <w:t>web</w:t>
      </w:r>
      <w:r w:rsidRPr="00FD0B95">
        <w:rPr>
          <w:rFonts w:ascii="Times New Roman" w:hAnsi="Times New Roman" w:cs="Times New Roman"/>
          <w:sz w:val="28"/>
          <w:szCs w:val="28"/>
          <w:lang w:val="ru-RU"/>
        </w:rPr>
        <w:t>-</w:t>
      </w:r>
      <w:r>
        <w:rPr>
          <w:rFonts w:ascii="Times New Roman" w:hAnsi="Times New Roman" w:cs="Times New Roman"/>
          <w:sz w:val="28"/>
          <w:szCs w:val="28"/>
          <w:lang w:val="ru-RU"/>
        </w:rPr>
        <w:t>интерфейсом и широкими настройками сервера.</w:t>
      </w:r>
      <w:r w:rsidR="0013777A">
        <w:rPr>
          <w:rFonts w:ascii="Times New Roman" w:hAnsi="Times New Roman" w:cs="Times New Roman"/>
          <w:sz w:val="28"/>
          <w:szCs w:val="28"/>
          <w:lang w:val="ru-RU"/>
        </w:rPr>
        <w:t xml:space="preserve"> Процесс настройки </w:t>
      </w:r>
      <w:r w:rsidR="0013777A">
        <w:rPr>
          <w:rFonts w:ascii="Times New Roman" w:hAnsi="Times New Roman" w:cs="Times New Roman"/>
          <w:sz w:val="28"/>
          <w:szCs w:val="28"/>
          <w:lang w:val="en-US"/>
        </w:rPr>
        <w:t>RADIUS</w:t>
      </w:r>
      <w:r w:rsidR="0013777A" w:rsidRPr="0013777A">
        <w:rPr>
          <w:rFonts w:ascii="Times New Roman" w:hAnsi="Times New Roman" w:cs="Times New Roman"/>
          <w:sz w:val="28"/>
          <w:szCs w:val="28"/>
          <w:lang w:val="ru-RU"/>
        </w:rPr>
        <w:t>-</w:t>
      </w:r>
      <w:r w:rsidR="0013777A">
        <w:rPr>
          <w:rFonts w:ascii="Times New Roman" w:hAnsi="Times New Roman" w:cs="Times New Roman"/>
          <w:sz w:val="28"/>
          <w:szCs w:val="28"/>
          <w:lang w:val="ru-RU"/>
        </w:rPr>
        <w:t xml:space="preserve">сервера описан в разделе </w:t>
      </w:r>
      <w:r w:rsidR="00DC5DB4">
        <w:rPr>
          <w:rFonts w:ascii="Times New Roman" w:hAnsi="Times New Roman" w:cs="Times New Roman"/>
          <w:sz w:val="28"/>
          <w:szCs w:val="28"/>
          <w:lang w:val="ru-RU"/>
        </w:rPr>
        <w:t>3.6.3.</w:t>
      </w:r>
    </w:p>
    <w:p w14:paraId="61F3506E" w14:textId="77777777" w:rsidR="00111659" w:rsidRPr="00FD0B95" w:rsidRDefault="00111659" w:rsidP="00AB61FF">
      <w:pPr>
        <w:spacing w:after="0" w:line="240" w:lineRule="auto"/>
        <w:ind w:firstLine="709"/>
        <w:jc w:val="both"/>
        <w:rPr>
          <w:rFonts w:ascii="Times New Roman" w:hAnsi="Times New Roman" w:cs="Times New Roman"/>
          <w:sz w:val="28"/>
          <w:szCs w:val="28"/>
          <w:lang w:val="ru-RU"/>
        </w:rPr>
      </w:pPr>
    </w:p>
    <w:p w14:paraId="04A62219" w14:textId="2AE0F56D"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 xml:space="preserve"> Организация рабочих мест</w:t>
      </w:r>
    </w:p>
    <w:p w14:paraId="7476C51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B72E88F"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рабочим местом следует понимать выделенную часть площади с расположенным на ней технологическим оборудованием и инвентарём, необходимым для выполнения работы. Рабочее место – это первичная ячейка производственной структуры предприятия. </w:t>
      </w:r>
    </w:p>
    <w:p w14:paraId="52505F3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рамках проекта организация рабочего места не является трудной задачей. Рабочий места администраторов необходимо обеспечить персональными компьютерами и, по требованию заказчика, принтером.</w:t>
      </w:r>
    </w:p>
    <w:p w14:paraId="70625DD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8B78B54" w14:textId="534FF493"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.1 Обоснование выбора рабочей станции администратора</w:t>
      </w:r>
    </w:p>
    <w:p w14:paraId="0468D73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14C5902" w14:textId="2789C3F0" w:rsidR="00AB61FF"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при организации рабочих мест администраторов была обеспечить комфортные условия работы для сотрудников. В первую очередь рабочие станции должны быть оснащены сетевыми адаптерами с возможностью подключения к </w:t>
      </w:r>
      <w:r>
        <w:rPr>
          <w:rFonts w:ascii="Times New Roman" w:hAnsi="Times New Roman" w:cs="Times New Roman"/>
          <w:sz w:val="28"/>
          <w:szCs w:val="28"/>
          <w:lang w:val="en-US"/>
        </w:rPr>
        <w:t>LAN</w:t>
      </w:r>
      <w:r>
        <w:rPr>
          <w:rFonts w:ascii="Times New Roman" w:hAnsi="Times New Roman" w:cs="Times New Roman"/>
          <w:sz w:val="28"/>
          <w:szCs w:val="28"/>
          <w:lang w:val="ru-RU"/>
        </w:rPr>
        <w:t xml:space="preserve"> и быть достаточно мощными для выполнения всех поставленных задач. </w:t>
      </w:r>
      <w:r w:rsidR="000B3171">
        <w:rPr>
          <w:rFonts w:ascii="Times New Roman" w:hAnsi="Times New Roman" w:cs="Times New Roman"/>
          <w:sz w:val="28"/>
          <w:szCs w:val="28"/>
          <w:lang w:val="ru-RU"/>
        </w:rPr>
        <w:t>Исходя из этого в</w:t>
      </w:r>
      <w:r>
        <w:rPr>
          <w:rFonts w:ascii="Times New Roman" w:hAnsi="Times New Roman" w:cs="Times New Roman"/>
          <w:sz w:val="28"/>
          <w:szCs w:val="28"/>
          <w:lang w:val="ru-RU"/>
        </w:rPr>
        <w:t xml:space="preserve">ыбор пал на компьютеры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 xml:space="preserve">1-07. </w:t>
      </w:r>
    </w:p>
    <w:p w14:paraId="4F1AB16C" w14:textId="77777777" w:rsidR="000B3171" w:rsidRPr="000B3171" w:rsidRDefault="000B3171" w:rsidP="000B3171">
      <w:pPr>
        <w:spacing w:after="0" w:line="240" w:lineRule="auto"/>
        <w:ind w:firstLine="709"/>
        <w:jc w:val="both"/>
        <w:rPr>
          <w:rFonts w:ascii="Times New Roman" w:hAnsi="Times New Roman" w:cs="Times New Roman"/>
          <w:sz w:val="28"/>
          <w:szCs w:val="28"/>
          <w:lang w:val="ru-RU"/>
        </w:rPr>
      </w:pPr>
    </w:p>
    <w:p w14:paraId="18FF90A0" w14:textId="23CCEDC5" w:rsidR="00AB61FF"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Pr>
          <w:rFonts w:ascii="Times New Roman" w:hAnsi="Times New Roman" w:cs="Times New Roman"/>
          <w:b/>
          <w:bCs/>
          <w:sz w:val="28"/>
          <w:szCs w:val="28"/>
          <w:lang w:val="en-US"/>
        </w:rPr>
        <w:t>.2</w:t>
      </w:r>
      <w:r>
        <w:rPr>
          <w:rFonts w:ascii="Times New Roman" w:hAnsi="Times New Roman" w:cs="Times New Roman"/>
          <w:b/>
          <w:bCs/>
          <w:sz w:val="28"/>
          <w:szCs w:val="28"/>
          <w:lang w:val="ru-RU"/>
        </w:rPr>
        <w:t xml:space="preserve"> Обоснование выбора принтера</w:t>
      </w:r>
    </w:p>
    <w:p w14:paraId="1F5BF702"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23BEBE91" w14:textId="6B2E857B" w:rsidR="00AB61FF" w:rsidRPr="006349B0"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требованию заказчика в проектируемой локальной сети необходимо наличие принтера для его использования администраторами. Ознакомившись с рынком принтеров был выбран цветной лазерный принтер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382568">
        <w:rPr>
          <w:rFonts w:ascii="Times New Roman" w:hAnsi="Times New Roman" w:cs="Times New Roman"/>
          <w:sz w:val="28"/>
          <w:szCs w:val="28"/>
          <w:lang w:val="ru-RU"/>
        </w:rPr>
        <w:t>260</w:t>
      </w:r>
      <w:r>
        <w:rPr>
          <w:rFonts w:ascii="Times New Roman" w:hAnsi="Times New Roman" w:cs="Times New Roman"/>
          <w:sz w:val="28"/>
          <w:szCs w:val="28"/>
          <w:lang w:val="en-US"/>
        </w:rPr>
        <w:t>DNw</w:t>
      </w:r>
      <w:r w:rsidRPr="00EC4E93">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 xml:space="preserve">Данный принтер имеет возможность быть подключенным к локальной сети либо к беспроводной сети </w:t>
      </w:r>
      <w:r>
        <w:rPr>
          <w:rFonts w:ascii="Times New Roman" w:hAnsi="Times New Roman" w:cs="Times New Roman"/>
          <w:sz w:val="28"/>
          <w:szCs w:val="28"/>
          <w:lang w:val="en-US"/>
        </w:rPr>
        <w:t>Wi</w:t>
      </w:r>
      <w:r w:rsidRPr="00382568">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Также принтеры компании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удобный </w:t>
      </w:r>
      <w:r>
        <w:rPr>
          <w:rFonts w:ascii="Times New Roman" w:hAnsi="Times New Roman" w:cs="Times New Roman"/>
          <w:sz w:val="28"/>
          <w:szCs w:val="28"/>
          <w:lang w:val="en-US"/>
        </w:rPr>
        <w:t>web</w:t>
      </w:r>
      <w:r w:rsidRPr="00382568">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попасть в который можно набрав в адресной строке браузера </w:t>
      </w:r>
      <w:r>
        <w:rPr>
          <w:rFonts w:ascii="Times New Roman" w:hAnsi="Times New Roman" w:cs="Times New Roman"/>
          <w:sz w:val="28"/>
          <w:szCs w:val="28"/>
          <w:lang w:val="en-US"/>
        </w:rPr>
        <w:t>IP</w:t>
      </w:r>
      <w:r w:rsidRPr="00382568">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Он позволяет удалённо посмотреть состояние аппарата, значение счётчиков, а также остаток тонера.</w:t>
      </w:r>
    </w:p>
    <w:p w14:paraId="67A179B2" w14:textId="76F8C32D" w:rsidR="00AB61FF" w:rsidRDefault="00AB61FF" w:rsidP="00AB61FF">
      <w:pPr>
        <w:spacing w:after="0" w:line="240" w:lineRule="auto"/>
        <w:jc w:val="both"/>
        <w:rPr>
          <w:rFonts w:ascii="Times New Roman" w:hAnsi="Times New Roman" w:cs="Times New Roman"/>
          <w:sz w:val="28"/>
          <w:szCs w:val="28"/>
          <w:lang w:val="ru-RU"/>
        </w:rPr>
      </w:pPr>
    </w:p>
    <w:p w14:paraId="40649361" w14:textId="7CD06714" w:rsidR="006349B0" w:rsidRPr="006349B0" w:rsidRDefault="006349B0" w:rsidP="006349B0">
      <w:pPr>
        <w:spacing w:after="0" w:line="240" w:lineRule="auto"/>
        <w:ind w:firstLine="709"/>
        <w:jc w:val="both"/>
        <w:rPr>
          <w:rFonts w:ascii="Times New Roman" w:hAnsi="Times New Roman" w:cs="Times New Roman"/>
          <w:b/>
          <w:bCs/>
          <w:sz w:val="28"/>
          <w:szCs w:val="28"/>
          <w:lang w:val="ru-RU"/>
        </w:rPr>
      </w:pPr>
      <w:r w:rsidRPr="006349B0">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4</w:t>
      </w:r>
      <w:r w:rsidRPr="006349B0">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Разделение сети на виртуальные подсети</w:t>
      </w:r>
    </w:p>
    <w:p w14:paraId="7E75D27D" w14:textId="77777777" w:rsidR="006349B0" w:rsidRDefault="006349B0" w:rsidP="00AB61FF">
      <w:pPr>
        <w:spacing w:after="0" w:line="240" w:lineRule="auto"/>
        <w:jc w:val="both"/>
        <w:rPr>
          <w:rFonts w:ascii="Times New Roman" w:hAnsi="Times New Roman" w:cs="Times New Roman"/>
          <w:sz w:val="28"/>
          <w:szCs w:val="28"/>
          <w:lang w:val="ru-RU"/>
        </w:rPr>
      </w:pPr>
    </w:p>
    <w:p w14:paraId="3549F981" w14:textId="34BFCF5A" w:rsidR="006349B0" w:rsidRDefault="006349B0" w:rsidP="006349B0">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Metro</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активное использование виртуальных локальных подсетей (далее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в центре обработки данных есть логическое разделение оборудования на два различных типа – серверное оборудование и оконечное – логично применить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их разделения. Виртуальные подсети позволяют построить на базе одной физической сети некоторое количество логических подсетей, которые будут существовать независимо друг от друга. Такое разделение на виртуальные локальные подсети позволяет определять некоторые политики безопасности непосредственно для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а не для каждой станции и сервера по отдельности, а также упрощает понимание устройства и структуры ЛКС за счёт абстрагирования от каждой конкретной станции, позволяя рассматривать их целостно, в совокупности. </w:t>
      </w:r>
    </w:p>
    <w:p w14:paraId="71F58D4C"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достижения большей степени административного контроля и логического разделения среды передачи данных было принято решение распределить пользовательские станции и серверы следующим образом:</w:t>
      </w:r>
    </w:p>
    <w:p w14:paraId="1A012408" w14:textId="77777777" w:rsidR="009808A8" w:rsidRDefault="006349B0" w:rsidP="009808A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xml:space="preserve"> №99 – административный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рабочие станции, принтер и беспроводной маршрутизатор.</w:t>
      </w:r>
      <w:r w:rsidR="009808A8" w:rsidRPr="009808A8">
        <w:rPr>
          <w:rFonts w:ascii="Times New Roman" w:hAnsi="Times New Roman" w:cs="Times New Roman"/>
          <w:sz w:val="28"/>
          <w:szCs w:val="28"/>
          <w:lang w:val="ru-RU"/>
        </w:rPr>
        <w:t xml:space="preserve"> В данной структурной единице ЛКС находятся оконечные устройства. К их числу относятся пользовательские станции администраторов, цветной принтер и беспроводной маршрутизатор, обеспечивающий доступ к сети с портативных устройств администраторов (ноутбуки, смартфоны и другие). Все устройства подключены к одному коммутатору. Беспроводные устройства, подключенные к точке доступа, хоть и физически находятся в другой подсети, относятся к виртуальной сети для администраторов.</w:t>
      </w:r>
    </w:p>
    <w:p w14:paraId="049C4BF9" w14:textId="7732EE4C" w:rsidR="006349B0" w:rsidRPr="009808A8" w:rsidRDefault="006349B0" w:rsidP="009808A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xml:space="preserve"> №10 –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серверное оборудование.</w:t>
      </w:r>
      <w:r w:rsidR="009808A8" w:rsidRPr="009808A8">
        <w:rPr>
          <w:rFonts w:ascii="Times New Roman" w:hAnsi="Times New Roman" w:cs="Times New Roman"/>
          <w:sz w:val="28"/>
          <w:szCs w:val="28"/>
          <w:lang w:val="ru-RU"/>
        </w:rPr>
        <w:t xml:space="preserve"> В данной виртуальной подсети находятся основной и резервный сервер для обслуживания тонких клиентов, а также ААА-сервер, предназначенный для ограничения доступа к локальной сети. Равно как и устройства в отделе администрирования, все серверы подключены к главному коммутатору.</w:t>
      </w:r>
    </w:p>
    <w:p w14:paraId="4EE76F5D" w14:textId="0E6E8C5C" w:rsidR="006349B0" w:rsidRPr="009808A8" w:rsidRDefault="006349B0" w:rsidP="009808A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связи с маленьким размером проектируемой сети и отсутствием сложных архитектурных условий, лучшим выбором при проектировании сети будет использование проверенных подходов. Для маршрутизации между различными виртуальными подсетями используется коммутатор третьего уровня.</w:t>
      </w:r>
      <w:r w:rsidRPr="00216603">
        <w:rPr>
          <w:rFonts w:ascii="Times New Roman" w:hAnsi="Times New Roman" w:cs="Times New Roman"/>
          <w:sz w:val="28"/>
          <w:szCs w:val="28"/>
          <w:lang w:val="ru-RU"/>
        </w:rPr>
        <w:t xml:space="preserve"> </w:t>
      </w:r>
      <w:r>
        <w:rPr>
          <w:rFonts w:ascii="Times New Roman" w:hAnsi="Times New Roman" w:cs="Times New Roman"/>
          <w:sz w:val="28"/>
          <w:szCs w:val="28"/>
          <w:lang w:val="ru-RU"/>
        </w:rPr>
        <w:t>В этой схеме коммутатор выполняет всю маршрутизацию в сети.</w:t>
      </w:r>
    </w:p>
    <w:p w14:paraId="0DA462B8" w14:textId="77ECD649" w:rsidR="006349B0" w:rsidRDefault="006349B0" w:rsidP="006349B0">
      <w:pPr>
        <w:spacing w:after="0" w:line="240" w:lineRule="auto"/>
        <w:ind w:firstLine="709"/>
        <w:rPr>
          <w:rFonts w:ascii="Courier New" w:hAnsi="Courier New" w:cs="Courier New"/>
          <w:sz w:val="24"/>
          <w:szCs w:val="24"/>
          <w:lang w:val="ru-RU"/>
        </w:rPr>
      </w:pPr>
    </w:p>
    <w:p w14:paraId="53E5B850" w14:textId="2EDCB067" w:rsidR="009808A8" w:rsidRDefault="009808A8" w:rsidP="006349B0">
      <w:pPr>
        <w:spacing w:after="0" w:line="240" w:lineRule="auto"/>
        <w:ind w:firstLine="709"/>
        <w:rPr>
          <w:rFonts w:ascii="Courier New" w:hAnsi="Courier New" w:cs="Courier New"/>
          <w:sz w:val="24"/>
          <w:szCs w:val="24"/>
          <w:lang w:val="ru-RU"/>
        </w:rPr>
      </w:pPr>
    </w:p>
    <w:p w14:paraId="63682300" w14:textId="2D13B10F" w:rsidR="009808A8" w:rsidRDefault="009808A8" w:rsidP="006349B0">
      <w:pPr>
        <w:spacing w:after="0" w:line="240" w:lineRule="auto"/>
        <w:ind w:firstLine="709"/>
        <w:rPr>
          <w:rFonts w:ascii="Courier New" w:hAnsi="Courier New" w:cs="Courier New"/>
          <w:sz w:val="24"/>
          <w:szCs w:val="24"/>
          <w:lang w:val="ru-RU"/>
        </w:rPr>
      </w:pPr>
    </w:p>
    <w:p w14:paraId="677C622A" w14:textId="77777777" w:rsidR="009808A8" w:rsidRPr="00864E6A" w:rsidRDefault="009808A8" w:rsidP="006349B0">
      <w:pPr>
        <w:spacing w:after="0" w:line="240" w:lineRule="auto"/>
        <w:ind w:firstLine="709"/>
        <w:rPr>
          <w:rFonts w:ascii="Courier New" w:hAnsi="Courier New" w:cs="Courier New"/>
          <w:sz w:val="24"/>
          <w:szCs w:val="24"/>
          <w:lang w:val="ru-RU"/>
        </w:rPr>
      </w:pPr>
    </w:p>
    <w:p w14:paraId="766BEBA1" w14:textId="482840FD" w:rsidR="006349B0" w:rsidRDefault="006349B0" w:rsidP="006349B0">
      <w:pPr>
        <w:spacing w:after="0" w:line="240" w:lineRule="auto"/>
        <w:ind w:firstLine="709"/>
        <w:jc w:val="both"/>
        <w:rPr>
          <w:rFonts w:ascii="Times New Roman" w:hAnsi="Times New Roman" w:cs="Times New Roman"/>
          <w:b/>
          <w:bCs/>
          <w:sz w:val="28"/>
          <w:szCs w:val="28"/>
          <w:lang w:val="ru-RU"/>
        </w:rPr>
      </w:pPr>
      <w:r w:rsidRPr="00760ECD">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5</w:t>
      </w:r>
      <w:r w:rsidRPr="00760ECD">
        <w:rPr>
          <w:rFonts w:ascii="Times New Roman" w:hAnsi="Times New Roman" w:cs="Times New Roman"/>
          <w:b/>
          <w:bCs/>
          <w:sz w:val="28"/>
          <w:szCs w:val="28"/>
          <w:lang w:val="ru-RU"/>
        </w:rPr>
        <w:t xml:space="preserve"> Адресация в локальной компьютерной сети</w:t>
      </w:r>
    </w:p>
    <w:p w14:paraId="253B87EF" w14:textId="77777777" w:rsidR="006349B0" w:rsidRDefault="006349B0" w:rsidP="006349B0">
      <w:pPr>
        <w:spacing w:after="0" w:line="240" w:lineRule="auto"/>
        <w:ind w:firstLine="709"/>
        <w:jc w:val="both"/>
        <w:rPr>
          <w:rFonts w:ascii="Times New Roman" w:hAnsi="Times New Roman" w:cs="Times New Roman"/>
          <w:b/>
          <w:bCs/>
          <w:sz w:val="28"/>
          <w:szCs w:val="28"/>
          <w:lang w:val="ru-RU"/>
        </w:rPr>
      </w:pPr>
    </w:p>
    <w:p w14:paraId="77DAACD2"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в разрабатываемой ЛКС необходимо осуществить адресацию с применение протоколов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6</w:t>
      </w:r>
      <w:r>
        <w:rPr>
          <w:rFonts w:ascii="Times New Roman" w:hAnsi="Times New Roman" w:cs="Times New Roman"/>
          <w:sz w:val="28"/>
          <w:szCs w:val="28"/>
          <w:lang w:val="ru-RU"/>
        </w:rPr>
        <w:t xml:space="preserve">. Протокол адресации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использует четырёхбайтные адреса, ограничивающие адресное пространство. Традиционно адрес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записывается четырьмя десятичными числами от 0 до 255, разделёнными точками, через дробь указывается длина маски подсети. Однако данный вид адресации столкнулся с проблемой исчерпания адресов. В ноябре 2019 года были распределены последние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адреса в Европе, странах бывшего СССР и на Ближнем Востоке. Решить эту проблему призвана новая версия протокола –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Протокол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отличается от своего предшественника использованием увеличенной в 4 раза длиной адреса. В связи с исчерпанием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адресов продвижение новой версии протокола началось активнее.</w:t>
      </w:r>
    </w:p>
    <w:p w14:paraId="1B24DBB1"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Сеть разделена на 2 виртуальные подсети:</w:t>
      </w:r>
    </w:p>
    <w:p w14:paraId="700CE240"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99 – </w:t>
      </w:r>
      <w:r>
        <w:rPr>
          <w:rFonts w:ascii="Times New Roman" w:hAnsi="Times New Roman" w:cs="Times New Roman"/>
          <w:sz w:val="28"/>
          <w:szCs w:val="28"/>
          <w:lang w:val="ru-RU"/>
        </w:rPr>
        <w:t>административная подсеть.</w:t>
      </w:r>
    </w:p>
    <w:p w14:paraId="39509FFF"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10 – </w:t>
      </w:r>
      <w:r>
        <w:rPr>
          <w:rFonts w:ascii="Times New Roman" w:hAnsi="Times New Roman" w:cs="Times New Roman"/>
          <w:sz w:val="28"/>
          <w:szCs w:val="28"/>
          <w:lang w:val="ru-RU"/>
        </w:rPr>
        <w:t>серверная подсеть.</w:t>
      </w:r>
      <w:r w:rsidRPr="00E55636">
        <w:rPr>
          <w:rFonts w:ascii="Times New Roman" w:hAnsi="Times New Roman" w:cs="Times New Roman"/>
          <w:sz w:val="28"/>
          <w:szCs w:val="28"/>
          <w:lang w:val="ru-RU"/>
        </w:rPr>
        <w:t xml:space="preserve"> </w:t>
      </w:r>
    </w:p>
    <w:p w14:paraId="6516BF18" w14:textId="6648BFB3" w:rsidR="006349B0" w:rsidRP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IPv</w:t>
      </w:r>
      <w:r w:rsidRPr="00B65A8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нужны лишь для некоторых приложений администраторов на их рабочих станциях, поэтому можно назначить эти адреса только на персональных компьютерах администраторов. Так как для администраторов планируется выход только во внутреннюю сеть </w:t>
      </w:r>
      <w:r>
        <w:rPr>
          <w:rFonts w:ascii="Times New Roman" w:hAnsi="Times New Roman" w:cs="Times New Roman"/>
          <w:sz w:val="28"/>
          <w:szCs w:val="28"/>
          <w:lang w:val="en-US"/>
        </w:rPr>
        <w:t>Metro</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их пользовательских станций имеет смысл назначить </w:t>
      </w:r>
      <w:r>
        <w:rPr>
          <w:rFonts w:ascii="Times New Roman" w:hAnsi="Times New Roman" w:cs="Times New Roman"/>
          <w:sz w:val="28"/>
          <w:szCs w:val="28"/>
          <w:lang w:val="en-US"/>
        </w:rPr>
        <w:t>IPv</w:t>
      </w:r>
      <w:r w:rsidRPr="006349B0">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из диапазона </w:t>
      </w:r>
      <w:r>
        <w:rPr>
          <w:rFonts w:ascii="Times New Roman" w:hAnsi="Times New Roman" w:cs="Times New Roman"/>
          <w:sz w:val="28"/>
          <w:szCs w:val="28"/>
          <w:lang w:val="en-US"/>
        </w:rPr>
        <w:t>Unique</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Local</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Unicast</w:t>
      </w:r>
      <w:r w:rsidRPr="006349B0">
        <w:rPr>
          <w:rFonts w:ascii="Times New Roman" w:hAnsi="Times New Roman" w:cs="Times New Roman"/>
          <w:sz w:val="28"/>
          <w:szCs w:val="28"/>
          <w:lang w:val="ru-RU"/>
        </w:rPr>
        <w:t>.</w:t>
      </w:r>
    </w:p>
    <w:p w14:paraId="34ADE42B" w14:textId="5CA22500"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3.3 отображено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доступному </w:t>
      </w:r>
      <w:r>
        <w:rPr>
          <w:rFonts w:ascii="Times New Roman" w:hAnsi="Times New Roman" w:cs="Times New Roman"/>
          <w:sz w:val="28"/>
          <w:szCs w:val="28"/>
          <w:lang w:val="en-US"/>
        </w:rPr>
        <w:t>IP</w:t>
      </w:r>
      <w:r>
        <w:rPr>
          <w:rFonts w:ascii="Times New Roman" w:hAnsi="Times New Roman" w:cs="Times New Roman"/>
          <w:sz w:val="28"/>
          <w:szCs w:val="28"/>
          <w:lang w:val="ru-RU"/>
        </w:rPr>
        <w:t>-адресу и маскам подсети.</w:t>
      </w:r>
    </w:p>
    <w:p w14:paraId="0E172768" w14:textId="77777777" w:rsidR="006349B0" w:rsidRDefault="006349B0" w:rsidP="006349B0">
      <w:pPr>
        <w:spacing w:after="0" w:line="240" w:lineRule="auto"/>
        <w:ind w:firstLine="709"/>
        <w:jc w:val="both"/>
        <w:rPr>
          <w:rFonts w:ascii="Times New Roman" w:hAnsi="Times New Roman" w:cs="Times New Roman"/>
          <w:sz w:val="28"/>
          <w:szCs w:val="28"/>
          <w:lang w:val="ru-RU"/>
        </w:rPr>
      </w:pPr>
    </w:p>
    <w:p w14:paraId="294F75D5" w14:textId="375B1200" w:rsidR="006349B0" w:rsidRPr="00E55636" w:rsidRDefault="006349B0" w:rsidP="006349B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w:t>
      </w:r>
      <w:r w:rsidR="00452341">
        <w:rPr>
          <w:rFonts w:ascii="Times New Roman" w:hAnsi="Times New Roman" w:cs="Times New Roman"/>
          <w:sz w:val="28"/>
          <w:szCs w:val="28"/>
          <w:lang w:val="ru-RU"/>
        </w:rPr>
        <w:t>1</w:t>
      </w:r>
      <w:r>
        <w:rPr>
          <w:rFonts w:ascii="Times New Roman" w:hAnsi="Times New Roman" w:cs="Times New Roman"/>
          <w:sz w:val="28"/>
          <w:szCs w:val="28"/>
          <w:lang w:val="ru-RU"/>
        </w:rPr>
        <w:t xml:space="preserve"> –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w:t>
      </w:r>
      <w:r>
        <w:rPr>
          <w:rFonts w:ascii="Times New Roman" w:hAnsi="Times New Roman" w:cs="Times New Roman"/>
          <w:sz w:val="28"/>
          <w:szCs w:val="28"/>
          <w:lang w:val="en-US"/>
        </w:rPr>
        <w:t>IP</w:t>
      </w:r>
      <w:r w:rsidRPr="00E55636">
        <w:rPr>
          <w:rFonts w:ascii="Times New Roman" w:hAnsi="Times New Roman" w:cs="Times New Roman"/>
          <w:sz w:val="28"/>
          <w:szCs w:val="28"/>
          <w:lang w:val="ru-RU"/>
        </w:rPr>
        <w:t>-</w:t>
      </w:r>
      <w:r>
        <w:rPr>
          <w:rFonts w:ascii="Times New Roman" w:hAnsi="Times New Roman" w:cs="Times New Roman"/>
          <w:sz w:val="28"/>
          <w:szCs w:val="28"/>
          <w:lang w:val="ru-RU"/>
        </w:rPr>
        <w:t>адресу и маске подсети</w:t>
      </w:r>
    </w:p>
    <w:tbl>
      <w:tblPr>
        <w:tblStyle w:val="a3"/>
        <w:tblW w:w="0" w:type="auto"/>
        <w:tblLook w:val="04A0" w:firstRow="1" w:lastRow="0" w:firstColumn="1" w:lastColumn="0" w:noHBand="0" w:noVBand="1"/>
      </w:tblPr>
      <w:tblGrid>
        <w:gridCol w:w="2829"/>
        <w:gridCol w:w="1134"/>
        <w:gridCol w:w="3045"/>
        <w:gridCol w:w="2336"/>
      </w:tblGrid>
      <w:tr w:rsidR="006349B0" w14:paraId="2C8A969B" w14:textId="77777777" w:rsidTr="00FB7D20">
        <w:tc>
          <w:tcPr>
            <w:tcW w:w="2829" w:type="dxa"/>
            <w:vAlign w:val="center"/>
          </w:tcPr>
          <w:p w14:paraId="686836EE"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Устройство</w:t>
            </w:r>
          </w:p>
        </w:tc>
        <w:tc>
          <w:tcPr>
            <w:tcW w:w="1134" w:type="dxa"/>
            <w:vAlign w:val="center"/>
          </w:tcPr>
          <w:p w14:paraId="01103E67" w14:textId="77777777" w:rsidR="006349B0" w:rsidRPr="00E55636"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3045" w:type="dxa"/>
            <w:vAlign w:val="center"/>
          </w:tcPr>
          <w:p w14:paraId="6736A525" w14:textId="77777777" w:rsidR="006349B0" w:rsidRPr="00E55636"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IP-</w:t>
            </w:r>
            <w:r>
              <w:rPr>
                <w:rFonts w:ascii="Times New Roman" w:hAnsi="Times New Roman" w:cs="Times New Roman"/>
                <w:sz w:val="28"/>
                <w:szCs w:val="28"/>
                <w:lang w:val="ru-RU"/>
              </w:rPr>
              <w:t>адрес</w:t>
            </w:r>
          </w:p>
        </w:tc>
        <w:tc>
          <w:tcPr>
            <w:tcW w:w="2336" w:type="dxa"/>
            <w:vAlign w:val="center"/>
          </w:tcPr>
          <w:p w14:paraId="366A715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Маска подсети</w:t>
            </w:r>
          </w:p>
        </w:tc>
      </w:tr>
      <w:tr w:rsidR="006349B0" w14:paraId="6B18E9B8" w14:textId="77777777" w:rsidTr="00FB7D20">
        <w:tc>
          <w:tcPr>
            <w:tcW w:w="2829" w:type="dxa"/>
            <w:vAlign w:val="center"/>
          </w:tcPr>
          <w:p w14:paraId="5BC0922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1134" w:type="dxa"/>
            <w:vAlign w:val="center"/>
          </w:tcPr>
          <w:p w14:paraId="05B38D7B"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045" w:type="dxa"/>
            <w:vAlign w:val="center"/>
          </w:tcPr>
          <w:p w14:paraId="54475AB5"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36" w:type="dxa"/>
            <w:vAlign w:val="center"/>
          </w:tcPr>
          <w:p w14:paraId="506FC657"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6349B0" w14:paraId="4585548C" w14:textId="77777777" w:rsidTr="00FB7D20">
        <w:tc>
          <w:tcPr>
            <w:tcW w:w="2829" w:type="dxa"/>
            <w:vAlign w:val="center"/>
          </w:tcPr>
          <w:p w14:paraId="35CB2A2F" w14:textId="77777777" w:rsidR="006349B0" w:rsidRPr="00E55636"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#1</w:t>
            </w:r>
          </w:p>
        </w:tc>
        <w:tc>
          <w:tcPr>
            <w:tcW w:w="1134" w:type="dxa"/>
            <w:vMerge w:val="restart"/>
            <w:vAlign w:val="center"/>
          </w:tcPr>
          <w:p w14:paraId="4E1E2E1B" w14:textId="77777777" w:rsidR="006349B0" w:rsidRPr="00E55636"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№99</w:t>
            </w:r>
          </w:p>
        </w:tc>
        <w:tc>
          <w:tcPr>
            <w:tcW w:w="3045" w:type="dxa"/>
            <w:vAlign w:val="center"/>
          </w:tcPr>
          <w:p w14:paraId="76DBA443"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172.17.0.2</w:t>
            </w:r>
          </w:p>
          <w:p w14:paraId="6339921A" w14:textId="773DC7C2"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w:t>
            </w:r>
            <w:r w:rsidR="00452341">
              <w:rPr>
                <w:rFonts w:ascii="Times New Roman" w:hAnsi="Times New Roman" w:cs="Times New Roman"/>
                <w:sz w:val="28"/>
                <w:szCs w:val="28"/>
                <w:lang w:val="en-US"/>
              </w:rPr>
              <w:t>a</w:t>
            </w:r>
            <w:r>
              <w:rPr>
                <w:rFonts w:ascii="Times New Roman" w:hAnsi="Times New Roman" w:cs="Times New Roman"/>
                <w:sz w:val="28"/>
                <w:szCs w:val="28"/>
                <w:lang w:val="ru-RU"/>
              </w:rPr>
              <w:t>::2</w:t>
            </w:r>
          </w:p>
        </w:tc>
        <w:tc>
          <w:tcPr>
            <w:tcW w:w="2336" w:type="dxa"/>
            <w:vAlign w:val="center"/>
          </w:tcPr>
          <w:p w14:paraId="32A6E1B6"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472DDD08"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6349B0" w14:paraId="78DB584D" w14:textId="77777777" w:rsidTr="00FB7D20">
        <w:tc>
          <w:tcPr>
            <w:tcW w:w="2829" w:type="dxa"/>
            <w:vAlign w:val="center"/>
          </w:tcPr>
          <w:p w14:paraId="27095421"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#2</w:t>
            </w:r>
          </w:p>
        </w:tc>
        <w:tc>
          <w:tcPr>
            <w:tcW w:w="1134" w:type="dxa"/>
            <w:vMerge/>
            <w:vAlign w:val="center"/>
          </w:tcPr>
          <w:p w14:paraId="2BED4497" w14:textId="77777777" w:rsidR="006349B0" w:rsidRPr="0076210B" w:rsidRDefault="006349B0" w:rsidP="00FB7D20">
            <w:pPr>
              <w:jc w:val="center"/>
              <w:rPr>
                <w:rFonts w:ascii="Times New Roman" w:hAnsi="Times New Roman" w:cs="Times New Roman"/>
                <w:sz w:val="28"/>
                <w:szCs w:val="28"/>
                <w:lang w:val="ru-RU"/>
              </w:rPr>
            </w:pPr>
          </w:p>
        </w:tc>
        <w:tc>
          <w:tcPr>
            <w:tcW w:w="3045" w:type="dxa"/>
            <w:vAlign w:val="center"/>
          </w:tcPr>
          <w:p w14:paraId="486D1D16"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172.17.0.3</w:t>
            </w:r>
          </w:p>
          <w:p w14:paraId="1D01B2BB" w14:textId="6B513BEC"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w:t>
            </w:r>
            <w:r w:rsidR="00452341">
              <w:rPr>
                <w:rFonts w:ascii="Times New Roman" w:hAnsi="Times New Roman" w:cs="Times New Roman"/>
                <w:sz w:val="28"/>
                <w:szCs w:val="28"/>
                <w:lang w:val="en-US"/>
              </w:rPr>
              <w:t>a</w:t>
            </w:r>
            <w:r>
              <w:rPr>
                <w:rFonts w:ascii="Times New Roman" w:hAnsi="Times New Roman" w:cs="Times New Roman"/>
                <w:sz w:val="28"/>
                <w:szCs w:val="28"/>
                <w:lang w:val="ru-RU"/>
              </w:rPr>
              <w:t>::3</w:t>
            </w:r>
          </w:p>
        </w:tc>
        <w:tc>
          <w:tcPr>
            <w:tcW w:w="2336" w:type="dxa"/>
            <w:vAlign w:val="center"/>
          </w:tcPr>
          <w:p w14:paraId="65326C53"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5A72956D"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6349B0" w14:paraId="19DDD031" w14:textId="77777777" w:rsidTr="00FB7D20">
        <w:tc>
          <w:tcPr>
            <w:tcW w:w="2829" w:type="dxa"/>
            <w:vAlign w:val="center"/>
          </w:tcPr>
          <w:p w14:paraId="11D77CC9"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#3</w:t>
            </w:r>
          </w:p>
        </w:tc>
        <w:tc>
          <w:tcPr>
            <w:tcW w:w="1134" w:type="dxa"/>
            <w:vMerge/>
            <w:vAlign w:val="center"/>
          </w:tcPr>
          <w:p w14:paraId="12DAD369" w14:textId="77777777" w:rsidR="006349B0" w:rsidRDefault="006349B0" w:rsidP="00FB7D20">
            <w:pPr>
              <w:jc w:val="center"/>
              <w:rPr>
                <w:rFonts w:ascii="Times New Roman" w:hAnsi="Times New Roman" w:cs="Times New Roman"/>
                <w:sz w:val="28"/>
                <w:szCs w:val="28"/>
                <w:lang w:val="ru-RU"/>
              </w:rPr>
            </w:pPr>
          </w:p>
        </w:tc>
        <w:tc>
          <w:tcPr>
            <w:tcW w:w="3045" w:type="dxa"/>
            <w:vAlign w:val="center"/>
          </w:tcPr>
          <w:p w14:paraId="6FED12F2"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172.17.0.4</w:t>
            </w:r>
          </w:p>
          <w:p w14:paraId="74FCC9C5" w14:textId="68969423"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w:t>
            </w:r>
            <w:r w:rsidR="00452341">
              <w:rPr>
                <w:rFonts w:ascii="Times New Roman" w:hAnsi="Times New Roman" w:cs="Times New Roman"/>
                <w:sz w:val="28"/>
                <w:szCs w:val="28"/>
                <w:lang w:val="en-US"/>
              </w:rPr>
              <w:t>a</w:t>
            </w:r>
            <w:r>
              <w:rPr>
                <w:rFonts w:ascii="Times New Roman" w:hAnsi="Times New Roman" w:cs="Times New Roman"/>
                <w:sz w:val="28"/>
                <w:szCs w:val="28"/>
                <w:lang w:val="ru-RU"/>
              </w:rPr>
              <w:t>::4</w:t>
            </w:r>
          </w:p>
        </w:tc>
        <w:tc>
          <w:tcPr>
            <w:tcW w:w="2336" w:type="dxa"/>
            <w:vAlign w:val="center"/>
          </w:tcPr>
          <w:p w14:paraId="20D56E26"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36EF6AB7"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6349B0" w14:paraId="3704E5E1" w14:textId="77777777" w:rsidTr="00FB7D20">
        <w:tc>
          <w:tcPr>
            <w:tcW w:w="2829" w:type="dxa"/>
            <w:vAlign w:val="center"/>
          </w:tcPr>
          <w:p w14:paraId="6D8895E1"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Принтер</w:t>
            </w:r>
          </w:p>
        </w:tc>
        <w:tc>
          <w:tcPr>
            <w:tcW w:w="1134" w:type="dxa"/>
            <w:vMerge/>
            <w:vAlign w:val="center"/>
          </w:tcPr>
          <w:p w14:paraId="2BEACDC7" w14:textId="77777777" w:rsidR="006349B0" w:rsidRDefault="006349B0" w:rsidP="00FB7D20">
            <w:pPr>
              <w:jc w:val="center"/>
              <w:rPr>
                <w:rFonts w:ascii="Times New Roman" w:hAnsi="Times New Roman" w:cs="Times New Roman"/>
                <w:sz w:val="28"/>
                <w:szCs w:val="28"/>
                <w:lang w:val="ru-RU"/>
              </w:rPr>
            </w:pPr>
          </w:p>
        </w:tc>
        <w:tc>
          <w:tcPr>
            <w:tcW w:w="3045" w:type="dxa"/>
            <w:vAlign w:val="center"/>
          </w:tcPr>
          <w:p w14:paraId="69E51AA4"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172.17.0.5</w:t>
            </w:r>
          </w:p>
        </w:tc>
        <w:tc>
          <w:tcPr>
            <w:tcW w:w="2336" w:type="dxa"/>
            <w:vAlign w:val="center"/>
          </w:tcPr>
          <w:p w14:paraId="153BED22"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6349B0" w14:paraId="369F2609" w14:textId="77777777" w:rsidTr="00FB7D20">
        <w:tc>
          <w:tcPr>
            <w:tcW w:w="2829" w:type="dxa"/>
            <w:vAlign w:val="center"/>
          </w:tcPr>
          <w:p w14:paraId="51F3A8E0"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Беспроводная точка доступа</w:t>
            </w:r>
          </w:p>
        </w:tc>
        <w:tc>
          <w:tcPr>
            <w:tcW w:w="1134" w:type="dxa"/>
            <w:vMerge/>
            <w:vAlign w:val="center"/>
          </w:tcPr>
          <w:p w14:paraId="0BA285CD" w14:textId="77777777" w:rsidR="006349B0" w:rsidRDefault="006349B0" w:rsidP="00FB7D20">
            <w:pPr>
              <w:jc w:val="center"/>
              <w:rPr>
                <w:rFonts w:ascii="Times New Roman" w:hAnsi="Times New Roman" w:cs="Times New Roman"/>
                <w:sz w:val="28"/>
                <w:szCs w:val="28"/>
                <w:lang w:val="ru-RU"/>
              </w:rPr>
            </w:pPr>
          </w:p>
        </w:tc>
        <w:tc>
          <w:tcPr>
            <w:tcW w:w="3045" w:type="dxa"/>
            <w:vAlign w:val="center"/>
          </w:tcPr>
          <w:p w14:paraId="74F3B694"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172.17.0.6</w:t>
            </w:r>
          </w:p>
        </w:tc>
        <w:tc>
          <w:tcPr>
            <w:tcW w:w="2336" w:type="dxa"/>
            <w:vAlign w:val="center"/>
          </w:tcPr>
          <w:p w14:paraId="44B032F1"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6349B0" w:rsidRPr="000716CA" w14:paraId="5417A7D7" w14:textId="77777777" w:rsidTr="00FB7D20">
        <w:tc>
          <w:tcPr>
            <w:tcW w:w="2829" w:type="dxa"/>
            <w:vAlign w:val="center"/>
          </w:tcPr>
          <w:p w14:paraId="128302FC" w14:textId="77777777" w:rsidR="006349B0" w:rsidRPr="009664FB"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Wi-Fi DHCP Pool</w:t>
            </w:r>
          </w:p>
        </w:tc>
        <w:tc>
          <w:tcPr>
            <w:tcW w:w="1134" w:type="dxa"/>
            <w:vMerge/>
            <w:vAlign w:val="center"/>
          </w:tcPr>
          <w:p w14:paraId="47163D9C" w14:textId="77777777" w:rsidR="006349B0" w:rsidRDefault="006349B0" w:rsidP="00FB7D20">
            <w:pPr>
              <w:jc w:val="center"/>
              <w:rPr>
                <w:rFonts w:ascii="Times New Roman" w:hAnsi="Times New Roman" w:cs="Times New Roman"/>
                <w:sz w:val="28"/>
                <w:szCs w:val="28"/>
                <w:lang w:val="ru-RU"/>
              </w:rPr>
            </w:pPr>
          </w:p>
        </w:tc>
        <w:tc>
          <w:tcPr>
            <w:tcW w:w="3045" w:type="dxa"/>
            <w:vAlign w:val="center"/>
          </w:tcPr>
          <w:p w14:paraId="3B466F20" w14:textId="77777777" w:rsidR="006349B0"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172.17.1.5</w:t>
            </w:r>
            <w:r>
              <w:rPr>
                <w:rFonts w:ascii="Times New Roman" w:hAnsi="Times New Roman" w:cs="Times New Roman"/>
                <w:sz w:val="28"/>
                <w:szCs w:val="28"/>
                <w:lang w:val="en-US"/>
              </w:rPr>
              <w:br/>
              <w:t>172.17.1.6</w:t>
            </w:r>
          </w:p>
          <w:p w14:paraId="1821F638" w14:textId="77777777" w:rsidR="006349B0"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p w14:paraId="69EF82C8" w14:textId="77777777" w:rsidR="006349B0" w:rsidRPr="009664FB"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172.17.1.15</w:t>
            </w:r>
          </w:p>
        </w:tc>
        <w:tc>
          <w:tcPr>
            <w:tcW w:w="2336" w:type="dxa"/>
            <w:vAlign w:val="center"/>
          </w:tcPr>
          <w:p w14:paraId="24791497" w14:textId="77777777" w:rsidR="006349B0" w:rsidRPr="000716CA"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255.255.255.0</w:t>
            </w:r>
          </w:p>
        </w:tc>
      </w:tr>
      <w:tr w:rsidR="006349B0" w14:paraId="34888155" w14:textId="77777777" w:rsidTr="00FB7D20">
        <w:tc>
          <w:tcPr>
            <w:tcW w:w="2829" w:type="dxa"/>
            <w:vAlign w:val="center"/>
          </w:tcPr>
          <w:p w14:paraId="2A8ECBC8"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Основной терминальный сервер</w:t>
            </w:r>
          </w:p>
        </w:tc>
        <w:tc>
          <w:tcPr>
            <w:tcW w:w="1134" w:type="dxa"/>
            <w:vAlign w:val="center"/>
          </w:tcPr>
          <w:p w14:paraId="432C87FB" w14:textId="77777777" w:rsidR="006349B0" w:rsidRPr="00E55636" w:rsidRDefault="006349B0" w:rsidP="00FB7D20">
            <w:pPr>
              <w:jc w:val="center"/>
              <w:rPr>
                <w:rFonts w:ascii="Times New Roman" w:hAnsi="Times New Roman" w:cs="Times New Roman"/>
                <w:sz w:val="28"/>
                <w:szCs w:val="28"/>
                <w:lang w:val="be-BY"/>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№10</w:t>
            </w:r>
          </w:p>
        </w:tc>
        <w:tc>
          <w:tcPr>
            <w:tcW w:w="3045" w:type="dxa"/>
            <w:vAlign w:val="center"/>
          </w:tcPr>
          <w:p w14:paraId="7F45F80B" w14:textId="5B0CE858" w:rsidR="006349B0" w:rsidRDefault="002E0376"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sidR="006349B0">
              <w:rPr>
                <w:rFonts w:ascii="Times New Roman" w:hAnsi="Times New Roman" w:cs="Times New Roman"/>
                <w:sz w:val="28"/>
                <w:szCs w:val="28"/>
                <w:lang w:val="ru-RU"/>
              </w:rPr>
              <w:t>172.17.2.</w:t>
            </w:r>
            <w:r>
              <w:rPr>
                <w:rFonts w:ascii="Times New Roman" w:hAnsi="Times New Roman" w:cs="Times New Roman"/>
                <w:sz w:val="28"/>
                <w:szCs w:val="28"/>
                <w:lang w:val="en-US"/>
              </w:rPr>
              <w:t>10</w:t>
            </w:r>
          </w:p>
          <w:p w14:paraId="1E69773C" w14:textId="153E25AD" w:rsidR="002E0376" w:rsidRPr="002E0376" w:rsidRDefault="002E0376"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172.17.2.11</w:t>
            </w:r>
          </w:p>
        </w:tc>
        <w:tc>
          <w:tcPr>
            <w:tcW w:w="2336" w:type="dxa"/>
            <w:vAlign w:val="center"/>
          </w:tcPr>
          <w:p w14:paraId="4F100479"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3A1E3E54" w14:textId="77777777" w:rsidR="006349B0" w:rsidRDefault="006349B0" w:rsidP="00AB61FF">
      <w:pPr>
        <w:spacing w:after="0" w:line="240" w:lineRule="auto"/>
        <w:jc w:val="both"/>
        <w:rPr>
          <w:rFonts w:ascii="Times New Roman" w:hAnsi="Times New Roman" w:cs="Times New Roman"/>
          <w:sz w:val="28"/>
          <w:szCs w:val="28"/>
          <w:lang w:val="ru-RU"/>
        </w:rPr>
      </w:pPr>
    </w:p>
    <w:p w14:paraId="554338D1" w14:textId="198D7D9C" w:rsidR="009808A8" w:rsidRDefault="009808A8" w:rsidP="009808A8">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w:t>
      </w:r>
      <w:r w:rsidRPr="009808A8">
        <w:rPr>
          <w:rFonts w:ascii="Times New Roman" w:hAnsi="Times New Roman" w:cs="Times New Roman"/>
          <w:sz w:val="28"/>
          <w:szCs w:val="28"/>
          <w:lang w:val="ru-RU"/>
        </w:rPr>
        <w:t>аблиц</w:t>
      </w:r>
      <w:r>
        <w:rPr>
          <w:rFonts w:ascii="Times New Roman" w:hAnsi="Times New Roman" w:cs="Times New Roman"/>
          <w:sz w:val="28"/>
          <w:szCs w:val="28"/>
          <w:lang w:val="ru-RU"/>
        </w:rPr>
        <w:t>ы 3.1</w:t>
      </w:r>
    </w:p>
    <w:tbl>
      <w:tblPr>
        <w:tblStyle w:val="a3"/>
        <w:tblW w:w="0" w:type="auto"/>
        <w:tblLook w:val="04A0" w:firstRow="1" w:lastRow="0" w:firstColumn="1" w:lastColumn="0" w:noHBand="0" w:noVBand="1"/>
      </w:tblPr>
      <w:tblGrid>
        <w:gridCol w:w="2829"/>
        <w:gridCol w:w="1134"/>
        <w:gridCol w:w="3045"/>
        <w:gridCol w:w="2336"/>
      </w:tblGrid>
      <w:tr w:rsidR="009808A8" w14:paraId="21A48642" w14:textId="77777777" w:rsidTr="000647E6">
        <w:tc>
          <w:tcPr>
            <w:tcW w:w="2829" w:type="dxa"/>
            <w:vAlign w:val="center"/>
          </w:tcPr>
          <w:p w14:paraId="29092401" w14:textId="3FBF5B55" w:rsidR="009808A8" w:rsidRP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Align w:val="center"/>
          </w:tcPr>
          <w:p w14:paraId="5EB70A76" w14:textId="2B1F9F0D" w:rsid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045" w:type="dxa"/>
            <w:vAlign w:val="center"/>
          </w:tcPr>
          <w:p w14:paraId="2F193160" w14:textId="77258106" w:rsid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36" w:type="dxa"/>
            <w:vAlign w:val="center"/>
          </w:tcPr>
          <w:p w14:paraId="748807EA" w14:textId="74D3B212" w:rsidR="009808A8" w:rsidRP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9808A8" w14:paraId="7DB83241" w14:textId="77777777" w:rsidTr="000647E6">
        <w:tc>
          <w:tcPr>
            <w:tcW w:w="2829" w:type="dxa"/>
            <w:vAlign w:val="center"/>
          </w:tcPr>
          <w:p w14:paraId="1BC7DDFF" w14:textId="77777777" w:rsidR="009808A8" w:rsidRDefault="009808A8" w:rsidP="000647E6">
            <w:pPr>
              <w:jc w:val="center"/>
              <w:rPr>
                <w:rFonts w:ascii="Times New Roman" w:hAnsi="Times New Roman" w:cs="Times New Roman"/>
                <w:sz w:val="28"/>
                <w:szCs w:val="28"/>
                <w:lang w:val="ru-RU"/>
              </w:rPr>
            </w:pPr>
            <w:r>
              <w:rPr>
                <w:rFonts w:ascii="Times New Roman" w:hAnsi="Times New Roman" w:cs="Times New Roman"/>
                <w:sz w:val="28"/>
                <w:szCs w:val="28"/>
                <w:lang w:val="ru-RU"/>
              </w:rPr>
              <w:t>Запасной терминальный сервер</w:t>
            </w:r>
          </w:p>
        </w:tc>
        <w:tc>
          <w:tcPr>
            <w:tcW w:w="1134" w:type="dxa"/>
            <w:vMerge w:val="restart"/>
            <w:vAlign w:val="center"/>
          </w:tcPr>
          <w:p w14:paraId="5D9C3176" w14:textId="231822A5" w:rsidR="009808A8" w:rsidRP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10</w:t>
            </w:r>
          </w:p>
        </w:tc>
        <w:tc>
          <w:tcPr>
            <w:tcW w:w="3045" w:type="dxa"/>
            <w:vAlign w:val="center"/>
          </w:tcPr>
          <w:p w14:paraId="4C22740D" w14:textId="77777777" w:rsidR="009808A8"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Pr>
                <w:rFonts w:ascii="Times New Roman" w:hAnsi="Times New Roman" w:cs="Times New Roman"/>
                <w:sz w:val="28"/>
                <w:szCs w:val="28"/>
                <w:lang w:val="ru-RU"/>
              </w:rPr>
              <w:t>172.17.2.</w:t>
            </w:r>
            <w:r>
              <w:rPr>
                <w:rFonts w:ascii="Times New Roman" w:hAnsi="Times New Roman" w:cs="Times New Roman"/>
                <w:sz w:val="28"/>
                <w:szCs w:val="28"/>
                <w:lang w:val="en-US"/>
              </w:rPr>
              <w:t>20</w:t>
            </w:r>
          </w:p>
          <w:p w14:paraId="60CAFE0C" w14:textId="77777777" w:rsidR="009808A8" w:rsidRPr="00892A2C"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172.17.2.21</w:t>
            </w:r>
          </w:p>
        </w:tc>
        <w:tc>
          <w:tcPr>
            <w:tcW w:w="2336" w:type="dxa"/>
            <w:vAlign w:val="center"/>
          </w:tcPr>
          <w:p w14:paraId="6680FEB4" w14:textId="77777777" w:rsidR="009808A8" w:rsidRDefault="009808A8" w:rsidP="000647E6">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9808A8" w14:paraId="09D7EF75" w14:textId="77777777" w:rsidTr="000647E6">
        <w:tc>
          <w:tcPr>
            <w:tcW w:w="2829" w:type="dxa"/>
            <w:vAlign w:val="center"/>
          </w:tcPr>
          <w:p w14:paraId="1E6CD2EA" w14:textId="77777777" w:rsidR="009808A8" w:rsidRDefault="009808A8" w:rsidP="000647E6">
            <w:pPr>
              <w:jc w:val="center"/>
              <w:rPr>
                <w:rFonts w:ascii="Times New Roman" w:hAnsi="Times New Roman" w:cs="Times New Roman"/>
                <w:sz w:val="28"/>
                <w:szCs w:val="28"/>
                <w:lang w:val="ru-RU"/>
              </w:rPr>
            </w:pPr>
            <w:r>
              <w:rPr>
                <w:rFonts w:ascii="Times New Roman" w:hAnsi="Times New Roman" w:cs="Times New Roman"/>
                <w:sz w:val="28"/>
                <w:szCs w:val="28"/>
                <w:lang w:val="ru-RU"/>
              </w:rPr>
              <w:t>ААА-сервер</w:t>
            </w:r>
          </w:p>
        </w:tc>
        <w:tc>
          <w:tcPr>
            <w:tcW w:w="1134" w:type="dxa"/>
            <w:vMerge/>
            <w:vAlign w:val="center"/>
          </w:tcPr>
          <w:p w14:paraId="4FE412AE" w14:textId="77777777" w:rsidR="009808A8" w:rsidRDefault="009808A8" w:rsidP="000647E6">
            <w:pPr>
              <w:jc w:val="center"/>
              <w:rPr>
                <w:rFonts w:ascii="Times New Roman" w:hAnsi="Times New Roman" w:cs="Times New Roman"/>
                <w:sz w:val="28"/>
                <w:szCs w:val="28"/>
                <w:lang w:val="ru-RU"/>
              </w:rPr>
            </w:pPr>
          </w:p>
        </w:tc>
        <w:tc>
          <w:tcPr>
            <w:tcW w:w="3045" w:type="dxa"/>
            <w:vAlign w:val="center"/>
          </w:tcPr>
          <w:p w14:paraId="7BAD7579" w14:textId="77777777" w:rsidR="009808A8" w:rsidRPr="002E0376" w:rsidRDefault="009808A8" w:rsidP="000647E6">
            <w:pPr>
              <w:jc w:val="center"/>
              <w:rPr>
                <w:rFonts w:ascii="Times New Roman" w:hAnsi="Times New Roman" w:cs="Times New Roman"/>
                <w:sz w:val="28"/>
                <w:szCs w:val="28"/>
                <w:lang w:val="en-US"/>
              </w:rPr>
            </w:pPr>
            <w:r>
              <w:rPr>
                <w:rFonts w:ascii="Times New Roman" w:hAnsi="Times New Roman" w:cs="Times New Roman"/>
                <w:sz w:val="28"/>
                <w:szCs w:val="28"/>
                <w:lang w:val="ru-RU"/>
              </w:rPr>
              <w:t>172.17.2.</w:t>
            </w:r>
            <w:r>
              <w:rPr>
                <w:rFonts w:ascii="Times New Roman" w:hAnsi="Times New Roman" w:cs="Times New Roman"/>
                <w:sz w:val="28"/>
                <w:szCs w:val="28"/>
                <w:lang w:val="en-US"/>
              </w:rPr>
              <w:t>30</w:t>
            </w:r>
          </w:p>
        </w:tc>
        <w:tc>
          <w:tcPr>
            <w:tcW w:w="2336" w:type="dxa"/>
            <w:vAlign w:val="center"/>
          </w:tcPr>
          <w:p w14:paraId="4880A21C" w14:textId="77777777" w:rsidR="009808A8" w:rsidRDefault="009808A8" w:rsidP="000647E6">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6418858A" w14:textId="77777777" w:rsidR="009808A8" w:rsidRPr="009808A8" w:rsidRDefault="009808A8" w:rsidP="009808A8">
      <w:pPr>
        <w:spacing w:after="0" w:line="240" w:lineRule="auto"/>
        <w:jc w:val="both"/>
        <w:rPr>
          <w:rFonts w:ascii="Times New Roman" w:hAnsi="Times New Roman" w:cs="Times New Roman"/>
          <w:sz w:val="28"/>
          <w:szCs w:val="28"/>
          <w:lang w:val="ru-RU"/>
        </w:rPr>
      </w:pPr>
    </w:p>
    <w:p w14:paraId="65742851" w14:textId="77777777" w:rsidR="009808A8" w:rsidRDefault="009808A8" w:rsidP="00AB61FF">
      <w:pPr>
        <w:spacing w:after="0" w:line="240" w:lineRule="auto"/>
        <w:ind w:firstLine="709"/>
        <w:jc w:val="both"/>
        <w:rPr>
          <w:rFonts w:ascii="Times New Roman" w:hAnsi="Times New Roman" w:cs="Times New Roman"/>
          <w:b/>
          <w:bCs/>
          <w:sz w:val="28"/>
          <w:szCs w:val="28"/>
          <w:lang w:val="ru-RU"/>
        </w:rPr>
      </w:pPr>
    </w:p>
    <w:p w14:paraId="38C68445" w14:textId="0EE7960D" w:rsidR="00AB61FF" w:rsidRPr="00D77E58" w:rsidRDefault="00AB61FF" w:rsidP="00AB61FF">
      <w:pPr>
        <w:spacing w:after="0" w:line="240" w:lineRule="auto"/>
        <w:ind w:firstLine="709"/>
        <w:jc w:val="both"/>
        <w:rPr>
          <w:rFonts w:ascii="Times New Roman" w:hAnsi="Times New Roman" w:cs="Times New Roman"/>
          <w:b/>
          <w:bCs/>
          <w:sz w:val="28"/>
          <w:szCs w:val="28"/>
          <w:lang w:val="ru-RU"/>
        </w:rPr>
      </w:pPr>
      <w:r w:rsidRPr="00D77E5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sidRPr="00D77E58">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Описание настройки компонентов локальной сети</w:t>
      </w:r>
    </w:p>
    <w:p w14:paraId="32CD2668" w14:textId="77777777" w:rsidR="00AB61FF" w:rsidRPr="00716438" w:rsidRDefault="00AB61FF" w:rsidP="00AB61FF">
      <w:pPr>
        <w:spacing w:after="0" w:line="240" w:lineRule="auto"/>
        <w:ind w:firstLine="709"/>
        <w:jc w:val="center"/>
        <w:rPr>
          <w:rFonts w:ascii="Times New Roman" w:hAnsi="Times New Roman" w:cs="Times New Roman"/>
          <w:sz w:val="28"/>
          <w:szCs w:val="28"/>
          <w:lang w:val="ru-RU"/>
        </w:rPr>
      </w:pPr>
    </w:p>
    <w:p w14:paraId="0347275F" w14:textId="4B945C15" w:rsidR="00AB61FF"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736CEE">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.1</w:t>
      </w:r>
      <w:r w:rsidRPr="00736CE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Настройка коммутатора</w:t>
      </w:r>
    </w:p>
    <w:p w14:paraId="5BBE14D8" w14:textId="77777777" w:rsidR="00AB61FF" w:rsidRDefault="00AB61FF" w:rsidP="00AB61FF">
      <w:pPr>
        <w:pStyle w:val="ad"/>
        <w:spacing w:after="0" w:line="240" w:lineRule="auto"/>
        <w:ind w:left="0" w:firstLine="709"/>
        <w:jc w:val="both"/>
        <w:rPr>
          <w:rFonts w:ascii="Times New Roman" w:hAnsi="Times New Roman" w:cs="Times New Roman"/>
          <w:b/>
          <w:bCs/>
          <w:sz w:val="28"/>
          <w:szCs w:val="28"/>
          <w:lang w:val="ru-RU"/>
        </w:rPr>
      </w:pPr>
    </w:p>
    <w:p w14:paraId="26327831"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достижения большей степени административного контроля и логического разделения среды передачи данных было принято решение разделить устройства, подключенные к сети, на две группы: серверное оборудование и оборудование администраторов. </w:t>
      </w:r>
    </w:p>
    <w:p w14:paraId="7939B27C" w14:textId="65236F74" w:rsidR="00AB61FF" w:rsidRPr="003777C0" w:rsidRDefault="00AB61FF" w:rsidP="00AB61FF">
      <w:pPr>
        <w:pStyle w:val="ad"/>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Для создания и настройки административного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коммутаторе необходимо создать его и назначить порты, к которым подключены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конечные устройства, </w:t>
      </w:r>
      <w:r>
        <w:rPr>
          <w:rFonts w:ascii="Times New Roman" w:hAnsi="Times New Roman" w:cs="Times New Roman"/>
          <w:sz w:val="28"/>
          <w:szCs w:val="28"/>
          <w:lang w:val="en-US"/>
        </w:rPr>
        <w:t>access</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портами с указанием номера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w:t>
      </w:r>
    </w:p>
    <w:p w14:paraId="35813236" w14:textId="63D15A3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№99</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 xml:space="preserve">и </w:t>
      </w:r>
      <w:r w:rsidR="0020763A">
        <w:rPr>
          <w:rFonts w:ascii="Times New Roman" w:hAnsi="Times New Roman" w:cs="Times New Roman"/>
          <w:sz w:val="28"/>
          <w:szCs w:val="28"/>
          <w:lang w:val="en-US"/>
        </w:rPr>
        <w:t>VLAN</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w:t>
      </w:r>
      <w:r w:rsidR="0020763A">
        <w:rPr>
          <w:rFonts w:ascii="Times New Roman" w:hAnsi="Times New Roman" w:cs="Times New Roman"/>
          <w:sz w:val="28"/>
          <w:szCs w:val="28"/>
          <w:lang w:val="be-BY"/>
        </w:rPr>
        <w:t>10</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w:t>
      </w:r>
      <w:r>
        <w:rPr>
          <w:rFonts w:ascii="Times New Roman" w:hAnsi="Times New Roman" w:cs="Times New Roman"/>
          <w:sz w:val="28"/>
          <w:szCs w:val="28"/>
          <w:lang w:val="en-US"/>
        </w:rPr>
        <w:t>Cisco</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по алгоритму, описанному выше, выглядит так:</w:t>
      </w:r>
    </w:p>
    <w:p w14:paraId="3870228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0E85D05" w14:textId="77777777" w:rsidR="00AB61FF" w:rsidRPr="00CA1298"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Switch(config)#vlan 99</w:t>
      </w:r>
    </w:p>
    <w:p w14:paraId="2D455E76" w14:textId="059118FA" w:rsidR="00AB61FF" w:rsidRPr="004E7931"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Switch(config)#interface range </w:t>
      </w:r>
      <w:r w:rsidR="0020763A">
        <w:rPr>
          <w:rFonts w:ascii="Courier New" w:hAnsi="Courier New" w:cs="Courier New"/>
          <w:sz w:val="24"/>
          <w:szCs w:val="24"/>
          <w:lang w:val="en-US"/>
        </w:rPr>
        <w:t>Te</w:t>
      </w:r>
      <w:r w:rsidRPr="00CA1298">
        <w:rPr>
          <w:rFonts w:ascii="Courier New" w:hAnsi="Courier New" w:cs="Courier New"/>
          <w:sz w:val="24"/>
          <w:szCs w:val="24"/>
          <w:lang w:val="en-US"/>
        </w:rPr>
        <w:t>0/</w:t>
      </w:r>
      <w:r w:rsidR="006349B0">
        <w:rPr>
          <w:rFonts w:ascii="Courier New" w:hAnsi="Courier New" w:cs="Courier New"/>
          <w:sz w:val="24"/>
          <w:szCs w:val="24"/>
          <w:lang w:val="en-US"/>
        </w:rPr>
        <w:t>7</w:t>
      </w:r>
      <w:r w:rsidRPr="00CA1298">
        <w:rPr>
          <w:rFonts w:ascii="Courier New" w:hAnsi="Courier New" w:cs="Courier New"/>
          <w:sz w:val="24"/>
          <w:szCs w:val="24"/>
          <w:lang w:val="en-US"/>
        </w:rPr>
        <w:t>-</w:t>
      </w:r>
      <w:r w:rsidR="006349B0">
        <w:rPr>
          <w:rFonts w:ascii="Courier New" w:hAnsi="Courier New" w:cs="Courier New"/>
          <w:sz w:val="24"/>
          <w:szCs w:val="24"/>
          <w:lang w:val="en-US"/>
        </w:rPr>
        <w:t>11</w:t>
      </w:r>
    </w:p>
    <w:p w14:paraId="59459FF2" w14:textId="77777777" w:rsidR="00AB61FF" w:rsidRPr="00CA1298"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Switch(config-if-range)#switchport mode access</w:t>
      </w:r>
    </w:p>
    <w:p w14:paraId="5F15E0E7" w14:textId="7051E490" w:rsidR="00AB61FF"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Switch(config-if-range)#switchport access vlan 99</w:t>
      </w:r>
    </w:p>
    <w:p w14:paraId="584E7876" w14:textId="69A8A4EE"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w:t>
      </w:r>
      <w:r>
        <w:rPr>
          <w:rFonts w:ascii="Courier New" w:hAnsi="Courier New" w:cs="Courier New"/>
          <w:sz w:val="24"/>
          <w:szCs w:val="24"/>
          <w:lang w:val="en-US"/>
        </w:rPr>
        <w:t>exit</w:t>
      </w:r>
    </w:p>
    <w:p w14:paraId="220B2680" w14:textId="190BD379" w:rsidR="0020763A" w:rsidRPr="00CA1298"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t>
      </w:r>
      <w:r w:rsidRPr="00CA1298">
        <w:rPr>
          <w:rFonts w:ascii="Courier New" w:hAnsi="Courier New" w:cs="Courier New"/>
          <w:sz w:val="24"/>
          <w:szCs w:val="24"/>
          <w:lang w:val="en-US"/>
        </w:rPr>
        <w:t xml:space="preserve">witch(config)#vlan </w:t>
      </w:r>
      <w:r>
        <w:rPr>
          <w:rFonts w:ascii="Courier New" w:hAnsi="Courier New" w:cs="Courier New"/>
          <w:sz w:val="24"/>
          <w:szCs w:val="24"/>
          <w:lang w:val="en-US"/>
        </w:rPr>
        <w:t>10</w:t>
      </w:r>
    </w:p>
    <w:p w14:paraId="20D0C508" w14:textId="51D8D0C6" w:rsidR="0020763A" w:rsidRPr="004E7931"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Switch(config)#interface range </w:t>
      </w:r>
      <w:r>
        <w:rPr>
          <w:rFonts w:ascii="Courier New" w:hAnsi="Courier New" w:cs="Courier New"/>
          <w:sz w:val="24"/>
          <w:szCs w:val="24"/>
          <w:lang w:val="en-US"/>
        </w:rPr>
        <w:t>Te</w:t>
      </w:r>
      <w:r w:rsidRPr="00CA1298">
        <w:rPr>
          <w:rFonts w:ascii="Courier New" w:hAnsi="Courier New" w:cs="Courier New"/>
          <w:sz w:val="24"/>
          <w:szCs w:val="24"/>
          <w:lang w:val="en-US"/>
        </w:rPr>
        <w:t>0/</w:t>
      </w:r>
      <w:r>
        <w:rPr>
          <w:rFonts w:ascii="Courier New" w:hAnsi="Courier New" w:cs="Courier New"/>
          <w:sz w:val="24"/>
          <w:szCs w:val="24"/>
          <w:lang w:val="en-US"/>
        </w:rPr>
        <w:t>2</w:t>
      </w:r>
      <w:r w:rsidRPr="00CA1298">
        <w:rPr>
          <w:rFonts w:ascii="Courier New" w:hAnsi="Courier New" w:cs="Courier New"/>
          <w:sz w:val="24"/>
          <w:szCs w:val="24"/>
          <w:lang w:val="en-US"/>
        </w:rPr>
        <w:t>-</w:t>
      </w:r>
      <w:r>
        <w:rPr>
          <w:rFonts w:ascii="Courier New" w:hAnsi="Courier New" w:cs="Courier New"/>
          <w:sz w:val="24"/>
          <w:szCs w:val="24"/>
          <w:lang w:val="en-US"/>
        </w:rPr>
        <w:t>6</w:t>
      </w:r>
    </w:p>
    <w:p w14:paraId="04239728" w14:textId="77777777" w:rsidR="0020763A" w:rsidRPr="00CA1298"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Switch(config-if-range)#switchport mode access</w:t>
      </w:r>
    </w:p>
    <w:p w14:paraId="231970DA" w14:textId="4C7CE003" w:rsidR="0020763A" w:rsidRPr="00CA1298"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Switch(config-if-range)#switchport access vlan </w:t>
      </w:r>
      <w:r>
        <w:rPr>
          <w:rFonts w:ascii="Courier New" w:hAnsi="Courier New" w:cs="Courier New"/>
          <w:sz w:val="24"/>
          <w:szCs w:val="24"/>
          <w:lang w:val="en-US"/>
        </w:rPr>
        <w:t>10</w:t>
      </w:r>
    </w:p>
    <w:p w14:paraId="6561DD86" w14:textId="77777777" w:rsidR="00AB61FF" w:rsidRDefault="00AB61FF" w:rsidP="00AB61FF">
      <w:pPr>
        <w:spacing w:after="0" w:line="240" w:lineRule="auto"/>
        <w:ind w:firstLine="709"/>
        <w:jc w:val="both"/>
        <w:rPr>
          <w:rFonts w:ascii="Courier New" w:hAnsi="Courier New" w:cs="Courier New"/>
          <w:sz w:val="28"/>
          <w:szCs w:val="28"/>
          <w:lang w:val="en-US"/>
        </w:rPr>
      </w:pPr>
    </w:p>
    <w:p w14:paraId="23CEC9AE" w14:textId="21A7106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Inter</w:t>
      </w:r>
      <w:r w:rsidRPr="009A02D3">
        <w:rPr>
          <w:rFonts w:ascii="Times New Roman" w:hAnsi="Times New Roman" w:cs="Times New Roman"/>
          <w:sz w:val="28"/>
          <w:szCs w:val="28"/>
          <w:lang w:val="ru-RU"/>
        </w:rPr>
        <w:t>-</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маршрутизации необходимо </w:t>
      </w:r>
      <w:r w:rsidR="0020763A">
        <w:rPr>
          <w:rFonts w:ascii="Times New Roman" w:hAnsi="Times New Roman" w:cs="Times New Roman"/>
          <w:sz w:val="28"/>
          <w:szCs w:val="28"/>
          <w:lang w:val="ru-RU"/>
        </w:rPr>
        <w:t xml:space="preserve">разрешить маршрутизацию на коммутаторе и задать </w:t>
      </w:r>
      <w:r w:rsidR="0020763A">
        <w:rPr>
          <w:rFonts w:ascii="Times New Roman" w:hAnsi="Times New Roman" w:cs="Times New Roman"/>
          <w:sz w:val="28"/>
          <w:szCs w:val="28"/>
          <w:lang w:val="en-US"/>
        </w:rPr>
        <w:t>ip</w:t>
      </w:r>
      <w:r w:rsidR="0020763A" w:rsidRPr="0020763A">
        <w:rPr>
          <w:rFonts w:ascii="Times New Roman" w:hAnsi="Times New Roman" w:cs="Times New Roman"/>
          <w:sz w:val="28"/>
          <w:szCs w:val="28"/>
          <w:lang w:val="ru-RU"/>
        </w:rPr>
        <w:t>-</w:t>
      </w:r>
      <w:r w:rsidR="0020763A">
        <w:rPr>
          <w:rFonts w:ascii="Times New Roman" w:hAnsi="Times New Roman" w:cs="Times New Roman"/>
          <w:sz w:val="28"/>
          <w:szCs w:val="28"/>
          <w:lang w:val="ru-RU"/>
        </w:rPr>
        <w:t xml:space="preserve">адреса на интерфейсах </w:t>
      </w:r>
      <w:r w:rsidR="0020763A">
        <w:rPr>
          <w:rFonts w:ascii="Times New Roman" w:hAnsi="Times New Roman" w:cs="Times New Roman"/>
          <w:sz w:val="28"/>
          <w:szCs w:val="28"/>
          <w:lang w:val="en-US"/>
        </w:rPr>
        <w:t>VLAN</w:t>
      </w:r>
      <w:r w:rsidRPr="009A02D3">
        <w:rPr>
          <w:rFonts w:ascii="Times New Roman" w:hAnsi="Times New Roman" w:cs="Times New Roman"/>
          <w:sz w:val="28"/>
          <w:szCs w:val="28"/>
          <w:lang w:val="ru-RU"/>
        </w:rPr>
        <w:t>:</w:t>
      </w:r>
    </w:p>
    <w:p w14:paraId="4F1BDF78" w14:textId="77777777" w:rsidR="00AB61FF" w:rsidRPr="009A02D3" w:rsidRDefault="00AB61FF" w:rsidP="00AB61FF">
      <w:pPr>
        <w:spacing w:after="0" w:line="240" w:lineRule="auto"/>
        <w:ind w:firstLine="709"/>
        <w:jc w:val="both"/>
        <w:rPr>
          <w:rFonts w:ascii="Times New Roman" w:hAnsi="Times New Roman" w:cs="Times New Roman"/>
          <w:sz w:val="28"/>
          <w:szCs w:val="28"/>
          <w:lang w:val="ru-RU"/>
        </w:rPr>
      </w:pPr>
    </w:p>
    <w:p w14:paraId="02DEE4EA" w14:textId="2CB90F9A" w:rsidR="002E0376" w:rsidRDefault="00AB61FF"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sidR="0020763A">
        <w:rPr>
          <w:rFonts w:ascii="Courier New" w:hAnsi="Courier New" w:cs="Courier New"/>
          <w:sz w:val="24"/>
          <w:szCs w:val="24"/>
          <w:lang w:val="en-US"/>
        </w:rPr>
        <w:t>ip routing</w:t>
      </w:r>
    </w:p>
    <w:p w14:paraId="52985B64" w14:textId="560F9F3A"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ipv6 routing</w:t>
      </w:r>
    </w:p>
    <w:p w14:paraId="30178834" w14:textId="59A71702"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int vlan 10</w:t>
      </w:r>
    </w:p>
    <w:p w14:paraId="4DECD000" w14:textId="54F50BF7"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 address 172.17.2.1</w:t>
      </w:r>
    </w:p>
    <w:p w14:paraId="5EC93F2E" w14:textId="57B55784"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no shutdown</w:t>
      </w:r>
    </w:p>
    <w:p w14:paraId="62EB3D64" w14:textId="1688E1D5"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#exit</w:t>
      </w:r>
    </w:p>
    <w:p w14:paraId="3A669B78" w14:textId="0E0908B0"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int vlan 99</w:t>
      </w:r>
    </w:p>
    <w:p w14:paraId="0D672795" w14:textId="44FE24C5"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 address 172.17.0.1</w:t>
      </w:r>
    </w:p>
    <w:p w14:paraId="64D582C4" w14:textId="6CAAD44D"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ipv6 address fd00:A::1/64</w:t>
      </w:r>
    </w:p>
    <w:p w14:paraId="49664290" w14:textId="77777777"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no shutdown</w:t>
      </w:r>
    </w:p>
    <w:p w14:paraId="73147A6E" w14:textId="77777777"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#exit</w:t>
      </w:r>
    </w:p>
    <w:p w14:paraId="08DA62AD" w14:textId="77777777" w:rsidR="00AB61FF" w:rsidRDefault="00AB61FF" w:rsidP="00AB61FF">
      <w:pPr>
        <w:spacing w:after="0" w:line="240" w:lineRule="auto"/>
        <w:ind w:firstLine="709"/>
        <w:jc w:val="both"/>
        <w:rPr>
          <w:rFonts w:ascii="Courier New" w:hAnsi="Courier New" w:cs="Courier New"/>
          <w:sz w:val="24"/>
          <w:szCs w:val="24"/>
          <w:lang w:val="en-US"/>
        </w:rPr>
      </w:pPr>
    </w:p>
    <w:p w14:paraId="3D083022" w14:textId="5BD6ED73"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интерфейсе </w:t>
      </w:r>
      <w:r w:rsidR="0020763A">
        <w:rPr>
          <w:rFonts w:ascii="Times New Roman" w:hAnsi="Times New Roman" w:cs="Times New Roman"/>
          <w:sz w:val="28"/>
          <w:szCs w:val="28"/>
          <w:lang w:val="en-US"/>
        </w:rPr>
        <w:t>Te</w:t>
      </w:r>
      <w:r w:rsidRPr="002B75E5">
        <w:rPr>
          <w:rFonts w:ascii="Times New Roman" w:hAnsi="Times New Roman" w:cs="Times New Roman"/>
          <w:sz w:val="28"/>
          <w:szCs w:val="28"/>
          <w:lang w:val="ru-RU"/>
        </w:rPr>
        <w:t>0/</w:t>
      </w:r>
      <w:r w:rsidR="0020763A" w:rsidRPr="0020763A">
        <w:rPr>
          <w:rFonts w:ascii="Times New Roman" w:hAnsi="Times New Roman" w:cs="Times New Roman"/>
          <w:sz w:val="28"/>
          <w:szCs w:val="28"/>
          <w:lang w:val="ru-RU"/>
        </w:rPr>
        <w:t>8</w:t>
      </w:r>
      <w:r>
        <w:rPr>
          <w:rFonts w:ascii="Times New Roman" w:hAnsi="Times New Roman" w:cs="Times New Roman"/>
          <w:sz w:val="28"/>
          <w:szCs w:val="28"/>
          <w:lang w:val="ru-RU"/>
        </w:rPr>
        <w:t xml:space="preserve">, к которому подключен принтер через порт </w:t>
      </w:r>
      <w:r>
        <w:rPr>
          <w:rFonts w:ascii="Times New Roman" w:hAnsi="Times New Roman" w:cs="Times New Roman"/>
          <w:sz w:val="28"/>
          <w:szCs w:val="28"/>
          <w:lang w:val="en-US"/>
        </w:rPr>
        <w:t>f</w:t>
      </w:r>
      <w:r w:rsidRPr="002B75E5">
        <w:rPr>
          <w:rFonts w:ascii="Times New Roman" w:hAnsi="Times New Roman" w:cs="Times New Roman"/>
          <w:sz w:val="28"/>
          <w:szCs w:val="28"/>
          <w:lang w:val="ru-RU"/>
        </w:rPr>
        <w:t>0</w:t>
      </w:r>
      <w:r>
        <w:rPr>
          <w:rFonts w:ascii="Times New Roman" w:hAnsi="Times New Roman" w:cs="Times New Roman"/>
          <w:sz w:val="28"/>
          <w:szCs w:val="28"/>
          <w:lang w:val="ru-RU"/>
        </w:rPr>
        <w:t>, можно ограничить пропускную способность интерфейса</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 xml:space="preserve">Аналогичные </w:t>
      </w:r>
      <w:r w:rsidR="0020763A">
        <w:rPr>
          <w:rFonts w:ascii="Times New Roman" w:hAnsi="Times New Roman" w:cs="Times New Roman"/>
          <w:sz w:val="28"/>
          <w:szCs w:val="28"/>
          <w:lang w:val="ru-RU"/>
        </w:rPr>
        <w:lastRenderedPageBreak/>
        <w:t xml:space="preserve">операции необходимо произвести с интерфейсами </w:t>
      </w:r>
      <w:r w:rsidR="0020763A">
        <w:rPr>
          <w:rFonts w:ascii="Times New Roman" w:hAnsi="Times New Roman" w:cs="Times New Roman"/>
          <w:sz w:val="28"/>
          <w:szCs w:val="28"/>
          <w:lang w:val="en-US"/>
        </w:rPr>
        <w:t>Te</w:t>
      </w:r>
      <w:r w:rsidR="0020763A" w:rsidRPr="0020763A">
        <w:rPr>
          <w:rFonts w:ascii="Times New Roman" w:hAnsi="Times New Roman" w:cs="Times New Roman"/>
          <w:sz w:val="28"/>
          <w:szCs w:val="28"/>
          <w:lang w:val="ru-RU"/>
        </w:rPr>
        <w:t xml:space="preserve">0/6-7 </w:t>
      </w:r>
      <w:r w:rsidR="0020763A">
        <w:rPr>
          <w:rFonts w:ascii="Times New Roman" w:hAnsi="Times New Roman" w:cs="Times New Roman"/>
          <w:sz w:val="28"/>
          <w:szCs w:val="28"/>
          <w:lang w:val="ru-RU"/>
        </w:rPr>
        <w:t xml:space="preserve">и </w:t>
      </w:r>
      <w:r w:rsidR="0020763A">
        <w:rPr>
          <w:rFonts w:ascii="Times New Roman" w:hAnsi="Times New Roman" w:cs="Times New Roman"/>
          <w:sz w:val="28"/>
          <w:szCs w:val="28"/>
          <w:lang w:val="en-US"/>
        </w:rPr>
        <w:t>Te</w:t>
      </w:r>
      <w:r w:rsidR="0020763A" w:rsidRPr="0020763A">
        <w:rPr>
          <w:rFonts w:ascii="Times New Roman" w:hAnsi="Times New Roman" w:cs="Times New Roman"/>
          <w:sz w:val="28"/>
          <w:szCs w:val="28"/>
          <w:lang w:val="ru-RU"/>
        </w:rPr>
        <w:t>0/9-11</w:t>
      </w:r>
      <w:r w:rsidR="0020763A">
        <w:rPr>
          <w:rFonts w:ascii="Times New Roman" w:hAnsi="Times New Roman" w:cs="Times New Roman"/>
          <w:sz w:val="28"/>
          <w:szCs w:val="28"/>
          <w:lang w:val="ru-RU"/>
        </w:rPr>
        <w:t xml:space="preserve"> коммутатора, которые подключены к портам </w:t>
      </w:r>
      <w:r w:rsidR="0020763A">
        <w:rPr>
          <w:rFonts w:ascii="Times New Roman" w:hAnsi="Times New Roman" w:cs="Times New Roman"/>
          <w:sz w:val="28"/>
          <w:szCs w:val="28"/>
          <w:lang w:val="en-US"/>
        </w:rPr>
        <w:t>G</w:t>
      </w:r>
      <w:r w:rsidR="00597A77">
        <w:rPr>
          <w:rFonts w:ascii="Times New Roman" w:hAnsi="Times New Roman" w:cs="Times New Roman"/>
          <w:sz w:val="28"/>
          <w:szCs w:val="28"/>
          <w:lang w:val="ru-RU"/>
        </w:rPr>
        <w:t>0</w:t>
      </w:r>
      <w:bookmarkStart w:id="0" w:name="_GoBack"/>
      <w:bookmarkEnd w:id="0"/>
      <w:r>
        <w:rPr>
          <w:rFonts w:ascii="Times New Roman" w:hAnsi="Times New Roman" w:cs="Times New Roman"/>
          <w:sz w:val="28"/>
          <w:szCs w:val="28"/>
          <w:lang w:val="ru-RU"/>
        </w:rPr>
        <w:t>:</w:t>
      </w:r>
    </w:p>
    <w:p w14:paraId="7E2B6569"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61DE5DE9" w14:textId="10E4A822" w:rsidR="00AB61FF" w:rsidRPr="0020763A" w:rsidRDefault="00AB61FF" w:rsidP="00AB61FF">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Switch</w:t>
      </w:r>
      <w:r w:rsidRPr="0020763A">
        <w:rPr>
          <w:rFonts w:ascii="Courier New" w:hAnsi="Courier New" w:cs="Courier New"/>
          <w:sz w:val="24"/>
          <w:szCs w:val="24"/>
          <w:lang w:val="ru-RU"/>
        </w:rPr>
        <w:t>(</w:t>
      </w:r>
      <w:r>
        <w:rPr>
          <w:rFonts w:ascii="Courier New" w:hAnsi="Courier New" w:cs="Courier New"/>
          <w:sz w:val="24"/>
          <w:szCs w:val="24"/>
          <w:lang w:val="en-US"/>
        </w:rPr>
        <w:t>config</w:t>
      </w:r>
      <w:r w:rsidRPr="0020763A">
        <w:rPr>
          <w:rFonts w:ascii="Courier New" w:hAnsi="Courier New" w:cs="Courier New"/>
          <w:sz w:val="24"/>
          <w:szCs w:val="24"/>
          <w:lang w:val="ru-RU"/>
        </w:rPr>
        <w:t>)#</w:t>
      </w:r>
      <w:r>
        <w:rPr>
          <w:rFonts w:ascii="Courier New" w:hAnsi="Courier New" w:cs="Courier New"/>
          <w:sz w:val="24"/>
          <w:szCs w:val="24"/>
          <w:lang w:val="en-US"/>
        </w:rPr>
        <w:t>interface</w:t>
      </w:r>
      <w:r w:rsidRPr="0020763A">
        <w:rPr>
          <w:rFonts w:ascii="Courier New" w:hAnsi="Courier New" w:cs="Courier New"/>
          <w:sz w:val="24"/>
          <w:szCs w:val="24"/>
          <w:lang w:val="ru-RU"/>
        </w:rPr>
        <w:t xml:space="preserve"> </w:t>
      </w:r>
      <w:r w:rsidR="0020763A">
        <w:rPr>
          <w:rFonts w:ascii="Courier New" w:hAnsi="Courier New" w:cs="Courier New"/>
          <w:sz w:val="24"/>
          <w:szCs w:val="24"/>
          <w:lang w:val="en-US"/>
        </w:rPr>
        <w:t>Te</w:t>
      </w:r>
      <w:r w:rsidRPr="0020763A">
        <w:rPr>
          <w:rFonts w:ascii="Courier New" w:hAnsi="Courier New" w:cs="Courier New"/>
          <w:sz w:val="24"/>
          <w:szCs w:val="24"/>
          <w:lang w:val="ru-RU"/>
        </w:rPr>
        <w:t>0/</w:t>
      </w:r>
      <w:r w:rsidR="0020763A" w:rsidRPr="0020763A">
        <w:rPr>
          <w:rFonts w:ascii="Courier New" w:hAnsi="Courier New" w:cs="Courier New"/>
          <w:sz w:val="24"/>
          <w:szCs w:val="24"/>
          <w:lang w:val="ru-RU"/>
        </w:rPr>
        <w:t>8</w:t>
      </w:r>
    </w:p>
    <w:p w14:paraId="2AC59BB9" w14:textId="7292FC34" w:rsidR="00AB61FF" w:rsidRPr="00597A77" w:rsidRDefault="00AB61FF"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Switch(config-if)#speed 1000</w:t>
      </w:r>
      <w:r w:rsidR="0020763A" w:rsidRPr="00597A77">
        <w:rPr>
          <w:rFonts w:ascii="Courier New" w:hAnsi="Courier New" w:cs="Courier New"/>
          <w:sz w:val="24"/>
          <w:szCs w:val="24"/>
          <w:lang w:val="en-US"/>
        </w:rPr>
        <w:t>0</w:t>
      </w:r>
    </w:p>
    <w:p w14:paraId="79F3C725" w14:textId="69CC36B2" w:rsidR="00AB61FF" w:rsidRDefault="00AB61FF"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Switch(config-if)#srr-queue bandwidth limit 1</w:t>
      </w:r>
    </w:p>
    <w:p w14:paraId="5A5B409A" w14:textId="40B86A8A" w:rsidR="0020763A" w:rsidRDefault="0020763A"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Switch(config-if)#exit</w:t>
      </w:r>
    </w:p>
    <w:p w14:paraId="7BFBF832" w14:textId="05E4DB24" w:rsidR="0020763A" w:rsidRPr="0020763A"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20763A">
        <w:rPr>
          <w:rFonts w:ascii="Courier New" w:hAnsi="Courier New" w:cs="Courier New"/>
          <w:sz w:val="24"/>
          <w:szCs w:val="24"/>
          <w:lang w:val="en-US"/>
        </w:rPr>
        <w:t>(</w:t>
      </w:r>
      <w:r>
        <w:rPr>
          <w:rFonts w:ascii="Courier New" w:hAnsi="Courier New" w:cs="Courier New"/>
          <w:sz w:val="24"/>
          <w:szCs w:val="24"/>
          <w:lang w:val="en-US"/>
        </w:rPr>
        <w:t>config</w:t>
      </w:r>
      <w:r w:rsidRPr="0020763A">
        <w:rPr>
          <w:rFonts w:ascii="Courier New" w:hAnsi="Courier New" w:cs="Courier New"/>
          <w:sz w:val="24"/>
          <w:szCs w:val="24"/>
          <w:lang w:val="en-US"/>
        </w:rPr>
        <w:t>)#</w:t>
      </w:r>
      <w:r>
        <w:rPr>
          <w:rFonts w:ascii="Courier New" w:hAnsi="Courier New" w:cs="Courier New"/>
          <w:sz w:val="24"/>
          <w:szCs w:val="24"/>
          <w:lang w:val="en-US"/>
        </w:rPr>
        <w:t>interface</w:t>
      </w:r>
      <w:r w:rsidRPr="0020763A">
        <w:rPr>
          <w:rFonts w:ascii="Courier New" w:hAnsi="Courier New" w:cs="Courier New"/>
          <w:sz w:val="24"/>
          <w:szCs w:val="24"/>
          <w:lang w:val="en-US"/>
        </w:rPr>
        <w:t xml:space="preserve"> </w:t>
      </w:r>
      <w:r>
        <w:rPr>
          <w:rFonts w:ascii="Courier New" w:hAnsi="Courier New" w:cs="Courier New"/>
          <w:sz w:val="24"/>
          <w:szCs w:val="24"/>
          <w:lang w:val="en-US"/>
        </w:rPr>
        <w:t>Te</w:t>
      </w:r>
      <w:r w:rsidRPr="0020763A">
        <w:rPr>
          <w:rFonts w:ascii="Courier New" w:hAnsi="Courier New" w:cs="Courier New"/>
          <w:sz w:val="24"/>
          <w:szCs w:val="24"/>
          <w:lang w:val="en-US"/>
        </w:rPr>
        <w:t>0/</w:t>
      </w:r>
      <w:r>
        <w:rPr>
          <w:rFonts w:ascii="Courier New" w:hAnsi="Courier New" w:cs="Courier New"/>
          <w:sz w:val="24"/>
          <w:szCs w:val="24"/>
          <w:lang w:val="en-US"/>
        </w:rPr>
        <w:t>6-7,Te0/9-11</w:t>
      </w:r>
    </w:p>
    <w:p w14:paraId="0C6D9CF7" w14:textId="3CA5CE9D" w:rsidR="0020763A" w:rsidRPr="0020763A"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w:t>
      </w:r>
      <w:r w:rsidR="002E0376">
        <w:rPr>
          <w:rFonts w:ascii="Courier New" w:hAnsi="Courier New" w:cs="Courier New"/>
          <w:sz w:val="24"/>
          <w:szCs w:val="24"/>
          <w:lang w:val="en-US"/>
        </w:rPr>
        <w:t>-range</w:t>
      </w:r>
      <w:r>
        <w:rPr>
          <w:rFonts w:ascii="Courier New" w:hAnsi="Courier New" w:cs="Courier New"/>
          <w:sz w:val="24"/>
          <w:szCs w:val="24"/>
          <w:lang w:val="en-US"/>
        </w:rPr>
        <w:t>)#speed 1000</w:t>
      </w:r>
      <w:r w:rsidRPr="0020763A">
        <w:rPr>
          <w:rFonts w:ascii="Courier New" w:hAnsi="Courier New" w:cs="Courier New"/>
          <w:sz w:val="24"/>
          <w:szCs w:val="24"/>
          <w:lang w:val="en-US"/>
        </w:rPr>
        <w:t>0</w:t>
      </w:r>
    </w:p>
    <w:p w14:paraId="642B5A83" w14:textId="18823A26" w:rsidR="0020763A"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w:t>
      </w:r>
      <w:r w:rsidR="002E0376">
        <w:rPr>
          <w:rFonts w:ascii="Courier New" w:hAnsi="Courier New" w:cs="Courier New"/>
          <w:sz w:val="24"/>
          <w:szCs w:val="24"/>
          <w:lang w:val="en-US"/>
        </w:rPr>
        <w:t>-range</w:t>
      </w:r>
      <w:r>
        <w:rPr>
          <w:rFonts w:ascii="Courier New" w:hAnsi="Courier New" w:cs="Courier New"/>
          <w:sz w:val="24"/>
          <w:szCs w:val="24"/>
          <w:lang w:val="en-US"/>
        </w:rPr>
        <w:t>)#srr-queue bandwidth limit 1</w:t>
      </w:r>
      <w:r w:rsidR="002E0376">
        <w:rPr>
          <w:rFonts w:ascii="Courier New" w:hAnsi="Courier New" w:cs="Courier New"/>
          <w:sz w:val="24"/>
          <w:szCs w:val="24"/>
          <w:lang w:val="en-US"/>
        </w:rPr>
        <w:t>0</w:t>
      </w:r>
    </w:p>
    <w:p w14:paraId="7DDC0014" w14:textId="56FD8B6F" w:rsidR="0020763A" w:rsidRPr="007E2D85" w:rsidRDefault="0020763A" w:rsidP="0020763A">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Switch</w:t>
      </w:r>
      <w:r w:rsidRPr="007E2D85">
        <w:rPr>
          <w:rFonts w:ascii="Courier New" w:hAnsi="Courier New" w:cs="Courier New"/>
          <w:sz w:val="24"/>
          <w:szCs w:val="24"/>
          <w:lang w:val="ru-RU"/>
        </w:rPr>
        <w:t>(</w:t>
      </w:r>
      <w:r>
        <w:rPr>
          <w:rFonts w:ascii="Courier New" w:hAnsi="Courier New" w:cs="Courier New"/>
          <w:sz w:val="24"/>
          <w:szCs w:val="24"/>
          <w:lang w:val="en-US"/>
        </w:rPr>
        <w:t>config</w:t>
      </w:r>
      <w:r w:rsidRPr="007E2D85">
        <w:rPr>
          <w:rFonts w:ascii="Courier New" w:hAnsi="Courier New" w:cs="Courier New"/>
          <w:sz w:val="24"/>
          <w:szCs w:val="24"/>
          <w:lang w:val="ru-RU"/>
        </w:rPr>
        <w:t>-</w:t>
      </w:r>
      <w:r>
        <w:rPr>
          <w:rFonts w:ascii="Courier New" w:hAnsi="Courier New" w:cs="Courier New"/>
          <w:sz w:val="24"/>
          <w:szCs w:val="24"/>
          <w:lang w:val="en-US"/>
        </w:rPr>
        <w:t>if</w:t>
      </w:r>
      <w:r w:rsidR="002E0376" w:rsidRPr="007E2D85">
        <w:rPr>
          <w:rFonts w:ascii="Courier New" w:hAnsi="Courier New" w:cs="Courier New"/>
          <w:sz w:val="24"/>
          <w:szCs w:val="24"/>
          <w:lang w:val="ru-RU"/>
        </w:rPr>
        <w:t>-</w:t>
      </w:r>
      <w:r w:rsidR="002E0376">
        <w:rPr>
          <w:rFonts w:ascii="Courier New" w:hAnsi="Courier New" w:cs="Courier New"/>
          <w:sz w:val="24"/>
          <w:szCs w:val="24"/>
          <w:lang w:val="en-US"/>
        </w:rPr>
        <w:t>range</w:t>
      </w:r>
      <w:r w:rsidRPr="007E2D85">
        <w:rPr>
          <w:rFonts w:ascii="Courier New" w:hAnsi="Courier New" w:cs="Courier New"/>
          <w:sz w:val="24"/>
          <w:szCs w:val="24"/>
          <w:lang w:val="ru-RU"/>
        </w:rPr>
        <w:t>)#</w:t>
      </w:r>
      <w:r>
        <w:rPr>
          <w:rFonts w:ascii="Courier New" w:hAnsi="Courier New" w:cs="Courier New"/>
          <w:sz w:val="24"/>
          <w:szCs w:val="24"/>
          <w:lang w:val="en-US"/>
        </w:rPr>
        <w:t>exit</w:t>
      </w:r>
    </w:p>
    <w:p w14:paraId="182BC676" w14:textId="77777777" w:rsidR="00AB61FF" w:rsidRPr="007E2D85" w:rsidRDefault="00AB61FF" w:rsidP="00AB61FF">
      <w:pPr>
        <w:spacing w:after="0" w:line="240" w:lineRule="auto"/>
        <w:ind w:firstLine="709"/>
        <w:jc w:val="both"/>
        <w:rPr>
          <w:rFonts w:ascii="Times New Roman" w:hAnsi="Times New Roman" w:cs="Times New Roman"/>
          <w:sz w:val="28"/>
          <w:szCs w:val="28"/>
          <w:lang w:val="ru-RU"/>
        </w:rPr>
      </w:pPr>
    </w:p>
    <w:p w14:paraId="6269659F" w14:textId="54084291" w:rsidR="00AB61FF" w:rsidRDefault="00AB61FF" w:rsidP="00AB61FF">
      <w:pPr>
        <w:spacing w:after="0" w:line="240" w:lineRule="auto"/>
        <w:ind w:firstLine="709"/>
        <w:jc w:val="both"/>
        <w:rPr>
          <w:rFonts w:ascii="Times New Roman" w:hAnsi="Times New Roman" w:cs="Times New Roman"/>
          <w:b/>
          <w:bCs/>
          <w:sz w:val="28"/>
          <w:szCs w:val="28"/>
          <w:lang w:val="ru-RU"/>
        </w:rPr>
      </w:pPr>
      <w:r w:rsidRPr="00DC3B6F">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.2</w:t>
      </w:r>
      <w:r w:rsidRPr="00DC3B6F">
        <w:rPr>
          <w:rFonts w:ascii="Times New Roman" w:hAnsi="Times New Roman" w:cs="Times New Roman"/>
          <w:b/>
          <w:bCs/>
          <w:sz w:val="28"/>
          <w:szCs w:val="28"/>
          <w:lang w:val="ru-RU"/>
        </w:rPr>
        <w:t xml:space="preserve"> Настройка удалённого администрирования</w:t>
      </w:r>
    </w:p>
    <w:p w14:paraId="006C6CEB"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A9B12EA"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необходимо настроить удалённое администри</w:t>
      </w:r>
      <w:r w:rsidRPr="00DC3B6F">
        <w:rPr>
          <w:rFonts w:ascii="Times New Roman" w:hAnsi="Times New Roman" w:cs="Times New Roman"/>
          <w:sz w:val="28"/>
          <w:szCs w:val="28"/>
          <w:lang w:val="ru-RU"/>
        </w:rPr>
        <w:t>рование. На данный момент существует большое количество технологий</w:t>
      </w:r>
      <w:r>
        <w:rPr>
          <w:rFonts w:ascii="Times New Roman" w:hAnsi="Times New Roman" w:cs="Times New Roman"/>
          <w:sz w:val="28"/>
          <w:szCs w:val="28"/>
          <w:lang w:val="ru-RU"/>
        </w:rPr>
        <w:t xml:space="preserve">, позволяющих настроить удалённое администрирование, однако основными в </w:t>
      </w:r>
      <w:r>
        <w:rPr>
          <w:rFonts w:ascii="Times New Roman" w:hAnsi="Times New Roman" w:cs="Times New Roman"/>
          <w:sz w:val="28"/>
          <w:szCs w:val="28"/>
          <w:lang w:val="en-US"/>
        </w:rPr>
        <w:t>Cisco</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w:t>
      </w: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SSH</w:t>
      </w:r>
      <w:r w:rsidRPr="00DC3B6F">
        <w:rPr>
          <w:rFonts w:ascii="Times New Roman" w:hAnsi="Times New Roman" w:cs="Times New Roman"/>
          <w:sz w:val="28"/>
          <w:szCs w:val="28"/>
          <w:lang w:val="ru-RU"/>
        </w:rPr>
        <w:t>.</w:t>
      </w:r>
    </w:p>
    <w:p w14:paraId="0A3186E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получил большое распространение в первую очередь в </w:t>
      </w:r>
      <w:r>
        <w:rPr>
          <w:rFonts w:ascii="Times New Roman" w:hAnsi="Times New Roman" w:cs="Times New Roman"/>
          <w:sz w:val="28"/>
          <w:szCs w:val="28"/>
          <w:lang w:val="en-US"/>
        </w:rPr>
        <w:t>Unix</w:t>
      </w:r>
      <w:r w:rsidRPr="007F07A7">
        <w:rPr>
          <w:rFonts w:ascii="Times New Roman" w:hAnsi="Times New Roman" w:cs="Times New Roman"/>
          <w:sz w:val="28"/>
          <w:szCs w:val="28"/>
          <w:lang w:val="ru-RU"/>
        </w:rPr>
        <w:t>-</w:t>
      </w:r>
      <w:r>
        <w:rPr>
          <w:rFonts w:ascii="Times New Roman" w:hAnsi="Times New Roman" w:cs="Times New Roman"/>
          <w:sz w:val="28"/>
          <w:szCs w:val="28"/>
          <w:lang w:val="ru-RU"/>
        </w:rPr>
        <w:t>подобных системах. Сервис позволяет создать удалённого пользователя при помощи логина и пароля, по которым предоставляется вход в систему.</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 пользователь может удалённо запускать программы или задавать системные команды.</w:t>
      </w:r>
    </w:p>
    <w:p w14:paraId="291146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Сетевой протокол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Shell</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отличие от </w:t>
      </w:r>
      <w:r>
        <w:rPr>
          <w:rFonts w:ascii="Times New Roman" w:hAnsi="Times New Roman" w:cs="Times New Roman"/>
          <w:sz w:val="28"/>
          <w:szCs w:val="28"/>
          <w:lang w:val="en-US"/>
        </w:rPr>
        <w:t>Telnet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шифрует все передаваемые данные (в том числе и пароли), что делает его лучшим вариантом, чем </w:t>
      </w:r>
      <w:r>
        <w:rPr>
          <w:rFonts w:ascii="Times New Roman" w:hAnsi="Times New Roman" w:cs="Times New Roman"/>
          <w:sz w:val="28"/>
          <w:szCs w:val="28"/>
          <w:lang w:val="en-US"/>
        </w:rPr>
        <w:t>Telnet</w:t>
      </w:r>
      <w:r>
        <w:rPr>
          <w:rFonts w:ascii="Times New Roman" w:hAnsi="Times New Roman" w:cs="Times New Roman"/>
          <w:sz w:val="28"/>
          <w:szCs w:val="28"/>
          <w:lang w:val="ru-RU"/>
        </w:rPr>
        <w: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Шифрование паролей и конфигурационных файлов особенно важно при работе на удалённой пользовательской станции.</w:t>
      </w:r>
    </w:p>
    <w:p w14:paraId="16D5FC1E" w14:textId="36ED350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w:t>
      </w:r>
      <w:r w:rsidR="002E0376">
        <w:rPr>
          <w:rFonts w:ascii="Times New Roman" w:hAnsi="Times New Roman" w:cs="Times New Roman"/>
          <w:sz w:val="28"/>
          <w:szCs w:val="28"/>
          <w:lang w:val="ru-RU"/>
        </w:rPr>
        <w:t>коммутаторе</w:t>
      </w:r>
      <w:r>
        <w:rPr>
          <w:rFonts w:ascii="Times New Roman" w:hAnsi="Times New Roman" w:cs="Times New Roman"/>
          <w:sz w:val="28"/>
          <w:szCs w:val="28"/>
          <w:lang w:val="ru-RU"/>
        </w:rPr>
        <w:t xml:space="preserve"> необходимо подключиться к нему и выполнить следующие пункты:</w:t>
      </w:r>
    </w:p>
    <w:p w14:paraId="2A35D5FA"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Установит дату и время (необходимо для генерации ключа).</w:t>
      </w:r>
    </w:p>
    <w:p w14:paraId="6E5EB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домен и имя устройства.</w:t>
      </w:r>
    </w:p>
    <w:p w14:paraId="41D83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Сгенерировать ключ для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DFBA35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шифрование пароля.</w:t>
      </w:r>
    </w:p>
    <w:p w14:paraId="59B65C4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Создать пользователя с максимальными привилегиями и задать пароль для привилегированного режима.</w:t>
      </w:r>
    </w:p>
    <w:p w14:paraId="4400076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 Активировать протокол </w:t>
      </w:r>
      <w:r>
        <w:rPr>
          <w:rFonts w:ascii="Times New Roman" w:hAnsi="Times New Roman" w:cs="Times New Roman"/>
          <w:sz w:val="28"/>
          <w:szCs w:val="28"/>
          <w:lang w:val="en-US"/>
        </w:rPr>
        <w:t>AAA.</w:t>
      </w:r>
    </w:p>
    <w:p w14:paraId="50291046" w14:textId="454062E2"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Разрешить компьютерам внутренней сети получать доступ к </w:t>
      </w:r>
      <w:r w:rsidR="009808A8">
        <w:rPr>
          <w:rFonts w:ascii="Times New Roman" w:hAnsi="Times New Roman" w:cs="Times New Roman"/>
          <w:sz w:val="28"/>
          <w:szCs w:val="28"/>
          <w:lang w:val="ru-RU"/>
        </w:rPr>
        <w:t>коммутатору</w:t>
      </w:r>
      <w:r>
        <w:rPr>
          <w:rFonts w:ascii="Times New Roman" w:hAnsi="Times New Roman" w:cs="Times New Roman"/>
          <w:sz w:val="28"/>
          <w:szCs w:val="28"/>
          <w:lang w:val="ru-RU"/>
        </w:rPr>
        <w:t xml:space="preserve"> по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5262320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Запретить в режиме конфигурирования терминальных линий всё, кроме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C27411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Активировать автоматическое поднятие строки после ответа системы на проделанные изменения, позволить входить сразу в привилегированный режим, настроить автоматическое закрытие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сессии через 60 минут.</w:t>
      </w:r>
    </w:p>
    <w:p w14:paraId="28F9E34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Привязать группу доступа, созданную на шаге 7, к терминальной линии.</w:t>
      </w:r>
    </w:p>
    <w:p w14:paraId="15920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Команды настройки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приведены ниже:</w:t>
      </w:r>
    </w:p>
    <w:p w14:paraId="1DDC462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67C9E6A" w14:textId="429998C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#clock set 00:09:04 03 Dec 2019</w:t>
      </w:r>
    </w:p>
    <w:p w14:paraId="15D6043B" w14:textId="521E499F"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#configure terminal</w:t>
      </w:r>
    </w:p>
    <w:p w14:paraId="4E6CF5FE" w14:textId="6EFB4A93"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#(config)ip domain name aoks.local</w:t>
      </w:r>
    </w:p>
    <w:p w14:paraId="4525F1B5" w14:textId="3968E63C"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#(config)crypto key generate rsa</w:t>
      </w:r>
    </w:p>
    <w:p w14:paraId="5BB67DD3" w14:textId="085556F4"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#(config)service password-encryption</w:t>
      </w:r>
    </w:p>
    <w:p w14:paraId="0305F607" w14:textId="4CF5893C"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 xml:space="preserve">#(config)username admin privilege 15 secret </w:t>
      </w:r>
      <w:r w:rsidR="00AB61FF">
        <w:rPr>
          <w:rFonts w:ascii="Courier New" w:hAnsi="Courier New" w:cs="Courier New"/>
          <w:sz w:val="24"/>
          <w:szCs w:val="24"/>
          <w:lang w:val="en-US"/>
        </w:rPr>
        <w:t>Tw6QiO0q</w:t>
      </w:r>
    </w:p>
    <w:p w14:paraId="16BC0D03" w14:textId="029E9E4A"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 xml:space="preserve">#(config)enable secret </w:t>
      </w:r>
      <w:r w:rsidR="00AB61FF">
        <w:rPr>
          <w:rFonts w:ascii="Courier New" w:hAnsi="Courier New" w:cs="Courier New"/>
          <w:sz w:val="24"/>
          <w:szCs w:val="24"/>
          <w:lang w:val="en-US"/>
        </w:rPr>
        <w:t>Tw6QiO0q</w:t>
      </w:r>
    </w:p>
    <w:p w14:paraId="474BF4D9" w14:textId="1A2B280B"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#(config)aaa new-model</w:t>
      </w:r>
    </w:p>
    <w:p w14:paraId="47FD019F" w14:textId="04ABF975"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#(config)access-list 23 permit 172.17.</w:t>
      </w:r>
      <w:r w:rsidR="00AB61FF">
        <w:rPr>
          <w:rFonts w:ascii="Courier New" w:hAnsi="Courier New" w:cs="Courier New"/>
          <w:sz w:val="24"/>
          <w:szCs w:val="24"/>
          <w:lang w:val="en-US"/>
        </w:rPr>
        <w:t>0</w:t>
      </w:r>
      <w:r w:rsidR="00AB61FF" w:rsidRPr="00CA1298">
        <w:rPr>
          <w:rFonts w:ascii="Courier New" w:hAnsi="Courier New" w:cs="Courier New"/>
          <w:sz w:val="24"/>
          <w:szCs w:val="24"/>
          <w:lang w:val="en-US"/>
        </w:rPr>
        <w:t>.0 0.0.0.255</w:t>
      </w:r>
    </w:p>
    <w:p w14:paraId="503413F7" w14:textId="548D9E3F"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 vty 0 4</w:t>
      </w:r>
    </w:p>
    <w:p w14:paraId="78EED773" w14:textId="57FCBF30"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#(config-line)transport input ssh</w:t>
      </w:r>
    </w:p>
    <w:p w14:paraId="7DCC461E" w14:textId="163F684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#(config-line)logging synchronous</w:t>
      </w:r>
    </w:p>
    <w:p w14:paraId="20AAEA1B" w14:textId="199075D0"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#(config-line)privilege level 15</w:t>
      </w:r>
    </w:p>
    <w:p w14:paraId="57E3D55D" w14:textId="5604765E"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#(config-line)exec-timeout 60 0</w:t>
      </w:r>
    </w:p>
    <w:p w14:paraId="5A7D3C88" w14:textId="043DCAC5" w:rsidR="00AB61FF"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#(config-line)access-class 23 in</w:t>
      </w:r>
    </w:p>
    <w:p w14:paraId="11880EE4" w14:textId="77777777" w:rsidR="00AB61FF" w:rsidRPr="00CA1298" w:rsidRDefault="00AB61FF" w:rsidP="00AB61FF">
      <w:pPr>
        <w:spacing w:after="0" w:line="240" w:lineRule="auto"/>
        <w:ind w:firstLine="709"/>
        <w:jc w:val="both"/>
        <w:rPr>
          <w:rFonts w:ascii="Courier New" w:hAnsi="Courier New" w:cs="Courier New"/>
          <w:sz w:val="24"/>
          <w:szCs w:val="24"/>
          <w:lang w:val="en-US"/>
        </w:rPr>
      </w:pPr>
    </w:p>
    <w:p w14:paraId="2BB0005E" w14:textId="6C65FE2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этом настройка </w:t>
      </w:r>
      <w:r>
        <w:rPr>
          <w:rFonts w:ascii="Times New Roman" w:hAnsi="Times New Roman" w:cs="Times New Roman"/>
          <w:sz w:val="28"/>
          <w:szCs w:val="28"/>
          <w:lang w:val="en-US"/>
        </w:rPr>
        <w:t>SSH</w:t>
      </w:r>
      <w:r w:rsidRPr="00B826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завершена. Для получения удалённого доступа администратору необходимо лишь установить клиент для протоколов удалённого доступа (например </w:t>
      </w:r>
      <w:r>
        <w:rPr>
          <w:rFonts w:ascii="Times New Roman" w:hAnsi="Times New Roman" w:cs="Times New Roman"/>
          <w:sz w:val="28"/>
          <w:szCs w:val="28"/>
          <w:lang w:val="en-US"/>
        </w:rPr>
        <w:t>PuTTY</w:t>
      </w:r>
      <w:r w:rsidRPr="007062A8">
        <w:rPr>
          <w:rFonts w:ascii="Times New Roman" w:hAnsi="Times New Roman" w:cs="Times New Roman"/>
          <w:sz w:val="28"/>
          <w:szCs w:val="28"/>
          <w:lang w:val="ru-RU"/>
        </w:rPr>
        <w:t>)</w:t>
      </w:r>
      <w:r>
        <w:rPr>
          <w:rFonts w:ascii="Times New Roman" w:hAnsi="Times New Roman" w:cs="Times New Roman"/>
          <w:sz w:val="28"/>
          <w:szCs w:val="28"/>
          <w:lang w:val="ru-RU"/>
        </w:rPr>
        <w:t>. Необходимо выбрать тип соединения «</w:t>
      </w:r>
      <w:r>
        <w:rPr>
          <w:rFonts w:ascii="Times New Roman" w:hAnsi="Times New Roman" w:cs="Times New Roman"/>
          <w:sz w:val="28"/>
          <w:szCs w:val="28"/>
          <w:lang w:val="en-US"/>
        </w:rPr>
        <w:t>SSH</w:t>
      </w:r>
      <w:r>
        <w:rPr>
          <w:rFonts w:ascii="Times New Roman" w:hAnsi="Times New Roman" w:cs="Times New Roman"/>
          <w:sz w:val="28"/>
          <w:szCs w:val="28"/>
          <w:lang w:val="ru-RU"/>
        </w:rPr>
        <w:t>»</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указать </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E2D85">
        <w:rPr>
          <w:rFonts w:ascii="Times New Roman" w:hAnsi="Times New Roman" w:cs="Times New Roman"/>
          <w:sz w:val="28"/>
          <w:szCs w:val="28"/>
          <w:lang w:val="ru-RU"/>
        </w:rPr>
        <w:t>коммутатора</w:t>
      </w:r>
      <w:r>
        <w:rPr>
          <w:rFonts w:ascii="Times New Roman" w:hAnsi="Times New Roman" w:cs="Times New Roman"/>
          <w:sz w:val="28"/>
          <w:szCs w:val="28"/>
          <w:lang w:val="ru-RU"/>
        </w:rPr>
        <w:t xml:space="preserve"> в подсети. Также нужно проверить порт – протокол </w:t>
      </w:r>
      <w:r>
        <w:rPr>
          <w:rFonts w:ascii="Times New Roman" w:hAnsi="Times New Roman" w:cs="Times New Roman"/>
          <w:sz w:val="28"/>
          <w:szCs w:val="28"/>
          <w:lang w:val="en-US"/>
        </w:rPr>
        <w:t>SSH</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обычно прослушивает соединения на </w:t>
      </w:r>
      <w:r>
        <w:rPr>
          <w:rFonts w:ascii="Times New Roman" w:hAnsi="Times New Roman" w:cs="Times New Roman"/>
          <w:sz w:val="28"/>
          <w:szCs w:val="28"/>
          <w:lang w:val="en-US"/>
        </w:rPr>
        <w:t>TCP</w:t>
      </w:r>
      <w:r w:rsidRPr="00064279">
        <w:rPr>
          <w:rFonts w:ascii="Times New Roman" w:hAnsi="Times New Roman" w:cs="Times New Roman"/>
          <w:sz w:val="28"/>
          <w:szCs w:val="28"/>
          <w:lang w:val="ru-RU"/>
        </w:rPr>
        <w:t>-</w:t>
      </w:r>
      <w:r>
        <w:rPr>
          <w:rFonts w:ascii="Times New Roman" w:hAnsi="Times New Roman" w:cs="Times New Roman"/>
          <w:sz w:val="28"/>
          <w:szCs w:val="28"/>
          <w:lang w:val="ru-RU"/>
        </w:rPr>
        <w:t>порту 22. Пример полностью заполненного окна конфигурации представлен на рисунке 3.1.</w:t>
      </w:r>
    </w:p>
    <w:p w14:paraId="1FD53BC6" w14:textId="77777777" w:rsidR="00452341" w:rsidRPr="00064279" w:rsidRDefault="00452341" w:rsidP="00AB61FF">
      <w:pPr>
        <w:spacing w:after="0" w:line="240" w:lineRule="auto"/>
        <w:ind w:firstLine="709"/>
        <w:jc w:val="both"/>
        <w:rPr>
          <w:rFonts w:ascii="Times New Roman" w:hAnsi="Times New Roman" w:cs="Times New Roman"/>
          <w:sz w:val="28"/>
          <w:szCs w:val="28"/>
          <w:lang w:val="ru-RU"/>
        </w:rPr>
      </w:pPr>
    </w:p>
    <w:p w14:paraId="1A0AF130"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C46889" wp14:editId="3EEB3227">
            <wp:extent cx="2466975" cy="24017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584" cy="2423781"/>
                    </a:xfrm>
                    <a:prstGeom prst="rect">
                      <a:avLst/>
                    </a:prstGeom>
                    <a:noFill/>
                    <a:ln>
                      <a:noFill/>
                    </a:ln>
                  </pic:spPr>
                </pic:pic>
              </a:graphicData>
            </a:graphic>
          </wp:inline>
        </w:drawing>
      </w:r>
    </w:p>
    <w:p w14:paraId="30D38C84" w14:textId="77777777" w:rsidR="00AB61FF" w:rsidRDefault="00AB61FF" w:rsidP="00AB61FF">
      <w:pPr>
        <w:spacing w:after="0" w:line="240" w:lineRule="auto"/>
        <w:jc w:val="center"/>
        <w:rPr>
          <w:rFonts w:ascii="Times New Roman" w:hAnsi="Times New Roman" w:cs="Times New Roman"/>
          <w:sz w:val="28"/>
          <w:szCs w:val="28"/>
          <w:lang w:val="ru-RU"/>
        </w:rPr>
      </w:pPr>
    </w:p>
    <w:p w14:paraId="3EC261C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Настройка сессии удалённого соединения</w:t>
      </w:r>
    </w:p>
    <w:p w14:paraId="422D96C9" w14:textId="77777777" w:rsidR="00AB61FF" w:rsidRDefault="00AB61FF" w:rsidP="00AB61FF">
      <w:pPr>
        <w:spacing w:after="0" w:line="240" w:lineRule="auto"/>
        <w:jc w:val="center"/>
        <w:rPr>
          <w:rFonts w:ascii="Times New Roman" w:hAnsi="Times New Roman" w:cs="Times New Roman"/>
          <w:sz w:val="28"/>
          <w:szCs w:val="28"/>
          <w:lang w:val="ru-RU"/>
        </w:rPr>
      </w:pPr>
    </w:p>
    <w:p w14:paraId="69FE7D26" w14:textId="69799426" w:rsidR="00AB61FF" w:rsidRPr="00064279" w:rsidRDefault="00AB61FF" w:rsidP="00AB61FF">
      <w:pPr>
        <w:spacing w:after="0" w:line="240" w:lineRule="auto"/>
        <w:ind w:firstLine="709"/>
        <w:jc w:val="both"/>
        <w:rPr>
          <w:rFonts w:ascii="Times New Roman" w:hAnsi="Times New Roman" w:cs="Times New Roman"/>
          <w:b/>
          <w:bCs/>
          <w:sz w:val="28"/>
          <w:szCs w:val="28"/>
          <w:lang w:val="ru-RU"/>
        </w:rPr>
      </w:pPr>
      <w:r w:rsidRPr="00064279">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.3</w:t>
      </w:r>
      <w:r w:rsidRPr="0006427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Настройка серверного ПО </w:t>
      </w:r>
    </w:p>
    <w:p w14:paraId="40548BCD" w14:textId="77777777" w:rsidR="00AB61FF" w:rsidRDefault="00AB61FF" w:rsidP="0013777A">
      <w:pPr>
        <w:spacing w:after="0" w:line="240" w:lineRule="auto"/>
        <w:rPr>
          <w:rFonts w:ascii="Times New Roman" w:hAnsi="Times New Roman" w:cs="Times New Roman"/>
          <w:sz w:val="28"/>
          <w:szCs w:val="28"/>
          <w:lang w:val="ru-RU"/>
        </w:rPr>
      </w:pPr>
    </w:p>
    <w:p w14:paraId="06841609" w14:textId="7A17D39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разработку ЛКС для полноценной коммерческой сети целесообразно использовать проприетарный продукт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стеке с ПК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программный продукт, конфигурирующийся через веб-интерфейс, позволяющий создавать и управлять мощными, надёжными и отказоустойчивыми системами.</w:t>
      </w:r>
    </w:p>
    <w:p w14:paraId="144E1397" w14:textId="6C70FED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настройки ААА на сервере необходимо установить на него </w:t>
      </w:r>
      <w:r>
        <w:rPr>
          <w:rFonts w:ascii="Times New Roman" w:hAnsi="Times New Roman" w:cs="Times New Roman"/>
          <w:sz w:val="28"/>
          <w:szCs w:val="28"/>
          <w:lang w:val="en-US"/>
        </w:rPr>
        <w:t>Cisco</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Pr>
          <w:rFonts w:ascii="Times New Roman" w:hAnsi="Times New Roman" w:cs="Times New Roman"/>
          <w:sz w:val="28"/>
          <w:szCs w:val="28"/>
          <w:lang w:val="ru-RU"/>
        </w:rPr>
        <w:t xml:space="preserve">. Установка программы не должна вызвать трудностей. Для перехода к настройкам серверам необходимо в адресную строку браузера ввести </w:t>
      </w:r>
      <w:r>
        <w:rPr>
          <w:rFonts w:ascii="Times New Roman" w:hAnsi="Times New Roman" w:cs="Times New Roman"/>
          <w:sz w:val="28"/>
          <w:szCs w:val="28"/>
          <w:lang w:val="en-US"/>
        </w:rPr>
        <w:t>IP</w:t>
      </w:r>
      <w:r w:rsidRPr="00A20B44">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сервера, откроется </w:t>
      </w:r>
      <w:r>
        <w:rPr>
          <w:rFonts w:ascii="Times New Roman" w:hAnsi="Times New Roman" w:cs="Times New Roman"/>
          <w:sz w:val="28"/>
          <w:szCs w:val="28"/>
          <w:lang w:val="en-US"/>
        </w:rPr>
        <w:t>web</w:t>
      </w:r>
      <w:r w:rsidRPr="00A20B44">
        <w:rPr>
          <w:rFonts w:ascii="Times New Roman" w:hAnsi="Times New Roman" w:cs="Times New Roman"/>
          <w:sz w:val="28"/>
          <w:szCs w:val="28"/>
          <w:lang w:val="ru-RU"/>
        </w:rPr>
        <w:t>-</w:t>
      </w:r>
      <w:r>
        <w:rPr>
          <w:rFonts w:ascii="Times New Roman" w:hAnsi="Times New Roman" w:cs="Times New Roman"/>
          <w:sz w:val="28"/>
          <w:szCs w:val="28"/>
          <w:lang w:val="ru-RU"/>
        </w:rPr>
        <w:t>интерфейс, после прохождения авторизации в котором будут доступны настройки ААА. Изображение интерфейса представлено на рисунке 3.3.</w:t>
      </w:r>
    </w:p>
    <w:p w14:paraId="45EE902C" w14:textId="77777777" w:rsidR="002E0376" w:rsidRDefault="002E0376" w:rsidP="00AB61FF">
      <w:pPr>
        <w:spacing w:after="0" w:line="240" w:lineRule="auto"/>
        <w:ind w:firstLine="709"/>
        <w:jc w:val="both"/>
        <w:rPr>
          <w:rFonts w:ascii="Times New Roman" w:hAnsi="Times New Roman" w:cs="Times New Roman"/>
          <w:sz w:val="28"/>
          <w:szCs w:val="28"/>
          <w:lang w:val="ru-RU"/>
        </w:rPr>
      </w:pPr>
    </w:p>
    <w:p w14:paraId="125243CD" w14:textId="709F76F2" w:rsidR="00AB61FF" w:rsidRDefault="00AB61FF" w:rsidP="00AB61FF">
      <w:pPr>
        <w:spacing w:after="0" w:line="240" w:lineRule="auto"/>
        <w:jc w:val="center"/>
        <w:rPr>
          <w:rFonts w:ascii="Times New Roman" w:hAnsi="Times New Roman" w:cs="Times New Roman"/>
          <w:sz w:val="28"/>
          <w:szCs w:val="28"/>
          <w:lang w:val="ru-RU"/>
        </w:rPr>
      </w:pPr>
      <w:r>
        <w:rPr>
          <w:noProof/>
        </w:rPr>
        <w:drawing>
          <wp:inline distT="0" distB="0" distL="0" distR="0" wp14:anchorId="5FEFC899" wp14:editId="63E48742">
            <wp:extent cx="3979403" cy="30670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3657" cy="3170523"/>
                    </a:xfrm>
                    <a:prstGeom prst="rect">
                      <a:avLst/>
                    </a:prstGeom>
                    <a:noFill/>
                    <a:ln>
                      <a:noFill/>
                    </a:ln>
                  </pic:spPr>
                </pic:pic>
              </a:graphicData>
            </a:graphic>
          </wp:inline>
        </w:drawing>
      </w:r>
    </w:p>
    <w:p w14:paraId="30A30E30" w14:textId="77777777" w:rsidR="002E0376" w:rsidRDefault="002E0376" w:rsidP="00AB61FF">
      <w:pPr>
        <w:spacing w:after="0" w:line="240" w:lineRule="auto"/>
        <w:jc w:val="center"/>
        <w:rPr>
          <w:rFonts w:ascii="Times New Roman" w:hAnsi="Times New Roman" w:cs="Times New Roman"/>
          <w:sz w:val="28"/>
          <w:szCs w:val="28"/>
          <w:lang w:val="ru-RU"/>
        </w:rPr>
      </w:pPr>
    </w:p>
    <w:p w14:paraId="78FFCEEF" w14:textId="6C1DB5D5" w:rsidR="00AB61FF" w:rsidRDefault="00AB61FF" w:rsidP="00AB61FF">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A20B44">
        <w:rPr>
          <w:rFonts w:ascii="Times New Roman" w:hAnsi="Times New Roman" w:cs="Times New Roman"/>
          <w:sz w:val="28"/>
          <w:szCs w:val="28"/>
          <w:lang w:val="en-US"/>
        </w:rPr>
        <w:t xml:space="preserve"> 3.</w:t>
      </w:r>
      <w:r w:rsidRPr="00EC4E93">
        <w:rPr>
          <w:rFonts w:ascii="Times New Roman" w:hAnsi="Times New Roman" w:cs="Times New Roman"/>
          <w:sz w:val="28"/>
          <w:szCs w:val="28"/>
          <w:lang w:val="en-US"/>
        </w:rPr>
        <w:t>3</w:t>
      </w:r>
      <w:r w:rsidRPr="00A20B44">
        <w:rPr>
          <w:rFonts w:ascii="Times New Roman" w:hAnsi="Times New Roman" w:cs="Times New Roman"/>
          <w:sz w:val="28"/>
          <w:szCs w:val="28"/>
          <w:lang w:val="en-US"/>
        </w:rPr>
        <w:t xml:space="preserve"> – </w:t>
      </w:r>
      <w:r>
        <w:rPr>
          <w:rFonts w:ascii="Times New Roman" w:hAnsi="Times New Roman" w:cs="Times New Roman"/>
          <w:sz w:val="28"/>
          <w:szCs w:val="28"/>
          <w:lang w:val="en-US"/>
        </w:rPr>
        <w:t>Web</w:t>
      </w:r>
      <w:r w:rsidRPr="00A20B44">
        <w:rPr>
          <w:rFonts w:ascii="Times New Roman" w:hAnsi="Times New Roman" w:cs="Times New Roman"/>
          <w:sz w:val="28"/>
          <w:szCs w:val="28"/>
          <w:lang w:val="en-US"/>
        </w:rPr>
        <w:t>-</w:t>
      </w:r>
      <w:r>
        <w:rPr>
          <w:rFonts w:ascii="Times New Roman" w:hAnsi="Times New Roman" w:cs="Times New Roman"/>
          <w:sz w:val="28"/>
          <w:szCs w:val="28"/>
          <w:lang w:val="ru-RU"/>
        </w:rPr>
        <w:t>интерфейс</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Cisco</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Secure ACS</w:t>
      </w:r>
    </w:p>
    <w:p w14:paraId="4AD5A204" w14:textId="77777777" w:rsidR="002E0376" w:rsidRPr="00025B3F" w:rsidRDefault="002E0376" w:rsidP="00AB61FF">
      <w:pPr>
        <w:spacing w:after="0" w:line="240" w:lineRule="auto"/>
        <w:jc w:val="center"/>
        <w:rPr>
          <w:rFonts w:ascii="Times New Roman" w:hAnsi="Times New Roman" w:cs="Times New Roman"/>
          <w:sz w:val="28"/>
          <w:szCs w:val="28"/>
          <w:lang w:val="en-US"/>
        </w:rPr>
      </w:pPr>
    </w:p>
    <w:p w14:paraId="08B2A143" w14:textId="28C01803" w:rsidR="00AB61FF" w:rsidRPr="00D368B3"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сервера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перейти во вкладку «</w:t>
      </w:r>
      <w:r>
        <w:rPr>
          <w:rFonts w:ascii="Times New Roman" w:hAnsi="Times New Roman" w:cs="Times New Roman"/>
          <w:sz w:val="28"/>
          <w:szCs w:val="28"/>
          <w:lang w:val="en-US"/>
        </w:rPr>
        <w:t>Network</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Resources</w:t>
      </w:r>
      <w:r>
        <w:rPr>
          <w:rFonts w:ascii="Times New Roman" w:hAnsi="Times New Roman" w:cs="Times New Roman"/>
          <w:sz w:val="28"/>
          <w:szCs w:val="28"/>
          <w:lang w:val="ru-RU"/>
        </w:rPr>
        <w:t xml:space="preserve">», выбрать там подкатегорию </w:t>
      </w:r>
      <w:r w:rsidRPr="00D368B3">
        <w:rPr>
          <w:rFonts w:ascii="Times New Roman" w:hAnsi="Times New Roman" w:cs="Times New Roman"/>
          <w:sz w:val="28"/>
          <w:szCs w:val="28"/>
          <w:lang w:val="ru-RU"/>
        </w:rPr>
        <w:t>«</w:t>
      </w:r>
      <w:r>
        <w:rPr>
          <w:rFonts w:ascii="Times New Roman" w:hAnsi="Times New Roman" w:cs="Times New Roman"/>
          <w:sz w:val="28"/>
          <w:szCs w:val="28"/>
          <w:lang w:val="ru-RU"/>
        </w:rPr>
        <w:t>ААА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AAA</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Groups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 затем выбрать «</w:t>
      </w:r>
      <w:r>
        <w:rPr>
          <w:rFonts w:ascii="Times New Roman" w:hAnsi="Times New Roman" w:cs="Times New Roman"/>
          <w:sz w:val="28"/>
          <w:szCs w:val="28"/>
          <w:lang w:val="en-US"/>
        </w:rPr>
        <w:t>Servers</w:t>
      </w:r>
      <w:r>
        <w:rPr>
          <w:rFonts w:ascii="Times New Roman" w:hAnsi="Times New Roman" w:cs="Times New Roman"/>
          <w:sz w:val="28"/>
          <w:szCs w:val="28"/>
          <w:lang w:val="ru-RU"/>
        </w:rPr>
        <w:t>». Откроется список созданных серверов.</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нового сервера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lang w:val="ru-RU"/>
        </w:rPr>
        <w:t>» и настроить новый сервер: выбрать тип сервера «</w:t>
      </w:r>
      <w:r>
        <w:rPr>
          <w:rFonts w:ascii="Times New Roman" w:hAnsi="Times New Roman" w:cs="Times New Roman"/>
          <w:sz w:val="28"/>
          <w:szCs w:val="28"/>
          <w:lang w:val="en-US"/>
        </w:rPr>
        <w:t>RADIUS</w:t>
      </w:r>
      <w:r>
        <w:rPr>
          <w:rFonts w:ascii="Times New Roman" w:hAnsi="Times New Roman" w:cs="Times New Roman"/>
          <w:sz w:val="28"/>
          <w:szCs w:val="28"/>
          <w:lang w:val="ru-RU"/>
        </w:rPr>
        <w:t xml:space="preserve">», назначить </w:t>
      </w:r>
      <w:r>
        <w:rPr>
          <w:rFonts w:ascii="Times New Roman" w:hAnsi="Times New Roman" w:cs="Times New Roman"/>
          <w:sz w:val="28"/>
          <w:szCs w:val="28"/>
          <w:lang w:val="en-US"/>
        </w:rPr>
        <w:t>IP</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проверить порт авторизации и порт аккаунтинга (обычно это 1645 и 1646, стандартные порты для </w:t>
      </w:r>
      <w:r>
        <w:rPr>
          <w:rFonts w:ascii="Times New Roman" w:hAnsi="Times New Roman" w:cs="Times New Roman"/>
          <w:sz w:val="28"/>
          <w:szCs w:val="28"/>
          <w:lang w:val="en-US"/>
        </w:rPr>
        <w:t>Cisco</w:t>
      </w:r>
      <w:r>
        <w:rPr>
          <w:rFonts w:ascii="Times New Roman" w:hAnsi="Times New Roman" w:cs="Times New Roman"/>
          <w:sz w:val="28"/>
          <w:szCs w:val="28"/>
          <w:lang w:val="ru-RU"/>
        </w:rPr>
        <w:t>, рекомендуется использовать именно эти порты) и задайте ключ конфигурации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По нажатию «ОК» начинается процесс создания сервера, окно становится неактивно. В случае успешного создания сервера окно конфигурирования закроется, новый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появится в списке серверов. </w:t>
      </w:r>
    </w:p>
    <w:p w14:paraId="47E13353" w14:textId="77777777"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пользователями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нажать</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вкладку</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Internal</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и добавления пользователя необходимо кликнуть на кнопку «</w:t>
      </w:r>
      <w:r>
        <w:rPr>
          <w:rFonts w:ascii="Times New Roman" w:hAnsi="Times New Roman" w:cs="Times New Roman"/>
          <w:sz w:val="28"/>
          <w:szCs w:val="28"/>
          <w:lang w:val="en-US"/>
        </w:rPr>
        <w:t>Create</w:t>
      </w:r>
      <w:r>
        <w:rPr>
          <w:rFonts w:ascii="Times New Roman" w:hAnsi="Times New Roman" w:cs="Times New Roman"/>
          <w:sz w:val="28"/>
          <w:szCs w:val="28"/>
          <w:lang w:val="ru-RU"/>
        </w:rPr>
        <w:t>» (рисунок 3.4).</w:t>
      </w:r>
    </w:p>
    <w:p w14:paraId="257AC288" w14:textId="77777777" w:rsidR="00AB61FF" w:rsidRDefault="00AB61FF" w:rsidP="00AB61FF">
      <w:pPr>
        <w:spacing w:after="0" w:line="252" w:lineRule="auto"/>
        <w:ind w:firstLine="709"/>
        <w:jc w:val="both"/>
        <w:rPr>
          <w:rFonts w:ascii="Times New Roman" w:hAnsi="Times New Roman" w:cs="Times New Roman"/>
          <w:sz w:val="28"/>
          <w:szCs w:val="28"/>
          <w:lang w:val="ru-RU"/>
        </w:rPr>
      </w:pPr>
    </w:p>
    <w:p w14:paraId="7185AAE7" w14:textId="77777777" w:rsidR="00AB61F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5CD6A2C3" wp14:editId="7C78CECE">
            <wp:extent cx="3733800" cy="2844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8648" cy="2856113"/>
                    </a:xfrm>
                    <a:prstGeom prst="rect">
                      <a:avLst/>
                    </a:prstGeom>
                    <a:noFill/>
                    <a:ln>
                      <a:noFill/>
                    </a:ln>
                  </pic:spPr>
                </pic:pic>
              </a:graphicData>
            </a:graphic>
          </wp:inline>
        </w:drawing>
      </w:r>
    </w:p>
    <w:p w14:paraId="2FFA5568" w14:textId="77777777" w:rsidR="00AB61FF" w:rsidRDefault="00AB61FF" w:rsidP="00AB61FF">
      <w:pPr>
        <w:spacing w:after="0" w:line="252" w:lineRule="auto"/>
        <w:jc w:val="center"/>
        <w:rPr>
          <w:rFonts w:ascii="Times New Roman" w:hAnsi="Times New Roman" w:cs="Times New Roman"/>
          <w:sz w:val="28"/>
          <w:szCs w:val="28"/>
          <w:lang w:val="ru-RU"/>
        </w:rPr>
      </w:pPr>
    </w:p>
    <w:p w14:paraId="31AB496E" w14:textId="77777777" w:rsidR="00AB61FF" w:rsidRPr="00025B3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3.4 – Список пользователей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132CC1DA" w14:textId="77777777" w:rsidR="00AB61FF" w:rsidRPr="00025B3F" w:rsidRDefault="00AB61FF" w:rsidP="00AB61FF">
      <w:pPr>
        <w:spacing w:after="0" w:line="252" w:lineRule="auto"/>
        <w:jc w:val="center"/>
        <w:rPr>
          <w:rFonts w:ascii="Times New Roman" w:hAnsi="Times New Roman" w:cs="Times New Roman"/>
          <w:sz w:val="28"/>
          <w:szCs w:val="28"/>
          <w:lang w:val="ru-RU"/>
        </w:rPr>
      </w:pPr>
    </w:p>
    <w:p w14:paraId="37158736" w14:textId="77777777" w:rsidR="00AB61FF" w:rsidRPr="00025B3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заполнить имя пользователя, выставить статус «</w:t>
      </w:r>
      <w:r>
        <w:rPr>
          <w:rFonts w:ascii="Times New Roman" w:hAnsi="Times New Roman" w:cs="Times New Roman"/>
          <w:sz w:val="28"/>
          <w:szCs w:val="28"/>
          <w:lang w:val="en-US"/>
        </w:rPr>
        <w:t>Enabled</w:t>
      </w:r>
      <w:r>
        <w:rPr>
          <w:rFonts w:ascii="Times New Roman" w:hAnsi="Times New Roman" w:cs="Times New Roman"/>
          <w:sz w:val="28"/>
          <w:szCs w:val="28"/>
          <w:lang w:val="ru-RU"/>
        </w:rPr>
        <w:t>» и ввести пароль пользователя (рисунок 3.5). При необходимости можно заполнить описание пользователя и определить для него группу, но для маленькой сети это имеет не много смысла.</w:t>
      </w:r>
    </w:p>
    <w:p w14:paraId="4FF0F33D" w14:textId="41A2A17B"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нажатию на кнопку «</w:t>
      </w:r>
      <w:r>
        <w:rPr>
          <w:rFonts w:ascii="Times New Roman" w:hAnsi="Times New Roman" w:cs="Times New Roman"/>
          <w:sz w:val="28"/>
          <w:szCs w:val="28"/>
          <w:lang w:val="en-US"/>
        </w:rPr>
        <w:t>Submit</w:t>
      </w:r>
      <w:r>
        <w:rPr>
          <w:rFonts w:ascii="Times New Roman" w:hAnsi="Times New Roman" w:cs="Times New Roman"/>
          <w:sz w:val="28"/>
          <w:szCs w:val="28"/>
          <w:lang w:val="ru-RU"/>
        </w:rPr>
        <w:t>»</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пользователя будет завершено, окно будет закрыто, отобразится список всех пользователей (рисунок 3.6). На этом процесс создания пользователя завершается.</w:t>
      </w:r>
    </w:p>
    <w:p w14:paraId="1719D436" w14:textId="77777777" w:rsidR="002E0376" w:rsidRDefault="002E0376" w:rsidP="00AB61FF">
      <w:pPr>
        <w:spacing w:after="0" w:line="252" w:lineRule="auto"/>
        <w:ind w:firstLine="709"/>
        <w:jc w:val="both"/>
        <w:rPr>
          <w:rFonts w:ascii="Times New Roman" w:hAnsi="Times New Roman" w:cs="Times New Roman"/>
          <w:sz w:val="28"/>
          <w:szCs w:val="28"/>
          <w:lang w:val="ru-RU"/>
        </w:rPr>
      </w:pPr>
    </w:p>
    <w:p w14:paraId="69B0561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131D5C2" wp14:editId="1FE26A17">
            <wp:extent cx="4057650" cy="3000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3000375"/>
                    </a:xfrm>
                    <a:prstGeom prst="rect">
                      <a:avLst/>
                    </a:prstGeom>
                    <a:noFill/>
                    <a:ln>
                      <a:noFill/>
                    </a:ln>
                  </pic:spPr>
                </pic:pic>
              </a:graphicData>
            </a:graphic>
          </wp:inline>
        </w:drawing>
      </w:r>
    </w:p>
    <w:p w14:paraId="2CE34530" w14:textId="77777777" w:rsidR="00AB61FF" w:rsidRDefault="00AB61FF" w:rsidP="00AB61FF">
      <w:pPr>
        <w:spacing w:after="0" w:line="240" w:lineRule="auto"/>
        <w:jc w:val="center"/>
        <w:rPr>
          <w:rFonts w:ascii="Times New Roman" w:hAnsi="Times New Roman" w:cs="Times New Roman"/>
          <w:sz w:val="28"/>
          <w:szCs w:val="28"/>
          <w:lang w:val="ru-RU"/>
        </w:rPr>
      </w:pPr>
    </w:p>
    <w:p w14:paraId="25E208F2" w14:textId="77777777" w:rsidR="00AB61FF" w:rsidRPr="00025B3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3.5 – Создание нового пользователя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6B7E02D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5C3F73D4"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4C0CBC83" wp14:editId="1FA8C45C">
            <wp:extent cx="4343400"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390900"/>
                    </a:xfrm>
                    <a:prstGeom prst="rect">
                      <a:avLst/>
                    </a:prstGeom>
                    <a:noFill/>
                    <a:ln>
                      <a:noFill/>
                    </a:ln>
                  </pic:spPr>
                </pic:pic>
              </a:graphicData>
            </a:graphic>
          </wp:inline>
        </w:drawing>
      </w:r>
    </w:p>
    <w:p w14:paraId="094B6CC0" w14:textId="77777777" w:rsidR="00AB61FF" w:rsidRDefault="00AB61FF" w:rsidP="00AB61FF">
      <w:pPr>
        <w:spacing w:after="0" w:line="240" w:lineRule="auto"/>
        <w:jc w:val="center"/>
        <w:rPr>
          <w:rFonts w:ascii="Times New Roman" w:hAnsi="Times New Roman" w:cs="Times New Roman"/>
          <w:sz w:val="28"/>
          <w:szCs w:val="28"/>
          <w:lang w:val="ru-RU"/>
        </w:rPr>
      </w:pPr>
    </w:p>
    <w:p w14:paraId="2D97C855" w14:textId="77777777" w:rsidR="00AB61FF" w:rsidRPr="00B57CB2"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3.6 – Обновлённый список пользователей после создания одного из них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32ED42C4" w14:textId="77777777" w:rsidR="00AB61FF" w:rsidRPr="00717488" w:rsidRDefault="00AB61FF" w:rsidP="00AB61FF">
      <w:pPr>
        <w:spacing w:after="0" w:line="240" w:lineRule="auto"/>
        <w:ind w:firstLine="709"/>
        <w:jc w:val="both"/>
        <w:rPr>
          <w:rFonts w:ascii="Times New Roman" w:hAnsi="Times New Roman" w:cs="Times New Roman"/>
          <w:sz w:val="28"/>
          <w:szCs w:val="28"/>
          <w:lang w:val="ru-RU"/>
        </w:rPr>
      </w:pPr>
    </w:p>
    <w:p w14:paraId="53272388" w14:textId="60CF9551" w:rsidR="00AB61FF" w:rsidRDefault="00AB61FF" w:rsidP="00AB61FF">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DE78FD">
        <w:rPr>
          <w:rFonts w:ascii="Times New Roman" w:hAnsi="Times New Roman" w:cs="Times New Roman"/>
          <w:b/>
          <w:bCs/>
          <w:sz w:val="28"/>
          <w:szCs w:val="28"/>
          <w:lang w:val="ru-RU"/>
        </w:rPr>
        <w:t>.</w:t>
      </w:r>
      <w:r w:rsidR="007E2D85">
        <w:rPr>
          <w:rFonts w:ascii="Times New Roman" w:hAnsi="Times New Roman" w:cs="Times New Roman"/>
          <w:b/>
          <w:bCs/>
          <w:sz w:val="28"/>
          <w:szCs w:val="28"/>
          <w:lang w:val="ru-RU"/>
        </w:rPr>
        <w:t>6</w:t>
      </w:r>
      <w:r w:rsidRPr="00DE78FD">
        <w:rPr>
          <w:rFonts w:ascii="Times New Roman" w:hAnsi="Times New Roman" w:cs="Times New Roman"/>
          <w:b/>
          <w:bCs/>
          <w:sz w:val="28"/>
          <w:szCs w:val="28"/>
          <w:lang w:val="ru-RU"/>
        </w:rPr>
        <w:t>.4 Настройка беспроводной точки доступа</w:t>
      </w:r>
    </w:p>
    <w:p w14:paraId="1F8AF971" w14:textId="77777777" w:rsidR="00AB61FF" w:rsidRPr="00DE78FD" w:rsidRDefault="00AB61FF" w:rsidP="00AB61FF">
      <w:pPr>
        <w:spacing w:after="0" w:line="240" w:lineRule="auto"/>
        <w:ind w:firstLine="709"/>
        <w:jc w:val="both"/>
        <w:rPr>
          <w:rFonts w:ascii="Times New Roman" w:hAnsi="Times New Roman" w:cs="Times New Roman"/>
          <w:b/>
          <w:bCs/>
          <w:sz w:val="28"/>
          <w:szCs w:val="28"/>
          <w:lang w:val="ru-RU"/>
        </w:rPr>
      </w:pPr>
    </w:p>
    <w:p w14:paraId="3190202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беспроводной точки доступа её необходимо заранее настроить. Для перехода к графическому интерфейсу настройки необходимо в адресной строке браузера ввести </w:t>
      </w:r>
      <w:r>
        <w:rPr>
          <w:rFonts w:ascii="Times New Roman" w:hAnsi="Times New Roman" w:cs="Times New Roman"/>
          <w:sz w:val="28"/>
          <w:szCs w:val="28"/>
          <w:lang w:val="en-US"/>
        </w:rPr>
        <w:t>IP</w:t>
      </w:r>
      <w:r w:rsidRPr="00DE78FD">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w:t>
      </w:r>
    </w:p>
    <w:p w14:paraId="012DF8D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ввести </w:t>
      </w:r>
      <w:r>
        <w:rPr>
          <w:rFonts w:ascii="Times New Roman" w:hAnsi="Times New Roman" w:cs="Times New Roman"/>
          <w:sz w:val="28"/>
          <w:szCs w:val="28"/>
          <w:lang w:val="en-US"/>
        </w:rPr>
        <w:t>SSID</w:t>
      </w:r>
      <w:r w:rsidRPr="009664FB">
        <w:rPr>
          <w:rFonts w:ascii="Times New Roman" w:hAnsi="Times New Roman" w:cs="Times New Roman"/>
          <w:sz w:val="28"/>
          <w:szCs w:val="28"/>
          <w:lang w:val="ru-RU"/>
        </w:rPr>
        <w:t xml:space="preserve"> </w:t>
      </w:r>
      <w:r>
        <w:rPr>
          <w:rFonts w:ascii="Times New Roman" w:hAnsi="Times New Roman" w:cs="Times New Roman"/>
          <w:sz w:val="28"/>
          <w:szCs w:val="28"/>
          <w:lang w:val="ru-RU"/>
        </w:rPr>
        <w:t>точки доступа («</w:t>
      </w:r>
      <w:r>
        <w:rPr>
          <w:rFonts w:ascii="Times New Roman" w:hAnsi="Times New Roman" w:cs="Times New Roman"/>
          <w:sz w:val="28"/>
          <w:szCs w:val="28"/>
          <w:lang w:val="en-US"/>
        </w:rPr>
        <w:t>Admin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Wi</w:t>
      </w:r>
      <w:r w:rsidRPr="00FD0B95">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ID</w:t>
      </w:r>
      <w:r w:rsidRPr="00FD0B95">
        <w:rPr>
          <w:rFonts w:ascii="Times New Roman" w:hAnsi="Times New Roman" w:cs="Times New Roman"/>
          <w:sz w:val="28"/>
          <w:szCs w:val="28"/>
          <w:lang w:val="ru-RU"/>
        </w:rPr>
        <w:t xml:space="preserve"> (10),</w:t>
      </w:r>
      <w:r>
        <w:rPr>
          <w:rFonts w:ascii="Times New Roman" w:hAnsi="Times New Roman" w:cs="Times New Roman"/>
          <w:sz w:val="28"/>
          <w:szCs w:val="28"/>
          <w:lang w:val="ru-RU"/>
        </w:rPr>
        <w:t xml:space="preserve"> шлюз по умолчанию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.1),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в рамках подсети в текстовом поле «</w:t>
      </w:r>
      <w:r>
        <w:rPr>
          <w:rFonts w:ascii="Times New Roman" w:hAnsi="Times New Roman" w:cs="Times New Roman"/>
          <w:sz w:val="28"/>
          <w:szCs w:val="28"/>
          <w:lang w:val="en-US"/>
        </w:rPr>
        <w:t>Internet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и адрес внутри </w:t>
      </w:r>
      <w:r>
        <w:rPr>
          <w:rFonts w:ascii="Times New Roman" w:hAnsi="Times New Roman" w:cs="Times New Roman"/>
          <w:sz w:val="28"/>
          <w:szCs w:val="28"/>
          <w:lang w:val="en-US"/>
        </w:rPr>
        <w:t>WAN</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текстовом поле «</w:t>
      </w:r>
      <w:r>
        <w:rPr>
          <w:rFonts w:ascii="Times New Roman" w:hAnsi="Times New Roman" w:cs="Times New Roman"/>
          <w:sz w:val="28"/>
          <w:szCs w:val="28"/>
          <w:lang w:val="en-US"/>
        </w:rPr>
        <w:t>Router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(172.17.</w:t>
      </w:r>
      <w:r w:rsidRPr="00864E6A">
        <w:rPr>
          <w:rFonts w:ascii="Times New Roman" w:hAnsi="Times New Roman" w:cs="Times New Roman"/>
          <w:sz w:val="28"/>
          <w:szCs w:val="28"/>
          <w:lang w:val="ru-RU"/>
        </w:rPr>
        <w:t>1</w:t>
      </w:r>
      <w:r w:rsidRPr="001C787C">
        <w:rPr>
          <w:rFonts w:ascii="Times New Roman" w:hAnsi="Times New Roman" w:cs="Times New Roman"/>
          <w:sz w:val="28"/>
          <w:szCs w:val="28"/>
          <w:lang w:val="ru-RU"/>
        </w:rPr>
        <w:t xml:space="preserve">.1). </w:t>
      </w:r>
    </w:p>
    <w:p w14:paraId="35ED945B" w14:textId="248E24B4" w:rsidR="002E0376" w:rsidRDefault="00AB61FF"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к настройке шифрования, для этого нужно перейти на вкладку </w:t>
      </w:r>
      <w:r>
        <w:rPr>
          <w:rFonts w:ascii="Times New Roman" w:hAnsi="Times New Roman" w:cs="Times New Roman"/>
          <w:sz w:val="28"/>
          <w:szCs w:val="28"/>
          <w:lang w:val="en-US"/>
        </w:rPr>
        <w:t>WLAN</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выбрать «</w:t>
      </w:r>
      <w:r>
        <w:rPr>
          <w:rFonts w:ascii="Times New Roman" w:hAnsi="Times New Roman" w:cs="Times New Roman"/>
          <w:sz w:val="28"/>
          <w:szCs w:val="28"/>
          <w:lang w:val="en-US"/>
        </w:rPr>
        <w:t>Create</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en-US"/>
        </w:rPr>
        <w:t>New</w:t>
      </w:r>
      <w:r>
        <w:rPr>
          <w:rFonts w:ascii="Times New Roman" w:hAnsi="Times New Roman" w:cs="Times New Roman"/>
          <w:sz w:val="28"/>
          <w:szCs w:val="28"/>
          <w:lang w:val="ru-RU"/>
        </w:rPr>
        <w:t>»</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В открывшемся окне нужно выбрать вкладку «</w:t>
      </w:r>
      <w:r>
        <w:rPr>
          <w:rFonts w:ascii="Times New Roman" w:hAnsi="Times New Roman" w:cs="Times New Roman"/>
          <w:sz w:val="28"/>
          <w:szCs w:val="28"/>
          <w:lang w:val="en-US"/>
        </w:rPr>
        <w:t>Security</w:t>
      </w:r>
      <w:r>
        <w:rPr>
          <w:rFonts w:ascii="Times New Roman" w:hAnsi="Times New Roman" w:cs="Times New Roman"/>
          <w:sz w:val="28"/>
          <w:szCs w:val="28"/>
          <w:lang w:val="ru-RU"/>
        </w:rPr>
        <w:t>», в ней «</w:t>
      </w:r>
      <w:r>
        <w:rPr>
          <w:rFonts w:ascii="Times New Roman" w:hAnsi="Times New Roman" w:cs="Times New Roman"/>
          <w:sz w:val="28"/>
          <w:szCs w:val="28"/>
          <w:lang w:val="en-US"/>
        </w:rPr>
        <w:t>Layer</w:t>
      </w:r>
      <w:r w:rsidRPr="00DE78FD">
        <w:rPr>
          <w:rFonts w:ascii="Times New Roman" w:hAnsi="Times New Roman" w:cs="Times New Roman"/>
          <w:sz w:val="28"/>
          <w:szCs w:val="28"/>
          <w:lang w:val="ru-RU"/>
        </w:rPr>
        <w:t xml:space="preserve"> 2</w:t>
      </w:r>
      <w:r>
        <w:rPr>
          <w:rFonts w:ascii="Times New Roman" w:hAnsi="Times New Roman" w:cs="Times New Roman"/>
          <w:sz w:val="28"/>
          <w:szCs w:val="28"/>
          <w:lang w:val="ru-RU"/>
        </w:rPr>
        <w:t>»</w:t>
      </w:r>
      <w:r w:rsidRPr="00DE78FD">
        <w:rPr>
          <w:rFonts w:ascii="Times New Roman" w:hAnsi="Times New Roman" w:cs="Times New Roman"/>
          <w:sz w:val="28"/>
          <w:szCs w:val="28"/>
          <w:lang w:val="ru-RU"/>
        </w:rPr>
        <w:t>.</w:t>
      </w:r>
      <w:r>
        <w:rPr>
          <w:rFonts w:ascii="Times New Roman" w:hAnsi="Times New Roman" w:cs="Times New Roman"/>
          <w:sz w:val="28"/>
          <w:szCs w:val="28"/>
          <w:lang w:val="ru-RU"/>
        </w:rPr>
        <w:t xml:space="preserve"> В окне настройки безопасности выбрать тип шифрования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2</w:t>
      </w:r>
      <w:r>
        <w:rPr>
          <w:rFonts w:ascii="Times New Roman" w:hAnsi="Times New Roman" w:cs="Times New Roman"/>
          <w:sz w:val="28"/>
          <w:szCs w:val="28"/>
          <w:lang w:val="ru-RU"/>
        </w:rPr>
        <w:t>», отметить чекбокс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 xml:space="preserve">2 </w:t>
      </w:r>
      <w:r>
        <w:rPr>
          <w:rFonts w:ascii="Times New Roman" w:hAnsi="Times New Roman" w:cs="Times New Roman"/>
          <w:sz w:val="28"/>
          <w:szCs w:val="28"/>
          <w:lang w:val="en-US"/>
        </w:rPr>
        <w:t>Policy</w:t>
      </w:r>
      <w:r w:rsidRPr="00DE78FD">
        <w:rPr>
          <w:rFonts w:ascii="Times New Roman" w:hAnsi="Times New Roman" w:cs="Times New Roman"/>
          <w:sz w:val="28"/>
          <w:szCs w:val="28"/>
          <w:lang w:val="ru-RU"/>
        </w:rPr>
        <w:t>-</w:t>
      </w:r>
      <w:r>
        <w:rPr>
          <w:rFonts w:ascii="Times New Roman" w:hAnsi="Times New Roman" w:cs="Times New Roman"/>
          <w:sz w:val="28"/>
          <w:szCs w:val="28"/>
          <w:lang w:val="en-US"/>
        </w:rPr>
        <w:t>AES</w:t>
      </w:r>
      <w:r>
        <w:rPr>
          <w:rFonts w:ascii="Times New Roman" w:hAnsi="Times New Roman" w:cs="Times New Roman"/>
          <w:sz w:val="28"/>
          <w:szCs w:val="28"/>
          <w:lang w:val="ru-RU"/>
        </w:rPr>
        <w:t>» и «</w:t>
      </w:r>
      <w:r w:rsidRPr="00EA3684">
        <w:rPr>
          <w:rFonts w:ascii="Times New Roman" w:hAnsi="Times New Roman" w:cs="Times New Roman"/>
          <w:sz w:val="28"/>
          <w:szCs w:val="28"/>
          <w:lang w:val="ru-RU"/>
        </w:rPr>
        <w:t>802.1</w:t>
      </w:r>
      <w:r>
        <w:rPr>
          <w:rFonts w:ascii="Times New Roman" w:hAnsi="Times New Roman" w:cs="Times New Roman"/>
          <w:sz w:val="28"/>
          <w:szCs w:val="28"/>
          <w:lang w:val="en-US"/>
        </w:rPr>
        <w:t>X</w:t>
      </w:r>
      <w:r w:rsidRPr="00EA3684">
        <w:rPr>
          <w:rFonts w:ascii="Times New Roman" w:hAnsi="Times New Roman" w:cs="Times New Roman"/>
          <w:sz w:val="28"/>
          <w:szCs w:val="28"/>
          <w:lang w:val="ru-RU"/>
        </w:rPr>
        <w:t xml:space="preserve"> </w:t>
      </w:r>
      <w:r>
        <w:rPr>
          <w:rFonts w:ascii="Times New Roman" w:hAnsi="Times New Roman" w:cs="Times New Roman"/>
          <w:sz w:val="28"/>
          <w:szCs w:val="28"/>
          <w:lang w:val="en-US"/>
        </w:rPr>
        <w:t>Enable</w:t>
      </w:r>
      <w:r>
        <w:rPr>
          <w:rFonts w:ascii="Times New Roman" w:hAnsi="Times New Roman" w:cs="Times New Roman"/>
          <w:sz w:val="28"/>
          <w:szCs w:val="28"/>
          <w:lang w:val="ru-RU"/>
        </w:rPr>
        <w:t>» (рисунок 3.7).</w:t>
      </w:r>
    </w:p>
    <w:p w14:paraId="5DE603F4" w14:textId="7C448C56"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настроить доступ к ААА-серверу на беспроводной точке доступа.</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этого, не покидая вкладки «</w:t>
      </w:r>
      <w:r>
        <w:rPr>
          <w:rFonts w:ascii="Times New Roman" w:hAnsi="Times New Roman" w:cs="Times New Roman"/>
          <w:sz w:val="28"/>
          <w:szCs w:val="28"/>
          <w:lang w:val="en-US"/>
        </w:rPr>
        <w:t>Security</w:t>
      </w:r>
      <w:r>
        <w:rPr>
          <w:rFonts w:ascii="Times New Roman" w:hAnsi="Times New Roman" w:cs="Times New Roman"/>
          <w:sz w:val="28"/>
          <w:szCs w:val="28"/>
          <w:lang w:val="ru-RU"/>
        </w:rPr>
        <w:t>», следует нажать на вкладку «</w:t>
      </w:r>
      <w:r>
        <w:rPr>
          <w:rFonts w:ascii="Times New Roman" w:hAnsi="Times New Roman" w:cs="Times New Roman"/>
          <w:sz w:val="28"/>
          <w:szCs w:val="28"/>
          <w:lang w:val="en-US"/>
        </w:rPr>
        <w:t>AAA</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Pr>
          <w:rFonts w:ascii="Times New Roman" w:hAnsi="Times New Roman" w:cs="Times New Roman"/>
          <w:sz w:val="28"/>
          <w:szCs w:val="28"/>
          <w:lang w:val="ru-RU"/>
        </w:rPr>
        <w:t>», выбрать вид аутентификации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Authentication</w:t>
      </w:r>
      <w:r>
        <w:rPr>
          <w:rFonts w:ascii="Times New Roman" w:hAnsi="Times New Roman" w:cs="Times New Roman"/>
          <w:sz w:val="28"/>
          <w:szCs w:val="28"/>
          <w:lang w:val="ru-RU"/>
        </w:rPr>
        <w:t>», кликнуть «</w:t>
      </w:r>
      <w:r>
        <w:rPr>
          <w:rFonts w:ascii="Times New Roman" w:hAnsi="Times New Roman" w:cs="Times New Roman"/>
          <w:sz w:val="28"/>
          <w:szCs w:val="28"/>
          <w:lang w:val="en-US"/>
        </w:rPr>
        <w:t>New</w:t>
      </w:r>
      <w:r>
        <w:rPr>
          <w:rFonts w:ascii="Times New Roman" w:hAnsi="Times New Roman" w:cs="Times New Roman"/>
          <w:sz w:val="28"/>
          <w:szCs w:val="28"/>
          <w:lang w:val="ru-RU"/>
        </w:rPr>
        <w:t>», после чего перейти к настройке сервера (рисунок 3.8).</w:t>
      </w:r>
    </w:p>
    <w:p w14:paraId="6CC8A73E" w14:textId="26F3F5E1"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необходимо указать </w:t>
      </w:r>
      <w:r>
        <w:rPr>
          <w:rFonts w:ascii="Times New Roman" w:hAnsi="Times New Roman" w:cs="Times New Roman"/>
          <w:sz w:val="28"/>
          <w:szCs w:val="28"/>
          <w:lang w:val="en-US"/>
        </w:rPr>
        <w:t>IP</w:t>
      </w:r>
      <w:r w:rsidRPr="00065720">
        <w:rPr>
          <w:rFonts w:ascii="Times New Roman" w:hAnsi="Times New Roman" w:cs="Times New Roman"/>
          <w:sz w:val="28"/>
          <w:szCs w:val="28"/>
          <w:lang w:val="ru-RU"/>
        </w:rPr>
        <w:t>-</w:t>
      </w:r>
      <w:r>
        <w:rPr>
          <w:rFonts w:ascii="Times New Roman" w:hAnsi="Times New Roman" w:cs="Times New Roman"/>
          <w:sz w:val="28"/>
          <w:szCs w:val="28"/>
          <w:lang w:val="ru-RU"/>
        </w:rPr>
        <w:t>адрес</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ввести ключ </w:t>
      </w:r>
      <w:r>
        <w:rPr>
          <w:rFonts w:ascii="Times New Roman" w:hAnsi="Times New Roman" w:cs="Times New Roman"/>
          <w:sz w:val="28"/>
          <w:szCs w:val="28"/>
          <w:lang w:val="en-US"/>
        </w:rPr>
        <w:t>RADUIS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изменить порт по умолчанию на порт 1645, проверить статус сервера и после этого нажать «ОК». </w:t>
      </w:r>
    </w:p>
    <w:p w14:paraId="7C22CB81" w14:textId="77777777" w:rsidR="002E0376" w:rsidRDefault="002E0376" w:rsidP="002E0376">
      <w:pPr>
        <w:spacing w:after="0" w:line="240" w:lineRule="auto"/>
        <w:ind w:firstLine="709"/>
        <w:jc w:val="both"/>
        <w:rPr>
          <w:rFonts w:ascii="Times New Roman" w:hAnsi="Times New Roman" w:cs="Times New Roman"/>
          <w:sz w:val="28"/>
          <w:szCs w:val="28"/>
          <w:lang w:val="ru-RU"/>
        </w:rPr>
      </w:pPr>
    </w:p>
    <w:p w14:paraId="4395225D" w14:textId="77777777" w:rsidR="002E0376" w:rsidRDefault="002E0376" w:rsidP="002E0376">
      <w:pPr>
        <w:spacing w:after="0" w:line="240" w:lineRule="auto"/>
        <w:ind w:firstLine="709"/>
        <w:jc w:val="both"/>
        <w:rPr>
          <w:rFonts w:ascii="Times New Roman" w:hAnsi="Times New Roman" w:cs="Times New Roman"/>
          <w:sz w:val="28"/>
          <w:szCs w:val="28"/>
          <w:lang w:val="ru-RU"/>
        </w:rPr>
      </w:pPr>
    </w:p>
    <w:p w14:paraId="670F9FCF" w14:textId="4B5D76BD" w:rsidR="00AB61FF" w:rsidRDefault="002E0376" w:rsidP="00AB61FF">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351E9314" wp14:editId="039C8E95">
            <wp:extent cx="3822056" cy="2047875"/>
            <wp:effectExtent l="0" t="0" r="7620" b="0"/>
            <wp:docPr id="2" name="Рисунок 2" descr="Картинки по запросу cisco 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cisco w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9554" cy="2089399"/>
                    </a:xfrm>
                    <a:prstGeom prst="rect">
                      <a:avLst/>
                    </a:prstGeom>
                    <a:noFill/>
                    <a:ln>
                      <a:noFill/>
                    </a:ln>
                  </pic:spPr>
                </pic:pic>
              </a:graphicData>
            </a:graphic>
          </wp:inline>
        </w:drawing>
      </w:r>
    </w:p>
    <w:p w14:paraId="5D72BB70" w14:textId="77777777" w:rsidR="00AB61FF" w:rsidRDefault="00AB61FF" w:rsidP="00AB61FF">
      <w:pPr>
        <w:spacing w:after="0" w:line="240" w:lineRule="auto"/>
        <w:jc w:val="center"/>
        <w:rPr>
          <w:rFonts w:ascii="Times New Roman" w:hAnsi="Times New Roman" w:cs="Times New Roman"/>
          <w:sz w:val="28"/>
          <w:szCs w:val="28"/>
          <w:lang w:val="ru-RU"/>
        </w:rPr>
      </w:pPr>
    </w:p>
    <w:p w14:paraId="158D9F77"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3.7 – Окно настройки </w:t>
      </w:r>
      <w:r>
        <w:rPr>
          <w:rFonts w:ascii="Times New Roman" w:hAnsi="Times New Roman" w:cs="Times New Roman"/>
          <w:sz w:val="28"/>
          <w:szCs w:val="28"/>
          <w:lang w:val="en-US"/>
        </w:rPr>
        <w:t>WLAN</w:t>
      </w:r>
    </w:p>
    <w:p w14:paraId="752B61A8" w14:textId="77777777" w:rsidR="00AB61FF" w:rsidRDefault="00AB61FF" w:rsidP="00AB61FF">
      <w:pPr>
        <w:spacing w:after="0" w:line="240" w:lineRule="auto"/>
        <w:jc w:val="center"/>
        <w:rPr>
          <w:rFonts w:ascii="Times New Roman" w:hAnsi="Times New Roman" w:cs="Times New Roman"/>
          <w:sz w:val="28"/>
          <w:szCs w:val="28"/>
          <w:lang w:val="ru-RU"/>
        </w:rPr>
      </w:pPr>
    </w:p>
    <w:p w14:paraId="1BB4C96B" w14:textId="2816AB6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автоматического назначения </w:t>
      </w:r>
      <w:r>
        <w:rPr>
          <w:rFonts w:ascii="Times New Roman" w:hAnsi="Times New Roman" w:cs="Times New Roman"/>
          <w:sz w:val="28"/>
          <w:szCs w:val="28"/>
          <w:lang w:val="en-US"/>
        </w:rPr>
        <w:t>IP</w:t>
      </w:r>
      <w:r w:rsidRPr="00E143D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адресов подключаемым устройствам нужно настроить работу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это протокол, позволяющий раздавать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подключаемым устройствам. Он позволяет упростить процесс выдачи адресов, перекладывая эту работу на сторону сервера. </w:t>
      </w:r>
    </w:p>
    <w:p w14:paraId="08BA08AF" w14:textId="77777777" w:rsidR="002E0376" w:rsidRPr="00EC4E93" w:rsidRDefault="002E0376" w:rsidP="00AB61FF">
      <w:pPr>
        <w:spacing w:after="0" w:line="240" w:lineRule="auto"/>
        <w:ind w:firstLine="709"/>
        <w:jc w:val="both"/>
        <w:rPr>
          <w:rFonts w:ascii="Times New Roman" w:hAnsi="Times New Roman" w:cs="Times New Roman"/>
          <w:sz w:val="28"/>
          <w:szCs w:val="28"/>
          <w:lang w:val="ru-RU"/>
        </w:rPr>
      </w:pPr>
    </w:p>
    <w:p w14:paraId="019FD97A" w14:textId="0D3B3137" w:rsidR="00AB61FF" w:rsidRDefault="00452341"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F094B3F" wp14:editId="44DA17DE">
            <wp:extent cx="4476750" cy="2466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466975"/>
                    </a:xfrm>
                    <a:prstGeom prst="rect">
                      <a:avLst/>
                    </a:prstGeom>
                    <a:noFill/>
                    <a:ln>
                      <a:noFill/>
                    </a:ln>
                  </pic:spPr>
                </pic:pic>
              </a:graphicData>
            </a:graphic>
          </wp:inline>
        </w:drawing>
      </w:r>
    </w:p>
    <w:p w14:paraId="6C66DB5C" w14:textId="77777777" w:rsidR="00AB61FF" w:rsidRDefault="00AB61FF" w:rsidP="00AB61FF">
      <w:pPr>
        <w:spacing w:after="0" w:line="240" w:lineRule="auto"/>
        <w:jc w:val="center"/>
        <w:rPr>
          <w:rFonts w:ascii="Times New Roman" w:hAnsi="Times New Roman" w:cs="Times New Roman"/>
          <w:sz w:val="28"/>
          <w:szCs w:val="28"/>
          <w:lang w:val="ru-RU"/>
        </w:rPr>
      </w:pPr>
    </w:p>
    <w:p w14:paraId="40FA418C"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3.8 – Окно настройки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5BB1773E" w14:textId="77777777" w:rsidR="00AB61FF" w:rsidRDefault="00AB61FF" w:rsidP="00AB61FF">
      <w:pPr>
        <w:spacing w:after="0" w:line="240" w:lineRule="auto"/>
        <w:jc w:val="center"/>
        <w:rPr>
          <w:rFonts w:ascii="Times New Roman" w:hAnsi="Times New Roman" w:cs="Times New Roman"/>
          <w:sz w:val="28"/>
          <w:szCs w:val="28"/>
          <w:lang w:val="ru-RU"/>
        </w:rPr>
      </w:pPr>
    </w:p>
    <w:p w14:paraId="42386821" w14:textId="77777777" w:rsidR="00AB61FF" w:rsidRPr="001C787C"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Точка доступа </w:t>
      </w:r>
      <w:r w:rsidRPr="001C787C">
        <w:rPr>
          <w:rFonts w:ascii="Times New Roman" w:hAnsi="Times New Roman" w:cs="Times New Roman"/>
          <w:sz w:val="28"/>
          <w:szCs w:val="28"/>
          <w:lang w:val="en-US"/>
        </w:rPr>
        <w:t>Cisco</w:t>
      </w:r>
      <w:r w:rsidRPr="001C787C">
        <w:rPr>
          <w:rFonts w:ascii="Times New Roman" w:hAnsi="Times New Roman" w:cs="Times New Roman"/>
          <w:sz w:val="28"/>
          <w:szCs w:val="28"/>
          <w:lang w:val="ru-RU"/>
        </w:rPr>
        <w:t xml:space="preserve"> </w:t>
      </w:r>
      <w:r w:rsidRPr="001C787C">
        <w:rPr>
          <w:rFonts w:ascii="Times New Roman" w:hAnsi="Times New Roman" w:cs="Times New Roman"/>
          <w:sz w:val="28"/>
          <w:szCs w:val="28"/>
          <w:lang w:val="en-US"/>
        </w:rPr>
        <w:t>Aironet</w:t>
      </w:r>
      <w:r w:rsidRPr="001C787C">
        <w:rPr>
          <w:rFonts w:ascii="Times New Roman" w:hAnsi="Times New Roman" w:cs="Times New Roman"/>
          <w:sz w:val="28"/>
          <w:szCs w:val="28"/>
          <w:lang w:val="ru-RU"/>
        </w:rPr>
        <w:t xml:space="preserve"> 1602</w:t>
      </w:r>
      <w:r w:rsidRPr="001C787C">
        <w:rPr>
          <w:rFonts w:ascii="Times New Roman" w:hAnsi="Times New Roman" w:cs="Times New Roman"/>
          <w:sz w:val="28"/>
          <w:szCs w:val="28"/>
          <w:lang w:val="en-US"/>
        </w:rPr>
        <w:t>I</w:t>
      </w:r>
      <w:r>
        <w:rPr>
          <w:rFonts w:ascii="Times New Roman" w:hAnsi="Times New Roman" w:cs="Times New Roman"/>
          <w:sz w:val="28"/>
          <w:szCs w:val="28"/>
          <w:lang w:val="ru-RU"/>
        </w:rPr>
        <w:t xml:space="preserve"> поддерживает протокол </w:t>
      </w:r>
      <w:r>
        <w:rPr>
          <w:rFonts w:ascii="Times New Roman" w:hAnsi="Times New Roman" w:cs="Times New Roman"/>
          <w:sz w:val="28"/>
          <w:szCs w:val="28"/>
          <w:lang w:val="en-US"/>
        </w:rPr>
        <w:t>DHCP</w:t>
      </w:r>
      <w:r>
        <w:rPr>
          <w:rFonts w:ascii="Times New Roman" w:hAnsi="Times New Roman" w:cs="Times New Roman"/>
          <w:sz w:val="28"/>
          <w:szCs w:val="28"/>
          <w:lang w:val="ru-RU"/>
        </w:rPr>
        <w:t>, для его настройки также необходимо воспользоваться графическим интерфейсом пользователя. Во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пролистать вниз до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окне настройки нажать кнопку «</w:t>
      </w:r>
      <w:r>
        <w:rPr>
          <w:rFonts w:ascii="Times New Roman" w:hAnsi="Times New Roman" w:cs="Times New Roman"/>
          <w:sz w:val="28"/>
          <w:szCs w:val="28"/>
          <w:lang w:val="en-US"/>
        </w:rPr>
        <w:t>Enable</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напротив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выбрать начальный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для раздачи (172.17.</w:t>
      </w:r>
      <w:r w:rsidRPr="001841B2">
        <w:rPr>
          <w:rFonts w:ascii="Times New Roman" w:hAnsi="Times New Roman" w:cs="Times New Roman"/>
          <w:sz w:val="28"/>
          <w:szCs w:val="28"/>
          <w:lang w:val="ru-RU"/>
        </w:rPr>
        <w:t>1</w:t>
      </w:r>
      <w:r>
        <w:rPr>
          <w:rFonts w:ascii="Times New Roman" w:hAnsi="Times New Roman" w:cs="Times New Roman"/>
          <w:sz w:val="28"/>
          <w:szCs w:val="28"/>
          <w:lang w:val="ru-RU"/>
        </w:rPr>
        <w:t>.5), и выбрать максимальное количество пользователей (с учётом размеров сети десяти пользователей будет достаточно).</w:t>
      </w:r>
      <w:r w:rsidRPr="001C787C">
        <w:rPr>
          <w:rFonts w:ascii="Times New Roman" w:hAnsi="Times New Roman" w:cs="Times New Roman"/>
          <w:sz w:val="28"/>
          <w:szCs w:val="28"/>
          <w:lang w:val="ru-RU"/>
        </w:rPr>
        <w:t xml:space="preserve"> </w:t>
      </w:r>
    </w:p>
    <w:p w14:paraId="08FF955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этом настройка беспроводной точки доступа закончена.</w:t>
      </w:r>
    </w:p>
    <w:p w14:paraId="183BB0E6" w14:textId="7A640D0B" w:rsidR="002E0376" w:rsidRDefault="002E0376" w:rsidP="00AB61FF">
      <w:pPr>
        <w:spacing w:after="0" w:line="240" w:lineRule="auto"/>
        <w:ind w:firstLine="709"/>
        <w:jc w:val="both"/>
        <w:rPr>
          <w:rFonts w:ascii="Times New Roman" w:hAnsi="Times New Roman" w:cs="Times New Roman"/>
          <w:sz w:val="28"/>
          <w:szCs w:val="28"/>
          <w:lang w:val="ru-RU"/>
        </w:rPr>
      </w:pPr>
    </w:p>
    <w:p w14:paraId="6B555561" w14:textId="43B96A24" w:rsidR="002E0376" w:rsidRDefault="002E0376" w:rsidP="00AB61FF">
      <w:pPr>
        <w:spacing w:after="0" w:line="240" w:lineRule="auto"/>
        <w:ind w:firstLine="709"/>
        <w:jc w:val="both"/>
        <w:rPr>
          <w:rFonts w:ascii="Times New Roman" w:hAnsi="Times New Roman" w:cs="Times New Roman"/>
          <w:sz w:val="28"/>
          <w:szCs w:val="28"/>
          <w:lang w:val="ru-RU"/>
        </w:rPr>
      </w:pPr>
    </w:p>
    <w:p w14:paraId="3B29C351" w14:textId="4C36C4E7" w:rsidR="002E0376" w:rsidRDefault="002E0376" w:rsidP="00AB61FF">
      <w:pPr>
        <w:spacing w:after="0" w:line="240" w:lineRule="auto"/>
        <w:ind w:firstLine="709"/>
        <w:jc w:val="both"/>
        <w:rPr>
          <w:rFonts w:ascii="Times New Roman" w:hAnsi="Times New Roman" w:cs="Times New Roman"/>
          <w:sz w:val="28"/>
          <w:szCs w:val="28"/>
          <w:lang w:val="ru-RU"/>
        </w:rPr>
      </w:pPr>
    </w:p>
    <w:p w14:paraId="6C2CC0E2" w14:textId="77777777" w:rsidR="002E0376" w:rsidRDefault="002E0376" w:rsidP="00AB61FF">
      <w:pPr>
        <w:spacing w:after="0" w:line="240" w:lineRule="auto"/>
        <w:ind w:firstLine="709"/>
        <w:jc w:val="both"/>
        <w:rPr>
          <w:rFonts w:ascii="Times New Roman" w:hAnsi="Times New Roman" w:cs="Times New Roman"/>
          <w:sz w:val="28"/>
          <w:szCs w:val="28"/>
          <w:lang w:val="ru-RU"/>
        </w:rPr>
      </w:pPr>
    </w:p>
    <w:p w14:paraId="234F6824" w14:textId="17D586F5" w:rsidR="00AB61FF" w:rsidRDefault="00AB61FF" w:rsidP="00AB61FF">
      <w:pPr>
        <w:spacing w:after="0" w:line="240" w:lineRule="auto"/>
        <w:ind w:firstLine="709"/>
        <w:jc w:val="both"/>
        <w:rPr>
          <w:rFonts w:ascii="Times New Roman" w:hAnsi="Times New Roman" w:cs="Times New Roman"/>
          <w:b/>
          <w:bCs/>
          <w:sz w:val="28"/>
          <w:szCs w:val="28"/>
          <w:lang w:val="ru-RU"/>
        </w:rPr>
      </w:pPr>
      <w:r w:rsidRPr="00FE4BBE">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6</w:t>
      </w:r>
      <w:r w:rsidRPr="00FE4BBE">
        <w:rPr>
          <w:rFonts w:ascii="Times New Roman" w:hAnsi="Times New Roman" w:cs="Times New Roman"/>
          <w:b/>
          <w:bCs/>
          <w:sz w:val="28"/>
          <w:szCs w:val="28"/>
          <w:lang w:val="ru-RU"/>
        </w:rPr>
        <w:t>.5 Настройка принтера</w:t>
      </w:r>
    </w:p>
    <w:p w14:paraId="385B02C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6871E29" w14:textId="0BF09EA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принтера к локальной сети необходимо подключиться к нему с административной станции при помощи </w:t>
      </w:r>
      <w:r>
        <w:rPr>
          <w:rFonts w:ascii="Times New Roman" w:hAnsi="Times New Roman" w:cs="Times New Roman"/>
          <w:sz w:val="28"/>
          <w:szCs w:val="28"/>
          <w:lang w:val="en-US"/>
        </w:rPr>
        <w:t>USB</w:t>
      </w:r>
      <w:r w:rsidRPr="00FE4BBE">
        <w:rPr>
          <w:rFonts w:ascii="Times New Roman" w:hAnsi="Times New Roman" w:cs="Times New Roman"/>
          <w:sz w:val="28"/>
          <w:szCs w:val="28"/>
          <w:lang w:val="ru-RU"/>
        </w:rPr>
        <w:t>-</w:t>
      </w:r>
      <w:r>
        <w:rPr>
          <w:rFonts w:ascii="Times New Roman" w:hAnsi="Times New Roman" w:cs="Times New Roman"/>
          <w:sz w:val="28"/>
          <w:szCs w:val="28"/>
          <w:lang w:val="ru-RU"/>
        </w:rPr>
        <w:t>кабеля и запустить установку драйверов с установочного диска, идущего в комплекте. В окне с предложением выбрать тип подключения выберите «Сетевое подключение» (рисунок 3.9).</w:t>
      </w:r>
    </w:p>
    <w:p w14:paraId="2904475D" w14:textId="77777777" w:rsidR="002E0376" w:rsidRPr="00D47C25" w:rsidRDefault="002E0376" w:rsidP="00AB61FF">
      <w:pPr>
        <w:spacing w:after="0" w:line="240" w:lineRule="auto"/>
        <w:ind w:firstLine="709"/>
        <w:jc w:val="both"/>
        <w:rPr>
          <w:rFonts w:ascii="Times New Roman" w:hAnsi="Times New Roman" w:cs="Times New Roman"/>
          <w:sz w:val="28"/>
          <w:szCs w:val="28"/>
          <w:lang w:val="ru-RU"/>
        </w:rPr>
      </w:pPr>
    </w:p>
    <w:p w14:paraId="589CBA66"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174A6AE" wp14:editId="732B1BA7">
            <wp:extent cx="2890893" cy="221932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453" cy="2261210"/>
                    </a:xfrm>
                    <a:prstGeom prst="rect">
                      <a:avLst/>
                    </a:prstGeom>
                    <a:noFill/>
                    <a:ln>
                      <a:noFill/>
                    </a:ln>
                  </pic:spPr>
                </pic:pic>
              </a:graphicData>
            </a:graphic>
          </wp:inline>
        </w:drawing>
      </w:r>
    </w:p>
    <w:p w14:paraId="0FA7BB0B" w14:textId="77777777" w:rsidR="00AB61FF" w:rsidRDefault="00AB61FF" w:rsidP="00AB61FF">
      <w:pPr>
        <w:spacing w:after="0" w:line="240" w:lineRule="auto"/>
        <w:ind w:firstLine="709"/>
        <w:jc w:val="center"/>
        <w:rPr>
          <w:rFonts w:ascii="Times New Roman" w:hAnsi="Times New Roman" w:cs="Times New Roman"/>
          <w:sz w:val="28"/>
          <w:szCs w:val="28"/>
          <w:lang w:val="ru-RU"/>
        </w:rPr>
      </w:pPr>
    </w:p>
    <w:p w14:paraId="30BF3C43" w14:textId="24327F92"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3.9 – Выбор типа подключения принтера</w:t>
      </w:r>
    </w:p>
    <w:p w14:paraId="4054D423" w14:textId="77777777" w:rsidR="002E0376" w:rsidRDefault="002E0376" w:rsidP="00AB61FF">
      <w:pPr>
        <w:spacing w:after="0" w:line="240" w:lineRule="auto"/>
        <w:jc w:val="center"/>
        <w:rPr>
          <w:rFonts w:ascii="Times New Roman" w:hAnsi="Times New Roman" w:cs="Times New Roman"/>
          <w:sz w:val="28"/>
          <w:szCs w:val="28"/>
          <w:lang w:val="ru-RU"/>
        </w:rPr>
      </w:pPr>
    </w:p>
    <w:p w14:paraId="337790B6" w14:textId="77777777"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перейти к ручной настройке сети принтера. В открывшемся окне необходимо задать наличие/отсутствие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маску подсети и шлюз. После настройки принтера можно воспользоваться его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интерфейсом, введя в адресной строке браузера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принтера (рисунок 3.10). В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интерфейсе информация о количестве тонера, очереди документов и другом.</w:t>
      </w:r>
    </w:p>
    <w:p w14:paraId="0CF75CB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8AC1CEB" w14:textId="77777777" w:rsidR="00AB61FF" w:rsidRDefault="00AB61FF" w:rsidP="00AB61FF">
      <w:pPr>
        <w:spacing w:after="0" w:line="240" w:lineRule="auto"/>
        <w:jc w:val="center"/>
        <w:rPr>
          <w:rFonts w:ascii="Times New Roman" w:hAnsi="Times New Roman" w:cs="Times New Roman"/>
          <w:sz w:val="28"/>
          <w:szCs w:val="28"/>
          <w:lang w:val="ru-RU"/>
        </w:rPr>
      </w:pPr>
      <w:r>
        <w:rPr>
          <w:noProof/>
        </w:rPr>
        <w:drawing>
          <wp:inline distT="0" distB="0" distL="0" distR="0" wp14:anchorId="57D0C995" wp14:editId="18E95115">
            <wp:extent cx="5038725" cy="283310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7493" cy="2866148"/>
                    </a:xfrm>
                    <a:prstGeom prst="rect">
                      <a:avLst/>
                    </a:prstGeom>
                    <a:noFill/>
                    <a:ln>
                      <a:noFill/>
                    </a:ln>
                  </pic:spPr>
                </pic:pic>
              </a:graphicData>
            </a:graphic>
          </wp:inline>
        </w:drawing>
      </w:r>
    </w:p>
    <w:p w14:paraId="4DDE0756" w14:textId="77777777" w:rsidR="00AB61FF" w:rsidRDefault="00AB61FF" w:rsidP="00AB61FF">
      <w:pPr>
        <w:spacing w:after="0" w:line="240" w:lineRule="auto"/>
        <w:jc w:val="center"/>
        <w:rPr>
          <w:rFonts w:ascii="Times New Roman" w:hAnsi="Times New Roman" w:cs="Times New Roman"/>
          <w:sz w:val="28"/>
          <w:szCs w:val="28"/>
          <w:lang w:val="ru-RU"/>
        </w:rPr>
      </w:pPr>
    </w:p>
    <w:p w14:paraId="59CC4F46" w14:textId="77777777" w:rsidR="00AB61FF" w:rsidRPr="00BE6EED"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3.10 –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принтера </w:t>
      </w:r>
      <w:r>
        <w:rPr>
          <w:rFonts w:ascii="Times New Roman" w:hAnsi="Times New Roman" w:cs="Times New Roman"/>
          <w:sz w:val="28"/>
          <w:szCs w:val="28"/>
          <w:lang w:val="en-US"/>
        </w:rPr>
        <w:t>Ricoh</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E6EED">
        <w:rPr>
          <w:rFonts w:ascii="Times New Roman" w:hAnsi="Times New Roman" w:cs="Times New Roman"/>
          <w:sz w:val="28"/>
          <w:szCs w:val="28"/>
          <w:lang w:val="ru-RU"/>
        </w:rPr>
        <w:t>260</w:t>
      </w:r>
      <w:r>
        <w:rPr>
          <w:rFonts w:ascii="Times New Roman" w:hAnsi="Times New Roman" w:cs="Times New Roman"/>
          <w:sz w:val="28"/>
          <w:szCs w:val="28"/>
          <w:lang w:val="en-US"/>
        </w:rPr>
        <w:t>DNw</w:t>
      </w:r>
    </w:p>
    <w:p w14:paraId="33835BDE" w14:textId="25466529" w:rsidR="00AB61FF" w:rsidRPr="00BE6EED" w:rsidRDefault="00AB61FF" w:rsidP="00AB61FF">
      <w:pPr>
        <w:spacing w:after="0" w:line="240" w:lineRule="auto"/>
        <w:ind w:firstLine="709"/>
        <w:jc w:val="both"/>
        <w:rPr>
          <w:rFonts w:ascii="Times New Roman" w:hAnsi="Times New Roman" w:cs="Times New Roman"/>
          <w:b/>
          <w:bCs/>
          <w:sz w:val="28"/>
          <w:szCs w:val="28"/>
          <w:lang w:val="ru-RU"/>
        </w:rPr>
      </w:pPr>
      <w:r w:rsidRPr="00A20808">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6</w:t>
      </w:r>
      <w:r w:rsidRPr="00A20808">
        <w:rPr>
          <w:rFonts w:ascii="Times New Roman" w:hAnsi="Times New Roman" w:cs="Times New Roman"/>
          <w:b/>
          <w:bCs/>
          <w:sz w:val="28"/>
          <w:szCs w:val="28"/>
          <w:lang w:val="ru-RU"/>
        </w:rPr>
        <w:t xml:space="preserve">.6 </w:t>
      </w:r>
      <w:r w:rsidRPr="00BE6EED">
        <w:rPr>
          <w:rFonts w:ascii="Times New Roman" w:hAnsi="Times New Roman" w:cs="Times New Roman"/>
          <w:b/>
          <w:bCs/>
          <w:sz w:val="28"/>
          <w:szCs w:val="28"/>
          <w:lang w:val="ru-RU"/>
        </w:rPr>
        <w:t>Настройка персональных компьютеров</w:t>
      </w:r>
    </w:p>
    <w:p w14:paraId="51681F7A"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28C5E45" w14:textId="77777777"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Персональные компьютеры администраторов подключаются посредством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настройки администраторских ПК необходимо зайти в панель управления, выбрать раздел «Сеть и Интернет», в разделе «Сетевые подключения» нажать кнопку «Изменение настроек адаптера». В открывшемся окне перейти к настройкам </w:t>
      </w:r>
      <w:r>
        <w:rPr>
          <w:rFonts w:ascii="Times New Roman" w:hAnsi="Times New Roman" w:cs="Times New Roman"/>
          <w:sz w:val="28"/>
          <w:szCs w:val="28"/>
          <w:lang w:val="en-US"/>
        </w:rPr>
        <w:t>Ethernet</w:t>
      </w:r>
      <w:r>
        <w:rPr>
          <w:rFonts w:ascii="Times New Roman" w:hAnsi="Times New Roman" w:cs="Times New Roman"/>
          <w:sz w:val="28"/>
          <w:szCs w:val="28"/>
          <w:lang w:val="ru-RU"/>
        </w:rPr>
        <w:t>, нажать на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 xml:space="preserve"> </w:t>
      </w:r>
      <w:r>
        <w:rPr>
          <w:rFonts w:ascii="Times New Roman" w:hAnsi="Times New Roman" w:cs="Times New Roman"/>
          <w:sz w:val="28"/>
          <w:szCs w:val="28"/>
          <w:lang w:val="ru-RU"/>
        </w:rPr>
        <w:t>версии 4»</w:t>
      </w:r>
      <w:r>
        <w:rPr>
          <w:rFonts w:ascii="Times New Roman" w:hAnsi="Times New Roman" w:cs="Times New Roman"/>
          <w:sz w:val="28"/>
          <w:szCs w:val="28"/>
          <w:lang w:val="be-BY"/>
        </w:rPr>
        <w:t>,</w:t>
      </w:r>
      <w:r>
        <w:rPr>
          <w:rFonts w:ascii="Times New Roman" w:hAnsi="Times New Roman" w:cs="Times New Roman"/>
          <w:sz w:val="28"/>
          <w:szCs w:val="28"/>
          <w:lang w:val="ru-RU"/>
        </w:rPr>
        <w:t xml:space="preserve"> на кнопку свойства и задать в открывшемся окне свойств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w:t>
      </w:r>
      <w:r>
        <w:rPr>
          <w:rFonts w:ascii="Times New Roman" w:hAnsi="Times New Roman" w:cs="Times New Roman"/>
          <w:sz w:val="28"/>
          <w:szCs w:val="28"/>
          <w:lang w:val="ru-RU"/>
        </w:rPr>
        <w:t>адрес компьютера, маску подсети и основной шлюз. Пример настройки представлен на рисунке 3.11. После успешной настройки изображение красного крестика пропадёт.</w:t>
      </w:r>
    </w:p>
    <w:p w14:paraId="7E093376" w14:textId="77777777" w:rsidR="00AB61FF" w:rsidRDefault="00AB61FF" w:rsidP="00AB61FF">
      <w:pPr>
        <w:spacing w:after="0" w:line="252" w:lineRule="auto"/>
        <w:ind w:firstLine="709"/>
        <w:jc w:val="both"/>
        <w:rPr>
          <w:noProof/>
        </w:rPr>
      </w:pPr>
      <w:r>
        <w:rPr>
          <w:rFonts w:ascii="Times New Roman" w:hAnsi="Times New Roman" w:cs="Times New Roman"/>
          <w:sz w:val="28"/>
          <w:szCs w:val="28"/>
          <w:lang w:val="ru-RU"/>
        </w:rPr>
        <w:t xml:space="preserve">Аналогичным образом настраивается и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 пример настройки на рисунке 3.12.</w:t>
      </w:r>
    </w:p>
    <w:p w14:paraId="42083120" w14:textId="56DFED9A" w:rsidR="00AB61FF" w:rsidRPr="003804D1"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Процедуру настройки адресов необходимо повторить на всех административных персональных компьютерах</w:t>
      </w:r>
      <w:r w:rsidR="003804D1" w:rsidRPr="003804D1">
        <w:rPr>
          <w:rFonts w:ascii="Times New Roman" w:hAnsi="Times New Roman" w:cs="Times New Roman"/>
          <w:sz w:val="28"/>
          <w:szCs w:val="28"/>
          <w:lang w:val="ru-RU"/>
        </w:rPr>
        <w:t xml:space="preserve"> </w:t>
      </w:r>
      <w:r w:rsidR="003804D1">
        <w:rPr>
          <w:rFonts w:ascii="Times New Roman" w:hAnsi="Times New Roman" w:cs="Times New Roman"/>
          <w:sz w:val="28"/>
          <w:szCs w:val="28"/>
          <w:lang w:val="ru-RU"/>
        </w:rPr>
        <w:t>согласно таблице адресации.</w:t>
      </w:r>
    </w:p>
    <w:p w14:paraId="4F516AD2" w14:textId="77777777" w:rsidR="00AB61FF" w:rsidRDefault="00AB61FF" w:rsidP="00AB61FF">
      <w:pPr>
        <w:spacing w:after="0" w:line="240" w:lineRule="auto"/>
        <w:ind w:firstLine="709"/>
        <w:jc w:val="both"/>
        <w:rPr>
          <w:noProof/>
        </w:rPr>
      </w:pPr>
    </w:p>
    <w:p w14:paraId="017BDE19"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FB4D1DA" wp14:editId="16E35CC2">
            <wp:extent cx="3714750" cy="25162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516252"/>
                    </a:xfrm>
                    <a:prstGeom prst="rect">
                      <a:avLst/>
                    </a:prstGeom>
                    <a:noFill/>
                    <a:ln>
                      <a:noFill/>
                    </a:ln>
                  </pic:spPr>
                </pic:pic>
              </a:graphicData>
            </a:graphic>
          </wp:inline>
        </w:drawing>
      </w:r>
    </w:p>
    <w:p w14:paraId="08041677" w14:textId="77777777" w:rsidR="00AB61FF" w:rsidRDefault="00AB61FF" w:rsidP="00AB61FF">
      <w:pPr>
        <w:spacing w:after="0" w:line="240" w:lineRule="auto"/>
        <w:jc w:val="center"/>
        <w:rPr>
          <w:rFonts w:ascii="Times New Roman" w:hAnsi="Times New Roman" w:cs="Times New Roman"/>
          <w:sz w:val="28"/>
          <w:szCs w:val="28"/>
          <w:lang w:val="ru-RU"/>
        </w:rPr>
      </w:pPr>
    </w:p>
    <w:p w14:paraId="1FDE7B3F" w14:textId="77777777" w:rsidR="00AB61FF" w:rsidRPr="00AC10F1"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3.11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4 </w:t>
      </w:r>
      <w:r>
        <w:rPr>
          <w:rFonts w:ascii="Times New Roman" w:hAnsi="Times New Roman" w:cs="Times New Roman"/>
          <w:sz w:val="28"/>
          <w:szCs w:val="28"/>
          <w:lang w:val="ru-RU"/>
        </w:rPr>
        <w:t>на ПК</w:t>
      </w:r>
    </w:p>
    <w:p w14:paraId="352ADEB7"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8AEE4DD" w14:textId="037352AF" w:rsidR="00AB61FF" w:rsidRDefault="002E0376"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3F04C4C" wp14:editId="45A4D89E">
            <wp:extent cx="3009900" cy="25355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212" cy="2552626"/>
                    </a:xfrm>
                    <a:prstGeom prst="rect">
                      <a:avLst/>
                    </a:prstGeom>
                    <a:noFill/>
                    <a:ln>
                      <a:noFill/>
                    </a:ln>
                  </pic:spPr>
                </pic:pic>
              </a:graphicData>
            </a:graphic>
          </wp:inline>
        </w:drawing>
      </w:r>
    </w:p>
    <w:p w14:paraId="2D3A325F" w14:textId="0E978A27" w:rsidR="00AB61FF" w:rsidRDefault="00AB61FF" w:rsidP="003804D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br/>
        <w:t xml:space="preserve">Рисунок 3.12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на П</w:t>
      </w:r>
      <w:r w:rsidR="003804D1">
        <w:rPr>
          <w:rFonts w:ascii="Times New Roman" w:hAnsi="Times New Roman" w:cs="Times New Roman"/>
          <w:sz w:val="28"/>
          <w:szCs w:val="28"/>
          <w:lang w:val="ru-RU"/>
        </w:rPr>
        <w:t>К</w:t>
      </w:r>
    </w:p>
    <w:p w14:paraId="669BC492" w14:textId="0883F629" w:rsidR="00DC5DB4" w:rsidRDefault="00DC5DB4" w:rsidP="00DC5DB4">
      <w:pPr>
        <w:spacing w:after="0" w:line="240" w:lineRule="auto"/>
        <w:ind w:firstLine="709"/>
        <w:jc w:val="both"/>
        <w:rPr>
          <w:rFonts w:ascii="Times New Roman" w:hAnsi="Times New Roman" w:cs="Times New Roman"/>
          <w:b/>
          <w:bCs/>
          <w:sz w:val="28"/>
          <w:szCs w:val="28"/>
          <w:lang w:val="ru-RU"/>
        </w:rPr>
      </w:pPr>
      <w:r w:rsidRPr="00DC5DB4">
        <w:rPr>
          <w:rFonts w:ascii="Times New Roman" w:hAnsi="Times New Roman" w:cs="Times New Roman"/>
          <w:b/>
          <w:bCs/>
          <w:sz w:val="28"/>
          <w:szCs w:val="28"/>
          <w:lang w:val="ru-RU"/>
        </w:rPr>
        <w:lastRenderedPageBreak/>
        <w:t xml:space="preserve">3.7 </w:t>
      </w:r>
      <w:r>
        <w:rPr>
          <w:rFonts w:ascii="Times New Roman" w:hAnsi="Times New Roman" w:cs="Times New Roman"/>
          <w:b/>
          <w:bCs/>
          <w:sz w:val="28"/>
          <w:szCs w:val="28"/>
          <w:lang w:val="ru-RU"/>
        </w:rPr>
        <w:t>Переключение основного терминального сервера на резервный</w:t>
      </w:r>
    </w:p>
    <w:p w14:paraId="49873FE3" w14:textId="39C44013" w:rsidR="00DC5DB4" w:rsidRDefault="00DC5DB4" w:rsidP="00DC5DB4">
      <w:pPr>
        <w:spacing w:after="0" w:line="240" w:lineRule="auto"/>
        <w:ind w:firstLine="709"/>
        <w:jc w:val="both"/>
        <w:rPr>
          <w:rFonts w:ascii="Times New Roman" w:hAnsi="Times New Roman" w:cs="Times New Roman"/>
          <w:b/>
          <w:bCs/>
          <w:sz w:val="28"/>
          <w:szCs w:val="28"/>
          <w:lang w:val="ru-RU"/>
        </w:rPr>
      </w:pPr>
    </w:p>
    <w:p w14:paraId="004E9FDF" w14:textId="54E546DE"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Переключением на резервный сервер в случае отказа (</w:t>
      </w:r>
      <w:r>
        <w:rPr>
          <w:rFonts w:ascii="Times New Roman" w:hAnsi="Times New Roman" w:cs="Times New Roman"/>
          <w:sz w:val="28"/>
          <w:szCs w:val="28"/>
          <w:lang w:val="en-US"/>
        </w:rPr>
        <w:t>fail</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 xml:space="preserve"> называется процедура включения в систему другого сервера взамен вышедшего из строя. При этом не стоит путать аварийное переключение сервера как реакция на отказ с запланированным переключением (</w:t>
      </w:r>
      <w:r>
        <w:rPr>
          <w:rFonts w:ascii="Times New Roman" w:hAnsi="Times New Roman" w:cs="Times New Roman"/>
          <w:sz w:val="28"/>
          <w:szCs w:val="28"/>
          <w:lang w:val="en-US"/>
        </w:rPr>
        <w:t>switch</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w:t>
      </w:r>
    </w:p>
    <w:p w14:paraId="73681968" w14:textId="684651B0" w:rsidR="00AB61DD" w:rsidRDefault="00AB61DD"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используется сервер с двумя портами, один является основным информационным портом, через который идёт трафик для тонких клиентов, второй порт используется для администрирования. </w:t>
      </w:r>
      <w:r>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информационного интерфейса сбрасывается в случае, если сервер прекращает свою работу</w:t>
      </w:r>
      <w:r w:rsidR="00746172">
        <w:rPr>
          <w:rFonts w:ascii="Times New Roman" w:hAnsi="Times New Roman" w:cs="Times New Roman"/>
          <w:sz w:val="28"/>
          <w:szCs w:val="28"/>
          <w:lang w:val="ru-RU"/>
        </w:rPr>
        <w:t xml:space="preserve"> по любым причинам</w:t>
      </w:r>
      <w:r>
        <w:rPr>
          <w:rFonts w:ascii="Times New Roman" w:hAnsi="Times New Roman" w:cs="Times New Roman"/>
          <w:sz w:val="28"/>
          <w:szCs w:val="28"/>
          <w:lang w:val="ru-RU"/>
        </w:rPr>
        <w:t>.</w:t>
      </w:r>
    </w:p>
    <w:p w14:paraId="6CB8CB90" w14:textId="39BDC94E" w:rsidR="00746172" w:rsidRPr="00AB61DD" w:rsidRDefault="00746172"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работы сервера происходит процесс репликации данных, когда обновление данных на основном сервере также сохраняется на резервном сервере. Процесс репликации происходит раз в 10 минут.</w:t>
      </w:r>
    </w:p>
    <w:p w14:paraId="2C3540E5" w14:textId="0A31F915"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w:t>
      </w:r>
      <w:r w:rsidR="00AB61DD">
        <w:rPr>
          <w:rFonts w:ascii="Times New Roman" w:hAnsi="Times New Roman" w:cs="Times New Roman"/>
          <w:sz w:val="28"/>
          <w:szCs w:val="28"/>
          <w:lang w:val="ru-RU"/>
        </w:rPr>
        <w:t>процедура переключения на резервный сервер в случае отказа основного состоит из нескольких шагов:</w:t>
      </w:r>
    </w:p>
    <w:p w14:paraId="708131A4" w14:textId="4516EAA2" w:rsidR="00AB61DD" w:rsidRDefault="00AB61DD"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Основной сервер пингуется раз в секунду по административному каналу</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0/2</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heartbeat</w:t>
      </w:r>
      <w:r w:rsidRPr="00AB61DD">
        <w:rPr>
          <w:rFonts w:ascii="Times New Roman" w:hAnsi="Times New Roman" w:cs="Times New Roman"/>
          <w:sz w:val="28"/>
          <w:szCs w:val="28"/>
          <w:lang w:val="ru-RU"/>
        </w:rPr>
        <w:t>)</w:t>
      </w:r>
      <w:r>
        <w:rPr>
          <w:rFonts w:ascii="Times New Roman" w:hAnsi="Times New Roman" w:cs="Times New Roman"/>
          <w:sz w:val="28"/>
          <w:szCs w:val="28"/>
          <w:lang w:val="ru-RU"/>
        </w:rPr>
        <w:t>.</w:t>
      </w:r>
      <w:r w:rsidR="005C105F">
        <w:rPr>
          <w:rFonts w:ascii="Times New Roman" w:hAnsi="Times New Roman" w:cs="Times New Roman"/>
          <w:sz w:val="28"/>
          <w:szCs w:val="28"/>
          <w:lang w:val="ru-RU"/>
        </w:rPr>
        <w:t xml:space="preserve"> </w:t>
      </w:r>
      <w:r w:rsidR="005C105F">
        <w:rPr>
          <w:rFonts w:ascii="Times New Roman" w:hAnsi="Times New Roman" w:cs="Times New Roman"/>
          <w:sz w:val="28"/>
          <w:szCs w:val="28"/>
          <w:lang w:val="en-US"/>
        </w:rPr>
        <w:t>IP</w:t>
      </w:r>
      <w:r w:rsidR="005C105F" w:rsidRPr="00452341">
        <w:rPr>
          <w:rFonts w:ascii="Times New Roman" w:hAnsi="Times New Roman" w:cs="Times New Roman"/>
          <w:sz w:val="28"/>
          <w:szCs w:val="28"/>
          <w:lang w:val="ru-RU"/>
        </w:rPr>
        <w:t>-</w:t>
      </w:r>
      <w:r w:rsidR="005C105F">
        <w:rPr>
          <w:rFonts w:ascii="Times New Roman" w:hAnsi="Times New Roman" w:cs="Times New Roman"/>
          <w:sz w:val="28"/>
          <w:szCs w:val="28"/>
          <w:lang w:val="ru-RU"/>
        </w:rPr>
        <w:t>адрес административного интерфейса основного сервера 172.17.2.11.</w:t>
      </w:r>
    </w:p>
    <w:p w14:paraId="2D930680" w14:textId="036D1C32" w:rsidR="00AB61DD" w:rsidRDefault="00AB61DD"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если основной сервер перестал пинговаться, </w:t>
      </w:r>
      <w:r w:rsidR="00746172">
        <w:rPr>
          <w:rFonts w:ascii="Times New Roman" w:hAnsi="Times New Roman" w:cs="Times New Roman"/>
          <w:sz w:val="28"/>
          <w:szCs w:val="28"/>
          <w:lang w:val="ru-RU"/>
        </w:rPr>
        <w:t xml:space="preserve">репликация данных с основного сервера на резервный прекращается, </w:t>
      </w:r>
      <w:r>
        <w:rPr>
          <w:rFonts w:ascii="Times New Roman" w:hAnsi="Times New Roman" w:cs="Times New Roman"/>
          <w:sz w:val="28"/>
          <w:szCs w:val="28"/>
          <w:lang w:val="ru-RU"/>
        </w:rPr>
        <w:t xml:space="preserve">на основном сервере сбрасывается </w:t>
      </w:r>
      <w:r>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на информационном интерфейсе</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0/1)</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информационного </w:t>
      </w:r>
      <w:r w:rsidR="00746172">
        <w:rPr>
          <w:rFonts w:ascii="Times New Roman" w:hAnsi="Times New Roman" w:cs="Times New Roman"/>
          <w:sz w:val="28"/>
          <w:szCs w:val="28"/>
          <w:lang w:val="ru-RU"/>
        </w:rPr>
        <w:t>интерфейса</w:t>
      </w:r>
      <w:r>
        <w:rPr>
          <w:rFonts w:ascii="Times New Roman" w:hAnsi="Times New Roman" w:cs="Times New Roman"/>
          <w:sz w:val="28"/>
          <w:szCs w:val="28"/>
          <w:lang w:val="ru-RU"/>
        </w:rPr>
        <w:t xml:space="preserve"> резервного сервера</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0/1)</w:t>
      </w:r>
      <w:r>
        <w:rPr>
          <w:rFonts w:ascii="Times New Roman" w:hAnsi="Times New Roman" w:cs="Times New Roman"/>
          <w:sz w:val="28"/>
          <w:szCs w:val="28"/>
          <w:lang w:val="ru-RU"/>
        </w:rPr>
        <w:t xml:space="preserve"> заменяется на </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46172">
        <w:rPr>
          <w:rFonts w:ascii="Times New Roman" w:hAnsi="Times New Roman" w:cs="Times New Roman"/>
          <w:sz w:val="28"/>
          <w:szCs w:val="28"/>
          <w:lang w:val="ru-RU"/>
        </w:rPr>
        <w:t xml:space="preserve">информационного интерфейса основного сервера (172.17.2.10). В этот момент пользователи вновь получают доступ. </w:t>
      </w:r>
    </w:p>
    <w:p w14:paraId="448D232C" w14:textId="45099258" w:rsidR="00746172" w:rsidRDefault="00746172"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Основной сервер продолжает пинговаться по административному каналу с администраторской станции</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ru-RU"/>
        </w:rPr>
        <w:t xml:space="preserve">порт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0/2</w:t>
      </w:r>
      <w:r w:rsidR="00452341">
        <w:rPr>
          <w:rFonts w:ascii="Times New Roman" w:hAnsi="Times New Roman" w:cs="Times New Roman"/>
          <w:sz w:val="28"/>
          <w:szCs w:val="28"/>
          <w:lang w:val="ru-RU"/>
        </w:rPr>
        <w:t xml:space="preserve"> резервного сервера)</w:t>
      </w:r>
      <w:r>
        <w:rPr>
          <w:rFonts w:ascii="Times New Roman" w:hAnsi="Times New Roman" w:cs="Times New Roman"/>
          <w:sz w:val="28"/>
          <w:szCs w:val="28"/>
          <w:lang w:val="ru-RU"/>
        </w:rPr>
        <w:t>. При этом для мониторинга работы резервного сервера проверяется доступ также и к нему</w:t>
      </w:r>
      <w:r w:rsidR="005C105F">
        <w:rPr>
          <w:rFonts w:ascii="Times New Roman" w:hAnsi="Times New Roman" w:cs="Times New Roman"/>
          <w:sz w:val="28"/>
          <w:szCs w:val="28"/>
          <w:lang w:val="ru-RU"/>
        </w:rPr>
        <w:t xml:space="preserve"> по </w:t>
      </w:r>
      <w:r w:rsidR="005C105F">
        <w:rPr>
          <w:rFonts w:ascii="Times New Roman" w:hAnsi="Times New Roman" w:cs="Times New Roman"/>
          <w:sz w:val="28"/>
          <w:szCs w:val="28"/>
          <w:lang w:val="en-US"/>
        </w:rPr>
        <w:t>IP</w:t>
      </w:r>
      <w:r w:rsidR="005C105F" w:rsidRPr="005C105F">
        <w:rPr>
          <w:rFonts w:ascii="Times New Roman" w:hAnsi="Times New Roman" w:cs="Times New Roman"/>
          <w:sz w:val="28"/>
          <w:szCs w:val="28"/>
          <w:lang w:val="ru-RU"/>
        </w:rPr>
        <w:t>-</w:t>
      </w:r>
      <w:r w:rsidR="005C105F">
        <w:rPr>
          <w:rFonts w:ascii="Times New Roman" w:hAnsi="Times New Roman" w:cs="Times New Roman"/>
          <w:sz w:val="28"/>
          <w:szCs w:val="28"/>
          <w:lang w:val="ru-RU"/>
        </w:rPr>
        <w:t>адресу 172.17.2.21</w:t>
      </w:r>
      <w:r>
        <w:rPr>
          <w:rFonts w:ascii="Times New Roman" w:hAnsi="Times New Roman" w:cs="Times New Roman"/>
          <w:sz w:val="28"/>
          <w:szCs w:val="28"/>
          <w:lang w:val="ru-RU"/>
        </w:rPr>
        <w:t>.</w:t>
      </w:r>
    </w:p>
    <w:p w14:paraId="00E3FE3C" w14:textId="54D71474" w:rsidR="00746172" w:rsidRDefault="00746172"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если основной сервер возобновил свою работу, данные с резервного сервера реплицируются на основной, на информационном интерфейсе резервного сервере </w:t>
      </w:r>
      <w:r>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изменяется на его основной </w:t>
      </w:r>
      <w:r>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(172.17.2.20), на информационном интерфейсе основного сервера восстанавливается его </w:t>
      </w:r>
      <w:r>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адрес (172.17.2.10).</w:t>
      </w:r>
    </w:p>
    <w:p w14:paraId="5A388107" w14:textId="7A10A37E" w:rsidR="00746172" w:rsidRPr="005C105F" w:rsidRDefault="00746172" w:rsidP="00746172">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автоматизации процесса репликации и переключения </w:t>
      </w:r>
      <w:r w:rsidR="005C105F">
        <w:rPr>
          <w:rFonts w:ascii="Times New Roman" w:hAnsi="Times New Roman" w:cs="Times New Roman"/>
          <w:sz w:val="28"/>
          <w:szCs w:val="28"/>
          <w:lang w:val="ru-RU"/>
        </w:rPr>
        <w:t xml:space="preserve">серверов используется специализированное административное ПО. Примером такого программного обеспечения является </w:t>
      </w:r>
      <w:r w:rsidR="005C105F">
        <w:rPr>
          <w:rFonts w:ascii="Times New Roman" w:hAnsi="Times New Roman" w:cs="Times New Roman"/>
          <w:sz w:val="28"/>
          <w:szCs w:val="28"/>
          <w:lang w:val="en-US"/>
        </w:rPr>
        <w:t>vGate</w:t>
      </w:r>
      <w:r w:rsidR="005C105F">
        <w:rPr>
          <w:rFonts w:ascii="Times New Roman" w:hAnsi="Times New Roman" w:cs="Times New Roman"/>
          <w:sz w:val="28"/>
          <w:szCs w:val="28"/>
          <w:lang w:val="ru-RU"/>
        </w:rPr>
        <w:t>. Весь процесс смены сервера в данной программе автоматизирован, достаточно создать два сервера на вкладке «Серверы» нажав кнопку «Добавить сервер», задать для каждого сервера основной и дополнительный адрес, указать зависимость «Резервный сервер» для второго сервера. Смена сервера происходит автоматически, однако если необходимо сменить сервер вне зависимости от работоспособности основного, необходимо нажать на пункт меню «Код безопасности», далее «Резервирование», затем «Смена роли основного сервера на резервный».</w:t>
      </w:r>
    </w:p>
    <w:p w14:paraId="01A3F7A8" w14:textId="77777777" w:rsidR="00746172" w:rsidRPr="00746172" w:rsidRDefault="00746172" w:rsidP="00746172">
      <w:pPr>
        <w:spacing w:after="0" w:line="240" w:lineRule="auto"/>
        <w:ind w:firstLine="709"/>
        <w:jc w:val="both"/>
        <w:rPr>
          <w:rFonts w:ascii="Times New Roman" w:hAnsi="Times New Roman" w:cs="Times New Roman"/>
          <w:sz w:val="28"/>
          <w:szCs w:val="28"/>
          <w:lang w:val="ru-RU"/>
        </w:rPr>
      </w:pPr>
    </w:p>
    <w:p w14:paraId="04F1E895" w14:textId="4F744D35" w:rsidR="00DC5DB4" w:rsidRDefault="00DC5DB4" w:rsidP="00DC5DB4">
      <w:pPr>
        <w:spacing w:after="0" w:line="240" w:lineRule="auto"/>
        <w:ind w:firstLine="709"/>
        <w:jc w:val="both"/>
        <w:rPr>
          <w:rFonts w:ascii="Times New Roman" w:hAnsi="Times New Roman" w:cs="Times New Roman"/>
          <w:b/>
          <w:bCs/>
          <w:sz w:val="28"/>
          <w:szCs w:val="28"/>
          <w:lang w:val="ru-RU"/>
        </w:rPr>
      </w:pPr>
    </w:p>
    <w:p w14:paraId="7BD5A2B4"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3804D1">
        <w:rPr>
          <w:rFonts w:ascii="Times New Roman" w:hAnsi="Times New Roman" w:cs="Times New Roman"/>
          <w:b/>
          <w:bCs/>
          <w:sz w:val="28"/>
          <w:szCs w:val="28"/>
          <w:lang w:val="ru-RU"/>
        </w:rPr>
        <w:t xml:space="preserve">4 </w:t>
      </w:r>
      <w:r>
        <w:rPr>
          <w:rFonts w:ascii="Times New Roman" w:hAnsi="Times New Roman" w:cs="Times New Roman"/>
          <w:b/>
          <w:bCs/>
          <w:sz w:val="28"/>
          <w:szCs w:val="28"/>
          <w:lang w:val="ru-RU"/>
        </w:rPr>
        <w:t>ПРОЕКТИРОВАНИЕ СТРУКТУРИРОВАННОЙ КАБЕЛЬНОЙ СИСТЕМЫ</w:t>
      </w:r>
    </w:p>
    <w:p w14:paraId="4DCFC355" w14:textId="77777777" w:rsidR="00AB61FF" w:rsidRDefault="00AB61FF" w:rsidP="00AB61FF">
      <w:pPr>
        <w:spacing w:after="0" w:line="240" w:lineRule="auto"/>
        <w:jc w:val="both"/>
        <w:rPr>
          <w:rFonts w:ascii="Times New Roman" w:hAnsi="Times New Roman" w:cs="Times New Roman"/>
          <w:b/>
          <w:bCs/>
          <w:sz w:val="28"/>
          <w:szCs w:val="28"/>
          <w:lang w:val="ru-RU"/>
        </w:rPr>
      </w:pPr>
    </w:p>
    <w:p w14:paraId="36857C1B"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описывается практическая реализация ЛКС (прокладка коробов с </w:t>
      </w:r>
      <w:r>
        <w:rPr>
          <w:rFonts w:ascii="Times New Roman" w:hAnsi="Times New Roman" w:cs="Times New Roman"/>
          <w:sz w:val="28"/>
          <w:szCs w:val="28"/>
          <w:lang w:val="en-US"/>
        </w:rPr>
        <w:t>Ethernet</w:t>
      </w:r>
      <w:r w:rsidRPr="00303625">
        <w:rPr>
          <w:rFonts w:ascii="Times New Roman" w:hAnsi="Times New Roman" w:cs="Times New Roman"/>
          <w:sz w:val="28"/>
          <w:szCs w:val="28"/>
          <w:lang w:val="ru-RU"/>
        </w:rPr>
        <w:t>-</w:t>
      </w:r>
      <w:r>
        <w:rPr>
          <w:rFonts w:ascii="Times New Roman" w:hAnsi="Times New Roman" w:cs="Times New Roman"/>
          <w:sz w:val="28"/>
          <w:szCs w:val="28"/>
          <w:lang w:val="ru-RU"/>
        </w:rPr>
        <w:t>кабелем, размещение оборудования и сопутствующие мероприятия). Данный раздел сопровождается планом пристройки, в которой располагается центр обработки данных (приложение «В»).</w:t>
      </w:r>
    </w:p>
    <w:p w14:paraId="39F6E4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FAFF55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303625">
        <w:rPr>
          <w:rFonts w:ascii="Times New Roman" w:hAnsi="Times New Roman" w:cs="Times New Roman"/>
          <w:b/>
          <w:bCs/>
          <w:sz w:val="28"/>
          <w:szCs w:val="28"/>
          <w:lang w:val="ru-RU"/>
        </w:rPr>
        <w:t>4.1 Общая организация СКС</w:t>
      </w:r>
    </w:p>
    <w:p w14:paraId="2C64472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E0970C4" w14:textId="1B77A0B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кабельная подсистема реализована с помощью прокладки в кабельном коробе витой пары категории 5е вдоль стены по плинтусу. На коридор и в серверную комнату кабель прокладывается через поперечные отверстия в стене. В коридоре кабельный короб находится под фальшполом. В кабельном коробе кабель идёт до соответствующей ему информационной розетки, через которую происходит подключение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конечных устройств к сети. Сетевые розетки расположены на стене близко к полу и в непосредственной близости к соответствующим устройствам. </w:t>
      </w:r>
    </w:p>
    <w:p w14:paraId="6B37D662"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Рабочие места администраторов расположены в углу отдела администрирования и оснащены столами (2 прямых и один угловой), креслами, персональными компьютерами. В помещении также находятся зона отдыха с холодильником и диваном.</w:t>
      </w:r>
    </w:p>
    <w:p w14:paraId="58285CD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Между стеной коридора и столом одного из администраторов расположен шкафчик, внутри которого находятся маршрутизатор и коммутатор. Во избежание использования вертикальных кабельных подсистем беспроводную точка доступа расположена на центральном рабочем месте без сопутствующего монтажа. Принтер расположен рядом с одним из рабочих мест и подключен в локальную сеть.</w:t>
      </w:r>
    </w:p>
    <w:p w14:paraId="1F7FA6D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F2F3E31" w14:textId="77777777" w:rsidR="00AB61FF" w:rsidRPr="00960F09"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4.1.1</w:t>
      </w:r>
      <w:r w:rsidRPr="00960F0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Обоснование выбора среды передачи данных</w:t>
      </w:r>
    </w:p>
    <w:p w14:paraId="5271EC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3B507911" w14:textId="731A581D" w:rsidR="00AB61FF" w:rsidRPr="009A07DE" w:rsidRDefault="00AB61FF" w:rsidP="003804D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Кабель «витая пара» имеет несколько категорий, нумеруемых от 1 до 8, которые определяют эффективный пропускаемый частотный диапазон</w:t>
      </w:r>
      <w:r w:rsidR="003804D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Пропускную способность в 10 Гб/с на расстоянии менее 100 метров гарантирует витая пара категории 6а и выше. Для соединений с пропускной способностью в 1 Гб/с будет достаточно кабеля пятой категории. В связи с тем, что расстояния внутри проектируемой ЛКС меньше 100 метров, целесообразно использовать «витую пару» вместо оптоволокна.</w:t>
      </w:r>
    </w:p>
    <w:p w14:paraId="619478C4" w14:textId="2A3A2DB0" w:rsidR="00AB61FF" w:rsidRPr="00960F09" w:rsidRDefault="00AB61FF"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является обеспечение пожарной безопасности сети. Исходя из этого пожелания для прокладки кабельной системы необходимо придерживаться ГОСТ 31565-2012 «Кабельные изделия. Требования пожарной безопасности». </w:t>
      </w:r>
      <w:r w:rsidR="009A07DE">
        <w:rPr>
          <w:rFonts w:ascii="Times New Roman" w:hAnsi="Times New Roman" w:cs="Times New Roman"/>
          <w:sz w:val="28"/>
          <w:szCs w:val="28"/>
          <w:lang w:val="ru-RU"/>
        </w:rPr>
        <w:t xml:space="preserve">Наиболее пожаробезопасными кабелями являются кабельные изделия категории </w:t>
      </w:r>
      <w:r w:rsidR="009A07DE">
        <w:rPr>
          <w:rFonts w:ascii="Times New Roman" w:hAnsi="Times New Roman" w:cs="Times New Roman"/>
          <w:sz w:val="28"/>
          <w:szCs w:val="28"/>
          <w:lang w:val="en-US"/>
        </w:rPr>
        <w:t>FRLSLTx</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r w:rsidR="009A07DE">
        <w:rPr>
          <w:rFonts w:ascii="Times New Roman" w:hAnsi="Times New Roman" w:cs="Times New Roman"/>
          <w:sz w:val="28"/>
          <w:szCs w:val="28"/>
          <w:lang w:val="en-US"/>
        </w:rPr>
        <w:t>FRHFLTx</w:t>
      </w:r>
      <w:r w:rsidR="009A07DE" w:rsidRPr="009A07DE">
        <w:rPr>
          <w:rFonts w:ascii="Times New Roman" w:hAnsi="Times New Roman" w:cs="Times New Roman"/>
          <w:sz w:val="28"/>
          <w:szCs w:val="28"/>
          <w:lang w:val="ru-RU"/>
        </w:rPr>
        <w:t>.</w:t>
      </w:r>
      <w:r w:rsidR="009A07DE" w:rsidRPr="00960F09">
        <w:rPr>
          <w:rFonts w:ascii="Times New Roman" w:hAnsi="Times New Roman" w:cs="Times New Roman"/>
          <w:sz w:val="28"/>
          <w:szCs w:val="28"/>
          <w:lang w:val="ru-RU"/>
        </w:rPr>
        <w:t xml:space="preserve"> </w:t>
      </w:r>
    </w:p>
    <w:p w14:paraId="17E9E87F" w14:textId="016B4893"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Исходя из вышеописанного было принято решение организовать кабельную систему на основе кабеля категории 5е</w:t>
      </w:r>
      <w:r w:rsidR="009A07DE">
        <w:rPr>
          <w:rFonts w:ascii="Times New Roman" w:hAnsi="Times New Roman" w:cs="Times New Roman"/>
          <w:sz w:val="28"/>
          <w:szCs w:val="28"/>
          <w:lang w:val="ru-RU"/>
        </w:rPr>
        <w:t xml:space="preserve"> для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r w:rsidR="009A07DE">
        <w:rPr>
          <w:rFonts w:ascii="Times New Roman" w:hAnsi="Times New Roman" w:cs="Times New Roman"/>
          <w:sz w:val="28"/>
          <w:szCs w:val="28"/>
          <w:lang w:val="en-US"/>
        </w:rPr>
        <w:t>Fast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соединений и кабеля категории </w:t>
      </w:r>
      <w:r w:rsidR="009A07DE" w:rsidRPr="009A07DE">
        <w:rPr>
          <w:rFonts w:ascii="Times New Roman" w:hAnsi="Times New Roman" w:cs="Times New Roman"/>
          <w:sz w:val="28"/>
          <w:szCs w:val="28"/>
          <w:lang w:val="ru-RU"/>
        </w:rPr>
        <w:t>6</w:t>
      </w:r>
      <w:r w:rsidR="009A07DE">
        <w:rPr>
          <w:rFonts w:ascii="Times New Roman" w:hAnsi="Times New Roman" w:cs="Times New Roman"/>
          <w:sz w:val="28"/>
          <w:szCs w:val="28"/>
          <w:lang w:val="en-US"/>
        </w:rPr>
        <w:t>a</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для </w:t>
      </w:r>
      <w:r w:rsidR="009A07DE" w:rsidRPr="009A07DE">
        <w:rPr>
          <w:rFonts w:ascii="Times New Roman" w:hAnsi="Times New Roman" w:cs="Times New Roman"/>
          <w:sz w:val="28"/>
          <w:szCs w:val="28"/>
          <w:lang w:val="ru-RU"/>
        </w:rPr>
        <w:t xml:space="preserve">10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соединений</w:t>
      </w:r>
      <w:r>
        <w:rPr>
          <w:rFonts w:ascii="Times New Roman" w:hAnsi="Times New Roman" w:cs="Times New Roman"/>
          <w:sz w:val="28"/>
          <w:szCs w:val="28"/>
          <w:lang w:val="ru-RU"/>
        </w:rPr>
        <w:t xml:space="preserve"> в огнестойкой оболочке из низкотоксичного ПВХ пластика пониженной пожарной опасности с низким дымо- и газовыделением категории </w:t>
      </w:r>
      <w:r>
        <w:rPr>
          <w:rFonts w:ascii="Times New Roman" w:hAnsi="Times New Roman" w:cs="Times New Roman"/>
          <w:sz w:val="28"/>
          <w:szCs w:val="28"/>
          <w:lang w:val="en-US"/>
        </w:rPr>
        <w:t>FRLSLTx</w:t>
      </w:r>
      <w:r>
        <w:rPr>
          <w:rFonts w:ascii="Times New Roman" w:hAnsi="Times New Roman" w:cs="Times New Roman"/>
          <w:sz w:val="28"/>
          <w:szCs w:val="28"/>
          <w:lang w:val="ru-RU"/>
        </w:rPr>
        <w:t>.</w:t>
      </w:r>
    </w:p>
    <w:p w14:paraId="569752AB" w14:textId="055BB4BA" w:rsidR="00AB61FF" w:rsidRDefault="00AB61FF"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соединения в данной локальной сети реализованы витой парой с коннекторами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прямого типа</w:t>
      </w:r>
      <w:r w:rsidR="009A07DE">
        <w:rPr>
          <w:rFonts w:ascii="Times New Roman" w:hAnsi="Times New Roman" w:cs="Times New Roman"/>
          <w:sz w:val="28"/>
          <w:szCs w:val="28"/>
          <w:lang w:val="ru-RU"/>
        </w:rPr>
        <w:t>, используемый тип обжима – перекрёстный.</w:t>
      </w:r>
    </w:p>
    <w:p w14:paraId="2A30F3C0" w14:textId="77777777" w:rsidR="009A07DE" w:rsidRPr="00025B3F" w:rsidRDefault="009A07DE" w:rsidP="009A07DE">
      <w:pPr>
        <w:spacing w:after="0" w:line="240" w:lineRule="auto"/>
        <w:ind w:firstLine="709"/>
        <w:jc w:val="both"/>
        <w:rPr>
          <w:rFonts w:ascii="Times New Roman" w:hAnsi="Times New Roman" w:cs="Times New Roman"/>
          <w:sz w:val="28"/>
          <w:szCs w:val="28"/>
          <w:lang w:val="ru-RU"/>
        </w:rPr>
      </w:pPr>
    </w:p>
    <w:p w14:paraId="064B3C3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4.1.2 Обоснование выбора информационных розеток</w:t>
      </w:r>
    </w:p>
    <w:p w14:paraId="0F52F35D"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4EEC4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Недорогим вариантом информационных розеток являются отечественные Этюд Кома-001К, обеспечивающие доступ к сети.</w:t>
      </w:r>
    </w:p>
    <w:p w14:paraId="7ACB7A8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6B281D9A"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4.1.3</w:t>
      </w:r>
      <w:r w:rsidRPr="00FD6494">
        <w:rPr>
          <w:rFonts w:ascii="Times New Roman" w:hAnsi="Times New Roman" w:cs="Times New Roman"/>
          <w:b/>
          <w:bCs/>
          <w:sz w:val="28"/>
          <w:szCs w:val="28"/>
          <w:lang w:val="ru-RU"/>
        </w:rPr>
        <w:t xml:space="preserve"> Обоснование выбора кабельного короба</w:t>
      </w:r>
    </w:p>
    <w:p w14:paraId="7D047C53"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3022853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Учесть пожелание заказчика, касающееся пожарной безопасности, труднее при выборе кабельного короба. Большинство производителей делают кабельные коробы из легковоспламеняющегося ПВХ без особого внимания к огнестойкости, однако во время поиска подходящего короба на белорусском рынке были найдены огнеупорные каналы ЭкоПласт МЕХ Е15-Е110. Маркировка «Е15-Е110» означает, что изделие выдерживает напор огня от 15 до 110 минут, чего вполне хватит для удовлетворения потребностей заказчика, касающейся пожарной безопасности.</w:t>
      </w:r>
    </w:p>
    <w:p w14:paraId="375CB18C"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A140E4A" w14:textId="77777777" w:rsidR="00AB61FF" w:rsidRPr="00D51D53" w:rsidRDefault="00AB61FF" w:rsidP="00AB61FF">
      <w:pPr>
        <w:spacing w:after="0" w:line="240" w:lineRule="auto"/>
        <w:ind w:firstLine="709"/>
        <w:jc w:val="both"/>
        <w:rPr>
          <w:rFonts w:ascii="Times New Roman" w:hAnsi="Times New Roman" w:cs="Times New Roman"/>
          <w:b/>
          <w:bCs/>
          <w:sz w:val="28"/>
          <w:szCs w:val="28"/>
          <w:lang w:val="ru-RU"/>
        </w:rPr>
      </w:pPr>
      <w:r w:rsidRPr="00D51D53">
        <w:rPr>
          <w:rFonts w:ascii="Times New Roman" w:hAnsi="Times New Roman" w:cs="Times New Roman"/>
          <w:b/>
          <w:bCs/>
          <w:sz w:val="28"/>
          <w:szCs w:val="28"/>
          <w:lang w:val="ru-RU"/>
        </w:rPr>
        <w:t>4.1.4 Обоснование выбора серверных стоек</w:t>
      </w:r>
    </w:p>
    <w:p w14:paraId="6E752331" w14:textId="77777777" w:rsidR="00AB61FF" w:rsidRPr="00303625" w:rsidRDefault="00AB61FF" w:rsidP="00AB61FF">
      <w:pPr>
        <w:spacing w:after="0" w:line="240" w:lineRule="auto"/>
        <w:ind w:firstLine="709"/>
        <w:jc w:val="both"/>
        <w:rPr>
          <w:rFonts w:ascii="Times New Roman" w:hAnsi="Times New Roman" w:cs="Times New Roman"/>
          <w:sz w:val="28"/>
          <w:szCs w:val="28"/>
          <w:lang w:val="ru-RU"/>
        </w:rPr>
      </w:pPr>
    </w:p>
    <w:p w14:paraId="1ED407D0" w14:textId="77777777" w:rsidR="00AB61FF" w:rsidRPr="00E45DC7"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терминальных серверов необходимо приобрести две серверные стойки исходя из размеров терминального сервера (445 мм в ширину, 746 мм в глубину). Под данные габариты подходит двухрамная стойка </w:t>
      </w:r>
      <w:r>
        <w:rPr>
          <w:rFonts w:ascii="Times New Roman" w:hAnsi="Times New Roman" w:cs="Times New Roman"/>
          <w:sz w:val="28"/>
          <w:szCs w:val="28"/>
          <w:lang w:val="en-US"/>
        </w:rPr>
        <w:t>TWT</w:t>
      </w:r>
      <w:r w:rsidRPr="00EF5F27">
        <w:rPr>
          <w:rFonts w:ascii="Times New Roman" w:hAnsi="Times New Roman" w:cs="Times New Roman"/>
          <w:sz w:val="28"/>
          <w:szCs w:val="28"/>
          <w:lang w:val="ru-RU"/>
        </w:rPr>
        <w:t>-</w:t>
      </w:r>
      <w:r>
        <w:rPr>
          <w:rFonts w:ascii="Times New Roman" w:hAnsi="Times New Roman" w:cs="Times New Roman"/>
          <w:sz w:val="28"/>
          <w:szCs w:val="28"/>
          <w:lang w:val="en-US"/>
        </w:rPr>
        <w:t>RACK</w:t>
      </w:r>
      <w:r w:rsidRPr="00EF5F27">
        <w:rPr>
          <w:rFonts w:ascii="Times New Roman" w:hAnsi="Times New Roman" w:cs="Times New Roman"/>
          <w:sz w:val="28"/>
          <w:szCs w:val="28"/>
          <w:lang w:val="ru-RU"/>
        </w:rPr>
        <w:t>2-33</w:t>
      </w:r>
      <w:r>
        <w:rPr>
          <w:rFonts w:ascii="Times New Roman" w:hAnsi="Times New Roman" w:cs="Times New Roman"/>
          <w:sz w:val="28"/>
          <w:szCs w:val="28"/>
          <w:lang w:val="en-US"/>
        </w:rPr>
        <w:t>U</w:t>
      </w:r>
      <w:r w:rsidRPr="0076210B">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3.8)</w:t>
      </w:r>
      <w:r w:rsidRPr="00EF5F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Стойки нужно приобрести в количестве двух штук. В серверной комнате находятся две такие серверные стойки на расстоянии одного метра друг от друга с расположенными на них основным и запасным серверами для обслуживания тонких клиентов. Рядом с запасным сервером на полу находится </w:t>
      </w:r>
      <w:r>
        <w:rPr>
          <w:rFonts w:ascii="Times New Roman" w:hAnsi="Times New Roman" w:cs="Times New Roman"/>
          <w:sz w:val="28"/>
          <w:szCs w:val="28"/>
          <w:lang w:val="en-US"/>
        </w:rPr>
        <w:t>RADIUS</w:t>
      </w:r>
      <w:r w:rsidRPr="009C316C">
        <w:rPr>
          <w:rFonts w:ascii="Times New Roman" w:hAnsi="Times New Roman" w:cs="Times New Roman"/>
          <w:sz w:val="28"/>
          <w:szCs w:val="28"/>
          <w:lang w:val="ru-RU"/>
        </w:rPr>
        <w:t>-</w:t>
      </w:r>
      <w:r>
        <w:rPr>
          <w:rFonts w:ascii="Times New Roman" w:hAnsi="Times New Roman" w:cs="Times New Roman"/>
          <w:sz w:val="28"/>
          <w:szCs w:val="28"/>
          <w:lang w:val="ru-RU"/>
        </w:rPr>
        <w:t>сервер.</w:t>
      </w:r>
    </w:p>
    <w:p w14:paraId="760A43CA" w14:textId="77777777" w:rsidR="001652A9"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пожарной безопасности в отделе администрирования и в серверной комнате в углах помещений расположены углекислотные огнетушители. Углекислотные огнетушители в процессе тушения не наносят ущерб электро- и оргтехнике. </w:t>
      </w:r>
    </w:p>
    <w:p w14:paraId="20AE058F" w14:textId="5BD70C9B" w:rsidR="001652A9" w:rsidRDefault="001652A9" w:rsidP="00AB61FF">
      <w:pPr>
        <w:spacing w:after="0" w:line="240" w:lineRule="auto"/>
        <w:ind w:firstLine="709"/>
        <w:jc w:val="both"/>
        <w:rPr>
          <w:rFonts w:ascii="Times New Roman" w:hAnsi="Times New Roman" w:cs="Times New Roman"/>
          <w:sz w:val="28"/>
          <w:szCs w:val="28"/>
          <w:lang w:val="ru-RU"/>
        </w:rPr>
      </w:pPr>
    </w:p>
    <w:p w14:paraId="640B8C2B" w14:textId="2A0D431C" w:rsidR="009808A8" w:rsidRDefault="009808A8" w:rsidP="00AB61FF">
      <w:pPr>
        <w:spacing w:after="0" w:line="240" w:lineRule="auto"/>
        <w:ind w:firstLine="709"/>
        <w:jc w:val="both"/>
        <w:rPr>
          <w:rFonts w:ascii="Times New Roman" w:hAnsi="Times New Roman" w:cs="Times New Roman"/>
          <w:sz w:val="28"/>
          <w:szCs w:val="28"/>
          <w:lang w:val="ru-RU"/>
        </w:rPr>
      </w:pPr>
    </w:p>
    <w:p w14:paraId="59D45BD1" w14:textId="42D3482D" w:rsidR="009808A8" w:rsidRDefault="009808A8" w:rsidP="00AB61FF">
      <w:pPr>
        <w:spacing w:after="0" w:line="240" w:lineRule="auto"/>
        <w:ind w:firstLine="709"/>
        <w:jc w:val="both"/>
        <w:rPr>
          <w:rFonts w:ascii="Times New Roman" w:hAnsi="Times New Roman" w:cs="Times New Roman"/>
          <w:sz w:val="28"/>
          <w:szCs w:val="28"/>
          <w:lang w:val="ru-RU"/>
        </w:rPr>
      </w:pPr>
    </w:p>
    <w:p w14:paraId="3E84CBBA" w14:textId="77777777" w:rsidR="009808A8" w:rsidRDefault="009808A8" w:rsidP="00AB61FF">
      <w:pPr>
        <w:spacing w:after="0" w:line="240" w:lineRule="auto"/>
        <w:ind w:firstLine="709"/>
        <w:jc w:val="both"/>
        <w:rPr>
          <w:rFonts w:ascii="Times New Roman" w:hAnsi="Times New Roman" w:cs="Times New Roman"/>
          <w:sz w:val="28"/>
          <w:szCs w:val="28"/>
          <w:lang w:val="ru-RU"/>
        </w:rPr>
      </w:pPr>
    </w:p>
    <w:p w14:paraId="450FFC86" w14:textId="202AA381" w:rsidR="001652A9" w:rsidRPr="009808A8" w:rsidRDefault="001652A9" w:rsidP="009808A8">
      <w:pPr>
        <w:pStyle w:val="ad"/>
        <w:numPr>
          <w:ilvl w:val="2"/>
          <w:numId w:val="17"/>
        </w:numPr>
        <w:spacing w:after="0" w:line="240" w:lineRule="auto"/>
        <w:jc w:val="both"/>
        <w:rPr>
          <w:rFonts w:ascii="Times New Roman" w:hAnsi="Times New Roman" w:cs="Times New Roman"/>
          <w:b/>
          <w:bCs/>
          <w:sz w:val="28"/>
          <w:szCs w:val="28"/>
          <w:lang w:val="ru-RU"/>
        </w:rPr>
      </w:pPr>
      <w:r w:rsidRPr="009808A8">
        <w:rPr>
          <w:rFonts w:ascii="Times New Roman" w:hAnsi="Times New Roman" w:cs="Times New Roman"/>
          <w:b/>
          <w:bCs/>
          <w:sz w:val="28"/>
          <w:szCs w:val="28"/>
          <w:lang w:val="ru-RU"/>
        </w:rPr>
        <w:lastRenderedPageBreak/>
        <w:t>Размещение беспроводной точки доступа</w:t>
      </w:r>
    </w:p>
    <w:p w14:paraId="07CA123F" w14:textId="77777777" w:rsidR="001652A9" w:rsidRDefault="001652A9" w:rsidP="001652A9">
      <w:pPr>
        <w:spacing w:after="0" w:line="240" w:lineRule="auto"/>
        <w:jc w:val="both"/>
        <w:rPr>
          <w:rFonts w:ascii="Times New Roman" w:hAnsi="Times New Roman" w:cs="Times New Roman"/>
          <w:b/>
          <w:bCs/>
          <w:sz w:val="28"/>
          <w:szCs w:val="28"/>
          <w:lang w:val="ru-RU"/>
        </w:rPr>
      </w:pPr>
    </w:p>
    <w:p w14:paraId="67399E4D" w14:textId="77777777"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Беспроводной доступ к сети администраторы должны получать из двух помещений: из комнаты администраторов и из серверной комнаты. Максимально поддерживаемая скорость точкой доступа </w:t>
      </w:r>
      <w:r>
        <w:rPr>
          <w:rFonts w:ascii="Times New Roman" w:hAnsi="Times New Roman" w:cs="Times New Roman"/>
          <w:sz w:val="28"/>
          <w:szCs w:val="28"/>
          <w:lang w:val="en-US"/>
        </w:rPr>
        <w:t>Cisco</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652A9">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ru-RU"/>
        </w:rPr>
        <w:t>на частоте 2,4 ГГц – 500 Мбит/с, однако реальная скорость доступа будет меньше.</w:t>
      </w:r>
    </w:p>
    <w:p w14:paraId="107C2107" w14:textId="0E723BAD"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Учитывая небольшие размеры помещений, а также их близость относительно друг друга предположим, что необходима одна точка доступа для обслуживания администраторов.</w:t>
      </w:r>
      <w:r w:rsidR="00FB7D20">
        <w:rPr>
          <w:rFonts w:ascii="Times New Roman" w:hAnsi="Times New Roman" w:cs="Times New Roman"/>
          <w:sz w:val="28"/>
          <w:szCs w:val="28"/>
          <w:lang w:val="ru-RU"/>
        </w:rPr>
        <w:t xml:space="preserve"> В приоритете пользования точкой доступа является отдел администрирования.</w:t>
      </w:r>
      <w:r>
        <w:rPr>
          <w:rFonts w:ascii="Times New Roman" w:hAnsi="Times New Roman" w:cs="Times New Roman"/>
          <w:sz w:val="28"/>
          <w:szCs w:val="28"/>
          <w:lang w:val="ru-RU"/>
        </w:rPr>
        <w:t xml:space="preserve"> </w:t>
      </w:r>
      <w:r w:rsidR="00FB7D20">
        <w:rPr>
          <w:rFonts w:ascii="Times New Roman" w:hAnsi="Times New Roman" w:cs="Times New Roman"/>
          <w:sz w:val="28"/>
          <w:szCs w:val="28"/>
          <w:lang w:val="ru-RU"/>
        </w:rPr>
        <w:t>Между</w:t>
      </w:r>
      <w:r>
        <w:rPr>
          <w:rFonts w:ascii="Times New Roman" w:hAnsi="Times New Roman" w:cs="Times New Roman"/>
          <w:sz w:val="28"/>
          <w:szCs w:val="28"/>
          <w:lang w:val="ru-RU"/>
        </w:rPr>
        <w:t xml:space="preserve"> кабинетом администраторов и серверным помещением находятся две межкомнатные стены, поэтому необходимо рассчитать затухание радиоволн при размещении точки доступа в кабинете администраторов.</w:t>
      </w:r>
      <w:r w:rsidR="00FB7D20">
        <w:rPr>
          <w:rFonts w:ascii="Times New Roman" w:hAnsi="Times New Roman" w:cs="Times New Roman"/>
          <w:sz w:val="28"/>
          <w:szCs w:val="28"/>
          <w:lang w:val="ru-RU"/>
        </w:rPr>
        <w:t xml:space="preserve"> </w:t>
      </w:r>
    </w:p>
    <w:p w14:paraId="537FE11D" w14:textId="77777777" w:rsidR="00FB7D20" w:rsidRDefault="001652A9" w:rsidP="00FB7D20">
      <w:pPr>
        <w:spacing w:after="0" w:line="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плану этажа, комнаты разделены коридором площадью 20 м</w:t>
      </w:r>
      <w:r>
        <w:rPr>
          <w:rFonts w:ascii="Times New Roman" w:hAnsi="Times New Roman" w:cs="Times New Roman"/>
          <w:sz w:val="28"/>
          <w:szCs w:val="28"/>
          <w:vertAlign w:val="subscript"/>
          <w:lang w:val="ru-RU"/>
        </w:rPr>
        <w:softHyphen/>
      </w:r>
      <w:r>
        <w:rPr>
          <w:rFonts w:ascii="Times New Roman" w:hAnsi="Times New Roman" w:cs="Times New Roman"/>
          <w:sz w:val="28"/>
          <w:szCs w:val="28"/>
          <w:vertAlign w:val="subscript"/>
          <w:lang w:val="ru-RU"/>
        </w:rPr>
        <w:softHyphen/>
      </w:r>
      <w:r w:rsidRPr="001652A9">
        <w:rPr>
          <w:rFonts w:ascii="Times New Roman" w:hAnsi="Times New Roman" w:cs="Times New Roman"/>
          <w:sz w:val="28"/>
          <w:szCs w:val="28"/>
          <w:vertAlign w:val="superscript"/>
          <w:lang w:val="ru-RU"/>
        </w:rPr>
        <w:t>2</w:t>
      </w:r>
      <w:r>
        <w:rPr>
          <w:rFonts w:ascii="Times New Roman" w:hAnsi="Times New Roman" w:cs="Times New Roman"/>
          <w:sz w:val="28"/>
          <w:szCs w:val="28"/>
          <w:vertAlign w:val="superscript"/>
          <w:lang w:val="ru-RU"/>
        </w:rPr>
        <w:t xml:space="preserve"> </w:t>
      </w:r>
      <w:r>
        <w:rPr>
          <w:rFonts w:ascii="Times New Roman" w:hAnsi="Times New Roman" w:cs="Times New Roman"/>
          <w:sz w:val="28"/>
          <w:szCs w:val="28"/>
          <w:lang w:val="ru-RU"/>
        </w:rPr>
        <w:t>(</w:t>
      </w:r>
      <w:r w:rsidR="003828F4">
        <w:rPr>
          <w:rFonts w:ascii="Times New Roman" w:hAnsi="Times New Roman" w:cs="Times New Roman"/>
          <w:sz w:val="28"/>
          <w:szCs w:val="28"/>
          <w:lang w:val="ru-RU"/>
        </w:rPr>
        <w:t>8 метров в длину и 2,5 метра в ширину). Серверное помещение находится севернее коридора и занимает площадь 10 м</w:t>
      </w:r>
      <w:r w:rsidR="003828F4" w:rsidRPr="003828F4">
        <w:rPr>
          <w:rFonts w:ascii="Times New Roman" w:hAnsi="Times New Roman" w:cs="Times New Roman"/>
          <w:sz w:val="28"/>
          <w:szCs w:val="28"/>
          <w:vertAlign w:val="superscript"/>
          <w:lang w:val="ru-RU"/>
        </w:rPr>
        <w:t>2</w:t>
      </w:r>
      <w:r w:rsidR="003828F4">
        <w:rPr>
          <w:rFonts w:ascii="Times New Roman" w:hAnsi="Times New Roman" w:cs="Times New Roman"/>
          <w:sz w:val="28"/>
          <w:szCs w:val="28"/>
          <w:lang w:val="ru-RU"/>
        </w:rPr>
        <w:t xml:space="preserve"> (длина 4,5 метра, ширина 2,2 метра), южнее находится кабинет администраторов общей площадью 30 м</w:t>
      </w:r>
      <w:r w:rsidR="003828F4" w:rsidRPr="003828F4">
        <w:rPr>
          <w:rFonts w:ascii="Times New Roman" w:hAnsi="Times New Roman" w:cs="Times New Roman"/>
          <w:sz w:val="28"/>
          <w:szCs w:val="28"/>
          <w:vertAlign w:val="superscript"/>
          <w:lang w:val="ru-RU"/>
        </w:rPr>
        <w:t>2</w:t>
      </w:r>
      <w:r w:rsidR="003828F4">
        <w:rPr>
          <w:rFonts w:ascii="Times New Roman" w:hAnsi="Times New Roman" w:cs="Times New Roman"/>
          <w:sz w:val="28"/>
          <w:szCs w:val="28"/>
          <w:lang w:val="ru-RU"/>
        </w:rPr>
        <w:t xml:space="preserve"> (длина 5,8 метров, ширина 5,3 метра). Друг от друга комнаты отделяют две межкомнатные стены длиной 4,5 метра</w:t>
      </w:r>
      <w:r w:rsidR="00FB7D20">
        <w:rPr>
          <w:rFonts w:ascii="Times New Roman" w:hAnsi="Times New Roman" w:cs="Times New Roman"/>
          <w:sz w:val="28"/>
          <w:szCs w:val="28"/>
          <w:lang w:val="ru-RU"/>
        </w:rPr>
        <w:t>.</w:t>
      </w:r>
    </w:p>
    <w:p w14:paraId="6D7C8FA5" w14:textId="4FAEC729" w:rsidR="00FB7D20" w:rsidRDefault="00FB7D20" w:rsidP="00FB7D20">
      <w:pPr>
        <w:spacing w:after="0" w:line="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Затухание радиоволн в беспрепятственной воздушной среде рассчитывается по формуле 4.1 и измеряется в децибелах.</w:t>
      </w:r>
    </w:p>
    <w:p w14:paraId="7F1B4682" w14:textId="77777777" w:rsidR="00FB7D20" w:rsidRDefault="00FB7D20" w:rsidP="00FB7D20">
      <w:pPr>
        <w:spacing w:after="0" w:line="0" w:lineRule="atLeast"/>
        <w:ind w:firstLine="709"/>
        <w:jc w:val="both"/>
        <w:rPr>
          <w:rFonts w:ascii="Times New Roman" w:hAnsi="Times New Roman" w:cs="Times New Roman"/>
          <w:sz w:val="28"/>
          <w:szCs w:val="28"/>
          <w:lang w:val="ru-RU"/>
        </w:rPr>
      </w:pPr>
    </w:p>
    <w:p w14:paraId="6708625B" w14:textId="2B2D6347" w:rsidR="00FB7D20" w:rsidRDefault="00FB7D20" w:rsidP="00FB7D20">
      <w:pPr>
        <w:spacing w:after="0" w:line="0" w:lineRule="atLeast"/>
        <w:jc w:val="right"/>
        <w:rPr>
          <w:rFonts w:ascii="Times New Roman" w:eastAsiaTheme="minorEastAsia" w:hAnsi="Times New Roman"/>
          <w:color w:val="000000" w:themeColor="text1"/>
          <w:sz w:val="28"/>
          <w:lang w:val="ru-RU"/>
        </w:rPr>
      </w:pP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F</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D</m:t>
                </m:r>
              </m:e>
            </m:d>
          </m:e>
        </m:func>
        <m:r>
          <w:rPr>
            <w:rFonts w:ascii="Cambria Math" w:hAnsi="Cambria Math"/>
            <w:color w:val="000000" w:themeColor="text1"/>
            <w:sz w:val="28"/>
            <w:lang w:val="ru-RU"/>
          </w:rPr>
          <m:t>,</m:t>
        </m:r>
      </m:oMath>
      <w:r w:rsidRPr="00944C5D">
        <w:rPr>
          <w:rFonts w:ascii="Times New Roman" w:eastAsiaTheme="minorEastAsia" w:hAnsi="Times New Roman"/>
          <w:color w:val="000000" w:themeColor="text1"/>
          <w:sz w:val="28"/>
          <w:lang w:val="ru-RU"/>
        </w:rPr>
        <w:t xml:space="preserve">                               (4.1)</w:t>
      </w:r>
    </w:p>
    <w:p w14:paraId="07467383" w14:textId="77777777" w:rsidR="00FB7D20" w:rsidRDefault="00FB7D20" w:rsidP="00777379">
      <w:pPr>
        <w:spacing w:after="0" w:line="0" w:lineRule="atLeast"/>
        <w:jc w:val="right"/>
        <w:rPr>
          <w:rFonts w:ascii="Times New Roman" w:eastAsiaTheme="minorEastAsia" w:hAnsi="Times New Roman"/>
          <w:color w:val="000000" w:themeColor="text1"/>
          <w:sz w:val="28"/>
          <w:lang w:val="ru-RU"/>
        </w:rPr>
      </w:pPr>
    </w:p>
    <w:p w14:paraId="4CC5810D" w14:textId="292CCB62" w:rsidR="00FB7D20" w:rsidRDefault="00FB7D20" w:rsidP="00777379">
      <w:pPr>
        <w:spacing w:after="0" w:line="0" w:lineRule="atLeast"/>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 xml:space="preserve">где </w:t>
      </w:r>
      <w:r>
        <w:rPr>
          <w:rFonts w:ascii="Times New Roman" w:eastAsiaTheme="minorEastAsia" w:hAnsi="Times New Roman"/>
          <w:color w:val="000000" w:themeColor="text1"/>
          <w:sz w:val="28"/>
          <w:lang w:val="en-US"/>
        </w:rPr>
        <w:t>F</w:t>
      </w:r>
      <w:r w:rsidRPr="00FB7D20">
        <w:rPr>
          <w:rFonts w:ascii="Times New Roman" w:eastAsiaTheme="minorEastAsia" w:hAnsi="Times New Roman"/>
          <w:color w:val="000000" w:themeColor="text1"/>
          <w:sz w:val="28"/>
          <w:lang w:val="ru-RU"/>
        </w:rPr>
        <w:t xml:space="preserve"> – </w:t>
      </w:r>
      <w:r>
        <w:rPr>
          <w:rFonts w:ascii="Times New Roman" w:eastAsiaTheme="minorEastAsia" w:hAnsi="Times New Roman"/>
          <w:color w:val="000000" w:themeColor="text1"/>
          <w:sz w:val="28"/>
          <w:lang w:val="ru-RU"/>
        </w:rPr>
        <w:t xml:space="preserve">частота в ГГц, </w:t>
      </w:r>
      <w:r>
        <w:rPr>
          <w:rFonts w:ascii="Times New Roman" w:eastAsiaTheme="minorEastAsia" w:hAnsi="Times New Roman"/>
          <w:color w:val="000000" w:themeColor="text1"/>
          <w:sz w:val="28"/>
          <w:lang w:val="en-US"/>
        </w:rPr>
        <w:t>D</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расстояние в метрах.</w:t>
      </w:r>
    </w:p>
    <w:p w14:paraId="184DA730" w14:textId="5B732373" w:rsidR="00FB7D20" w:rsidRDefault="00FB7D20"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Рассчитаем затухание в администраторском кабинете по формуле 4.1:</w:t>
      </w:r>
      <w:r w:rsidRPr="00944C5D">
        <w:rPr>
          <w:rFonts w:ascii="Times New Roman" w:eastAsiaTheme="minorEastAsia" w:hAnsi="Times New Roman"/>
          <w:color w:val="000000" w:themeColor="text1"/>
          <w:sz w:val="28"/>
          <w:lang w:val="ru-RU"/>
        </w:rPr>
        <w:t xml:space="preserve"> </w:t>
      </w: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2,4</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5,8</m:t>
                </m:r>
              </m:e>
            </m:d>
            <m:r>
              <w:rPr>
                <w:rFonts w:ascii="Cambria Math" w:hAnsi="Cambria Math"/>
                <w:color w:val="000000" w:themeColor="text1"/>
                <w:sz w:val="28"/>
                <w:lang w:val="ru-RU"/>
              </w:rPr>
              <m:t>=74,26 дБ</m:t>
            </m:r>
          </m:e>
        </m:func>
      </m:oMath>
      <w:r w:rsidRPr="00FB7D20">
        <w:rPr>
          <w:rFonts w:ascii="Times New Roman" w:eastAsiaTheme="minorEastAsia" w:hAnsi="Times New Roman"/>
          <w:color w:val="000000" w:themeColor="text1"/>
          <w:sz w:val="28"/>
          <w:lang w:val="ru-RU"/>
        </w:rPr>
        <w:t>.</w:t>
      </w:r>
    </w:p>
    <w:p w14:paraId="6B23CF16" w14:textId="544AFB1C" w:rsidR="00FB7D20" w:rsidRDefault="00FB7D20"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 xml:space="preserve">Обеспечение хорошего сигнала точкой доступа </w:t>
      </w:r>
      <w:r>
        <w:rPr>
          <w:rFonts w:ascii="Times New Roman" w:eastAsiaTheme="minorEastAsia" w:hAnsi="Times New Roman"/>
          <w:color w:val="000000" w:themeColor="text1"/>
          <w:sz w:val="28"/>
          <w:lang w:val="en-US"/>
        </w:rPr>
        <w:t>Cisco</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en-US"/>
        </w:rPr>
        <w:t>Aironet</w:t>
      </w:r>
      <w:r w:rsidRPr="00FB7D20">
        <w:rPr>
          <w:rFonts w:ascii="Times New Roman" w:eastAsiaTheme="minorEastAsia" w:hAnsi="Times New Roman"/>
          <w:color w:val="000000" w:themeColor="text1"/>
          <w:sz w:val="28"/>
          <w:lang w:val="ru-RU"/>
        </w:rPr>
        <w:t xml:space="preserve"> 1602</w:t>
      </w:r>
      <w:r>
        <w:rPr>
          <w:rFonts w:ascii="Times New Roman" w:eastAsiaTheme="minorEastAsia" w:hAnsi="Times New Roman"/>
          <w:color w:val="000000" w:themeColor="text1"/>
          <w:sz w:val="28"/>
          <w:lang w:val="en-US"/>
        </w:rPr>
        <w:t>I</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 xml:space="preserve">необходимо обеспечивать её расположением в непосредственной близи от рабочих мест, чтобы покрыть их сигналом. Учитывая, что помещения разделяют обычные межкомнатные стены, около </w:t>
      </w:r>
      <w:r w:rsidR="001D1E42">
        <w:rPr>
          <w:rFonts w:ascii="Times New Roman" w:eastAsiaTheme="minorEastAsia" w:hAnsi="Times New Roman"/>
          <w:color w:val="000000" w:themeColor="text1"/>
          <w:sz w:val="28"/>
          <w:lang w:val="ru-RU"/>
        </w:rPr>
        <w:t>30</w:t>
      </w:r>
      <w:r>
        <w:rPr>
          <w:rFonts w:ascii="Times New Roman" w:eastAsiaTheme="minorEastAsia" w:hAnsi="Times New Roman"/>
          <w:color w:val="000000" w:themeColor="text1"/>
          <w:sz w:val="28"/>
          <w:lang w:val="ru-RU"/>
        </w:rPr>
        <w:t>% сигнала будут теряться</w:t>
      </w:r>
      <w:r w:rsidRPr="00FB7D20">
        <w:rPr>
          <w:rFonts w:ascii="Times New Roman" w:eastAsiaTheme="minorEastAsia" w:hAnsi="Times New Roman"/>
          <w:color w:val="000000" w:themeColor="text1"/>
          <w:sz w:val="28"/>
          <w:lang w:val="ru-RU"/>
        </w:rPr>
        <w:t>[35]</w:t>
      </w:r>
      <w:r>
        <w:rPr>
          <w:rFonts w:ascii="Times New Roman" w:eastAsiaTheme="minorEastAsia" w:hAnsi="Times New Roman"/>
          <w:color w:val="000000" w:themeColor="text1"/>
          <w:sz w:val="28"/>
          <w:lang w:val="ru-RU"/>
        </w:rPr>
        <w:t>.</w:t>
      </w:r>
      <w:r w:rsidR="00777379">
        <w:rPr>
          <w:rFonts w:ascii="Times New Roman" w:eastAsiaTheme="minorEastAsia" w:hAnsi="Times New Roman"/>
          <w:color w:val="000000" w:themeColor="text1"/>
          <w:sz w:val="28"/>
          <w:lang w:val="ru-RU"/>
        </w:rPr>
        <w:t xml:space="preserve"> При этом доступ к беспроводной сети в кабинете администраторов будет обеспечен.</w:t>
      </w:r>
    </w:p>
    <w:p w14:paraId="5B904CC4" w14:textId="06D7D89D" w:rsidR="00777379" w:rsidRPr="00FB7D20" w:rsidRDefault="00777379"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В результате было решено использовать одну точку беспроводного доступа, которая будет расположена на центральном рабочем месте администратора.</w:t>
      </w:r>
    </w:p>
    <w:p w14:paraId="473C7786" w14:textId="39C1844F" w:rsidR="00FB7D20" w:rsidRDefault="001652A9" w:rsidP="001652A9">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softHyphen/>
      </w:r>
    </w:p>
    <w:p w14:paraId="4FFD8F55" w14:textId="77777777" w:rsidR="00FB7D20" w:rsidRDefault="00FB7D2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C23C06" w14:textId="77777777" w:rsidR="00AB61FF" w:rsidRDefault="00AB61FF" w:rsidP="00AB61FF">
      <w:pPr>
        <w:spacing w:after="0" w:line="240" w:lineRule="auto"/>
        <w:jc w:val="center"/>
        <w:rPr>
          <w:rFonts w:ascii="Times New Roman" w:hAnsi="Times New Roman" w:cs="Times New Roman"/>
          <w:b/>
          <w:bCs/>
          <w:sz w:val="28"/>
          <w:szCs w:val="28"/>
          <w:lang w:val="ru-RU"/>
        </w:rPr>
      </w:pPr>
      <w:r w:rsidRPr="0009680D">
        <w:rPr>
          <w:rFonts w:ascii="Times New Roman" w:hAnsi="Times New Roman" w:cs="Times New Roman"/>
          <w:b/>
          <w:bCs/>
          <w:sz w:val="28"/>
          <w:szCs w:val="28"/>
          <w:lang w:val="ru-RU"/>
        </w:rPr>
        <w:lastRenderedPageBreak/>
        <w:t>ЗАКЛЮЧЕНИЕ</w:t>
      </w:r>
    </w:p>
    <w:p w14:paraId="3785A50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D19825F" w14:textId="1CD68611"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выполнения курсового проекта была разработана локальная компьютерная сеть для центра обработки данных компании, занимающейся программирование. По итогу работы была спроектирована завершённая структурированная кабельная система, выбрано необходимое оборудование, произведены все настройки, необходимые для работы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локальной сети. Созданная локальная сеть получилась достаточно простой для её реализации и надёжной.</w:t>
      </w:r>
    </w:p>
    <w:p w14:paraId="76AB3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Полученная сеть полностью удовлетворяет пожеланиям, предъявленным заказчиком:</w:t>
      </w:r>
    </w:p>
    <w:p w14:paraId="2122ED51"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Основное помещение оснащено тремя рабочими местами для администраторов и принтером.</w:t>
      </w:r>
    </w:p>
    <w:p w14:paraId="53F6EF4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комната оснащена основным и резервным серверами для одновременного обслуживания до 100 тонких клиентов.</w:t>
      </w:r>
    </w:p>
    <w:p w14:paraId="434743A0"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Реализована возможность подключения к беспроводной сети и ограничение доступа для лиц, не являющимися сотрудниками центра обработки данных.</w:t>
      </w:r>
    </w:p>
    <w:p w14:paraId="1FFA251F"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Обеспечено удалённое администрирование маршрутизатором.</w:t>
      </w:r>
    </w:p>
    <w:p w14:paraId="5A6EE17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Обеспечена повышенная пожарная безопасность сети.</w:t>
      </w:r>
    </w:p>
    <w:p w14:paraId="6ACD605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Активное и пассивное сетевое оборудование, а также пользовательские станции, принтер, серверы и другое техническое обеспечение, выбранное для реализации, соответствует стандартам качества, надёжности и зарекомендовало себя как одно из лучших решений для малых и средних локальных компьютерных сетей.</w:t>
      </w:r>
    </w:p>
    <w:p w14:paraId="63F59A9B"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03924B7" w14:textId="77777777" w:rsidR="00AB61FF" w:rsidRDefault="00AB61FF" w:rsidP="00AB61FF">
      <w:pPr>
        <w:spacing w:after="0" w:line="240" w:lineRule="auto"/>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СПИСОК ЛИТЕРАТУРЫ</w:t>
      </w:r>
    </w:p>
    <w:p w14:paraId="0B427CB7" w14:textId="77777777" w:rsidR="00AB61FF" w:rsidRDefault="00AB61FF" w:rsidP="00AB61FF">
      <w:pPr>
        <w:spacing w:after="0" w:line="240" w:lineRule="auto"/>
        <w:jc w:val="center"/>
        <w:rPr>
          <w:rFonts w:ascii="Times New Roman" w:hAnsi="Times New Roman" w:cs="Times New Roman"/>
          <w:b/>
          <w:bCs/>
          <w:sz w:val="28"/>
          <w:szCs w:val="28"/>
          <w:lang w:val="ru-RU"/>
        </w:rPr>
      </w:pPr>
    </w:p>
    <w:p w14:paraId="10B7321B" w14:textId="77777777" w:rsidR="00AB61FF" w:rsidRPr="00D51D53" w:rsidRDefault="00AB61FF" w:rsidP="00AB61FF">
      <w:pPr>
        <w:spacing w:after="0" w:line="240" w:lineRule="auto"/>
        <w:ind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[1] Сергеев, А. Основы локальных компьютерных сетей / А. Сергеев – М.: Лань, 2016. – 185 с.</w:t>
      </w:r>
    </w:p>
    <w:p w14:paraId="5F09DD12"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[2] </w:t>
      </w:r>
      <w:r>
        <w:rPr>
          <w:rFonts w:ascii="Times New Roman" w:hAnsi="Times New Roman" w:cs="Times New Roman"/>
          <w:sz w:val="28"/>
          <w:szCs w:val="28"/>
          <w:lang w:val="ru-RU"/>
        </w:rPr>
        <w:t>Таненбаум, Э. Компьютерные сети / Э. Таненбаум, Д. Уэзэролл – СПБ.: Питер, 2012 – 962 с.</w:t>
      </w:r>
    </w:p>
    <w:p w14:paraId="1872DC4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[3]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2</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200-101</w:t>
      </w:r>
      <w:r>
        <w:rPr>
          <w:rFonts w:ascii="Times New Roman" w:hAnsi="Times New Roman" w:cs="Times New Roman"/>
          <w:sz w:val="28"/>
          <w:szCs w:val="28"/>
          <w:lang w:val="ru-RU"/>
        </w:rPr>
        <w:t>. Маршрутизация и коммутация / У. Одом, пер. с английского ООО «И. Д. Вильямс», М.: 2015. – 736 с., с илюс.</w:t>
      </w:r>
    </w:p>
    <w:p w14:paraId="09793004"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1</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100-101</w:t>
      </w:r>
      <w:r>
        <w:rPr>
          <w:rFonts w:ascii="Times New Roman" w:hAnsi="Times New Roman" w:cs="Times New Roman"/>
          <w:sz w:val="28"/>
          <w:szCs w:val="28"/>
          <w:lang w:val="ru-RU"/>
        </w:rPr>
        <w:t>. Академическое издание / У. Одом, пер. с английского ООО «И. Д. Вильямс», М.: 2016. – 903 с., с илюс.</w:t>
      </w:r>
    </w:p>
    <w:p w14:paraId="0933C0FB" w14:textId="52699CAC" w:rsidR="00AB61FF" w:rsidRPr="00132649"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[5] </w:t>
      </w:r>
      <w:r w:rsidR="001F46DF">
        <w:rPr>
          <w:rFonts w:ascii="Times New Roman" w:hAnsi="Times New Roman" w:cs="Times New Roman"/>
          <w:color w:val="000000" w:themeColor="text1"/>
          <w:sz w:val="28"/>
          <w:szCs w:val="28"/>
          <w:lang w:val="en-US"/>
        </w:rPr>
        <w:t>InterVLAN</w:t>
      </w:r>
      <w:r w:rsidR="001F46DF" w:rsidRPr="001F46DF">
        <w:rPr>
          <w:rFonts w:ascii="Times New Roman" w:hAnsi="Times New Roman" w:cs="Times New Roman"/>
          <w:color w:val="000000" w:themeColor="text1"/>
          <w:sz w:val="28"/>
          <w:szCs w:val="28"/>
          <w:lang w:val="ru-RU"/>
        </w:rPr>
        <w:t xml:space="preserve"> </w:t>
      </w:r>
      <w:r w:rsidR="001F46DF">
        <w:rPr>
          <w:rFonts w:ascii="Times New Roman" w:hAnsi="Times New Roman" w:cs="Times New Roman"/>
          <w:color w:val="000000" w:themeColor="text1"/>
          <w:sz w:val="28"/>
          <w:szCs w:val="28"/>
          <w:lang w:val="en-US"/>
        </w:rPr>
        <w:t>Routing</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сети передачи данных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8" w:history="1">
        <w:r w:rsidR="001F46DF" w:rsidRPr="000C0072">
          <w:rPr>
            <w:rStyle w:val="ac"/>
            <w:rFonts w:ascii="Times New Roman" w:hAnsi="Times New Roman" w:cs="Times New Roman"/>
            <w:sz w:val="28"/>
            <w:szCs w:val="28"/>
            <w:lang w:val="ru-RU"/>
          </w:rPr>
          <w:t>https://habr.com/ru/post/138883/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7F0127" w14:textId="6F1E0963" w:rsidR="00AB61FF" w:rsidRPr="00132649" w:rsidRDefault="00AB61FF" w:rsidP="00132649">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[6]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 логином и паролем для каждого пользователя или делаем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EAP</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TLS</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подручными средствами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9" w:history="1">
        <w:r w:rsidRPr="002A55D9">
          <w:rPr>
            <w:rStyle w:val="ac"/>
            <w:rFonts w:ascii="Times New Roman" w:hAnsi="Times New Roman" w:cs="Times New Roman"/>
            <w:sz w:val="28"/>
            <w:szCs w:val="28"/>
            <w:lang w:val="ru-RU"/>
          </w:rPr>
          <w:t>https://habr.com/ru/post/170949/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05BEFD7" w14:textId="019869C3"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[7]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Enterprise</w:t>
      </w:r>
      <w:r>
        <w:rPr>
          <w:rFonts w:ascii="Times New Roman" w:hAnsi="Times New Roman" w:cs="Times New Roman"/>
          <w:color w:val="000000" w:themeColor="text1"/>
          <w:sz w:val="28"/>
          <w:szCs w:val="28"/>
          <w:lang w:val="ru-RU"/>
        </w:rPr>
        <w:t xml:space="preserve">, или правильный подход к безопасности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сети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0" w:history="1">
        <w:r w:rsidRPr="002A55D9">
          <w:rPr>
            <w:rStyle w:val="ac"/>
            <w:rFonts w:ascii="Times New Roman" w:hAnsi="Times New Roman" w:cs="Times New Roman"/>
            <w:sz w:val="28"/>
            <w:szCs w:val="28"/>
            <w:lang w:val="ru-RU"/>
          </w:rPr>
          <w:t>https://habr.com/ru/post/150179/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20CC734" w14:textId="4F1E044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[8] </w:t>
      </w:r>
      <w:r>
        <w:rPr>
          <w:rFonts w:ascii="Times New Roman" w:hAnsi="Times New Roman" w:cs="Times New Roman"/>
          <w:color w:val="000000" w:themeColor="text1"/>
          <w:sz w:val="28"/>
          <w:szCs w:val="28"/>
          <w:lang w:val="ru-RU"/>
        </w:rPr>
        <w:t>Тонкий клиент –</w:t>
      </w:r>
      <w:r>
        <w:rPr>
          <w:rFonts w:ascii="Times New Roman" w:hAnsi="Times New Roman" w:cs="Times New Roman"/>
          <w:sz w:val="28"/>
          <w:szCs w:val="28"/>
          <w:lang w:val="ru-RU"/>
        </w:rPr>
        <w:t xml:space="preserve"> что это и с чем его едят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 xml:space="preserve"> </w:t>
      </w:r>
      <w:hyperlink r:id="rId21" w:history="1">
        <w:r w:rsidRPr="002A55D9">
          <w:rPr>
            <w:rStyle w:val="ac"/>
            <w:rFonts w:ascii="Times New Roman" w:hAnsi="Times New Roman" w:cs="Times New Roman"/>
            <w:sz w:val="28"/>
            <w:szCs w:val="28"/>
            <w:lang w:val="ru-RU"/>
          </w:rPr>
          <w:t>https://habr.com/ru/post/76159/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3F42BCEE" w14:textId="4D96F89A"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ru-RU"/>
        </w:rPr>
        <w:t xml:space="preserve">Тонкие клиенты как они есть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2" w:history="1">
        <w:r w:rsidRPr="002A55D9">
          <w:rPr>
            <w:rStyle w:val="ac"/>
            <w:rFonts w:ascii="Times New Roman" w:hAnsi="Times New Roman" w:cs="Times New Roman"/>
            <w:sz w:val="28"/>
            <w:szCs w:val="28"/>
            <w:lang w:val="ru-RU"/>
          </w:rPr>
          <w:t>https://habr.com/ru/post/90670/</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E56C24A" w14:textId="33CC04F6"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ru-RU"/>
        </w:rPr>
        <w:t xml:space="preserve">Настройка </w:t>
      </w:r>
      <w:r>
        <w:rPr>
          <w:rFonts w:ascii="Times New Roman" w:hAnsi="Times New Roman" w:cs="Times New Roman"/>
          <w:color w:val="000000" w:themeColor="text1"/>
          <w:sz w:val="28"/>
          <w:szCs w:val="28"/>
          <w:lang w:val="en-US"/>
        </w:rPr>
        <w:t>SSH</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w:t>
      </w:r>
      <w:r>
        <w:rPr>
          <w:rFonts w:ascii="Times New Roman" w:hAnsi="Times New Roman" w:cs="Times New Roman"/>
          <w:color w:val="000000" w:themeColor="text1"/>
          <w:sz w:val="28"/>
          <w:szCs w:val="28"/>
          <w:lang w:val="en-US"/>
        </w:rPr>
        <w:t>Cisco</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3" w:history="1">
        <w:r w:rsidRPr="002A55D9">
          <w:rPr>
            <w:rStyle w:val="ac"/>
            <w:rFonts w:ascii="Times New Roman" w:hAnsi="Times New Roman" w:cs="Times New Roman"/>
            <w:sz w:val="28"/>
            <w:szCs w:val="28"/>
            <w:lang w:val="ru-RU"/>
          </w:rPr>
          <w:t>https://habr.com/ru/post/68262/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61687AD4" w14:textId="34E723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[11] </w:t>
      </w:r>
      <w:r>
        <w:rPr>
          <w:rFonts w:ascii="Times New Roman" w:hAnsi="Times New Roman" w:cs="Times New Roman"/>
          <w:color w:val="000000" w:themeColor="text1"/>
          <w:sz w:val="28"/>
          <w:szCs w:val="28"/>
          <w:lang w:val="ru-RU"/>
        </w:rPr>
        <w:t xml:space="preserve">Настройка беспроводных сетей на контроллере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4" w:history="1">
        <w:r w:rsidRPr="002A55D9">
          <w:rPr>
            <w:rStyle w:val="ac"/>
            <w:rFonts w:ascii="Times New Roman" w:hAnsi="Times New Roman" w:cs="Times New Roman"/>
            <w:sz w:val="28"/>
            <w:szCs w:val="28"/>
            <w:lang w:val="be-BY"/>
          </w:rPr>
          <w:t>https://habr.com/ru/post/148903/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03D113A" w14:textId="223AEFE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[12] </w:t>
      </w:r>
      <w:r>
        <w:rPr>
          <w:rFonts w:ascii="Times New Roman" w:hAnsi="Times New Roman" w:cs="Times New Roman"/>
          <w:color w:val="000000" w:themeColor="text1"/>
          <w:sz w:val="28"/>
          <w:szCs w:val="28"/>
          <w:lang w:val="ru-RU"/>
        </w:rPr>
        <w:t xml:space="preserve">Проект. Терминальный сервер на 100 человек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5" w:history="1">
        <w:r w:rsidRPr="002A55D9">
          <w:rPr>
            <w:rStyle w:val="ac"/>
            <w:rFonts w:ascii="Times New Roman" w:hAnsi="Times New Roman" w:cs="Times New Roman"/>
            <w:sz w:val="28"/>
            <w:szCs w:val="28"/>
            <w:lang w:val="ru-RU"/>
          </w:rPr>
          <w:t>http://itsave.ru/тонкие-клиенты-для-малого-бизнеса/</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1CA9B5D" w14:textId="4A11EE4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[13] </w:t>
      </w:r>
      <w:r>
        <w:rPr>
          <w:rFonts w:ascii="Times New Roman" w:hAnsi="Times New Roman" w:cs="Times New Roman"/>
          <w:color w:val="000000" w:themeColor="text1"/>
          <w:sz w:val="28"/>
          <w:szCs w:val="28"/>
          <w:lang w:val="ru-RU"/>
        </w:rPr>
        <w:t xml:space="preserve">Создание терминальных сетей на базе тонких клиентов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6" w:history="1">
        <w:r w:rsidRPr="002A55D9">
          <w:rPr>
            <w:rStyle w:val="ac"/>
            <w:rFonts w:ascii="Times New Roman" w:hAnsi="Times New Roman" w:cs="Times New Roman"/>
            <w:sz w:val="28"/>
            <w:szCs w:val="28"/>
            <w:lang w:val="ru-RU"/>
          </w:rPr>
          <w:t>https://alex-service.ru/product/clients/</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4B70898" w14:textId="2CEFA5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[14] </w:t>
      </w:r>
      <w:r>
        <w:rPr>
          <w:rFonts w:ascii="Times New Roman" w:hAnsi="Times New Roman" w:cs="Times New Roman"/>
          <w:color w:val="000000" w:themeColor="text1"/>
          <w:sz w:val="28"/>
          <w:szCs w:val="28"/>
          <w:lang w:val="ru-RU"/>
        </w:rPr>
        <w:t xml:space="preserve">Категория пожарной опасности (кабельная маркировка)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7" w:history="1">
        <w:r w:rsidRPr="002A55D9">
          <w:rPr>
            <w:rStyle w:val="ac"/>
            <w:rFonts w:ascii="Times New Roman" w:hAnsi="Times New Roman" w:cs="Times New Roman"/>
            <w:sz w:val="28"/>
            <w:szCs w:val="28"/>
            <w:lang w:val="ru-RU"/>
          </w:rPr>
          <w:t>https://www.profsector.com/parameter/1228/kategoriya-pozharnoy-opasnosti-kabelnaya-markirovka</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CD16DDC" w14:textId="00B60C1F"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lastRenderedPageBreak/>
        <w:t xml:space="preserve">[15] </w:t>
      </w:r>
      <w:r>
        <w:rPr>
          <w:rFonts w:ascii="Times New Roman" w:hAnsi="Times New Roman" w:cs="Times New Roman"/>
          <w:color w:val="000000" w:themeColor="text1"/>
          <w:sz w:val="28"/>
          <w:szCs w:val="28"/>
          <w:lang w:val="ru-RU"/>
        </w:rPr>
        <w:t xml:space="preserve">Правила противопожарной безопасности при проектировании СКС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8" w:history="1">
        <w:r w:rsidRPr="002A55D9">
          <w:rPr>
            <w:rStyle w:val="ac"/>
            <w:rFonts w:ascii="Times New Roman" w:hAnsi="Times New Roman" w:cs="Times New Roman"/>
            <w:sz w:val="28"/>
            <w:szCs w:val="28"/>
            <w:lang w:val="ru-RU"/>
          </w:rPr>
          <w:t>http://www.xnets.ru/plugins/content/content.php?content.96.8</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9706512" w14:textId="62FBA72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[16] </w:t>
      </w:r>
      <w:r>
        <w:rPr>
          <w:rFonts w:ascii="Times New Roman" w:hAnsi="Times New Roman" w:cs="Times New Roman"/>
          <w:color w:val="000000" w:themeColor="text1"/>
          <w:sz w:val="28"/>
          <w:szCs w:val="28"/>
          <w:lang w:val="ru-RU"/>
        </w:rPr>
        <w:t xml:space="preserve">ГОСТ 31565-2012 Кабельные изделия. Требования пожарной безопасности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9" w:history="1">
        <w:r w:rsidRPr="002A55D9">
          <w:rPr>
            <w:rStyle w:val="ac"/>
            <w:rFonts w:ascii="Times New Roman" w:hAnsi="Times New Roman" w:cs="Times New Roman"/>
            <w:sz w:val="28"/>
            <w:szCs w:val="28"/>
            <w:lang w:val="ru-RU"/>
          </w:rPr>
          <w:t>http://docs.cntd.ru/document/1200101754</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E21658" w14:textId="6B493F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[17] </w:t>
      </w:r>
      <w:r>
        <w:rPr>
          <w:rFonts w:ascii="Times New Roman" w:hAnsi="Times New Roman" w:cs="Times New Roman"/>
          <w:color w:val="000000" w:themeColor="text1"/>
          <w:sz w:val="28"/>
          <w:szCs w:val="28"/>
          <w:lang w:val="ru-RU"/>
        </w:rPr>
        <w:t xml:space="preserve">Технические характеристики витой пары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0" w:history="1">
        <w:r w:rsidRPr="002A55D9">
          <w:rPr>
            <w:rStyle w:val="ac"/>
            <w:rFonts w:ascii="Times New Roman" w:hAnsi="Times New Roman" w:cs="Times New Roman"/>
            <w:sz w:val="28"/>
            <w:szCs w:val="28"/>
            <w:lang w:val="ru-RU"/>
          </w:rPr>
          <w:t>https://hobbyits.com/texnicheskie-xarakteristiki-vitoj-pary/</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7FE74B" w14:textId="741F2B8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[18] </w:t>
      </w:r>
      <w:r>
        <w:rPr>
          <w:rFonts w:ascii="Times New Roman" w:hAnsi="Times New Roman" w:cs="Times New Roman"/>
          <w:color w:val="000000" w:themeColor="text1"/>
          <w:sz w:val="28"/>
          <w:szCs w:val="28"/>
          <w:lang w:val="ru-RU"/>
        </w:rPr>
        <w:t xml:space="preserve">Обжим кабеля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45</w:t>
      </w:r>
      <w:r>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1" w:anchor="_RJ45_RJ45"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day</w:t>
        </w:r>
        <w:r w:rsidRPr="002A55D9">
          <w:rPr>
            <w:rStyle w:val="ac"/>
            <w:rFonts w:ascii="Times New Roman" w:hAnsi="Times New Roman" w:cs="Times New Roman"/>
            <w:sz w:val="28"/>
            <w:szCs w:val="28"/>
            <w:lang w:val="ru-RU"/>
          </w:rPr>
          <w:t>24</w:t>
        </w:r>
        <w:r w:rsidRPr="002A55D9">
          <w:rPr>
            <w:rStyle w:val="ac"/>
            <w:rFonts w:ascii="Times New Roman" w:hAnsi="Times New Roman" w:cs="Times New Roman"/>
            <w:sz w:val="28"/>
            <w:szCs w:val="28"/>
            <w:lang w:val="en-US"/>
          </w:rPr>
          <w:t>h</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ru</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raznoe</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obzhim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raspinovka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setevogo</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html</w:t>
        </w:r>
        <w:r w:rsidRPr="002A55D9">
          <w:rPr>
            <w:rStyle w:val="ac"/>
            <w:rFonts w:ascii="Times New Roman" w:hAnsi="Times New Roman" w:cs="Times New Roman"/>
            <w:sz w:val="28"/>
            <w:szCs w:val="28"/>
            <w:lang w:val="ru-RU"/>
          </w:rPr>
          <w:t>#_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50D8D9FF" w14:textId="6AD582E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[19] </w:t>
      </w:r>
      <w:r>
        <w:rPr>
          <w:rFonts w:ascii="Times New Roman" w:hAnsi="Times New Roman" w:cs="Times New Roman"/>
          <w:color w:val="000000" w:themeColor="text1"/>
          <w:sz w:val="28"/>
          <w:szCs w:val="28"/>
          <w:lang w:val="en-US"/>
        </w:rPr>
        <w:t>System</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3650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2"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lenovopress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com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tips</w:t>
        </w:r>
        <w:r w:rsidRPr="002A55D9">
          <w:rPr>
            <w:rStyle w:val="ac"/>
            <w:rFonts w:ascii="Times New Roman" w:hAnsi="Times New Roman" w:cs="Times New Roman"/>
            <w:sz w:val="28"/>
            <w:szCs w:val="28"/>
            <w:lang w:val="ru-RU"/>
          </w:rPr>
          <w:t>0850-</w:t>
        </w:r>
        <w:r w:rsidRPr="002A55D9">
          <w:rPr>
            <w:rStyle w:val="ac"/>
            <w:rFonts w:ascii="Times New Roman" w:hAnsi="Times New Roman" w:cs="Times New Roman"/>
            <w:sz w:val="28"/>
            <w:szCs w:val="28"/>
            <w:lang w:val="en-US"/>
          </w:rPr>
          <w:t>system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x</w:t>
        </w:r>
        <w:r w:rsidRPr="002A55D9">
          <w:rPr>
            <w:rStyle w:val="ac"/>
            <w:rFonts w:ascii="Times New Roman" w:hAnsi="Times New Roman" w:cs="Times New Roman"/>
            <w:sz w:val="28"/>
            <w:szCs w:val="28"/>
            <w:lang w:val="ru-RU"/>
          </w:rPr>
          <w:t>3650-</w:t>
        </w:r>
        <w:r w:rsidRPr="002A55D9">
          <w:rPr>
            <w:rStyle w:val="ac"/>
            <w:rFonts w:ascii="Times New Roman" w:hAnsi="Times New Roman" w:cs="Times New Roman"/>
            <w:sz w:val="28"/>
            <w:szCs w:val="28"/>
            <w:lang w:val="en-US"/>
          </w:rPr>
          <w:t>m</w:t>
        </w:r>
        <w:r w:rsidRPr="002A55D9">
          <w:rPr>
            <w:rStyle w:val="ac"/>
            <w:rFonts w:ascii="Times New Roman" w:hAnsi="Times New Roman" w:cs="Times New Roman"/>
            <w:sz w:val="28"/>
            <w:szCs w:val="28"/>
            <w:lang w:val="ru-RU"/>
          </w:rPr>
          <w:t>4-</w:t>
        </w:r>
        <w:r w:rsidRPr="002A55D9">
          <w:rPr>
            <w:rStyle w:val="ac"/>
            <w:rFonts w:ascii="Times New Roman" w:hAnsi="Times New Roman" w:cs="Times New Roman"/>
            <w:sz w:val="28"/>
            <w:szCs w:val="28"/>
            <w:lang w:val="en-US"/>
          </w:rPr>
          <w:t>e</w:t>
        </w:r>
        <w:r w:rsidRPr="002A55D9">
          <w:rPr>
            <w:rStyle w:val="ac"/>
            <w:rFonts w:ascii="Times New Roman" w:hAnsi="Times New Roman" w:cs="Times New Roman"/>
            <w:sz w:val="28"/>
            <w:szCs w:val="28"/>
            <w:lang w:val="ru-RU"/>
          </w:rPr>
          <w:t>5-2600-</w:t>
        </w:r>
        <w:r w:rsidRPr="002A55D9">
          <w:rPr>
            <w:rStyle w:val="ac"/>
            <w:rFonts w:ascii="Times New Roman" w:hAnsi="Times New Roman" w:cs="Times New Roman"/>
            <w:sz w:val="28"/>
            <w:szCs w:val="28"/>
            <w:lang w:val="en-US"/>
          </w:rPr>
          <w:t>v</w:t>
        </w:r>
        <w:r w:rsidRPr="002A55D9">
          <w:rPr>
            <w:rStyle w:val="ac"/>
            <w:rFonts w:ascii="Times New Roman" w:hAnsi="Times New Roman" w:cs="Times New Roman"/>
            <w:sz w:val="28"/>
            <w:szCs w:val="28"/>
            <w:lang w:val="ru-RU"/>
          </w:rPr>
          <w:t>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A2FFCDB" w14:textId="1C0ACB6E"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[20] </w:t>
      </w:r>
      <w:r>
        <w:rPr>
          <w:rFonts w:ascii="Times New Roman" w:hAnsi="Times New Roman" w:cs="Times New Roman"/>
          <w:color w:val="000000" w:themeColor="text1"/>
          <w:sz w:val="28"/>
          <w:szCs w:val="28"/>
          <w:lang w:val="ru-RU"/>
        </w:rPr>
        <w:t xml:space="preserve">Стойка двухрамная </w:t>
      </w:r>
      <w:r>
        <w:rPr>
          <w:rFonts w:ascii="Times New Roman" w:hAnsi="Times New Roman" w:cs="Times New Roman"/>
          <w:color w:val="000000" w:themeColor="text1"/>
          <w:sz w:val="28"/>
          <w:szCs w:val="28"/>
          <w:lang w:val="en-US"/>
        </w:rPr>
        <w:t>TWT</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RACK</w:t>
      </w:r>
      <w:r w:rsidRPr="00875B48">
        <w:rPr>
          <w:rFonts w:ascii="Times New Roman" w:hAnsi="Times New Roman" w:cs="Times New Roman"/>
          <w:color w:val="000000" w:themeColor="text1"/>
          <w:sz w:val="28"/>
          <w:szCs w:val="28"/>
          <w:lang w:val="ru-RU"/>
        </w:rPr>
        <w:t>2-33</w:t>
      </w:r>
      <w:r>
        <w:rPr>
          <w:rFonts w:ascii="Times New Roman" w:hAnsi="Times New Roman" w:cs="Times New Roman"/>
          <w:color w:val="000000" w:themeColor="text1"/>
          <w:sz w:val="28"/>
          <w:szCs w:val="28"/>
          <w:lang w:val="en-US"/>
        </w:rPr>
        <w:t>U</w:t>
      </w:r>
      <w:r w:rsidRPr="00875B48">
        <w:rPr>
          <w:rFonts w:ascii="Times New Roman" w:hAnsi="Times New Roman" w:cs="Times New Roman"/>
          <w:color w:val="000000" w:themeColor="text1"/>
          <w:sz w:val="28"/>
          <w:szCs w:val="28"/>
          <w:lang w:val="ru-RU"/>
        </w:rPr>
        <w:t>-6</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3" w:history="1">
        <w:r w:rsidRPr="002A55D9">
          <w:rPr>
            <w:rStyle w:val="ac"/>
            <w:rFonts w:ascii="Times New Roman" w:hAnsi="Times New Roman" w:cs="Times New Roman"/>
            <w:sz w:val="28"/>
            <w:szCs w:val="28"/>
            <w:lang w:val="ru-RU"/>
          </w:rPr>
          <w:t>https://www.ttn.by/computers_and_networks/server_equipment/server_cabinets_and_racks/stoyka_dvuhramnaya_twt_twt_rack2_33u_6x10_code430891</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E0422A5" w14:textId="652AFEC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[21] </w:t>
      </w:r>
      <w:r>
        <w:rPr>
          <w:rFonts w:ascii="Times New Roman" w:hAnsi="Times New Roman" w:cs="Times New Roman"/>
          <w:color w:val="000000" w:themeColor="text1"/>
          <w:sz w:val="28"/>
          <w:szCs w:val="28"/>
          <w:lang w:val="ru-RU"/>
        </w:rPr>
        <w:t xml:space="preserve">Розетка компьютерная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 xml:space="preserve">45 </w:t>
      </w:r>
      <w:r>
        <w:rPr>
          <w:rFonts w:ascii="Times New Roman" w:hAnsi="Times New Roman" w:cs="Times New Roman"/>
          <w:color w:val="000000" w:themeColor="text1"/>
          <w:sz w:val="28"/>
          <w:szCs w:val="28"/>
          <w:lang w:val="ru-RU"/>
        </w:rPr>
        <w:t xml:space="preserve">кат. 5е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 </w:t>
      </w:r>
      <w:hyperlink r:id="rId34" w:history="1">
        <w:r w:rsidRPr="002A55D9">
          <w:rPr>
            <w:rStyle w:val="ac"/>
            <w:rFonts w:ascii="Times New Roman" w:hAnsi="Times New Roman" w:cs="Times New Roman"/>
            <w:sz w:val="28"/>
            <w:szCs w:val="28"/>
            <w:lang w:val="ru-RU"/>
          </w:rPr>
          <w:t>http://wolframbel.by/r-koma-001k/</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FB1D98D" w14:textId="3D7CB42B"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[22] </w:t>
      </w:r>
      <w:r>
        <w:rPr>
          <w:rFonts w:ascii="Times New Roman" w:hAnsi="Times New Roman" w:cs="Times New Roman"/>
          <w:color w:val="000000" w:themeColor="text1"/>
          <w:sz w:val="28"/>
          <w:szCs w:val="28"/>
          <w:lang w:val="ru-RU"/>
        </w:rPr>
        <w:t xml:space="preserve">Кабель «витая пара» </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LAN</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для структурированных систем связи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https://www.tinko.ru/catalog/product/267136/</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4F3C63E" w14:textId="74189EF9"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[23] </w:t>
      </w:r>
      <w:r>
        <w:rPr>
          <w:rFonts w:ascii="Times New Roman" w:hAnsi="Times New Roman" w:cs="Times New Roman"/>
          <w:color w:val="000000" w:themeColor="text1"/>
          <w:sz w:val="28"/>
          <w:szCs w:val="28"/>
          <w:lang w:val="ru-RU"/>
        </w:rPr>
        <w:t xml:space="preserve">Огнестойкие кабельные системы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http://lebelectro.by/ognestojkie-kabelnye-linii/ognestojkie-kabelnye-kanaly</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09386D" w14:textId="6F97AFF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[24] </w:t>
      </w:r>
      <w:r>
        <w:rPr>
          <w:rFonts w:ascii="Times New Roman" w:hAnsi="Times New Roman" w:cs="Times New Roman"/>
          <w:color w:val="000000" w:themeColor="text1"/>
          <w:sz w:val="28"/>
          <w:szCs w:val="28"/>
          <w:lang w:val="ru-RU"/>
        </w:rPr>
        <w:t xml:space="preserve">Принтер </w:t>
      </w:r>
      <w:r>
        <w:rPr>
          <w:rFonts w:ascii="Times New Roman" w:hAnsi="Times New Roman" w:cs="Times New Roman"/>
          <w:color w:val="000000" w:themeColor="text1"/>
          <w:sz w:val="28"/>
          <w:szCs w:val="28"/>
          <w:lang w:val="en-US"/>
        </w:rPr>
        <w:t>Ricoh</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SP</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w:t>
      </w:r>
      <w:r w:rsidRPr="00875B48">
        <w:rPr>
          <w:rFonts w:ascii="Times New Roman" w:hAnsi="Times New Roman" w:cs="Times New Roman"/>
          <w:color w:val="000000" w:themeColor="text1"/>
          <w:sz w:val="28"/>
          <w:szCs w:val="28"/>
          <w:lang w:val="ru-RU"/>
        </w:rPr>
        <w:t>260</w:t>
      </w:r>
      <w:r>
        <w:rPr>
          <w:rFonts w:ascii="Times New Roman" w:hAnsi="Times New Roman" w:cs="Times New Roman"/>
          <w:color w:val="000000" w:themeColor="text1"/>
          <w:sz w:val="28"/>
          <w:szCs w:val="28"/>
          <w:lang w:val="en-US"/>
        </w:rPr>
        <w:t>DNw</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https://catalog.onliner.by/printers/ricoh/spc260dnw</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C689D6" w14:textId="29476EBA"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[25] </w:t>
      </w:r>
      <w:r>
        <w:rPr>
          <w:rFonts w:ascii="Times New Roman" w:hAnsi="Times New Roman" w:cs="Times New Roman"/>
          <w:color w:val="000000" w:themeColor="text1"/>
          <w:sz w:val="28"/>
          <w:szCs w:val="28"/>
          <w:lang w:val="ru-RU"/>
        </w:rPr>
        <w:t xml:space="preserve">Коммутатор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00132649">
        <w:rPr>
          <w:rFonts w:ascii="Times New Roman" w:hAnsi="Times New Roman" w:cs="Times New Roman"/>
          <w:color w:val="000000" w:themeColor="text1"/>
          <w:sz w:val="28"/>
          <w:szCs w:val="28"/>
          <w:lang w:val="en-US"/>
        </w:rPr>
        <w:t>SG</w:t>
      </w:r>
      <w:r w:rsidR="00132649" w:rsidRPr="00132649">
        <w:rPr>
          <w:rFonts w:ascii="Times New Roman" w:hAnsi="Times New Roman" w:cs="Times New Roman"/>
          <w:color w:val="000000" w:themeColor="text1"/>
          <w:sz w:val="28"/>
          <w:szCs w:val="28"/>
          <w:lang w:val="ru-RU"/>
        </w:rPr>
        <w:t>350</w:t>
      </w:r>
      <w:r w:rsidR="00132649">
        <w:rPr>
          <w:rFonts w:ascii="Times New Roman" w:hAnsi="Times New Roman" w:cs="Times New Roman"/>
          <w:color w:val="000000" w:themeColor="text1"/>
          <w:sz w:val="28"/>
          <w:szCs w:val="28"/>
          <w:lang w:val="en-US"/>
        </w:rPr>
        <w:t>XG</w:t>
      </w:r>
      <w:r w:rsidR="00132649" w:rsidRPr="00132649">
        <w:rPr>
          <w:rFonts w:ascii="Times New Roman" w:hAnsi="Times New Roman" w:cs="Times New Roman"/>
          <w:color w:val="000000" w:themeColor="text1"/>
          <w:sz w:val="28"/>
          <w:szCs w:val="28"/>
          <w:lang w:val="ru-RU"/>
        </w:rPr>
        <w:t>-24</w:t>
      </w:r>
      <w:r w:rsidR="00132649">
        <w:rPr>
          <w:rFonts w:ascii="Times New Roman" w:hAnsi="Times New Roman" w:cs="Times New Roman"/>
          <w:color w:val="000000" w:themeColor="text1"/>
          <w:sz w:val="28"/>
          <w:szCs w:val="28"/>
          <w:lang w:val="en-US"/>
        </w:rPr>
        <w:t>T</w:t>
      </w:r>
      <w:r w:rsidR="00132649" w:rsidRPr="00132649">
        <w:rPr>
          <w:rFonts w:ascii="Times New Roman" w:hAnsi="Times New Roman" w:cs="Times New Roman"/>
          <w:color w:val="000000" w:themeColor="text1"/>
          <w:sz w:val="28"/>
          <w:szCs w:val="28"/>
          <w:lang w:val="ru-RU"/>
        </w:rPr>
        <w:t>-</w:t>
      </w:r>
      <w:r w:rsidR="00132649">
        <w:rPr>
          <w:rFonts w:ascii="Times New Roman" w:hAnsi="Times New Roman" w:cs="Times New Roman"/>
          <w:color w:val="000000" w:themeColor="text1"/>
          <w:sz w:val="28"/>
          <w:szCs w:val="28"/>
          <w:lang w:val="en-US"/>
        </w:rPr>
        <w:t>K</w:t>
      </w:r>
      <w:r w:rsidR="00132649" w:rsidRPr="00132649">
        <w:rPr>
          <w:rFonts w:ascii="Times New Roman" w:hAnsi="Times New Roman" w:cs="Times New Roman"/>
          <w:color w:val="000000" w:themeColor="text1"/>
          <w:sz w:val="28"/>
          <w:szCs w:val="28"/>
          <w:lang w:val="ru-RU"/>
        </w:rPr>
        <w:t>9</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00132649" w:rsidRPr="00132649">
        <w:rPr>
          <w:rFonts w:ascii="Times New Roman" w:hAnsi="Times New Roman" w:cs="Times New Roman"/>
          <w:color w:val="000000" w:themeColor="text1"/>
          <w:sz w:val="28"/>
          <w:szCs w:val="28"/>
        </w:rPr>
        <w:t>https://catalog.onliner.by/switch/cisco/sg350xg24tk9</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A2A139" w14:textId="346FAC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[26] </w:t>
      </w:r>
      <w:r>
        <w:rPr>
          <w:rFonts w:ascii="Times New Roman" w:hAnsi="Times New Roman" w:cs="Times New Roman"/>
          <w:color w:val="000000" w:themeColor="text1"/>
          <w:sz w:val="28"/>
          <w:szCs w:val="28"/>
          <w:lang w:val="en-US"/>
        </w:rPr>
        <w:t>AIR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CAP</w:t>
      </w:r>
      <w:r w:rsidRPr="00875B48">
        <w:rPr>
          <w:rFonts w:ascii="Times New Roman" w:hAnsi="Times New Roman" w:cs="Times New Roman"/>
          <w:color w:val="000000" w:themeColor="text1"/>
          <w:sz w:val="28"/>
          <w:szCs w:val="28"/>
          <w:lang w:val="ru-RU"/>
        </w:rPr>
        <w:t>1602</w:t>
      </w:r>
      <w:r>
        <w:rPr>
          <w:rFonts w:ascii="Times New Roman" w:hAnsi="Times New Roman" w:cs="Times New Roman"/>
          <w:color w:val="000000" w:themeColor="text1"/>
          <w:sz w:val="28"/>
          <w:szCs w:val="28"/>
          <w:lang w:val="en-US"/>
        </w:rPr>
        <w:t>I</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K</w:t>
      </w:r>
      <w:r w:rsidRPr="00875B48">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WIFI</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https://www.vtkt.ru/catalog/wlanarea/wifiapoints/cisco_aironet_air_cap1602i_wifi_tochka_dostupa_s_3_vstroennymi_antennami/</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80FD050" w14:textId="3B2AA682"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[27] </w:t>
      </w:r>
      <w:r>
        <w:rPr>
          <w:rFonts w:ascii="Times New Roman" w:hAnsi="Times New Roman" w:cs="Times New Roman"/>
          <w:color w:val="000000" w:themeColor="text1"/>
          <w:sz w:val="28"/>
          <w:szCs w:val="28"/>
          <w:lang w:val="en-US"/>
        </w:rPr>
        <w:t>Jet</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Office</w:t>
      </w:r>
      <w:r w:rsidRPr="000401B7">
        <w:rPr>
          <w:rFonts w:ascii="Times New Roman" w:hAnsi="Times New Roman" w:cs="Times New Roman"/>
          <w:color w:val="000000" w:themeColor="text1"/>
          <w:sz w:val="28"/>
          <w:szCs w:val="28"/>
          <w:lang w:val="ru-RU"/>
        </w:rPr>
        <w:t xml:space="preserve"> 3</w:t>
      </w:r>
      <w:r>
        <w:rPr>
          <w:rFonts w:ascii="Times New Roman" w:hAnsi="Times New Roman" w:cs="Times New Roman"/>
          <w:color w:val="000000" w:themeColor="text1"/>
          <w:sz w:val="28"/>
          <w:szCs w:val="28"/>
          <w:lang w:val="en-US"/>
        </w:rPr>
        <w:t>i</w:t>
      </w:r>
      <w:r w:rsidRPr="000401B7">
        <w:rPr>
          <w:rFonts w:ascii="Times New Roman" w:hAnsi="Times New Roman" w:cs="Times New Roman"/>
          <w:color w:val="000000" w:themeColor="text1"/>
          <w:sz w:val="28"/>
          <w:szCs w:val="28"/>
          <w:lang w:val="ru-RU"/>
        </w:rPr>
        <w:t xml:space="preserve">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https://catalog.onliner.by/desktoppc/jets/jet13i7100d8h0mn</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B76747" w14:textId="6E42982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lastRenderedPageBreak/>
        <w:t xml:space="preserve">[28] </w:t>
      </w:r>
      <w:r>
        <w:rPr>
          <w:rFonts w:ascii="Times New Roman" w:hAnsi="Times New Roman" w:cs="Times New Roman"/>
          <w:color w:val="000000" w:themeColor="text1"/>
          <w:sz w:val="28"/>
          <w:szCs w:val="28"/>
          <w:lang w:val="en-US"/>
        </w:rPr>
        <w:t>Irwin</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Computers</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Coffee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Lake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G</w:t>
      </w:r>
      <w:r w:rsidRPr="000401B7">
        <w:rPr>
          <w:rFonts w:ascii="Times New Roman" w:hAnsi="Times New Roman" w:cs="Times New Roman"/>
          <w:color w:val="000000" w:themeColor="text1"/>
          <w:sz w:val="28"/>
          <w:szCs w:val="28"/>
          <w:lang w:val="ru-RU"/>
        </w:rPr>
        <w:t xml:space="preserve">1-07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rPr>
          <w:rFonts w:ascii="Times New Roman" w:hAnsi="Times New Roman" w:cs="Times New Roman"/>
          <w:color w:val="000000" w:themeColor="text1"/>
          <w:sz w:val="28"/>
          <w:szCs w:val="28"/>
          <w:lang w:val="ru-RU"/>
        </w:rPr>
        <w:t xml:space="preserve"> https://catalog.onliner.by/desktoppc/irwin/coffeelakeg107</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85F4B3" w14:textId="5B379F7A" w:rsidR="00AB61FF" w:rsidRPr="00216603" w:rsidRDefault="00F55A83" w:rsidP="00AB61FF">
      <w:pPr>
        <w:pStyle w:val="ad"/>
        <w:spacing w:after="0" w:line="240" w:lineRule="auto"/>
        <w:ind w:left="0" w:firstLine="709"/>
        <w:jc w:val="both"/>
        <w:rPr>
          <w:rStyle w:val="ac"/>
          <w:rFonts w:ascii="Times New Roman" w:hAnsi="Times New Roman" w:cs="Times New Roman"/>
          <w:color w:val="000000" w:themeColor="text1"/>
          <w:sz w:val="28"/>
          <w:szCs w:val="28"/>
          <w:u w:val="none"/>
          <w:lang w:val="ru-RU"/>
        </w:rPr>
      </w:pPr>
      <w:r w:rsidRPr="00D51D53">
        <w:rPr>
          <w:rFonts w:ascii="Times New Roman" w:hAnsi="Times New Roman" w:cs="Times New Roman"/>
          <w:color w:val="000000" w:themeColor="text1"/>
          <w:sz w:val="28"/>
          <w:szCs w:val="28"/>
          <w:lang w:val="ru-RU"/>
        </w:rPr>
        <w:t xml:space="preserve"> </w:t>
      </w:r>
      <w:r w:rsidR="00AB61FF" w:rsidRPr="00D51D5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29</w:t>
      </w:r>
      <w:r w:rsidR="00AB61FF" w:rsidRPr="00D51D53">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ru-RU"/>
        </w:rPr>
        <w:t xml:space="preserve">Инструкция по подключению многофункциональных устройств серии </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Электронный ресурс</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 – Электронные данные. – Режим доступа:</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Ricoh</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SP</w:t>
      </w:r>
      <w:r w:rsidR="00AB61FF" w:rsidRPr="000401B7">
        <w:rPr>
          <w:rFonts w:ascii="Times New Roman" w:hAnsi="Times New Roman" w:cs="Times New Roman"/>
          <w:color w:val="000000" w:themeColor="text1"/>
          <w:sz w:val="28"/>
          <w:szCs w:val="28"/>
          <w:lang w:val="ru-RU"/>
        </w:rPr>
        <w:t xml:space="preserve"> 220 </w:t>
      </w:r>
      <w:hyperlink r:id="rId35" w:anchor="ethernet" w:history="1">
        <w:r w:rsidR="00AB61FF" w:rsidRPr="00DE7876">
          <w:rPr>
            <w:rStyle w:val="ac"/>
            <w:rFonts w:ascii="Times New Roman" w:hAnsi="Times New Roman" w:cs="Times New Roman"/>
            <w:sz w:val="28"/>
            <w:szCs w:val="28"/>
            <w:lang w:val="ru-RU"/>
          </w:rPr>
          <w:t>https://www.ixbt.com/infopages/ricoh-sp-220-325.shtml#ethernet</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C09471F" w14:textId="66EFCB5F" w:rsidR="00AB61FF" w:rsidRDefault="00AB61FF" w:rsidP="00AB61FF">
      <w:pPr>
        <w:pStyle w:val="ad"/>
        <w:spacing w:after="0" w:line="240" w:lineRule="auto"/>
        <w:ind w:left="0" w:firstLine="709"/>
        <w:jc w:val="both"/>
        <w:rPr>
          <w:rFonts w:ascii="Times New Roman" w:hAnsi="Times New Roman" w:cs="Times New Roman"/>
          <w:color w:val="000000" w:themeColor="text1"/>
          <w:sz w:val="28"/>
          <w:szCs w:val="28"/>
          <w:lang w:val="ru-RU"/>
        </w:rPr>
      </w:pPr>
      <w:r w:rsidRPr="00D51D5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0</w:t>
      </w:r>
      <w:r w:rsidRPr="00D51D5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DF550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DF550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 xml:space="preserve">услуги для операторов связи в «немаркетинговом» понимании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6" w:history="1">
        <w:r w:rsidRPr="00906B24">
          <w:rPr>
            <w:rStyle w:val="ac"/>
            <w:rFonts w:ascii="Times New Roman" w:hAnsi="Times New Roman" w:cs="Times New Roman"/>
            <w:sz w:val="28"/>
            <w:szCs w:val="28"/>
            <w:lang w:val="ru-RU"/>
          </w:rPr>
          <w:t>http://www.sib.com.ua/arhiv_2009/2009_4/statia%204_6%202009/4_6_2009.htm</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AFA7723" w14:textId="4CA2099B" w:rsidR="00AB61FF" w:rsidRDefault="00AB61FF"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73496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1</w:t>
      </w:r>
      <w:r w:rsidRPr="0073496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Архитектура и технологии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sidRPr="00734963">
        <w:rPr>
          <w:rFonts w:ascii="Times New Roman" w:hAnsi="Times New Roman" w:cs="Times New Roman"/>
          <w:color w:val="000000" w:themeColor="text1"/>
          <w:sz w:val="28"/>
          <w:szCs w:val="28"/>
          <w:lang w:val="ru-RU"/>
        </w:rPr>
        <w:t>https://nag.ru/articles/reviews/15443/metro-ethernet-arhitektura-i-tehnologii.html</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E64EFA9" w14:textId="52D63191" w:rsidR="00F55A83" w:rsidRPr="00F55A83" w:rsidRDefault="00F55A83"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F55A83">
        <w:rPr>
          <w:rStyle w:val="ac"/>
          <w:rFonts w:ascii="Times New Roman" w:hAnsi="Times New Roman" w:cs="Times New Roman"/>
          <w:color w:val="auto"/>
          <w:sz w:val="28"/>
          <w:szCs w:val="28"/>
          <w:u w:val="none"/>
          <w:lang w:val="ru-RU"/>
        </w:rPr>
        <w:t>[3</w:t>
      </w:r>
      <w:r>
        <w:rPr>
          <w:rStyle w:val="ac"/>
          <w:rFonts w:ascii="Times New Roman" w:hAnsi="Times New Roman" w:cs="Times New Roman"/>
          <w:color w:val="auto"/>
          <w:sz w:val="28"/>
          <w:szCs w:val="28"/>
          <w:u w:val="none"/>
          <w:lang w:val="ru-RU"/>
        </w:rPr>
        <w:t>2</w:t>
      </w:r>
      <w:r w:rsidRPr="00F55A83">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Переключение на резервный сервер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7" w:history="1">
        <w:r w:rsidRPr="00CC4771">
          <w:rPr>
            <w:rStyle w:val="ac"/>
            <w:rFonts w:ascii="Times New Roman" w:hAnsi="Times New Roman" w:cs="Times New Roman"/>
            <w:sz w:val="28"/>
            <w:szCs w:val="28"/>
            <w:lang w:val="ru-RU"/>
          </w:rPr>
          <w:t>http://www.delphiplus.org/mysql-optimizatsiya-proizvoditelnosti/pereklyuchenie-na-rezervnyi-i-vozvrat-na-osnovnoi-server-pri-otkaze.html</w:t>
        </w:r>
      </w:hyperlink>
      <w:r>
        <w:rPr>
          <w:rStyle w:val="ac"/>
          <w:rFonts w:ascii="Times New Roman" w:hAnsi="Times New Roman" w:cs="Times New Roman"/>
          <w:color w:val="auto"/>
          <w:sz w:val="28"/>
          <w:szCs w:val="28"/>
          <w:u w:val="none"/>
          <w:lang w:val="ru-RU"/>
        </w:rPr>
        <w:t xml:space="preserve"> - Дата доступа – 21.12.2019.</w:t>
      </w:r>
    </w:p>
    <w:p w14:paraId="72074FE0" w14:textId="18350FC3" w:rsidR="00EC552F" w:rsidRDefault="00EC552F"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EC552F">
        <w:rPr>
          <w:rStyle w:val="ac"/>
          <w:rFonts w:ascii="Times New Roman" w:hAnsi="Times New Roman" w:cs="Times New Roman"/>
          <w:color w:val="auto"/>
          <w:sz w:val="28"/>
          <w:szCs w:val="28"/>
          <w:u w:val="none"/>
          <w:lang w:val="ru-RU"/>
        </w:rPr>
        <w:t xml:space="preserve">[33] </w:t>
      </w:r>
      <w:r>
        <w:rPr>
          <w:rStyle w:val="ac"/>
          <w:rFonts w:ascii="Times New Roman" w:hAnsi="Times New Roman" w:cs="Times New Roman"/>
          <w:color w:val="auto"/>
          <w:sz w:val="28"/>
          <w:szCs w:val="28"/>
          <w:u w:val="none"/>
          <w:lang w:val="ru-RU"/>
        </w:rPr>
        <w:t xml:space="preserve">Оценка трафика для </w:t>
      </w:r>
      <w:r>
        <w:rPr>
          <w:rStyle w:val="ac"/>
          <w:rFonts w:ascii="Times New Roman" w:hAnsi="Times New Roman" w:cs="Times New Roman"/>
          <w:color w:val="auto"/>
          <w:sz w:val="28"/>
          <w:szCs w:val="28"/>
          <w:u w:val="none"/>
          <w:lang w:val="en-US"/>
        </w:rPr>
        <w:t>RDP</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сессии пользователя на </w:t>
      </w:r>
      <w:r>
        <w:rPr>
          <w:rStyle w:val="ac"/>
          <w:rFonts w:ascii="Times New Roman" w:hAnsi="Times New Roman" w:cs="Times New Roman"/>
          <w:color w:val="auto"/>
          <w:sz w:val="28"/>
          <w:szCs w:val="28"/>
          <w:u w:val="none"/>
          <w:lang w:val="en-US"/>
        </w:rPr>
        <w:t>RDS</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сервере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8" w:history="1">
        <w:r w:rsidRPr="00CC4771">
          <w:rPr>
            <w:rStyle w:val="ac"/>
            <w:rFonts w:ascii="Times New Roman" w:hAnsi="Times New Roman" w:cs="Times New Roman"/>
            <w:sz w:val="28"/>
            <w:szCs w:val="28"/>
            <w:lang w:val="ru-RU"/>
          </w:rPr>
          <w:t>http://winitpro.ru/index.php/2017/02/15/bandwidth-usage-per-users-on-rds-2012/</w:t>
        </w:r>
      </w:hyperlink>
      <w:r>
        <w:rPr>
          <w:rStyle w:val="ac"/>
          <w:rFonts w:ascii="Times New Roman" w:hAnsi="Times New Roman" w:cs="Times New Roman"/>
          <w:color w:val="auto"/>
          <w:sz w:val="28"/>
          <w:szCs w:val="28"/>
          <w:u w:val="none"/>
          <w:lang w:val="ru-RU"/>
        </w:rPr>
        <w:t xml:space="preserve"> - Дата доступа – 20.12.2019.</w:t>
      </w:r>
    </w:p>
    <w:p w14:paraId="46AA5DF7" w14:textId="5345D747" w:rsidR="00363F0E" w:rsidRDefault="00363F0E"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363F0E">
        <w:rPr>
          <w:rStyle w:val="ac"/>
          <w:rFonts w:ascii="Times New Roman" w:hAnsi="Times New Roman" w:cs="Times New Roman"/>
          <w:color w:val="auto"/>
          <w:sz w:val="28"/>
          <w:szCs w:val="28"/>
          <w:u w:val="none"/>
          <w:lang w:val="ru-RU"/>
        </w:rPr>
        <w:t>[34]</w:t>
      </w:r>
      <w:r>
        <w:rPr>
          <w:rStyle w:val="ac"/>
          <w:rFonts w:ascii="Times New Roman" w:hAnsi="Times New Roman" w:cs="Times New Roman"/>
          <w:color w:val="auto"/>
          <w:sz w:val="28"/>
          <w:szCs w:val="28"/>
          <w:u w:val="none"/>
          <w:lang w:val="ru-RU"/>
        </w:rPr>
        <w:t xml:space="preserve"> Процедура переключения на резервный сервер в случае выхода из строя основного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9" w:history="1">
        <w:r w:rsidRPr="000C0072">
          <w:rPr>
            <w:rStyle w:val="ac"/>
            <w:rFonts w:ascii="Times New Roman" w:hAnsi="Times New Roman" w:cs="Times New Roman"/>
            <w:sz w:val="28"/>
            <w:szCs w:val="28"/>
            <w:lang w:val="ru-RU"/>
          </w:rPr>
          <w:t>https://www.vmgu.ru/articles/vgate-r2-server-failover-and-failback</w:t>
        </w:r>
      </w:hyperlink>
      <w:r>
        <w:rPr>
          <w:rStyle w:val="ac"/>
          <w:rFonts w:ascii="Times New Roman" w:hAnsi="Times New Roman" w:cs="Times New Roman"/>
          <w:color w:val="auto"/>
          <w:sz w:val="28"/>
          <w:szCs w:val="28"/>
          <w:u w:val="none"/>
          <w:lang w:val="ru-RU"/>
        </w:rPr>
        <w:t xml:space="preserve"> - Дата доступа – 22.12.2019.</w:t>
      </w:r>
    </w:p>
    <w:p w14:paraId="3960AEE3" w14:textId="612396DF" w:rsidR="00FB7D20" w:rsidRPr="00FB7D20" w:rsidRDefault="00FB7D20" w:rsidP="00EC552F">
      <w:pPr>
        <w:pStyle w:val="ad"/>
        <w:spacing w:after="0" w:line="240" w:lineRule="auto"/>
        <w:ind w:left="0" w:firstLine="709"/>
        <w:jc w:val="both"/>
        <w:rPr>
          <w:rFonts w:ascii="Times New Roman" w:hAnsi="Times New Roman" w:cs="Times New Roman"/>
          <w:sz w:val="28"/>
          <w:szCs w:val="28"/>
          <w:lang w:val="ru-RU"/>
        </w:rPr>
      </w:pPr>
      <w:r w:rsidRPr="00FB7D20">
        <w:rPr>
          <w:rStyle w:val="ac"/>
          <w:rFonts w:ascii="Times New Roman" w:hAnsi="Times New Roman" w:cs="Times New Roman"/>
          <w:color w:val="auto"/>
          <w:sz w:val="28"/>
          <w:szCs w:val="28"/>
          <w:u w:val="none"/>
          <w:lang w:val="ru-RU"/>
        </w:rPr>
        <w:t>[35]</w:t>
      </w:r>
      <w:r>
        <w:rPr>
          <w:rStyle w:val="ac"/>
          <w:rFonts w:ascii="Times New Roman" w:hAnsi="Times New Roman" w:cs="Times New Roman"/>
          <w:color w:val="auto"/>
          <w:sz w:val="28"/>
          <w:szCs w:val="28"/>
          <w:u w:val="none"/>
          <w:lang w:val="ru-RU"/>
        </w:rPr>
        <w:t xml:space="preserve"> Коэффициенты затухания сигнала </w:t>
      </w:r>
      <w:r>
        <w:rPr>
          <w:rStyle w:val="ac"/>
          <w:rFonts w:ascii="Times New Roman" w:hAnsi="Times New Roman" w:cs="Times New Roman"/>
          <w:color w:val="auto"/>
          <w:sz w:val="28"/>
          <w:szCs w:val="28"/>
          <w:u w:val="none"/>
          <w:lang w:val="en-US"/>
        </w:rPr>
        <w:t>Wi</w:t>
      </w:r>
      <w:r w:rsidRPr="00FB7D20">
        <w:rPr>
          <w:rStyle w:val="ac"/>
          <w:rFonts w:ascii="Times New Roman" w:hAnsi="Times New Roman" w:cs="Times New Roman"/>
          <w:color w:val="auto"/>
          <w:sz w:val="28"/>
          <w:szCs w:val="28"/>
          <w:u w:val="none"/>
          <w:lang w:val="ru-RU"/>
        </w:rPr>
        <w:t>-</w:t>
      </w:r>
      <w:r>
        <w:rPr>
          <w:rStyle w:val="ac"/>
          <w:rFonts w:ascii="Times New Roman" w:hAnsi="Times New Roman" w:cs="Times New Roman"/>
          <w:color w:val="auto"/>
          <w:sz w:val="28"/>
          <w:szCs w:val="28"/>
          <w:u w:val="none"/>
          <w:lang w:val="en-US"/>
        </w:rPr>
        <w:t>Fi</w:t>
      </w:r>
      <w:r w:rsidRPr="00FB7D20">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при прохождении через различные среду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40" w:history="1">
        <w:r w:rsidRPr="00071E3B">
          <w:rPr>
            <w:rStyle w:val="ac"/>
            <w:rFonts w:ascii="Times New Roman" w:hAnsi="Times New Roman" w:cs="Times New Roman"/>
            <w:sz w:val="28"/>
            <w:szCs w:val="28"/>
            <w:lang w:val="ru-RU"/>
          </w:rPr>
          <w:t>https://help.keenetic.com/hc/ru/articles/213968869-Коэффициенты-затухания-сигнала-Wi-Fi-при-прохождении-через-различные-среды</w:t>
        </w:r>
      </w:hyperlink>
      <w:r>
        <w:rPr>
          <w:rStyle w:val="ac"/>
          <w:rFonts w:ascii="Times New Roman" w:hAnsi="Times New Roman" w:cs="Times New Roman"/>
          <w:color w:val="auto"/>
          <w:sz w:val="28"/>
          <w:szCs w:val="28"/>
          <w:u w:val="none"/>
          <w:lang w:val="ru-RU"/>
        </w:rPr>
        <w:t xml:space="preserve"> - Дата доступа – 23.12.2019.</w:t>
      </w:r>
    </w:p>
    <w:p w14:paraId="45B92B64" w14:textId="77777777" w:rsidR="00AB61FF" w:rsidRPr="00734963" w:rsidRDefault="00AB61FF" w:rsidP="00AB61FF">
      <w:pPr>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ru-RU"/>
        </w:rPr>
        <w:br w:type="page"/>
      </w:r>
    </w:p>
    <w:p w14:paraId="6BC2859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А</w:t>
      </w:r>
    </w:p>
    <w:p w14:paraId="208B47F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54E0C5" w14:textId="3F296FD6"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33B43A3D" w14:textId="1EC4B335" w:rsidR="009808A8" w:rsidRDefault="009808A8" w:rsidP="009808A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w:t>
      </w:r>
    </w:p>
    <w:p w14:paraId="453F99B7"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структурная</w:t>
      </w:r>
    </w:p>
    <w:p w14:paraId="33F8EB81"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F6F8E86"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Б</w:t>
      </w:r>
    </w:p>
    <w:p w14:paraId="25BBA2A4"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2A5B401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1FFB11DA" w14:textId="0F0EA814" w:rsidR="009808A8" w:rsidRDefault="009808A8"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w:t>
      </w:r>
    </w:p>
    <w:p w14:paraId="09B5F238" w14:textId="2B601464"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функциональная</w:t>
      </w:r>
    </w:p>
    <w:p w14:paraId="241A159A"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7BB84D2"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В</w:t>
      </w:r>
    </w:p>
    <w:p w14:paraId="0FE337E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E40A3C"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3969628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План этажа</w:t>
      </w:r>
    </w:p>
    <w:p w14:paraId="1AF6DBB9"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B57FE8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w:t>
      </w:r>
    </w:p>
    <w:p w14:paraId="49CC755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43BE141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6E16C5B9" w14:textId="77777777" w:rsidR="00AB61FF" w:rsidRPr="00875B48"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Перечень оборудования, изделий и материалов</w:t>
      </w:r>
    </w:p>
    <w:p w14:paraId="7AAC2996" w14:textId="77777777" w:rsidR="00AB61FF" w:rsidRPr="00734963" w:rsidRDefault="00AB61FF" w:rsidP="00AB61FF">
      <w:pPr>
        <w:rPr>
          <w:lang w:val="ru-RU"/>
        </w:rPr>
      </w:pPr>
    </w:p>
    <w:p w14:paraId="15BA5303" w14:textId="77777777" w:rsidR="00572E1D" w:rsidRPr="00AB61FF" w:rsidRDefault="00572E1D">
      <w:pPr>
        <w:rPr>
          <w:lang w:val="ru-RU"/>
        </w:rPr>
      </w:pPr>
    </w:p>
    <w:sectPr w:rsidR="00572E1D" w:rsidRPr="00AB61FF" w:rsidSect="00702E4D">
      <w:footerReference w:type="default" r:id="rId41"/>
      <w:pgSz w:w="11906" w:h="16838" w:code="9"/>
      <w:pgMar w:top="964" w:right="794" w:bottom="1191" w:left="1644"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85B0E" w14:textId="77777777" w:rsidR="00DD24E6" w:rsidRDefault="00DD24E6">
      <w:pPr>
        <w:spacing w:after="0" w:line="240" w:lineRule="auto"/>
      </w:pPr>
      <w:r>
        <w:separator/>
      </w:r>
    </w:p>
  </w:endnote>
  <w:endnote w:type="continuationSeparator" w:id="0">
    <w:p w14:paraId="063861E8" w14:textId="77777777" w:rsidR="00DD24E6" w:rsidRDefault="00DD2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1026477061"/>
      <w:docPartObj>
        <w:docPartGallery w:val="Page Numbers (Bottom of Page)"/>
        <w:docPartUnique/>
      </w:docPartObj>
    </w:sdtPr>
    <w:sdtEndPr>
      <w:rPr>
        <w:rFonts w:ascii="Times New Roman" w:hAnsi="Times New Roman" w:cs="Times New Roman"/>
      </w:rPr>
    </w:sdtEndPr>
    <w:sdtContent>
      <w:p w14:paraId="0F56E9E9" w14:textId="77777777" w:rsidR="00FB7D20" w:rsidRPr="007D190C" w:rsidRDefault="00FB7D20">
        <w:pPr>
          <w:pStyle w:val="af1"/>
          <w:jc w:val="right"/>
          <w:rPr>
            <w:rFonts w:ascii="Times New Roman" w:hAnsi="Times New Roman" w:cs="Times New Roman"/>
            <w:sz w:val="28"/>
            <w:szCs w:val="28"/>
          </w:rPr>
        </w:pPr>
        <w:r w:rsidRPr="007D190C">
          <w:rPr>
            <w:rFonts w:ascii="Times New Roman" w:hAnsi="Times New Roman" w:cs="Times New Roman"/>
            <w:sz w:val="28"/>
            <w:szCs w:val="28"/>
          </w:rPr>
          <w:fldChar w:fldCharType="begin"/>
        </w:r>
        <w:r w:rsidRPr="007D190C">
          <w:rPr>
            <w:rFonts w:ascii="Times New Roman" w:hAnsi="Times New Roman" w:cs="Times New Roman"/>
            <w:sz w:val="28"/>
            <w:szCs w:val="28"/>
          </w:rPr>
          <w:instrText>PAGE   \* MERGEFORMAT</w:instrText>
        </w:r>
        <w:r w:rsidRPr="007D190C">
          <w:rPr>
            <w:rFonts w:ascii="Times New Roman" w:hAnsi="Times New Roman" w:cs="Times New Roman"/>
            <w:sz w:val="28"/>
            <w:szCs w:val="28"/>
          </w:rPr>
          <w:fldChar w:fldCharType="separate"/>
        </w:r>
        <w:r w:rsidRPr="007D190C">
          <w:rPr>
            <w:rFonts w:ascii="Times New Roman" w:hAnsi="Times New Roman" w:cs="Times New Roman"/>
            <w:sz w:val="28"/>
            <w:szCs w:val="28"/>
            <w:lang w:val="ru-RU"/>
          </w:rPr>
          <w:t>2</w:t>
        </w:r>
        <w:r w:rsidRPr="007D190C">
          <w:rPr>
            <w:rFonts w:ascii="Times New Roman" w:hAnsi="Times New Roman" w:cs="Times New Roman"/>
            <w:sz w:val="28"/>
            <w:szCs w:val="28"/>
          </w:rPr>
          <w:fldChar w:fldCharType="end"/>
        </w:r>
      </w:p>
    </w:sdtContent>
  </w:sdt>
  <w:p w14:paraId="14584F43" w14:textId="77777777" w:rsidR="00FB7D20" w:rsidRDefault="00FB7D2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29933" w14:textId="77777777" w:rsidR="00DD24E6" w:rsidRDefault="00DD24E6">
      <w:pPr>
        <w:spacing w:after="0" w:line="240" w:lineRule="auto"/>
      </w:pPr>
      <w:r>
        <w:separator/>
      </w:r>
    </w:p>
  </w:footnote>
  <w:footnote w:type="continuationSeparator" w:id="0">
    <w:p w14:paraId="4B41DB4B" w14:textId="77777777" w:rsidR="00DD24E6" w:rsidRDefault="00DD2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674"/>
    <w:multiLevelType w:val="hybridMultilevel"/>
    <w:tmpl w:val="60A056C4"/>
    <w:lvl w:ilvl="0" w:tplc="C3400C12">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AC60122"/>
    <w:multiLevelType w:val="hybridMultilevel"/>
    <w:tmpl w:val="D5DC04F6"/>
    <w:lvl w:ilvl="0" w:tplc="5CDA801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EE33D57"/>
    <w:multiLevelType w:val="multilevel"/>
    <w:tmpl w:val="DDCC9D1A"/>
    <w:lvl w:ilvl="0">
      <w:start w:val="3"/>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0FD51C0C"/>
    <w:multiLevelType w:val="hybridMultilevel"/>
    <w:tmpl w:val="B9C68876"/>
    <w:lvl w:ilvl="0" w:tplc="CCCAEF8E">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ECF1358"/>
    <w:multiLevelType w:val="multilevel"/>
    <w:tmpl w:val="87068A34"/>
    <w:lvl w:ilvl="0">
      <w:start w:val="4"/>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292B0FAB"/>
    <w:multiLevelType w:val="hybridMultilevel"/>
    <w:tmpl w:val="3AD20F80"/>
    <w:lvl w:ilvl="0" w:tplc="821AC0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BE53BC0"/>
    <w:multiLevelType w:val="hybridMultilevel"/>
    <w:tmpl w:val="F1B8D3C0"/>
    <w:lvl w:ilvl="0" w:tplc="C1D45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2CEB5F93"/>
    <w:multiLevelType w:val="hybridMultilevel"/>
    <w:tmpl w:val="91560DE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 w15:restartNumberingAfterBreak="0">
    <w:nsid w:val="2E675509"/>
    <w:multiLevelType w:val="multilevel"/>
    <w:tmpl w:val="C508813A"/>
    <w:lvl w:ilvl="0">
      <w:start w:val="1"/>
      <w:numFmt w:val="decimal"/>
      <w:lvlText w:val="%1."/>
      <w:lvlJc w:val="left"/>
      <w:pPr>
        <w:ind w:left="1069" w:hanging="360"/>
      </w:pPr>
      <w:rPr>
        <w:rFonts w:hint="default"/>
      </w:rPr>
    </w:lvl>
    <w:lvl w:ilvl="1">
      <w:start w:val="1"/>
      <w:numFmt w:val="decimal"/>
      <w:isLgl/>
      <w:lvlText w:val="%1.%2"/>
      <w:lvlJc w:val="left"/>
      <w:pPr>
        <w:ind w:left="1354" w:hanging="645"/>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F3B1867"/>
    <w:multiLevelType w:val="multilevel"/>
    <w:tmpl w:val="C682ED6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39B64B93"/>
    <w:multiLevelType w:val="multilevel"/>
    <w:tmpl w:val="4EDCE40C"/>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3C164A47"/>
    <w:multiLevelType w:val="hybridMultilevel"/>
    <w:tmpl w:val="10B070D8"/>
    <w:lvl w:ilvl="0" w:tplc="412EE97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3DE53B5B"/>
    <w:multiLevelType w:val="multilevel"/>
    <w:tmpl w:val="86F283B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D184944"/>
    <w:multiLevelType w:val="multilevel"/>
    <w:tmpl w:val="078253E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3C1C1D"/>
    <w:multiLevelType w:val="hybridMultilevel"/>
    <w:tmpl w:val="76C4CC4C"/>
    <w:lvl w:ilvl="0" w:tplc="284EB5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5" w15:restartNumberingAfterBreak="0">
    <w:nsid w:val="6C1A71C1"/>
    <w:multiLevelType w:val="multilevel"/>
    <w:tmpl w:val="C2D0376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EB83362"/>
    <w:multiLevelType w:val="hybridMultilevel"/>
    <w:tmpl w:val="E3DC2FC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6"/>
  </w:num>
  <w:num w:numId="2">
    <w:abstractNumId w:val="7"/>
  </w:num>
  <w:num w:numId="3">
    <w:abstractNumId w:val="15"/>
  </w:num>
  <w:num w:numId="4">
    <w:abstractNumId w:val="11"/>
  </w:num>
  <w:num w:numId="5">
    <w:abstractNumId w:val="0"/>
  </w:num>
  <w:num w:numId="6">
    <w:abstractNumId w:val="3"/>
  </w:num>
  <w:num w:numId="7">
    <w:abstractNumId w:val="6"/>
  </w:num>
  <w:num w:numId="8">
    <w:abstractNumId w:val="10"/>
  </w:num>
  <w:num w:numId="9">
    <w:abstractNumId w:val="5"/>
  </w:num>
  <w:num w:numId="10">
    <w:abstractNumId w:val="14"/>
  </w:num>
  <w:num w:numId="11">
    <w:abstractNumId w:val="12"/>
  </w:num>
  <w:num w:numId="12">
    <w:abstractNumId w:val="13"/>
  </w:num>
  <w:num w:numId="13">
    <w:abstractNumId w:val="1"/>
  </w:num>
  <w:num w:numId="14">
    <w:abstractNumId w:val="9"/>
  </w:num>
  <w:num w:numId="15">
    <w:abstractNumId w:val="2"/>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EA0"/>
    <w:rsid w:val="000B3171"/>
    <w:rsid w:val="000E598E"/>
    <w:rsid w:val="000F6EA0"/>
    <w:rsid w:val="00111659"/>
    <w:rsid w:val="00132649"/>
    <w:rsid w:val="0013777A"/>
    <w:rsid w:val="00152FE1"/>
    <w:rsid w:val="001652A9"/>
    <w:rsid w:val="001D1E42"/>
    <w:rsid w:val="001F46DF"/>
    <w:rsid w:val="0020763A"/>
    <w:rsid w:val="002350A2"/>
    <w:rsid w:val="002E0376"/>
    <w:rsid w:val="00315532"/>
    <w:rsid w:val="00363F0E"/>
    <w:rsid w:val="003804D1"/>
    <w:rsid w:val="003828F4"/>
    <w:rsid w:val="00452341"/>
    <w:rsid w:val="004F08AD"/>
    <w:rsid w:val="0055042A"/>
    <w:rsid w:val="00572E1D"/>
    <w:rsid w:val="00597A77"/>
    <w:rsid w:val="005C105F"/>
    <w:rsid w:val="006349B0"/>
    <w:rsid w:val="006748AE"/>
    <w:rsid w:val="00702E4D"/>
    <w:rsid w:val="00746172"/>
    <w:rsid w:val="00777379"/>
    <w:rsid w:val="007E2D85"/>
    <w:rsid w:val="007E628D"/>
    <w:rsid w:val="00977DD3"/>
    <w:rsid w:val="009808A8"/>
    <w:rsid w:val="009A07DE"/>
    <w:rsid w:val="009C75CC"/>
    <w:rsid w:val="00A5152D"/>
    <w:rsid w:val="00AB61DD"/>
    <w:rsid w:val="00AB61FF"/>
    <w:rsid w:val="00AE765F"/>
    <w:rsid w:val="00BA39D8"/>
    <w:rsid w:val="00C54116"/>
    <w:rsid w:val="00CE7CD8"/>
    <w:rsid w:val="00DC5DB4"/>
    <w:rsid w:val="00DD24E6"/>
    <w:rsid w:val="00DE5DC6"/>
    <w:rsid w:val="00EC552F"/>
    <w:rsid w:val="00F55A83"/>
    <w:rsid w:val="00FB7D20"/>
    <w:rsid w:val="00FE4C4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81ED"/>
  <w15:chartTrackingRefBased/>
  <w15:docId w15:val="{2F19162E-742F-465F-A63C-CE2052BE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1FF"/>
  </w:style>
  <w:style w:type="paragraph" w:styleId="1">
    <w:name w:val="heading 1"/>
    <w:basedOn w:val="a"/>
    <w:next w:val="a"/>
    <w:link w:val="10"/>
    <w:uiPriority w:val="9"/>
    <w:qFormat/>
    <w:rsid w:val="00AB61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61FF"/>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AB6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AB61FF"/>
    <w:rPr>
      <w:sz w:val="16"/>
      <w:szCs w:val="16"/>
    </w:rPr>
  </w:style>
  <w:style w:type="paragraph" w:styleId="a5">
    <w:name w:val="annotation text"/>
    <w:basedOn w:val="a"/>
    <w:link w:val="a6"/>
    <w:uiPriority w:val="99"/>
    <w:semiHidden/>
    <w:unhideWhenUsed/>
    <w:rsid w:val="00AB61FF"/>
    <w:pPr>
      <w:spacing w:line="240" w:lineRule="auto"/>
    </w:pPr>
    <w:rPr>
      <w:sz w:val="20"/>
      <w:szCs w:val="20"/>
    </w:rPr>
  </w:style>
  <w:style w:type="character" w:customStyle="1" w:styleId="a6">
    <w:name w:val="Текст примечания Знак"/>
    <w:basedOn w:val="a0"/>
    <w:link w:val="a5"/>
    <w:uiPriority w:val="99"/>
    <w:semiHidden/>
    <w:rsid w:val="00AB61FF"/>
    <w:rPr>
      <w:sz w:val="20"/>
      <w:szCs w:val="20"/>
    </w:rPr>
  </w:style>
  <w:style w:type="paragraph" w:styleId="a7">
    <w:name w:val="annotation subject"/>
    <w:basedOn w:val="a5"/>
    <w:next w:val="a5"/>
    <w:link w:val="a8"/>
    <w:uiPriority w:val="99"/>
    <w:semiHidden/>
    <w:unhideWhenUsed/>
    <w:rsid w:val="00AB61FF"/>
    <w:rPr>
      <w:b/>
      <w:bCs/>
    </w:rPr>
  </w:style>
  <w:style w:type="character" w:customStyle="1" w:styleId="a8">
    <w:name w:val="Тема примечания Знак"/>
    <w:basedOn w:val="a6"/>
    <w:link w:val="a7"/>
    <w:uiPriority w:val="99"/>
    <w:semiHidden/>
    <w:rsid w:val="00AB61FF"/>
    <w:rPr>
      <w:b/>
      <w:bCs/>
      <w:sz w:val="20"/>
      <w:szCs w:val="20"/>
    </w:rPr>
  </w:style>
  <w:style w:type="paragraph" w:styleId="a9">
    <w:name w:val="Balloon Text"/>
    <w:basedOn w:val="a"/>
    <w:link w:val="aa"/>
    <w:uiPriority w:val="99"/>
    <w:semiHidden/>
    <w:unhideWhenUsed/>
    <w:rsid w:val="00AB61FF"/>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B61FF"/>
    <w:rPr>
      <w:rFonts w:ascii="Segoe UI" w:hAnsi="Segoe UI" w:cs="Segoe UI"/>
      <w:sz w:val="18"/>
      <w:szCs w:val="18"/>
    </w:rPr>
  </w:style>
  <w:style w:type="paragraph" w:styleId="ab">
    <w:name w:val="TOC Heading"/>
    <w:basedOn w:val="1"/>
    <w:next w:val="a"/>
    <w:uiPriority w:val="39"/>
    <w:unhideWhenUsed/>
    <w:qFormat/>
    <w:rsid w:val="00AB61FF"/>
    <w:pPr>
      <w:outlineLvl w:val="9"/>
    </w:pPr>
    <w:rPr>
      <w:b/>
      <w:lang w:val="ru-RU" w:eastAsia="ru-RU"/>
    </w:rPr>
  </w:style>
  <w:style w:type="paragraph" w:styleId="11">
    <w:name w:val="toc 1"/>
    <w:basedOn w:val="a"/>
    <w:next w:val="a"/>
    <w:autoRedefine/>
    <w:uiPriority w:val="39"/>
    <w:unhideWhenUsed/>
    <w:rsid w:val="00AB61FF"/>
    <w:pPr>
      <w:tabs>
        <w:tab w:val="right" w:leader="dot" w:pos="9344"/>
      </w:tabs>
      <w:spacing w:after="100" w:line="240" w:lineRule="auto"/>
      <w:jc w:val="both"/>
    </w:pPr>
    <w:rPr>
      <w:rFonts w:ascii="Times New Roman" w:eastAsiaTheme="majorEastAsia" w:hAnsi="Times New Roman" w:cstheme="majorBidi"/>
      <w:b/>
      <w:noProof/>
      <w:color w:val="000000" w:themeColor="text1"/>
      <w:sz w:val="28"/>
      <w:szCs w:val="32"/>
      <w:shd w:val="clear" w:color="auto" w:fill="FFFFFF"/>
      <w:lang w:val="be-BY"/>
    </w:rPr>
  </w:style>
  <w:style w:type="paragraph" w:styleId="2">
    <w:name w:val="toc 2"/>
    <w:basedOn w:val="a"/>
    <w:next w:val="a"/>
    <w:autoRedefine/>
    <w:uiPriority w:val="39"/>
    <w:unhideWhenUsed/>
    <w:rsid w:val="00AB61FF"/>
    <w:pPr>
      <w:tabs>
        <w:tab w:val="left" w:pos="1560"/>
        <w:tab w:val="right" w:leader="dot" w:pos="9345"/>
      </w:tabs>
      <w:spacing w:after="100" w:line="240" w:lineRule="auto"/>
      <w:jc w:val="both"/>
    </w:pPr>
    <w:rPr>
      <w:rFonts w:ascii="Times New Roman" w:hAnsi="Times New Roman"/>
      <w:b/>
      <w:sz w:val="28"/>
      <w:lang w:val="ru-RU"/>
    </w:rPr>
  </w:style>
  <w:style w:type="paragraph" w:styleId="3">
    <w:name w:val="toc 3"/>
    <w:basedOn w:val="a"/>
    <w:next w:val="a"/>
    <w:autoRedefine/>
    <w:uiPriority w:val="39"/>
    <w:unhideWhenUsed/>
    <w:rsid w:val="00AB61FF"/>
    <w:pPr>
      <w:spacing w:after="100" w:line="240" w:lineRule="auto"/>
      <w:ind w:left="720"/>
      <w:jc w:val="both"/>
    </w:pPr>
    <w:rPr>
      <w:rFonts w:ascii="Times New Roman" w:hAnsi="Times New Roman"/>
      <w:b/>
      <w:sz w:val="28"/>
      <w:lang w:val="ru-RU"/>
    </w:rPr>
  </w:style>
  <w:style w:type="character" w:styleId="ac">
    <w:name w:val="Hyperlink"/>
    <w:basedOn w:val="a0"/>
    <w:uiPriority w:val="99"/>
    <w:unhideWhenUsed/>
    <w:rsid w:val="00AB61FF"/>
    <w:rPr>
      <w:color w:val="0563C1" w:themeColor="hyperlink"/>
      <w:u w:val="single"/>
    </w:rPr>
  </w:style>
  <w:style w:type="paragraph" w:styleId="ad">
    <w:name w:val="List Paragraph"/>
    <w:basedOn w:val="a"/>
    <w:uiPriority w:val="34"/>
    <w:qFormat/>
    <w:rsid w:val="00AB61FF"/>
    <w:pPr>
      <w:ind w:left="720"/>
      <w:contextualSpacing/>
    </w:pPr>
  </w:style>
  <w:style w:type="character" w:styleId="ae">
    <w:name w:val="Unresolved Mention"/>
    <w:basedOn w:val="a0"/>
    <w:uiPriority w:val="99"/>
    <w:semiHidden/>
    <w:unhideWhenUsed/>
    <w:rsid w:val="00AB61FF"/>
    <w:rPr>
      <w:color w:val="605E5C"/>
      <w:shd w:val="clear" w:color="auto" w:fill="E1DFDD"/>
    </w:rPr>
  </w:style>
  <w:style w:type="paragraph" w:styleId="af">
    <w:name w:val="header"/>
    <w:basedOn w:val="a"/>
    <w:link w:val="af0"/>
    <w:uiPriority w:val="99"/>
    <w:unhideWhenUsed/>
    <w:rsid w:val="00AB61F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B61FF"/>
  </w:style>
  <w:style w:type="paragraph" w:styleId="af1">
    <w:name w:val="footer"/>
    <w:basedOn w:val="a"/>
    <w:link w:val="af2"/>
    <w:uiPriority w:val="99"/>
    <w:unhideWhenUsed/>
    <w:rsid w:val="00AB61F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AB6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br.com/ru/post/138883/" TargetMode="External"/><Relationship Id="rId26" Type="http://schemas.openxmlformats.org/officeDocument/2006/relationships/hyperlink" Target="https://alex-service.ru/product/clients/" TargetMode="External"/><Relationship Id="rId39" Type="http://schemas.openxmlformats.org/officeDocument/2006/relationships/hyperlink" Target="https://www.vmgu.ru/articles/vgate-r2-server-failover-and-failback" TargetMode="External"/><Relationship Id="rId3" Type="http://schemas.openxmlformats.org/officeDocument/2006/relationships/settings" Target="settings.xml"/><Relationship Id="rId21" Type="http://schemas.openxmlformats.org/officeDocument/2006/relationships/hyperlink" Target="https://habr.com/ru/post/76159/" TargetMode="External"/><Relationship Id="rId34" Type="http://schemas.openxmlformats.org/officeDocument/2006/relationships/hyperlink" Target="http://wolframbel.by/r-koma-001k/"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itsave.ru/&#1090;&#1086;&#1085;&#1082;&#1080;&#1077;-&#1082;&#1083;&#1080;&#1077;&#1085;&#1090;&#1099;-&#1076;&#1083;&#1103;-&#1084;&#1072;&#1083;&#1086;&#1075;&#1086;-&#1073;&#1080;&#1079;&#1085;&#1077;&#1089;&#1072;/" TargetMode="External"/><Relationship Id="rId33" Type="http://schemas.openxmlformats.org/officeDocument/2006/relationships/hyperlink" Target="https://www.ttn.by/computers_and_networks/server_equipment/server_cabinets_and_racks/stoyka_dvuhramnaya_twt_twt_rack2_33u_6x10_code430891" TargetMode="External"/><Relationship Id="rId38" Type="http://schemas.openxmlformats.org/officeDocument/2006/relationships/hyperlink" Target="http://winitpro.ru/index.php/2017/02/15/bandwidth-usage-per-users-on-rds-20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br.com/ru/post/150179/" TargetMode="External"/><Relationship Id="rId29" Type="http://schemas.openxmlformats.org/officeDocument/2006/relationships/hyperlink" Target="http://docs.cntd.ru/document/1200101754"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abr.com/ru/post/148903/" TargetMode="External"/><Relationship Id="rId32" Type="http://schemas.openxmlformats.org/officeDocument/2006/relationships/hyperlink" Target="https://lenovopress.com/tips0850-system-x3650-m4-e5-2600-v2" TargetMode="External"/><Relationship Id="rId37" Type="http://schemas.openxmlformats.org/officeDocument/2006/relationships/hyperlink" Target="http://www.delphiplus.org/mysql-optimizatsiya-proizvoditelnosti/pereklyuchenie-na-rezervnyi-i-vozvrat-na-osnovnoi-server-pri-otkaze.html" TargetMode="External"/><Relationship Id="rId40" Type="http://schemas.openxmlformats.org/officeDocument/2006/relationships/hyperlink" Target="https://help.keenetic.com/hc/ru/articles/213968869-&#1050;&#1086;&#1101;&#1092;&#1092;&#1080;&#1094;&#1080;&#1077;&#1085;&#1090;&#1099;-&#1079;&#1072;&#1090;&#1091;&#1093;&#1072;&#1085;&#1080;&#1103;-&#1089;&#1080;&#1075;&#1085;&#1072;&#1083;&#1072;-Wi-Fi-&#1087;&#1088;&#1080;-&#1087;&#1088;&#1086;&#1093;&#1086;&#1078;&#1076;&#1077;&#1085;&#1080;&#1080;-&#1095;&#1077;&#1088;&#1077;&#1079;-&#1088;&#1072;&#1079;&#1083;&#1080;&#1095;&#1085;&#1099;&#1077;-&#1089;&#1088;&#1077;&#1076;&#109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br.com/ru/post/68262/" TargetMode="External"/><Relationship Id="rId28" Type="http://schemas.openxmlformats.org/officeDocument/2006/relationships/hyperlink" Target="http://www.xnets.ru/plugins/content/content.php?content.96.8" TargetMode="External"/><Relationship Id="rId36" Type="http://schemas.openxmlformats.org/officeDocument/2006/relationships/hyperlink" Target="http://www.sib.com.ua/arhiv_2009/2009_4/statia%204_6%202009/4_6_2009.htm" TargetMode="External"/><Relationship Id="rId10" Type="http://schemas.openxmlformats.org/officeDocument/2006/relationships/image" Target="media/image4.png"/><Relationship Id="rId19" Type="http://schemas.openxmlformats.org/officeDocument/2006/relationships/hyperlink" Target="https://habr.com/ru/post/170949/" TargetMode="External"/><Relationship Id="rId31" Type="http://schemas.openxmlformats.org/officeDocument/2006/relationships/hyperlink" Target="https://day24h.ru/raznoe/obzhim-kabelya-rj45-kompyuter-router-raspinovka-setevogo-kabelya-router-kompyu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br.com/ru/post/90670/" TargetMode="External"/><Relationship Id="rId27" Type="http://schemas.openxmlformats.org/officeDocument/2006/relationships/hyperlink" Target="https://www.profsector.com/parameter/1228/kategoriya-pozharnoy-opasnosti-kabelnaya-markirovka" TargetMode="External"/><Relationship Id="rId30" Type="http://schemas.openxmlformats.org/officeDocument/2006/relationships/hyperlink" Target="https://hobbyits.com/texnicheskie-xarakteristiki-vitoj-pary/" TargetMode="External"/><Relationship Id="rId35" Type="http://schemas.openxmlformats.org/officeDocument/2006/relationships/hyperlink" Target="https://www.ixbt.com/infopages/ricoh-sp-220-325.shtml"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Pages>
  <Words>8965</Words>
  <Characters>51103</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Юревич</dc:creator>
  <cp:keywords/>
  <dc:description/>
  <cp:lastModifiedBy>Антон Юревич</cp:lastModifiedBy>
  <cp:revision>13</cp:revision>
  <dcterms:created xsi:type="dcterms:W3CDTF">2019-12-20T19:23:00Z</dcterms:created>
  <dcterms:modified xsi:type="dcterms:W3CDTF">2019-12-23T00:14:00Z</dcterms:modified>
</cp:coreProperties>
</file>