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4026A" w14:textId="0E02394D" w:rsidR="006536E0" w:rsidRDefault="001F0E48" w:rsidP="000A779E">
      <w:pPr>
        <w:jc w:val="center"/>
        <w:rPr>
          <w:rFonts w:ascii="Times" w:hAnsi="Times"/>
          <w:b/>
        </w:rPr>
      </w:pPr>
      <w:r w:rsidRPr="00A16C43">
        <w:rPr>
          <w:rFonts w:ascii="Times" w:hAnsi="Times"/>
          <w:b/>
        </w:rPr>
        <w:t>Syl</w:t>
      </w:r>
      <w:r w:rsidR="003E02D9" w:rsidRPr="00A16C43">
        <w:rPr>
          <w:rFonts w:ascii="Times" w:hAnsi="Times"/>
          <w:b/>
        </w:rPr>
        <w:t>labus</w:t>
      </w:r>
    </w:p>
    <w:p w14:paraId="3A47F732" w14:textId="464065EA" w:rsidR="000A779E" w:rsidRPr="006536E0" w:rsidRDefault="006536E0" w:rsidP="00B16760">
      <w:pPr>
        <w:jc w:val="center"/>
        <w:rPr>
          <w:rFonts w:ascii="Times" w:hAnsi="Times"/>
        </w:rPr>
      </w:pPr>
      <w:r w:rsidRPr="006536E0">
        <w:rPr>
          <w:rFonts w:ascii="Times" w:hAnsi="Times"/>
        </w:rPr>
        <w:t>IB 599 ANALYTICAL WORKFLOWS</w:t>
      </w:r>
      <w:r w:rsidR="00B16760">
        <w:rPr>
          <w:rFonts w:ascii="Times" w:hAnsi="Times"/>
        </w:rPr>
        <w:t xml:space="preserve"> </w:t>
      </w:r>
    </w:p>
    <w:p w14:paraId="7683DA59" w14:textId="3B5C871C" w:rsidR="00212558" w:rsidRPr="00212558" w:rsidRDefault="00212558" w:rsidP="00212558">
      <w:pPr>
        <w:ind w:firstLine="720"/>
        <w:jc w:val="center"/>
        <w:rPr>
          <w:rFonts w:ascii="Times" w:hAnsi="Times"/>
        </w:rPr>
      </w:pPr>
      <w:r>
        <w:rPr>
          <w:rFonts w:ascii="Times" w:hAnsi="Times"/>
        </w:rPr>
        <w:t>Spring</w:t>
      </w:r>
      <w:r w:rsidRPr="00A16C43">
        <w:rPr>
          <w:rFonts w:ascii="Times" w:hAnsi="Times"/>
        </w:rPr>
        <w:t xml:space="preserve"> 2019</w:t>
      </w:r>
    </w:p>
    <w:p w14:paraId="4487A5B4" w14:textId="60E03D35" w:rsidR="00056995" w:rsidRDefault="00056995" w:rsidP="00D764A2">
      <w:pPr>
        <w:rPr>
          <w:rFonts w:ascii="Times" w:hAnsi="Times"/>
          <w:b/>
        </w:rPr>
      </w:pPr>
    </w:p>
    <w:p w14:paraId="1599113E" w14:textId="2DD080D5" w:rsidR="009310A5" w:rsidRPr="009310A5" w:rsidRDefault="009310A5" w:rsidP="009310A5">
      <w:pPr>
        <w:jc w:val="center"/>
        <w:rPr>
          <w:rFonts w:ascii="-webkit-standard" w:eastAsia="Times New Roman" w:hAnsi="-webkit-standard" w:cs="Times New Roman"/>
          <w:b/>
          <w:color w:val="000000"/>
          <w:u w:val="single"/>
        </w:rPr>
      </w:pPr>
      <w:r w:rsidRPr="009310A5">
        <w:rPr>
          <w:rFonts w:ascii="-webkit-standard" w:eastAsia="Times New Roman" w:hAnsi="-webkit-standard" w:cs="Times New Roman"/>
          <w:b/>
          <w:color w:val="000000"/>
          <w:u w:val="single"/>
        </w:rPr>
        <w:t>Developing Analytical Workflows for Ecological Models and Data Visualization</w:t>
      </w:r>
    </w:p>
    <w:p w14:paraId="5E08D32F" w14:textId="77777777" w:rsidR="009310A5" w:rsidRDefault="009310A5" w:rsidP="00D764A2">
      <w:pPr>
        <w:rPr>
          <w:rFonts w:ascii="Times" w:hAnsi="Times"/>
          <w:b/>
        </w:rPr>
      </w:pPr>
    </w:p>
    <w:p w14:paraId="27AB11A4" w14:textId="074AEFDA" w:rsidR="0018205C" w:rsidRPr="009310A5" w:rsidRDefault="00D764A2" w:rsidP="0018205C">
      <w:pPr>
        <w:rPr>
          <w:rFonts w:ascii="Times" w:hAnsi="Times"/>
          <w:b/>
        </w:rPr>
      </w:pPr>
      <w:r w:rsidRPr="00A16C43">
        <w:rPr>
          <w:rFonts w:ascii="Times" w:hAnsi="Times"/>
          <w:b/>
        </w:rPr>
        <w:t>Course Description</w:t>
      </w:r>
    </w:p>
    <w:p w14:paraId="17DB5363" w14:textId="3886FAED" w:rsidR="00686378" w:rsidRDefault="0018205C" w:rsidP="0018205C">
      <w:pPr>
        <w:rPr>
          <w:rFonts w:ascii="-webkit-standard" w:eastAsia="Times New Roman" w:hAnsi="-webkit-standard" w:cs="Times New Roman"/>
          <w:color w:val="000000"/>
        </w:rPr>
      </w:pPr>
      <w:r w:rsidRPr="001101DC">
        <w:rPr>
          <w:rFonts w:ascii="-webkit-standard" w:eastAsia="Times New Roman" w:hAnsi="-webkit-standard" w:cs="Times New Roman"/>
          <w:color w:val="000000"/>
        </w:rPr>
        <w:t>Have you proposed a modeling chapter for your dissertation but need support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getting</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things up and running?  Are you sitting on a giant data set ready</w:t>
      </w:r>
      <w:r w:rsidR="00686378">
        <w:rPr>
          <w:rFonts w:ascii="-webkit-standard" w:eastAsia="Times New Roman" w:hAnsi="-webkit-standard" w:cs="Times New Roman"/>
          <w:color w:val="000000"/>
        </w:rPr>
        <w:t xml:space="preserve"> f</w:t>
      </w:r>
      <w:r w:rsidRPr="001101DC">
        <w:rPr>
          <w:rFonts w:ascii="-webkit-standard" w:eastAsia="Times New Roman" w:hAnsi="-webkit-standard" w:cs="Times New Roman"/>
          <w:color w:val="000000"/>
        </w:rPr>
        <w:t>or visualization but don't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know how to begin?  Maybe you're far along in</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 xml:space="preserve">some complex analysis and feel </w:t>
      </w:r>
      <w:r w:rsidR="00355B6E">
        <w:rPr>
          <w:rFonts w:ascii="-webkit-standard" w:eastAsia="Times New Roman" w:hAnsi="-webkit-standard" w:cs="Times New Roman"/>
          <w:color w:val="000000"/>
        </w:rPr>
        <w:t>“l</w:t>
      </w:r>
      <w:r w:rsidRPr="001101DC">
        <w:rPr>
          <w:rFonts w:ascii="-webkit-standard" w:eastAsia="Times New Roman" w:hAnsi="-webkit-standard" w:cs="Times New Roman"/>
          <w:color w:val="000000"/>
        </w:rPr>
        <w:t>ost in the trees.</w:t>
      </w:r>
      <w:r w:rsidR="00355B6E">
        <w:rPr>
          <w:rFonts w:ascii="-webkit-standard" w:eastAsia="Times New Roman" w:hAnsi="-webkit-standard" w:cs="Times New Roman"/>
          <w:color w:val="000000"/>
        </w:rPr>
        <w:t>”</w:t>
      </w:r>
    </w:p>
    <w:p w14:paraId="210658AC" w14:textId="77777777" w:rsidR="00686378" w:rsidRDefault="00686378" w:rsidP="0018205C">
      <w:pPr>
        <w:rPr>
          <w:rFonts w:ascii="-webkit-standard" w:eastAsia="Times New Roman" w:hAnsi="-webkit-standard" w:cs="Times New Roman"/>
          <w:color w:val="000000"/>
        </w:rPr>
      </w:pPr>
    </w:p>
    <w:p w14:paraId="67C069BE" w14:textId="0E946BE9" w:rsidR="0018205C" w:rsidRDefault="0018205C" w:rsidP="0018205C">
      <w:pPr>
        <w:rPr>
          <w:rFonts w:ascii="-webkit-standard" w:eastAsia="Times New Roman" w:hAnsi="-webkit-standard" w:cs="Times New Roman"/>
          <w:color w:val="000000"/>
        </w:rPr>
      </w:pPr>
      <w:r w:rsidRPr="001101DC">
        <w:rPr>
          <w:rFonts w:ascii="-webkit-standard" w:eastAsia="Times New Roman" w:hAnsi="-webkit-standard" w:cs="Times New Roman"/>
          <w:color w:val="000000"/>
        </w:rPr>
        <w:t>This class will help you with these challenges by practicing efficient,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reproducible</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workflows for your projects.  For example, every large project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should be modular and fully</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automated, hence reproducible, portable and</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easily modified.  Rerunning a model under a different set of parameters</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should be as simple as a few keystrokes. Regenerating all analyses, figures</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 xml:space="preserve">and tables after finding a typo in your giant dataset should be </w:t>
      </w:r>
      <w:r w:rsidR="00E66F92">
        <w:rPr>
          <w:rFonts w:ascii="-webkit-standard" w:eastAsia="Times New Roman" w:hAnsi="-webkit-standard" w:cs="Times New Roman"/>
          <w:color w:val="000000"/>
        </w:rPr>
        <w:t>painless.</w:t>
      </w:r>
    </w:p>
    <w:p w14:paraId="77AED70A" w14:textId="77777777" w:rsidR="0018205C" w:rsidRDefault="0018205C" w:rsidP="0018205C">
      <w:pPr>
        <w:rPr>
          <w:rFonts w:ascii="-webkit-standard" w:eastAsia="Times New Roman" w:hAnsi="-webkit-standard" w:cs="Times New Roman"/>
          <w:color w:val="000000"/>
        </w:rPr>
      </w:pPr>
    </w:p>
    <w:p w14:paraId="514ADA39" w14:textId="4713A40F" w:rsidR="0018205C" w:rsidRPr="001101DC" w:rsidRDefault="0018205C" w:rsidP="0018205C">
      <w:pPr>
        <w:rPr>
          <w:rFonts w:ascii="-webkit-standard" w:eastAsia="Times New Roman" w:hAnsi="-webkit-standard" w:cs="Times New Roman"/>
          <w:color w:val="000000"/>
        </w:rPr>
      </w:pPr>
      <w:r w:rsidRPr="009310A5">
        <w:rPr>
          <w:rFonts w:ascii="-webkit-standard" w:eastAsia="Times New Roman" w:hAnsi="-webkit-standard" w:cs="Times New Roman"/>
          <w:color w:val="000000"/>
          <w:u w:val="single"/>
        </w:rPr>
        <w:t>Efficient workflows start at project conception and end only if the project</w:t>
      </w:r>
      <w:r w:rsidR="00686378" w:rsidRPr="009310A5">
        <w:rPr>
          <w:rFonts w:ascii="-webkit-standard" w:eastAsia="Times New Roman" w:hAnsi="-webkit-standard" w:cs="Times New Roman"/>
          <w:color w:val="000000"/>
          <w:u w:val="single"/>
        </w:rPr>
        <w:t xml:space="preserve"> </w:t>
      </w:r>
      <w:r w:rsidRPr="009310A5">
        <w:rPr>
          <w:rFonts w:ascii="-webkit-standard" w:eastAsia="Times New Roman" w:hAnsi="-webkit-standard" w:cs="Times New Roman"/>
          <w:color w:val="000000"/>
          <w:u w:val="single"/>
        </w:rPr>
        <w:t>idea is itself a dead end</w:t>
      </w:r>
      <w:r w:rsidRPr="001101DC">
        <w:rPr>
          <w:rFonts w:ascii="-webkit-standard" w:eastAsia="Times New Roman" w:hAnsi="-webkit-standard" w:cs="Times New Roman"/>
          <w:color w:val="000000"/>
        </w:rPr>
        <w:t>.  Thus, in this class, we'll work to practice (1)</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refining and articulating project ideas and goals, (2) creating modular and</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automated analyses, and (3) using best-practices in project management.</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We'll learn the basics of Git (and possibly Markdown and</w:t>
      </w:r>
      <w:r w:rsidR="00D13F1C">
        <w:rPr>
          <w:rFonts w:ascii="-webkit-standard" w:eastAsia="Times New Roman" w:hAnsi="-webkit-standard" w:cs="Times New Roman"/>
          <w:color w:val="000000"/>
        </w:rPr>
        <w:t>/or</w:t>
      </w:r>
      <w:r w:rsidRPr="001101DC">
        <w:rPr>
          <w:rFonts w:ascii="-webkit-standard" w:eastAsia="Times New Roman" w:hAnsi="-webkit-standard" w:cs="Times New Roman"/>
          <w:color w:val="000000"/>
        </w:rPr>
        <w:t xml:space="preserve"> </w:t>
      </w:r>
      <w:proofErr w:type="spellStart"/>
      <w:r w:rsidRPr="001101DC">
        <w:rPr>
          <w:rFonts w:ascii="-webkit-standard" w:eastAsia="Times New Roman" w:hAnsi="-webkit-standard" w:cs="Times New Roman"/>
          <w:color w:val="000000"/>
        </w:rPr>
        <w:t>LaTeX</w:t>
      </w:r>
      <w:proofErr w:type="spellEnd"/>
      <w:r w:rsidRPr="001101DC">
        <w:rPr>
          <w:rFonts w:ascii="-webkit-standard" w:eastAsia="Times New Roman" w:hAnsi="-webkit-standard" w:cs="Times New Roman"/>
          <w:color w:val="000000"/>
        </w:rPr>
        <w:t>).  </w:t>
      </w:r>
      <w:r w:rsidR="00073326">
        <w:rPr>
          <w:rFonts w:ascii="-webkit-standard" w:eastAsia="Times New Roman" w:hAnsi="-webkit-standard" w:cs="Times New Roman"/>
          <w:color w:val="000000"/>
        </w:rPr>
        <w:t xml:space="preserve">The instructors </w:t>
      </w:r>
      <w:r w:rsidRPr="001101DC">
        <w:rPr>
          <w:rFonts w:ascii="-webkit-standard" w:eastAsia="Times New Roman" w:hAnsi="-webkit-standard" w:cs="Times New Roman"/>
          <w:color w:val="000000"/>
        </w:rPr>
        <w:t>will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most</w:t>
      </w:r>
      <w:r w:rsidR="00073326">
        <w:rPr>
          <w:rFonts w:ascii="-webkit-standard" w:eastAsia="Times New Roman" w:hAnsi="-webkit-standard" w:cs="Times New Roman"/>
          <w:color w:val="000000"/>
        </w:rPr>
        <w:t xml:space="preserve">ly </w:t>
      </w:r>
      <w:r w:rsidRPr="001101DC">
        <w:rPr>
          <w:rFonts w:ascii="-webkit-standard" w:eastAsia="Times New Roman" w:hAnsi="-webkit-standard" w:cs="Times New Roman"/>
          <w:color w:val="000000"/>
        </w:rPr>
        <w:t>use R (</w:t>
      </w:r>
      <w:proofErr w:type="spellStart"/>
      <w:r w:rsidRPr="001101DC">
        <w:rPr>
          <w:rFonts w:ascii="-webkit-standard" w:eastAsia="Times New Roman" w:hAnsi="-webkit-standard" w:cs="Times New Roman"/>
          <w:color w:val="000000"/>
        </w:rPr>
        <w:t>RStudio</w:t>
      </w:r>
      <w:proofErr w:type="spellEnd"/>
      <w:r w:rsidRPr="001101DC">
        <w:rPr>
          <w:rFonts w:ascii="-webkit-standard" w:eastAsia="Times New Roman" w:hAnsi="-webkit-standard" w:cs="Times New Roman"/>
          <w:color w:val="000000"/>
        </w:rPr>
        <w:t>), but users of other languages are</w:t>
      </w:r>
      <w:r w:rsidRPr="001101DC">
        <w:rPr>
          <w:rFonts w:ascii="-webkit-standard" w:eastAsia="Times New Roman" w:hAnsi="-webkit-standard" w:cs="Times New Roman"/>
          <w:color w:val="000000"/>
        </w:rPr>
        <w:br/>
        <w:t>welcome.  You'll need either (1) a large unwieldy dataset and an end goal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(e.g., reproducing someone's analysis or visualization) or (2) a dynamical</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model (or developed ideas for one). The use of other people's data or</w:t>
      </w:r>
      <w:r w:rsidR="00686378">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published models, if needed, is encouraged</w:t>
      </w:r>
      <w:r>
        <w:rPr>
          <w:rFonts w:ascii="-webkit-standard" w:eastAsia="Times New Roman" w:hAnsi="-webkit-standard" w:cs="Times New Roman"/>
          <w:color w:val="000000"/>
        </w:rPr>
        <w:t>.</w:t>
      </w:r>
    </w:p>
    <w:p w14:paraId="7963F83C" w14:textId="57AC773E" w:rsidR="00056995" w:rsidRPr="00A16C43" w:rsidRDefault="00056995" w:rsidP="00D764A2">
      <w:pPr>
        <w:rPr>
          <w:rFonts w:ascii="Times" w:hAnsi="Times"/>
        </w:rPr>
      </w:pPr>
    </w:p>
    <w:p w14:paraId="2B653120" w14:textId="00B9A3B9" w:rsidR="001F0E48" w:rsidRPr="00A16C43" w:rsidRDefault="001F0E48" w:rsidP="009068DE">
      <w:pPr>
        <w:rPr>
          <w:rFonts w:ascii="Times" w:hAnsi="Times"/>
          <w:b/>
        </w:rPr>
      </w:pPr>
      <w:r w:rsidRPr="00A16C43">
        <w:rPr>
          <w:rFonts w:ascii="Times" w:hAnsi="Times"/>
          <w:b/>
        </w:rPr>
        <w:t>Instructor</w:t>
      </w:r>
    </w:p>
    <w:p w14:paraId="2236DF85" w14:textId="2E29B92D" w:rsidR="00094383" w:rsidRPr="00A16C43" w:rsidRDefault="001F0E48" w:rsidP="009068DE">
      <w:pPr>
        <w:rPr>
          <w:rFonts w:ascii="Times" w:hAnsi="Times"/>
        </w:rPr>
      </w:pPr>
      <w:r w:rsidRPr="00A16C43">
        <w:rPr>
          <w:rFonts w:ascii="Times" w:hAnsi="Times"/>
        </w:rPr>
        <w:t>Dr. Benjamin Dalziel</w:t>
      </w:r>
    </w:p>
    <w:p w14:paraId="51FF3E50" w14:textId="47517C0E" w:rsidR="003E02D9" w:rsidRPr="00A16C43" w:rsidRDefault="001F0E48" w:rsidP="009068DE">
      <w:pPr>
        <w:rPr>
          <w:rFonts w:ascii="Times" w:hAnsi="Times"/>
        </w:rPr>
      </w:pPr>
      <w:r w:rsidRPr="00A16C43">
        <w:rPr>
          <w:rFonts w:ascii="Times" w:hAnsi="Times"/>
        </w:rPr>
        <w:t xml:space="preserve">Email: </w:t>
      </w:r>
      <w:hyperlink r:id="rId7" w:history="1">
        <w:r w:rsidRPr="00A16C43">
          <w:rPr>
            <w:rStyle w:val="Hyperlink"/>
            <w:rFonts w:ascii="Times" w:hAnsi="Times"/>
          </w:rPr>
          <w:t>benjamin.dalziel@oregonstate.edu</w:t>
        </w:r>
      </w:hyperlink>
    </w:p>
    <w:p w14:paraId="39B2132B" w14:textId="555B0163" w:rsidR="001F0E48" w:rsidRPr="00A16C43" w:rsidRDefault="001F0E48" w:rsidP="009068DE">
      <w:pPr>
        <w:rPr>
          <w:rFonts w:ascii="Times" w:hAnsi="Times"/>
        </w:rPr>
      </w:pPr>
      <w:r w:rsidRPr="00A16C43">
        <w:rPr>
          <w:rFonts w:ascii="Times" w:hAnsi="Times"/>
        </w:rPr>
        <w:t>Phone: 541 737 1979</w:t>
      </w:r>
    </w:p>
    <w:p w14:paraId="1C110E36" w14:textId="2B4C3A15" w:rsidR="001F0E48" w:rsidRDefault="001F0E48" w:rsidP="009068DE">
      <w:pPr>
        <w:rPr>
          <w:rFonts w:ascii="Times" w:hAnsi="Times"/>
        </w:rPr>
      </w:pPr>
      <w:r w:rsidRPr="00A16C43">
        <w:rPr>
          <w:rFonts w:ascii="Times" w:hAnsi="Times"/>
        </w:rPr>
        <w:t xml:space="preserve">Office: </w:t>
      </w:r>
      <w:proofErr w:type="spellStart"/>
      <w:r w:rsidRPr="00A16C43">
        <w:rPr>
          <w:rFonts w:ascii="Times" w:hAnsi="Times"/>
        </w:rPr>
        <w:t>Cordley</w:t>
      </w:r>
      <w:proofErr w:type="spellEnd"/>
      <w:r w:rsidRPr="00A16C43">
        <w:rPr>
          <w:rFonts w:ascii="Times" w:hAnsi="Times"/>
        </w:rPr>
        <w:t xml:space="preserve"> 5006</w:t>
      </w:r>
    </w:p>
    <w:p w14:paraId="27B2A8C6" w14:textId="77777777" w:rsidR="00056995" w:rsidRPr="00A16C43" w:rsidRDefault="00056995" w:rsidP="009068DE">
      <w:pPr>
        <w:rPr>
          <w:rFonts w:ascii="Times" w:hAnsi="Times"/>
        </w:rPr>
      </w:pPr>
    </w:p>
    <w:p w14:paraId="5F31BD99" w14:textId="77777777" w:rsidR="00C63E4A" w:rsidRPr="00A16C43" w:rsidRDefault="00C63E4A" w:rsidP="00C63E4A">
      <w:pPr>
        <w:rPr>
          <w:rFonts w:ascii="Times" w:hAnsi="Times"/>
          <w:b/>
        </w:rPr>
      </w:pPr>
      <w:r w:rsidRPr="00A16C43">
        <w:rPr>
          <w:rFonts w:ascii="Times" w:hAnsi="Times"/>
          <w:b/>
        </w:rPr>
        <w:t>Office hours</w:t>
      </w:r>
    </w:p>
    <w:p w14:paraId="5BCE2E43" w14:textId="336892C1" w:rsidR="00C63E4A" w:rsidRPr="00A16C43" w:rsidRDefault="00094383" w:rsidP="007B729B">
      <w:pPr>
        <w:rPr>
          <w:rFonts w:ascii="Times" w:hAnsi="Times"/>
          <w:i/>
        </w:rPr>
      </w:pPr>
      <w:r>
        <w:rPr>
          <w:rFonts w:ascii="Times" w:hAnsi="Times"/>
        </w:rPr>
        <w:t xml:space="preserve">I am happy to meet by appointment, or </w:t>
      </w:r>
      <w:r w:rsidR="006F3981">
        <w:rPr>
          <w:rFonts w:ascii="Times" w:hAnsi="Times"/>
        </w:rPr>
        <w:t>please feel free to call or stop by my office</w:t>
      </w:r>
      <w:r>
        <w:rPr>
          <w:rFonts w:ascii="Times" w:hAnsi="Times"/>
        </w:rPr>
        <w:t xml:space="preserve">. </w:t>
      </w:r>
    </w:p>
    <w:p w14:paraId="72763AFD" w14:textId="77777777" w:rsidR="00056995" w:rsidRPr="00A16C43" w:rsidRDefault="00056995" w:rsidP="007B729B">
      <w:pPr>
        <w:rPr>
          <w:rFonts w:ascii="Times" w:hAnsi="Times"/>
        </w:rPr>
      </w:pPr>
    </w:p>
    <w:p w14:paraId="417D511D" w14:textId="77777777" w:rsidR="00C63E4A" w:rsidRPr="00A16C43" w:rsidRDefault="00C63E4A" w:rsidP="00C63E4A">
      <w:pPr>
        <w:rPr>
          <w:rFonts w:ascii="Times" w:hAnsi="Times"/>
        </w:rPr>
      </w:pPr>
      <w:r w:rsidRPr="00A16C43">
        <w:rPr>
          <w:rFonts w:ascii="Times" w:hAnsi="Times"/>
          <w:b/>
        </w:rPr>
        <w:t>Prerequisites</w:t>
      </w:r>
      <w:r w:rsidRPr="00A16C43">
        <w:rPr>
          <w:rFonts w:ascii="Times" w:hAnsi="Times"/>
        </w:rPr>
        <w:t xml:space="preserve"> </w:t>
      </w:r>
    </w:p>
    <w:p w14:paraId="4F9B19C2" w14:textId="4F5A7624" w:rsidR="00C02AD9" w:rsidRPr="001101DC" w:rsidRDefault="00C02AD9" w:rsidP="00C02AD9">
      <w:pPr>
        <w:rPr>
          <w:rFonts w:ascii="-webkit-standard" w:eastAsia="Times New Roman" w:hAnsi="-webkit-standard" w:cs="Times New Roman"/>
          <w:color w:val="000000"/>
        </w:rPr>
      </w:pPr>
      <w:r>
        <w:rPr>
          <w:rFonts w:ascii="Times" w:hAnsi="Times"/>
        </w:rPr>
        <w:t>Officially, none. But see Course Description for what you should have going in: “</w:t>
      </w:r>
      <w:r w:rsidRPr="001101DC">
        <w:rPr>
          <w:rFonts w:ascii="-webkit-standard" w:eastAsia="Times New Roman" w:hAnsi="-webkit-standard" w:cs="Times New Roman"/>
          <w:color w:val="000000"/>
        </w:rPr>
        <w:t>(1) a large unwieldy dataset and an end goal</w:t>
      </w:r>
      <w:r w:rsidR="002B0D93">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(e.g., reproducing someone's analysis or visualization) or (2) a dynamical</w:t>
      </w:r>
      <w:r>
        <w:rPr>
          <w:rFonts w:ascii="-webkit-standard" w:eastAsia="Times New Roman" w:hAnsi="-webkit-standard" w:cs="Times New Roman"/>
          <w:color w:val="000000"/>
        </w:rPr>
        <w:t xml:space="preserve"> </w:t>
      </w:r>
      <w:r w:rsidRPr="001101DC">
        <w:rPr>
          <w:rFonts w:ascii="-webkit-standard" w:eastAsia="Times New Roman" w:hAnsi="-webkit-standard" w:cs="Times New Roman"/>
          <w:color w:val="000000"/>
        </w:rPr>
        <w:t>model (or developed ideas for one). The use of other people's data or</w:t>
      </w:r>
      <w:r w:rsidRPr="001101DC">
        <w:rPr>
          <w:rFonts w:ascii="-webkit-standard" w:eastAsia="Times New Roman" w:hAnsi="-webkit-standard" w:cs="Times New Roman"/>
          <w:color w:val="000000"/>
        </w:rPr>
        <w:br/>
        <w:t>published models, if needed, is encouraged</w:t>
      </w:r>
      <w:r>
        <w:rPr>
          <w:rFonts w:ascii="-webkit-standard" w:eastAsia="Times New Roman" w:hAnsi="-webkit-standard" w:cs="Times New Roman"/>
          <w:color w:val="000000"/>
        </w:rPr>
        <w:t>.</w:t>
      </w:r>
      <w:r w:rsidR="007523F8">
        <w:rPr>
          <w:rFonts w:ascii="-webkit-standard" w:eastAsia="Times New Roman" w:hAnsi="-webkit-standard" w:cs="Times New Roman"/>
          <w:color w:val="000000"/>
        </w:rPr>
        <w:t>”</w:t>
      </w:r>
    </w:p>
    <w:p w14:paraId="529006D3" w14:textId="77777777" w:rsidR="00C02AD9" w:rsidRDefault="00C02AD9" w:rsidP="009068DE">
      <w:pPr>
        <w:rPr>
          <w:rFonts w:ascii="Times" w:hAnsi="Times"/>
        </w:rPr>
      </w:pPr>
    </w:p>
    <w:p w14:paraId="26DEC434" w14:textId="4B7E97BD" w:rsidR="000A779E" w:rsidRPr="00A16C43" w:rsidRDefault="009068DE" w:rsidP="009068DE">
      <w:pPr>
        <w:rPr>
          <w:rFonts w:ascii="Times" w:hAnsi="Times"/>
          <w:b/>
        </w:rPr>
      </w:pPr>
      <w:r w:rsidRPr="00A16C43">
        <w:rPr>
          <w:rFonts w:ascii="Times" w:hAnsi="Times"/>
          <w:b/>
        </w:rPr>
        <w:t xml:space="preserve">Course </w:t>
      </w:r>
      <w:r w:rsidR="00B57954" w:rsidRPr="00A16C43">
        <w:rPr>
          <w:rFonts w:ascii="Times" w:hAnsi="Times"/>
          <w:b/>
        </w:rPr>
        <w:t>work</w:t>
      </w:r>
    </w:p>
    <w:p w14:paraId="0EBB2109" w14:textId="45921E78" w:rsidR="00686378" w:rsidRDefault="009068DE">
      <w:pPr>
        <w:rPr>
          <w:rFonts w:ascii="Times" w:hAnsi="Times"/>
        </w:rPr>
      </w:pPr>
      <w:r w:rsidRPr="00A16C43">
        <w:rPr>
          <w:rFonts w:ascii="Times" w:hAnsi="Times"/>
        </w:rPr>
        <w:t xml:space="preserve">This course combines </w:t>
      </w:r>
      <w:r w:rsidR="00094383">
        <w:rPr>
          <w:rFonts w:ascii="Times" w:hAnsi="Times"/>
        </w:rPr>
        <w:t>2</w:t>
      </w:r>
      <w:r w:rsidR="00C438D4" w:rsidRPr="00A16C43">
        <w:rPr>
          <w:rFonts w:ascii="Times" w:hAnsi="Times"/>
        </w:rPr>
        <w:t xml:space="preserve">0 hours of instruction and </w:t>
      </w:r>
      <w:r w:rsidRPr="00A16C43">
        <w:rPr>
          <w:rFonts w:ascii="Times" w:hAnsi="Times"/>
        </w:rPr>
        <w:t xml:space="preserve">activities for </w:t>
      </w:r>
      <w:r w:rsidR="00094383">
        <w:rPr>
          <w:rFonts w:ascii="Times" w:hAnsi="Times"/>
        </w:rPr>
        <w:t>2</w:t>
      </w:r>
      <w:r w:rsidR="00B57954" w:rsidRPr="00A16C43">
        <w:rPr>
          <w:rFonts w:ascii="Times" w:hAnsi="Times"/>
        </w:rPr>
        <w:t>.0</w:t>
      </w:r>
      <w:r w:rsidRPr="00A16C43">
        <w:rPr>
          <w:rFonts w:ascii="Times" w:hAnsi="Times"/>
        </w:rPr>
        <w:t xml:space="preserve"> credits</w:t>
      </w:r>
      <w:r w:rsidR="000A779E" w:rsidRPr="00A16C43">
        <w:rPr>
          <w:rFonts w:ascii="Times" w:hAnsi="Times"/>
        </w:rPr>
        <w:t>.</w:t>
      </w:r>
      <w:r w:rsidR="002A6624">
        <w:rPr>
          <w:rFonts w:ascii="Times" w:hAnsi="Times"/>
        </w:rPr>
        <w:t xml:space="preserve"> Crucially, the class will require significant allocation of time outside of class. </w:t>
      </w:r>
      <w:r w:rsidR="00C45A10">
        <w:rPr>
          <w:rFonts w:ascii="Times" w:hAnsi="Times"/>
        </w:rPr>
        <w:t>We expect</w:t>
      </w:r>
      <w:r w:rsidR="002A6624">
        <w:rPr>
          <w:rFonts w:ascii="Times" w:hAnsi="Times"/>
        </w:rPr>
        <w:t xml:space="preserve"> it will require about 2 hours of out of class work for each hour of seminar, or 4 hours of out of class per week.</w:t>
      </w:r>
      <w:r w:rsidR="00686378">
        <w:rPr>
          <w:rFonts w:ascii="Times" w:hAnsi="Times"/>
        </w:rPr>
        <w:br w:type="page"/>
      </w:r>
    </w:p>
    <w:p w14:paraId="5B0B24EE" w14:textId="7DB23096" w:rsidR="00C63E4A" w:rsidRDefault="00C63E4A">
      <w:pPr>
        <w:rPr>
          <w:rFonts w:ascii="Times" w:hAnsi="Times"/>
        </w:rPr>
      </w:pPr>
    </w:p>
    <w:p w14:paraId="618C6A72" w14:textId="5789B335" w:rsidR="001C453C" w:rsidRPr="00686378" w:rsidRDefault="0098599E" w:rsidP="00AC23F0">
      <w:pPr>
        <w:rPr>
          <w:rFonts w:ascii="Times" w:hAnsi="Times"/>
          <w:b/>
        </w:rPr>
      </w:pPr>
      <w:r>
        <w:rPr>
          <w:rFonts w:ascii="Times" w:hAnsi="Times"/>
          <w:b/>
        </w:rPr>
        <w:t>Schedule</w:t>
      </w:r>
    </w:p>
    <w:tbl>
      <w:tblPr>
        <w:tblW w:w="0" w:type="auto"/>
        <w:tblCellMar>
          <w:top w:w="15" w:type="dxa"/>
          <w:left w:w="15" w:type="dxa"/>
          <w:bottom w:w="15" w:type="dxa"/>
          <w:right w:w="15" w:type="dxa"/>
        </w:tblCellMar>
        <w:tblLook w:val="04A0" w:firstRow="1" w:lastRow="0" w:firstColumn="1" w:lastColumn="0" w:noHBand="0" w:noVBand="1"/>
      </w:tblPr>
      <w:tblGrid>
        <w:gridCol w:w="1104"/>
        <w:gridCol w:w="2804"/>
        <w:gridCol w:w="5652"/>
      </w:tblGrid>
      <w:tr w:rsidR="00686378" w:rsidRPr="001C453C" w14:paraId="0AD26B5E"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C8974"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b/>
                <w:bCs/>
                <w:color w:val="000000"/>
                <w:sz w:val="22"/>
                <w:szCs w:val="22"/>
                <w:u w:val="single"/>
              </w:rPr>
              <w:t>Week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1283"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b/>
                <w:bCs/>
                <w:color w:val="000000"/>
                <w:sz w:val="22"/>
                <w:szCs w:val="22"/>
                <w:u w:val="single"/>
              </w:rPr>
              <w:t>Topic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D1099" w14:textId="2C294F66" w:rsidR="001C453C" w:rsidRPr="001C453C" w:rsidRDefault="00AC23F0" w:rsidP="001C453C">
            <w:pPr>
              <w:jc w:val="center"/>
              <w:rPr>
                <w:rFonts w:ascii="Times New Roman" w:eastAsia="Times New Roman" w:hAnsi="Times New Roman" w:cs="Times New Roman"/>
              </w:rPr>
            </w:pPr>
            <w:r>
              <w:rPr>
                <w:rFonts w:ascii="Arial" w:eastAsia="Times New Roman" w:hAnsi="Arial" w:cs="Arial"/>
                <w:b/>
                <w:bCs/>
                <w:color w:val="000000"/>
                <w:sz w:val="22"/>
                <w:szCs w:val="22"/>
                <w:u w:val="single"/>
              </w:rPr>
              <w:t>To be completed before class:</w:t>
            </w:r>
          </w:p>
        </w:tc>
      </w:tr>
      <w:tr w:rsidR="00686378" w:rsidRPr="001C453C" w14:paraId="3B3FB4E7"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DA7F3"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1 </w:t>
            </w:r>
            <w:r w:rsidRPr="001C453C">
              <w:rPr>
                <w:rFonts w:ascii="Arial" w:eastAsia="Times New Roman" w:hAnsi="Arial" w:cs="Arial"/>
                <w:color w:val="000000"/>
                <w:sz w:val="22"/>
                <w:szCs w:val="22"/>
              </w:rPr>
              <w:br/>
              <w:t>(1hr)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0F4F7"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Organizational &amp; Overview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2597B" w14:textId="77777777" w:rsidR="001C453C" w:rsidRPr="001C453C" w:rsidRDefault="001C453C" w:rsidP="001C453C">
            <w:pPr>
              <w:rPr>
                <w:rFonts w:ascii="Times New Roman" w:eastAsia="Times New Roman" w:hAnsi="Times New Roman" w:cs="Times New Roman"/>
              </w:rPr>
            </w:pPr>
          </w:p>
        </w:tc>
      </w:tr>
      <w:tr w:rsidR="00686378" w:rsidRPr="001C453C" w14:paraId="2F6B4E39" w14:textId="77777777" w:rsidTr="00AC23F0">
        <w:trPr>
          <w:trHeight w:val="7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BC70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2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E36F8" w14:textId="78D7CF8C" w:rsidR="001C453C" w:rsidRPr="001C453C" w:rsidRDefault="00364638" w:rsidP="001C453C">
            <w:pPr>
              <w:rPr>
                <w:rFonts w:ascii="Times New Roman" w:eastAsia="Times New Roman" w:hAnsi="Times New Roman" w:cs="Times New Roman"/>
              </w:rPr>
            </w:pPr>
            <w:r>
              <w:rPr>
                <w:rFonts w:ascii="Arial" w:eastAsia="Times New Roman" w:hAnsi="Arial" w:cs="Arial"/>
                <w:color w:val="000000"/>
                <w:sz w:val="22"/>
                <w:szCs w:val="22"/>
              </w:rPr>
              <w:t xml:space="preserve">Initial </w:t>
            </w:r>
            <w:r w:rsidR="001C453C" w:rsidRPr="001C453C">
              <w:rPr>
                <w:rFonts w:ascii="Arial" w:eastAsia="Times New Roman" w:hAnsi="Arial" w:cs="Arial"/>
                <w:color w:val="000000"/>
                <w:sz w:val="22"/>
                <w:szCs w:val="22"/>
              </w:rPr>
              <w:t>presentations (~10 min. each)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02BD7" w14:textId="77777777" w:rsidR="00B00B86" w:rsidRDefault="00AC23F0" w:rsidP="00CC626F">
            <w:pPr>
              <w:jc w:val="center"/>
              <w:rPr>
                <w:rFonts w:ascii="Times New Roman" w:eastAsia="Times New Roman" w:hAnsi="Times New Roman" w:cs="Times New Roman"/>
              </w:rPr>
            </w:pPr>
            <w:r>
              <w:rPr>
                <w:rFonts w:ascii="Times New Roman" w:eastAsia="Times New Roman" w:hAnsi="Times New Roman" w:cs="Times New Roman"/>
              </w:rPr>
              <w:t xml:space="preserve">A </w:t>
            </w:r>
            <w:proofErr w:type="gramStart"/>
            <w:r>
              <w:rPr>
                <w:rFonts w:ascii="Times New Roman" w:eastAsia="Times New Roman" w:hAnsi="Times New Roman" w:cs="Times New Roman"/>
              </w:rPr>
              <w:t>10 minute</w:t>
            </w:r>
            <w:proofErr w:type="gramEnd"/>
            <w:r>
              <w:rPr>
                <w:rFonts w:ascii="Times New Roman" w:eastAsia="Times New Roman" w:hAnsi="Times New Roman" w:cs="Times New Roman"/>
              </w:rPr>
              <w:t xml:space="preserve"> presentation on your proposed project. </w:t>
            </w:r>
          </w:p>
          <w:p w14:paraId="53EFBE7B" w14:textId="395C13CB" w:rsidR="001C453C" w:rsidRPr="001C453C" w:rsidRDefault="00AC23F0" w:rsidP="00CC626F">
            <w:pPr>
              <w:jc w:val="center"/>
              <w:rPr>
                <w:rFonts w:ascii="Times New Roman" w:eastAsia="Times New Roman" w:hAnsi="Times New Roman" w:cs="Times New Roman"/>
              </w:rPr>
            </w:pPr>
            <w:r>
              <w:rPr>
                <w:rFonts w:ascii="Times New Roman" w:eastAsia="Times New Roman" w:hAnsi="Times New Roman" w:cs="Times New Roman"/>
              </w:rPr>
              <w:t>See Initial Presentation Rubric on the GitHub page</w:t>
            </w:r>
          </w:p>
        </w:tc>
      </w:tr>
      <w:tr w:rsidR="00686378" w:rsidRPr="001C453C" w14:paraId="77F24DEB"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4BCDE"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3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E7A86"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Version control &amp; Coding best practices</w:t>
            </w:r>
          </w:p>
          <w:p w14:paraId="0BDF3369"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Project setup and Organization (lecture)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3F6A0" w14:textId="63237CB4" w:rsidR="001C453C" w:rsidRPr="001C453C" w:rsidRDefault="00AC23F0" w:rsidP="00CC626F">
            <w:pPr>
              <w:jc w:val="center"/>
              <w:rPr>
                <w:rFonts w:ascii="Times New Roman" w:eastAsia="Times New Roman" w:hAnsi="Times New Roman" w:cs="Times New Roman"/>
              </w:rPr>
            </w:pPr>
            <w:r>
              <w:rPr>
                <w:rFonts w:ascii="Arial" w:eastAsia="Times New Roman" w:hAnsi="Arial" w:cs="Arial"/>
                <w:color w:val="000000"/>
                <w:sz w:val="22"/>
                <w:szCs w:val="22"/>
              </w:rPr>
              <w:t>R</w:t>
            </w:r>
            <w:r w:rsidR="001C453C" w:rsidRPr="001C453C">
              <w:rPr>
                <w:rFonts w:ascii="Arial" w:eastAsia="Times New Roman" w:hAnsi="Arial" w:cs="Arial"/>
                <w:color w:val="000000"/>
                <w:sz w:val="22"/>
                <w:szCs w:val="22"/>
              </w:rPr>
              <w:t xml:space="preserve">eadings </w:t>
            </w:r>
            <w:r>
              <w:rPr>
                <w:rFonts w:ascii="Arial" w:eastAsia="Times New Roman" w:hAnsi="Arial" w:cs="Arial"/>
                <w:color w:val="000000"/>
                <w:sz w:val="22"/>
                <w:szCs w:val="22"/>
              </w:rPr>
              <w:t>(posted by end of week 1)</w:t>
            </w:r>
          </w:p>
          <w:p w14:paraId="6FEA9F81" w14:textId="1895F65F" w:rsidR="001C453C" w:rsidRPr="001C453C" w:rsidRDefault="00B20C3C" w:rsidP="00CC626F">
            <w:pPr>
              <w:jc w:val="center"/>
              <w:rPr>
                <w:rFonts w:ascii="Times New Roman" w:eastAsia="Times New Roman" w:hAnsi="Times New Roman" w:cs="Times New Roman"/>
              </w:rPr>
            </w:pPr>
            <w:r>
              <w:rPr>
                <w:rFonts w:ascii="Arial" w:eastAsia="Times New Roman" w:hAnsi="Arial" w:cs="Arial"/>
                <w:color w:val="000000"/>
                <w:sz w:val="22"/>
                <w:szCs w:val="22"/>
              </w:rPr>
              <w:t xml:space="preserve">Setup Git and </w:t>
            </w:r>
            <w:proofErr w:type="spellStart"/>
            <w:r>
              <w:rPr>
                <w:rFonts w:ascii="Arial" w:eastAsia="Times New Roman" w:hAnsi="Arial" w:cs="Arial"/>
                <w:color w:val="000000"/>
                <w:sz w:val="22"/>
                <w:szCs w:val="22"/>
              </w:rPr>
              <w:t>Rstudio</w:t>
            </w:r>
            <w:proofErr w:type="spellEnd"/>
            <w:r>
              <w:rPr>
                <w:rFonts w:ascii="Arial" w:eastAsia="Times New Roman" w:hAnsi="Arial" w:cs="Arial"/>
                <w:color w:val="000000"/>
                <w:sz w:val="22"/>
                <w:szCs w:val="22"/>
              </w:rPr>
              <w:t xml:space="preserve"> on your computer, </w:t>
            </w:r>
            <w:r w:rsidR="00E21616">
              <w:rPr>
                <w:rFonts w:ascii="Arial" w:eastAsia="Times New Roman" w:hAnsi="Arial" w:cs="Arial"/>
                <w:color w:val="000000"/>
                <w:sz w:val="22"/>
                <w:szCs w:val="22"/>
              </w:rPr>
              <w:t xml:space="preserve">with any necessary </w:t>
            </w:r>
            <w:r>
              <w:rPr>
                <w:rFonts w:ascii="Arial" w:eastAsia="Times New Roman" w:hAnsi="Arial" w:cs="Arial"/>
                <w:color w:val="000000"/>
                <w:sz w:val="22"/>
                <w:szCs w:val="22"/>
              </w:rPr>
              <w:t xml:space="preserve">troubleshooting </w:t>
            </w:r>
            <w:r w:rsidR="00E21616">
              <w:rPr>
                <w:rFonts w:ascii="Arial" w:eastAsia="Times New Roman" w:hAnsi="Arial" w:cs="Arial"/>
                <w:color w:val="000000"/>
                <w:sz w:val="22"/>
                <w:szCs w:val="22"/>
              </w:rPr>
              <w:t>completed beforehand</w:t>
            </w:r>
          </w:p>
          <w:p w14:paraId="16F60A35" w14:textId="77777777" w:rsidR="001C453C" w:rsidRPr="001C453C" w:rsidRDefault="001C453C" w:rsidP="00CC626F">
            <w:pPr>
              <w:jc w:val="center"/>
              <w:rPr>
                <w:rFonts w:ascii="Times New Roman" w:eastAsia="Times New Roman" w:hAnsi="Times New Roman" w:cs="Times New Roman"/>
              </w:rPr>
            </w:pPr>
          </w:p>
        </w:tc>
      </w:tr>
      <w:tr w:rsidR="00686378" w:rsidRPr="001C453C" w14:paraId="7BD10E2C"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4393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4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2DA5A"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Workflow exchange (1hr)</w:t>
            </w:r>
          </w:p>
          <w:p w14:paraId="41EF8876" w14:textId="732CCD58" w:rsidR="001C453C" w:rsidRPr="001C453C" w:rsidRDefault="008350FD" w:rsidP="001C453C">
            <w:pPr>
              <w:rPr>
                <w:rFonts w:ascii="Times New Roman" w:eastAsia="Times New Roman" w:hAnsi="Times New Roman" w:cs="Times New Roman"/>
              </w:rPr>
            </w:pPr>
            <w:r>
              <w:rPr>
                <w:rFonts w:ascii="Arial" w:eastAsia="Times New Roman" w:hAnsi="Arial" w:cs="Arial"/>
                <w:color w:val="000000"/>
                <w:sz w:val="22"/>
                <w:szCs w:val="22"/>
              </w:rPr>
              <w:t>R Markdown</w:t>
            </w:r>
            <w:r w:rsidR="001C453C" w:rsidRPr="001C453C">
              <w:rPr>
                <w:rFonts w:ascii="Arial" w:eastAsia="Times New Roman" w:hAnsi="Arial" w:cs="Arial"/>
                <w:color w:val="000000"/>
                <w:sz w:val="22"/>
                <w:szCs w:val="22"/>
              </w:rPr>
              <w:t xml:space="preserve"> (intro to) (30min)</w:t>
            </w:r>
          </w:p>
          <w:p w14:paraId="1D52E193" w14:textId="77777777" w:rsidR="001C453C" w:rsidRPr="001C453C" w:rsidRDefault="001C453C" w:rsidP="001C453C">
            <w:pPr>
              <w:rPr>
                <w:rFonts w:ascii="Times New Roman" w:eastAsia="Times New Roman" w:hAnsi="Times New Roman" w:cs="Times New Roman"/>
              </w:rPr>
            </w:pPr>
            <w:r w:rsidRPr="001C453C">
              <w:rPr>
                <w:rFonts w:ascii="Arial" w:eastAsia="Times New Roman" w:hAnsi="Arial" w:cs="Arial"/>
                <w:color w:val="000000"/>
                <w:sz w:val="22"/>
                <w:szCs w:val="22"/>
              </w:rPr>
              <w:t>Data cleaning (30min)</w:t>
            </w:r>
          </w:p>
          <w:p w14:paraId="0FA47B8E" w14:textId="77777777" w:rsidR="001C453C" w:rsidRPr="001C453C" w:rsidRDefault="001C453C" w:rsidP="001C453C">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49E13" w14:textId="21953C50" w:rsidR="001C453C" w:rsidRPr="001C453C" w:rsidRDefault="002B54B2" w:rsidP="00CC626F">
            <w:pPr>
              <w:jc w:val="center"/>
              <w:rPr>
                <w:rFonts w:ascii="Times New Roman" w:eastAsia="Times New Roman" w:hAnsi="Times New Roman" w:cs="Times New Roman"/>
              </w:rPr>
            </w:pPr>
            <w:r>
              <w:rPr>
                <w:rFonts w:ascii="Arial" w:eastAsia="Times New Roman" w:hAnsi="Arial" w:cs="Arial"/>
                <w:color w:val="000000"/>
                <w:sz w:val="22"/>
                <w:szCs w:val="22"/>
              </w:rPr>
              <w:t>O</w:t>
            </w:r>
            <w:r w:rsidR="001C453C" w:rsidRPr="001C453C">
              <w:rPr>
                <w:rFonts w:ascii="Arial" w:eastAsia="Times New Roman" w:hAnsi="Arial" w:cs="Arial"/>
                <w:color w:val="000000"/>
                <w:sz w:val="22"/>
                <w:szCs w:val="22"/>
              </w:rPr>
              <w:t>utlined and diagrammed your workflow</w:t>
            </w:r>
          </w:p>
        </w:tc>
      </w:tr>
      <w:tr w:rsidR="00686378" w:rsidRPr="001C453C" w14:paraId="656DBEAD"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B4EF"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5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F5965" w14:textId="77777777" w:rsidR="00CC626F" w:rsidRDefault="00CC626F" w:rsidP="001C453C">
            <w:pPr>
              <w:rPr>
                <w:rFonts w:ascii="Arial" w:eastAsia="Times New Roman" w:hAnsi="Arial" w:cs="Arial"/>
                <w:i/>
                <w:iCs/>
                <w:color w:val="000000"/>
                <w:sz w:val="22"/>
                <w:szCs w:val="22"/>
              </w:rPr>
            </w:pPr>
            <w:r>
              <w:rPr>
                <w:rFonts w:ascii="Arial" w:eastAsia="Times New Roman" w:hAnsi="Arial" w:cs="Arial"/>
                <w:i/>
                <w:iCs/>
                <w:color w:val="000000"/>
                <w:sz w:val="22"/>
                <w:szCs w:val="22"/>
              </w:rPr>
              <w:t xml:space="preserve">“Studio time” </w:t>
            </w:r>
          </w:p>
          <w:p w14:paraId="5B3EED8B" w14:textId="5FAC7EEC" w:rsidR="001C453C" w:rsidRPr="001C453C" w:rsidRDefault="00CC626F" w:rsidP="001C453C">
            <w:pPr>
              <w:rPr>
                <w:rFonts w:ascii="Times New Roman" w:eastAsia="Times New Roman" w:hAnsi="Times New Roman" w:cs="Times New Roman"/>
              </w:rPr>
            </w:pPr>
            <w:r>
              <w:rPr>
                <w:rFonts w:ascii="Arial" w:eastAsia="Times New Roman" w:hAnsi="Arial" w:cs="Arial"/>
                <w:i/>
                <w:iCs/>
                <w:color w:val="000000"/>
                <w:sz w:val="22"/>
                <w:szCs w:val="22"/>
              </w:rPr>
              <w:t>(w</w:t>
            </w:r>
            <w:r w:rsidR="001C453C" w:rsidRPr="001C453C">
              <w:rPr>
                <w:rFonts w:ascii="Arial" w:eastAsia="Times New Roman" w:hAnsi="Arial" w:cs="Arial"/>
                <w:i/>
                <w:iCs/>
                <w:color w:val="000000"/>
                <w:sz w:val="22"/>
                <w:szCs w:val="22"/>
              </w:rPr>
              <w:t>ork on project</w:t>
            </w:r>
            <w:r>
              <w:rPr>
                <w:rFonts w:ascii="Arial" w:eastAsia="Times New Roman" w:hAnsi="Arial" w:cs="Arial"/>
                <w:i/>
                <w:iCs/>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BDA98" w14:textId="031611AD" w:rsidR="001C453C" w:rsidRPr="001C453C" w:rsidRDefault="001C453C" w:rsidP="00CC626F">
            <w:pPr>
              <w:jc w:val="center"/>
              <w:rPr>
                <w:rFonts w:ascii="Times New Roman" w:eastAsia="Times New Roman" w:hAnsi="Times New Roman" w:cs="Times New Roman"/>
              </w:rPr>
            </w:pPr>
          </w:p>
        </w:tc>
      </w:tr>
      <w:tr w:rsidR="00686378" w:rsidRPr="001C453C" w14:paraId="6563D293"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DB4C"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6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AB154" w14:textId="77777777" w:rsidR="00FF178A" w:rsidRPr="00FF178A" w:rsidRDefault="00FF178A" w:rsidP="00FF178A">
            <w:pPr>
              <w:rPr>
                <w:rFonts w:ascii="Arial" w:eastAsia="Times New Roman" w:hAnsi="Arial" w:cs="Arial"/>
                <w:i/>
                <w:iCs/>
                <w:color w:val="000000"/>
                <w:sz w:val="22"/>
                <w:szCs w:val="22"/>
              </w:rPr>
            </w:pPr>
            <w:r w:rsidRPr="00FF178A">
              <w:rPr>
                <w:rFonts w:ascii="Arial" w:eastAsia="Times New Roman" w:hAnsi="Arial" w:cs="Arial"/>
                <w:i/>
                <w:iCs/>
                <w:color w:val="000000"/>
                <w:sz w:val="22"/>
                <w:szCs w:val="22"/>
              </w:rPr>
              <w:t xml:space="preserve">“Studio time” </w:t>
            </w:r>
          </w:p>
          <w:p w14:paraId="2641D465" w14:textId="0001D0FE" w:rsidR="001C453C" w:rsidRPr="001C453C" w:rsidRDefault="00FF178A" w:rsidP="00FF178A">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DDBBE" w14:textId="77777777" w:rsidR="001C453C" w:rsidRPr="001C453C" w:rsidRDefault="001C453C" w:rsidP="00CC626F">
            <w:pPr>
              <w:jc w:val="center"/>
              <w:rPr>
                <w:rFonts w:ascii="Times New Roman" w:eastAsia="Times New Roman" w:hAnsi="Times New Roman" w:cs="Times New Roman"/>
              </w:rPr>
            </w:pPr>
          </w:p>
        </w:tc>
      </w:tr>
      <w:tr w:rsidR="00686378" w:rsidRPr="001C453C" w14:paraId="30B3FFDA"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24757"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7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AAB3" w14:textId="3B8C4681" w:rsidR="001C453C" w:rsidRPr="001C453C" w:rsidRDefault="00FF178A" w:rsidP="001C453C">
            <w:pPr>
              <w:rPr>
                <w:rFonts w:ascii="Times New Roman" w:eastAsia="Times New Roman" w:hAnsi="Times New Roman" w:cs="Times New Roman"/>
              </w:rPr>
            </w:pPr>
            <w:r>
              <w:rPr>
                <w:rFonts w:ascii="Arial" w:eastAsia="Times New Roman" w:hAnsi="Arial" w:cs="Arial"/>
                <w:color w:val="000000"/>
                <w:sz w:val="22"/>
                <w:szCs w:val="22"/>
              </w:rPr>
              <w:t>V</w:t>
            </w:r>
            <w:r w:rsidR="001C453C" w:rsidRPr="001C453C">
              <w:rPr>
                <w:rFonts w:ascii="Arial" w:eastAsia="Times New Roman" w:hAnsi="Arial" w:cs="Arial"/>
                <w:color w:val="000000"/>
                <w:sz w:val="22"/>
                <w:szCs w:val="22"/>
              </w:rPr>
              <w:t xml:space="preserve">isualization workflows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638D" w14:textId="5C9DD65C" w:rsidR="001C453C" w:rsidRPr="001C453C" w:rsidRDefault="00CC626F" w:rsidP="00CC626F">
            <w:pPr>
              <w:jc w:val="center"/>
              <w:rPr>
                <w:rFonts w:ascii="Times New Roman" w:eastAsia="Times New Roman" w:hAnsi="Times New Roman" w:cs="Times New Roman"/>
              </w:rPr>
            </w:pPr>
            <w:r>
              <w:rPr>
                <w:rFonts w:ascii="Arial" w:eastAsia="Times New Roman" w:hAnsi="Arial" w:cs="Arial"/>
                <w:color w:val="000000"/>
                <w:sz w:val="22"/>
                <w:szCs w:val="22"/>
              </w:rPr>
              <w:t>D</w:t>
            </w:r>
            <w:r w:rsidR="001C453C" w:rsidRPr="001C453C">
              <w:rPr>
                <w:rFonts w:ascii="Arial" w:eastAsia="Times New Roman" w:hAnsi="Arial" w:cs="Arial"/>
                <w:color w:val="000000"/>
                <w:sz w:val="22"/>
                <w:szCs w:val="22"/>
              </w:rPr>
              <w:t>one readings</w:t>
            </w:r>
            <w:r w:rsidR="003A1464">
              <w:rPr>
                <w:rFonts w:ascii="Arial" w:eastAsia="Times New Roman" w:hAnsi="Arial" w:cs="Arial"/>
                <w:color w:val="000000"/>
                <w:sz w:val="22"/>
                <w:szCs w:val="22"/>
              </w:rPr>
              <w:t>, sketched visualization(s) for your project</w:t>
            </w:r>
          </w:p>
        </w:tc>
      </w:tr>
      <w:tr w:rsidR="00686378" w:rsidRPr="001C453C" w14:paraId="573C29A8"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B09B1"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8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03B71" w14:textId="7FB45431" w:rsidR="000B2D0B" w:rsidRPr="00FF178A" w:rsidRDefault="000B2D0B" w:rsidP="000B2D0B">
            <w:pPr>
              <w:rPr>
                <w:rFonts w:ascii="Arial" w:eastAsia="Times New Roman" w:hAnsi="Arial" w:cs="Arial"/>
                <w:i/>
                <w:iCs/>
                <w:color w:val="000000"/>
                <w:sz w:val="22"/>
                <w:szCs w:val="22"/>
              </w:rPr>
            </w:pPr>
            <w:r>
              <w:rPr>
                <w:rFonts w:ascii="Arial" w:eastAsia="Times New Roman" w:hAnsi="Arial" w:cs="Arial"/>
                <w:i/>
                <w:iCs/>
                <w:color w:val="000000"/>
                <w:sz w:val="22"/>
                <w:szCs w:val="22"/>
              </w:rPr>
              <w:t>“</w:t>
            </w:r>
            <w:r w:rsidRPr="00FF178A">
              <w:rPr>
                <w:rFonts w:ascii="Arial" w:eastAsia="Times New Roman" w:hAnsi="Arial" w:cs="Arial"/>
                <w:i/>
                <w:iCs/>
                <w:color w:val="000000"/>
                <w:sz w:val="22"/>
                <w:szCs w:val="22"/>
              </w:rPr>
              <w:t xml:space="preserve">Studio time” </w:t>
            </w:r>
          </w:p>
          <w:p w14:paraId="195F8752" w14:textId="2A4520AA" w:rsidR="001C453C" w:rsidRPr="001C453C" w:rsidRDefault="000B2D0B" w:rsidP="000B2D0B">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71B3A" w14:textId="77777777" w:rsidR="001C453C" w:rsidRPr="001C453C" w:rsidRDefault="001C453C" w:rsidP="00CC626F">
            <w:pPr>
              <w:jc w:val="center"/>
              <w:rPr>
                <w:rFonts w:ascii="Times New Roman" w:eastAsia="Times New Roman" w:hAnsi="Times New Roman" w:cs="Times New Roman"/>
              </w:rPr>
            </w:pPr>
          </w:p>
        </w:tc>
      </w:tr>
      <w:tr w:rsidR="00686378" w:rsidRPr="001C453C" w14:paraId="65DDF48F"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6E49B"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9 </w:t>
            </w:r>
            <w:r w:rsidRPr="001C453C">
              <w:rPr>
                <w:rFonts w:ascii="Arial" w:eastAsia="Times New Roman" w:hAnsi="Arial" w:cs="Arial"/>
                <w:color w:val="000000"/>
                <w:sz w:val="22"/>
                <w:szCs w:val="22"/>
              </w:rPr>
              <w:br/>
              <w:t>(2hrs)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D55B0" w14:textId="77777777" w:rsidR="000B2D0B" w:rsidRPr="00FF178A" w:rsidRDefault="000B2D0B" w:rsidP="000B2D0B">
            <w:pPr>
              <w:rPr>
                <w:rFonts w:ascii="Arial" w:eastAsia="Times New Roman" w:hAnsi="Arial" w:cs="Arial"/>
                <w:i/>
                <w:iCs/>
                <w:color w:val="000000"/>
                <w:sz w:val="22"/>
                <w:szCs w:val="22"/>
              </w:rPr>
            </w:pPr>
            <w:r>
              <w:rPr>
                <w:rFonts w:ascii="Arial" w:eastAsia="Times New Roman" w:hAnsi="Arial" w:cs="Arial"/>
                <w:i/>
                <w:iCs/>
                <w:color w:val="000000"/>
                <w:sz w:val="22"/>
                <w:szCs w:val="22"/>
              </w:rPr>
              <w:t>“</w:t>
            </w:r>
            <w:r w:rsidRPr="00FF178A">
              <w:rPr>
                <w:rFonts w:ascii="Arial" w:eastAsia="Times New Roman" w:hAnsi="Arial" w:cs="Arial"/>
                <w:i/>
                <w:iCs/>
                <w:color w:val="000000"/>
                <w:sz w:val="22"/>
                <w:szCs w:val="22"/>
              </w:rPr>
              <w:t xml:space="preserve">Studio time” </w:t>
            </w:r>
          </w:p>
          <w:p w14:paraId="1B4CD3B2" w14:textId="1B5D3B00" w:rsidR="001C453C" w:rsidRPr="001C453C" w:rsidRDefault="000B2D0B" w:rsidP="000B2D0B">
            <w:pPr>
              <w:rPr>
                <w:rFonts w:ascii="Times New Roman" w:eastAsia="Times New Roman" w:hAnsi="Times New Roman" w:cs="Times New Roman"/>
              </w:rPr>
            </w:pPr>
            <w:r w:rsidRPr="00FF178A">
              <w:rPr>
                <w:rFonts w:ascii="Arial" w:eastAsia="Times New Roman" w:hAnsi="Arial" w:cs="Arial"/>
                <w:i/>
                <w:iCs/>
                <w:color w:val="000000"/>
                <w:sz w:val="22"/>
                <w:szCs w:val="22"/>
              </w:rPr>
              <w:t>(work 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20EC8" w14:textId="77777777" w:rsidR="001C453C" w:rsidRPr="001C453C" w:rsidRDefault="001C453C" w:rsidP="00CC626F">
            <w:pPr>
              <w:jc w:val="center"/>
              <w:rPr>
                <w:rFonts w:ascii="Times New Roman" w:eastAsia="Times New Roman" w:hAnsi="Times New Roman" w:cs="Times New Roman"/>
              </w:rPr>
            </w:pPr>
          </w:p>
        </w:tc>
      </w:tr>
      <w:tr w:rsidR="00686378" w:rsidRPr="001C453C" w14:paraId="7591A9DD" w14:textId="77777777" w:rsidTr="001C453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BECFE" w14:textId="77777777" w:rsidR="001C453C" w:rsidRPr="001C453C" w:rsidRDefault="001C453C" w:rsidP="001C453C">
            <w:pPr>
              <w:jc w:val="center"/>
              <w:rPr>
                <w:rFonts w:ascii="Times New Roman" w:eastAsia="Times New Roman" w:hAnsi="Times New Roman" w:cs="Times New Roman"/>
              </w:rPr>
            </w:pPr>
            <w:r w:rsidRPr="001C453C">
              <w:rPr>
                <w:rFonts w:ascii="Arial" w:eastAsia="Times New Roman" w:hAnsi="Arial" w:cs="Arial"/>
                <w:color w:val="000000"/>
                <w:sz w:val="22"/>
                <w:szCs w:val="22"/>
              </w:rPr>
              <w:t xml:space="preserve">10 </w:t>
            </w:r>
            <w:r w:rsidRPr="001C453C">
              <w:rPr>
                <w:rFonts w:ascii="Arial" w:eastAsia="Times New Roman" w:hAnsi="Arial" w:cs="Arial"/>
                <w:color w:val="000000"/>
                <w:sz w:val="22"/>
                <w:szCs w:val="22"/>
              </w:rPr>
              <w:br/>
              <w:t>(3hrs)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F73FC" w14:textId="567C659D" w:rsidR="001C453C" w:rsidRPr="001C453C" w:rsidRDefault="000B2D0B" w:rsidP="001C453C">
            <w:pPr>
              <w:rPr>
                <w:rFonts w:ascii="Times New Roman" w:eastAsia="Times New Roman" w:hAnsi="Times New Roman" w:cs="Times New Roman"/>
              </w:rPr>
            </w:pPr>
            <w:r>
              <w:rPr>
                <w:rFonts w:ascii="Arial" w:eastAsia="Times New Roman" w:hAnsi="Arial" w:cs="Arial"/>
                <w:color w:val="000000"/>
                <w:sz w:val="22"/>
                <w:szCs w:val="22"/>
              </w:rPr>
              <w:t>Final presentations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16EBA" w14:textId="6967E37E" w:rsidR="001C453C" w:rsidRPr="001C453C" w:rsidRDefault="00364638" w:rsidP="00CC626F">
            <w:pPr>
              <w:jc w:val="center"/>
              <w:rPr>
                <w:rFonts w:ascii="Times New Roman" w:eastAsia="Times New Roman" w:hAnsi="Times New Roman" w:cs="Times New Roman"/>
              </w:rPr>
            </w:pPr>
            <w:r>
              <w:rPr>
                <w:rFonts w:ascii="Arial" w:eastAsia="Times New Roman" w:hAnsi="Arial" w:cs="Arial"/>
                <w:color w:val="000000"/>
                <w:sz w:val="22"/>
                <w:szCs w:val="22"/>
              </w:rPr>
              <w:t>C</w:t>
            </w:r>
            <w:r w:rsidR="001C453C" w:rsidRPr="001C453C">
              <w:rPr>
                <w:rFonts w:ascii="Arial" w:eastAsia="Times New Roman" w:hAnsi="Arial" w:cs="Arial"/>
                <w:color w:val="000000"/>
                <w:sz w:val="22"/>
                <w:szCs w:val="22"/>
              </w:rPr>
              <w:t xml:space="preserve">reated a presentation of your </w:t>
            </w:r>
            <w:r>
              <w:rPr>
                <w:rFonts w:ascii="Arial" w:eastAsia="Times New Roman" w:hAnsi="Arial" w:cs="Arial"/>
                <w:color w:val="000000"/>
                <w:sz w:val="22"/>
                <w:szCs w:val="22"/>
              </w:rPr>
              <w:t xml:space="preserve">pipeline, key </w:t>
            </w:r>
            <w:proofErr w:type="gramStart"/>
            <w:r>
              <w:rPr>
                <w:rFonts w:ascii="Arial" w:eastAsia="Times New Roman" w:hAnsi="Arial" w:cs="Arial"/>
                <w:color w:val="000000"/>
                <w:sz w:val="22"/>
                <w:szCs w:val="22"/>
              </w:rPr>
              <w:t xml:space="preserve">results, </w:t>
            </w:r>
            <w:r w:rsidR="001C453C" w:rsidRPr="001C453C">
              <w:rPr>
                <w:rFonts w:ascii="Arial" w:eastAsia="Times New Roman" w:hAnsi="Arial" w:cs="Arial"/>
                <w:color w:val="000000"/>
                <w:sz w:val="22"/>
                <w:szCs w:val="22"/>
              </w:rPr>
              <w:t xml:space="preserve"> visualizations</w:t>
            </w:r>
            <w:proofErr w:type="gramEnd"/>
          </w:p>
        </w:tc>
      </w:tr>
    </w:tbl>
    <w:p w14:paraId="72C0E6B7" w14:textId="77777777" w:rsidR="00BE26CF" w:rsidRDefault="00BE26CF" w:rsidP="00387E73">
      <w:pPr>
        <w:rPr>
          <w:rFonts w:ascii="Times" w:hAnsi="Times"/>
          <w:b/>
        </w:rPr>
      </w:pPr>
    </w:p>
    <w:p w14:paraId="522EB4D9" w14:textId="474B453F" w:rsidR="00AE5377" w:rsidRPr="0018205C" w:rsidRDefault="00387E73" w:rsidP="00387E73">
      <w:pPr>
        <w:rPr>
          <w:rFonts w:ascii="Times" w:hAnsi="Times"/>
        </w:rPr>
      </w:pPr>
      <w:r w:rsidRPr="00A16C43">
        <w:rPr>
          <w:rFonts w:ascii="Times" w:hAnsi="Times"/>
          <w:b/>
        </w:rPr>
        <w:t>Course materials</w:t>
      </w:r>
    </w:p>
    <w:p w14:paraId="06328E5B" w14:textId="5EC047DF" w:rsidR="000F204C" w:rsidRDefault="000F204C" w:rsidP="000F204C">
      <w:r>
        <w:t xml:space="preserve">All available on </w:t>
      </w:r>
      <w:hyperlink r:id="rId8" w:history="1">
        <w:r w:rsidR="009C0421" w:rsidRPr="00D41D5E">
          <w:rPr>
            <w:rStyle w:val="Hyperlink"/>
          </w:rPr>
          <w:t>https://github.com/analyticalworkflows</w:t>
        </w:r>
      </w:hyperlink>
    </w:p>
    <w:p w14:paraId="7E8B81B8" w14:textId="77777777" w:rsidR="001C453C" w:rsidRDefault="001C453C" w:rsidP="004D6710">
      <w:pPr>
        <w:rPr>
          <w:rFonts w:ascii="Times" w:hAnsi="Times"/>
        </w:rPr>
      </w:pPr>
    </w:p>
    <w:p w14:paraId="290A8E44" w14:textId="3FB42F68" w:rsidR="004D6710" w:rsidRPr="00A16C43" w:rsidRDefault="004D6710" w:rsidP="004D6710">
      <w:pPr>
        <w:rPr>
          <w:rFonts w:ascii="Times" w:hAnsi="Times"/>
        </w:rPr>
      </w:pPr>
      <w:r w:rsidRPr="00A16C43">
        <w:rPr>
          <w:rFonts w:ascii="Times" w:hAnsi="Times"/>
          <w:b/>
        </w:rPr>
        <w:t>Evaluation of Student Performance</w:t>
      </w:r>
    </w:p>
    <w:p w14:paraId="76F28B9A" w14:textId="2590B697" w:rsidR="002A4CBE" w:rsidRDefault="004D6710" w:rsidP="00FB6B7D">
      <w:pPr>
        <w:rPr>
          <w:rFonts w:ascii="Times" w:hAnsi="Times"/>
          <w:b/>
        </w:rPr>
      </w:pPr>
      <w:r w:rsidRPr="00A16C43">
        <w:rPr>
          <w:rFonts w:ascii="Times" w:hAnsi="Times"/>
        </w:rPr>
        <w:t xml:space="preserve">Grading </w:t>
      </w:r>
      <w:r w:rsidR="002A4CBE">
        <w:rPr>
          <w:rFonts w:ascii="Times" w:hAnsi="Times"/>
        </w:rPr>
        <w:t xml:space="preserve">(A-F) </w:t>
      </w:r>
      <w:r w:rsidRPr="00A16C43">
        <w:rPr>
          <w:rFonts w:ascii="Times" w:hAnsi="Times"/>
        </w:rPr>
        <w:t>will be based on</w:t>
      </w:r>
      <w:r w:rsidR="00311DBA">
        <w:rPr>
          <w:rFonts w:ascii="Times" w:hAnsi="Times"/>
        </w:rPr>
        <w:t xml:space="preserve">: initial and final presentations (see Rubric on the </w:t>
      </w:r>
      <w:proofErr w:type="spellStart"/>
      <w:r w:rsidR="00311DBA">
        <w:rPr>
          <w:rFonts w:ascii="Times" w:hAnsi="Times"/>
        </w:rPr>
        <w:t>Github</w:t>
      </w:r>
      <w:proofErr w:type="spellEnd"/>
      <w:r w:rsidR="00311DBA">
        <w:rPr>
          <w:rFonts w:ascii="Times" w:hAnsi="Times"/>
        </w:rPr>
        <w:t xml:space="preserve"> repo), and participation</w:t>
      </w:r>
      <w:r w:rsidR="00E14E2C">
        <w:rPr>
          <w:rFonts w:ascii="Times" w:hAnsi="Times"/>
        </w:rPr>
        <w:t xml:space="preserve">. </w:t>
      </w:r>
      <w:r w:rsidR="00DF3F28">
        <w:rPr>
          <w:rFonts w:ascii="Times" w:hAnsi="Times"/>
          <w:u w:val="single"/>
        </w:rPr>
        <w:t>A</w:t>
      </w:r>
      <w:r w:rsidR="00906789" w:rsidRPr="00D11F8F">
        <w:rPr>
          <w:rFonts w:ascii="Times" w:hAnsi="Times"/>
          <w:u w:val="single"/>
        </w:rPr>
        <w:t xml:space="preserve">ccommodations </w:t>
      </w:r>
      <w:r w:rsidR="00DF3F28">
        <w:rPr>
          <w:rFonts w:ascii="Times" w:hAnsi="Times"/>
          <w:u w:val="single"/>
        </w:rPr>
        <w:t xml:space="preserve">for missed classes </w:t>
      </w:r>
      <w:r w:rsidR="00906789" w:rsidRPr="00D11F8F">
        <w:rPr>
          <w:rFonts w:ascii="Times" w:hAnsi="Times"/>
          <w:u w:val="single"/>
        </w:rPr>
        <w:t xml:space="preserve">(e.g. due to fieldwork) are </w:t>
      </w:r>
      <w:r w:rsidR="001E4C22">
        <w:rPr>
          <w:rFonts w:ascii="Times" w:hAnsi="Times"/>
          <w:u w:val="single"/>
        </w:rPr>
        <w:t xml:space="preserve">OK </w:t>
      </w:r>
      <w:r w:rsidR="00906789" w:rsidRPr="00D11F8F">
        <w:rPr>
          <w:rFonts w:ascii="Times" w:hAnsi="Times"/>
          <w:u w:val="single"/>
        </w:rPr>
        <w:t xml:space="preserve">in principle, as long as we can identify a path to </w:t>
      </w:r>
      <w:r w:rsidR="00280E13">
        <w:rPr>
          <w:rFonts w:ascii="Times" w:hAnsi="Times"/>
          <w:u w:val="single"/>
        </w:rPr>
        <w:t xml:space="preserve">fully </w:t>
      </w:r>
      <w:r w:rsidR="00906789" w:rsidRPr="00D11F8F">
        <w:rPr>
          <w:rFonts w:ascii="Times" w:hAnsi="Times"/>
          <w:u w:val="single"/>
        </w:rPr>
        <w:t>participating in the course</w:t>
      </w:r>
      <w:r w:rsidR="00BA320B">
        <w:rPr>
          <w:rFonts w:ascii="Times" w:hAnsi="Times"/>
          <w:u w:val="single"/>
        </w:rPr>
        <w:t>. P</w:t>
      </w:r>
      <w:r w:rsidR="00906789" w:rsidRPr="00D11F8F">
        <w:rPr>
          <w:rFonts w:ascii="Times" w:hAnsi="Times"/>
          <w:u w:val="single"/>
        </w:rPr>
        <w:t>lease discuss your specific situation with the instructor during Week 1</w:t>
      </w:r>
      <w:r w:rsidR="00663670" w:rsidRPr="00D11F8F">
        <w:rPr>
          <w:rFonts w:ascii="Times" w:hAnsi="Times"/>
          <w:u w:val="single"/>
        </w:rPr>
        <w:t>.</w:t>
      </w:r>
      <w:r w:rsidR="00663670">
        <w:rPr>
          <w:rFonts w:ascii="Times" w:hAnsi="Times"/>
        </w:rPr>
        <w:t xml:space="preserve"> </w:t>
      </w:r>
      <w:r w:rsidR="00310DC7">
        <w:rPr>
          <w:rFonts w:ascii="Times" w:hAnsi="Times"/>
        </w:rPr>
        <w:t xml:space="preserve">I </w:t>
      </w:r>
      <w:r w:rsidR="007245BB">
        <w:rPr>
          <w:rFonts w:ascii="Times" w:hAnsi="Times"/>
        </w:rPr>
        <w:t xml:space="preserve">expect that everyone who puts effort into the class will get a </w:t>
      </w:r>
      <w:r w:rsidR="00586A89">
        <w:rPr>
          <w:rFonts w:ascii="Times" w:hAnsi="Times"/>
        </w:rPr>
        <w:t>grade they are happy with.</w:t>
      </w:r>
    </w:p>
    <w:p w14:paraId="434E6720" w14:textId="7CB97F97" w:rsidR="00FB6B7D" w:rsidRPr="00A16C43" w:rsidRDefault="00FB6B7D" w:rsidP="00FB6B7D">
      <w:pPr>
        <w:rPr>
          <w:rFonts w:ascii="Times" w:hAnsi="Times"/>
          <w:b/>
        </w:rPr>
      </w:pPr>
      <w:r w:rsidRPr="00A16C43">
        <w:rPr>
          <w:rFonts w:ascii="Times" w:hAnsi="Times"/>
          <w:b/>
        </w:rPr>
        <w:t xml:space="preserve">Course </w:t>
      </w:r>
      <w:r w:rsidR="008C4AA8">
        <w:rPr>
          <w:rFonts w:ascii="Times" w:hAnsi="Times"/>
          <w:b/>
        </w:rPr>
        <w:t>P</w:t>
      </w:r>
      <w:r w:rsidRPr="00A16C43">
        <w:rPr>
          <w:rFonts w:ascii="Times" w:hAnsi="Times"/>
          <w:b/>
        </w:rPr>
        <w:t>olicies</w:t>
      </w:r>
    </w:p>
    <w:p w14:paraId="31D70500" w14:textId="77E46E84" w:rsidR="00FB6B7D" w:rsidRDefault="00FB6B7D" w:rsidP="00FB6B7D">
      <w:pPr>
        <w:rPr>
          <w:rFonts w:ascii="Times" w:hAnsi="Times"/>
          <w:i/>
        </w:rPr>
      </w:pPr>
    </w:p>
    <w:p w14:paraId="1F59372D" w14:textId="77777777" w:rsidR="00FE7F1B" w:rsidRPr="00A16C43" w:rsidRDefault="00FE7F1B" w:rsidP="00FE7F1B">
      <w:pPr>
        <w:rPr>
          <w:rFonts w:ascii="Times" w:hAnsi="Times"/>
          <w:i/>
        </w:rPr>
      </w:pPr>
      <w:r>
        <w:rPr>
          <w:rFonts w:ascii="Times" w:hAnsi="Times"/>
          <w:i/>
        </w:rPr>
        <w:t>Equity Justice and Inclusion</w:t>
      </w:r>
    </w:p>
    <w:p w14:paraId="3CA66AA7" w14:textId="557A3223" w:rsidR="00FE7F1B" w:rsidRPr="00312998" w:rsidRDefault="00FE7F1B" w:rsidP="00FE7F1B">
      <w:pPr>
        <w:rPr>
          <w:rFonts w:ascii="Times" w:eastAsia="Times New Roman" w:hAnsi="Times" w:cs="Times New Roman"/>
        </w:rPr>
      </w:pPr>
      <w:r>
        <w:rPr>
          <w:rFonts w:ascii="Times" w:hAnsi="Times"/>
        </w:rPr>
        <w:t xml:space="preserve">Oregon State </w:t>
      </w:r>
      <w:r w:rsidRPr="00312998">
        <w:rPr>
          <w:rFonts w:ascii="Times" w:hAnsi="Times"/>
        </w:rPr>
        <w:t>University</w:t>
      </w:r>
      <w:r w:rsidR="006257E6" w:rsidRPr="00312998">
        <w:rPr>
          <w:rFonts w:ascii="Times" w:hAnsi="Times"/>
        </w:rPr>
        <w:t>, and the Department of Integrative Biology</w:t>
      </w:r>
      <w:r w:rsidR="00C147C2" w:rsidRPr="00312998">
        <w:rPr>
          <w:rFonts w:ascii="Times" w:hAnsi="Times"/>
        </w:rPr>
        <w:t xml:space="preserve">, </w:t>
      </w:r>
      <w:r w:rsidRPr="00312998">
        <w:rPr>
          <w:rFonts w:ascii="Times" w:hAnsi="Times"/>
        </w:rPr>
        <w:t>ha</w:t>
      </w:r>
      <w:r w:rsidR="006257E6" w:rsidRPr="00312998">
        <w:rPr>
          <w:rFonts w:ascii="Times" w:hAnsi="Times"/>
        </w:rPr>
        <w:t xml:space="preserve">ve </w:t>
      </w:r>
      <w:r w:rsidRPr="00312998">
        <w:rPr>
          <w:rFonts w:ascii="Times" w:hAnsi="Times"/>
        </w:rPr>
        <w:t>work to do on improving the level of equity, justice and inclusion in our community.</w:t>
      </w:r>
      <w:r w:rsidR="00293AE6" w:rsidRPr="00312998">
        <w:rPr>
          <w:rFonts w:ascii="Times" w:hAnsi="Times"/>
        </w:rPr>
        <w:t xml:space="preserve"> </w:t>
      </w:r>
      <w:r w:rsidR="00F12F4D">
        <w:rPr>
          <w:rFonts w:ascii="Times" w:hAnsi="Times"/>
        </w:rPr>
        <w:t>T</w:t>
      </w:r>
      <w:r w:rsidR="00A10E58" w:rsidRPr="00312998">
        <w:rPr>
          <w:rFonts w:ascii="Times" w:hAnsi="Times"/>
        </w:rPr>
        <w:t xml:space="preserve">he instructors and students in this class </w:t>
      </w:r>
      <w:r w:rsidR="00843403">
        <w:rPr>
          <w:rFonts w:ascii="Times" w:hAnsi="Times"/>
        </w:rPr>
        <w:t>will</w:t>
      </w:r>
      <w:r w:rsidR="00A10E58" w:rsidRPr="00312998">
        <w:rPr>
          <w:rFonts w:ascii="Times" w:hAnsi="Times"/>
        </w:rPr>
        <w:t xml:space="preserve"> </w:t>
      </w:r>
      <w:r w:rsidR="009B29B2">
        <w:rPr>
          <w:rFonts w:ascii="Times" w:hAnsi="Times"/>
        </w:rPr>
        <w:t>take responsibility</w:t>
      </w:r>
      <w:r w:rsidR="00843403">
        <w:rPr>
          <w:rFonts w:ascii="Times" w:hAnsi="Times"/>
        </w:rPr>
        <w:t xml:space="preserve"> </w:t>
      </w:r>
      <w:r w:rsidR="009B29B2">
        <w:rPr>
          <w:rFonts w:ascii="Times" w:hAnsi="Times"/>
        </w:rPr>
        <w:t xml:space="preserve">for </w:t>
      </w:r>
      <w:r w:rsidR="00843403">
        <w:rPr>
          <w:rFonts w:ascii="Times" w:hAnsi="Times"/>
        </w:rPr>
        <w:t>creat</w:t>
      </w:r>
      <w:r w:rsidR="009B29B2">
        <w:rPr>
          <w:rFonts w:ascii="Times" w:hAnsi="Times"/>
        </w:rPr>
        <w:t>ing</w:t>
      </w:r>
      <w:r w:rsidR="00843403">
        <w:rPr>
          <w:rFonts w:ascii="Times" w:hAnsi="Times"/>
        </w:rPr>
        <w:t xml:space="preserve"> </w:t>
      </w:r>
      <w:r w:rsidRPr="00312998">
        <w:rPr>
          <w:rFonts w:ascii="Times" w:hAnsi="Times"/>
        </w:rPr>
        <w:t xml:space="preserve">an affirming climate for </w:t>
      </w:r>
      <w:r w:rsidR="00A06674">
        <w:rPr>
          <w:rFonts w:ascii="Times" w:hAnsi="Times"/>
        </w:rPr>
        <w:t>everyone</w:t>
      </w:r>
      <w:r w:rsidR="00064FD2">
        <w:rPr>
          <w:rFonts w:ascii="Times" w:hAnsi="Times"/>
        </w:rPr>
        <w:t xml:space="preserve"> in the course</w:t>
      </w:r>
      <w:r w:rsidR="00641122" w:rsidRPr="00312998">
        <w:rPr>
          <w:rFonts w:ascii="Times" w:hAnsi="Times"/>
        </w:rPr>
        <w:t xml:space="preserve">, </w:t>
      </w:r>
      <w:r w:rsidR="00DA26E1">
        <w:rPr>
          <w:rFonts w:ascii="Times" w:hAnsi="Times"/>
        </w:rPr>
        <w:t xml:space="preserve">and </w:t>
      </w:r>
      <w:r w:rsidR="00641122" w:rsidRPr="00312998">
        <w:rPr>
          <w:rFonts w:ascii="Times" w:hAnsi="Times"/>
        </w:rPr>
        <w:t>especially</w:t>
      </w:r>
      <w:r w:rsidRPr="00312998">
        <w:rPr>
          <w:rFonts w:ascii="Times" w:hAnsi="Times"/>
        </w:rPr>
        <w:t xml:space="preserve"> </w:t>
      </w:r>
      <w:r w:rsidR="00EC1828" w:rsidRPr="00312998">
        <w:rPr>
          <w:rFonts w:ascii="Times" w:hAnsi="Times"/>
        </w:rPr>
        <w:t xml:space="preserve">for those who are </w:t>
      </w:r>
      <w:r w:rsidRPr="00312998">
        <w:rPr>
          <w:rFonts w:ascii="Times" w:hAnsi="Times"/>
        </w:rPr>
        <w:t>underrepresented and marginalized</w:t>
      </w:r>
      <w:r w:rsidR="00596E0F" w:rsidRPr="00312998">
        <w:rPr>
          <w:rFonts w:ascii="Times" w:hAnsi="Times"/>
        </w:rPr>
        <w:t xml:space="preserve"> in academia and in our society</w:t>
      </w:r>
      <w:r w:rsidR="00312998" w:rsidRPr="00312998">
        <w:rPr>
          <w:rFonts w:ascii="Times" w:hAnsi="Times"/>
        </w:rPr>
        <w:t xml:space="preserve">, because of their </w:t>
      </w:r>
      <w:r w:rsidR="00312998" w:rsidRPr="00312998">
        <w:rPr>
          <w:rFonts w:ascii="Times" w:eastAsia="Times New Roman" w:hAnsi="Times" w:cs="Arial"/>
          <w:shd w:val="clear" w:color="auto" w:fill="FFFFFF"/>
        </w:rPr>
        <w:t xml:space="preserve">race, creed, color, sex, religion, national origin, citizenship status, ancestry, genetic information, pregnancy, marital status, domestic partnership status, familial status, age, body size, education level, disability, veteran status, sexual orientation, </w:t>
      </w:r>
      <w:r w:rsidR="00D16608">
        <w:rPr>
          <w:rFonts w:ascii="Times" w:eastAsia="Times New Roman" w:hAnsi="Times" w:cs="Arial"/>
          <w:shd w:val="clear" w:color="auto" w:fill="FFFFFF"/>
        </w:rPr>
        <w:t xml:space="preserve">and </w:t>
      </w:r>
      <w:r w:rsidR="00312998" w:rsidRPr="00312998">
        <w:rPr>
          <w:rFonts w:ascii="Times" w:eastAsia="Times New Roman" w:hAnsi="Times" w:cs="Arial"/>
          <w:shd w:val="clear" w:color="auto" w:fill="FFFFFF"/>
        </w:rPr>
        <w:t>gender identity or expression</w:t>
      </w:r>
      <w:r w:rsidR="008E7C28" w:rsidRPr="00312998">
        <w:rPr>
          <w:rFonts w:ascii="Times" w:hAnsi="Times"/>
        </w:rPr>
        <w:t>.</w:t>
      </w:r>
      <w:r w:rsidR="004B2AAB" w:rsidRPr="00312998">
        <w:rPr>
          <w:rFonts w:ascii="Times" w:hAnsi="Times"/>
        </w:rPr>
        <w:t xml:space="preserve"> </w:t>
      </w:r>
      <w:r w:rsidR="005B2BE5" w:rsidRPr="00312998">
        <w:rPr>
          <w:rFonts w:ascii="Times" w:hAnsi="Times"/>
        </w:rPr>
        <w:t>If you have concerns or suggestions related to these issues as they pertain to the course, please do not hesitate to contact m</w:t>
      </w:r>
      <w:r w:rsidR="00673C6D" w:rsidRPr="00312998">
        <w:rPr>
          <w:rFonts w:ascii="Times" w:hAnsi="Times"/>
        </w:rPr>
        <w:t xml:space="preserve">e </w:t>
      </w:r>
      <w:r w:rsidR="00EE106F" w:rsidRPr="00312998">
        <w:rPr>
          <w:rFonts w:ascii="Times" w:hAnsi="Times"/>
        </w:rPr>
        <w:t>and/or</w:t>
      </w:r>
      <w:r w:rsidR="00AC5DC3" w:rsidRPr="00312998">
        <w:rPr>
          <w:rFonts w:ascii="Times" w:hAnsi="Times"/>
        </w:rPr>
        <w:t xml:space="preserve"> </w:t>
      </w:r>
      <w:r w:rsidR="00013DB3" w:rsidRPr="00312998">
        <w:rPr>
          <w:rFonts w:ascii="Times" w:hAnsi="Times"/>
        </w:rPr>
        <w:t>the</w:t>
      </w:r>
      <w:r w:rsidR="00AC5DC3" w:rsidRPr="00312998">
        <w:rPr>
          <w:rFonts w:ascii="Times" w:hAnsi="Times"/>
        </w:rPr>
        <w:t xml:space="preserve"> Office for Institutional Diversity (https://diversity.oregonstate.edu/).</w:t>
      </w:r>
    </w:p>
    <w:p w14:paraId="01B696E8" w14:textId="77777777" w:rsidR="00FB6B7D" w:rsidRPr="00A16C43" w:rsidRDefault="00FB6B7D" w:rsidP="00FB6B7D">
      <w:pPr>
        <w:rPr>
          <w:rFonts w:ascii="Times" w:hAnsi="Times"/>
        </w:rPr>
      </w:pPr>
    </w:p>
    <w:p w14:paraId="54C7E978" w14:textId="77777777" w:rsidR="00FB6B7D" w:rsidRPr="00A16C43" w:rsidRDefault="00FB6B7D" w:rsidP="00FB6B7D">
      <w:pPr>
        <w:rPr>
          <w:rFonts w:ascii="Times" w:hAnsi="Times"/>
          <w:i/>
        </w:rPr>
      </w:pPr>
      <w:r w:rsidRPr="00A16C43">
        <w:rPr>
          <w:rFonts w:ascii="Times" w:hAnsi="Times"/>
          <w:i/>
        </w:rPr>
        <w:t>Student Conduct</w:t>
      </w:r>
    </w:p>
    <w:p w14:paraId="14547A5D" w14:textId="77777777" w:rsidR="00FB6B7D" w:rsidRPr="00A16C43" w:rsidRDefault="00FB6B7D" w:rsidP="00FB6B7D">
      <w:pPr>
        <w:rPr>
          <w:rFonts w:ascii="Times" w:hAnsi="Times"/>
        </w:rPr>
      </w:pPr>
      <w:r w:rsidRPr="00A16C43">
        <w:rPr>
          <w:rFonts w:ascii="Times" w:hAnsi="Times"/>
        </w:rPr>
        <w:t xml:space="preserve">Choosing to join the Oregon State University community obligates each member to a code of responsible behavior, which is outlined in the Student Conduct Code, available at http://oregonstate.edu/studentconduct/offenses-0.  This Code </w:t>
      </w:r>
      <w:proofErr w:type="gramStart"/>
      <w:r w:rsidRPr="00A16C43">
        <w:rPr>
          <w:rFonts w:ascii="Times" w:hAnsi="Times"/>
        </w:rPr>
        <w:t>is based on the assumption</w:t>
      </w:r>
      <w:proofErr w:type="gramEnd"/>
      <w:r w:rsidRPr="00A16C43">
        <w:rPr>
          <w:rFonts w:ascii="Times" w:hAnsi="Times"/>
        </w:rPr>
        <w:t xml:space="preserve"> that all persons must treat one another with dignity and respect in order for scholarship to thrive.  </w:t>
      </w:r>
    </w:p>
    <w:p w14:paraId="07E6FD22" w14:textId="77777777" w:rsidR="00FB6B7D" w:rsidRPr="00A16C43" w:rsidRDefault="00FB6B7D" w:rsidP="00FB6B7D">
      <w:pPr>
        <w:rPr>
          <w:rFonts w:ascii="Times" w:hAnsi="Times"/>
        </w:rPr>
      </w:pPr>
    </w:p>
    <w:p w14:paraId="32C5A936" w14:textId="77777777" w:rsidR="00FB6B7D" w:rsidRPr="00A16C43" w:rsidRDefault="00FB6B7D" w:rsidP="00FB6B7D">
      <w:pPr>
        <w:rPr>
          <w:rFonts w:ascii="Times" w:hAnsi="Times"/>
          <w:i/>
        </w:rPr>
      </w:pPr>
      <w:r w:rsidRPr="00A16C43">
        <w:rPr>
          <w:rFonts w:ascii="Times" w:hAnsi="Times"/>
          <w:i/>
        </w:rPr>
        <w:t xml:space="preserve">Statement Regarding Students with Disabilities </w:t>
      </w:r>
    </w:p>
    <w:p w14:paraId="63F93C01" w14:textId="7796A47D" w:rsidR="00FB6B7D" w:rsidRPr="00A16C43" w:rsidRDefault="00FB6B7D" w:rsidP="00FB6B7D">
      <w:pPr>
        <w:rPr>
          <w:rFonts w:ascii="Times" w:hAnsi="Times"/>
        </w:rPr>
      </w:pPr>
      <w:r w:rsidRPr="00A16C43">
        <w:rPr>
          <w:rFonts w:ascii="Times" w:hAnsi="Times"/>
        </w:rPr>
        <w:t>Accommodations for students with disabilities are determined and approved by Disability Access Services (DAS). If you, as a student, believe you are eligible for accommodations but have not obtained approval please contact DAS immediately at 541-737-4098 or at http://ds.oregonstate.edu.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6B7FE5D3" w14:textId="77777777" w:rsidR="00FB6B7D" w:rsidRPr="00A16C43" w:rsidRDefault="00FB6B7D" w:rsidP="00FB6B7D">
      <w:pPr>
        <w:rPr>
          <w:rFonts w:ascii="Times" w:hAnsi="Times"/>
        </w:rPr>
      </w:pPr>
    </w:p>
    <w:p w14:paraId="2A32A959" w14:textId="77777777" w:rsidR="00FB6B7D" w:rsidRPr="00A16C43" w:rsidRDefault="00FB6B7D" w:rsidP="00FB6B7D">
      <w:pPr>
        <w:rPr>
          <w:rFonts w:ascii="Times" w:hAnsi="Times"/>
          <w:i/>
        </w:rPr>
      </w:pPr>
      <w:r w:rsidRPr="00A16C43">
        <w:rPr>
          <w:rFonts w:ascii="Times" w:hAnsi="Times"/>
          <w:i/>
        </w:rPr>
        <w:t xml:space="preserve">Religious Holidays </w:t>
      </w:r>
    </w:p>
    <w:p w14:paraId="12CB5EF5" w14:textId="42FEC90E" w:rsidR="007E4070" w:rsidRPr="00184744" w:rsidRDefault="00FB6B7D" w:rsidP="007E4070">
      <w:pPr>
        <w:rPr>
          <w:rFonts w:ascii="Times" w:hAnsi="Times"/>
        </w:rPr>
      </w:pPr>
      <w:r w:rsidRPr="00A16C43">
        <w:rPr>
          <w:rFonts w:ascii="Times" w:hAnsi="Times"/>
        </w:rPr>
        <w:t>Oregon State University strives to respect all religious practices.  If you have religious holidays that are in conflict with any of the requirements of this class, please see me immediately so that we can make alternative arrangements.</w:t>
      </w:r>
    </w:p>
    <w:p w14:paraId="0B99FF3F" w14:textId="385A5399" w:rsidR="00275EBA" w:rsidRPr="00184744" w:rsidRDefault="00275EBA" w:rsidP="00184744">
      <w:pPr>
        <w:ind w:firstLine="90"/>
        <w:rPr>
          <w:rFonts w:ascii="Times" w:hAnsi="Times"/>
        </w:rPr>
      </w:pPr>
    </w:p>
    <w:sectPr w:rsidR="00275EBA" w:rsidRPr="00184744" w:rsidSect="00B66EC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46DD" w14:textId="77777777" w:rsidR="00D82112" w:rsidRDefault="00D82112" w:rsidP="00DB2DB1">
      <w:r>
        <w:separator/>
      </w:r>
    </w:p>
  </w:endnote>
  <w:endnote w:type="continuationSeparator" w:id="0">
    <w:p w14:paraId="3F5968F8" w14:textId="77777777" w:rsidR="00D82112" w:rsidRDefault="00D82112" w:rsidP="00DB2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3191269"/>
      <w:docPartObj>
        <w:docPartGallery w:val="Page Numbers (Bottom of Page)"/>
        <w:docPartUnique/>
      </w:docPartObj>
    </w:sdtPr>
    <w:sdtEndPr>
      <w:rPr>
        <w:rStyle w:val="PageNumber"/>
      </w:rPr>
    </w:sdtEndPr>
    <w:sdtContent>
      <w:p w14:paraId="3828012E" w14:textId="3E882351" w:rsidR="00DB2DB1" w:rsidRDefault="00DB2DB1" w:rsidP="00095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77FCC0" w14:textId="77777777" w:rsidR="00DB2DB1" w:rsidRDefault="00DB2DB1" w:rsidP="00DB2D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155984"/>
      <w:docPartObj>
        <w:docPartGallery w:val="Page Numbers (Bottom of Page)"/>
        <w:docPartUnique/>
      </w:docPartObj>
    </w:sdtPr>
    <w:sdtEndPr>
      <w:rPr>
        <w:rStyle w:val="PageNumber"/>
      </w:rPr>
    </w:sdtEndPr>
    <w:sdtContent>
      <w:p w14:paraId="6F36CAF3" w14:textId="79AC1D18" w:rsidR="00DB2DB1" w:rsidRDefault="00DB2DB1" w:rsidP="000957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774248" w14:textId="77777777" w:rsidR="00DB2DB1" w:rsidRDefault="00DB2DB1" w:rsidP="00DB2DB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2324" w14:textId="77777777" w:rsidR="009C0421" w:rsidRDefault="009C0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62823" w14:textId="77777777" w:rsidR="00D82112" w:rsidRDefault="00D82112" w:rsidP="00DB2DB1">
      <w:r>
        <w:separator/>
      </w:r>
    </w:p>
  </w:footnote>
  <w:footnote w:type="continuationSeparator" w:id="0">
    <w:p w14:paraId="4FA13005" w14:textId="77777777" w:rsidR="00D82112" w:rsidRDefault="00D82112" w:rsidP="00DB2D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9174C" w14:textId="77777777" w:rsidR="009C0421" w:rsidRDefault="009C04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B3B6F" w14:textId="77777777" w:rsidR="009C0421" w:rsidRDefault="009C0421" w:rsidP="009C0421">
    <w:r>
      <w:t xml:space="preserve">Available on </w:t>
    </w:r>
    <w:hyperlink r:id="rId1" w:history="1">
      <w:r>
        <w:rPr>
          <w:rStyle w:val="Hyperlink"/>
        </w:rPr>
        <w:t>https://github.com/analyticalworkflows</w:t>
      </w:r>
    </w:hyperlink>
  </w:p>
  <w:p w14:paraId="05BB6163" w14:textId="2481357A" w:rsidR="009C0421" w:rsidRDefault="009C0421">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A620D" w14:textId="77777777" w:rsidR="009C0421" w:rsidRDefault="009C04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54B52"/>
    <w:multiLevelType w:val="hybridMultilevel"/>
    <w:tmpl w:val="12687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64F98"/>
    <w:multiLevelType w:val="hybridMultilevel"/>
    <w:tmpl w:val="694C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04F0D"/>
    <w:multiLevelType w:val="hybridMultilevel"/>
    <w:tmpl w:val="694C2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C66DC"/>
    <w:multiLevelType w:val="multilevel"/>
    <w:tmpl w:val="A1164496"/>
    <w:lvl w:ilvl="0">
      <w:start w:val="1"/>
      <w:numFmt w:val="bullet"/>
      <w:lvlText w:val=""/>
      <w:lvlJc w:val="left"/>
      <w:pPr>
        <w:tabs>
          <w:tab w:val="num" w:pos="2700"/>
        </w:tabs>
        <w:ind w:left="2700" w:hanging="360"/>
      </w:pPr>
      <w:rPr>
        <w:rFonts w:ascii="Symbol" w:hAnsi="Symbol" w:hint="default"/>
        <w:sz w:val="20"/>
      </w:rPr>
    </w:lvl>
    <w:lvl w:ilvl="1" w:tentative="1">
      <w:start w:val="1"/>
      <w:numFmt w:val="bullet"/>
      <w:lvlText w:val="o"/>
      <w:lvlJc w:val="left"/>
      <w:pPr>
        <w:tabs>
          <w:tab w:val="num" w:pos="3420"/>
        </w:tabs>
        <w:ind w:left="3420" w:hanging="360"/>
      </w:pPr>
      <w:rPr>
        <w:rFonts w:ascii="Courier New" w:hAnsi="Courier New" w:hint="default"/>
        <w:sz w:val="20"/>
      </w:rPr>
    </w:lvl>
    <w:lvl w:ilvl="2" w:tentative="1">
      <w:start w:val="1"/>
      <w:numFmt w:val="bullet"/>
      <w:lvlText w:val=""/>
      <w:lvlJc w:val="left"/>
      <w:pPr>
        <w:tabs>
          <w:tab w:val="num" w:pos="4140"/>
        </w:tabs>
        <w:ind w:left="4140" w:hanging="360"/>
      </w:pPr>
      <w:rPr>
        <w:rFonts w:ascii="Wingdings" w:hAnsi="Wingdings" w:hint="default"/>
        <w:sz w:val="20"/>
      </w:rPr>
    </w:lvl>
    <w:lvl w:ilvl="3" w:tentative="1">
      <w:start w:val="1"/>
      <w:numFmt w:val="bullet"/>
      <w:lvlText w:val=""/>
      <w:lvlJc w:val="left"/>
      <w:pPr>
        <w:tabs>
          <w:tab w:val="num" w:pos="4860"/>
        </w:tabs>
        <w:ind w:left="4860" w:hanging="360"/>
      </w:pPr>
      <w:rPr>
        <w:rFonts w:ascii="Wingdings" w:hAnsi="Wingdings" w:hint="default"/>
        <w:sz w:val="20"/>
      </w:rPr>
    </w:lvl>
    <w:lvl w:ilvl="4" w:tentative="1">
      <w:start w:val="1"/>
      <w:numFmt w:val="bullet"/>
      <w:lvlText w:val=""/>
      <w:lvlJc w:val="left"/>
      <w:pPr>
        <w:tabs>
          <w:tab w:val="num" w:pos="5580"/>
        </w:tabs>
        <w:ind w:left="5580" w:hanging="360"/>
      </w:pPr>
      <w:rPr>
        <w:rFonts w:ascii="Wingdings" w:hAnsi="Wingdings" w:hint="default"/>
        <w:sz w:val="20"/>
      </w:rPr>
    </w:lvl>
    <w:lvl w:ilvl="5" w:tentative="1">
      <w:start w:val="1"/>
      <w:numFmt w:val="bullet"/>
      <w:lvlText w:val=""/>
      <w:lvlJc w:val="left"/>
      <w:pPr>
        <w:tabs>
          <w:tab w:val="num" w:pos="6300"/>
        </w:tabs>
        <w:ind w:left="6300" w:hanging="360"/>
      </w:pPr>
      <w:rPr>
        <w:rFonts w:ascii="Wingdings" w:hAnsi="Wingdings" w:hint="default"/>
        <w:sz w:val="20"/>
      </w:rPr>
    </w:lvl>
    <w:lvl w:ilvl="6" w:tentative="1">
      <w:start w:val="1"/>
      <w:numFmt w:val="bullet"/>
      <w:lvlText w:val=""/>
      <w:lvlJc w:val="left"/>
      <w:pPr>
        <w:tabs>
          <w:tab w:val="num" w:pos="7020"/>
        </w:tabs>
        <w:ind w:left="7020" w:hanging="360"/>
      </w:pPr>
      <w:rPr>
        <w:rFonts w:ascii="Wingdings" w:hAnsi="Wingdings" w:hint="default"/>
        <w:sz w:val="20"/>
      </w:rPr>
    </w:lvl>
    <w:lvl w:ilvl="7" w:tentative="1">
      <w:start w:val="1"/>
      <w:numFmt w:val="bullet"/>
      <w:lvlText w:val=""/>
      <w:lvlJc w:val="left"/>
      <w:pPr>
        <w:tabs>
          <w:tab w:val="num" w:pos="7740"/>
        </w:tabs>
        <w:ind w:left="7740" w:hanging="360"/>
      </w:pPr>
      <w:rPr>
        <w:rFonts w:ascii="Wingdings" w:hAnsi="Wingdings" w:hint="default"/>
        <w:sz w:val="20"/>
      </w:rPr>
    </w:lvl>
    <w:lvl w:ilvl="8" w:tentative="1">
      <w:start w:val="1"/>
      <w:numFmt w:val="bullet"/>
      <w:lvlText w:val=""/>
      <w:lvlJc w:val="left"/>
      <w:pPr>
        <w:tabs>
          <w:tab w:val="num" w:pos="8460"/>
        </w:tabs>
        <w:ind w:left="8460" w:hanging="360"/>
      </w:pPr>
      <w:rPr>
        <w:rFonts w:ascii="Wingdings" w:hAnsi="Wingdings" w:hint="default"/>
        <w:sz w:val="20"/>
      </w:rPr>
    </w:lvl>
  </w:abstractNum>
  <w:abstractNum w:abstractNumId="4" w15:restartNumberingAfterBreak="0">
    <w:nsid w:val="6D3C6F36"/>
    <w:multiLevelType w:val="hybridMultilevel"/>
    <w:tmpl w:val="3BB4F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8DE"/>
    <w:rsid w:val="00007153"/>
    <w:rsid w:val="0001261E"/>
    <w:rsid w:val="000128EA"/>
    <w:rsid w:val="0001318E"/>
    <w:rsid w:val="00013DB3"/>
    <w:rsid w:val="00015C69"/>
    <w:rsid w:val="0001738A"/>
    <w:rsid w:val="00030054"/>
    <w:rsid w:val="00030593"/>
    <w:rsid w:val="00031284"/>
    <w:rsid w:val="000546F6"/>
    <w:rsid w:val="00055D49"/>
    <w:rsid w:val="000561D3"/>
    <w:rsid w:val="00056995"/>
    <w:rsid w:val="0005758E"/>
    <w:rsid w:val="00061701"/>
    <w:rsid w:val="00061A41"/>
    <w:rsid w:val="00064FD2"/>
    <w:rsid w:val="000656E2"/>
    <w:rsid w:val="00073326"/>
    <w:rsid w:val="000749DA"/>
    <w:rsid w:val="00074E36"/>
    <w:rsid w:val="000865C0"/>
    <w:rsid w:val="00090DFD"/>
    <w:rsid w:val="00091967"/>
    <w:rsid w:val="00094383"/>
    <w:rsid w:val="000A12A2"/>
    <w:rsid w:val="000A3C0E"/>
    <w:rsid w:val="000A779E"/>
    <w:rsid w:val="000B1932"/>
    <w:rsid w:val="000B2D0B"/>
    <w:rsid w:val="000B5F0F"/>
    <w:rsid w:val="000D4043"/>
    <w:rsid w:val="000D4A62"/>
    <w:rsid w:val="000D6D37"/>
    <w:rsid w:val="000E4388"/>
    <w:rsid w:val="000E5E7B"/>
    <w:rsid w:val="000E7535"/>
    <w:rsid w:val="000F204C"/>
    <w:rsid w:val="000F42FC"/>
    <w:rsid w:val="000F5445"/>
    <w:rsid w:val="000F70BB"/>
    <w:rsid w:val="000F7DBD"/>
    <w:rsid w:val="00103574"/>
    <w:rsid w:val="00104FF7"/>
    <w:rsid w:val="00105CFA"/>
    <w:rsid w:val="00107D3C"/>
    <w:rsid w:val="0011210E"/>
    <w:rsid w:val="00123E85"/>
    <w:rsid w:val="00124E54"/>
    <w:rsid w:val="00126FAE"/>
    <w:rsid w:val="00127F06"/>
    <w:rsid w:val="00132508"/>
    <w:rsid w:val="00134869"/>
    <w:rsid w:val="00135158"/>
    <w:rsid w:val="001446EA"/>
    <w:rsid w:val="0015089A"/>
    <w:rsid w:val="00153D4D"/>
    <w:rsid w:val="00153EDB"/>
    <w:rsid w:val="0015451E"/>
    <w:rsid w:val="00170B38"/>
    <w:rsid w:val="00172EC1"/>
    <w:rsid w:val="0018005F"/>
    <w:rsid w:val="0018205C"/>
    <w:rsid w:val="00184744"/>
    <w:rsid w:val="0018557E"/>
    <w:rsid w:val="00186C60"/>
    <w:rsid w:val="00187DA8"/>
    <w:rsid w:val="00192B1D"/>
    <w:rsid w:val="00197EE1"/>
    <w:rsid w:val="001A2B43"/>
    <w:rsid w:val="001C07E9"/>
    <w:rsid w:val="001C289F"/>
    <w:rsid w:val="001C3BC4"/>
    <w:rsid w:val="001C43F0"/>
    <w:rsid w:val="001C453C"/>
    <w:rsid w:val="001D0E5A"/>
    <w:rsid w:val="001D2643"/>
    <w:rsid w:val="001D3D08"/>
    <w:rsid w:val="001D3E87"/>
    <w:rsid w:val="001D59EE"/>
    <w:rsid w:val="001E11B1"/>
    <w:rsid w:val="001E4C22"/>
    <w:rsid w:val="001F0E48"/>
    <w:rsid w:val="001F1A6B"/>
    <w:rsid w:val="001F3F92"/>
    <w:rsid w:val="001F52F9"/>
    <w:rsid w:val="002021FD"/>
    <w:rsid w:val="00205A03"/>
    <w:rsid w:val="00212558"/>
    <w:rsid w:val="002147D5"/>
    <w:rsid w:val="0021637E"/>
    <w:rsid w:val="00216B2A"/>
    <w:rsid w:val="002179AE"/>
    <w:rsid w:val="002209DC"/>
    <w:rsid w:val="00221592"/>
    <w:rsid w:val="00222393"/>
    <w:rsid w:val="00226012"/>
    <w:rsid w:val="00243153"/>
    <w:rsid w:val="0025482F"/>
    <w:rsid w:val="00255C71"/>
    <w:rsid w:val="00263468"/>
    <w:rsid w:val="00267BC6"/>
    <w:rsid w:val="002705C3"/>
    <w:rsid w:val="00272300"/>
    <w:rsid w:val="002753C3"/>
    <w:rsid w:val="002756D1"/>
    <w:rsid w:val="00275EBA"/>
    <w:rsid w:val="00280E13"/>
    <w:rsid w:val="002913FC"/>
    <w:rsid w:val="00293AE6"/>
    <w:rsid w:val="002941B8"/>
    <w:rsid w:val="00296A91"/>
    <w:rsid w:val="002A324C"/>
    <w:rsid w:val="002A4B45"/>
    <w:rsid w:val="002A4CBE"/>
    <w:rsid w:val="002A6624"/>
    <w:rsid w:val="002B0D93"/>
    <w:rsid w:val="002B54B2"/>
    <w:rsid w:val="002B74ED"/>
    <w:rsid w:val="002B7BB0"/>
    <w:rsid w:val="002C3D59"/>
    <w:rsid w:val="002C5882"/>
    <w:rsid w:val="002C6DB3"/>
    <w:rsid w:val="002D5B32"/>
    <w:rsid w:val="002E1366"/>
    <w:rsid w:val="002F76D8"/>
    <w:rsid w:val="00303DEF"/>
    <w:rsid w:val="003050DA"/>
    <w:rsid w:val="00305BEC"/>
    <w:rsid w:val="00310DC7"/>
    <w:rsid w:val="00310E3C"/>
    <w:rsid w:val="00311DBA"/>
    <w:rsid w:val="00312998"/>
    <w:rsid w:val="00314296"/>
    <w:rsid w:val="00315777"/>
    <w:rsid w:val="00324DD2"/>
    <w:rsid w:val="00324E88"/>
    <w:rsid w:val="003314DC"/>
    <w:rsid w:val="00334006"/>
    <w:rsid w:val="003550C8"/>
    <w:rsid w:val="00355B6E"/>
    <w:rsid w:val="00360E05"/>
    <w:rsid w:val="003618A6"/>
    <w:rsid w:val="003624D5"/>
    <w:rsid w:val="00364638"/>
    <w:rsid w:val="003766B0"/>
    <w:rsid w:val="00387E73"/>
    <w:rsid w:val="003A1464"/>
    <w:rsid w:val="003B1717"/>
    <w:rsid w:val="003B731C"/>
    <w:rsid w:val="003C28E3"/>
    <w:rsid w:val="003C66F9"/>
    <w:rsid w:val="003C6FB8"/>
    <w:rsid w:val="003D5B9A"/>
    <w:rsid w:val="003E02D9"/>
    <w:rsid w:val="003E39E2"/>
    <w:rsid w:val="003F0676"/>
    <w:rsid w:val="003F17EB"/>
    <w:rsid w:val="003F236B"/>
    <w:rsid w:val="003F3C52"/>
    <w:rsid w:val="00402268"/>
    <w:rsid w:val="004049A2"/>
    <w:rsid w:val="00404C14"/>
    <w:rsid w:val="004052A0"/>
    <w:rsid w:val="004103CF"/>
    <w:rsid w:val="00412D3E"/>
    <w:rsid w:val="004139EC"/>
    <w:rsid w:val="00423F37"/>
    <w:rsid w:val="00431164"/>
    <w:rsid w:val="00435074"/>
    <w:rsid w:val="00451CF2"/>
    <w:rsid w:val="004538F4"/>
    <w:rsid w:val="004550CE"/>
    <w:rsid w:val="00466307"/>
    <w:rsid w:val="0047183F"/>
    <w:rsid w:val="00471873"/>
    <w:rsid w:val="00471FD6"/>
    <w:rsid w:val="0048433B"/>
    <w:rsid w:val="00485708"/>
    <w:rsid w:val="00485DDE"/>
    <w:rsid w:val="00486D61"/>
    <w:rsid w:val="00490929"/>
    <w:rsid w:val="00491A65"/>
    <w:rsid w:val="004935B4"/>
    <w:rsid w:val="004964CB"/>
    <w:rsid w:val="004A494A"/>
    <w:rsid w:val="004B2AAB"/>
    <w:rsid w:val="004B6EDC"/>
    <w:rsid w:val="004C416B"/>
    <w:rsid w:val="004D5193"/>
    <w:rsid w:val="004D6710"/>
    <w:rsid w:val="004E19A3"/>
    <w:rsid w:val="004E566A"/>
    <w:rsid w:val="004F0B60"/>
    <w:rsid w:val="004F2660"/>
    <w:rsid w:val="004F2976"/>
    <w:rsid w:val="004F2D18"/>
    <w:rsid w:val="00501B42"/>
    <w:rsid w:val="00503E4F"/>
    <w:rsid w:val="005059DE"/>
    <w:rsid w:val="00506256"/>
    <w:rsid w:val="0051124E"/>
    <w:rsid w:val="005135F0"/>
    <w:rsid w:val="00515F5E"/>
    <w:rsid w:val="0051610F"/>
    <w:rsid w:val="005323DF"/>
    <w:rsid w:val="005368B3"/>
    <w:rsid w:val="0054133F"/>
    <w:rsid w:val="00546237"/>
    <w:rsid w:val="00552416"/>
    <w:rsid w:val="005528E0"/>
    <w:rsid w:val="00554DF2"/>
    <w:rsid w:val="005644F8"/>
    <w:rsid w:val="00573A63"/>
    <w:rsid w:val="00584454"/>
    <w:rsid w:val="00586A89"/>
    <w:rsid w:val="0059084A"/>
    <w:rsid w:val="00591CFE"/>
    <w:rsid w:val="00596E0F"/>
    <w:rsid w:val="005A59FC"/>
    <w:rsid w:val="005B11F9"/>
    <w:rsid w:val="005B2BE5"/>
    <w:rsid w:val="005C7FEA"/>
    <w:rsid w:val="005D0FDB"/>
    <w:rsid w:val="005D32FB"/>
    <w:rsid w:val="005D420E"/>
    <w:rsid w:val="005E3E37"/>
    <w:rsid w:val="005E6CDF"/>
    <w:rsid w:val="005F4F2A"/>
    <w:rsid w:val="005F7DD0"/>
    <w:rsid w:val="0060087B"/>
    <w:rsid w:val="00601928"/>
    <w:rsid w:val="00604897"/>
    <w:rsid w:val="0060735D"/>
    <w:rsid w:val="0061027D"/>
    <w:rsid w:val="00617F11"/>
    <w:rsid w:val="0062420D"/>
    <w:rsid w:val="006256C3"/>
    <w:rsid w:val="006257E6"/>
    <w:rsid w:val="006279C0"/>
    <w:rsid w:val="00627BC3"/>
    <w:rsid w:val="00641122"/>
    <w:rsid w:val="006424C9"/>
    <w:rsid w:val="0064725F"/>
    <w:rsid w:val="006474F5"/>
    <w:rsid w:val="00651002"/>
    <w:rsid w:val="00652087"/>
    <w:rsid w:val="006536E0"/>
    <w:rsid w:val="00653C2E"/>
    <w:rsid w:val="006574A3"/>
    <w:rsid w:val="00662603"/>
    <w:rsid w:val="00663670"/>
    <w:rsid w:val="00673C6D"/>
    <w:rsid w:val="00674BAA"/>
    <w:rsid w:val="00675306"/>
    <w:rsid w:val="00677009"/>
    <w:rsid w:val="00677501"/>
    <w:rsid w:val="0068387E"/>
    <w:rsid w:val="00686378"/>
    <w:rsid w:val="00691B21"/>
    <w:rsid w:val="006A48AD"/>
    <w:rsid w:val="006B03E9"/>
    <w:rsid w:val="006B0CEF"/>
    <w:rsid w:val="006B3399"/>
    <w:rsid w:val="006C615E"/>
    <w:rsid w:val="006C7731"/>
    <w:rsid w:val="006D1CD2"/>
    <w:rsid w:val="006D341C"/>
    <w:rsid w:val="006E045B"/>
    <w:rsid w:val="006E3AE2"/>
    <w:rsid w:val="006E3FC3"/>
    <w:rsid w:val="006E66A7"/>
    <w:rsid w:val="006E72AF"/>
    <w:rsid w:val="006F3435"/>
    <w:rsid w:val="006F3981"/>
    <w:rsid w:val="006F4230"/>
    <w:rsid w:val="00701AAC"/>
    <w:rsid w:val="00701DDC"/>
    <w:rsid w:val="00703D96"/>
    <w:rsid w:val="0070733C"/>
    <w:rsid w:val="00711F8F"/>
    <w:rsid w:val="007127E2"/>
    <w:rsid w:val="007245BB"/>
    <w:rsid w:val="00726507"/>
    <w:rsid w:val="007302DB"/>
    <w:rsid w:val="007314C5"/>
    <w:rsid w:val="0074105D"/>
    <w:rsid w:val="007461E5"/>
    <w:rsid w:val="007472FA"/>
    <w:rsid w:val="007523F8"/>
    <w:rsid w:val="0075423A"/>
    <w:rsid w:val="0075485F"/>
    <w:rsid w:val="00757288"/>
    <w:rsid w:val="007634F2"/>
    <w:rsid w:val="007723D1"/>
    <w:rsid w:val="0077264D"/>
    <w:rsid w:val="00773A97"/>
    <w:rsid w:val="00776305"/>
    <w:rsid w:val="007773FE"/>
    <w:rsid w:val="007817FF"/>
    <w:rsid w:val="007831F4"/>
    <w:rsid w:val="00783789"/>
    <w:rsid w:val="0078457A"/>
    <w:rsid w:val="00784BFB"/>
    <w:rsid w:val="00794EE0"/>
    <w:rsid w:val="007A0B02"/>
    <w:rsid w:val="007A7399"/>
    <w:rsid w:val="007B0FEC"/>
    <w:rsid w:val="007B16C4"/>
    <w:rsid w:val="007B5DD3"/>
    <w:rsid w:val="007B729B"/>
    <w:rsid w:val="007B72A7"/>
    <w:rsid w:val="007B7664"/>
    <w:rsid w:val="007D4ACC"/>
    <w:rsid w:val="007E4070"/>
    <w:rsid w:val="007F0030"/>
    <w:rsid w:val="007F112B"/>
    <w:rsid w:val="007F6692"/>
    <w:rsid w:val="00804132"/>
    <w:rsid w:val="00807954"/>
    <w:rsid w:val="00810382"/>
    <w:rsid w:val="0081282C"/>
    <w:rsid w:val="00813107"/>
    <w:rsid w:val="0081635F"/>
    <w:rsid w:val="00827483"/>
    <w:rsid w:val="008315EA"/>
    <w:rsid w:val="008350FD"/>
    <w:rsid w:val="00836769"/>
    <w:rsid w:val="00840928"/>
    <w:rsid w:val="00843403"/>
    <w:rsid w:val="008517A6"/>
    <w:rsid w:val="00853BAC"/>
    <w:rsid w:val="00861866"/>
    <w:rsid w:val="0086219F"/>
    <w:rsid w:val="0086381A"/>
    <w:rsid w:val="00870FC9"/>
    <w:rsid w:val="00874297"/>
    <w:rsid w:val="00891810"/>
    <w:rsid w:val="008931A7"/>
    <w:rsid w:val="008934AD"/>
    <w:rsid w:val="00896399"/>
    <w:rsid w:val="008A0B20"/>
    <w:rsid w:val="008A744C"/>
    <w:rsid w:val="008A7AD8"/>
    <w:rsid w:val="008C4AA8"/>
    <w:rsid w:val="008C7C9A"/>
    <w:rsid w:val="008D17A4"/>
    <w:rsid w:val="008D1AE2"/>
    <w:rsid w:val="008E7C28"/>
    <w:rsid w:val="008F083F"/>
    <w:rsid w:val="008F25C8"/>
    <w:rsid w:val="008F48F1"/>
    <w:rsid w:val="008F68A0"/>
    <w:rsid w:val="009017FC"/>
    <w:rsid w:val="00904FD0"/>
    <w:rsid w:val="00906789"/>
    <w:rsid w:val="009068DE"/>
    <w:rsid w:val="00913493"/>
    <w:rsid w:val="009166B7"/>
    <w:rsid w:val="00916717"/>
    <w:rsid w:val="0092480D"/>
    <w:rsid w:val="009310A5"/>
    <w:rsid w:val="00933128"/>
    <w:rsid w:val="00933ECF"/>
    <w:rsid w:val="00935DA4"/>
    <w:rsid w:val="0094012D"/>
    <w:rsid w:val="0094334B"/>
    <w:rsid w:val="00943833"/>
    <w:rsid w:val="00945E33"/>
    <w:rsid w:val="00946A97"/>
    <w:rsid w:val="0095203D"/>
    <w:rsid w:val="009535C1"/>
    <w:rsid w:val="00964BCD"/>
    <w:rsid w:val="00976259"/>
    <w:rsid w:val="00981E53"/>
    <w:rsid w:val="0098599E"/>
    <w:rsid w:val="00991435"/>
    <w:rsid w:val="00991AF9"/>
    <w:rsid w:val="00992848"/>
    <w:rsid w:val="009940FA"/>
    <w:rsid w:val="00997522"/>
    <w:rsid w:val="009A331A"/>
    <w:rsid w:val="009A354B"/>
    <w:rsid w:val="009A3C7A"/>
    <w:rsid w:val="009A5481"/>
    <w:rsid w:val="009B29B2"/>
    <w:rsid w:val="009B4967"/>
    <w:rsid w:val="009B7118"/>
    <w:rsid w:val="009B7285"/>
    <w:rsid w:val="009C0421"/>
    <w:rsid w:val="009C255C"/>
    <w:rsid w:val="009D27E0"/>
    <w:rsid w:val="009E44F5"/>
    <w:rsid w:val="009E5532"/>
    <w:rsid w:val="009F4785"/>
    <w:rsid w:val="00A03B63"/>
    <w:rsid w:val="00A065CA"/>
    <w:rsid w:val="00A06674"/>
    <w:rsid w:val="00A07FDC"/>
    <w:rsid w:val="00A10E58"/>
    <w:rsid w:val="00A11548"/>
    <w:rsid w:val="00A132D5"/>
    <w:rsid w:val="00A1506C"/>
    <w:rsid w:val="00A15D95"/>
    <w:rsid w:val="00A16C43"/>
    <w:rsid w:val="00A16F6F"/>
    <w:rsid w:val="00A20A4F"/>
    <w:rsid w:val="00A272DD"/>
    <w:rsid w:val="00A41B02"/>
    <w:rsid w:val="00A420A8"/>
    <w:rsid w:val="00A47149"/>
    <w:rsid w:val="00A4769C"/>
    <w:rsid w:val="00A504F5"/>
    <w:rsid w:val="00A554C6"/>
    <w:rsid w:val="00A5696E"/>
    <w:rsid w:val="00A62404"/>
    <w:rsid w:val="00A6301C"/>
    <w:rsid w:val="00A631E2"/>
    <w:rsid w:val="00A6672E"/>
    <w:rsid w:val="00A82202"/>
    <w:rsid w:val="00A94C3C"/>
    <w:rsid w:val="00AA30AC"/>
    <w:rsid w:val="00AA335A"/>
    <w:rsid w:val="00AC23F0"/>
    <w:rsid w:val="00AC488D"/>
    <w:rsid w:val="00AC5A91"/>
    <w:rsid w:val="00AC5DC3"/>
    <w:rsid w:val="00AD1A1C"/>
    <w:rsid w:val="00AD2FCF"/>
    <w:rsid w:val="00AD6AF6"/>
    <w:rsid w:val="00AE0135"/>
    <w:rsid w:val="00AE0415"/>
    <w:rsid w:val="00AE065C"/>
    <w:rsid w:val="00AE5321"/>
    <w:rsid w:val="00AE5377"/>
    <w:rsid w:val="00AE7653"/>
    <w:rsid w:val="00AE7B9A"/>
    <w:rsid w:val="00AF1BFA"/>
    <w:rsid w:val="00AF3B8F"/>
    <w:rsid w:val="00AF3DF2"/>
    <w:rsid w:val="00B00B86"/>
    <w:rsid w:val="00B03BCE"/>
    <w:rsid w:val="00B04673"/>
    <w:rsid w:val="00B06970"/>
    <w:rsid w:val="00B16760"/>
    <w:rsid w:val="00B2054A"/>
    <w:rsid w:val="00B20C3C"/>
    <w:rsid w:val="00B27EC0"/>
    <w:rsid w:val="00B304B5"/>
    <w:rsid w:val="00B37BA1"/>
    <w:rsid w:val="00B530E0"/>
    <w:rsid w:val="00B54D70"/>
    <w:rsid w:val="00B57954"/>
    <w:rsid w:val="00B65BBF"/>
    <w:rsid w:val="00B65C78"/>
    <w:rsid w:val="00B66ECD"/>
    <w:rsid w:val="00B7062A"/>
    <w:rsid w:val="00BA320B"/>
    <w:rsid w:val="00BA41CA"/>
    <w:rsid w:val="00BB21DC"/>
    <w:rsid w:val="00BB3798"/>
    <w:rsid w:val="00BB427A"/>
    <w:rsid w:val="00BB4585"/>
    <w:rsid w:val="00BB5F8D"/>
    <w:rsid w:val="00BB62D1"/>
    <w:rsid w:val="00BB6D5A"/>
    <w:rsid w:val="00BD3AD2"/>
    <w:rsid w:val="00BE26CF"/>
    <w:rsid w:val="00BE40CB"/>
    <w:rsid w:val="00BE7950"/>
    <w:rsid w:val="00BF2D2C"/>
    <w:rsid w:val="00BF632F"/>
    <w:rsid w:val="00C00F58"/>
    <w:rsid w:val="00C02AD9"/>
    <w:rsid w:val="00C0693B"/>
    <w:rsid w:val="00C076F0"/>
    <w:rsid w:val="00C07B13"/>
    <w:rsid w:val="00C147C2"/>
    <w:rsid w:val="00C161F0"/>
    <w:rsid w:val="00C20F9F"/>
    <w:rsid w:val="00C32899"/>
    <w:rsid w:val="00C34E56"/>
    <w:rsid w:val="00C438D4"/>
    <w:rsid w:val="00C45A10"/>
    <w:rsid w:val="00C466DF"/>
    <w:rsid w:val="00C52834"/>
    <w:rsid w:val="00C62D9E"/>
    <w:rsid w:val="00C63E4A"/>
    <w:rsid w:val="00C70C4B"/>
    <w:rsid w:val="00C76F84"/>
    <w:rsid w:val="00C77979"/>
    <w:rsid w:val="00C77B6F"/>
    <w:rsid w:val="00C92635"/>
    <w:rsid w:val="00CA00EC"/>
    <w:rsid w:val="00CA0289"/>
    <w:rsid w:val="00CA13E3"/>
    <w:rsid w:val="00CA5043"/>
    <w:rsid w:val="00CB32C8"/>
    <w:rsid w:val="00CB32C9"/>
    <w:rsid w:val="00CB3B55"/>
    <w:rsid w:val="00CC5015"/>
    <w:rsid w:val="00CC626F"/>
    <w:rsid w:val="00CD1004"/>
    <w:rsid w:val="00CD7918"/>
    <w:rsid w:val="00CF11E9"/>
    <w:rsid w:val="00CF51BA"/>
    <w:rsid w:val="00CF71D8"/>
    <w:rsid w:val="00D11E75"/>
    <w:rsid w:val="00D11F8F"/>
    <w:rsid w:val="00D121EA"/>
    <w:rsid w:val="00D13F1C"/>
    <w:rsid w:val="00D13F53"/>
    <w:rsid w:val="00D16608"/>
    <w:rsid w:val="00D3347F"/>
    <w:rsid w:val="00D35B6C"/>
    <w:rsid w:val="00D44FEA"/>
    <w:rsid w:val="00D45EC0"/>
    <w:rsid w:val="00D5206B"/>
    <w:rsid w:val="00D54580"/>
    <w:rsid w:val="00D65CFD"/>
    <w:rsid w:val="00D6669C"/>
    <w:rsid w:val="00D669B0"/>
    <w:rsid w:val="00D72297"/>
    <w:rsid w:val="00D764A2"/>
    <w:rsid w:val="00D76FE0"/>
    <w:rsid w:val="00D804F5"/>
    <w:rsid w:val="00D82112"/>
    <w:rsid w:val="00D85A9E"/>
    <w:rsid w:val="00D94BBD"/>
    <w:rsid w:val="00D95C85"/>
    <w:rsid w:val="00DA26E1"/>
    <w:rsid w:val="00DB0004"/>
    <w:rsid w:val="00DB2DB1"/>
    <w:rsid w:val="00DB4BA8"/>
    <w:rsid w:val="00DD05D7"/>
    <w:rsid w:val="00DD0672"/>
    <w:rsid w:val="00DE13A3"/>
    <w:rsid w:val="00DE1401"/>
    <w:rsid w:val="00DE36A4"/>
    <w:rsid w:val="00DF16DE"/>
    <w:rsid w:val="00DF3F28"/>
    <w:rsid w:val="00E1023E"/>
    <w:rsid w:val="00E13FBB"/>
    <w:rsid w:val="00E14E2C"/>
    <w:rsid w:val="00E16C90"/>
    <w:rsid w:val="00E17C6E"/>
    <w:rsid w:val="00E2084D"/>
    <w:rsid w:val="00E21616"/>
    <w:rsid w:val="00E3319D"/>
    <w:rsid w:val="00E41859"/>
    <w:rsid w:val="00E455C4"/>
    <w:rsid w:val="00E51232"/>
    <w:rsid w:val="00E54283"/>
    <w:rsid w:val="00E576FC"/>
    <w:rsid w:val="00E61734"/>
    <w:rsid w:val="00E61A8F"/>
    <w:rsid w:val="00E64FB5"/>
    <w:rsid w:val="00E66F92"/>
    <w:rsid w:val="00E723FC"/>
    <w:rsid w:val="00E73F2D"/>
    <w:rsid w:val="00E827EB"/>
    <w:rsid w:val="00E86806"/>
    <w:rsid w:val="00E90D89"/>
    <w:rsid w:val="00E9308B"/>
    <w:rsid w:val="00EA6656"/>
    <w:rsid w:val="00EB31AA"/>
    <w:rsid w:val="00EB40C6"/>
    <w:rsid w:val="00EB621B"/>
    <w:rsid w:val="00EC1828"/>
    <w:rsid w:val="00ED53EB"/>
    <w:rsid w:val="00ED62A5"/>
    <w:rsid w:val="00ED6692"/>
    <w:rsid w:val="00EE06A5"/>
    <w:rsid w:val="00EE106F"/>
    <w:rsid w:val="00EE3154"/>
    <w:rsid w:val="00EE5CF2"/>
    <w:rsid w:val="00EF1FC6"/>
    <w:rsid w:val="00EF2CCD"/>
    <w:rsid w:val="00EF5633"/>
    <w:rsid w:val="00EF7BF8"/>
    <w:rsid w:val="00F04E39"/>
    <w:rsid w:val="00F0579B"/>
    <w:rsid w:val="00F07B8F"/>
    <w:rsid w:val="00F12F4D"/>
    <w:rsid w:val="00F1407A"/>
    <w:rsid w:val="00F1436E"/>
    <w:rsid w:val="00F23FC1"/>
    <w:rsid w:val="00F26629"/>
    <w:rsid w:val="00F26900"/>
    <w:rsid w:val="00F26C7A"/>
    <w:rsid w:val="00F27796"/>
    <w:rsid w:val="00F327FB"/>
    <w:rsid w:val="00F404F8"/>
    <w:rsid w:val="00F5089A"/>
    <w:rsid w:val="00F604FC"/>
    <w:rsid w:val="00F7672A"/>
    <w:rsid w:val="00F82277"/>
    <w:rsid w:val="00F94607"/>
    <w:rsid w:val="00FA6A70"/>
    <w:rsid w:val="00FA6E11"/>
    <w:rsid w:val="00FB6B7D"/>
    <w:rsid w:val="00FC54B8"/>
    <w:rsid w:val="00FC63C5"/>
    <w:rsid w:val="00FC6DD9"/>
    <w:rsid w:val="00FD70F9"/>
    <w:rsid w:val="00FE7F1B"/>
    <w:rsid w:val="00FF1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D500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E48"/>
    <w:rPr>
      <w:color w:val="0563C1" w:themeColor="hyperlink"/>
      <w:u w:val="single"/>
    </w:rPr>
  </w:style>
  <w:style w:type="paragraph" w:styleId="ListParagraph">
    <w:name w:val="List Paragraph"/>
    <w:basedOn w:val="Normal"/>
    <w:uiPriority w:val="34"/>
    <w:qFormat/>
    <w:rsid w:val="00A065CA"/>
    <w:pPr>
      <w:ind w:left="720"/>
      <w:contextualSpacing/>
    </w:pPr>
  </w:style>
  <w:style w:type="character" w:styleId="UnresolvedMention">
    <w:name w:val="Unresolved Mention"/>
    <w:basedOn w:val="DefaultParagraphFont"/>
    <w:uiPriority w:val="99"/>
    <w:rsid w:val="009166B7"/>
    <w:rPr>
      <w:color w:val="605E5C"/>
      <w:shd w:val="clear" w:color="auto" w:fill="E1DFDD"/>
    </w:rPr>
  </w:style>
  <w:style w:type="paragraph" w:styleId="Footer">
    <w:name w:val="footer"/>
    <w:basedOn w:val="Normal"/>
    <w:link w:val="FooterChar"/>
    <w:uiPriority w:val="99"/>
    <w:unhideWhenUsed/>
    <w:rsid w:val="00DB2DB1"/>
    <w:pPr>
      <w:tabs>
        <w:tab w:val="center" w:pos="4680"/>
        <w:tab w:val="right" w:pos="9360"/>
      </w:tabs>
    </w:pPr>
  </w:style>
  <w:style w:type="character" w:customStyle="1" w:styleId="FooterChar">
    <w:name w:val="Footer Char"/>
    <w:basedOn w:val="DefaultParagraphFont"/>
    <w:link w:val="Footer"/>
    <w:uiPriority w:val="99"/>
    <w:rsid w:val="00DB2DB1"/>
  </w:style>
  <w:style w:type="character" w:styleId="PageNumber">
    <w:name w:val="page number"/>
    <w:basedOn w:val="DefaultParagraphFont"/>
    <w:uiPriority w:val="99"/>
    <w:semiHidden/>
    <w:unhideWhenUsed/>
    <w:rsid w:val="00DB2DB1"/>
  </w:style>
  <w:style w:type="character" w:styleId="FollowedHyperlink">
    <w:name w:val="FollowedHyperlink"/>
    <w:basedOn w:val="DefaultParagraphFont"/>
    <w:uiPriority w:val="99"/>
    <w:semiHidden/>
    <w:unhideWhenUsed/>
    <w:rsid w:val="00094383"/>
    <w:rPr>
      <w:color w:val="954F72" w:themeColor="followedHyperlink"/>
      <w:u w:val="single"/>
    </w:rPr>
  </w:style>
  <w:style w:type="paragraph" w:styleId="NormalWeb">
    <w:name w:val="Normal (Web)"/>
    <w:basedOn w:val="Normal"/>
    <w:uiPriority w:val="99"/>
    <w:semiHidden/>
    <w:unhideWhenUsed/>
    <w:rsid w:val="001C453C"/>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9C0421"/>
    <w:pPr>
      <w:tabs>
        <w:tab w:val="center" w:pos="4680"/>
        <w:tab w:val="right" w:pos="9360"/>
      </w:tabs>
    </w:pPr>
  </w:style>
  <w:style w:type="character" w:customStyle="1" w:styleId="HeaderChar">
    <w:name w:val="Header Char"/>
    <w:basedOn w:val="DefaultParagraphFont"/>
    <w:link w:val="Header"/>
    <w:uiPriority w:val="99"/>
    <w:rsid w:val="009C0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8992">
      <w:bodyDiv w:val="1"/>
      <w:marLeft w:val="0"/>
      <w:marRight w:val="0"/>
      <w:marTop w:val="0"/>
      <w:marBottom w:val="0"/>
      <w:divBdr>
        <w:top w:val="none" w:sz="0" w:space="0" w:color="auto"/>
        <w:left w:val="none" w:sz="0" w:space="0" w:color="auto"/>
        <w:bottom w:val="none" w:sz="0" w:space="0" w:color="auto"/>
        <w:right w:val="none" w:sz="0" w:space="0" w:color="auto"/>
      </w:divBdr>
    </w:div>
    <w:div w:id="473986151">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1066492103">
      <w:bodyDiv w:val="1"/>
      <w:marLeft w:val="0"/>
      <w:marRight w:val="0"/>
      <w:marTop w:val="0"/>
      <w:marBottom w:val="0"/>
      <w:divBdr>
        <w:top w:val="none" w:sz="0" w:space="0" w:color="auto"/>
        <w:left w:val="none" w:sz="0" w:space="0" w:color="auto"/>
        <w:bottom w:val="none" w:sz="0" w:space="0" w:color="auto"/>
        <w:right w:val="none" w:sz="0" w:space="0" w:color="auto"/>
      </w:divBdr>
    </w:div>
    <w:div w:id="1234396050">
      <w:bodyDiv w:val="1"/>
      <w:marLeft w:val="0"/>
      <w:marRight w:val="0"/>
      <w:marTop w:val="0"/>
      <w:marBottom w:val="0"/>
      <w:divBdr>
        <w:top w:val="none" w:sz="0" w:space="0" w:color="auto"/>
        <w:left w:val="none" w:sz="0" w:space="0" w:color="auto"/>
        <w:bottom w:val="none" w:sz="0" w:space="0" w:color="auto"/>
        <w:right w:val="none" w:sz="0" w:space="0" w:color="auto"/>
      </w:divBdr>
    </w:div>
    <w:div w:id="1321075758">
      <w:bodyDiv w:val="1"/>
      <w:marLeft w:val="0"/>
      <w:marRight w:val="0"/>
      <w:marTop w:val="0"/>
      <w:marBottom w:val="0"/>
      <w:divBdr>
        <w:top w:val="none" w:sz="0" w:space="0" w:color="auto"/>
        <w:left w:val="none" w:sz="0" w:space="0" w:color="auto"/>
        <w:bottom w:val="none" w:sz="0" w:space="0" w:color="auto"/>
        <w:right w:val="none" w:sz="0" w:space="0" w:color="auto"/>
      </w:divBdr>
    </w:div>
    <w:div w:id="1423137738">
      <w:bodyDiv w:val="1"/>
      <w:marLeft w:val="0"/>
      <w:marRight w:val="0"/>
      <w:marTop w:val="0"/>
      <w:marBottom w:val="0"/>
      <w:divBdr>
        <w:top w:val="none" w:sz="0" w:space="0" w:color="auto"/>
        <w:left w:val="none" w:sz="0" w:space="0" w:color="auto"/>
        <w:bottom w:val="none" w:sz="0" w:space="0" w:color="auto"/>
        <w:right w:val="none" w:sz="0" w:space="0" w:color="auto"/>
      </w:divBdr>
    </w:div>
    <w:div w:id="1537623713">
      <w:bodyDiv w:val="1"/>
      <w:marLeft w:val="0"/>
      <w:marRight w:val="0"/>
      <w:marTop w:val="0"/>
      <w:marBottom w:val="0"/>
      <w:divBdr>
        <w:top w:val="none" w:sz="0" w:space="0" w:color="auto"/>
        <w:left w:val="none" w:sz="0" w:space="0" w:color="auto"/>
        <w:bottom w:val="none" w:sz="0" w:space="0" w:color="auto"/>
        <w:right w:val="none" w:sz="0" w:space="0" w:color="auto"/>
      </w:divBdr>
    </w:div>
    <w:div w:id="1714846466">
      <w:bodyDiv w:val="1"/>
      <w:marLeft w:val="0"/>
      <w:marRight w:val="0"/>
      <w:marTop w:val="0"/>
      <w:marBottom w:val="0"/>
      <w:divBdr>
        <w:top w:val="none" w:sz="0" w:space="0" w:color="auto"/>
        <w:left w:val="none" w:sz="0" w:space="0" w:color="auto"/>
        <w:bottom w:val="none" w:sz="0" w:space="0" w:color="auto"/>
        <w:right w:val="none" w:sz="0" w:space="0" w:color="auto"/>
      </w:divBdr>
    </w:div>
    <w:div w:id="1816295531">
      <w:bodyDiv w:val="1"/>
      <w:marLeft w:val="0"/>
      <w:marRight w:val="0"/>
      <w:marTop w:val="0"/>
      <w:marBottom w:val="0"/>
      <w:divBdr>
        <w:top w:val="none" w:sz="0" w:space="0" w:color="auto"/>
        <w:left w:val="none" w:sz="0" w:space="0" w:color="auto"/>
        <w:bottom w:val="none" w:sz="0" w:space="0" w:color="auto"/>
        <w:right w:val="none" w:sz="0" w:space="0" w:color="auto"/>
      </w:divBdr>
      <w:divsChild>
        <w:div w:id="1795368318">
          <w:marLeft w:val="0"/>
          <w:marRight w:val="0"/>
          <w:marTop w:val="0"/>
          <w:marBottom w:val="0"/>
          <w:divBdr>
            <w:top w:val="none" w:sz="0" w:space="0" w:color="auto"/>
            <w:left w:val="none" w:sz="0" w:space="0" w:color="auto"/>
            <w:bottom w:val="none" w:sz="0" w:space="0" w:color="auto"/>
            <w:right w:val="none" w:sz="0" w:space="0" w:color="auto"/>
          </w:divBdr>
        </w:div>
      </w:divsChild>
    </w:div>
    <w:div w:id="1880971378">
      <w:bodyDiv w:val="1"/>
      <w:marLeft w:val="0"/>
      <w:marRight w:val="0"/>
      <w:marTop w:val="0"/>
      <w:marBottom w:val="0"/>
      <w:divBdr>
        <w:top w:val="none" w:sz="0" w:space="0" w:color="auto"/>
        <w:left w:val="none" w:sz="0" w:space="0" w:color="auto"/>
        <w:bottom w:val="none" w:sz="0" w:space="0" w:color="auto"/>
        <w:right w:val="none" w:sz="0" w:space="0" w:color="auto"/>
      </w:divBdr>
    </w:div>
    <w:div w:id="1955164826">
      <w:bodyDiv w:val="1"/>
      <w:marLeft w:val="0"/>
      <w:marRight w:val="0"/>
      <w:marTop w:val="0"/>
      <w:marBottom w:val="0"/>
      <w:divBdr>
        <w:top w:val="none" w:sz="0" w:space="0" w:color="auto"/>
        <w:left w:val="none" w:sz="0" w:space="0" w:color="auto"/>
        <w:bottom w:val="none" w:sz="0" w:space="0" w:color="auto"/>
        <w:right w:val="none" w:sz="0" w:space="0" w:color="auto"/>
      </w:divBdr>
    </w:div>
    <w:div w:id="2065370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lyticalworkflow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enjamin.dalziel@oregonstate.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nalyticalwork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Dalziel</dc:creator>
  <cp:keywords/>
  <dc:description/>
  <cp:lastModifiedBy>Benjamin Dalziel</cp:lastModifiedBy>
  <cp:revision>576</cp:revision>
  <dcterms:created xsi:type="dcterms:W3CDTF">2016-07-15T21:23:00Z</dcterms:created>
  <dcterms:modified xsi:type="dcterms:W3CDTF">2019-03-31T17:48:00Z</dcterms:modified>
</cp:coreProperties>
</file>